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E1B" w:rsidRPr="00B17168" w:rsidRDefault="00CD4E1B" w:rsidP="00CD4E1B">
      <w:pPr>
        <w:spacing w:line="480" w:lineRule="auto"/>
        <w:jc w:val="center"/>
        <w:rPr>
          <w:b/>
          <w:sz w:val="28"/>
          <w:szCs w:val="28"/>
        </w:rPr>
      </w:pPr>
      <w:r w:rsidRPr="00B17168">
        <w:rPr>
          <w:b/>
          <w:sz w:val="28"/>
          <w:szCs w:val="28"/>
        </w:rPr>
        <w:t>LAMPIRAN</w:t>
      </w:r>
    </w:p>
    <w:p w:rsidR="00CD4E1B" w:rsidRPr="00DD6FD2" w:rsidRDefault="00CD4E1B" w:rsidP="00CD4E1B">
      <w:pPr>
        <w:spacing w:line="480" w:lineRule="auto"/>
        <w:rPr>
          <w:sz w:val="24"/>
          <w:szCs w:val="24"/>
        </w:rPr>
      </w:pPr>
      <w:r w:rsidRPr="00DD6FD2">
        <w:rPr>
          <w:b/>
          <w:sz w:val="24"/>
          <w:szCs w:val="24"/>
        </w:rPr>
        <w:t>Lampiran 1</w:t>
      </w:r>
      <w:r w:rsidRPr="00DD6FD2">
        <w:rPr>
          <w:sz w:val="24"/>
          <w:szCs w:val="24"/>
        </w:rPr>
        <w:t xml:space="preserve">.  Bahan Uji ( Krim Pencerah Wajah) </w:t>
      </w:r>
    </w:p>
    <w:p w:rsidR="00CD4E1B" w:rsidRPr="00637CD0" w:rsidRDefault="00CD4E1B" w:rsidP="00CD4E1B">
      <w:pPr>
        <w:spacing w:line="480" w:lineRule="auto"/>
      </w:pPr>
    </w:p>
    <w:p w:rsidR="00CD4E1B" w:rsidRPr="00637CD0" w:rsidRDefault="00CD4E1B" w:rsidP="00CD4E1B">
      <w:pPr>
        <w:spacing w:line="480" w:lineRule="auto"/>
      </w:pPr>
      <w:r>
        <w:rPr>
          <w:noProof/>
          <w:lang w:val="id-ID" w:eastAsia="id-ID"/>
        </w:rPr>
        <w:drawing>
          <wp:inline distT="0" distB="0" distL="0" distR="0" wp14:anchorId="6AD5A6E2" wp14:editId="21700CFC">
            <wp:extent cx="2619375" cy="2209800"/>
            <wp:effectExtent l="19050" t="0" r="9525" b="0"/>
            <wp:docPr id="1" name="Picture 1" descr="D:\S1 KU S.FARM\SKRIPSI ANAK PINTAR\KIMIA ASIQUEW\lampiran\IMG_20200423_09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1 KU S.FARM\SKRIPSI ANAK PINTAR\KIMIA ASIQUEW\lampiran\IMG_20200423_092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29" cy="221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 wp14:anchorId="62AEF424" wp14:editId="6CD8E5B0">
            <wp:extent cx="2257425" cy="1814149"/>
            <wp:effectExtent l="19050" t="0" r="9525" b="0"/>
            <wp:docPr id="22" name="Picture 3" descr="D:\S1 KU S.FARM\SKRIPSI ANAK PINTAR\KIMIA ASIQUEW\lampiran\IMG_20200423_09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1 KU S.FARM\SKRIPSI ANAK PINTAR\KIMIA ASIQUEW\lampiran\IMG_20200423_092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85" cy="181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 wp14:anchorId="57F07E42" wp14:editId="4028846A">
            <wp:extent cx="2495550" cy="2209800"/>
            <wp:effectExtent l="19050" t="0" r="0" b="0"/>
            <wp:docPr id="3" name="Picture 2" descr="D:\S1 KU S.FARM\SKRIPSI ANAK PINTAR\KIMIA ASIQUEW\lampiran\IMG_20200423_09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1 KU S.FARM\SKRIPSI ANAK PINTAR\KIMIA ASIQUEW\lampiran\IMG_20200423_092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30" cy="221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 wp14:anchorId="6D6CB990" wp14:editId="7F17A818">
            <wp:extent cx="2324100" cy="2209800"/>
            <wp:effectExtent l="19050" t="0" r="0" b="0"/>
            <wp:docPr id="24" name="Picture 4" descr="D:\S1 KU S.FARM\SKRIPSI ANAK PINTAR\KIMIA ASIQUEW\lampiran\IMG_20200423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1 KU S.FARM\SKRIPSI ANAK PINTAR\KIMIA ASIQUEW\lampiran\IMG_20200423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27" cy="221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1B" w:rsidRPr="00637CD0" w:rsidRDefault="00CD4E1B" w:rsidP="00CD4E1B">
      <w:pPr>
        <w:spacing w:line="480" w:lineRule="auto"/>
      </w:pPr>
    </w:p>
    <w:p w:rsidR="00CD4E1B" w:rsidRPr="0003357C" w:rsidRDefault="00CD4E1B" w:rsidP="00CD4E1B">
      <w:pPr>
        <w:spacing w:line="480" w:lineRule="auto"/>
      </w:pPr>
      <w:r>
        <w:rPr>
          <w:noProof/>
          <w:lang w:val="id-ID" w:eastAsia="id-ID"/>
        </w:rPr>
        <w:lastRenderedPageBreak/>
        <w:drawing>
          <wp:inline distT="0" distB="0" distL="0" distR="0" wp14:anchorId="5E34DA81" wp14:editId="2CAF72FC">
            <wp:extent cx="5505450" cy="2381250"/>
            <wp:effectExtent l="19050" t="0" r="0" b="0"/>
            <wp:docPr id="13" name="Picture 5" descr="D:\S1 KU S.FARM\SKRIPSI ANAK PINTAR\KIMIA ASIQUEW\lampiran\IMG_20200423_09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1 KU S.FARM\SKRIPSI ANAK PINTAR\KIMIA ASIQUEW\lampiran\IMG_20200423_092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28" cy="238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Pr="00DD6FD2" w:rsidRDefault="00CD4E1B" w:rsidP="00CD4E1B">
      <w:pPr>
        <w:spacing w:line="480" w:lineRule="auto"/>
        <w:rPr>
          <w:b/>
          <w:sz w:val="24"/>
          <w:szCs w:val="24"/>
        </w:rPr>
      </w:pPr>
      <w:r w:rsidRPr="00DD6FD2">
        <w:rPr>
          <w:b/>
          <w:sz w:val="24"/>
          <w:szCs w:val="24"/>
        </w:rPr>
        <w:t>Lampiran 2.</w:t>
      </w:r>
      <w:r w:rsidRPr="00DD6FD2">
        <w:rPr>
          <w:sz w:val="24"/>
          <w:szCs w:val="24"/>
        </w:rPr>
        <w:t>Baku Pembanding</w:t>
      </w:r>
    </w:p>
    <w:p w:rsidR="00CD4E1B" w:rsidRDefault="00CD4E1B" w:rsidP="00CD4E1B">
      <w:pPr>
        <w:spacing w:line="480" w:lineRule="auto"/>
        <w:rPr>
          <w:b/>
        </w:rPr>
      </w:pPr>
    </w:p>
    <w:p w:rsidR="00CD4E1B" w:rsidRPr="00637CD0" w:rsidRDefault="00CD4E1B" w:rsidP="00CD4E1B">
      <w:pPr>
        <w:spacing w:line="480" w:lineRule="auto"/>
        <w:rPr>
          <w:b/>
        </w:rPr>
      </w:pPr>
      <w:r>
        <w:rPr>
          <w:b/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768C70D1" wp14:editId="04D0F68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75027" cy="5036024"/>
            <wp:effectExtent l="19050" t="0" r="0" b="0"/>
            <wp:wrapSquare wrapText="bothSides"/>
            <wp:docPr id="15" name="Picture 6" descr="D:\S1 KU S.FARM\SKRIPSI ANAK PINTAR\KIMIA ASIQUEW\lampiran\IMG_20200423_08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1 KU S.FARM\SKRIPSI ANAK PINTAR\KIMIA ASIQUEW\lampiran\IMG_20200423_085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27" cy="503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Pr="00DD6FD2" w:rsidRDefault="00CD4E1B" w:rsidP="00CD4E1B">
      <w:pPr>
        <w:spacing w:line="480" w:lineRule="auto"/>
        <w:rPr>
          <w:b/>
          <w:sz w:val="24"/>
          <w:szCs w:val="24"/>
        </w:rPr>
      </w:pPr>
      <w:r w:rsidRPr="00DD6FD2">
        <w:rPr>
          <w:b/>
          <w:sz w:val="24"/>
          <w:szCs w:val="24"/>
        </w:rPr>
        <w:t>Lampiran 3.</w:t>
      </w:r>
      <w:r w:rsidRPr="00DD6FD2">
        <w:rPr>
          <w:sz w:val="24"/>
          <w:szCs w:val="24"/>
        </w:rPr>
        <w:t>Panjang Gelombang Maksimum Hidrokuinon</w:t>
      </w:r>
    </w:p>
    <w:p w:rsidR="00CD4E1B" w:rsidRDefault="00CD4E1B" w:rsidP="00CD4E1B">
      <w:pPr>
        <w:spacing w:line="480" w:lineRule="auto"/>
        <w:rPr>
          <w:b/>
        </w:rPr>
      </w:pPr>
      <w:r>
        <w:rPr>
          <w:b/>
          <w:noProof/>
          <w:lang w:val="id-ID" w:eastAsia="id-ID"/>
        </w:rPr>
        <w:lastRenderedPageBreak/>
        <w:drawing>
          <wp:inline distT="0" distB="0" distL="0" distR="0" wp14:anchorId="59E3996B" wp14:editId="0B8188F2">
            <wp:extent cx="5182523" cy="7132320"/>
            <wp:effectExtent l="19050" t="0" r="0" b="0"/>
            <wp:docPr id="17" name="Picture 1" descr="D:\S1 KU S.FARM\SKRIPSI ANAK PINTAR\KIMIA ASIQUEW\lampiran\SCANNED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1 KU S.FARM\SKRIPSI ANAK PINTAR\KIMIA ASIQUEW\lampiran\SCANNED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23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1B" w:rsidRDefault="00CD4E1B" w:rsidP="00CD4E1B">
      <w:pPr>
        <w:spacing w:line="480" w:lineRule="auto"/>
        <w:rPr>
          <w:b/>
        </w:rPr>
      </w:pPr>
    </w:p>
    <w:p w:rsidR="00CD4E1B" w:rsidRPr="009843DF" w:rsidRDefault="00CD4E1B" w:rsidP="00CD4E1B">
      <w:pPr>
        <w:spacing w:line="480" w:lineRule="auto"/>
        <w:rPr>
          <w:b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Pr="00DD6FD2" w:rsidRDefault="00CD4E1B" w:rsidP="00CD4E1B">
      <w:pPr>
        <w:spacing w:line="480" w:lineRule="auto"/>
        <w:rPr>
          <w:sz w:val="24"/>
          <w:szCs w:val="24"/>
        </w:rPr>
      </w:pPr>
      <w:r w:rsidRPr="00DD6FD2">
        <w:rPr>
          <w:b/>
          <w:sz w:val="24"/>
          <w:szCs w:val="24"/>
        </w:rPr>
        <w:lastRenderedPageBreak/>
        <w:t>Lampiran 4.</w:t>
      </w:r>
      <w:r w:rsidRPr="00DD6FD2">
        <w:rPr>
          <w:sz w:val="24"/>
          <w:szCs w:val="24"/>
        </w:rPr>
        <w:t>Kurva Kalibrasi Hidrokuinon</w:t>
      </w:r>
    </w:p>
    <w:p w:rsidR="00CD4E1B" w:rsidRDefault="00CD4E1B" w:rsidP="00CD4E1B">
      <w:pPr>
        <w:spacing w:line="480" w:lineRule="auto"/>
      </w:pPr>
      <w:r>
        <w:rPr>
          <w:noProof/>
          <w:lang w:val="id-ID" w:eastAsia="id-ID"/>
        </w:rPr>
        <w:drawing>
          <wp:inline distT="0" distB="0" distL="0" distR="0" wp14:anchorId="4AEE3C8B" wp14:editId="309585A7">
            <wp:extent cx="5239473" cy="7210697"/>
            <wp:effectExtent l="19050" t="0" r="0" b="0"/>
            <wp:docPr id="18" name="Picture 2" descr="D:\S1 KU S.FARM\SKRIPSI ANAK PINTAR\KIMIA ASIQUEW\lampiran\SCANNED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1 KU S.FARM\SKRIPSI ANAK PINTAR\KIMIA ASIQUEW\lampiran\SCANNED8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77" cy="72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1B" w:rsidRDefault="00CD4E1B" w:rsidP="00CD4E1B">
      <w:pPr>
        <w:spacing w:line="480" w:lineRule="auto"/>
        <w:rPr>
          <w:b/>
        </w:rPr>
      </w:pPr>
    </w:p>
    <w:p w:rsidR="00CD4E1B" w:rsidRDefault="00CD4E1B" w:rsidP="00CD4E1B">
      <w:pPr>
        <w:spacing w:line="480" w:lineRule="auto"/>
        <w:rPr>
          <w:b/>
        </w:rPr>
      </w:pPr>
    </w:p>
    <w:p w:rsidR="00CD4E1B" w:rsidRDefault="00CD4E1B" w:rsidP="00CD4E1B">
      <w:pPr>
        <w:spacing w:line="480" w:lineRule="auto"/>
        <w:rPr>
          <w:b/>
        </w:rPr>
      </w:pPr>
    </w:p>
    <w:p w:rsidR="00CD4E1B" w:rsidRPr="009843DF" w:rsidRDefault="00CD4E1B" w:rsidP="00CD4E1B">
      <w:pPr>
        <w:spacing w:line="480" w:lineRule="auto"/>
      </w:pPr>
      <w:r>
        <w:rPr>
          <w:b/>
        </w:rPr>
        <w:t>Lampiran 5.</w:t>
      </w:r>
      <w:r>
        <w:t xml:space="preserve"> Panjang Gelombang Sampel A</w:t>
      </w:r>
    </w:p>
    <w:p w:rsidR="00CD4E1B" w:rsidRDefault="00CD4E1B" w:rsidP="00CD4E1B">
      <w:pPr>
        <w:spacing w:line="480" w:lineRule="auto"/>
      </w:pPr>
    </w:p>
    <w:p w:rsidR="00CD4E1B" w:rsidRPr="007022BC" w:rsidRDefault="00CD4E1B" w:rsidP="00CD4E1B">
      <w:pPr>
        <w:spacing w:line="480" w:lineRule="auto"/>
      </w:pPr>
      <w:r>
        <w:rPr>
          <w:noProof/>
          <w:lang w:val="id-ID" w:eastAsia="id-ID"/>
        </w:rPr>
        <w:drawing>
          <wp:inline distT="0" distB="0" distL="0" distR="0" wp14:anchorId="2E32BFDA" wp14:editId="6BF6CFFB">
            <wp:extent cx="5315408" cy="7315200"/>
            <wp:effectExtent l="19050" t="0" r="0" b="0"/>
            <wp:docPr id="19" name="Picture 3" descr="D:\S1 KU S.FARM\SKRIPSI ANAK PINTAR\KIMIA ASIQUEW\lampiran\SCANNED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1 KU S.FARM\SKRIPSI ANAK PINTAR\KIMIA ASIQUEW\lampiran\SCANNED8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95" cy="730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1B" w:rsidRDefault="00CD4E1B" w:rsidP="00CD4E1B">
      <w:pPr>
        <w:spacing w:line="480" w:lineRule="auto"/>
        <w:rPr>
          <w:b/>
        </w:rPr>
      </w:pPr>
    </w:p>
    <w:p w:rsidR="00CD4E1B" w:rsidRPr="007022BC" w:rsidRDefault="00CD4E1B" w:rsidP="00CD4E1B">
      <w:pPr>
        <w:spacing w:line="480" w:lineRule="auto"/>
      </w:pPr>
      <w:r w:rsidRPr="009843DF">
        <w:rPr>
          <w:b/>
        </w:rPr>
        <w:t>Lampiran 6</w:t>
      </w:r>
      <w:r>
        <w:rPr>
          <w:b/>
        </w:rPr>
        <w:t>.</w:t>
      </w:r>
      <w:r>
        <w:t>Panjang Gelomang Sampel B</w:t>
      </w:r>
    </w:p>
    <w:p w:rsidR="00CD4E1B" w:rsidRPr="009843DF" w:rsidRDefault="00CD4E1B" w:rsidP="00CD4E1B">
      <w:pPr>
        <w:spacing w:line="480" w:lineRule="auto"/>
        <w:rPr>
          <w:b/>
        </w:rPr>
      </w:pPr>
      <w:r>
        <w:rPr>
          <w:b/>
          <w:noProof/>
          <w:lang w:val="id-ID" w:eastAsia="id-ID"/>
        </w:rPr>
        <w:drawing>
          <wp:inline distT="0" distB="0" distL="0" distR="0" wp14:anchorId="187E995D" wp14:editId="4BCE3676">
            <wp:extent cx="5264150" cy="7244658"/>
            <wp:effectExtent l="19050" t="0" r="0" b="0"/>
            <wp:docPr id="20" name="Picture 4" descr="D:\S1 KU S.FARM\SKRIPSI ANAK PINTAR\KIMIA ASIQUEW\lampiran\SCANNED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1 KU S.FARM\SKRIPSI ANAK PINTAR\KIMIA ASIQUEW\lampiran\SCANNED8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51" cy="7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  <w:rPr>
          <w:sz w:val="24"/>
          <w:szCs w:val="24"/>
        </w:rPr>
      </w:pPr>
      <w:r w:rsidRPr="00DD6FD2">
        <w:rPr>
          <w:b/>
          <w:sz w:val="24"/>
          <w:szCs w:val="24"/>
        </w:rPr>
        <w:t>Lampiran 7.</w:t>
      </w:r>
      <w:r w:rsidRPr="00DD6FD2">
        <w:rPr>
          <w:sz w:val="24"/>
          <w:szCs w:val="24"/>
        </w:rPr>
        <w:t>Panjang Gelombang Sampel C</w:t>
      </w:r>
    </w:p>
    <w:p w:rsidR="00CD4E1B" w:rsidRPr="00DD6FD2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</w:pPr>
      <w:r>
        <w:rPr>
          <w:noProof/>
          <w:lang w:val="id-ID" w:eastAsia="id-ID"/>
        </w:rPr>
        <w:drawing>
          <wp:inline distT="0" distB="0" distL="0" distR="0" wp14:anchorId="083F41D3" wp14:editId="7DCD0348">
            <wp:extent cx="4878784" cy="6714308"/>
            <wp:effectExtent l="19050" t="0" r="0" b="0"/>
            <wp:docPr id="21" name="Picture 5" descr="D:\S1 KU S.FARM\SKRIPSI ANAK PINTAR\KIMIA ASIQUEW\lampiran\SCANNED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1 KU S.FARM\SKRIPSI ANAK PINTAR\KIMIA ASIQUEW\lampiran\SCANNED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96" cy="671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1B" w:rsidRPr="00637CD0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sz w:val="24"/>
          <w:szCs w:val="24"/>
        </w:rPr>
      </w:pPr>
      <w:r w:rsidRPr="00DE5FDA">
        <w:rPr>
          <w:b/>
          <w:sz w:val="24"/>
          <w:szCs w:val="24"/>
        </w:rPr>
        <w:t>Lampiran 8.</w:t>
      </w:r>
      <w:r w:rsidRPr="00DE5FDA">
        <w:rPr>
          <w:sz w:val="24"/>
          <w:szCs w:val="24"/>
        </w:rPr>
        <w:t xml:space="preserve">  Pengukuran Absorbansi Larutan Induk Baku Hidrokuinon</w:t>
      </w: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-264795</wp:posOffset>
                </wp:positionV>
                <wp:extent cx="4800600" cy="8096250"/>
                <wp:effectExtent l="0" t="0" r="19050" b="19050"/>
                <wp:wrapNone/>
                <wp:docPr id="68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0600" cy="8096250"/>
                          <a:chOff x="0" y="0"/>
                          <a:chExt cx="4800600" cy="8096250"/>
                        </a:xfrm>
                      </wpg:grpSpPr>
                      <wps:wsp>
                        <wps:cNvPr id="683" name="Text Box 79"/>
                        <wps:cNvSpPr txBox="1"/>
                        <wps:spPr>
                          <a:xfrm>
                            <a:off x="1162050" y="0"/>
                            <a:ext cx="1752600" cy="4095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4E1B" w:rsidRPr="00123180" w:rsidRDefault="00CD4E1B" w:rsidP="00CD4E1B">
                              <w:r w:rsidRPr="00123180">
                                <w:t>Baku Hidrokuinon (50 mg)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Text Box 81"/>
                        <wps:cNvSpPr txBox="1"/>
                        <wps:spPr>
                          <a:xfrm>
                            <a:off x="981075" y="1381125"/>
                            <a:ext cx="22574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123180" w:rsidRDefault="00CD4E1B" w:rsidP="00CD4E1B">
                              <w:r>
                                <w:t>Larutan Induk</w:t>
                              </w:r>
                              <w:r w:rsidRPr="00123180">
                                <w:t xml:space="preserve"> Baku I (1000 </w:t>
                              </w:r>
                              <w:r w:rsidRPr="00123180">
                                <w:rPr>
                                  <w:sz w:val="24"/>
                                  <w:szCs w:val="24"/>
                                </w:rPr>
                                <w:t>µg/ml)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Straight Arrow Connector 83"/>
                        <wps:cNvCnPr/>
                        <wps:spPr>
                          <a:xfrm>
                            <a:off x="2114550" y="419100"/>
                            <a:ext cx="0" cy="9810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" name="Text Box 85"/>
                        <wps:cNvSpPr txBox="1"/>
                        <wps:spPr>
                          <a:xfrm>
                            <a:off x="2533649" y="476250"/>
                            <a:ext cx="991747" cy="2667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4E1B" w:rsidRPr="00123180" w:rsidRDefault="00CD4E1B" w:rsidP="00CD4E1B">
                              <w:r w:rsidRPr="00123180">
                                <w:t>Ditimbang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Straight Arrow Connector 87"/>
                        <wps:cNvCnPr/>
                        <wps:spPr>
                          <a:xfrm flipH="1">
                            <a:off x="2095500" y="619125"/>
                            <a:ext cx="4381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Arrow Connector 88"/>
                        <wps:cNvCnPr/>
                        <wps:spPr>
                          <a:xfrm flipH="1">
                            <a:off x="2095500" y="914400"/>
                            <a:ext cx="4381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" name="Text Box 90"/>
                        <wps:cNvSpPr txBox="1"/>
                        <wps:spPr>
                          <a:xfrm>
                            <a:off x="2533650" y="800100"/>
                            <a:ext cx="2085975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123180" w:rsidRDefault="00CD4E1B" w:rsidP="00CD4E1B">
                              <w:r w:rsidRPr="00123180">
                                <w:t>Dilarutkan kedalam 50 ml etanol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Straight Arrow Connector 91"/>
                        <wps:cNvCnPr/>
                        <wps:spPr>
                          <a:xfrm flipH="1">
                            <a:off x="2105025" y="1200150"/>
                            <a:ext cx="4381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93"/>
                        <wps:cNvSpPr txBox="1"/>
                        <wps:spPr>
                          <a:xfrm>
                            <a:off x="2552700" y="1095375"/>
                            <a:ext cx="1209675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123180" w:rsidRDefault="00CD4E1B" w:rsidP="00CD4E1B">
                              <w:r w:rsidRPr="00123180">
                                <w:t xml:space="preserve">Dihomogenkan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Text Box 94"/>
                        <wps:cNvSpPr txBox="1"/>
                        <wps:spPr>
                          <a:xfrm>
                            <a:off x="1076325" y="3086100"/>
                            <a:ext cx="2200275" cy="447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123180" w:rsidRDefault="00CD4E1B" w:rsidP="00CD4E1B">
                              <w:r w:rsidRPr="00123180">
                                <w:t xml:space="preserve">Larutan Induk Baku II (100 </w:t>
                              </w:r>
                              <w:r w:rsidRPr="00123180">
                                <w:rPr>
                                  <w:sz w:val="24"/>
                                  <w:szCs w:val="24"/>
                                </w:rPr>
                                <w:t>µg/ml)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Straight Arrow Connector 95"/>
                        <wps:cNvCnPr/>
                        <wps:spPr>
                          <a:xfrm>
                            <a:off x="2133600" y="1800225"/>
                            <a:ext cx="9525" cy="12954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6" name="Straight Arrow Connector 96"/>
                        <wps:cNvCnPr/>
                        <wps:spPr>
                          <a:xfrm flipH="1">
                            <a:off x="2152650" y="1971675"/>
                            <a:ext cx="4381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7" name="Text Box 97"/>
                        <wps:cNvSpPr txBox="1"/>
                        <wps:spPr>
                          <a:xfrm>
                            <a:off x="2552700" y="1827308"/>
                            <a:ext cx="183832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123180" w:rsidRDefault="00CD4E1B" w:rsidP="00CD4E1B">
                              <w:r w:rsidRPr="00123180">
                                <w:t>Dipipet 2,5 ml dari LIB 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Straight Arrow Connector 98"/>
                        <wps:cNvCnPr/>
                        <wps:spPr>
                          <a:xfrm flipH="1">
                            <a:off x="2133600" y="2381250"/>
                            <a:ext cx="4381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99"/>
                        <wps:cNvSpPr txBox="1"/>
                        <wps:spPr>
                          <a:xfrm>
                            <a:off x="2562225" y="2209800"/>
                            <a:ext cx="1895475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123180" w:rsidRDefault="00CD4E1B" w:rsidP="00CD4E1B">
                              <w:r w:rsidRPr="00123180">
                                <w:t>Dilarutkan kedalam labu ukur 25 ml dengan etanol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Straight Arrow Connector 100"/>
                        <wps:cNvCnPr/>
                        <wps:spPr>
                          <a:xfrm flipH="1">
                            <a:off x="2143125" y="2895600"/>
                            <a:ext cx="4381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1" name="Text Box 101"/>
                        <wps:cNvSpPr txBox="1"/>
                        <wps:spPr>
                          <a:xfrm>
                            <a:off x="2581275" y="2790825"/>
                            <a:ext cx="1209675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123180" w:rsidRDefault="00CD4E1B" w:rsidP="00CD4E1B">
                              <w:r w:rsidRPr="00123180">
                                <w:t xml:space="preserve">Dihomogenkan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Straight Arrow Connector 102"/>
                        <wps:cNvCnPr/>
                        <wps:spPr>
                          <a:xfrm flipH="1">
                            <a:off x="2124075" y="3543300"/>
                            <a:ext cx="9525" cy="17621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3" name="Text Box 103"/>
                        <wps:cNvSpPr txBox="1"/>
                        <wps:spPr>
                          <a:xfrm>
                            <a:off x="2552700" y="3629025"/>
                            <a:ext cx="1857375" cy="781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0A4871" w:rsidRDefault="00CD4E1B" w:rsidP="00CD4E1B">
                              <w:r w:rsidRPr="000A4871">
                                <w:t>Masing-masing di pipet 1ml, 1.2ml, 1.6ml, 1.8ml,2ml ke labu tentukur 10 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104"/>
                        <wps:cNvSpPr txBox="1"/>
                        <wps:spPr>
                          <a:xfrm>
                            <a:off x="2543175" y="4457700"/>
                            <a:ext cx="1828800" cy="752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0A4871" w:rsidRDefault="00CD4E1B" w:rsidP="00CD4E1B">
                              <w:r w:rsidRPr="000A4871">
                                <w:t>Dilarutkan kedalam labu tentukur 10ml dengan etanol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Straight Arrow Connector 105"/>
                        <wps:cNvCnPr/>
                        <wps:spPr>
                          <a:xfrm flipH="1">
                            <a:off x="2124075" y="4029075"/>
                            <a:ext cx="4381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Straight Arrow Connector 106"/>
                        <wps:cNvCnPr/>
                        <wps:spPr>
                          <a:xfrm flipH="1">
                            <a:off x="2114550" y="4714875"/>
                            <a:ext cx="4381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Text Box 107"/>
                        <wps:cNvSpPr txBox="1"/>
                        <wps:spPr>
                          <a:xfrm>
                            <a:off x="0" y="5743575"/>
                            <a:ext cx="866775" cy="619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0A4871" w:rsidRDefault="00CD4E1B" w:rsidP="00CD4E1B">
                              <w:r w:rsidRPr="000A4871">
                                <w:t xml:space="preserve">Konsentrasi 10 </w:t>
                              </w:r>
                              <w:r w:rsidRPr="000A4871">
                                <w:rPr>
                                  <w:sz w:val="24"/>
                                  <w:szCs w:val="24"/>
                                </w:rPr>
                                <w:t>µg/ml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108"/>
                        <wps:cNvSpPr txBox="1"/>
                        <wps:spPr>
                          <a:xfrm>
                            <a:off x="990600" y="5762625"/>
                            <a:ext cx="857250" cy="581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0A4871" w:rsidRDefault="00CD4E1B" w:rsidP="00CD4E1B">
                              <w:r w:rsidRPr="000A4871">
                                <w:t xml:space="preserve">Konsentrasi 12 </w:t>
                              </w:r>
                              <w:r w:rsidRPr="000A4871">
                                <w:rPr>
                                  <w:sz w:val="24"/>
                                  <w:szCs w:val="24"/>
                                </w:rPr>
                                <w:t>µg/ml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110"/>
                        <wps:cNvSpPr txBox="1"/>
                        <wps:spPr>
                          <a:xfrm>
                            <a:off x="1943100" y="5762625"/>
                            <a:ext cx="876300" cy="590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0A4871" w:rsidRDefault="00CD4E1B" w:rsidP="00CD4E1B">
                              <w:r w:rsidRPr="000A4871">
                                <w:t xml:space="preserve">Konsentrasi 16 </w:t>
                              </w:r>
                              <w:r w:rsidRPr="000A4871">
                                <w:rPr>
                                  <w:sz w:val="24"/>
                                  <w:szCs w:val="24"/>
                                </w:rPr>
                                <w:t>µg/ml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111"/>
                        <wps:cNvSpPr txBox="1"/>
                        <wps:spPr>
                          <a:xfrm>
                            <a:off x="2952750" y="5753100"/>
                            <a:ext cx="876300" cy="552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0A4871" w:rsidRDefault="00CD4E1B" w:rsidP="00CD4E1B">
                              <w:r w:rsidRPr="000A4871">
                                <w:t xml:space="preserve">Konsentrasi 18 </w:t>
                              </w:r>
                              <w:r w:rsidRPr="000A4871">
                                <w:rPr>
                                  <w:sz w:val="24"/>
                                  <w:szCs w:val="24"/>
                                </w:rPr>
                                <w:t>µg/ml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112"/>
                        <wps:cNvSpPr txBox="1"/>
                        <wps:spPr>
                          <a:xfrm>
                            <a:off x="3924300" y="5753100"/>
                            <a:ext cx="876300" cy="552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0A4871" w:rsidRDefault="00CD4E1B" w:rsidP="00CD4E1B">
                              <w:r w:rsidRPr="000A4871">
                                <w:t xml:space="preserve">Konsentrasi 20 </w:t>
                              </w:r>
                              <w:r w:rsidRPr="000A4871">
                                <w:rPr>
                                  <w:sz w:val="24"/>
                                  <w:szCs w:val="24"/>
                                </w:rPr>
                                <w:t>µg/ml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Straight Connector 113"/>
                        <wps:cNvCnPr/>
                        <wps:spPr>
                          <a:xfrm>
                            <a:off x="381000" y="5276850"/>
                            <a:ext cx="4019550" cy="19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Straight Arrow Connector 114"/>
                        <wps:cNvCnPr/>
                        <wps:spPr>
                          <a:xfrm>
                            <a:off x="381000" y="5286375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Straight Arrow Connector 115"/>
                        <wps:cNvCnPr/>
                        <wps:spPr>
                          <a:xfrm>
                            <a:off x="1457325" y="5295900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Straight Arrow Connector 116"/>
                        <wps:cNvCnPr/>
                        <wps:spPr>
                          <a:xfrm>
                            <a:off x="2362200" y="5295900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Straight Arrow Connector 117"/>
                        <wps:cNvCnPr/>
                        <wps:spPr>
                          <a:xfrm>
                            <a:off x="3343275" y="5286375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Straight Arrow Connector 118"/>
                        <wps:cNvCnPr/>
                        <wps:spPr>
                          <a:xfrm>
                            <a:off x="4400550" y="5295900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Straight Connector 119"/>
                        <wps:cNvCnPr/>
                        <wps:spPr>
                          <a:xfrm flipV="1">
                            <a:off x="371475" y="6762750"/>
                            <a:ext cx="3981450" cy="28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Straight Connector 120"/>
                        <wps:cNvCnPr/>
                        <wps:spPr>
                          <a:xfrm>
                            <a:off x="381000" y="6372225"/>
                            <a:ext cx="0" cy="409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Straight Connector 121"/>
                        <wps:cNvCnPr/>
                        <wps:spPr>
                          <a:xfrm>
                            <a:off x="1409700" y="6343650"/>
                            <a:ext cx="0" cy="409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Straight Connector 122"/>
                        <wps:cNvCnPr/>
                        <wps:spPr>
                          <a:xfrm>
                            <a:off x="2343150" y="6353175"/>
                            <a:ext cx="0" cy="409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Straight Connector 123"/>
                        <wps:cNvCnPr/>
                        <wps:spPr>
                          <a:xfrm>
                            <a:off x="3448050" y="6324600"/>
                            <a:ext cx="0" cy="409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Straight Connector 124"/>
                        <wps:cNvCnPr/>
                        <wps:spPr>
                          <a:xfrm>
                            <a:off x="4343400" y="6324600"/>
                            <a:ext cx="0" cy="409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 Box 127"/>
                        <wps:cNvSpPr txBox="1"/>
                        <wps:spPr>
                          <a:xfrm>
                            <a:off x="1428750" y="7429500"/>
                            <a:ext cx="1762125" cy="666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563A8F" w:rsidRDefault="00CD4E1B" w:rsidP="00CD4E1B">
                              <w:r w:rsidRPr="00563A8F">
                                <w:t>Diperoleh Data Absorbansi Hidrokuinon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Straight Arrow Connector 128"/>
                        <wps:cNvCnPr/>
                        <wps:spPr>
                          <a:xfrm>
                            <a:off x="2314575" y="6791325"/>
                            <a:ext cx="9525" cy="6477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Text Box 129"/>
                        <wps:cNvSpPr txBox="1"/>
                        <wps:spPr>
                          <a:xfrm>
                            <a:off x="2819400" y="6886575"/>
                            <a:ext cx="1571625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D4E1B" w:rsidRPr="00563A8F" w:rsidRDefault="00CD4E1B" w:rsidP="00CD4E1B">
                              <w:r w:rsidRPr="00563A8F">
                                <w:t>Homogenkan,</w:t>
                              </w:r>
                              <w:r>
                                <w:t xml:space="preserve"> dan</w:t>
                              </w:r>
                            </w:p>
                            <w:p w:rsidR="00CD4E1B" w:rsidRPr="00563A8F" w:rsidRDefault="00CD4E1B" w:rsidP="00CD4E1B">
                              <w:r w:rsidRPr="00563A8F">
                                <w:t>Diukur Absorbansinya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Straight Arrow Connector 130"/>
                        <wps:cNvCnPr/>
                        <wps:spPr>
                          <a:xfrm flipH="1">
                            <a:off x="2305050" y="7134225"/>
                            <a:ext cx="52387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026" style="position:absolute;margin-left:-.65pt;margin-top:-20.85pt;width:378pt;height:637.5pt;z-index:251660288" coordsize="48006,8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" o:spid="_x0000_s1027" type="#_x0000_t202" style="position:absolute;left:11620;width:17526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josYA&#10;AADcAAAADwAAAGRycy9kb3ducmV2LnhtbESP3WrCQBSE74W+w3IKvRHdtBWR6BqCIFSwFH8QL4/Z&#10;02xo9mzIrpr69N2C4OUwM98ws6yztbhQ6yvHCl6HCQjiwumKSwX73XIwAeEDssbaMSn4JQ/Z/Kk3&#10;w1S7K2/osg2liBD2KSowITSplL4wZNEPXUMcvW/XWgxRtqXULV4j3NbyLUnG0mLFccFgQwtDxc/2&#10;bBXglzlV/vZZ3xZHzper0RoP/bVSL89dPgURqAuP8L39oRWMJ+/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qjosYAAADcAAAADwAAAAAAAAAAAAAAAACYAgAAZHJz&#10;L2Rvd25yZXYueG1sUEsFBgAAAAAEAAQA9QAAAIsDAAAAAA==&#10;" fillcolor="white [3201]" strokecolor="black [3200]" strokeweight="2pt">
                  <v:textbox>
                    <w:txbxContent>
                      <w:p w:rsidR="00CD4E1B" w:rsidRPr="00123180" w:rsidRDefault="00CD4E1B" w:rsidP="00CD4E1B">
                        <w:r w:rsidRPr="00123180">
                          <w:t>Baku Hidrokuinon (50 mg)</w:t>
                        </w:r>
                      </w:p>
                    </w:txbxContent>
                  </v:textbox>
                </v:shape>
                <v:shape id="Text Box 81" o:spid="_x0000_s1028" type="#_x0000_t202" style="position:absolute;left:9810;top:13811;width:22575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8gcIA&#10;AADcAAAADwAAAGRycy9kb3ducmV2LnhtbESPQUsDMRSE74L/ITyhN5vVw7JdmxaVKgVPbcXzY/Oa&#10;BDcvSxK323/fCIUeh5n5hlmuJ9+LkWJygRU8zSsQxF3Qjo2C78PHYwMiZWSNfWBScKYE69X93RJb&#10;HU68o3GfjSgQTi0qsDkPrZSps+QxzcNAXLxjiB5zkdFIHfFU4L6Xz1VVS4+Oy4LFgd4tdb/7P69g&#10;82YWpmsw2k2jnRunn+OX+VRq9jC9voDINOVb+NreagV1U8P/mXIE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3yBwgAAANwAAAAPAAAAAAAAAAAAAAAAAJgCAABkcnMvZG93&#10;bnJldi54bWxQSwUGAAAAAAQABAD1AAAAhwMAAAAA&#10;" fillcolor="white [3201]" strokeweight=".5pt">
                  <v:textbox>
                    <w:txbxContent>
                      <w:p w:rsidR="00CD4E1B" w:rsidRPr="00123180" w:rsidRDefault="00CD4E1B" w:rsidP="00CD4E1B">
                        <w:r>
                          <w:t>Larutan Induk</w:t>
                        </w:r>
                        <w:r w:rsidRPr="00123180">
                          <w:t xml:space="preserve"> Baku I (1000 </w:t>
                        </w:r>
                        <w:r w:rsidRPr="00123180">
                          <w:rPr>
                            <w:sz w:val="24"/>
                            <w:szCs w:val="24"/>
                          </w:rPr>
                          <w:t>µg/ml)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3" o:spid="_x0000_s1029" type="#_x0000_t32" style="position:absolute;left:21145;top:4191;width:0;height:9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5AcsEAAADcAAAADwAAAGRycy9kb3ducmV2LnhtbESP3YrCMBSE7wXfIRxhb2RNd1lcqUYR&#10;YaFervoAh+bYFJuTkqQ/vr0RBC+HmfmG2exG24iefKgdK/haZCCIS6drrhRczn+fKxAhImtsHJOC&#10;OwXYbaeTDebaDfxP/SlWIkE45KjAxNjmUobSkMWwcC1x8q7OW4xJ+kpqj0OC20Z+Z9lSWqw5LRhs&#10;6WCovJ06q8D1bI4/cxtvsivPe+yKw+ALpT5m434NItIY3+FXu9AKlqtfeJ5JR0B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HkBywQAAANwAAAAPAAAAAAAAAAAAAAAA&#10;AKECAABkcnMvZG93bnJldi54bWxQSwUGAAAAAAQABAD5AAAAjwMAAAAA&#10;" strokecolor="black [3040]">
                  <v:stroke endarrow="block"/>
                </v:shape>
                <v:shape id="Text Box 85" o:spid="_x0000_s1030" type="#_x0000_t202" style="position:absolute;left:25336;top:4762;width:991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4x08MA&#10;AADcAAAADwAAAGRycy9kb3ducmV2LnhtbERPXWvCMBR9H/gfwh34MjR1iEg1igjCBpWxKuLjXXPX&#10;lDU3pcls7a9fHgY+Hs73etvbWtyo9ZVjBbNpAoK4cLriUsH5dJgsQfiArLF2TAru5GG7GT2tMdWu&#10;40+65aEUMYR9igpMCE0qpS8MWfRT1xBH7tu1FkOEbSl1i10Mt7V8TZKFtFhxbDDY0N5Q8ZP/WgX4&#10;Yb4qPxzrYX/l3eF9nuHlJVNq/NzvViAC9eEh/ne/aQWLZVwb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4x08MAAADcAAAADwAAAAAAAAAAAAAAAACYAgAAZHJzL2Rv&#10;d25yZXYueG1sUEsFBgAAAAAEAAQA9QAAAIgDAAAAAA==&#10;" fillcolor="white [3201]" strokecolor="black [3200]" strokeweight="2pt">
                  <v:textbox>
                    <w:txbxContent>
                      <w:p w:rsidR="00CD4E1B" w:rsidRPr="00123180" w:rsidRDefault="00CD4E1B" w:rsidP="00CD4E1B">
                        <w:r w:rsidRPr="00123180">
                          <w:t>Ditimbang</w:t>
                        </w:r>
                      </w:p>
                    </w:txbxContent>
                  </v:textbox>
                </v:shape>
                <v:shape id="Straight Arrow Connector 87" o:spid="_x0000_s1031" type="#_x0000_t32" style="position:absolute;left:20955;top:6191;width:438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DB9sUAAADcAAAADwAAAGRycy9kb3ducmV2LnhtbESPQWvCQBSE7wX/w/IEb83GHkIas4oI&#10;guihNBHa4yP7TKLZtyG71e2/7xYKPQ4z8w1TboIZxJ0m11tWsExSEMSN1T23Cs71/jkH4TyyxsEy&#10;KfgmB5v17KnEQtsHv9O98q2IEHYFKui8HwspXdORQZfYkTh6FzsZ9FFOrdQTPiLcDPIlTTNpsOe4&#10;0OFIu46aW/VlFBw/rpdanvuApgrZ8ZTu34bPpVKLediuQHgK/j/81z5oBVn+C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DB9sUAAADcAAAADwAAAAAAAAAA&#10;AAAAAAChAgAAZHJzL2Rvd25yZXYueG1sUEsFBgAAAAAEAAQA+QAAAJMDAAAAAA==&#10;" strokecolor="black [3040]">
                  <v:stroke endarrow="block"/>
                </v:shape>
                <v:shape id="Straight Arrow Connector 88" o:spid="_x0000_s1032" type="#_x0000_t32" style="position:absolute;left:20955;top:9144;width:438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P+tsEAAADcAAAADwAAAGRycy9kb3ducmV2LnhtbERPTYvCMBC9L/gfwgje1lQPZbeaFhEE&#10;0cNiFfQ4NGNbbSaliZr99+awsMfH+14WwXTiSYNrLSuYTRMQxJXVLdcKTsfN5xcI55E1dpZJwS85&#10;KPLRxxIzbV98oGfpaxFD2GWooPG+z6R0VUMG3dT2xJG72sGgj3CopR7wFcNNJ+dJkkqDLceGBnta&#10;N1Tdy4dRsDvfrkd5agOaMqS7fbL56S4zpSbjsFqA8BT8v/jPvdUK0u84P56JR0Dm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E/62wQAAANwAAAAPAAAAAAAAAAAAAAAA&#10;AKECAABkcnMvZG93bnJldi54bWxQSwUGAAAAAAQABAD5AAAAjwMAAAAA&#10;" strokecolor="black [3040]">
                  <v:stroke endarrow="block"/>
                </v:shape>
                <v:shape id="Text Box 90" o:spid="_x0000_s1033" type="#_x0000_t202" style="position:absolute;left:25336;top:8001;width:20860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yKMIA&#10;AADcAAAADwAAAGRycy9kb3ducmV2LnhtbESPQWsCMRSE74X+h/AKvdWsPci6GkWLLQVPaun5sXkm&#10;wc3LkqTr9t83BcHjMDPfMMv16DsxUEwusILppAJB3Abt2Cj4Or2/1CBSRtbYBSYFv5RgvXp8WGKj&#10;w5UPNByzEQXCqUEFNue+kTK1ljymSeiJi3cO0WMuMhqpI14L3Hfytapm0qPjsmCxpzdL7eX44xXs&#10;tmZu2hqj3dXauWH8Pu/Nh1LPT+NmASLTmO/hW/tTK5jNp/B/ph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3IowgAAANwAAAAPAAAAAAAAAAAAAAAAAJgCAABkcnMvZG93&#10;bnJldi54bWxQSwUGAAAAAAQABAD1AAAAhwMAAAAA&#10;" fillcolor="white [3201]" strokeweight=".5pt">
                  <v:textbox>
                    <w:txbxContent>
                      <w:p w:rsidR="00CD4E1B" w:rsidRPr="00123180" w:rsidRDefault="00CD4E1B" w:rsidP="00CD4E1B">
                        <w:r w:rsidRPr="00123180">
                          <w:t>Dilarutkan kedalam 50 ml etanol</w:t>
                        </w:r>
                      </w:p>
                    </w:txbxContent>
                  </v:textbox>
                </v:shape>
                <v:shape id="Straight Arrow Connector 91" o:spid="_x0000_s1034" type="#_x0000_t32" style="position:absolute;left:21050;top:12001;width:438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3FWsMAAADcAAAADwAAAGRycy9kb3ducmV2LnhtbESPQYvCMBSE78L+h/CEvWmqh6LVKCII&#10;ix4Wa2H3+GiebbV5KU3U7L/fCILHYWa+YZbrYFpxp941lhVMxgkI4tLqhisFxWk3moFwHllja5kU&#10;/JGD9epjsMRM2wcf6Z77SkQIuwwV1N53mZSurMmgG9uOOHpn2xv0UfaV1D0+Ity0cpokqTTYcFyo&#10;saNtTeU1vxkF+5/L+SSLJqDJQ7o/JLvv9nei1OcwbBYgPAX/Dr/aX1pBOp/C80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NxVrDAAAA3AAAAA8AAAAAAAAAAAAA&#10;AAAAoQIAAGRycy9kb3ducmV2LnhtbFBLBQYAAAAABAAEAPkAAACRAwAAAAA=&#10;" strokecolor="black [3040]">
                  <v:stroke endarrow="block"/>
                </v:shape>
                <v:shape id="Text Box 93" o:spid="_x0000_s1035" type="#_x0000_t202" style="position:absolute;left:25527;top:10953;width:1209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VJxMMA&#10;AADcAAAADwAAAGRycy9kb3ducmV2LnhtbESPQWsCMRSE70L/Q3gFb5ptC7JujdIWWwRP1dLzY/NM&#10;QjcvS5Ku679vBKHHYWa+YVab0XdioJhcYAUP8woEcRu0Y6Pg6/g+q0GkjKyxC0wKLpRgs76brLDR&#10;4cyfNByyEQXCqUEFNue+kTK1ljymeeiJi3cK0WMuMhqpI54L3HfysaoW0qPjsmCxpzdL7c/h1yvY&#10;vpqlaWuMdltr54bx+7Q3H0pN78eXZxCZxvwfvrV3WsFi+QT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VJxMMAAADcAAAADwAAAAAAAAAAAAAAAACYAgAAZHJzL2Rv&#10;d25yZXYueG1sUEsFBgAAAAAEAAQA9QAAAIgDAAAAAA==&#10;" fillcolor="white [3201]" strokeweight=".5pt">
                  <v:textbox>
                    <w:txbxContent>
                      <w:p w:rsidR="00CD4E1B" w:rsidRPr="00123180" w:rsidRDefault="00CD4E1B" w:rsidP="00CD4E1B">
                        <w:r w:rsidRPr="00123180">
                          <w:t xml:space="preserve">Dihomogenkan </w:t>
                        </w:r>
                      </w:p>
                    </w:txbxContent>
                  </v:textbox>
                </v:shape>
                <v:shape id="Text Box 94" o:spid="_x0000_s1036" type="#_x0000_t202" style="position:absolute;left:10763;top:30861;width:22003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RsMMA&#10;AADcAAAADwAAAGRycy9kb3ducmV2LnhtbESPQWsCMRSE70L/Q3gFb5ptKbJujdIWWwRP1dLzY/NM&#10;QjcvS5Ku679vBKHHYWa+YVab0XdioJhcYAUP8woEcRu0Y6Pg6/g+q0GkjKyxC0wKLpRgs76brLDR&#10;4cyfNByyEQXCqUEFNue+kTK1ljymeeiJi3cK0WMuMhqpI54L3HfysaoW0qPjsmCxpzdL7c/h1yvY&#10;vpqlaWuMdltr54bx+7Q3H0pN78eXZxCZxvwfvrV3WsFi+QT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zRsMMAAADcAAAADwAAAAAAAAAAAAAAAACYAgAAZHJzL2Rv&#10;d25yZXYueG1sUEsFBgAAAAAEAAQA9QAAAIgDAAAAAA==&#10;" fillcolor="white [3201]" strokeweight=".5pt">
                  <v:textbox>
                    <w:txbxContent>
                      <w:p w:rsidR="00CD4E1B" w:rsidRPr="00123180" w:rsidRDefault="00CD4E1B" w:rsidP="00CD4E1B">
                        <w:r w:rsidRPr="00123180">
                          <w:t xml:space="preserve">Larutan Induk Baku II (100 </w:t>
                        </w:r>
                        <w:r w:rsidRPr="00123180">
                          <w:rPr>
                            <w:sz w:val="24"/>
                            <w:szCs w:val="24"/>
                          </w:rPr>
                          <w:t>µg/ml)</w:t>
                        </w:r>
                      </w:p>
                    </w:txbxContent>
                  </v:textbox>
                </v:shape>
                <v:shape id="Straight Arrow Connector 95" o:spid="_x0000_s1037" type="#_x0000_t32" style="position:absolute;left:21336;top:18002;width:95;height:129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ntQ8EAAADcAAAADwAAAGRycy9kb3ducmV2LnhtbESP3WoCMRSE7wu+QziCN0WzSiu6GkWE&#10;wvay6gMcNsfN4uZkSbI/fXsjFHo5zMw3zP442kb05EPtWMFykYEgLp2uuVJwu37NNyBCRNbYOCYF&#10;vxTgeJi87THXbuAf6i+xEgnCIUcFJsY2lzKUhiyGhWuJk3d33mJM0ldSexwS3DZylWVrabHmtGCw&#10;pbOh8nHprALXs/n+eLfxIbvyesKuOA++UGo2HU87EJHG+B/+axdawXr7Ca8z6QjIwx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We1DwQAAANwAAAAPAAAAAAAAAAAAAAAA&#10;AKECAABkcnMvZG93bnJldi54bWxQSwUGAAAAAAQABAD5AAAAjwMAAAAA&#10;" strokecolor="black [3040]">
                  <v:stroke endarrow="block"/>
                </v:shape>
                <v:shape id="Straight Arrow Connector 96" o:spid="_x0000_s1038" type="#_x0000_t32" style="position:absolute;left:21526;top:19716;width:438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bDWcMAAADcAAAADwAAAGRycy9kb3ducmV2LnhtbESPQYvCMBSE78L+h/AW9qapeyhajbIs&#10;CIsexFrQ46N5ttXmpTRRs//eCILHYWa+YebLYFpxo941lhWMRwkI4tLqhisFxX41nIBwHllja5kU&#10;/JOD5eJjMMdM2zvv6Jb7SkQIuwwV1N53mZSurMmgG9mOOHon2xv0UfaV1D3eI9y08jtJUmmw4bhQ&#10;Y0e/NZWX/GoUrA/n014WTUCTh3S9SVbb9jhW6usz/MxAeAr+HX61/7SCdJrC80w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2w1nDAAAA3AAAAA8AAAAAAAAAAAAA&#10;AAAAoQIAAGRycy9kb3ducmV2LnhtbFBLBQYAAAAABAAEAPkAAACRAwAAAAA=&#10;" strokecolor="black [3040]">
                  <v:stroke endarrow="block"/>
                </v:shape>
                <v:shape id="Text Box 97" o:spid="_x0000_s1039" type="#_x0000_t202" style="position:absolute;left:25527;top:18273;width:18383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Px8MA&#10;AADcAAAADwAAAGRycy9kb3ducmV2LnhtbESPQWsCMRSE74X+h/AKvdWsPei6GsUWWwqeqqXnx+aZ&#10;BDcvS5Ku23/fCEKPw8x8w6w2o+/EQDG5wAqmkwoEcRu0Y6Pg6/j2VINIGVljF5gU/FKCzfr+boWN&#10;Dhf+pOGQjSgQTg0qsDn3jZSpteQxTUJPXLxTiB5zkdFIHfFS4L6Tz1U1kx4dlwWLPb1aas+HH69g&#10;92IWpq0x2l2tnRvG79PevCv1+DBulyAyjfk/fGt/aAWzxRyuZ8o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5Px8MAAADcAAAADwAAAAAAAAAAAAAAAACYAgAAZHJzL2Rv&#10;d25yZXYueG1sUEsFBgAAAAAEAAQA9QAAAIgDAAAAAA==&#10;" fillcolor="white [3201]" strokeweight=".5pt">
                  <v:textbox>
                    <w:txbxContent>
                      <w:p w:rsidR="00CD4E1B" w:rsidRPr="00123180" w:rsidRDefault="00CD4E1B" w:rsidP="00CD4E1B">
                        <w:r w:rsidRPr="00123180">
                          <w:t>Dipipet 2,5 ml dari LIB I</w:t>
                        </w:r>
                      </w:p>
                    </w:txbxContent>
                  </v:textbox>
                </v:shape>
                <v:shape id="Straight Arrow Connector 98" o:spid="_x0000_s1040" type="#_x0000_t32" style="position:absolute;left:21336;top:23812;width:438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ysMEAAADcAAAADwAAAGRycy9kb3ducmV2LnhtbERPTYvCMBC9L/gfwgje1lQPZbeaFhEE&#10;0cNiFfQ4NGNbbSaliZr99+awsMfH+14WwXTiSYNrLSuYTRMQxJXVLdcKTsfN5xcI55E1dpZJwS85&#10;KPLRxxIzbV98oGfpaxFD2GWooPG+z6R0VUMG3dT2xJG72sGgj3CopR7wFcNNJ+dJkkqDLceGBnta&#10;N1Tdy4dRsDvfrkd5agOaMqS7fbL56S4zpSbjsFqA8BT8v/jPvdUK0u+4Np6JR0Dm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ZfKwwQAAANwAAAAPAAAAAAAAAAAAAAAA&#10;AKECAABkcnMvZG93bnJldi54bWxQSwUGAAAAAAQABAD5AAAAjwMAAAAA&#10;" strokecolor="black [3040]">
                  <v:stroke endarrow="block"/>
                </v:shape>
                <v:shape id="Text Box 99" o:spid="_x0000_s1041" type="#_x0000_t202" style="position:absolute;left:25622;top:22098;width:18955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+LsMA&#10;AADcAAAADwAAAGRycy9kb3ducmV2LnhtbESPT0sDMRTE7wW/Q3iCtzarh7K7Ni0qVYSe+gfPj81r&#10;Ety8LEncrt/eCIUeh5n5DbPaTL4XI8XkAit4XFQgiLugHRsFp+P7vAaRMrLGPjAp+KUEm/XdbIWt&#10;Dhfe03jIRhQIpxYV2JyHVsrUWfKYFmEgLt45RI+5yGikjngpcN/Lp6paSo+Oy4LFgd4sdd+HH69g&#10;+2oa09UY7bbWzo3T13lnPpR6uJ9enkFkmvItfG1/agXLpoH/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1+LsMAAADcAAAADwAAAAAAAAAAAAAAAACYAgAAZHJzL2Rv&#10;d25yZXYueG1sUEsFBgAAAAAEAAQA9QAAAIgDAAAAAA==&#10;" fillcolor="white [3201]" strokeweight=".5pt">
                  <v:textbox>
                    <w:txbxContent>
                      <w:p w:rsidR="00CD4E1B" w:rsidRPr="00123180" w:rsidRDefault="00CD4E1B" w:rsidP="00CD4E1B">
                        <w:r w:rsidRPr="00123180">
                          <w:t>Dilarutkan kedalam labu ukur 25 ml dengan etanol</w:t>
                        </w:r>
                      </w:p>
                    </w:txbxContent>
                  </v:textbox>
                </v:shape>
                <v:shape id="Straight Arrow Connector 100" o:spid="_x0000_s1042" type="#_x0000_t32" style="position:absolute;left:21431;top:28956;width:438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hkrMAAAADcAAAADwAAAGRycy9kb3ducmV2LnhtbERPTYvCMBC9L/gfwgje1sQ9qFSjiCCI&#10;HmSroMehGdtqMylNVuO/3xwEj4/3PV9G24gHdb52rGE0VCCIC2dqLjWcjpvvKQgfkA02jknDizws&#10;F72vOWbGPfmXHnkoRQphn6GGKoQ2k9IXFVn0Q9cSJ+7qOoshwa6UpsNnCreN/FFqLC3WnBoqbGld&#10;UXHP/6yG3fl2PcpTHdHmcbzbq82huYy0HvTjagYiUAwf8du9NRomKs1PZ9IR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j4ZKzAAAAA3AAAAA8AAAAAAAAAAAAAAAAA&#10;oQIAAGRycy9kb3ducmV2LnhtbFBLBQYAAAAABAAEAPkAAACOAwAAAAA=&#10;" strokecolor="black [3040]">
                  <v:stroke endarrow="block"/>
                </v:shape>
                <v:shape id="Text Box 101" o:spid="_x0000_s1043" type="#_x0000_t202" style="position:absolute;left:25812;top:27908;width:1209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oMsMA&#10;AADcAAAADwAAAGRycy9kb3ducmV2LnhtbESPQWsCMRSE74X+h/AKvdWsHuq6GqUVWwqeqqXnx+aZ&#10;BDcvS5Ku23/fCEKPw8x8w6w2o+/EQDG5wAqmkwoEcRu0Y6Pg6/j2VINIGVljF5gU/FKCzfr+boWN&#10;Dhf+pOGQjSgQTg0qsDn3jZSpteQxTUJPXLxTiB5zkdFIHfFS4L6Ts6p6lh4dlwWLPW0ttefDj1ew&#10;ezUL09YY7a7Wzg3j92lv3pV6fBhfliAyjfk/fGt/aAXzagr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DoMsMAAADcAAAADwAAAAAAAAAAAAAAAACYAgAAZHJzL2Rv&#10;d25yZXYueG1sUEsFBgAAAAAEAAQA9QAAAIgDAAAAAA==&#10;" fillcolor="white [3201]" strokeweight=".5pt">
                  <v:textbox>
                    <w:txbxContent>
                      <w:p w:rsidR="00CD4E1B" w:rsidRPr="00123180" w:rsidRDefault="00CD4E1B" w:rsidP="00CD4E1B">
                        <w:r w:rsidRPr="00123180">
                          <w:t xml:space="preserve">Dihomogenkan </w:t>
                        </w:r>
                      </w:p>
                    </w:txbxContent>
                  </v:textbox>
                </v:shape>
                <v:shape id="Straight Arrow Connector 102" o:spid="_x0000_s1044" type="#_x0000_t32" style="position:absolute;left:21240;top:35433;width:96;height:176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ZfQMUAAADcAAAADwAAAGRycy9kb3ducmV2LnhtbESPzWrDMBCE74W8g9hAbo2UHNLiWgkl&#10;EAjpIdQJtMfFWv+01spYqq28fVQo9DjMzDdMvou2EyMNvnWsYbVUIIhLZ1quNVwvh8dnED4gG+wc&#10;k4YbedhtZw85ZsZN/E5jEWqRIOwz1NCE0GdS+rIhi37peuLkVW6wGJIcamkGnBLcdnKt1EZabDkt&#10;NNjTvqHyu/ixGk4fX9VFXtuItoib05s6nLvPldaLeXx9AREohv/wX/toNDypNfyeS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ZfQMUAAADcAAAADwAAAAAAAAAA&#10;AAAAAAChAgAAZHJzL2Rvd25yZXYueG1sUEsFBgAAAAAEAAQA+QAAAJMDAAAAAA==&#10;" strokecolor="black [3040]">
                  <v:stroke endarrow="block"/>
                </v:shape>
                <v:shape id="Text Box 103" o:spid="_x0000_s1045" type="#_x0000_t202" style="position:absolute;left:25527;top:36290;width:18573;height:7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T3sMA&#10;AADc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nagr/Z8o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7T3sMAAADcAAAADwAAAAAAAAAAAAAAAACYAgAAZHJzL2Rv&#10;d25yZXYueG1sUEsFBgAAAAAEAAQA9QAAAIgDAAAAAA==&#10;" fillcolor="white [3201]" strokeweight=".5pt">
                  <v:textbox>
                    <w:txbxContent>
                      <w:p w:rsidR="00CD4E1B" w:rsidRPr="000A4871" w:rsidRDefault="00CD4E1B" w:rsidP="00CD4E1B">
                        <w:r w:rsidRPr="000A4871">
                          <w:t>Masing-masing di pipet 1ml, 1.2ml, 1.6ml, 1.8ml,2ml ke labu tentukur 10 ml</w:t>
                        </w:r>
                      </w:p>
                    </w:txbxContent>
                  </v:textbox>
                </v:shape>
                <v:shape id="Text Box 104" o:spid="_x0000_s1046" type="#_x0000_t202" style="position:absolute;left:25431;top:44577;width:18288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eHMIA&#10;AADbAAAADwAAAGRycy9kb3ducmV2LnhtbESPQWsCMRSE74X+h/AKvdVsi8i6GqUtKgVP1dLzY/NM&#10;gpuXJUnX7b83BaHHYWa+YZbr0XdioJhcYAXPkwoEcRu0Y6Pg67h9qkGkjKyxC0wKfinBenV/t8RG&#10;hwt/0nDIRhQIpwYV2Jz7RsrUWvKYJqEnLt4pRI+5yGikjngpcN/Jl6qaSY+Oy4LFnt4ttefDj1ew&#10;eTNz09YY7abWzg3j92lvdko9PoyvCxCZxvwfvrU/tILZF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h4cwgAAANsAAAAPAAAAAAAAAAAAAAAAAJgCAABkcnMvZG93&#10;bnJldi54bWxQSwUGAAAAAAQABAD1AAAAhwMAAAAA&#10;" fillcolor="white [3201]" strokeweight=".5pt">
                  <v:textbox>
                    <w:txbxContent>
                      <w:p w:rsidR="00CD4E1B" w:rsidRPr="000A4871" w:rsidRDefault="00CD4E1B" w:rsidP="00CD4E1B">
                        <w:r w:rsidRPr="000A4871">
                          <w:t>Dilarutkan kedalam labu tentukur 10ml dengan etanol</w:t>
                        </w:r>
                      </w:p>
                    </w:txbxContent>
                  </v:textbox>
                </v:shape>
                <v:shape id="Straight Arrow Connector 105" o:spid="_x0000_s1047" type="#_x0000_t32" style="position:absolute;left:21240;top:40290;width:438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bG2cMAAADbAAAADwAAAGRycy9kb3ducmV2LnhtbESPQWvCQBSE7wX/w/IEb83GHkKJWUUE&#10;QeyhNAm0x0f2mUSzb0N2q+u/7xYEj8PMfMMUm2AGcaXJ9ZYVLJMUBHFjdc+tgrrav76DcB5Z42CZ&#10;FNzJwWY9eykw1/bGX3QtfSsihF2OCjrvx1xK13Rk0CV2JI7eyU4GfZRTK/WEtwg3g3xL00wa7Dku&#10;dDjSrqPmUv4aBcfv86mSdR/QlCE7fqT7z+FnqdRiHrYrEJ6Cf4Yf7YNWkGXw/yX+AL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2xtnDAAAA2wAAAA8AAAAAAAAAAAAA&#10;AAAAoQIAAGRycy9kb3ducmV2LnhtbFBLBQYAAAAABAAEAPkAAACRAwAAAAA=&#10;" strokecolor="black [3040]">
                  <v:stroke endarrow="block"/>
                </v:shape>
                <v:shape id="Straight Arrow Connector 106" o:spid="_x0000_s1048" type="#_x0000_t32" style="position:absolute;left:21145;top:47148;width:438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pjQsIAAADbAAAADwAAAGRycy9kb3ducmV2LnhtbESPQYvCMBSE78L+h/AW9qape6hSjbIs&#10;CIsexFrQ46N5ttXmpTRRs//eCILHYWa+YebLYFpxo941lhWMRwkI4tLqhisFxX41nIJwHllja5kU&#10;/JOD5eJjMMdM2zvv6Jb7SkQIuwwV1N53mZSurMmgG9mOOHon2xv0UfaV1D3eI9y08jtJUmmw4bhQ&#10;Y0e/NZWX/GoUrA/n014WTUCTh3S9SVbb9jhW6usz/MxAeAr+HX61/7SCdALPL/EH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pjQsIAAADbAAAADwAAAAAAAAAAAAAA&#10;AAChAgAAZHJzL2Rvd25yZXYueG1sUEsFBgAAAAAEAAQA+QAAAJADAAAAAA==&#10;" strokecolor="black [3040]">
                  <v:stroke endarrow="block"/>
                </v:shape>
                <v:shape id="Text Box 107" o:spid="_x0000_s1049" type="#_x0000_t202" style="position:absolute;top:57435;width:8667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UGb4A&#10;AADbAAAADwAAAGRycy9kb3ducmV2LnhtbERPTWsCMRC9F/wPYQRvNasH2W6NUsVKwVNVeh42YxK6&#10;mSxJum7/fXMoeHy87/V29J0YKCYXWMFiXoEgboN2bBRcL+/PNYiUkTV2gUnBLyXYbiZPa2x0uPMn&#10;DedsRAnh1KACm3PfSJlaSx7TPPTEhbuF6DEXGI3UEe8l3HdyWVUr6dFxabDY095S+33+8QoOO/Ni&#10;2hqjPdTauWH8up3MUanZdHx7BZFpzA/xv/tDK1iVs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nFBm+AAAA2wAAAA8AAAAAAAAAAAAAAAAAmAIAAGRycy9kb3ducmV2&#10;LnhtbFBLBQYAAAAABAAEAPUAAACDAwAAAAA=&#10;" fillcolor="white [3201]" strokeweight=".5pt">
                  <v:textbox>
                    <w:txbxContent>
                      <w:p w:rsidR="00CD4E1B" w:rsidRPr="000A4871" w:rsidRDefault="00CD4E1B" w:rsidP="00CD4E1B">
                        <w:r w:rsidRPr="000A4871">
                          <w:t xml:space="preserve">Konsentrasi 10 </w:t>
                        </w:r>
                        <w:r w:rsidRPr="000A4871">
                          <w:rPr>
                            <w:sz w:val="24"/>
                            <w:szCs w:val="24"/>
                          </w:rPr>
                          <w:t>µg/ml</w:t>
                        </w:r>
                      </w:p>
                    </w:txbxContent>
                  </v:textbox>
                </v:shape>
                <v:shape id="Text Box 108" o:spid="_x0000_s1050" type="#_x0000_t202" style="position:absolute;left:9906;top:57626;width:8572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xgsEA&#10;AADbAAAADwAAAGRycy9kb3ducmV2LnhtbESPQWsCMRSE74X+h/AKvdWsPci6GkWLLYKn2uL5sXkm&#10;wc3LkqTr9t83gtDjMDPfMMv16DsxUEwusILppAJB3Abt2Cj4/np/qUGkjKyxC0wKfinBevX4sMRG&#10;hyt/0nDMRhQIpwYV2Jz7RsrUWvKYJqEnLt45RI+5yGikjngtcN/J16qaSY+Oy4LFnt4stZfjj1ew&#10;25q5aWuMdldr54bxdD6YD6Wen8bNAkSmMf+H7+29VjCbw+1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rsYLBAAAA2wAAAA8AAAAAAAAAAAAAAAAAmAIAAGRycy9kb3du&#10;cmV2LnhtbFBLBQYAAAAABAAEAPUAAACGAwAAAAA=&#10;" fillcolor="white [3201]" strokeweight=".5pt">
                  <v:textbox>
                    <w:txbxContent>
                      <w:p w:rsidR="00CD4E1B" w:rsidRPr="000A4871" w:rsidRDefault="00CD4E1B" w:rsidP="00CD4E1B">
                        <w:r w:rsidRPr="000A4871">
                          <w:t xml:space="preserve">Konsentrasi 12 </w:t>
                        </w:r>
                        <w:r w:rsidRPr="000A4871">
                          <w:rPr>
                            <w:sz w:val="24"/>
                            <w:szCs w:val="24"/>
                          </w:rPr>
                          <w:t>µg/ml</w:t>
                        </w:r>
                      </w:p>
                    </w:txbxContent>
                  </v:textbox>
                </v:shape>
                <v:shape id="Text Box 110" o:spid="_x0000_s1051" type="#_x0000_t202" style="position:absolute;left:19431;top:57626;width:8763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rWcIA&#10;AADbAAAADwAAAGRycy9kb3ducmV2LnhtbESPQWsCMRSE74X+h/AKvdWsHuq6GqUVWwqeqqXnx+aZ&#10;BDcvS5Ku23/fCEKPw8x8w6w2o+/EQDG5wAqmkwoEcRu0Y6Pg6/j2VINIGVljF5gU/FKCzfr+boWN&#10;Dhf+pOGQjSgQTg0qsDn3jZSpteQxTUJPXLxTiB5zkdFIHfFS4L6Ts6p6lh4dlwWLPW0ttefDj1ew&#10;ezUL09YY7a7Wzg3j92lv3pV6fBhfliAyjfk/fGt/aAXzKVy/l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CtZwgAAANsAAAAPAAAAAAAAAAAAAAAAAJgCAABkcnMvZG93&#10;bnJldi54bWxQSwUGAAAAAAQABAD1AAAAhwMAAAAA&#10;" fillcolor="white [3201]" strokeweight=".5pt">
                  <v:textbox>
                    <w:txbxContent>
                      <w:p w:rsidR="00CD4E1B" w:rsidRPr="000A4871" w:rsidRDefault="00CD4E1B" w:rsidP="00CD4E1B">
                        <w:r w:rsidRPr="000A4871">
                          <w:t xml:space="preserve">Konsentrasi 16 </w:t>
                        </w:r>
                        <w:r w:rsidRPr="000A4871">
                          <w:rPr>
                            <w:sz w:val="24"/>
                            <w:szCs w:val="24"/>
                          </w:rPr>
                          <w:t>µg/ml</w:t>
                        </w:r>
                      </w:p>
                    </w:txbxContent>
                  </v:textbox>
                </v:shape>
                <v:shape id="Text Box 111" o:spid="_x0000_s1052" type="#_x0000_t202" style="position:absolute;left:29527;top:57531;width:8763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1LsIA&#10;AADbAAAADwAAAGRycy9kb3ducmV2LnhtbESPQWsCMRSE74X+h/AK3mq2HnRdjdIWWwqeqqXnx+aZ&#10;BDcvS5Ku23/fCEKPw8x8w6y3o+/EQDG5wAqephUI4jZox0bB1/HtsQaRMrLGLjAp+KUE28393Rob&#10;HS78ScMhG1EgnBpUYHPuGylTa8ljmoaeuHinED3mIqOROuKlwH0nZ1U1lx4dlwWLPb1aas+HH69g&#10;92KWpq0x2l2tnRvG79PevCs1eRifVyAyjfk/fGt/aAWLGVy/l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rUuwgAAANsAAAAPAAAAAAAAAAAAAAAAAJgCAABkcnMvZG93&#10;bnJldi54bWxQSwUGAAAAAAQABAD1AAAAhwMAAAAA&#10;" fillcolor="white [3201]" strokeweight=".5pt">
                  <v:textbox>
                    <w:txbxContent>
                      <w:p w:rsidR="00CD4E1B" w:rsidRPr="000A4871" w:rsidRDefault="00CD4E1B" w:rsidP="00CD4E1B">
                        <w:r w:rsidRPr="000A4871">
                          <w:t xml:space="preserve">Konsentrasi 18 </w:t>
                        </w:r>
                        <w:r w:rsidRPr="000A4871">
                          <w:rPr>
                            <w:sz w:val="24"/>
                            <w:szCs w:val="24"/>
                          </w:rPr>
                          <w:t>µg/ml</w:t>
                        </w:r>
                      </w:p>
                    </w:txbxContent>
                  </v:textbox>
                </v:shape>
                <v:shape id="Text Box 112" o:spid="_x0000_s1053" type="#_x0000_t202" style="position:absolute;left:39243;top:57531;width:8763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IwcIA&#10;AADbAAAADwAAAGRycy9kb3ducmV2LnhtbESPQUsDMRSE74L/ITzBm80qpa7bpkWlFsFTW+n5sXlN&#10;gpuXJUm36783QqHHYWa+YRar0XdioJhcYAWPkwoEcRu0Y6Pge//xUINIGVljF5gU/FKC1fL2ZoGN&#10;Dmfe0rDLRhQIpwYV2Jz7RsrUWvKYJqEnLt4xRI+5yGikjngucN/Jp6qaSY+Oy4LFnt4ttT+7k1ew&#10;fjMvpq0x2nWtnRvGw/HLbJS6vxtf5yAyjfkavrQ/tYLn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4jBwgAAANsAAAAPAAAAAAAAAAAAAAAAAJgCAABkcnMvZG93&#10;bnJldi54bWxQSwUGAAAAAAQABAD1AAAAhwMAAAAA&#10;" fillcolor="white [3201]" strokeweight=".5pt">
                  <v:textbox>
                    <w:txbxContent>
                      <w:p w:rsidR="00CD4E1B" w:rsidRPr="000A4871" w:rsidRDefault="00CD4E1B" w:rsidP="00CD4E1B">
                        <w:r w:rsidRPr="000A4871">
                          <w:t xml:space="preserve">Konsentrasi 20 </w:t>
                        </w:r>
                        <w:r w:rsidRPr="000A4871">
                          <w:rPr>
                            <w:sz w:val="24"/>
                            <w:szCs w:val="24"/>
                          </w:rPr>
                          <w:t>µg/ml</w:t>
                        </w:r>
                      </w:p>
                    </w:txbxContent>
                  </v:textbox>
                </v:shape>
                <v:line id="Straight Connector 113" o:spid="_x0000_s1054" style="position:absolute;visibility:visible;mso-wrap-style:square" from="3810,52768" to="44005,5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zLRMIAAADbAAAADwAAAGRycy9kb3ducmV2LnhtbESPT2sCMRTE70K/Q3gFb5q1otWtUYoo&#10;lXqqf+6Pzevu4uZlTaKm394UBI/DzPyGmS2iacSVnK8tKxj0MxDEhdU1lwoO+3VvAsIHZI2NZVLw&#10;Rx4W85fODHNtb/xD110oRYKwz1FBFUKbS+mLigz6vm2Jk/drncGQpCuldnhLcNPItywbS4M1p4UK&#10;W1pWVJx2F5Mog+PZyK/TFI/fbutWw3EcxbNS3df4+QEiUAzP8KO90QreR/D/Jf0A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zLRMIAAADbAAAADwAAAAAAAAAAAAAA&#10;AAChAgAAZHJzL2Rvd25yZXYueG1sUEsFBgAAAAAEAAQA+QAAAJADAAAAAA==&#10;" strokecolor="black [3040]"/>
                <v:shape id="Straight Arrow Connector 114" o:spid="_x0000_s1055" type="#_x0000_t32" style="position:absolute;left:3810;top:52863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6JacAAAADbAAAADwAAAGRycy9kb3ducmV2LnhtbESP3YrCMBSE7wXfIRxhb0RTF3GlGkUE&#10;oXup7gMcmmNTbE5Kkv749mZhYS+HmfmG2R9H24iefKgdK1gtMxDEpdM1Vwp+7pfFFkSIyBobx6Tg&#10;RQGOh+lkj7l2A1+pv8VKJAiHHBWYGNtcylAashiWriVO3sN5izFJX0ntcUhw28jPLNtIizWnBYMt&#10;nQ2Vz1tnFbiezfd6buNTduX9hF1xHnyh1MdsPO1ARBrjf/ivXWgFXxv4/ZJ+gD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+iWnAAAAA2wAAAA8AAAAAAAAAAAAAAAAA&#10;oQIAAGRycy9kb3ducmV2LnhtbFBLBQYAAAAABAAEAPkAAACOAwAAAAA=&#10;" strokecolor="black [3040]">
                  <v:stroke endarrow="block"/>
                </v:shape>
                <v:shape id="Straight Arrow Connector 115" o:spid="_x0000_s1056" type="#_x0000_t32" style="position:absolute;left:14573;top:52959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Is8sAAAADbAAAADwAAAGRycy9kb3ducmV2LnhtbESP3YrCMBSE7xd8h3AEb0RTZdGlGkWE&#10;hXq5ug9waI5NsTkpSfqzb28EYS+HmfmG2R9H24iefKgdK1gtMxDEpdM1Vwp+b9+LLxAhImtsHJOC&#10;PwpwPEw+9phrN/AP9ddYiQThkKMCE2ObSxlKQxbD0rXEybs7bzEm6SupPQ4Jbhu5zrKNtFhzWjDY&#10;0tlQ+bh2VoHr2Vw+5zY+ZFfeTtgV58EXSs2m42kHItIY/8PvdqEVbLfw+pJ+gD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yLPLAAAAA2wAAAA8AAAAAAAAAAAAAAAAA&#10;oQIAAGRycy9kb3ducmV2LnhtbFBLBQYAAAAABAAEAPkAAACOAwAAAAA=&#10;" strokecolor="black [3040]">
                  <v:stroke endarrow="block"/>
                </v:shape>
                <v:shape id="Straight Arrow Connector 116" o:spid="_x0000_s1057" type="#_x0000_t32" style="position:absolute;left:23622;top:52959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24gL4AAADbAAAADwAAAGRycy9kb3ducmV2LnhtbERPS2rDMBDdF3oHMYVuSiKnlDa4UYIx&#10;BJxl7B5gsKaWiTUykvzJ7aNFocvH+x9Oqx3ETD70jhXsthkI4tbpnjsFP815swcRIrLGwTEpuFOA&#10;0/H56YC5dgtfaa5jJ1IIhxwVmBjHXMrQGrIYtm4kTtyv8xZjgr6T2uOSwu0g37PsU1rsOTUYHKk0&#10;1N7qySpwM5vLx5uNNzm1TYFTVS6+Uur1ZS2+QURa47/4z11pBV9pbPqSfoA8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7biAvgAAANsAAAAPAAAAAAAAAAAAAAAAAKEC&#10;AABkcnMvZG93bnJldi54bWxQSwUGAAAAAAQABAD5AAAAjAMAAAAA&#10;" strokecolor="black [3040]">
                  <v:stroke endarrow="block"/>
                </v:shape>
                <v:shape id="Straight Arrow Connector 117" o:spid="_x0000_s1058" type="#_x0000_t32" style="position:absolute;left:33432;top:52863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/Tb8AAADbAAAADwAAAGRycy9kb3ducmV2LnhtbESP3YrCMBSE7wXfIRzBG1nTlUWkGkUE&#10;oV6q+wCH5mxTbE5Kkv7s2xtB8HKYmW+Y3WG0jejJh9qxgu9lBoK4dLrmSsHv/fy1AREissbGMSn4&#10;pwCH/XSyw1y7ga/U32IlEoRDjgpMjG0uZSgNWQxL1xIn7895izFJX0ntcUhw28hVlq2lxZrTgsGW&#10;TobKx62zClzP5vKzsPEhu/J+xK44Db5Qaj4bj1sQkcb4Cb/bhVawWcHrS/oBcv8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tD/Tb8AAADbAAAADwAAAAAAAAAAAAAAAACh&#10;AgAAZHJzL2Rvd25yZXYueG1sUEsFBgAAAAAEAAQA+QAAAI0DAAAAAA==&#10;" strokecolor="black [3040]">
                  <v:stroke endarrow="block"/>
                </v:shape>
                <v:shape id="Straight Arrow Connector 118" o:spid="_x0000_s1059" type="#_x0000_t32" style="position:absolute;left:44005;top:52959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XCor8AAADbAAAADwAAAGRycy9kb3ducmV2LnhtbESP3YrCMBSE7wXfIRzBG1nTFRGpRhFB&#10;qJerPsChOdsUm5OSpD/79kYQ9nKYmW+Y/XG0jejJh9qxgu9lBoK4dLrmSsHjfvnagggRWWPjmBT8&#10;UYDjYTrZY67dwD/U32IlEoRDjgpMjG0uZSgNWQxL1xIn79d5izFJX0ntcUhw28hVlm2kxZrTgsGW&#10;zobK562zClzP5rpe2PiUXXk/YVecB18oNZ+Npx2ISGP8D3/ahVawXcP7S/oB8vA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nXCor8AAADbAAAADwAAAAAAAAAAAAAAAACh&#10;AgAAZHJzL2Rvd25yZXYueG1sUEsFBgAAAAAEAAQA+QAAAI0DAAAAAA==&#10;" strokecolor="black [3040]">
                  <v:stroke endarrow="block"/>
                </v:shape>
                <v:line id="Straight Connector 119" o:spid="_x0000_s1060" style="position:absolute;flip:y;visibility:visible;mso-wrap-style:square" from="3714,67627" to="43529,67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WPx8MAAADbAAAADwAAAGRycy9kb3ducmV2LnhtbESPS4vCQBCE74L/YWhhbzpZDypZx7AE&#10;BHFRfO3BW5PpPDDTEzKjif/eERb2WFTVV9Qy6U0tHtS6yrKCz0kEgjizuuJCweW8Hi9AOI+ssbZM&#10;Cp7kIFkNB0uMte34SI+TL0SAsItRQel9E0vpspIMuoltiIOX29agD7ItpG6xC3BTy2kUzaTBisNC&#10;iQ2lJWW3090oyN29Sa+/2ufz7e64y3+KPXYHpT5G/fcXCE+9/w//tTdawWIG7y/hB8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Vj8fDAAAA2wAAAA8AAAAAAAAAAAAA&#10;AAAAoQIAAGRycy9kb3ducmV2LnhtbFBLBQYAAAAABAAEAPkAAACRAwAAAAA=&#10;" strokecolor="black [3040]"/>
                <v:line id="Straight Connector 120" o:spid="_x0000_s1061" style="position:absolute;visibility:visible;mso-wrap-style:square" from="3810,63722" to="3810,67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xZsIAAADbAAAADwAAAGRycy9kb3ducmV2LnhtbESPQWsCMRSE74L/IbxCb5q1RdGtUaRY&#10;WupJrffH5nV3cfOym8Q1/femIHgcZuYbZrmOphE9OV9bVjAZZyCIC6trLhX8HD9GcxA+IGtsLJOC&#10;P/KwXg0HS8y1vfKe+kMoRYKwz1FBFUKbS+mLigz6sW2Jk/drncGQpCuldnhNcNPIlyybSYM1p4UK&#10;W3qvqDgfLiZRJqfOyM/zAk/fbue2r7M4jZ1Sz09x8wYiUAyP8L39pRXMF/D/Jf0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xZsIAAADbAAAADwAAAAAAAAAAAAAA&#10;AAChAgAAZHJzL2Rvd25yZXYueG1sUEsFBgAAAAAEAAQA+QAAAJADAAAAAA==&#10;" strokecolor="black [3040]"/>
                <v:line id="Straight Connector 121" o:spid="_x0000_s1062" style="position:absolute;visibility:visible;mso-wrap-style:square" from="14097,63436" to="14097,67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m1ysIAAADbAAAADwAAAGRycy9kb3ducmV2LnhtbESPQWsCMRSE74L/IbxCb5p1S0W3RpFS&#10;adGTWu+Pzevu4uZlN4ma/ntTKHgcZuYbZrGKphVXcr6xrGAyzkAQl1Y3XCn4Pm5GMxA+IGtsLZOC&#10;X/KwWg4HCyy0vfGerodQiQRhX6CCOoSukNKXNRn0Y9sRJ+/HOoMhSVdJ7fCW4KaVeZZNpcGG00KN&#10;Hb3XVJ4PF5Mok1Nv5Od5jqet27mPl2l8jb1Sz09x/QYiUAyP8H/7SyuY5/D3Jf0A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m1ysIAAADbAAAADwAAAAAAAAAAAAAA&#10;AAChAgAAZHJzL2Rvd25yZXYueG1sUEsFBgAAAAAEAAQA+QAAAJADAAAAAA==&#10;" strokecolor="black [3040]"/>
                <v:line id="Straight Connector 122" o:spid="_x0000_s1063" style="position:absolute;visibility:visible;mso-wrap-style:square" from="23431,63531" to="23431,67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qUcIAAADcAAAADwAAAGRycy9kb3ducmV2LnhtbESPQWsCMRCF70L/Q5hCb5rVUtHVKCKK&#10;RU/aeh824+7iZrImUeO/N4WCtxnee9+8mc6jacSNnK8tK+j3MhDEhdU1lwp+f9bdEQgfkDU2lknB&#10;gzzMZ2+dKeba3nlPt0MoRYKwz1FBFUKbS+mLigz6nm2Jk3ayzmBIqyuldnhPcNPIQZYNpcGa04UK&#10;W1pWVJwPV5Mo/ePFyM15jMet27nV5zB+xYtSH+9xMQERKIaX+T/9rVP9bAx/z6QJ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zqUcIAAADcAAAADwAAAAAAAAAAAAAA&#10;AAChAgAAZHJzL2Rvd25yZXYueG1sUEsFBgAAAAAEAAQA+QAAAJADAAAAAA==&#10;" strokecolor="black [3040]"/>
                <v:line id="Straight Connector 123" o:spid="_x0000_s1064" style="position:absolute;visibility:visible;mso-wrap-style:square" from="34480,63246" to="34480,67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S8NMMAAADcAAAADwAAAGRycy9kb3ducmV2LnhtbESPQWsCMRCF70L/Q5iCN81qUdqtUUqx&#10;KHpyW+/DZrq7uJmsSdT4740geJvhvffNm9kimlacyfnGsoLRMANBXFrdcKXg7/dn8A7CB2SNrWVS&#10;cCUPi/lLb4a5thfe0bkIlUgQ9jkqqEPocil9WZNBP7QdcdL+rTMY0uoqqR1eEty0cpxlU2mw4XSh&#10;xo6+ayoPxckkymh/NHJ1+MD9xm3d8m0aJ/GoVP81fn2CCBTD0/xIr3WqP57A/Zk0gZ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UvDTDAAAA3AAAAA8AAAAAAAAAAAAA&#10;AAAAoQIAAGRycy9kb3ducmV2LnhtbFBLBQYAAAAABAAEAPkAAACRAwAAAAA=&#10;" strokecolor="black [3040]"/>
                <v:line id="Straight Connector 124" o:spid="_x0000_s1065" style="position:absolute;visibility:visible;mso-wrap-style:square" from="43434,63246" to="43434,67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YiQ8QAAADcAAAADwAAAGRycy9kb3ducmV2LnhtbESPzWrDMBCE74W8g9hCb4mclJrWjRxC&#10;SGhJTs3PfbG2trG1ciQlUd8+KhR622Vmvp2dL6LpxZWcby0rmE4yEMSV1S3XCo6HzfgVhA/IGnvL&#10;pOCHPCzK0cMcC21v/EXXfahFgrAvUEETwlBI6auGDPqJHYiT9m2dwZBWV0vt8JbgppezLMulwZbT&#10;hQYHWjVUdfuLSZTp6WzkR/eGp63bufVzHl/iWamnx7h8BxEohn/zX/pTp/qzHH6fSRPI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hiJDxAAAANwAAAAPAAAAAAAAAAAA&#10;AAAAAKECAABkcnMvZG93bnJldi54bWxQSwUGAAAAAAQABAD5AAAAkgMAAAAA&#10;" strokecolor="black [3040]"/>
                <v:shape id="Text Box 127" o:spid="_x0000_s1066" type="#_x0000_t202" style="position:absolute;left:14287;top:74295;width:17621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D78EA&#10;AADcAAAADwAAAGRycy9kb3ducmV2LnhtbERPTUsDMRC9C/6HMII3m9UWWbdNi0otgqe20vOwmSbB&#10;zWRJ0u36741Q6G0e73MWq9F3YqCYXGAFj5MKBHEbtGOj4Hv/8VCDSBlZYxeYFPxSgtXy9maBjQ5n&#10;3tKwy0aUEE4NKrA5942UqbXkMU1CT1y4Y4gec4HRSB3xXMJ9J5+q6ll6dFwaLPb0bqn92Z28gvWb&#10;eTFtjdGua+3cMB6OX2aj1P3d+DoHkWnMV/HF/anL/OkM/p8p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QQ+/BAAAA3AAAAA8AAAAAAAAAAAAAAAAAmAIAAGRycy9kb3du&#10;cmV2LnhtbFBLBQYAAAAABAAEAPUAAACGAwAAAAA=&#10;" fillcolor="white [3201]" strokeweight=".5pt">
                  <v:textbox>
                    <w:txbxContent>
                      <w:p w:rsidR="00CD4E1B" w:rsidRPr="00563A8F" w:rsidRDefault="00CD4E1B" w:rsidP="00CD4E1B">
                        <w:r w:rsidRPr="00563A8F">
                          <w:t>Diperoleh Data Absorbansi Hidrokuinon</w:t>
                        </w:r>
                      </w:p>
                    </w:txbxContent>
                  </v:textbox>
                </v:shape>
                <v:shape id="Straight Arrow Connector 128" o:spid="_x0000_s1067" type="#_x0000_t32" style="position:absolute;left:23145;top:67913;width:96;height:6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V/HL8AAADcAAAADwAAAGRycy9kb3ducmV2LnhtbERP22oCMRB9L/gPYYS+FM3aqshqFBEK&#10;20cvHzBsxs3iZrIk2Uv/vikIvs3hXGd3GG0jevKhdqxgMc9AEJdO11wpuF2/ZxsQISJrbByTgl8K&#10;cNhP3naYazfwmfpLrEQK4ZCjAhNjm0sZSkMWw9y1xIm7O28xJugrqT0OKdw28jPL1tJizanBYEsn&#10;Q+Xj0lkFrmfzs/yw8SG78nrErjgNvlDqfToetyAijfElfroLneZ/reD/mXSB3P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pV/HL8AAADcAAAADwAAAAAAAAAAAAAAAACh&#10;AgAAZHJzL2Rvd25yZXYueG1sUEsFBgAAAAAEAAQA+QAAAI0DAAAAAA==&#10;" strokecolor="black [3040]">
                  <v:stroke endarrow="block"/>
                </v:shape>
                <v:shape id="Text Box 129" o:spid="_x0000_s1068" type="#_x0000_t202" style="position:absolute;left:28194;top:68865;width:1571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4A8AA&#10;AADcAAAADwAAAGRycy9kb3ducmV2LnhtbERPTWsCMRC9F/ofwhR6q9lWkHU1SltUCp6qpedhMybB&#10;zWRJ0nX7701B6G0e73OW69F3YqCYXGAFz5MKBHEbtGOj4Ou4fapBpIyssQtMCn4pwXp1f7fERocL&#10;f9JwyEaUEE4NKrA5942UqbXkMU1CT1y4U4gec4HRSB3xUsJ9J1+qaiY9Oi4NFnt6t9SeDz9ewebN&#10;zE1bY7SbWjs3jN+nvdkp9fgwvi5AZBrzv/jm/tBl/nQGf8+UC+Tq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54A8AAAADcAAAADwAAAAAAAAAAAAAAAACYAgAAZHJzL2Rvd25y&#10;ZXYueG1sUEsFBgAAAAAEAAQA9QAAAIUDAAAAAA==&#10;" fillcolor="white [3201]" strokeweight=".5pt">
                  <v:textbox>
                    <w:txbxContent>
                      <w:p w:rsidR="00CD4E1B" w:rsidRPr="00563A8F" w:rsidRDefault="00CD4E1B" w:rsidP="00CD4E1B">
                        <w:r w:rsidRPr="00563A8F">
                          <w:t>Homogenkan,</w:t>
                        </w:r>
                        <w:r>
                          <w:t xml:space="preserve"> dan</w:t>
                        </w:r>
                      </w:p>
                      <w:p w:rsidR="00CD4E1B" w:rsidRPr="00563A8F" w:rsidRDefault="00CD4E1B" w:rsidP="00CD4E1B">
                        <w:r w:rsidRPr="00563A8F">
                          <w:t>Diukur Absorbansinya</w:t>
                        </w:r>
                      </w:p>
                    </w:txbxContent>
                  </v:textbox>
                </v:shape>
                <v:shape id="Straight Arrow Connector 130" o:spid="_x0000_s1069" type="#_x0000_t32" style="position:absolute;left:23050;top:71342;width:52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0ncEAAADcAAAADwAAAGRycy9kb3ducmV2LnhtbERPTYvCMBC9L/gfwgje1lQFV7pGEUEQ&#10;PYit4B6HZmy720xKEzX+eyMIe5vH+5z5MphG3KhztWUFo2ECgriwuuZSwSnffM5AOI+ssbFMCh7k&#10;YLnofcwx1fbOR7plvhQxhF2KCirv21RKV1Rk0A1tSxy5i+0M+gi7UuoO7zHcNHKcJFNpsObYUGFL&#10;64qKv+xqFOzOv5dcnuqAJgvT3T7ZHJqfkVKDflh9g/AU/L/47d7qOH/yBa9n4gV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NvSdwQAAANwAAAAPAAAAAAAAAAAAAAAA&#10;AKECAABkcnMvZG93bnJldi54bWxQSwUGAAAAAAQABAD5AAAAjwMAAAAA&#10;" strokecolor="black [3040]">
                  <v:stroke endarrow="block"/>
                </v:shape>
              </v:group>
            </w:pict>
          </mc:Fallback>
        </mc:AlternateContent>
      </w: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spacing w:line="480" w:lineRule="auto"/>
      </w:pPr>
    </w:p>
    <w:p w:rsidR="00CD4E1B" w:rsidRDefault="00CD4E1B" w:rsidP="00CD4E1B">
      <w:pPr>
        <w:pStyle w:val="NoSpacing"/>
        <w:spacing w:line="480" w:lineRule="auto"/>
        <w:jc w:val="both"/>
        <w:rPr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r>
        <w:rPr>
          <w:szCs w:val="24"/>
        </w:rPr>
        <w:t xml:space="preserve"> </w:t>
      </w:r>
      <w:r w:rsidRPr="00E55203">
        <w:rPr>
          <w:rFonts w:ascii="Times New Roman" w:hAnsi="Times New Roman" w:cs="Times New Roman"/>
          <w:szCs w:val="24"/>
        </w:rPr>
        <w:t>Perhitungan</w:t>
      </w:r>
      <w:proofErr w:type="gramEnd"/>
      <w:r>
        <w:rPr>
          <w:rFonts w:ascii="Times New Roman" w:hAnsi="Times New Roman" w:cs="Times New Roman"/>
          <w:szCs w:val="24"/>
        </w:rPr>
        <w:t xml:space="preserve"> </w:t>
      </w:r>
      <w:r w:rsidRPr="00E55203">
        <w:rPr>
          <w:rFonts w:ascii="Times New Roman" w:hAnsi="Times New Roman" w:cs="Times New Roman"/>
          <w:szCs w:val="24"/>
        </w:rPr>
        <w:t>Persamaan</w:t>
      </w:r>
      <w:r>
        <w:rPr>
          <w:rFonts w:ascii="Times New Roman" w:hAnsi="Times New Roman" w:cs="Times New Roman"/>
          <w:szCs w:val="24"/>
        </w:rPr>
        <w:t xml:space="preserve"> </w:t>
      </w:r>
      <w:r w:rsidRPr="00E55203">
        <w:rPr>
          <w:rFonts w:ascii="Times New Roman" w:hAnsi="Times New Roman" w:cs="Times New Roman"/>
          <w:szCs w:val="24"/>
        </w:rPr>
        <w:t>Regresi Dan Koefiseien</w:t>
      </w:r>
      <w:r>
        <w:rPr>
          <w:rFonts w:ascii="Times New Roman" w:hAnsi="Times New Roman" w:cs="Times New Roman"/>
          <w:szCs w:val="24"/>
        </w:rPr>
        <w:t xml:space="preserve"> </w:t>
      </w:r>
      <w:r w:rsidRPr="00E55203">
        <w:rPr>
          <w:rFonts w:ascii="Times New Roman" w:hAnsi="Times New Roman" w:cs="Times New Roman"/>
          <w:szCs w:val="24"/>
        </w:rPr>
        <w:t>Korelasi</w:t>
      </w:r>
      <w:r>
        <w:rPr>
          <w:rFonts w:ascii="Times New Roman" w:hAnsi="Times New Roman" w:cs="Times New Roman"/>
          <w:szCs w:val="24"/>
        </w:rPr>
        <w:t xml:space="preserve"> </w:t>
      </w:r>
      <w:r w:rsidRPr="00E55203">
        <w:rPr>
          <w:rFonts w:ascii="Times New Roman" w:hAnsi="Times New Roman" w:cs="Times New Roman"/>
          <w:szCs w:val="24"/>
        </w:rPr>
        <w:t>Hidrokuinon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85"/>
        <w:gridCol w:w="1585"/>
        <w:gridCol w:w="1585"/>
        <w:gridCol w:w="1586"/>
        <w:gridCol w:w="1586"/>
      </w:tblGrid>
      <w:tr w:rsidR="00CD4E1B" w:rsidRPr="003A1820" w:rsidTr="00815596">
        <w:trPr>
          <w:jc w:val="center"/>
        </w:trPr>
        <w:tc>
          <w:tcPr>
            <w:tcW w:w="1585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Cons (X)</w:t>
            </w:r>
          </w:p>
        </w:tc>
        <w:tc>
          <w:tcPr>
            <w:tcW w:w="1585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Panjang Gel (Y)</w:t>
            </w:r>
          </w:p>
        </w:tc>
        <w:tc>
          <w:tcPr>
            <w:tcW w:w="1585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X.Y</w:t>
            </w:r>
          </w:p>
        </w:tc>
        <w:tc>
          <w:tcPr>
            <w:tcW w:w="1586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86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2"/>
                      </w:rPr>
                      <m:t>Y</m:t>
                    </m:r>
                  </m:e>
                  <m:sup>
                    <m:r>
                      <w:rPr>
                        <w:rFonts w:ascii="Cambria Math" w:hAnsi="Times New Roman" w:cs="Times New Roman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</w:tr>
      <w:tr w:rsidR="00CD4E1B" w:rsidRPr="003A1820" w:rsidTr="00815596">
        <w:trPr>
          <w:jc w:val="center"/>
        </w:trPr>
        <w:tc>
          <w:tcPr>
            <w:tcW w:w="1585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10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12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16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18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1585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0,208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0,225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0,332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0,385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0,428</w:t>
            </w:r>
          </w:p>
        </w:tc>
        <w:tc>
          <w:tcPr>
            <w:tcW w:w="1585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2,08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2,7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5,312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6,93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8,56</w:t>
            </w:r>
          </w:p>
        </w:tc>
        <w:tc>
          <w:tcPr>
            <w:tcW w:w="1586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100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144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256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324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400</w:t>
            </w:r>
          </w:p>
        </w:tc>
        <w:tc>
          <w:tcPr>
            <w:tcW w:w="1586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0,04326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0,05062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0,11022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0,14822</w:t>
            </w:r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3A1820">
              <w:rPr>
                <w:rFonts w:ascii="Times New Roman" w:hAnsi="Times New Roman" w:cs="Times New Roman"/>
                <w:szCs w:val="22"/>
              </w:rPr>
              <w:t>0,18318</w:t>
            </w:r>
          </w:p>
        </w:tc>
      </w:tr>
      <w:tr w:rsidR="00CD4E1B" w:rsidRPr="003A1820" w:rsidTr="00815596">
        <w:trPr>
          <w:jc w:val="center"/>
        </w:trPr>
        <w:tc>
          <w:tcPr>
            <w:tcW w:w="1585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2"/>
                  </w:rPr>
                  <m:t>Σx</m:t>
                </m:r>
                <m:r>
                  <w:rPr>
                    <w:rFonts w:ascii="Cambria Math" w:hAnsi="Times New Roman" w:cs="Times New Roman"/>
                    <w:szCs w:val="22"/>
                  </w:rPr>
                  <m:t>=76</m:t>
                </m:r>
              </m:oMath>
            </m:oMathPara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Cs w:val="2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Cs w:val="22"/>
                      </w:rPr>
                      <m:t>x</m:t>
                    </m:r>
                  </m:e>
                </m:acc>
                <m:r>
                  <w:rPr>
                    <w:rFonts w:ascii="Cambria Math" w:hAnsi="Times New Roman" w:cs="Times New Roman"/>
                    <w:szCs w:val="22"/>
                  </w:rPr>
                  <m:t>=12,667</m:t>
                </m:r>
              </m:oMath>
            </m:oMathPara>
          </w:p>
        </w:tc>
        <w:tc>
          <w:tcPr>
            <w:tcW w:w="1585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2"/>
                  </w:rPr>
                  <m:t>Σy</m:t>
                </m:r>
                <m:r>
                  <w:rPr>
                    <w:rFonts w:ascii="Cambria Math" w:hAnsi="Times New Roman" w:cs="Times New Roman"/>
                    <w:szCs w:val="22"/>
                  </w:rPr>
                  <m:t>=1,578</m:t>
                </m:r>
              </m:oMath>
            </m:oMathPara>
          </w:p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Cs w:val="2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Cs w:val="22"/>
                      </w:rPr>
                      <m:t>y</m:t>
                    </m:r>
                  </m:e>
                </m:acc>
                <m:r>
                  <w:rPr>
                    <w:rFonts w:ascii="Cambria Math" w:hAnsi="Times New Roman" w:cs="Times New Roman"/>
                    <w:szCs w:val="22"/>
                  </w:rPr>
                  <m:t>=0,263</m:t>
                </m:r>
              </m:oMath>
            </m:oMathPara>
          </w:p>
        </w:tc>
        <w:tc>
          <w:tcPr>
            <w:tcW w:w="1585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Cs w:val="22"/>
                  </w:rPr>
                  <m:t>Σxy</m:t>
                </m:r>
                <m:r>
                  <w:rPr>
                    <w:rFonts w:ascii="Cambria Math" w:hAnsi="Times New Roman" w:cs="Times New Roman"/>
                    <w:szCs w:val="22"/>
                  </w:rPr>
                  <m:t>=25,582</m:t>
                </m:r>
              </m:oMath>
            </m:oMathPara>
          </w:p>
        </w:tc>
        <w:tc>
          <w:tcPr>
            <w:tcW w:w="1586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2"/>
                  </w:rPr>
                  <m:t>Σ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Cs w:val="22"/>
                  </w:rPr>
                  <m:t>=1224</m:t>
                </m:r>
              </m:oMath>
            </m:oMathPara>
          </w:p>
        </w:tc>
        <w:tc>
          <w:tcPr>
            <w:tcW w:w="1586" w:type="dxa"/>
          </w:tcPr>
          <w:p w:rsidR="00CD4E1B" w:rsidRPr="003A1820" w:rsidRDefault="00CD4E1B" w:rsidP="00815596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szCs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2"/>
                  </w:rPr>
                  <m:t>Σ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2"/>
                      </w:rPr>
                      <m:t>y</m:t>
                    </m:r>
                  </m:e>
                  <m:sup>
                    <m:r>
                      <w:rPr>
                        <w:rFonts w:ascii="Cambria Math" w:hAnsi="Times New Roman" w:cs="Times New Roman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Cs w:val="22"/>
                  </w:rPr>
                  <m:t>=0,5355</m:t>
                </m:r>
              </m:oMath>
            </m:oMathPara>
          </w:p>
        </w:tc>
      </w:tr>
    </w:tbl>
    <w:p w:rsidR="00CD4E1B" w:rsidRPr="003A1820" w:rsidRDefault="00CD4E1B" w:rsidP="00CD4E1B">
      <w:pPr>
        <w:spacing w:line="480" w:lineRule="auto"/>
        <w:rPr>
          <w:rFonts w:eastAsiaTheme="minorEastAsia"/>
        </w:rPr>
      </w:pPr>
    </w:p>
    <w:p w:rsidR="00CD4E1B" w:rsidRPr="003A1820" w:rsidRDefault="00CD4E1B" w:rsidP="00CD4E1B">
      <w:pPr>
        <w:spacing w:line="480" w:lineRule="auto"/>
        <w:ind w:left="284"/>
        <w:rPr>
          <w:b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/>
                </w:rPr>
              </m:ctrlPr>
            </m:fPr>
            <m:num>
              <m:r>
                <w:rPr>
                  <w:rFonts w:ascii="Cambria Math" w:hAnsi="Cambria Math"/>
                </w:rPr>
                <m:t>Σxy</m:t>
              </m:r>
              <m:r>
                <m:rPr>
                  <m:sty m:val="p"/>
                </m:rPr>
                <m:t>-</m:t>
              </m:r>
              <m:d>
                <m:dPr>
                  <m:ctrlPr>
                    <w:rPr>
                      <w:rFonts w:asci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Σx</m:t>
                  </m:r>
                  <m:ctrlPr>
                    <w:rPr>
                      <w:rFonts w:ascii="Cambria Math"/>
                      <w:i/>
                    </w:rPr>
                  </m:ctrlPr>
                </m:e>
              </m:d>
              <m:r>
                <w:rPr>
                  <w:rFonts w:ascii="Cambria Math"/>
                </w:rPr>
                <m:t>(</m:t>
              </m:r>
              <m:r>
                <w:rPr>
                  <w:rFonts w:ascii="Cambria Math" w:hAnsi="Cambria Math"/>
                </w:rPr>
                <m:t>Σy</m:t>
              </m:r>
              <m:r>
                <w:rPr>
                  <w:rFonts w:ascii="Cambria Math"/>
                </w:rPr>
                <m:t>)/</m:t>
              </m:r>
              <m:r>
                <w:rPr>
                  <w:rFonts w:ascii="Cambria Math" w:hAnsi="Cambria Math"/>
                </w:rPr>
                <m:t>n</m:t>
              </m:r>
            </m:num>
            <m:den>
              <m:r>
                <w:rPr>
                  <w:rFonts w:ascii="Cambria Math" w:hAnsi="Cambria Math"/>
                </w:rPr>
                <m:t>Σ</m:t>
              </m:r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m:t>-</m:t>
              </m:r>
              <m:r>
                <w:rPr>
                  <w:rFonts w:asci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Σ</m:t>
              </m:r>
              <m:sSup>
                <m:sSupPr>
                  <m:ctrlPr>
                    <w:rPr>
                      <w:rFonts w:asci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/>
                        </w:rPr>
                      </m:ctrlPr>
                    </m:dPr>
                    <m:e>
                      <m:acc>
                        <m:accPr>
                          <m:chr m:val="̅"/>
                          <m:ctrlPr>
                            <w:rPr>
                              <w:rFonts w:asci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x</m:t>
                          </m:r>
                        </m:e>
                      </m:acc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/</m:t>
              </m:r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:rsidR="00CD4E1B" w:rsidRPr="003A1820" w:rsidRDefault="00CD4E1B" w:rsidP="00CD4E1B">
      <w:pPr>
        <w:pStyle w:val="NoSpacing"/>
        <w:tabs>
          <w:tab w:val="left" w:pos="567"/>
          <w:tab w:val="left" w:pos="709"/>
        </w:tabs>
        <w:spacing w:line="480" w:lineRule="auto"/>
        <w:ind w:left="284" w:firstLine="283"/>
        <w:jc w:val="both"/>
        <w:rPr>
          <w:rFonts w:ascii="Times New Roman" w:hAnsi="Times New Roman" w:cs="Times New Roman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Cs w:val="22"/>
            </w:rPr>
            <m:t xml:space="preserve">   =</m:t>
          </m:r>
          <m:f>
            <m:fPr>
              <m:ctrlPr>
                <w:rPr>
                  <w:rFonts w:ascii="Cambria Math" w:hAnsi="Times New Roman" w:cs="Times New Roman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25,582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(76)(1,578)/6</m:t>
              </m:r>
            </m:num>
            <m:den>
              <m:r>
                <w:rPr>
                  <w:rFonts w:ascii="Cambria Math" w:hAnsi="Times New Roman" w:cs="Times New Roman"/>
                  <w:szCs w:val="22"/>
                </w:rPr>
                <m:t>1224</m:t>
              </m:r>
              <m:r>
                <w:rPr>
                  <w:rFonts w:ascii="Cambria Math" w:hAnsi="Times New Roman" w:cs="Times New Roman"/>
                  <w:szCs w:val="22"/>
                </w:rPr>
                <m:t>-</m:t>
              </m:r>
              <m:sSup>
                <m:sSupPr>
                  <m:ctrlPr>
                    <w:rPr>
                      <w:rFonts w:ascii="Cambria Math" w:hAnsi="Times New Roman" w:cs="Times New Roman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Cs w:val="22"/>
                        </w:rPr>
                        <m:t>76</m:t>
                      </m:r>
                    </m:e>
                  </m:d>
                </m:e>
                <m:sup>
                  <m:r>
                    <w:rPr>
                      <w:rFonts w:ascii="Cambria Math" w:hAnsi="Times New Roman" w:cs="Times New Roman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Cs w:val="22"/>
                </w:rPr>
                <m:t>/6</m:t>
              </m:r>
            </m:den>
          </m:f>
        </m:oMath>
      </m:oMathPara>
    </w:p>
    <w:p w:rsidR="00CD4E1B" w:rsidRPr="003A1820" w:rsidRDefault="00CD4E1B" w:rsidP="00CD4E1B">
      <w:pPr>
        <w:pStyle w:val="NoSpacing"/>
        <w:spacing w:line="480" w:lineRule="auto"/>
        <w:ind w:firstLine="283"/>
        <w:jc w:val="both"/>
        <w:rPr>
          <w:rFonts w:ascii="Times New Roman" w:hAnsi="Times New Roman" w:cs="Times New Roman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Cs w:val="22"/>
            </w:rPr>
            <m:t xml:space="preserve">        =</m:t>
          </m:r>
          <m:f>
            <m:fPr>
              <m:ctrlPr>
                <w:rPr>
                  <w:rFonts w:ascii="Cambria Math" w:hAnsi="Times New Roman" w:cs="Times New Roman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25,582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(76)(1,578)/6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1224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5776/6</m:t>
              </m:r>
            </m:den>
          </m:f>
        </m:oMath>
      </m:oMathPara>
    </w:p>
    <w:p w:rsidR="00CD4E1B" w:rsidRPr="003A1820" w:rsidRDefault="00CD4E1B" w:rsidP="00CD4E1B">
      <w:pPr>
        <w:pStyle w:val="NoSpacing"/>
        <w:spacing w:line="480" w:lineRule="auto"/>
        <w:ind w:firstLine="283"/>
        <w:jc w:val="both"/>
        <w:rPr>
          <w:rFonts w:ascii="Times New Roman" w:hAnsi="Times New Roman" w:cs="Times New Roman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Cs w:val="22"/>
            </w:rPr>
            <m:t xml:space="preserve">         =</m:t>
          </m:r>
          <m:f>
            <m:fPr>
              <m:ctrlPr>
                <w:rPr>
                  <w:rFonts w:ascii="Cambria Math" w:hAnsi="Times New Roman" w:cs="Times New Roman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25,582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19,988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1224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962,667</m:t>
              </m:r>
            </m:den>
          </m:f>
        </m:oMath>
      </m:oMathPara>
    </w:p>
    <w:p w:rsidR="00CD4E1B" w:rsidRPr="003A1820" w:rsidRDefault="00CD4E1B" w:rsidP="00CD4E1B">
      <w:pPr>
        <w:pStyle w:val="NoSpacing"/>
        <w:spacing w:line="480" w:lineRule="auto"/>
        <w:ind w:firstLine="283"/>
        <w:jc w:val="both"/>
        <w:rPr>
          <w:rFonts w:ascii="Times New Roman" w:hAnsi="Times New Roman" w:cs="Times New Roman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Cs w:val="22"/>
            </w:rPr>
            <m:t xml:space="preserve">          =</m:t>
          </m:r>
          <m:f>
            <m:fPr>
              <m:ctrlPr>
                <w:rPr>
                  <w:rFonts w:ascii="Cambria Math" w:hAnsi="Times New Roman" w:cs="Times New Roman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5,594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Cs w:val="22"/>
                </w:rPr>
                <m:t>261,333</m:t>
              </m:r>
            </m:den>
          </m:f>
        </m:oMath>
      </m:oMathPara>
    </w:p>
    <w:p w:rsidR="00CD4E1B" w:rsidRPr="003A1820" w:rsidRDefault="00CD4E1B" w:rsidP="00CD4E1B">
      <w:pPr>
        <w:spacing w:line="480" w:lineRule="auto"/>
        <w:ind w:firstLine="283"/>
      </w:pPr>
      <w:r w:rsidRPr="003A1820">
        <w:t xml:space="preserve">      = 0,02140</w:t>
      </w:r>
    </w:p>
    <w:p w:rsidR="00CD4E1B" w:rsidRPr="003A1820" w:rsidRDefault="00CD4E1B" w:rsidP="00CD4E1B">
      <w:pPr>
        <w:pStyle w:val="NoSpacing"/>
        <w:spacing w:line="480" w:lineRule="auto"/>
        <w:jc w:val="both"/>
        <w:rPr>
          <w:rFonts w:ascii="Times New Roman" w:hAnsi="Times New Roman" w:cs="Times New Roman"/>
          <w:szCs w:val="22"/>
        </w:rPr>
      </w:pPr>
      <w:r w:rsidRPr="003A1820">
        <w:rPr>
          <w:rFonts w:ascii="Times New Roman" w:hAnsi="Times New Roman" w:cs="Times New Roman"/>
          <w:szCs w:val="22"/>
        </w:rPr>
        <w:t xml:space="preserve">b    = </w:t>
      </w:r>
      <m:oMath>
        <m:acc>
          <m:accPr>
            <m:chr m:val="̃"/>
            <m:ctrlPr>
              <w:rPr>
                <w:rFonts w:ascii="Cambria Math" w:hAnsi="Times New Roman" w:cs="Times New Roman"/>
                <w:szCs w:val="22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2"/>
              </w:rPr>
              <m:t>y</m:t>
            </m:r>
          </m:e>
        </m:acc>
        <m:r>
          <m:rPr>
            <m:sty m:val="p"/>
          </m:rPr>
          <w:rPr>
            <w:rFonts w:ascii="Times New Roman" w:hAnsi="Times New Roman" w:cs="Times New Roman"/>
            <w:szCs w:val="22"/>
          </w:rPr>
          <m:t>-</m:t>
        </m:r>
        <m:r>
          <m:rPr>
            <m:sty m:val="p"/>
          </m:rPr>
          <w:rPr>
            <w:rFonts w:ascii="Cambria Math" w:hAnsi="Times New Roman" w:cs="Times New Roman"/>
            <w:szCs w:val="22"/>
          </w:rPr>
          <m:t>a</m:t>
        </m:r>
        <m:acc>
          <m:accPr>
            <m:chr m:val="̅"/>
            <m:ctrlPr>
              <w:rPr>
                <w:rFonts w:ascii="Cambria Math" w:hAnsi="Times New Roman" w:cs="Times New Roman"/>
                <w:szCs w:val="22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2"/>
              </w:rPr>
              <m:t>x</m:t>
            </m:r>
          </m:e>
        </m:acc>
      </m:oMath>
    </w:p>
    <w:p w:rsidR="00CD4E1B" w:rsidRPr="003A1820" w:rsidRDefault="00CD4E1B" w:rsidP="00CD4E1B">
      <w:pPr>
        <w:pStyle w:val="NoSpacing"/>
        <w:spacing w:line="480" w:lineRule="auto"/>
        <w:jc w:val="both"/>
        <w:rPr>
          <w:rFonts w:ascii="Times New Roman" w:hAnsi="Times New Roman" w:cs="Times New Roman"/>
          <w:szCs w:val="22"/>
        </w:rPr>
      </w:pPr>
      <w:proofErr w:type="gramStart"/>
      <w:r w:rsidRPr="003A1820">
        <w:rPr>
          <w:rFonts w:ascii="Times New Roman" w:hAnsi="Times New Roman" w:cs="Times New Roman"/>
          <w:szCs w:val="22"/>
        </w:rPr>
        <w:t>=  0,263</w:t>
      </w:r>
      <w:proofErr w:type="gramEnd"/>
      <w:r w:rsidRPr="003A1820">
        <w:rPr>
          <w:rFonts w:ascii="Times New Roman" w:hAnsi="Times New Roman" w:cs="Times New Roman"/>
          <w:szCs w:val="22"/>
        </w:rPr>
        <w:t xml:space="preserve"> – 0,02140 .  12,667</w:t>
      </w:r>
    </w:p>
    <w:p w:rsidR="00CD4E1B" w:rsidRPr="003A1820" w:rsidRDefault="00CD4E1B" w:rsidP="00CD4E1B">
      <w:pPr>
        <w:pStyle w:val="NoSpacing"/>
        <w:spacing w:line="480" w:lineRule="auto"/>
        <w:jc w:val="both"/>
        <w:rPr>
          <w:rFonts w:ascii="Times New Roman" w:hAnsi="Times New Roman" w:cs="Times New Roman"/>
          <w:szCs w:val="22"/>
        </w:rPr>
      </w:pPr>
      <w:proofErr w:type="gramStart"/>
      <w:r w:rsidRPr="003A1820">
        <w:rPr>
          <w:rFonts w:ascii="Times New Roman" w:hAnsi="Times New Roman" w:cs="Times New Roman"/>
          <w:szCs w:val="22"/>
        </w:rPr>
        <w:lastRenderedPageBreak/>
        <w:t>=  0,263</w:t>
      </w:r>
      <w:proofErr w:type="gramEnd"/>
      <w:r w:rsidRPr="003A1820">
        <w:rPr>
          <w:rFonts w:ascii="Times New Roman" w:hAnsi="Times New Roman" w:cs="Times New Roman"/>
          <w:szCs w:val="22"/>
        </w:rPr>
        <w:t xml:space="preserve"> – 0,27107</w:t>
      </w:r>
    </w:p>
    <w:p w:rsidR="00CD4E1B" w:rsidRPr="003A1820" w:rsidRDefault="00CD4E1B" w:rsidP="00CD4E1B">
      <w:pPr>
        <w:pStyle w:val="NoSpacing"/>
        <w:spacing w:line="480" w:lineRule="auto"/>
        <w:jc w:val="both"/>
        <w:rPr>
          <w:rFonts w:ascii="Times New Roman" w:hAnsi="Times New Roman" w:cs="Times New Roman"/>
          <w:szCs w:val="22"/>
        </w:rPr>
      </w:pPr>
      <w:r w:rsidRPr="003A1820">
        <w:rPr>
          <w:rFonts w:ascii="Times New Roman" w:hAnsi="Times New Roman" w:cs="Times New Roman"/>
          <w:szCs w:val="22"/>
        </w:rPr>
        <w:t xml:space="preserve">      = 0</w:t>
      </w:r>
      <w:proofErr w:type="gramStart"/>
      <w:r w:rsidRPr="003A1820">
        <w:rPr>
          <w:rFonts w:ascii="Times New Roman" w:hAnsi="Times New Roman" w:cs="Times New Roman"/>
          <w:szCs w:val="22"/>
        </w:rPr>
        <w:t>,00807</w:t>
      </w:r>
      <w:proofErr w:type="gramEnd"/>
    </w:p>
    <w:p w:rsidR="00CD4E1B" w:rsidRDefault="00CD4E1B" w:rsidP="00CD4E1B">
      <w:pPr>
        <w:pStyle w:val="NoSpacing"/>
        <w:spacing w:line="480" w:lineRule="auto"/>
        <w:jc w:val="both"/>
        <w:rPr>
          <w:rFonts w:ascii="Times New Roman" w:hAnsi="Times New Roman" w:cs="Times New Roman"/>
          <w:szCs w:val="22"/>
        </w:rPr>
      </w:pPr>
      <w:r w:rsidRPr="003A1820">
        <w:rPr>
          <w:rFonts w:ascii="Times New Roman" w:hAnsi="Times New Roman" w:cs="Times New Roman"/>
          <w:szCs w:val="22"/>
        </w:rPr>
        <w:t>Makapersamaanregresi yang didapat y = 0,02140x – 0</w:t>
      </w:r>
      <w:proofErr w:type="gramStart"/>
      <w:r w:rsidRPr="003A1820">
        <w:rPr>
          <w:rFonts w:ascii="Times New Roman" w:hAnsi="Times New Roman" w:cs="Times New Roman"/>
          <w:szCs w:val="22"/>
        </w:rPr>
        <w:t>,00807</w:t>
      </w:r>
      <w:proofErr w:type="gramEnd"/>
    </w:p>
    <w:p w:rsidR="00CD4E1B" w:rsidRPr="00FE3A23" w:rsidRDefault="00CD4E1B" w:rsidP="00CD4E1B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Cs w:val="22"/>
        </w:rPr>
      </w:pPr>
      <w:r w:rsidRPr="00FE3A23">
        <w:rPr>
          <w:rFonts w:ascii="Times New Roman" w:hAnsi="Times New Roman" w:cs="Times New Roman"/>
          <w:b/>
          <w:szCs w:val="22"/>
        </w:rPr>
        <w:t>(Lanjutan lampiran 9)</w:t>
      </w:r>
    </w:p>
    <w:p w:rsidR="00CD4E1B" w:rsidRPr="003A1820" w:rsidRDefault="00CD4E1B" w:rsidP="00CD4E1B">
      <w:pPr>
        <w:pStyle w:val="NoSpacing"/>
        <w:spacing w:line="480" w:lineRule="auto"/>
        <w:jc w:val="both"/>
        <w:rPr>
          <w:rFonts w:ascii="Times New Roman" w:hAnsi="Times New Roman" w:cs="Times New Roman"/>
          <w:szCs w:val="22"/>
        </w:rPr>
      </w:pPr>
      <w:r w:rsidRPr="003A1820">
        <w:rPr>
          <w:rFonts w:ascii="Times New Roman" w:hAnsi="Times New Roman" w:cs="Times New Roman"/>
          <w:szCs w:val="22"/>
        </w:rPr>
        <w:t>PerhitunganKoefisienKorelasi:</w:t>
      </w:r>
    </w:p>
    <w:p w:rsidR="00CD4E1B" w:rsidRPr="003A1820" w:rsidRDefault="00CD4E1B" w:rsidP="00CD4E1B">
      <w:pPr>
        <w:pStyle w:val="NoSpacing"/>
        <w:spacing w:line="480" w:lineRule="auto"/>
        <w:jc w:val="both"/>
        <w:rPr>
          <w:rFonts w:ascii="Times New Roman" w:hAnsi="Times New Roman" w:cs="Times New Roman"/>
          <w:szCs w:val="22"/>
        </w:rPr>
      </w:pPr>
      <w:r w:rsidRPr="003A1820">
        <w:rPr>
          <w:rFonts w:ascii="Times New Roman" w:hAnsi="Times New Roman" w:cs="Times New Roman"/>
          <w:szCs w:val="22"/>
        </w:rPr>
        <w:t xml:space="preserve">r = </w:t>
      </w:r>
      <m:oMath>
        <m:f>
          <m:fPr>
            <m:ctrlPr>
              <w:rPr>
                <w:rFonts w:ascii="Cambria Math" w:hAnsi="Times New Roman" w:cs="Times New Roman"/>
                <w:szCs w:val="22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Cs w:val="22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Cs w:val="22"/>
                    <w:lang w:val="id-ID"/>
                  </w:rPr>
                  <m:t>xy</m:t>
                </m:r>
              </m:e>
            </m:d>
            <m:r>
              <w:rPr>
                <w:rFonts w:ascii="Times New Roman" w:hAnsi="Times New Roman" w:cs="Times New Roman"/>
                <w:szCs w:val="22"/>
                <w:lang w:val="id-ID"/>
              </w:rPr>
              <m:t>-</m:t>
            </m:r>
            <m:r>
              <w:rPr>
                <w:rFonts w:ascii="Cambria Math" w:hAnsi="Times New Roman" w:cs="Times New Roman"/>
                <w:szCs w:val="22"/>
                <w:lang w:val="id-ID"/>
              </w:rPr>
              <m:t>(</m:t>
            </m:r>
            <m:r>
              <w:rPr>
                <w:rFonts w:ascii="Cambria Math" w:hAnsi="Cambria Math" w:cs="Times New Roman"/>
                <w:szCs w:val="22"/>
                <w:lang w:val="id-ID"/>
              </w:rPr>
              <m:t>x</m:t>
            </m:r>
            <m:r>
              <w:rPr>
                <w:rFonts w:ascii="Cambria Math" w:hAnsi="Times New Roman" w:cs="Times New Roman"/>
                <w:szCs w:val="22"/>
                <w:lang w:val="id-ID"/>
              </w:rPr>
              <m:t>)(</m:t>
            </m:r>
            <m:r>
              <w:rPr>
                <w:rFonts w:ascii="Cambria Math" w:hAnsi="Cambria Math" w:cs="Times New Roman"/>
                <w:szCs w:val="22"/>
                <w:lang w:val="id-ID"/>
              </w:rPr>
              <m:t>y</m:t>
            </m:r>
            <m:r>
              <w:rPr>
                <w:rFonts w:ascii="Cambria Math" w:hAnsi="Times New Roman" w:cs="Times New Roman"/>
                <w:szCs w:val="22"/>
                <w:lang w:val="id-ID"/>
              </w:rPr>
              <m:t>)/</m:t>
            </m:r>
            <m:r>
              <w:rPr>
                <w:rFonts w:ascii="Cambria Math" w:hAnsi="Cambria Math" w:cs="Times New Roman"/>
                <w:szCs w:val="22"/>
                <w:lang w:val="id-ID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szCs w:val="22"/>
                    <w:lang w:val="id-ID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Cs w:val="22"/>
                    <w:lang w:val="id-ID"/>
                  </w:rPr>
                  <m:t>(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Cs w:val="22"/>
                        <w:lang w:val="id-ID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szCs w:val="22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2"/>
                            <w:lang w:val="id-ID"/>
                          </w:rPr>
                          <m:t>x</m:t>
                        </m:r>
                        <m:ctrlPr>
                          <w:rPr>
                            <w:rFonts w:ascii="Cambria Math" w:hAnsi="Times New Roman" w:cs="Times New Roman"/>
                            <w:i/>
                            <w:szCs w:val="22"/>
                            <w:lang w:val="id-ID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Cs w:val="22"/>
                            <w:lang w:val="id-ID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Times New Roman" w:hAnsi="Times New Roman" w:cs="Times New Roman"/>
                    <w:szCs w:val="22"/>
                    <w:lang w:val="id-ID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szCs w:val="22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Cs w:val="22"/>
                            <w:lang w:val="id-ID"/>
                          </w:rPr>
                          <m:t>x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szCs w:val="22"/>
                    <w:lang w:val="id-ID"/>
                  </w:rPr>
                  <m:t>/n)(</m:t>
                </m:r>
                <m:d>
                  <m:dPr>
                    <m:ctrl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szCs w:val="22"/>
                            <w:lang w:val="id-ID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Cs w:val="22"/>
                            <w:lang w:val="id-ID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Cs w:val="22"/>
                            <w:lang w:val="id-ID"/>
                          </w:rPr>
                          <m:t>2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Times New Roman" w:hAnsi="Times New Roman" w:cs="Times New Roman"/>
                    <w:szCs w:val="22"/>
                    <w:lang w:val="id-ID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Cs w:val="22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szCs w:val="22"/>
                            <w:lang w:val="id-ID"/>
                          </w:rPr>
                          <m:t>y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szCs w:val="22"/>
                    <w:lang w:val="id-ID"/>
                  </w:rPr>
                  <m:t>/n))</m:t>
                </m:r>
              </m:e>
            </m:rad>
          </m:den>
        </m:f>
      </m:oMath>
    </w:p>
    <w:p w:rsidR="00CD4E1B" w:rsidRPr="003A1820" w:rsidRDefault="00CD4E1B" w:rsidP="00CD4E1B">
      <w:pPr>
        <w:pStyle w:val="NoSpacing"/>
        <w:spacing w:line="480" w:lineRule="auto"/>
        <w:jc w:val="both"/>
        <w:rPr>
          <w:rFonts w:ascii="Times New Roman" w:hAnsi="Times New Roman" w:cs="Times New Roman"/>
          <w:szCs w:val="22"/>
        </w:rPr>
      </w:pPr>
      <w:r w:rsidRPr="003A1820">
        <w:rPr>
          <w:rFonts w:ascii="Times New Roman" w:hAnsi="Times New Roman" w:cs="Times New Roman"/>
          <w:szCs w:val="22"/>
        </w:rPr>
        <w:t xml:space="preserve">  = </w:t>
      </w:r>
      <m:oMath>
        <m:f>
          <m:fPr>
            <m:ctrlPr>
              <w:rPr>
                <w:rFonts w:ascii="Cambria Math" w:hAnsi="Times New Roman" w:cs="Times New Roman"/>
                <w:szCs w:val="22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Cs w:val="22"/>
                    <w:lang w:val="id-ID"/>
                  </w:rPr>
                </m:ctrlPr>
              </m:dPr>
              <m:e>
                <m:r>
                  <w:rPr>
                    <w:rFonts w:ascii="Cambria Math" w:hAnsi="Times New Roman" w:cs="Times New Roman"/>
                    <w:szCs w:val="22"/>
                    <w:lang w:val="id-ID"/>
                  </w:rPr>
                  <m:t>25,582</m:t>
                </m:r>
              </m:e>
            </m:d>
            <m:r>
              <w:rPr>
                <w:rFonts w:ascii="Times New Roman" w:hAnsi="Times New Roman" w:cs="Times New Roman"/>
                <w:szCs w:val="22"/>
                <w:lang w:val="id-ID"/>
              </w:rPr>
              <m:t>-</m:t>
            </m:r>
            <m:r>
              <w:rPr>
                <w:rFonts w:ascii="Cambria Math" w:hAnsi="Times New Roman" w:cs="Times New Roman"/>
                <w:szCs w:val="22"/>
                <w:lang w:val="id-ID"/>
              </w:rPr>
              <m:t>(76)(1,578)/6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szCs w:val="22"/>
                    <w:lang w:val="id-ID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Cs w:val="22"/>
                    <w:lang w:val="id-ID"/>
                  </w:rPr>
                  <m:t>(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Cs w:val="22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  <m:t>1224</m:t>
                    </m:r>
                    <m:ctrl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Times New Roman" w:hAnsi="Times New Roman" w:cs="Times New Roman"/>
                    <w:szCs w:val="22"/>
                    <w:lang w:val="id-ID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szCs w:val="22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Cs w:val="22"/>
                            <w:lang w:val="id-ID"/>
                          </w:rPr>
                          <m:t>76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szCs w:val="22"/>
                    <w:lang w:val="id-ID"/>
                  </w:rPr>
                  <m:t>/6)(</m:t>
                </m:r>
                <m:d>
                  <m:dPr>
                    <m:ctrl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  <m:t>0,5355</m:t>
                    </m:r>
                  </m:e>
                </m:d>
                <m:r>
                  <m:rPr>
                    <m:sty m:val="p"/>
                  </m:rPr>
                  <w:rPr>
                    <w:rFonts w:ascii="Times New Roman" w:hAnsi="Times New Roman" w:cs="Times New Roman"/>
                    <w:szCs w:val="22"/>
                    <w:lang w:val="id-ID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Cs w:val="22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szCs w:val="22"/>
                            <w:lang w:val="id-ID"/>
                          </w:rPr>
                          <m:t>1,578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szCs w:val="22"/>
                    <w:lang w:val="id-ID"/>
                  </w:rPr>
                  <m:t>/6))</m:t>
                </m:r>
              </m:e>
            </m:rad>
          </m:den>
        </m:f>
      </m:oMath>
    </w:p>
    <w:p w:rsidR="00CD4E1B" w:rsidRPr="003A1820" w:rsidRDefault="00CD4E1B" w:rsidP="00CD4E1B">
      <w:pPr>
        <w:pStyle w:val="NoSpacing"/>
        <w:spacing w:line="480" w:lineRule="auto"/>
        <w:jc w:val="both"/>
        <w:rPr>
          <w:rFonts w:ascii="Times New Roman" w:hAnsi="Times New Roman" w:cs="Times New Roman"/>
          <w:szCs w:val="22"/>
        </w:rPr>
      </w:pPr>
      <w:r w:rsidRPr="003A1820">
        <w:rPr>
          <w:rFonts w:ascii="Times New Roman" w:hAnsi="Times New Roman" w:cs="Times New Roman"/>
          <w:szCs w:val="22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Cs w:val="22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Cs w:val="22"/>
                    <w:lang w:val="id-ID"/>
                  </w:rPr>
                </m:ctrlPr>
              </m:dPr>
              <m:e>
                <m:r>
                  <w:rPr>
                    <w:rFonts w:ascii="Cambria Math" w:hAnsi="Times New Roman" w:cs="Times New Roman"/>
                    <w:szCs w:val="22"/>
                    <w:lang w:val="id-ID"/>
                  </w:rPr>
                  <m:t>25,582</m:t>
                </m:r>
              </m:e>
            </m:d>
            <m:r>
              <w:rPr>
                <w:rFonts w:ascii="Times New Roman" w:hAnsi="Times New Roman" w:cs="Times New Roman"/>
                <w:szCs w:val="22"/>
                <w:lang w:val="id-ID"/>
              </w:rPr>
              <m:t>-</m:t>
            </m:r>
            <m:r>
              <w:rPr>
                <w:rFonts w:ascii="Cambria Math" w:hAnsi="Times New Roman" w:cs="Times New Roman"/>
                <w:szCs w:val="22"/>
                <w:lang w:val="id-ID"/>
              </w:rPr>
              <m:t>(19,988)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szCs w:val="22"/>
                    <w:lang w:val="id-ID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Cs w:val="22"/>
                    <w:lang w:val="id-ID"/>
                  </w:rPr>
                  <m:t>(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Cs w:val="22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  <m:t>1224</m:t>
                    </m:r>
                    <m:ctrl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Times New Roman" w:hAnsi="Times New Roman" w:cs="Times New Roman"/>
                    <w:szCs w:val="22"/>
                    <w:lang w:val="id-ID"/>
                  </w:rPr>
                  <m:t>-</m:t>
                </m:r>
                <m:r>
                  <w:rPr>
                    <w:rFonts w:ascii="Cambria Math" w:hAnsi="Times New Roman" w:cs="Times New Roman"/>
                    <w:szCs w:val="22"/>
                    <w:lang w:val="id-ID"/>
                  </w:rPr>
                  <m:t>(962,666)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Cs w:val="22"/>
                    <w:lang w:val="id-ID"/>
                  </w:rPr>
                  <m:t>)(</m:t>
                </m:r>
                <m:d>
                  <m:dPr>
                    <m:ctrl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Cs w:val="22"/>
                        <w:lang w:val="id-ID"/>
                      </w:rPr>
                      <m:t>0,5355</m:t>
                    </m:r>
                  </m:e>
                </m:d>
                <m:r>
                  <m:rPr>
                    <m:sty m:val="p"/>
                  </m:rPr>
                  <w:rPr>
                    <w:rFonts w:ascii="Times New Roman" w:hAnsi="Times New Roman" w:cs="Times New Roman"/>
                    <w:szCs w:val="22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Cs w:val="22"/>
                    <w:lang w:val="id-ID"/>
                  </w:rPr>
                  <m:t>(0,415))</m:t>
                </m:r>
              </m:e>
            </m:rad>
          </m:den>
        </m:f>
      </m:oMath>
    </w:p>
    <w:p w:rsidR="00CD4E1B" w:rsidRPr="003A1820" w:rsidRDefault="00CD4E1B" w:rsidP="00CD4E1B">
      <w:pPr>
        <w:pStyle w:val="NoSpacing"/>
        <w:spacing w:line="480" w:lineRule="auto"/>
        <w:jc w:val="both"/>
        <w:rPr>
          <w:rFonts w:ascii="Times New Roman" w:hAnsi="Times New Roman" w:cs="Times New Roman"/>
          <w:szCs w:val="22"/>
        </w:rPr>
      </w:pPr>
      <w:r w:rsidRPr="003A1820">
        <w:rPr>
          <w:rFonts w:ascii="Times New Roman" w:hAnsi="Times New Roman" w:cs="Times New Roman"/>
          <w:szCs w:val="22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Cs w:val="22"/>
                <w:lang w:val="id-ID"/>
              </w:rPr>
            </m:ctrlPr>
          </m:fPr>
          <m:num>
            <m:r>
              <w:rPr>
                <w:rFonts w:ascii="Cambria Math" w:hAnsi="Times New Roman" w:cs="Times New Roman"/>
                <w:szCs w:val="22"/>
                <w:lang w:val="id-ID"/>
              </w:rPr>
              <m:t>(5,594)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szCs w:val="22"/>
                    <w:lang w:val="id-ID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Cs w:val="22"/>
                    <w:lang w:val="id-ID"/>
                  </w:rPr>
                  <m:t>(261,334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Cs w:val="22"/>
                    <w:lang w:val="id-ID"/>
                  </w:rPr>
                  <m:t>)(0,1205))</m:t>
                </m:r>
              </m:e>
            </m:rad>
          </m:den>
        </m:f>
      </m:oMath>
    </w:p>
    <w:p w:rsidR="00CD4E1B" w:rsidRPr="003A1820" w:rsidRDefault="00CD4E1B" w:rsidP="00CD4E1B">
      <w:pPr>
        <w:pStyle w:val="NoSpacing"/>
        <w:spacing w:line="480" w:lineRule="auto"/>
        <w:jc w:val="both"/>
        <w:rPr>
          <w:rFonts w:ascii="Times New Roman" w:hAnsi="Times New Roman" w:cs="Times New Roman"/>
          <w:szCs w:val="22"/>
        </w:rPr>
      </w:pPr>
      <w:r w:rsidRPr="003A1820">
        <w:rPr>
          <w:rFonts w:ascii="Times New Roman" w:hAnsi="Times New Roman" w:cs="Times New Roman"/>
          <w:szCs w:val="22"/>
        </w:rPr>
        <w:t>= 0</w:t>
      </w:r>
      <w:proofErr w:type="gramStart"/>
      <w:r w:rsidRPr="003A1820">
        <w:rPr>
          <w:rFonts w:ascii="Times New Roman" w:hAnsi="Times New Roman" w:cs="Times New Roman"/>
          <w:szCs w:val="22"/>
        </w:rPr>
        <w:t>,9968</w:t>
      </w:r>
      <w:proofErr w:type="gramEnd"/>
    </w:p>
    <w:p w:rsidR="00CD4E1B" w:rsidRDefault="00CD4E1B" w:rsidP="00CD4E1B">
      <w:pPr>
        <w:pStyle w:val="NoSpacing"/>
        <w:spacing w:line="480" w:lineRule="auto"/>
        <w:jc w:val="both"/>
        <w:rPr>
          <w:szCs w:val="24"/>
        </w:rPr>
      </w:pPr>
    </w:p>
    <w:p w:rsidR="00CD4E1B" w:rsidRDefault="00CD4E1B" w:rsidP="00CD4E1B">
      <w:pPr>
        <w:spacing w:line="480" w:lineRule="auto"/>
        <w:ind w:firstLine="283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sz w:val="24"/>
          <w:szCs w:val="24"/>
        </w:rPr>
      </w:pPr>
    </w:p>
    <w:p w:rsidR="00CD4E1B" w:rsidRPr="00DD6FD2" w:rsidRDefault="00CD4E1B" w:rsidP="00CD4E1B">
      <w:pPr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>Lampiran 10</w:t>
      </w:r>
      <w:r w:rsidRPr="00DD6FD2">
        <w:rPr>
          <w:b/>
          <w:sz w:val="24"/>
          <w:szCs w:val="24"/>
        </w:rPr>
        <w:t>.</w:t>
      </w:r>
      <w:r w:rsidRPr="00DD6FD2">
        <w:rPr>
          <w:sz w:val="24"/>
          <w:szCs w:val="24"/>
        </w:rPr>
        <w:t xml:space="preserve"> Perhitungan Kadar Hidrokuinon dalam Sampel</w:t>
      </w:r>
    </w:p>
    <w:p w:rsidR="00CD4E1B" w:rsidRPr="00637CD0" w:rsidRDefault="00CD4E1B" w:rsidP="00CD4E1B">
      <w:pPr>
        <w:spacing w:line="480" w:lineRule="auto"/>
      </w:pPr>
      <w:r w:rsidRPr="00637CD0">
        <w:t>Perhitungan Kadar Sampel Krim  A (HN)</w:t>
      </w:r>
    </w:p>
    <w:tbl>
      <w:tblPr>
        <w:tblStyle w:val="LightShading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827"/>
        <w:gridCol w:w="3402"/>
      </w:tblGrid>
      <w:tr w:rsidR="00CD4E1B" w:rsidRPr="00637CD0" w:rsidTr="00815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NO</w:t>
            </w:r>
          </w:p>
        </w:tc>
        <w:tc>
          <w:tcPr>
            <w:tcW w:w="38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BOBOT SAMPEL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ABSORBANSI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1</w:t>
            </w:r>
          </w:p>
        </w:tc>
        <w:tc>
          <w:tcPr>
            <w:tcW w:w="382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1,2670 gram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0,312</w:t>
            </w:r>
          </w:p>
        </w:tc>
      </w:tr>
      <w:tr w:rsidR="00CD4E1B" w:rsidRPr="00637CD0" w:rsidTr="00815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2</w:t>
            </w:r>
          </w:p>
        </w:tc>
        <w:tc>
          <w:tcPr>
            <w:tcW w:w="3827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1,1950 gram</w:t>
            </w:r>
          </w:p>
        </w:tc>
        <w:tc>
          <w:tcPr>
            <w:tcW w:w="3402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0,311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3</w:t>
            </w:r>
          </w:p>
        </w:tc>
        <w:tc>
          <w:tcPr>
            <w:tcW w:w="382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1,1950 gram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0,311</w:t>
            </w:r>
          </w:p>
        </w:tc>
      </w:tr>
      <w:tr w:rsidR="00CD4E1B" w:rsidRPr="00637CD0" w:rsidTr="00815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4</w:t>
            </w:r>
          </w:p>
        </w:tc>
        <w:tc>
          <w:tcPr>
            <w:tcW w:w="3827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1,1950 gram</w:t>
            </w:r>
          </w:p>
        </w:tc>
        <w:tc>
          <w:tcPr>
            <w:tcW w:w="3402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0,311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5</w:t>
            </w:r>
          </w:p>
        </w:tc>
        <w:tc>
          <w:tcPr>
            <w:tcW w:w="382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1,1950 gram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0,311</w:t>
            </w:r>
          </w:p>
        </w:tc>
      </w:tr>
      <w:tr w:rsidR="00CD4E1B" w:rsidRPr="00637CD0" w:rsidTr="00815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6</w:t>
            </w:r>
          </w:p>
        </w:tc>
        <w:tc>
          <w:tcPr>
            <w:tcW w:w="3827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1,2670 gram</w:t>
            </w:r>
          </w:p>
        </w:tc>
        <w:tc>
          <w:tcPr>
            <w:tcW w:w="3402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0,312</w:t>
            </w:r>
          </w:p>
        </w:tc>
      </w:tr>
    </w:tbl>
    <w:p w:rsidR="00CD4E1B" w:rsidRPr="00637CD0" w:rsidRDefault="00CD4E1B" w:rsidP="00CD4E1B">
      <w:pPr>
        <w:spacing w:line="480" w:lineRule="auto"/>
      </w:pPr>
    </w:p>
    <w:p w:rsidR="00CD4E1B" w:rsidRPr="00637CD0" w:rsidRDefault="00CD4E1B" w:rsidP="006E4A32">
      <w:pPr>
        <w:pStyle w:val="ListParagraph"/>
        <w:widowControl/>
        <w:numPr>
          <w:ilvl w:val="0"/>
          <w:numId w:val="1"/>
        </w:numPr>
        <w:autoSpaceDE/>
        <w:autoSpaceDN/>
        <w:spacing w:line="480" w:lineRule="auto"/>
        <w:contextualSpacing/>
        <w:jc w:val="both"/>
      </w:pPr>
      <w:r w:rsidRPr="00637CD0">
        <w:t>Perhitungan Kadar Sampel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2"/>
        </w:numPr>
        <w:autoSpaceDE/>
        <w:autoSpaceDN/>
        <w:spacing w:line="480" w:lineRule="auto"/>
        <w:ind w:left="426" w:hanging="426"/>
        <w:contextualSpacing/>
        <w:jc w:val="both"/>
      </w:pPr>
      <w:r w:rsidRPr="00637CD0">
        <w:t>Bobot Sampel 1</w:t>
      </w:r>
      <w:r w:rsidRPr="00637CD0">
        <w:tab/>
      </w:r>
      <w:r w:rsidRPr="00637CD0">
        <w:tab/>
        <w:t>= 1,2670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  <w:t>= 0,312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 xml:space="preserve">Konsentrasi </w:t>
      </w:r>
      <w:r>
        <w:t>Terukur  y</w:t>
      </w:r>
      <w:r>
        <w:tab/>
        <w:t>= 0,021405x – 0,00799</w:t>
      </w:r>
    </w:p>
    <w:p w:rsidR="00CD4E1B" w:rsidRDefault="00CD4E1B" w:rsidP="00CD4E1B">
      <w:pPr>
        <w:pStyle w:val="ListParagraph"/>
        <w:spacing w:line="480" w:lineRule="auto"/>
        <w:ind w:left="426"/>
      </w:pPr>
      <w:r w:rsidRPr="00637CD0">
        <w:tab/>
      </w:r>
      <w:r>
        <w:tab/>
      </w:r>
      <w:r>
        <w:tab/>
        <w:t xml:space="preserve">   0,312</w:t>
      </w:r>
      <w:r>
        <w:tab/>
        <w:t>= 0,021405x – 0,00799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 w:rsidRPr="00637CD0">
        <w:tab/>
        <w:t>=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0,312+0,00807</m:t>
            </m:r>
          </m:num>
          <m:den>
            <m:r>
              <w:rPr>
                <w:rFonts w:asci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/>
                <w:i/>
              </w:rPr>
            </m:ctrlPr>
          </m:fPr>
          <m:num>
            <m:r>
              <w:rPr>
                <w:rFonts w:ascii="Cambria Math" w:eastAsiaTheme="minorEastAsia"/>
              </w:rPr>
              <m:t>0,31999</m:t>
            </m:r>
          </m:num>
          <m:den>
            <m:r>
              <w:rPr>
                <w:rFonts w:ascii="Cambria Math" w:eastAsiaTheme="minorEastAsia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</w:t>
      </w:r>
      <w:r>
        <w:rPr>
          <w:rFonts w:eastAsiaTheme="minorEastAsia"/>
        </w:rPr>
        <w:t xml:space="preserve">                        = 14,953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/>
                <w:i/>
              </w:rPr>
            </m:ctrlPr>
          </m:fPr>
          <m:num>
            <m:r>
              <w:rPr>
                <w:rFonts w:ascii="Cambria Math" w:eastAsiaTheme="minorEastAsia"/>
              </w:rPr>
              <m:t>10</m:t>
            </m:r>
          </m:num>
          <m:den>
            <m:r>
              <w:rPr>
                <w:rFonts w:ascii="Cambria Math" w:eastAsiaTheme="minorEastAsia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= 20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 xml:space="preserve">Konsentrasi sampel hidrokuinon sebelum diencerkan (Fp=20 kali) dalam labu awal (Labu </w:t>
      </w:r>
      <w:r>
        <w:rPr>
          <w:rFonts w:eastAsiaTheme="minorEastAsia"/>
        </w:rPr>
        <w:lastRenderedPageBreak/>
        <w:t>tentukur 100 ml)</w:t>
      </w:r>
    </w:p>
    <w:p w:rsidR="00CD4E1B" w:rsidRPr="00FB7593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FB7593">
        <w:rPr>
          <w:rFonts w:eastAsiaTheme="minorEastAsia"/>
        </w:rPr>
        <w:t xml:space="preserve">                                              = 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>14,953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μgx</m:t>
            </m:r>
            <m:r>
              <m:rPr>
                <m:sty m:val="p"/>
              </m:rPr>
              <w:rPr>
                <w:rFonts w:ascii="Cambria Math" w:eastAsiaTheme="minorEastAsia"/>
              </w:rPr>
              <m:t xml:space="preserve"> 100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  <m:r>
              <m:rPr>
                <m:sty m:val="p"/>
              </m:rPr>
              <w:rPr>
                <w:rFonts w:ascii="Cambria Math" w:eastAsiaTheme="minorEastAsia"/>
              </w:rPr>
              <m:t xml:space="preserve"> 20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</w:rPr>
              <m:t>1,2670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g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</w:p>
    <w:p w:rsidR="00CD4E1B" w:rsidRPr="00FE3A23" w:rsidRDefault="00CD4E1B" w:rsidP="00CD4E1B">
      <w:pPr>
        <w:pStyle w:val="ListParagraph"/>
        <w:spacing w:line="480" w:lineRule="auto"/>
        <w:ind w:left="0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FB7593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FB7593">
        <w:rPr>
          <w:rFonts w:eastAsiaTheme="minorEastAsia"/>
        </w:rPr>
        <w:t xml:space="preserve">                                            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>29906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</m:t>
            </m:r>
            <m:r>
              <m:rPr>
                <m:sty m:val="p"/>
              </m:rPr>
              <w:rPr>
                <w:rFonts w:ascii="Cambria Math" w:eastAsiaTheme="minorEastAsia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</w:rPr>
              <m:t>1,2670g</m:t>
            </m:r>
          </m:den>
        </m:f>
      </m:oMath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>= 2</w:t>
      </w:r>
      <w:r>
        <w:rPr>
          <w:rFonts w:eastAsiaTheme="minorEastAsia"/>
        </w:rPr>
        <w:t>3603,788</w:t>
      </w:r>
      <m:oMath>
        <m:r>
          <w:rPr>
            <w:rFonts w:ascii="Cambria Math" w:eastAsiaTheme="minorEastAsia" w:hAnsi="Cambria Math"/>
          </w:rPr>
          <m:t xml:space="preserve"> μ</m:t>
        </m:r>
        <m:r>
          <w:rPr>
            <w:rFonts w:ascii="Cambria Math" w:eastAsiaTheme="minorEastAsia"/>
          </w:rPr>
          <m:t>g/g</m:t>
        </m:r>
      </m:oMath>
    </w:p>
    <w:p w:rsidR="00CD4E1B" w:rsidRPr="00637CD0" w:rsidRDefault="00CD4E1B" w:rsidP="00CD4E1B">
      <w:pPr>
        <w:spacing w:line="480" w:lineRule="auto"/>
        <w:ind w:left="2160" w:firstLine="720"/>
        <w:rPr>
          <w:rFonts w:eastAsiaTheme="minorEastAsia"/>
        </w:rPr>
      </w:pPr>
      <w:r>
        <w:rPr>
          <w:rFonts w:eastAsiaTheme="minorEastAsia"/>
        </w:rPr>
        <w:t xml:space="preserve">  = 23,60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2"/>
        </w:numPr>
        <w:autoSpaceDE/>
        <w:autoSpaceDN/>
        <w:spacing w:line="480" w:lineRule="auto"/>
        <w:ind w:left="426" w:hanging="426"/>
        <w:contextualSpacing/>
        <w:jc w:val="both"/>
      </w:pPr>
      <w:r w:rsidRPr="00637CD0">
        <w:t>Bobot Sampel 2</w:t>
      </w:r>
      <w:r w:rsidRPr="00637CD0">
        <w:tab/>
      </w:r>
      <w:r w:rsidRPr="00637CD0">
        <w:tab/>
      </w:r>
      <w:r>
        <w:t xml:space="preserve">  </w:t>
      </w:r>
      <w:r w:rsidRPr="00637CD0">
        <w:t>= 1,1950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</w:r>
      <w:r>
        <w:t xml:space="preserve">  </w:t>
      </w:r>
      <w:r w:rsidRPr="00637CD0">
        <w:t>= 0,311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Konsentrasi Terukur  y</w:t>
      </w:r>
      <w:r w:rsidRPr="00637CD0">
        <w:tab/>
      </w:r>
      <w:r>
        <w:t xml:space="preserve">  </w:t>
      </w:r>
      <w:r w:rsidRPr="00637CD0">
        <w:t xml:space="preserve">= 0,021405x – </w:t>
      </w:r>
      <w:r>
        <w:t>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>
        <w:tab/>
      </w:r>
      <w:r>
        <w:tab/>
      </w:r>
      <w:r>
        <w:tab/>
        <w:t xml:space="preserve">   0,311</w:t>
      </w:r>
      <w:r w:rsidRPr="00637CD0">
        <w:tab/>
        <w:t xml:space="preserve"> </w:t>
      </w:r>
      <w:r>
        <w:t xml:space="preserve"> </w:t>
      </w:r>
      <w:r w:rsidRPr="00637CD0">
        <w:t xml:space="preserve">= 0,021405x – </w:t>
      </w:r>
      <w:r>
        <w:t>0,00807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>
        <w:t xml:space="preserve">  </w:t>
      </w:r>
      <w:r w:rsidRPr="00637CD0">
        <w:tab/>
      </w:r>
      <w:r>
        <w:t xml:space="preserve">  </w:t>
      </w:r>
      <w:r w:rsidRPr="00637CD0">
        <w:t>=</w:t>
      </w:r>
      <w:r>
        <w:t xml:space="preserve">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0,311+0,00807</m:t>
            </m:r>
          </m:num>
          <m:den>
            <m:r>
              <w:rPr>
                <w:rFonts w:asci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/>
                <w:i/>
              </w:rPr>
            </m:ctrlPr>
          </m:fPr>
          <m:num>
            <m:r>
              <w:rPr>
                <w:rFonts w:ascii="Cambria Math" w:eastAsiaTheme="minorEastAsia"/>
              </w:rPr>
              <m:t>0,31907</m:t>
            </m:r>
          </m:num>
          <m:den>
            <m:r>
              <w:rPr>
                <w:rFonts w:ascii="Cambria Math" w:eastAsiaTheme="minorEastAsia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</w:t>
      </w:r>
      <w:r>
        <w:rPr>
          <w:rFonts w:eastAsiaTheme="minorEastAsia"/>
        </w:rPr>
        <w:t xml:space="preserve">                          = 14,9063</w:t>
      </w:r>
      <w:r w:rsidRPr="00637CD0">
        <w:rPr>
          <w:rFonts w:eastAsiaTheme="minorEastAsia"/>
        </w:rPr>
        <w:t>μg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/>
                <w:i/>
              </w:rPr>
            </m:ctrlPr>
          </m:fPr>
          <m:num>
            <m:r>
              <w:rPr>
                <w:rFonts w:ascii="Cambria Math" w:eastAsiaTheme="minorEastAsia"/>
              </w:rPr>
              <m:t>10</m:t>
            </m:r>
          </m:num>
          <m:den>
            <m:r>
              <w:rPr>
                <w:rFonts w:ascii="Cambria Math" w:eastAsiaTheme="minorEastAsia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</w:t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>= 20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</w:rPr>
      </w:pPr>
      <w:r>
        <w:rPr>
          <w:rFonts w:eastAsiaTheme="minorEastAsia"/>
        </w:rPr>
        <w:t>Konsentrasi sampel hidrokuinon sebelum diencerkan (Fp=20 kali) dalam labu awal (Labu 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Pr="00FB7593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     = 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>14,9063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μgx</m:t>
            </m:r>
            <m:r>
              <m:rPr>
                <m:sty m:val="p"/>
              </m:rPr>
              <w:rPr>
                <w:rFonts w:ascii="Cambria Math" w:eastAsiaTheme="minorEastAsia"/>
              </w:rPr>
              <m:t xml:space="preserve"> 100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  <m:r>
              <m:rPr>
                <m:sty m:val="p"/>
              </m:rPr>
              <w:rPr>
                <w:rFonts w:ascii="Cambria Math" w:eastAsiaTheme="minorEastAsia"/>
              </w:rPr>
              <m:t xml:space="preserve"> 20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</w:rPr>
              <m:t>1,1950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g</m:t>
            </m:r>
          </m:den>
        </m:f>
      </m:oMath>
    </w:p>
    <w:p w:rsidR="00CD4E1B" w:rsidRPr="00FB7593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FB7593">
        <w:rPr>
          <w:rFonts w:eastAsiaTheme="minorEastAsia"/>
        </w:rPr>
        <w:t xml:space="preserve">                                            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 xml:space="preserve">29812,6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</m:t>
            </m:r>
            <m:r>
              <m:rPr>
                <m:sty m:val="p"/>
              </m:rPr>
              <w:rPr>
                <w:rFonts w:ascii="Cambria Math" w:eastAsiaTheme="minorEastAsia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</w:rPr>
              <m:t>1,1950g</m:t>
            </m:r>
          </m:den>
        </m:f>
      </m:oMath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lastRenderedPageBreak/>
        <w:tab/>
      </w:r>
      <w:r w:rsidRPr="00637CD0">
        <w:rPr>
          <w:rFonts w:eastAsiaTheme="minorEastAsia"/>
        </w:rPr>
        <w:t>= 2</w:t>
      </w:r>
      <w:r>
        <w:rPr>
          <w:rFonts w:eastAsiaTheme="minorEastAsia"/>
        </w:rPr>
        <w:t>4947,782</w:t>
      </w:r>
      <m:oMath>
        <m:r>
          <w:rPr>
            <w:rFonts w:ascii="Cambria Math" w:eastAsiaTheme="minorEastAsia" w:hAnsi="Cambria Math"/>
          </w:rPr>
          <m:t xml:space="preserve"> μ</m:t>
        </m:r>
        <m:r>
          <w:rPr>
            <w:rFonts w:ascii="Cambria Math" w:eastAsiaTheme="minorEastAsia"/>
          </w:rPr>
          <m:t>g/g</m:t>
        </m:r>
      </m:oMath>
    </w:p>
    <w:p w:rsidR="00CD4E1B" w:rsidRDefault="00CD4E1B" w:rsidP="00CD4E1B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= 24,94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CD4E1B">
      <w:pPr>
        <w:spacing w:line="480" w:lineRule="auto"/>
        <w:rPr>
          <w:rFonts w:eastAsiaTheme="minorEastAsia"/>
        </w:rPr>
      </w:pPr>
    </w:p>
    <w:p w:rsidR="00CD4E1B" w:rsidRPr="00637CD0" w:rsidRDefault="00CD4E1B" w:rsidP="006E4A32">
      <w:pPr>
        <w:pStyle w:val="ListParagraph"/>
        <w:widowControl/>
        <w:numPr>
          <w:ilvl w:val="0"/>
          <w:numId w:val="2"/>
        </w:numPr>
        <w:autoSpaceDE/>
        <w:autoSpaceDN/>
        <w:spacing w:line="480" w:lineRule="auto"/>
        <w:ind w:left="426" w:hanging="426"/>
        <w:contextualSpacing/>
        <w:jc w:val="both"/>
      </w:pPr>
      <w:r>
        <w:t>Bobot Sampel 3</w:t>
      </w:r>
      <w:r w:rsidRPr="00637CD0">
        <w:tab/>
      </w:r>
      <w:r w:rsidRPr="00637CD0">
        <w:tab/>
      </w:r>
      <w:r>
        <w:t xml:space="preserve"> </w:t>
      </w:r>
      <w:r w:rsidRPr="00637CD0">
        <w:t>1,1950 gram</w:t>
      </w:r>
    </w:p>
    <w:p w:rsidR="00CD4E1B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</w:r>
      <w:r>
        <w:t xml:space="preserve">  </w:t>
      </w:r>
      <w:r w:rsidRPr="00637CD0">
        <w:t>= 0,311</w:t>
      </w:r>
    </w:p>
    <w:p w:rsidR="00CD4E1B" w:rsidRPr="00FE3A23" w:rsidRDefault="00CD4E1B" w:rsidP="00CD4E1B">
      <w:pPr>
        <w:spacing w:line="480" w:lineRule="auto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Konsentrasi Terukur  y</w:t>
      </w:r>
      <w:r w:rsidRPr="00637CD0">
        <w:tab/>
      </w:r>
      <w:r>
        <w:t xml:space="preserve">  </w:t>
      </w:r>
      <w:r w:rsidRPr="00637CD0">
        <w:t xml:space="preserve">= 0,021405x – </w:t>
      </w:r>
      <w:r>
        <w:t>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>
        <w:tab/>
      </w:r>
      <w:r>
        <w:tab/>
      </w:r>
      <w:r>
        <w:tab/>
        <w:t xml:space="preserve">   0,311</w:t>
      </w:r>
      <w:r w:rsidRPr="00637CD0">
        <w:tab/>
        <w:t xml:space="preserve"> </w:t>
      </w:r>
      <w:r>
        <w:t xml:space="preserve"> </w:t>
      </w:r>
      <w:r w:rsidRPr="00637CD0">
        <w:t xml:space="preserve">= 0,021405x – </w:t>
      </w:r>
      <w:r>
        <w:t>0,00807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>
        <w:t xml:space="preserve">  </w:t>
      </w:r>
      <w:r w:rsidRPr="00637CD0">
        <w:tab/>
      </w:r>
      <w:r>
        <w:t xml:space="preserve">  </w:t>
      </w:r>
      <w:r w:rsidRPr="00637CD0">
        <w:t>=</w:t>
      </w:r>
      <w:r>
        <w:t xml:space="preserve">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0,311+0,00807</m:t>
            </m:r>
          </m:num>
          <m:den>
            <m:r>
              <w:rPr>
                <w:rFonts w:asci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/>
                <w:i/>
              </w:rPr>
            </m:ctrlPr>
          </m:fPr>
          <m:num>
            <m:r>
              <w:rPr>
                <w:rFonts w:ascii="Cambria Math" w:eastAsiaTheme="minorEastAsia"/>
              </w:rPr>
              <m:t>0,31907</m:t>
            </m:r>
          </m:num>
          <m:den>
            <m:r>
              <w:rPr>
                <w:rFonts w:ascii="Cambria Math" w:eastAsiaTheme="minorEastAsia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</w:t>
      </w:r>
      <w:r>
        <w:rPr>
          <w:rFonts w:eastAsiaTheme="minorEastAsia"/>
        </w:rPr>
        <w:t xml:space="preserve">                          = 14,9063</w:t>
      </w:r>
      <w:r w:rsidRPr="00637CD0">
        <w:rPr>
          <w:rFonts w:eastAsiaTheme="minorEastAsia"/>
        </w:rPr>
        <w:t>μg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/>
                <w:i/>
              </w:rPr>
            </m:ctrlPr>
          </m:fPr>
          <m:num>
            <m:r>
              <w:rPr>
                <w:rFonts w:ascii="Cambria Math" w:eastAsiaTheme="minorEastAsia"/>
              </w:rPr>
              <m:t>10</m:t>
            </m:r>
          </m:num>
          <m:den>
            <m:r>
              <w:rPr>
                <w:rFonts w:ascii="Cambria Math" w:eastAsiaTheme="minorEastAsia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</w:t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>= 20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</w:rPr>
      </w:pPr>
      <w:r>
        <w:rPr>
          <w:rFonts w:eastAsiaTheme="minorEastAsia"/>
        </w:rPr>
        <w:t>Konsentrasi sampel hidrokuinon sebelum diencerkan (Fp=20 kali) dalam labu awal (Labu 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Pr="00FB7593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     = 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>14,9063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μgx</m:t>
            </m:r>
            <m:r>
              <m:rPr>
                <m:sty m:val="p"/>
              </m:rPr>
              <w:rPr>
                <w:rFonts w:ascii="Cambria Math" w:eastAsiaTheme="minorEastAsia"/>
              </w:rPr>
              <m:t xml:space="preserve"> 100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  <m:r>
              <m:rPr>
                <m:sty m:val="p"/>
              </m:rPr>
              <w:rPr>
                <w:rFonts w:ascii="Cambria Math" w:eastAsiaTheme="minorEastAsia"/>
              </w:rPr>
              <m:t xml:space="preserve"> 20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</w:rPr>
              <m:t>1,1950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g</m:t>
            </m:r>
          </m:den>
        </m:f>
      </m:oMath>
    </w:p>
    <w:p w:rsidR="00CD4E1B" w:rsidRPr="00FB7593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FB7593">
        <w:rPr>
          <w:rFonts w:eastAsiaTheme="minorEastAsia"/>
        </w:rPr>
        <w:t xml:space="preserve">                                            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 xml:space="preserve">29812,6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</m:t>
            </m:r>
            <m:r>
              <m:rPr>
                <m:sty m:val="p"/>
              </m:rPr>
              <w:rPr>
                <w:rFonts w:ascii="Cambria Math" w:eastAsiaTheme="minorEastAsia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</w:rPr>
              <m:t>1,1950g</m:t>
            </m:r>
          </m:den>
        </m:f>
      </m:oMath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>= 2</w:t>
      </w:r>
      <w:r>
        <w:rPr>
          <w:rFonts w:eastAsiaTheme="minorEastAsia"/>
        </w:rPr>
        <w:t>4947,782</w:t>
      </w:r>
      <m:oMath>
        <m:r>
          <w:rPr>
            <w:rFonts w:ascii="Cambria Math" w:eastAsiaTheme="minorEastAsia" w:hAnsi="Cambria Math"/>
          </w:rPr>
          <m:t xml:space="preserve"> μ</m:t>
        </m:r>
        <m:r>
          <w:rPr>
            <w:rFonts w:ascii="Cambria Math" w:eastAsiaTheme="minorEastAsia"/>
          </w:rPr>
          <m:t>g/g</m:t>
        </m:r>
      </m:oMath>
    </w:p>
    <w:p w:rsidR="00CD4E1B" w:rsidRDefault="00CD4E1B" w:rsidP="00CD4E1B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= 24,94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2"/>
        </w:numPr>
        <w:autoSpaceDE/>
        <w:autoSpaceDN/>
        <w:spacing w:line="480" w:lineRule="auto"/>
        <w:ind w:left="426" w:hanging="426"/>
        <w:contextualSpacing/>
        <w:jc w:val="both"/>
      </w:pPr>
      <w:r>
        <w:t>Bobot Sampel 4</w:t>
      </w:r>
      <w:r w:rsidRPr="00637CD0">
        <w:tab/>
      </w:r>
      <w:r w:rsidRPr="00637CD0">
        <w:tab/>
        <w:t>1,1950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</w:r>
      <w:r>
        <w:t xml:space="preserve">  </w:t>
      </w:r>
      <w:r w:rsidRPr="00637CD0">
        <w:t>= 0,311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Konsentrasi Terukur  y</w:t>
      </w:r>
      <w:r w:rsidRPr="00637CD0">
        <w:tab/>
      </w:r>
      <w:r>
        <w:t xml:space="preserve">  </w:t>
      </w:r>
      <w:r w:rsidRPr="00637CD0">
        <w:t xml:space="preserve">= 0,021405x – </w:t>
      </w:r>
      <w:r>
        <w:t>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>
        <w:lastRenderedPageBreak/>
        <w:tab/>
      </w:r>
      <w:r>
        <w:tab/>
      </w:r>
      <w:r>
        <w:tab/>
        <w:t xml:space="preserve">   0,311</w:t>
      </w:r>
      <w:r w:rsidRPr="00637CD0">
        <w:tab/>
        <w:t xml:space="preserve"> </w:t>
      </w:r>
      <w:r>
        <w:t xml:space="preserve"> </w:t>
      </w:r>
      <w:r w:rsidRPr="00637CD0">
        <w:t xml:space="preserve">= 0,021405x – </w:t>
      </w:r>
      <w:r>
        <w:t>0,00807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>
        <w:t xml:space="preserve">  </w:t>
      </w:r>
      <w:r w:rsidRPr="00637CD0">
        <w:tab/>
      </w:r>
      <w:r>
        <w:t xml:space="preserve">  </w:t>
      </w:r>
      <w:r w:rsidRPr="00637CD0">
        <w:t>=</w:t>
      </w:r>
      <w:r>
        <w:t xml:space="preserve">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0,311+0,00807</m:t>
            </m:r>
          </m:num>
          <m:den>
            <m:r>
              <w:rPr>
                <w:rFonts w:asci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/>
                <w:i/>
              </w:rPr>
            </m:ctrlPr>
          </m:fPr>
          <m:num>
            <m:r>
              <w:rPr>
                <w:rFonts w:ascii="Cambria Math" w:eastAsiaTheme="minorEastAsia"/>
              </w:rPr>
              <m:t>0,31907</m:t>
            </m:r>
          </m:num>
          <m:den>
            <m:r>
              <w:rPr>
                <w:rFonts w:ascii="Cambria Math" w:eastAsiaTheme="minorEastAsia"/>
              </w:rPr>
              <m:t>0,021405</m:t>
            </m:r>
          </m:den>
        </m:f>
      </m:oMath>
    </w:p>
    <w:p w:rsidR="00CD4E1B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</w:t>
      </w:r>
      <w:r>
        <w:rPr>
          <w:rFonts w:eastAsiaTheme="minorEastAsia"/>
        </w:rPr>
        <w:t xml:space="preserve">                          = 14,9063</w:t>
      </w:r>
      <w:r w:rsidRPr="00637CD0">
        <w:rPr>
          <w:rFonts w:eastAsiaTheme="minorEastAsia"/>
        </w:rPr>
        <w:t>μg</w:t>
      </w:r>
    </w:p>
    <w:p w:rsidR="00CD4E1B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</w:p>
    <w:p w:rsidR="00CD4E1B" w:rsidRPr="00FE3A23" w:rsidRDefault="00CD4E1B" w:rsidP="00CD4E1B">
      <w:pPr>
        <w:pStyle w:val="ListParagraph"/>
        <w:spacing w:line="480" w:lineRule="auto"/>
        <w:ind w:left="0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/>
                <w:i/>
              </w:rPr>
            </m:ctrlPr>
          </m:fPr>
          <m:num>
            <m:r>
              <w:rPr>
                <w:rFonts w:ascii="Cambria Math" w:eastAsiaTheme="minorEastAsia"/>
              </w:rPr>
              <m:t>10</m:t>
            </m:r>
          </m:num>
          <m:den>
            <m:r>
              <w:rPr>
                <w:rFonts w:ascii="Cambria Math" w:eastAsiaTheme="minorEastAsia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</w:t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>= 20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</w:rPr>
      </w:pPr>
      <w:r>
        <w:rPr>
          <w:rFonts w:eastAsiaTheme="minorEastAsia"/>
        </w:rPr>
        <w:t>Konsentrasi sampel hidrokuinon sebelum diencerkan (Fp=20 kali) dalam labu awal (Labu 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Pr="00FB7593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     = 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>14,9063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μgx</m:t>
            </m:r>
            <m:r>
              <m:rPr>
                <m:sty m:val="p"/>
              </m:rPr>
              <w:rPr>
                <w:rFonts w:ascii="Cambria Math" w:eastAsiaTheme="minorEastAsia"/>
              </w:rPr>
              <m:t xml:space="preserve"> 100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  <m:r>
              <m:rPr>
                <m:sty m:val="p"/>
              </m:rPr>
              <w:rPr>
                <w:rFonts w:ascii="Cambria Math" w:eastAsiaTheme="minorEastAsia"/>
              </w:rPr>
              <m:t xml:space="preserve"> 20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</w:rPr>
              <m:t>1,1950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g</m:t>
            </m:r>
          </m:den>
        </m:f>
      </m:oMath>
    </w:p>
    <w:p w:rsidR="00CD4E1B" w:rsidRPr="00FB7593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FB7593">
        <w:rPr>
          <w:rFonts w:eastAsiaTheme="minorEastAsia"/>
        </w:rPr>
        <w:t xml:space="preserve">                                            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 xml:space="preserve">29812,6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</m:t>
            </m:r>
            <m:r>
              <m:rPr>
                <m:sty m:val="p"/>
              </m:rPr>
              <w:rPr>
                <w:rFonts w:ascii="Cambria Math" w:eastAsiaTheme="minorEastAsia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</w:rPr>
              <m:t>1,1950g</m:t>
            </m:r>
          </m:den>
        </m:f>
      </m:oMath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>= 2</w:t>
      </w:r>
      <w:r>
        <w:rPr>
          <w:rFonts w:eastAsiaTheme="minorEastAsia"/>
        </w:rPr>
        <w:t>4947,782</w:t>
      </w:r>
      <m:oMath>
        <m:r>
          <w:rPr>
            <w:rFonts w:ascii="Cambria Math" w:eastAsiaTheme="minorEastAsia" w:hAnsi="Cambria Math"/>
          </w:rPr>
          <m:t xml:space="preserve"> μ</m:t>
        </m:r>
        <m:r>
          <w:rPr>
            <w:rFonts w:ascii="Cambria Math" w:eastAsiaTheme="minorEastAsia"/>
          </w:rPr>
          <m:t>g/g</m:t>
        </m:r>
      </m:oMath>
    </w:p>
    <w:p w:rsidR="00CD4E1B" w:rsidRDefault="00CD4E1B" w:rsidP="00CD4E1B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= 24,94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2"/>
        </w:numPr>
        <w:autoSpaceDE/>
        <w:autoSpaceDN/>
        <w:spacing w:line="480" w:lineRule="auto"/>
        <w:ind w:left="426" w:hanging="426"/>
        <w:contextualSpacing/>
        <w:jc w:val="both"/>
      </w:pPr>
      <w:r>
        <w:t>Bobot Sampel 5</w:t>
      </w:r>
      <w:r>
        <w:tab/>
      </w:r>
      <w:r>
        <w:tab/>
      </w:r>
      <w:r w:rsidRPr="00637CD0">
        <w:t xml:space="preserve"> = 1,1950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</w:r>
      <w:r>
        <w:t xml:space="preserve">  </w:t>
      </w:r>
      <w:r w:rsidRPr="00637CD0">
        <w:t>= 0,311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Konsentrasi Terukur  y</w:t>
      </w:r>
      <w:r w:rsidRPr="00637CD0">
        <w:tab/>
      </w:r>
      <w:r>
        <w:t xml:space="preserve">  </w:t>
      </w:r>
      <w:r w:rsidRPr="00637CD0">
        <w:t xml:space="preserve">= 0,021405x – </w:t>
      </w:r>
      <w:r>
        <w:t>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>
        <w:tab/>
      </w:r>
      <w:r>
        <w:tab/>
      </w:r>
      <w:r>
        <w:tab/>
        <w:t xml:space="preserve">   0,311</w:t>
      </w:r>
      <w:r w:rsidRPr="00637CD0">
        <w:tab/>
        <w:t xml:space="preserve"> </w:t>
      </w:r>
      <w:r>
        <w:t xml:space="preserve"> </w:t>
      </w:r>
      <w:r w:rsidRPr="00637CD0">
        <w:t xml:space="preserve">= 0,021405x – </w:t>
      </w:r>
      <w:r>
        <w:t>0,00807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>
        <w:t xml:space="preserve">  </w:t>
      </w:r>
      <w:r w:rsidRPr="00637CD0">
        <w:tab/>
      </w:r>
      <w:r>
        <w:t xml:space="preserve">  </w:t>
      </w:r>
      <w:r w:rsidRPr="00637CD0">
        <w:t>=</w:t>
      </w:r>
      <w:r>
        <w:t xml:space="preserve">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0,311+0,00807</m:t>
            </m:r>
          </m:num>
          <m:den>
            <m:r>
              <w:rPr>
                <w:rFonts w:asci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/>
                <w:i/>
              </w:rPr>
            </m:ctrlPr>
          </m:fPr>
          <m:num>
            <m:r>
              <w:rPr>
                <w:rFonts w:ascii="Cambria Math" w:eastAsiaTheme="minorEastAsia"/>
              </w:rPr>
              <m:t>0,31907</m:t>
            </m:r>
          </m:num>
          <m:den>
            <m:r>
              <w:rPr>
                <w:rFonts w:ascii="Cambria Math" w:eastAsiaTheme="minorEastAsia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</w:t>
      </w:r>
      <w:r>
        <w:rPr>
          <w:rFonts w:eastAsiaTheme="minorEastAsia"/>
        </w:rPr>
        <w:t xml:space="preserve">                          = 14,9063</w:t>
      </w:r>
      <w:r w:rsidRPr="00637CD0">
        <w:rPr>
          <w:rFonts w:eastAsiaTheme="minorEastAsia"/>
        </w:rPr>
        <w:t>μg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lastRenderedPageBreak/>
        <w:t>Faktor Pengenceran</w:t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/>
                <w:i/>
              </w:rPr>
            </m:ctrlPr>
          </m:fPr>
          <m:num>
            <m:r>
              <w:rPr>
                <w:rFonts w:ascii="Cambria Math" w:eastAsiaTheme="minorEastAsia"/>
              </w:rPr>
              <m:t>10</m:t>
            </m:r>
          </m:num>
          <m:den>
            <m:r>
              <w:rPr>
                <w:rFonts w:ascii="Cambria Math" w:eastAsiaTheme="minorEastAsia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</w:t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>= 20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</w:rPr>
      </w:pPr>
      <w:r>
        <w:rPr>
          <w:rFonts w:eastAsiaTheme="minorEastAsia"/>
        </w:rPr>
        <w:t>Konsentrasi sampel hidrokuinon sebelum diencerkan (Fp=20 kali) dalam labu awal (Labu 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Pr="00FE3A23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FB7593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     = 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>14,9063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μgx</m:t>
            </m:r>
            <m:r>
              <m:rPr>
                <m:sty m:val="p"/>
              </m:rPr>
              <w:rPr>
                <w:rFonts w:ascii="Cambria Math" w:eastAsiaTheme="minorEastAsia"/>
              </w:rPr>
              <m:t xml:space="preserve"> 100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  <m:r>
              <m:rPr>
                <m:sty m:val="p"/>
              </m:rPr>
              <w:rPr>
                <w:rFonts w:ascii="Cambria Math" w:eastAsiaTheme="minorEastAsia"/>
              </w:rPr>
              <m:t xml:space="preserve"> 20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</w:rPr>
              <m:t>1,1950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g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FB7593">
        <w:rPr>
          <w:rFonts w:eastAsiaTheme="minorEastAsia"/>
        </w:rPr>
        <w:t xml:space="preserve">                                            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 xml:space="preserve">29812,6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</m:t>
            </m:r>
            <m:r>
              <m:rPr>
                <m:sty m:val="p"/>
              </m:rPr>
              <w:rPr>
                <w:rFonts w:ascii="Cambria Math" w:eastAsiaTheme="minorEastAsia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</w:rPr>
              <m:t>1,1950g</m:t>
            </m:r>
          </m:den>
        </m:f>
      </m:oMath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>= 2</w:t>
      </w:r>
      <w:r>
        <w:rPr>
          <w:rFonts w:eastAsiaTheme="minorEastAsia"/>
        </w:rPr>
        <w:t>4947,782</w:t>
      </w:r>
      <m:oMath>
        <m:r>
          <w:rPr>
            <w:rFonts w:ascii="Cambria Math" w:eastAsiaTheme="minorEastAsia" w:hAnsi="Cambria Math"/>
          </w:rPr>
          <m:t xml:space="preserve"> μ</m:t>
        </m:r>
        <m:r>
          <w:rPr>
            <w:rFonts w:ascii="Cambria Math" w:eastAsiaTheme="minorEastAsia"/>
          </w:rPr>
          <m:t>g/g</m:t>
        </m:r>
      </m:oMath>
    </w:p>
    <w:p w:rsidR="00CD4E1B" w:rsidRDefault="00CD4E1B" w:rsidP="00CD4E1B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= 24,94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2"/>
        </w:numPr>
        <w:autoSpaceDE/>
        <w:autoSpaceDN/>
        <w:spacing w:line="480" w:lineRule="auto"/>
        <w:ind w:left="426" w:hanging="426"/>
        <w:contextualSpacing/>
        <w:jc w:val="both"/>
      </w:pPr>
      <w:r>
        <w:t>Bobot Sampel 6</w:t>
      </w:r>
      <w:r w:rsidRPr="00637CD0">
        <w:tab/>
      </w:r>
      <w:r w:rsidRPr="00637CD0">
        <w:tab/>
        <w:t>= 1,2670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  <w:t>= 0,312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 xml:space="preserve">Konsentrasi </w:t>
      </w:r>
      <w:r>
        <w:t>Terukur  y</w:t>
      </w:r>
      <w:r>
        <w:tab/>
        <w:t>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ab/>
      </w:r>
      <w:r>
        <w:tab/>
      </w:r>
      <w:r>
        <w:tab/>
        <w:t xml:space="preserve">   0,312</w:t>
      </w:r>
      <w:r>
        <w:tab/>
        <w:t>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 w:rsidRPr="00637CD0">
        <w:tab/>
        <w:t>=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0,312+0,00807</m:t>
            </m:r>
          </m:num>
          <m:den>
            <m:r>
              <w:rPr>
                <w:rFonts w:asci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/>
                <w:i/>
              </w:rPr>
            </m:ctrlPr>
          </m:fPr>
          <m:num>
            <m:r>
              <w:rPr>
                <w:rFonts w:ascii="Cambria Math" w:eastAsiaTheme="minorEastAsia"/>
              </w:rPr>
              <m:t>0,32007</m:t>
            </m:r>
          </m:num>
          <m:den>
            <m:r>
              <w:rPr>
                <w:rFonts w:ascii="Cambria Math" w:eastAsiaTheme="minorEastAsia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</w:t>
      </w:r>
      <w:r>
        <w:rPr>
          <w:rFonts w:eastAsiaTheme="minorEastAsia"/>
        </w:rPr>
        <w:t xml:space="preserve">                        = 14,0481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/>
                <w:i/>
              </w:rPr>
            </m:ctrlPr>
          </m:fPr>
          <m:num>
            <m:r>
              <w:rPr>
                <w:rFonts w:ascii="Cambria Math" w:eastAsiaTheme="minorEastAsia"/>
              </w:rPr>
              <m:t>10</m:t>
            </m:r>
          </m:num>
          <m:den>
            <m:r>
              <w:rPr>
                <w:rFonts w:ascii="Cambria Math" w:eastAsiaTheme="minorEastAsia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= 20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>Konsentrasi sampel hidrokuinon sebelum diencerkan (Fp=20 kali) dalam labu awal (Labu tentukur 100 ml)</w:t>
      </w:r>
    </w:p>
    <w:p w:rsidR="00CD4E1B" w:rsidRPr="00FB7593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FB7593">
        <w:rPr>
          <w:rFonts w:eastAsiaTheme="minorEastAsia"/>
        </w:rPr>
        <w:lastRenderedPageBreak/>
        <w:t xml:space="preserve">                                              = 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>14,0481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μgx</m:t>
            </m:r>
            <m:r>
              <m:rPr>
                <m:sty m:val="p"/>
              </m:rPr>
              <w:rPr>
                <w:rFonts w:ascii="Cambria Math" w:eastAsiaTheme="minorEastAsia"/>
              </w:rPr>
              <m:t xml:space="preserve"> 100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  <m:r>
              <m:rPr>
                <m:sty m:val="p"/>
              </m:rPr>
              <w:rPr>
                <w:rFonts w:ascii="Cambria Math" w:eastAsiaTheme="minorEastAsia"/>
              </w:rPr>
              <m:t xml:space="preserve"> 20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</w:rPr>
              <m:t>1,2670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g</m:t>
            </m:r>
          </m:den>
        </m:f>
      </m:oMath>
    </w:p>
    <w:p w:rsidR="00CD4E1B" w:rsidRPr="00FB7593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FB7593">
        <w:rPr>
          <w:rFonts w:eastAsiaTheme="minorEastAsia"/>
        </w:rPr>
        <w:t xml:space="preserve">                                            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>28096,2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</m:t>
            </m:r>
            <m:r>
              <m:rPr>
                <m:sty m:val="p"/>
              </m:rPr>
              <w:rPr>
                <w:rFonts w:ascii="Cambria Math" w:eastAsiaTheme="minorEastAsia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</w:rPr>
              <m:t>1,2670g</m:t>
            </m:r>
          </m:den>
        </m:f>
      </m:oMath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>= 2</w:t>
      </w:r>
      <w:r>
        <w:rPr>
          <w:rFonts w:eastAsiaTheme="minorEastAsia"/>
        </w:rPr>
        <w:t>2175,374</w:t>
      </w:r>
      <m:oMath>
        <m:r>
          <w:rPr>
            <w:rFonts w:ascii="Cambria Math" w:eastAsiaTheme="minorEastAsia" w:hAnsi="Cambria Math"/>
          </w:rPr>
          <m:t xml:space="preserve"> μ</m:t>
        </m:r>
        <m:r>
          <w:rPr>
            <w:rFonts w:ascii="Cambria Math" w:eastAsiaTheme="minorEastAsia"/>
          </w:rPr>
          <m:t>g/g</m:t>
        </m:r>
      </m:oMath>
    </w:p>
    <w:p w:rsidR="00CD4E1B" w:rsidRPr="00637CD0" w:rsidRDefault="00CD4E1B" w:rsidP="00CD4E1B">
      <w:pPr>
        <w:spacing w:line="480" w:lineRule="auto"/>
        <w:ind w:left="2160" w:firstLine="720"/>
        <w:rPr>
          <w:rFonts w:eastAsiaTheme="minorEastAsia"/>
        </w:rPr>
      </w:pPr>
      <w:r>
        <w:rPr>
          <w:rFonts w:eastAsiaTheme="minorEastAsia"/>
        </w:rPr>
        <w:t xml:space="preserve">  = 22,17</w:t>
      </w:r>
      <w:r w:rsidRPr="00637CD0">
        <w:rPr>
          <w:rFonts w:eastAsiaTheme="minorEastAsia"/>
        </w:rPr>
        <w:t xml:space="preserve"> mg/g</w:t>
      </w:r>
    </w:p>
    <w:p w:rsidR="00CD4E1B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</w:p>
    <w:p w:rsidR="00CD4E1B" w:rsidRDefault="00CD4E1B" w:rsidP="00CD4E1B">
      <w:pPr>
        <w:spacing w:line="480" w:lineRule="auto"/>
        <w:rPr>
          <w:rFonts w:eastAsiaTheme="minorEastAsia"/>
        </w:rPr>
      </w:pPr>
    </w:p>
    <w:p w:rsidR="00CD4E1B" w:rsidRDefault="00CD4E1B" w:rsidP="00CD4E1B">
      <w:pPr>
        <w:spacing w:line="480" w:lineRule="auto"/>
        <w:rPr>
          <w:rFonts w:eastAsiaTheme="minorEastAsia"/>
        </w:rPr>
      </w:pPr>
    </w:p>
    <w:p w:rsidR="00CD4E1B" w:rsidRPr="00FE3A23" w:rsidRDefault="00CD4E1B" w:rsidP="00CD4E1B">
      <w:pPr>
        <w:spacing w:line="480" w:lineRule="auto"/>
        <w:rPr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637CD0" w:rsidRDefault="00CD4E1B" w:rsidP="00CD4E1B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t>Persentase Kadar Hidrok</w:t>
      </w:r>
      <w:r w:rsidRPr="00637CD0">
        <w:rPr>
          <w:rFonts w:eastAsiaTheme="minorEastAsia"/>
        </w:rPr>
        <w:t>uinon.</w:t>
      </w:r>
    </w:p>
    <w:tbl>
      <w:tblPr>
        <w:tblStyle w:val="LightShading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2497"/>
        <w:gridCol w:w="3109"/>
        <w:gridCol w:w="2108"/>
      </w:tblGrid>
      <w:tr w:rsidR="00CD4E1B" w:rsidRPr="00637CD0" w:rsidTr="00815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No</w:t>
            </w:r>
          </w:p>
        </w:tc>
        <w:tc>
          <w:tcPr>
            <w:tcW w:w="24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Kadar (x) (mg/g)</w:t>
            </w:r>
          </w:p>
        </w:tc>
        <w:tc>
          <w:tcPr>
            <w:tcW w:w="31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X-</w:t>
            </w:r>
            <m:oMath>
              <m:acc>
                <m:accPr>
                  <m:chr m:val="̅"/>
                  <m:ctrlPr>
                    <w:rPr>
                      <w:rFonts w:ascii="Cambria Math" w:eastAsiaTheme="minorEastAsia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eastAsiaTheme="minorEastAsia"/>
                      <w:sz w:val="28"/>
                      <w:szCs w:val="28"/>
                    </w:rPr>
                    <m:t>x</m:t>
                  </m:r>
                </m:e>
              </m:acc>
            </m:oMath>
          </w:p>
        </w:tc>
        <w:tc>
          <w:tcPr>
            <w:tcW w:w="21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/>
                      </w:rPr>
                      <m:t>(X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/>
                            <w:sz w:val="28"/>
                            <w:szCs w:val="28"/>
                          </w:rPr>
                          <m:t>x</m:t>
                        </m:r>
                      </m:e>
                    </m:acc>
                    <m:r>
                      <m:rPr>
                        <m:sty m:val="b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1</w:t>
            </w:r>
          </w:p>
        </w:tc>
        <w:tc>
          <w:tcPr>
            <w:tcW w:w="249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23,60</w:t>
            </w:r>
          </w:p>
        </w:tc>
        <w:tc>
          <w:tcPr>
            <w:tcW w:w="3109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-0,8</w:t>
            </w:r>
          </w:p>
        </w:tc>
        <w:tc>
          <w:tcPr>
            <w:tcW w:w="2108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0,64</w:t>
            </w:r>
          </w:p>
        </w:tc>
      </w:tr>
      <w:tr w:rsidR="00CD4E1B" w:rsidRPr="00637CD0" w:rsidTr="00815596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:rsidR="00CD4E1B" w:rsidRPr="00637CD0" w:rsidRDefault="00CD4E1B" w:rsidP="00815596">
            <w:pPr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</w:t>
            </w:r>
          </w:p>
        </w:tc>
        <w:tc>
          <w:tcPr>
            <w:tcW w:w="2497" w:type="dxa"/>
          </w:tcPr>
          <w:p w:rsidR="00CD4E1B" w:rsidRPr="00637CD0" w:rsidRDefault="00CD4E1B" w:rsidP="00815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24,94</w:t>
            </w:r>
          </w:p>
        </w:tc>
        <w:tc>
          <w:tcPr>
            <w:tcW w:w="3109" w:type="dxa"/>
          </w:tcPr>
          <w:p w:rsidR="00CD4E1B" w:rsidRPr="00637CD0" w:rsidRDefault="00CD4E1B" w:rsidP="00815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0,54</w:t>
            </w:r>
          </w:p>
        </w:tc>
        <w:tc>
          <w:tcPr>
            <w:tcW w:w="2108" w:type="dxa"/>
          </w:tcPr>
          <w:p w:rsidR="00CD4E1B" w:rsidRPr="00637CD0" w:rsidRDefault="00CD4E1B" w:rsidP="00815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0,2916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3</w:t>
            </w:r>
          </w:p>
        </w:tc>
        <w:tc>
          <w:tcPr>
            <w:tcW w:w="249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24,94</w:t>
            </w:r>
          </w:p>
        </w:tc>
        <w:tc>
          <w:tcPr>
            <w:tcW w:w="3109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0,54</w:t>
            </w:r>
          </w:p>
        </w:tc>
        <w:tc>
          <w:tcPr>
            <w:tcW w:w="2108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0,2916</w:t>
            </w:r>
          </w:p>
        </w:tc>
      </w:tr>
      <w:tr w:rsidR="00CD4E1B" w:rsidRPr="00637CD0" w:rsidTr="00815596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:rsidR="00CD4E1B" w:rsidRPr="00637CD0" w:rsidRDefault="00CD4E1B" w:rsidP="00815596">
            <w:pPr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4</w:t>
            </w:r>
          </w:p>
        </w:tc>
        <w:tc>
          <w:tcPr>
            <w:tcW w:w="2497" w:type="dxa"/>
          </w:tcPr>
          <w:p w:rsidR="00CD4E1B" w:rsidRPr="00637CD0" w:rsidRDefault="00CD4E1B" w:rsidP="00815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24,94</w:t>
            </w:r>
          </w:p>
        </w:tc>
        <w:tc>
          <w:tcPr>
            <w:tcW w:w="3109" w:type="dxa"/>
          </w:tcPr>
          <w:p w:rsidR="00CD4E1B" w:rsidRPr="00637CD0" w:rsidRDefault="00CD4E1B" w:rsidP="00815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0,54</w:t>
            </w:r>
          </w:p>
        </w:tc>
        <w:tc>
          <w:tcPr>
            <w:tcW w:w="2108" w:type="dxa"/>
          </w:tcPr>
          <w:p w:rsidR="00CD4E1B" w:rsidRPr="00637CD0" w:rsidRDefault="00CD4E1B" w:rsidP="00815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0,2916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5</w:t>
            </w:r>
          </w:p>
        </w:tc>
        <w:tc>
          <w:tcPr>
            <w:tcW w:w="249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24,94</w:t>
            </w:r>
          </w:p>
        </w:tc>
        <w:tc>
          <w:tcPr>
            <w:tcW w:w="3109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0,54</w:t>
            </w:r>
          </w:p>
        </w:tc>
        <w:tc>
          <w:tcPr>
            <w:tcW w:w="2108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0,2916</w:t>
            </w:r>
          </w:p>
        </w:tc>
      </w:tr>
      <w:tr w:rsidR="00CD4E1B" w:rsidRPr="00637CD0" w:rsidTr="00815596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:rsidR="00CD4E1B" w:rsidRPr="00637CD0" w:rsidRDefault="00CD4E1B" w:rsidP="00815596">
            <w:pPr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6</w:t>
            </w:r>
          </w:p>
        </w:tc>
        <w:tc>
          <w:tcPr>
            <w:tcW w:w="2497" w:type="dxa"/>
          </w:tcPr>
          <w:p w:rsidR="00CD4E1B" w:rsidRPr="00637CD0" w:rsidRDefault="00CD4E1B" w:rsidP="00815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23,60</w:t>
            </w:r>
          </w:p>
        </w:tc>
        <w:tc>
          <w:tcPr>
            <w:tcW w:w="3109" w:type="dxa"/>
          </w:tcPr>
          <w:p w:rsidR="00CD4E1B" w:rsidRPr="00637CD0" w:rsidRDefault="00CD4E1B" w:rsidP="00815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-0,8</w:t>
            </w:r>
          </w:p>
        </w:tc>
        <w:tc>
          <w:tcPr>
            <w:tcW w:w="2108" w:type="dxa"/>
          </w:tcPr>
          <w:p w:rsidR="00CD4E1B" w:rsidRPr="00637CD0" w:rsidRDefault="00CD4E1B" w:rsidP="00815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0,64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  <m:r>
                      <w:rPr>
                        <w:rFonts w:ascii="Cambria Math" w:eastAsiaTheme="minorEastAsia"/>
                      </w:rPr>
                      <m:t>=147</m:t>
                    </m:r>
                  </m:e>
                </m:nary>
              </m:oMath>
            </m:oMathPara>
          </w:p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8"/>
                      <w:szCs w:val="28"/>
                    </w:rPr>
                    <m:t>x</m:t>
                  </m:r>
                </m:e>
              </m:acc>
            </m:oMath>
            <w:r>
              <w:rPr>
                <w:rFonts w:eastAsiaTheme="minorEastAsia"/>
                <w:sz w:val="28"/>
                <w:szCs w:val="28"/>
              </w:rPr>
              <w:t xml:space="preserve">    = 24,4</w:t>
            </w:r>
          </w:p>
        </w:tc>
        <w:tc>
          <w:tcPr>
            <w:tcW w:w="3109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  <w:tc>
          <w:tcPr>
            <w:tcW w:w="2108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/>
                      </w:rPr>
                      <m:t>=2,44</m:t>
                    </m:r>
                  </m:e>
                </m:nary>
              </m:oMath>
            </m:oMathPara>
          </w:p>
        </w:tc>
      </w:tr>
    </w:tbl>
    <w:p w:rsidR="00CD4E1B" w:rsidRPr="00637CD0" w:rsidRDefault="00CD4E1B" w:rsidP="00CD4E1B">
      <w:pPr>
        <w:spacing w:line="480" w:lineRule="auto"/>
        <w:rPr>
          <w:rFonts w:eastAsiaTheme="minorEastAsia"/>
        </w:rPr>
      </w:pPr>
    </w:p>
    <w:p w:rsidR="00CD4E1B" w:rsidRPr="00637CD0" w:rsidRDefault="00CD4E1B" w:rsidP="006E4A32">
      <w:pPr>
        <w:pStyle w:val="ListParagraph"/>
        <w:widowControl/>
        <w:numPr>
          <w:ilvl w:val="0"/>
          <w:numId w:val="4"/>
        </w:numPr>
        <w:autoSpaceDE/>
        <w:autoSpaceDN/>
        <w:spacing w:line="480" w:lineRule="auto"/>
        <w:ind w:left="426" w:hanging="426"/>
        <w:contextualSpacing/>
        <w:jc w:val="both"/>
        <w:rPr>
          <w:rFonts w:eastAsiaTheme="minorEastAsia"/>
        </w:rPr>
      </w:pPr>
      <w:r w:rsidRPr="00637CD0">
        <w:rPr>
          <w:rFonts w:eastAsiaTheme="minorEastAsia"/>
        </w:rPr>
        <w:t xml:space="preserve">SD    = </w:t>
      </w:r>
      <m:oMath>
        <m:rad>
          <m:radPr>
            <m:degHide m:val="1"/>
            <m:ctrlPr>
              <w:rPr>
                <w:rFonts w:ascii="Cambria Math" w:eastAsiaTheme="minorEastAsia"/>
                <w:i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/>
                    <w:i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eastAsiaTheme="minorEastAsia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/>
                          </w:rPr>
                          <m:t>(X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inorEastAsi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  <m:r>
                      <w:rPr>
                        <w:rFonts w:eastAsiaTheme="minorEastAsia"/>
                      </w:rPr>
                      <m:t>-</m:t>
                    </m:r>
                    <m:r>
                      <w:rPr>
                        <w:rFonts w:ascii="Cambria Math" w:eastAsiaTheme="minorEastAsia"/>
                      </w:rPr>
                      <m:t>1</m:t>
                    </m:r>
                  </m:den>
                </m:f>
              </m:e>
            </m:nary>
          </m:e>
        </m:rad>
      </m:oMath>
    </w:p>
    <w:p w:rsidR="00CD4E1B" w:rsidRDefault="00CD4E1B" w:rsidP="00CD4E1B">
      <w:pPr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=</w:t>
      </w:r>
      <m:oMath>
        <m:rad>
          <m:radPr>
            <m:degHide m:val="1"/>
            <m:ctrlPr>
              <w:rPr>
                <w:rFonts w:ascii="Cambria Math" w:eastAsiaTheme="minorEastAsia"/>
                <w:i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/>
                    <w:i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eastAsiaTheme="minorEastAsia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2,44</m:t>
                    </m:r>
                  </m:num>
                  <m:den>
                    <m:r>
                      <w:rPr>
                        <w:rFonts w:ascii="Cambria Math" w:eastAsiaTheme="minorEastAsia"/>
                      </w:rPr>
                      <m:t>6</m:t>
                    </m:r>
                    <m:r>
                      <w:rPr>
                        <w:rFonts w:ascii="Cambria Math" w:eastAsiaTheme="minorEastAsia"/>
                      </w:rPr>
                      <m:t>-</m:t>
                    </m:r>
                    <m:r>
                      <w:rPr>
                        <w:rFonts w:ascii="Cambria Math" w:eastAsiaTheme="minorEastAsia"/>
                      </w:rPr>
                      <m:t>1</m:t>
                    </m:r>
                  </m:den>
                </m:f>
              </m:e>
            </m:nary>
          </m:e>
        </m:rad>
        <m:r>
          <m:rPr>
            <m:sty m:val="p"/>
          </m:rPr>
          <w:rPr>
            <w:rFonts w:ascii="Cambria Math"/>
          </w:rPr>
          <w:br/>
        </m:r>
      </m:oMath>
      <w:r w:rsidRPr="00637CD0">
        <w:rPr>
          <w:rFonts w:eastAsiaTheme="minorEastAsia"/>
        </w:rPr>
        <w:t xml:space="preserve">         =</w:t>
      </w:r>
      <m:oMath>
        <m:rad>
          <m:radPr>
            <m:degHide m:val="1"/>
            <m:ctrlPr>
              <w:rPr>
                <w:rFonts w:ascii="Cambria Math" w:eastAsiaTheme="minorEastAsia"/>
                <w:i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/>
                    <w:i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eastAsiaTheme="minorEastAsia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2,44</m:t>
                    </m:r>
                  </m:num>
                  <m:den>
                    <m:r>
                      <w:rPr>
                        <w:rFonts w:ascii="Cambria Math" w:eastAsiaTheme="minorEastAsia"/>
                      </w:rPr>
                      <m:t>5</m:t>
                    </m:r>
                  </m:den>
                </m:f>
              </m:e>
            </m:nary>
          </m:e>
        </m:rad>
        <m:r>
          <m:rPr>
            <m:sty m:val="p"/>
          </m:rPr>
          <w:rPr>
            <w:rFonts w:ascii="Cambria Math"/>
          </w:rPr>
          <w:br/>
        </m:r>
      </m:oMath>
      <w:r w:rsidRPr="00637CD0">
        <w:rPr>
          <w:rFonts w:eastAsiaTheme="minorEastAsia"/>
        </w:rPr>
        <w:t xml:space="preserve">         = </w:t>
      </w:r>
      <m:oMath>
        <m:rad>
          <m:radPr>
            <m:degHide m:val="1"/>
            <m:ctrlPr>
              <w:rPr>
                <w:rFonts w:ascii="Cambria Math" w:eastAsiaTheme="minorEastAsia"/>
                <w:i/>
              </w:rPr>
            </m:ctrlPr>
          </m:radPr>
          <m:deg/>
          <m:e>
            <m:r>
              <w:rPr>
                <w:rFonts w:ascii="Cambria Math" w:eastAsiaTheme="minorEastAsia"/>
              </w:rPr>
              <m:t>0,488</m:t>
            </m:r>
          </m:e>
        </m:rad>
      </m:oMath>
    </w:p>
    <w:p w:rsidR="00CD4E1B" w:rsidRDefault="00CD4E1B" w:rsidP="00CD4E1B">
      <w:pPr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 xml:space="preserve"> </w:t>
      </w:r>
      <w:r>
        <w:rPr>
          <w:rFonts w:eastAsiaTheme="minorEastAsia"/>
        </w:rPr>
        <w:tab/>
        <w:t xml:space="preserve">   = 0,698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CD4E1B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lastRenderedPageBreak/>
        <w:t xml:space="preserve">Dasar penolakan data T </w:t>
      </w:r>
      <w:r w:rsidRPr="00D514CA">
        <w:rPr>
          <w:rFonts w:eastAsiaTheme="minorEastAsia"/>
          <w:vertAlign w:val="subscript"/>
        </w:rPr>
        <w:t>tabel</w:t>
      </w:r>
      <w:r>
        <w:rPr>
          <w:rFonts w:eastAsiaTheme="minorEastAsia"/>
        </w:rPr>
        <w:t xml:space="preserve"> ≤ T</w:t>
      </w:r>
      <w:r w:rsidRPr="00D514CA">
        <w:rPr>
          <w:rFonts w:eastAsiaTheme="minorEastAsia"/>
          <w:vertAlign w:val="subscript"/>
        </w:rPr>
        <w:t xml:space="preserve"> hitung</w:t>
      </w:r>
      <w:r>
        <w:rPr>
          <w:rFonts w:eastAsiaTheme="minorEastAsia"/>
        </w:rPr>
        <w:t xml:space="preserve"> dengan tingkat kepercayaan 99% maka nilai α = 0,01 ; n = 6 (dk=5), T </w:t>
      </w:r>
      <w:r w:rsidRPr="00D514CA">
        <w:rPr>
          <w:rFonts w:eastAsiaTheme="minorEastAsia"/>
          <w:vertAlign w:val="subscript"/>
        </w:rPr>
        <w:t>tabel</w:t>
      </w:r>
      <w:r>
        <w:rPr>
          <w:rFonts w:eastAsiaTheme="minorEastAsia"/>
        </w:rPr>
        <w:t xml:space="preserve"> = 4,0321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3"/>
        </w:numPr>
        <w:autoSpaceDE/>
        <w:autoSpaceDN/>
        <w:spacing w:line="480" w:lineRule="auto"/>
        <w:ind w:left="426" w:hanging="426"/>
        <w:contextualSpacing/>
        <w:jc w:val="both"/>
        <w:rPr>
          <w:rFonts w:eastAsiaTheme="minorEastAsia"/>
        </w:rPr>
      </w:pPr>
      <w:r w:rsidRPr="00637CD0">
        <w:rPr>
          <w:rFonts w:eastAsiaTheme="minorEastAsia"/>
        </w:rPr>
        <w:t xml:space="preserve">T. </w:t>
      </w:r>
      <w:r w:rsidRPr="00D514CA">
        <w:rPr>
          <w:rFonts w:eastAsiaTheme="minorEastAsia"/>
          <w:vertAlign w:val="subscript"/>
        </w:rPr>
        <w:t>Tabel</w:t>
      </w:r>
      <w:r w:rsidRPr="00637CD0">
        <w:rPr>
          <w:rFonts w:eastAsiaTheme="minorEastAsia"/>
        </w:rPr>
        <w:t xml:space="preserve"> ≤ T. Hitung = 4.0321</w:t>
      </w:r>
    </w:p>
    <w:p w:rsidR="00CD4E1B" w:rsidRPr="00637CD0" w:rsidRDefault="00CD4E1B" w:rsidP="00CD4E1B">
      <w:pPr>
        <w:spacing w:line="480" w:lineRule="auto"/>
      </w:pPr>
      <w:r w:rsidRPr="00637CD0">
        <w:t xml:space="preserve">T. </w:t>
      </w:r>
      <w:r w:rsidRPr="00D514CA">
        <w:rPr>
          <w:vertAlign w:val="subscript"/>
        </w:rPr>
        <w:t>Hitung 1</w:t>
      </w:r>
      <w:r w:rsidRPr="00637CD0">
        <w:t xml:space="preserve"> </w:t>
      </w:r>
      <w:r>
        <w:t xml:space="preserve">   </w:t>
      </w:r>
      <w:r w:rsidRPr="00637CD0">
        <w:t xml:space="preserve">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0,8</m:t>
            </m:r>
          </m:num>
          <m:den>
            <m:r>
              <w:rPr>
                <w:rFonts w:ascii="Cambria Math"/>
              </w:rPr>
              <m:t>0,698/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6</m:t>
                </m:r>
              </m:e>
            </m:rad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0,8</m:t>
            </m:r>
          </m:num>
          <m:den>
            <m:r>
              <w:rPr>
                <w:rFonts w:ascii="Cambria Math"/>
              </w:rPr>
              <m:t>0,698/ 2,4494</m:t>
            </m:r>
          </m:den>
        </m:f>
      </m:oMath>
    </w:p>
    <w:p w:rsidR="00CD4E1B" w:rsidRDefault="00CD4E1B" w:rsidP="00CD4E1B">
      <w:pPr>
        <w:spacing w:line="480" w:lineRule="auto"/>
        <w:rPr>
          <w:rFonts w:eastAsiaTheme="minorEastAsia"/>
        </w:rPr>
      </w:pPr>
      <w:r w:rsidRPr="00637CD0">
        <w:tab/>
        <w:t xml:space="preserve">     =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0,8</m:t>
            </m:r>
          </m:num>
          <m:den>
            <m:r>
              <w:rPr>
                <w:rFonts w:ascii="Cambria Math"/>
              </w:rPr>
              <m:t>0,284</m:t>
            </m:r>
          </m:den>
        </m:f>
      </m:oMath>
    </w:p>
    <w:p w:rsidR="00CD4E1B" w:rsidRPr="00FE3A23" w:rsidRDefault="00CD4E1B" w:rsidP="00CD4E1B">
      <w:pPr>
        <w:spacing w:line="480" w:lineRule="auto"/>
        <w:rPr>
          <w:b/>
        </w:rPr>
      </w:pPr>
      <w:r w:rsidRPr="00FE3A23">
        <w:rPr>
          <w:b/>
        </w:rPr>
        <w:t>(Lanjutan Lampiran 10)</w:t>
      </w:r>
    </w:p>
    <w:p w:rsidR="00CD4E1B" w:rsidRPr="00241C77" w:rsidRDefault="00CD4E1B" w:rsidP="00CD4E1B">
      <w:pPr>
        <w:spacing w:line="480" w:lineRule="auto"/>
        <w:ind w:firstLine="1134"/>
      </w:pPr>
      <w:r>
        <w:tab/>
        <w:t>=  2,816</w:t>
      </w:r>
    </w:p>
    <w:p w:rsidR="00CD4E1B" w:rsidRPr="00FB7593" w:rsidRDefault="00CD4E1B" w:rsidP="00CD4E1B">
      <w:pPr>
        <w:spacing w:line="480" w:lineRule="auto"/>
      </w:pPr>
      <w:r w:rsidRPr="00637CD0">
        <w:t xml:space="preserve">T. </w:t>
      </w:r>
      <w:r w:rsidRPr="00222599">
        <w:rPr>
          <w:vertAlign w:val="subscript"/>
        </w:rPr>
        <w:t>Hitung 2</w:t>
      </w:r>
      <w:r>
        <w:rPr>
          <w:vertAlign w:val="subscript"/>
        </w:rPr>
        <w:tab/>
      </w:r>
      <w:r w:rsidRPr="00FB7593">
        <w:t xml:space="preserve">= </w:t>
      </w:r>
      <m:oMath>
        <m:d>
          <m:dPr>
            <m:begChr m:val="|"/>
            <m:endChr m:val="|"/>
            <m:ctrlPr>
              <w:rPr>
                <w:rFonts w:ascii="Cambria Math"/>
              </w:rPr>
            </m:ctrlPr>
          </m:dPr>
          <m:e>
            <m:f>
              <m:fPr>
                <m:ctrlPr>
                  <w:rPr>
                    <w:rFonts w:asci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SD</m:t>
                </m:r>
                <m:r>
                  <m:rPr>
                    <m:sty m:val="p"/>
                  </m:rP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Pr="00FB7593" w:rsidRDefault="00CD4E1B" w:rsidP="00CD4E1B">
      <w:pPr>
        <w:spacing w:line="480" w:lineRule="auto"/>
        <w:ind w:firstLine="1418"/>
      </w:pPr>
      <w:r w:rsidRPr="00FB7593">
        <w:tab/>
        <w:t xml:space="preserve">= </w:t>
      </w:r>
      <m:oMath>
        <m:f>
          <m:fPr>
            <m:ctrlPr>
              <w:rPr>
                <w:rFonts w:asci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0,54</m:t>
            </m:r>
          </m:num>
          <m:den>
            <m:r>
              <m:rPr>
                <m:sty m:val="p"/>
              </m:rPr>
              <w:rPr>
                <w:rFonts w:ascii="Cambria Math"/>
              </w:rPr>
              <m:t>0,698/</m:t>
            </m:r>
            <m:rad>
              <m:radPr>
                <m:degHide m:val="1"/>
                <m:ctrlPr>
                  <w:rPr>
                    <w:rFonts w:asci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/>
                  </w:rPr>
                  <m:t>6</m:t>
                </m:r>
              </m:e>
            </m:rad>
          </m:den>
        </m:f>
      </m:oMath>
    </w:p>
    <w:p w:rsidR="00CD4E1B" w:rsidRPr="00FB7593" w:rsidRDefault="00CD4E1B" w:rsidP="00CD4E1B">
      <w:pPr>
        <w:spacing w:line="480" w:lineRule="auto"/>
        <w:ind w:firstLine="1276"/>
      </w:pPr>
      <w:r>
        <w:tab/>
      </w:r>
      <w:r w:rsidRPr="00FB7593">
        <w:t xml:space="preserve">= </w:t>
      </w:r>
      <m:oMath>
        <m:f>
          <m:fPr>
            <m:ctrlPr>
              <w:rPr>
                <w:rFonts w:asci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0,54</m:t>
            </m:r>
          </m:num>
          <m:den>
            <m:r>
              <m:rPr>
                <m:sty m:val="p"/>
              </m:rPr>
              <w:rPr>
                <w:rFonts w:ascii="Cambria Math"/>
              </w:rPr>
              <m:t>0,698/ 2,4494</m:t>
            </m:r>
          </m:den>
        </m:f>
      </m:oMath>
    </w:p>
    <w:p w:rsidR="00CD4E1B" w:rsidRPr="00FB7593" w:rsidRDefault="00CD4E1B" w:rsidP="00CD4E1B">
      <w:pPr>
        <w:spacing w:line="480" w:lineRule="auto"/>
        <w:ind w:firstLine="1276"/>
      </w:pPr>
      <w:r w:rsidRPr="00FB7593">
        <w:tab/>
        <w:t xml:space="preserve">= </w:t>
      </w:r>
      <m:oMath>
        <m:f>
          <m:fPr>
            <m:ctrlPr>
              <w:rPr>
                <w:rFonts w:asci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0,45</m:t>
            </m:r>
          </m:num>
          <m:den>
            <m:r>
              <m:rPr>
                <m:sty m:val="p"/>
              </m:rPr>
              <w:rPr>
                <w:rFonts w:ascii="Cambria Math"/>
              </w:rPr>
              <m:t>0,284</m:t>
            </m:r>
          </m:den>
        </m:f>
      </m:oMath>
    </w:p>
    <w:p w:rsidR="00CD4E1B" w:rsidRPr="00FB7593" w:rsidRDefault="00CD4E1B" w:rsidP="00CD4E1B">
      <w:pPr>
        <w:spacing w:line="480" w:lineRule="auto"/>
        <w:ind w:firstLine="1276"/>
      </w:pPr>
      <w:r w:rsidRPr="00FB7593">
        <w:t xml:space="preserve">  </w:t>
      </w:r>
      <w:r w:rsidRPr="00FB7593">
        <w:tab/>
        <w:t>=  1,584</w:t>
      </w:r>
    </w:p>
    <w:p w:rsidR="00CD4E1B" w:rsidRPr="00FB7593" w:rsidRDefault="00CD4E1B" w:rsidP="00CD4E1B">
      <w:pPr>
        <w:spacing w:line="480" w:lineRule="auto"/>
      </w:pPr>
      <w:r w:rsidRPr="00FB7593">
        <w:t xml:space="preserve">T. </w:t>
      </w:r>
      <w:r w:rsidRPr="00FB7593">
        <w:rPr>
          <w:vertAlign w:val="subscript"/>
        </w:rPr>
        <w:t xml:space="preserve">Hitung </w:t>
      </w:r>
      <w:r>
        <w:rPr>
          <w:vertAlign w:val="subscript"/>
        </w:rPr>
        <w:t xml:space="preserve">3                   </w:t>
      </w:r>
      <w:r w:rsidRPr="00FB7593">
        <w:t xml:space="preserve">= </w:t>
      </w:r>
      <m:oMath>
        <m:d>
          <m:dPr>
            <m:begChr m:val="|"/>
            <m:endChr m:val="|"/>
            <m:ctrlPr>
              <w:rPr>
                <w:rFonts w:ascii="Cambria Math"/>
              </w:rPr>
            </m:ctrlPr>
          </m:dPr>
          <m:e>
            <m:f>
              <m:fPr>
                <m:ctrlPr>
                  <w:rPr>
                    <w:rFonts w:asci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SD</m:t>
                </m:r>
                <m:r>
                  <m:rPr>
                    <m:sty m:val="p"/>
                  </m:rP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Pr="00FB7593" w:rsidRDefault="00CD4E1B" w:rsidP="00CD4E1B">
      <w:pPr>
        <w:spacing w:line="480" w:lineRule="auto"/>
        <w:ind w:firstLine="1418"/>
      </w:pPr>
      <w:r w:rsidRPr="00FB7593">
        <w:tab/>
        <w:t xml:space="preserve">= </w:t>
      </w:r>
      <m:oMath>
        <m:f>
          <m:fPr>
            <m:ctrlPr>
              <w:rPr>
                <w:rFonts w:asci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0,54</m:t>
            </m:r>
          </m:num>
          <m:den>
            <m:r>
              <m:rPr>
                <m:sty m:val="p"/>
              </m:rPr>
              <w:rPr>
                <w:rFonts w:ascii="Cambria Math"/>
              </w:rPr>
              <m:t>0,698/</m:t>
            </m:r>
            <m:rad>
              <m:radPr>
                <m:degHide m:val="1"/>
                <m:ctrlPr>
                  <w:rPr>
                    <w:rFonts w:asci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/>
                  </w:rPr>
                  <m:t>6</m:t>
                </m:r>
              </m:e>
            </m:rad>
          </m:den>
        </m:f>
      </m:oMath>
    </w:p>
    <w:p w:rsidR="00CD4E1B" w:rsidRPr="00FB7593" w:rsidRDefault="00CD4E1B" w:rsidP="00CD4E1B">
      <w:pPr>
        <w:spacing w:line="480" w:lineRule="auto"/>
        <w:ind w:firstLine="1276"/>
      </w:pPr>
      <w:r>
        <w:tab/>
      </w:r>
      <w:r w:rsidRPr="00FB7593">
        <w:t xml:space="preserve">= </w:t>
      </w:r>
      <m:oMath>
        <m:f>
          <m:fPr>
            <m:ctrlPr>
              <w:rPr>
                <w:rFonts w:asci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0,54</m:t>
            </m:r>
          </m:num>
          <m:den>
            <m:r>
              <m:rPr>
                <m:sty m:val="p"/>
              </m:rPr>
              <w:rPr>
                <w:rFonts w:ascii="Cambria Math"/>
              </w:rPr>
              <m:t>0,698/ 2,4494</m:t>
            </m:r>
          </m:den>
        </m:f>
      </m:oMath>
    </w:p>
    <w:p w:rsidR="00CD4E1B" w:rsidRPr="00FB7593" w:rsidRDefault="00CD4E1B" w:rsidP="00CD4E1B">
      <w:pPr>
        <w:spacing w:line="480" w:lineRule="auto"/>
        <w:ind w:firstLine="1276"/>
      </w:pPr>
      <w:r w:rsidRPr="00FB7593">
        <w:tab/>
        <w:t xml:space="preserve">= </w:t>
      </w:r>
      <m:oMath>
        <m:f>
          <m:fPr>
            <m:ctrlPr>
              <w:rPr>
                <w:rFonts w:asci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0,45</m:t>
            </m:r>
          </m:num>
          <m:den>
            <m:r>
              <m:rPr>
                <m:sty m:val="p"/>
              </m:rPr>
              <w:rPr>
                <w:rFonts w:ascii="Cambria Math"/>
              </w:rPr>
              <m:t>0,284</m:t>
            </m:r>
          </m:den>
        </m:f>
      </m:oMath>
    </w:p>
    <w:p w:rsidR="00CD4E1B" w:rsidRPr="00FB7593" w:rsidRDefault="00CD4E1B" w:rsidP="00CD4E1B">
      <w:pPr>
        <w:spacing w:line="480" w:lineRule="auto"/>
        <w:ind w:firstLine="1276"/>
      </w:pPr>
      <w:r w:rsidRPr="00FB7593">
        <w:t xml:space="preserve">  </w:t>
      </w:r>
      <w:r w:rsidRPr="00FB7593">
        <w:tab/>
        <w:t>=  1,584</w:t>
      </w:r>
    </w:p>
    <w:p w:rsidR="00CD4E1B" w:rsidRPr="00FB7593" w:rsidRDefault="00CD4E1B" w:rsidP="00CD4E1B">
      <w:pPr>
        <w:spacing w:line="480" w:lineRule="auto"/>
      </w:pPr>
      <w:r w:rsidRPr="00FB7593">
        <w:t xml:space="preserve">T. </w:t>
      </w:r>
      <w:r w:rsidRPr="00FB7593">
        <w:rPr>
          <w:vertAlign w:val="subscript"/>
        </w:rPr>
        <w:t>Hitung 4</w:t>
      </w:r>
      <w:r w:rsidRPr="00FB7593">
        <w:t xml:space="preserve">         </w:t>
      </w:r>
      <w:r>
        <w:t xml:space="preserve"> </w:t>
      </w:r>
      <w:r w:rsidRPr="00FB7593">
        <w:t xml:space="preserve"> = </w:t>
      </w:r>
      <m:oMath>
        <m:d>
          <m:dPr>
            <m:begChr m:val="|"/>
            <m:endChr m:val="|"/>
            <m:ctrlPr>
              <w:rPr>
                <w:rFonts w:ascii="Cambria Math"/>
              </w:rPr>
            </m:ctrlPr>
          </m:dPr>
          <m:e>
            <m:f>
              <m:fPr>
                <m:ctrlPr>
                  <w:rPr>
                    <w:rFonts w:asci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SD</m:t>
                </m:r>
                <m:r>
                  <m:rPr>
                    <m:sty m:val="p"/>
                  </m:rP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Pr="00FB7593" w:rsidRDefault="00CD4E1B" w:rsidP="00CD4E1B">
      <w:pPr>
        <w:spacing w:line="480" w:lineRule="auto"/>
        <w:ind w:firstLine="1418"/>
      </w:pPr>
      <w:r w:rsidRPr="00FB7593">
        <w:tab/>
        <w:t xml:space="preserve">= </w:t>
      </w:r>
      <m:oMath>
        <m:f>
          <m:fPr>
            <m:ctrlPr>
              <w:rPr>
                <w:rFonts w:asci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0,54</m:t>
            </m:r>
          </m:num>
          <m:den>
            <m:r>
              <m:rPr>
                <m:sty m:val="p"/>
              </m:rPr>
              <w:rPr>
                <w:rFonts w:ascii="Cambria Math"/>
              </w:rPr>
              <m:t>0,698/</m:t>
            </m:r>
            <m:rad>
              <m:radPr>
                <m:degHide m:val="1"/>
                <m:ctrlPr>
                  <w:rPr>
                    <w:rFonts w:asci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/>
                  </w:rPr>
                  <m:t>6</m:t>
                </m:r>
              </m:e>
            </m:rad>
          </m:den>
        </m:f>
      </m:oMath>
    </w:p>
    <w:p w:rsidR="00CD4E1B" w:rsidRPr="00FB7593" w:rsidRDefault="00CD4E1B" w:rsidP="00CD4E1B">
      <w:pPr>
        <w:spacing w:line="480" w:lineRule="auto"/>
        <w:ind w:firstLine="1276"/>
      </w:pPr>
      <w:r>
        <w:lastRenderedPageBreak/>
        <w:tab/>
      </w:r>
      <w:r w:rsidRPr="00FB7593">
        <w:t xml:space="preserve">= </w:t>
      </w:r>
      <m:oMath>
        <m:f>
          <m:fPr>
            <m:ctrlPr>
              <w:rPr>
                <w:rFonts w:asci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0,54</m:t>
            </m:r>
          </m:num>
          <m:den>
            <m:r>
              <m:rPr>
                <m:sty m:val="p"/>
              </m:rPr>
              <w:rPr>
                <w:rFonts w:ascii="Cambria Math"/>
              </w:rPr>
              <m:t>0,698/ 2,4494</m:t>
            </m:r>
          </m:den>
        </m:f>
      </m:oMath>
    </w:p>
    <w:p w:rsidR="00CD4E1B" w:rsidRPr="00FB7593" w:rsidRDefault="00CD4E1B" w:rsidP="00CD4E1B">
      <w:pPr>
        <w:spacing w:line="480" w:lineRule="auto"/>
        <w:ind w:firstLine="1276"/>
      </w:pPr>
      <w:r w:rsidRPr="00FB7593">
        <w:tab/>
        <w:t xml:space="preserve">= </w:t>
      </w:r>
      <m:oMath>
        <m:f>
          <m:fPr>
            <m:ctrlPr>
              <w:rPr>
                <w:rFonts w:asci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0,45</m:t>
            </m:r>
          </m:num>
          <m:den>
            <m:r>
              <m:rPr>
                <m:sty m:val="p"/>
              </m:rPr>
              <w:rPr>
                <w:rFonts w:ascii="Cambria Math"/>
              </w:rPr>
              <m:t>0,284</m:t>
            </m:r>
          </m:den>
        </m:f>
      </m:oMath>
    </w:p>
    <w:p w:rsidR="00CD4E1B" w:rsidRPr="00FB7593" w:rsidRDefault="00CD4E1B" w:rsidP="00CD4E1B">
      <w:pPr>
        <w:spacing w:line="480" w:lineRule="auto"/>
        <w:ind w:firstLine="1276"/>
      </w:pPr>
      <w:r w:rsidRPr="00FB7593">
        <w:t xml:space="preserve">  </w:t>
      </w:r>
      <w:r w:rsidRPr="00FB7593">
        <w:tab/>
        <w:t>=  1,584</w:t>
      </w:r>
    </w:p>
    <w:p w:rsidR="00CD4E1B" w:rsidRPr="00FB7593" w:rsidRDefault="00CD4E1B" w:rsidP="00CD4E1B">
      <w:pPr>
        <w:spacing w:line="480" w:lineRule="auto"/>
      </w:pPr>
      <w:r w:rsidRPr="00FB7593">
        <w:t xml:space="preserve">T. </w:t>
      </w:r>
      <w:r w:rsidRPr="00FB7593">
        <w:rPr>
          <w:vertAlign w:val="subscript"/>
        </w:rPr>
        <w:t>Hitung 5</w:t>
      </w:r>
      <w:r w:rsidRPr="00FB7593">
        <w:t xml:space="preserve">       </w:t>
      </w:r>
      <w:r>
        <w:t xml:space="preserve">    </w:t>
      </w:r>
      <w:r w:rsidRPr="00FB7593">
        <w:t xml:space="preserve"> = </w:t>
      </w:r>
      <m:oMath>
        <m:d>
          <m:dPr>
            <m:begChr m:val="|"/>
            <m:endChr m:val="|"/>
            <m:ctrlPr>
              <w:rPr>
                <w:rFonts w:ascii="Cambria Math"/>
              </w:rPr>
            </m:ctrlPr>
          </m:dPr>
          <m:e>
            <m:f>
              <m:fPr>
                <m:ctrlPr>
                  <w:rPr>
                    <w:rFonts w:asci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SD</m:t>
                </m:r>
                <m:r>
                  <m:rPr>
                    <m:sty m:val="p"/>
                  </m:rP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Pr="00FB7593" w:rsidRDefault="00CD4E1B" w:rsidP="00CD4E1B">
      <w:pPr>
        <w:spacing w:line="480" w:lineRule="auto"/>
        <w:ind w:firstLine="1418"/>
      </w:pPr>
      <w:r w:rsidRPr="00FB7593">
        <w:tab/>
        <w:t xml:space="preserve">= </w:t>
      </w:r>
      <m:oMath>
        <m:f>
          <m:fPr>
            <m:ctrlPr>
              <w:rPr>
                <w:rFonts w:asci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0,54</m:t>
            </m:r>
          </m:num>
          <m:den>
            <m:r>
              <m:rPr>
                <m:sty m:val="p"/>
              </m:rPr>
              <w:rPr>
                <w:rFonts w:ascii="Cambria Math"/>
              </w:rPr>
              <m:t>0,698/</m:t>
            </m:r>
            <m:rad>
              <m:radPr>
                <m:degHide m:val="1"/>
                <m:ctrlPr>
                  <w:rPr>
                    <w:rFonts w:asci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/>
                  </w:rPr>
                  <m:t>6</m:t>
                </m:r>
              </m:e>
            </m:rad>
          </m:den>
        </m:f>
      </m:oMath>
    </w:p>
    <w:p w:rsidR="00CD4E1B" w:rsidRPr="00FB7593" w:rsidRDefault="00CD4E1B" w:rsidP="00CD4E1B">
      <w:pPr>
        <w:spacing w:line="480" w:lineRule="auto"/>
        <w:ind w:firstLine="1276"/>
      </w:pPr>
      <w:r>
        <w:tab/>
      </w:r>
      <w:r w:rsidRPr="00FB7593">
        <w:t xml:space="preserve">= </w:t>
      </w:r>
      <m:oMath>
        <m:f>
          <m:fPr>
            <m:ctrlPr>
              <w:rPr>
                <w:rFonts w:asci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0,54</m:t>
            </m:r>
          </m:num>
          <m:den>
            <m:r>
              <m:rPr>
                <m:sty m:val="p"/>
              </m:rPr>
              <w:rPr>
                <w:rFonts w:ascii="Cambria Math"/>
              </w:rPr>
              <m:t>0,698/ 2,4494</m:t>
            </m:r>
          </m:den>
        </m:f>
      </m:oMath>
    </w:p>
    <w:p w:rsidR="00CD4E1B" w:rsidRDefault="00CD4E1B" w:rsidP="00CD4E1B">
      <w:pPr>
        <w:spacing w:line="480" w:lineRule="auto"/>
        <w:ind w:firstLine="1276"/>
        <w:rPr>
          <w:rFonts w:eastAsiaTheme="minorEastAsia"/>
        </w:rPr>
      </w:pPr>
      <w:r w:rsidRPr="00FB7593">
        <w:tab/>
        <w:t xml:space="preserve">= </w:t>
      </w:r>
      <m:oMath>
        <m:f>
          <m:fPr>
            <m:ctrlPr>
              <w:rPr>
                <w:rFonts w:asci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0,45</m:t>
            </m:r>
          </m:num>
          <m:den>
            <m:r>
              <m:rPr>
                <m:sty m:val="p"/>
              </m:rPr>
              <w:rPr>
                <w:rFonts w:ascii="Cambria Math"/>
              </w:rPr>
              <m:t>0,284</m:t>
            </m:r>
          </m:den>
        </m:f>
      </m:oMath>
    </w:p>
    <w:p w:rsidR="00CD4E1B" w:rsidRPr="00FE3A23" w:rsidRDefault="00CD4E1B" w:rsidP="00CD4E1B">
      <w:pPr>
        <w:spacing w:line="480" w:lineRule="auto"/>
        <w:rPr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Default="00CD4E1B" w:rsidP="00CD4E1B">
      <w:pPr>
        <w:spacing w:line="480" w:lineRule="auto"/>
      </w:pPr>
      <w:r>
        <w:t xml:space="preserve">                </w:t>
      </w:r>
      <w:r w:rsidRPr="00FB7593">
        <w:t>=  1,584</w:t>
      </w:r>
    </w:p>
    <w:p w:rsidR="00CD4E1B" w:rsidRPr="00637CD0" w:rsidRDefault="00CD4E1B" w:rsidP="00CD4E1B">
      <w:pPr>
        <w:spacing w:line="480" w:lineRule="auto"/>
      </w:pPr>
      <w:r w:rsidRPr="00637CD0">
        <w:t xml:space="preserve">T. </w:t>
      </w:r>
      <w:r w:rsidRPr="00D514CA">
        <w:rPr>
          <w:vertAlign w:val="subscript"/>
        </w:rPr>
        <w:t xml:space="preserve">Hitung </w:t>
      </w:r>
      <w:r>
        <w:rPr>
          <w:vertAlign w:val="subscript"/>
        </w:rPr>
        <w:t xml:space="preserve">6 </w:t>
      </w:r>
      <w:r w:rsidRPr="00637CD0">
        <w:t xml:space="preserve"> </w:t>
      </w:r>
      <w:r>
        <w:t xml:space="preserve">  </w:t>
      </w:r>
      <w:r w:rsidRPr="00637CD0">
        <w:t xml:space="preserve">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0,8</m:t>
            </m:r>
          </m:num>
          <m:den>
            <m:r>
              <w:rPr>
                <w:rFonts w:ascii="Cambria Math"/>
              </w:rPr>
              <m:t>0,698/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6</m:t>
                </m:r>
              </m:e>
            </m:rad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0,8</m:t>
            </m:r>
          </m:num>
          <m:den>
            <m:r>
              <w:rPr>
                <w:rFonts w:ascii="Cambria Math"/>
              </w:rPr>
              <m:t>0,698/ 2,4494</m:t>
            </m:r>
          </m:den>
        </m:f>
      </m:oMath>
    </w:p>
    <w:p w:rsidR="00CD4E1B" w:rsidRDefault="00CD4E1B" w:rsidP="00CD4E1B">
      <w:pPr>
        <w:spacing w:line="480" w:lineRule="auto"/>
        <w:rPr>
          <w:rFonts w:eastAsiaTheme="minorEastAsia"/>
        </w:rPr>
      </w:pPr>
      <w:r w:rsidRPr="00637CD0">
        <w:tab/>
        <w:t xml:space="preserve">     =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0,8</m:t>
            </m:r>
          </m:num>
          <m:den>
            <m:r>
              <w:rPr>
                <w:rFonts w:ascii="Cambria Math"/>
              </w:rPr>
              <m:t>0,284</m:t>
            </m:r>
          </m:den>
        </m:f>
      </m:oMath>
    </w:p>
    <w:p w:rsidR="00CD4E1B" w:rsidRPr="00241C77" w:rsidRDefault="00CD4E1B" w:rsidP="00CD4E1B">
      <w:pPr>
        <w:spacing w:line="480" w:lineRule="auto"/>
      </w:pPr>
      <w:r>
        <w:t xml:space="preserve">                =  2,816</w:t>
      </w:r>
    </w:p>
    <w:p w:rsidR="00CD4E1B" w:rsidRPr="00BA7872" w:rsidRDefault="00CD4E1B" w:rsidP="00CD4E1B">
      <w:pPr>
        <w:spacing w:line="480" w:lineRule="auto"/>
      </w:pPr>
      <w:r>
        <w:t>Semua data dari keenam pengulangan diterima karena T tabel ≥ Thitung</w:t>
      </w:r>
    </w:p>
    <w:p w:rsidR="00CD4E1B" w:rsidRPr="00637CD0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  <w:r w:rsidRPr="00637CD0">
        <w:rPr>
          <w:sz w:val="24"/>
          <w:szCs w:val="24"/>
        </w:rPr>
        <w:t xml:space="preserve">μ =  </w:t>
      </w:r>
      <m:oMath>
        <m:acc>
          <m:accPr>
            <m:chr m:val="̅"/>
            <m:ctrlPr>
              <w:rPr>
                <w:rFonts w:eastAsiaTheme="minorEastAsia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eastAsiaTheme="minorEastAsia"/>
                <w:sz w:val="24"/>
                <w:szCs w:val="24"/>
              </w:rPr>
              <m:t>x</m:t>
            </m:r>
          </m:e>
        </m:acc>
      </m:oMath>
      <w:r w:rsidRPr="00637CD0">
        <w:rPr>
          <w:rFonts w:eastAsiaTheme="minorEastAsia"/>
          <w:sz w:val="24"/>
          <w:szCs w:val="24"/>
        </w:rPr>
        <w:t xml:space="preserve"> ± </w:t>
      </w:r>
      <m:oMath>
        <m:d>
          <m:dPr>
            <m:begChr m:val="["/>
            <m:endChr m:val="]"/>
            <m:ctrlPr>
              <w:rPr>
                <w:rFonts w:eastAsiaTheme="minorEastAsia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λ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/</m:t>
            </m:r>
            <m:r>
              <w:rPr>
                <w:rFonts w:eastAsiaTheme="minorEastAsia"/>
                <w:sz w:val="24"/>
                <w:szCs w:val="24"/>
              </w:rPr>
              <m:t>2</m:t>
            </m:r>
          </m:e>
        </m:d>
      </m:oMath>
      <w:r w:rsidRPr="00637CD0">
        <w:rPr>
          <w:rFonts w:eastAsiaTheme="minorEastAsia"/>
          <w:sz w:val="24"/>
          <w:szCs w:val="24"/>
        </w:rPr>
        <w:t xml:space="preserve"> dk × </w:t>
      </w:r>
      <m:oMath>
        <m:f>
          <m:fPr>
            <m:ctrlPr>
              <w:rPr>
                <w:rFonts w:eastAsiaTheme="minorEastAsi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eastAsiaTheme="minorEastAsia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CD4E1B" w:rsidRPr="00637CD0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= 24,54± (4,</w:t>
      </w:r>
      <w:r w:rsidRPr="00637CD0">
        <w:rPr>
          <w:rFonts w:eastAsiaTheme="minorEastAsia"/>
          <w:sz w:val="24"/>
          <w:szCs w:val="24"/>
        </w:rPr>
        <w:t xml:space="preserve">0321 x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0,698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637CD0">
        <w:rPr>
          <w:rFonts w:eastAsiaTheme="minorEastAsia"/>
          <w:sz w:val="24"/>
          <w:szCs w:val="24"/>
        </w:rPr>
        <w:t xml:space="preserve"> )</w:t>
      </w:r>
    </w:p>
    <w:p w:rsidR="00CD4E1B" w:rsidRPr="00637CD0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= 24,5 ± (4,0321 x 0,284</w:t>
      </w:r>
      <w:r w:rsidRPr="00637CD0">
        <w:rPr>
          <w:rFonts w:eastAsiaTheme="minorEastAsia"/>
          <w:sz w:val="24"/>
          <w:szCs w:val="24"/>
        </w:rPr>
        <w:t>)</w:t>
      </w:r>
    </w:p>
    <w:p w:rsidR="00CD4E1B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= (24,5 ± 1,145) mg/g</w:t>
      </w:r>
    </w:p>
    <w:p w:rsidR="00CD4E1B" w:rsidRPr="00637CD0" w:rsidRDefault="00CD4E1B" w:rsidP="00CD4E1B">
      <w:pPr>
        <w:spacing w:line="480" w:lineRule="auto"/>
      </w:pPr>
      <w:r w:rsidRPr="00637CD0">
        <w:t>Perhitungan Kadar Sampel Krim  B (TB)</w:t>
      </w:r>
    </w:p>
    <w:tbl>
      <w:tblPr>
        <w:tblStyle w:val="LightShading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649"/>
        <w:gridCol w:w="3244"/>
      </w:tblGrid>
      <w:tr w:rsidR="00CD4E1B" w:rsidRPr="00637CD0" w:rsidTr="00815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NO</w:t>
            </w:r>
          </w:p>
        </w:tc>
        <w:tc>
          <w:tcPr>
            <w:tcW w:w="36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BOBOT SAMPEL</w:t>
            </w:r>
          </w:p>
        </w:tc>
        <w:tc>
          <w:tcPr>
            <w:tcW w:w="32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ABSORBANSI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</w:pPr>
            <w:r w:rsidRPr="00637CD0">
              <w:lastRenderedPageBreak/>
              <w:t>1</w:t>
            </w:r>
          </w:p>
        </w:tc>
        <w:tc>
          <w:tcPr>
            <w:tcW w:w="3649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1,055 gram</w:t>
            </w:r>
          </w:p>
        </w:tc>
        <w:tc>
          <w:tcPr>
            <w:tcW w:w="3244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0,228</w:t>
            </w:r>
          </w:p>
        </w:tc>
      </w:tr>
      <w:tr w:rsidR="00CD4E1B" w:rsidRPr="00637CD0" w:rsidTr="0081559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2</w:t>
            </w:r>
          </w:p>
        </w:tc>
        <w:tc>
          <w:tcPr>
            <w:tcW w:w="3649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1,055 gram</w:t>
            </w:r>
          </w:p>
        </w:tc>
        <w:tc>
          <w:tcPr>
            <w:tcW w:w="3244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0,228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3</w:t>
            </w:r>
          </w:p>
        </w:tc>
        <w:tc>
          <w:tcPr>
            <w:tcW w:w="3649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1,102 gram</w:t>
            </w:r>
          </w:p>
        </w:tc>
        <w:tc>
          <w:tcPr>
            <w:tcW w:w="3244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0,229</w:t>
            </w:r>
          </w:p>
        </w:tc>
      </w:tr>
      <w:tr w:rsidR="00CD4E1B" w:rsidRPr="00637CD0" w:rsidTr="00815596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4</w:t>
            </w:r>
          </w:p>
        </w:tc>
        <w:tc>
          <w:tcPr>
            <w:tcW w:w="3649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1,102 gram</w:t>
            </w:r>
          </w:p>
        </w:tc>
        <w:tc>
          <w:tcPr>
            <w:tcW w:w="3244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0,229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5</w:t>
            </w:r>
          </w:p>
        </w:tc>
        <w:tc>
          <w:tcPr>
            <w:tcW w:w="3649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1,102 gram</w:t>
            </w:r>
          </w:p>
        </w:tc>
        <w:tc>
          <w:tcPr>
            <w:tcW w:w="3244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0,229</w:t>
            </w:r>
          </w:p>
        </w:tc>
      </w:tr>
      <w:tr w:rsidR="00CD4E1B" w:rsidRPr="00637CD0" w:rsidTr="00815596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6</w:t>
            </w:r>
          </w:p>
        </w:tc>
        <w:tc>
          <w:tcPr>
            <w:tcW w:w="3649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1,055gram</w:t>
            </w:r>
          </w:p>
        </w:tc>
        <w:tc>
          <w:tcPr>
            <w:tcW w:w="3244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0,228</w:t>
            </w:r>
          </w:p>
        </w:tc>
      </w:tr>
    </w:tbl>
    <w:p w:rsidR="00CD4E1B" w:rsidRPr="00637CD0" w:rsidRDefault="00CD4E1B" w:rsidP="00CD4E1B">
      <w:pPr>
        <w:spacing w:line="480" w:lineRule="auto"/>
      </w:pPr>
    </w:p>
    <w:p w:rsidR="00CD4E1B" w:rsidRPr="00637CD0" w:rsidRDefault="00CD4E1B" w:rsidP="006E4A32">
      <w:pPr>
        <w:pStyle w:val="ListParagraph"/>
        <w:widowControl/>
        <w:numPr>
          <w:ilvl w:val="0"/>
          <w:numId w:val="1"/>
        </w:numPr>
        <w:autoSpaceDE/>
        <w:autoSpaceDN/>
        <w:spacing w:line="480" w:lineRule="auto"/>
        <w:contextualSpacing/>
        <w:jc w:val="both"/>
      </w:pPr>
      <w:r w:rsidRPr="00637CD0">
        <w:t>Perhitungan Kadar Sampel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5"/>
        </w:numPr>
        <w:autoSpaceDE/>
        <w:autoSpaceDN/>
        <w:spacing w:line="480" w:lineRule="auto"/>
        <w:ind w:left="426" w:hanging="426"/>
        <w:contextualSpacing/>
        <w:jc w:val="both"/>
      </w:pPr>
      <w:r w:rsidRPr="00637CD0">
        <w:t>Bobot Sampel 1</w:t>
      </w:r>
      <w:r w:rsidRPr="00637CD0">
        <w:tab/>
      </w:r>
      <w:r w:rsidRPr="00637CD0">
        <w:tab/>
        <w:t>= 1,055 gram</w:t>
      </w:r>
    </w:p>
    <w:p w:rsidR="00CD4E1B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  <w:t>= 0,228</w:t>
      </w:r>
    </w:p>
    <w:p w:rsidR="00CD4E1B" w:rsidRPr="00FE3A23" w:rsidRDefault="00CD4E1B" w:rsidP="00CD4E1B">
      <w:pPr>
        <w:spacing w:line="480" w:lineRule="auto"/>
        <w:rPr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Konsentrasi Terukur  y</w:t>
      </w:r>
      <w:r w:rsidRPr="00637CD0">
        <w:tab/>
      </w:r>
      <w:r>
        <w:t xml:space="preserve"> </w:t>
      </w:r>
      <w:r w:rsidRPr="00637CD0">
        <w:t>= 0,021405</w:t>
      </w:r>
      <w:r>
        <w:t>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ab/>
      </w:r>
      <w:r>
        <w:tab/>
      </w:r>
      <w:r>
        <w:tab/>
        <w:t xml:space="preserve">   0,228 </w:t>
      </w:r>
      <w:r>
        <w:tab/>
        <w:t>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 w:rsidRPr="00637CD0">
        <w:tab/>
      </w:r>
      <w:r>
        <w:t xml:space="preserve"> </w:t>
      </w:r>
      <w:r w:rsidRPr="00637CD0">
        <w:t>=</w:t>
      </w:r>
      <m:oMath>
        <m: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0,228+0,00807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0,021405</m:t>
            </m:r>
          </m:den>
        </m:f>
      </m:oMath>
    </w:p>
    <w:p w:rsidR="00CD4E1B" w:rsidRPr="00C52A5D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0,236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0,021405</m:t>
            </m:r>
          </m:den>
        </m:f>
      </m:oMath>
    </w:p>
    <w:p w:rsidR="00CD4E1B" w:rsidRPr="00C52A5D" w:rsidRDefault="00CD4E1B" w:rsidP="00CD4E1B">
      <w:pPr>
        <w:spacing w:line="480" w:lineRule="auto"/>
        <w:ind w:firstLine="426"/>
        <w:rPr>
          <w:rFonts w:eastAsiaTheme="minorEastAsia"/>
        </w:rPr>
      </w:pPr>
      <w:r w:rsidRPr="00C52A5D">
        <w:rPr>
          <w:rFonts w:eastAsiaTheme="minorEastAsia"/>
        </w:rPr>
        <w:t xml:space="preserve">                                     </w:t>
      </w:r>
      <w:r w:rsidRPr="00C52A5D">
        <w:rPr>
          <w:rFonts w:eastAsiaTheme="minorEastAsia"/>
        </w:rPr>
        <w:tab/>
        <w:t xml:space="preserve"> = 1</w:t>
      </w:r>
      <w:r>
        <w:rPr>
          <w:rFonts w:eastAsiaTheme="minorEastAsia"/>
        </w:rPr>
        <w:t>1,028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</w:t>
      </w:r>
      <w:r w:rsidRPr="00E83C2E">
        <w:rPr>
          <w:rFonts w:eastAsiaTheme="minorEastAsia"/>
          <w:i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0,5</m:t>
            </m:r>
          </m:den>
        </m:f>
      </m:oMath>
    </w:p>
    <w:p w:rsidR="00CD4E1B" w:rsidRPr="00C52A5D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 = 20</w:t>
      </w:r>
    </w:p>
    <w:p w:rsidR="00CD4E1B" w:rsidRPr="00BA7872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</w:rPr>
      </w:pPr>
      <w:r>
        <w:rPr>
          <w:rFonts w:eastAsiaTheme="minorEastAsia"/>
        </w:rPr>
        <w:t xml:space="preserve">        Konsentrasi sampel hidrokuinon sebelum diencerkan (Fp=20 kali) dalam labu awal (Labu 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11,028 μg x 100 x 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1,055 g</m:t>
            </m:r>
          </m:den>
        </m:f>
      </m:oMath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     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22057,463 μg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1,055g</m:t>
            </m:r>
          </m:den>
        </m:f>
      </m:oMath>
    </w:p>
    <w:p w:rsidR="00CD4E1B" w:rsidRPr="00F525D5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ascii="Cambria Math" w:eastAsiaTheme="minorEastAsia" w:hAnsi="Cambria Math"/>
          <w:i/>
        </w:rPr>
      </w:pPr>
      <w:r>
        <w:rPr>
          <w:rFonts w:eastAsiaTheme="minorEastAsia"/>
        </w:rPr>
        <w:tab/>
        <w:t xml:space="preserve">= 20907,548 </w:t>
      </w:r>
      <m:oMath>
        <m:r>
          <w:rPr>
            <w:rFonts w:ascii="Cambria Math" w:eastAsiaTheme="minorEastAsia" w:hAnsi="Cambria Math"/>
          </w:rPr>
          <m:t>μg</m:t>
        </m:r>
      </m:oMath>
    </w:p>
    <w:p w:rsidR="00CD4E1B" w:rsidRPr="00637CD0" w:rsidRDefault="00CD4E1B" w:rsidP="00CD4E1B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lastRenderedPageBreak/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= 20,90 m</w:t>
      </w:r>
      <w:r w:rsidRPr="00637CD0">
        <w:rPr>
          <w:rFonts w:eastAsiaTheme="minorEastAsia"/>
        </w:rPr>
        <w:t>g/g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5"/>
        </w:numPr>
        <w:autoSpaceDE/>
        <w:autoSpaceDN/>
        <w:spacing w:line="480" w:lineRule="auto"/>
        <w:ind w:left="426" w:hanging="426"/>
        <w:contextualSpacing/>
        <w:jc w:val="both"/>
      </w:pPr>
      <w:r>
        <w:t>Bobot Sampel 2</w:t>
      </w:r>
      <w:r w:rsidRPr="00637CD0">
        <w:tab/>
      </w:r>
      <w:r w:rsidRPr="00637CD0">
        <w:tab/>
      </w:r>
      <w:r>
        <w:t xml:space="preserve"> </w:t>
      </w:r>
      <w:r w:rsidRPr="00637CD0">
        <w:t>= 1,055 gram</w:t>
      </w:r>
    </w:p>
    <w:p w:rsidR="00CD4E1B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  <w:t>= 0,228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Konsentrasi Terukur  y</w:t>
      </w:r>
      <w:r w:rsidRPr="00637CD0">
        <w:tab/>
      </w:r>
      <w:r>
        <w:t xml:space="preserve"> </w:t>
      </w:r>
      <w:r w:rsidRPr="00637CD0">
        <w:t>= 0,021405</w:t>
      </w:r>
      <w:r>
        <w:t>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ab/>
      </w:r>
      <w:r>
        <w:tab/>
      </w:r>
      <w:r>
        <w:tab/>
        <w:t xml:space="preserve">   0,228 </w:t>
      </w:r>
      <w:r>
        <w:tab/>
        <w:t>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 w:rsidRPr="00637CD0">
        <w:tab/>
      </w:r>
      <w:r>
        <w:t xml:space="preserve"> </w:t>
      </w:r>
      <w:r w:rsidRPr="00637CD0">
        <w:t>=</w:t>
      </w:r>
      <m:oMath>
        <m: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0,228+0,00807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0,021405</m:t>
            </m:r>
          </m:den>
        </m:f>
      </m:oMath>
    </w:p>
    <w:p w:rsidR="00CD4E1B" w:rsidRPr="00C52A5D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0,236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0,021405</m:t>
            </m:r>
          </m:den>
        </m:f>
      </m:oMath>
    </w:p>
    <w:p w:rsidR="00CD4E1B" w:rsidRPr="00C52A5D" w:rsidRDefault="00CD4E1B" w:rsidP="00CD4E1B">
      <w:pPr>
        <w:spacing w:line="480" w:lineRule="auto"/>
        <w:ind w:firstLine="426"/>
        <w:rPr>
          <w:rFonts w:eastAsiaTheme="minorEastAsia"/>
        </w:rPr>
      </w:pPr>
      <w:r w:rsidRPr="00C52A5D">
        <w:rPr>
          <w:rFonts w:eastAsiaTheme="minorEastAsia"/>
        </w:rPr>
        <w:t xml:space="preserve">                                     </w:t>
      </w:r>
      <w:r w:rsidRPr="00C52A5D">
        <w:rPr>
          <w:rFonts w:eastAsiaTheme="minorEastAsia"/>
        </w:rPr>
        <w:tab/>
        <w:t xml:space="preserve"> = 1</w:t>
      </w:r>
      <w:r>
        <w:rPr>
          <w:rFonts w:eastAsiaTheme="minorEastAsia"/>
        </w:rPr>
        <w:t>1,028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</w:t>
      </w:r>
      <w:r w:rsidRPr="00E83C2E">
        <w:rPr>
          <w:rFonts w:eastAsiaTheme="minorEastAsia"/>
          <w:i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 = 20</w:t>
      </w:r>
    </w:p>
    <w:p w:rsidR="00CD4E1B" w:rsidRPr="00FE3A23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  <w:b/>
        </w:rPr>
      </w:pPr>
      <w:r w:rsidRPr="00FE3A23">
        <w:rPr>
          <w:b/>
        </w:rPr>
        <w:t>(Lanjutan Lampiran 10)</w:t>
      </w:r>
    </w:p>
    <w:p w:rsidR="00CD4E1B" w:rsidRPr="00BA7872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</w:rPr>
      </w:pPr>
      <w:r>
        <w:rPr>
          <w:rFonts w:eastAsiaTheme="minorEastAsia"/>
        </w:rPr>
        <w:t xml:space="preserve">        Konsentrasi sampel hidrokuinon sebelum diencerkan (Fp=20 kali) dalam labu awal 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  <w:t xml:space="preserve">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11,028 μg x 100 x 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1,055 g</m:t>
            </m:r>
          </m:den>
        </m:f>
      </m:oMath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     </w:t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22057,463 μg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1,055g</m:t>
            </m:r>
          </m:den>
        </m:f>
      </m:oMath>
    </w:p>
    <w:p w:rsidR="00CD4E1B" w:rsidRPr="00F525D5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ascii="Cambria Math" w:eastAsiaTheme="minorEastAsia" w:hAnsi="Cambria Math"/>
          <w:i/>
        </w:rPr>
      </w:pPr>
      <w:r>
        <w:rPr>
          <w:rFonts w:eastAsiaTheme="minorEastAsia"/>
        </w:rPr>
        <w:tab/>
        <w:t xml:space="preserve">  = 20907,548 </w:t>
      </w:r>
      <m:oMath>
        <m:r>
          <w:rPr>
            <w:rFonts w:ascii="Cambria Math" w:eastAsiaTheme="minorEastAsia" w:hAnsi="Cambria Math"/>
          </w:rPr>
          <m:t>μg</m:t>
        </m:r>
      </m:oMath>
    </w:p>
    <w:p w:rsidR="00CD4E1B" w:rsidRPr="00637CD0" w:rsidRDefault="00CD4E1B" w:rsidP="00CD4E1B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= 20,90 m</w:t>
      </w:r>
      <w:r w:rsidRPr="00637CD0">
        <w:rPr>
          <w:rFonts w:eastAsiaTheme="minorEastAsia"/>
        </w:rPr>
        <w:t>g/g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5"/>
        </w:numPr>
        <w:autoSpaceDE/>
        <w:autoSpaceDN/>
        <w:spacing w:line="480" w:lineRule="auto"/>
        <w:ind w:left="426" w:hanging="426"/>
        <w:contextualSpacing/>
        <w:jc w:val="both"/>
      </w:pPr>
      <w:r w:rsidRPr="00637CD0">
        <w:t>Bobot Sampel 3</w:t>
      </w:r>
      <w:r w:rsidRPr="00637CD0">
        <w:tab/>
      </w:r>
      <w:r w:rsidRPr="00637CD0">
        <w:tab/>
      </w:r>
      <w:r>
        <w:t xml:space="preserve">   </w:t>
      </w:r>
      <w:r w:rsidRPr="00637CD0">
        <w:t>= 1,102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</w:r>
      <w:r>
        <w:t xml:space="preserve">   </w:t>
      </w:r>
      <w:r w:rsidRPr="00637CD0">
        <w:t>= 0,229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Konsentrasi Terukur  y</w:t>
      </w:r>
      <w:r w:rsidRPr="00637CD0">
        <w:tab/>
      </w:r>
      <w:r>
        <w:t xml:space="preserve">   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ab/>
      </w:r>
      <w:r w:rsidRPr="00637CD0">
        <w:tab/>
      </w:r>
      <w:r w:rsidRPr="00637CD0">
        <w:tab/>
        <w:t xml:space="preserve">   0,229</w:t>
      </w:r>
      <w:r w:rsidRPr="00637CD0">
        <w:tab/>
      </w:r>
      <w:r>
        <w:t xml:space="preserve">   = 0,021405x – 0,00807</w:t>
      </w:r>
    </w:p>
    <w:p w:rsidR="00CD4E1B" w:rsidRPr="00E83C2E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 w:rsidRPr="00637CD0">
        <w:tab/>
      </w:r>
      <w:r>
        <w:t xml:space="preserve">   </w:t>
      </w:r>
      <w:r w:rsidRPr="00637CD0"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0,229+0,00807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E83C2E">
        <w:rPr>
          <w:rFonts w:eastAsiaTheme="minorEastAsia"/>
        </w:rPr>
        <w:tab/>
      </w:r>
      <w:r w:rsidRPr="00E83C2E">
        <w:rPr>
          <w:rFonts w:eastAsiaTheme="minorEastAsia"/>
        </w:rPr>
        <w:tab/>
      </w:r>
      <w:r w:rsidRPr="00E83C2E">
        <w:rPr>
          <w:rFonts w:eastAsiaTheme="minorEastAsia"/>
        </w:rPr>
        <w:tab/>
      </w:r>
      <w:r w:rsidRPr="00E83C2E">
        <w:rPr>
          <w:rFonts w:eastAsiaTheme="minorEastAsia"/>
        </w:rPr>
        <w:tab/>
      </w:r>
      <w:r>
        <w:rPr>
          <w:rFonts w:eastAsiaTheme="minorEastAsia"/>
        </w:rPr>
        <w:t xml:space="preserve"> </w:t>
      </w:r>
      <w:r w:rsidRPr="00E83C2E">
        <w:rPr>
          <w:rFonts w:eastAsiaTheme="minorEastAsia"/>
        </w:rPr>
        <w:t xml:space="preserve">  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0,23707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0,021405</m:t>
            </m:r>
          </m:den>
        </m:f>
      </m:oMath>
    </w:p>
    <w:p w:rsidR="00CD4E1B" w:rsidRDefault="00CD4E1B" w:rsidP="00CD4E1B">
      <w:pPr>
        <w:pStyle w:val="ListParagraph"/>
        <w:spacing w:line="480" w:lineRule="auto"/>
        <w:ind w:left="2586" w:firstLine="294"/>
        <w:rPr>
          <w:rFonts w:eastAsiaTheme="minorEastAsia"/>
        </w:rPr>
      </w:pPr>
      <w:r>
        <w:rPr>
          <w:rFonts w:eastAsiaTheme="minorEastAsia"/>
        </w:rPr>
        <w:t xml:space="preserve">   = 11,0754</w:t>
      </w:r>
      <w:r w:rsidRPr="00637CD0">
        <w:rPr>
          <w:rFonts w:eastAsiaTheme="minorEastAsia"/>
        </w:rPr>
        <w:t xml:space="preserve"> μg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lastRenderedPageBreak/>
        <w:t>Faktor Pengenceran</w:t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 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 xml:space="preserve"> = 20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>Konsentrasi sampel hidrokuinon sebelum diencerkan (Fp=20 kali) dalam labu awal (Labu 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 xml:space="preserve">= 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11,0754 μg x 100 x 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1,102 g</m:t>
            </m:r>
          </m:den>
        </m:f>
      </m:oMath>
    </w:p>
    <w:p w:rsidR="00CD4E1B" w:rsidRPr="00E83C2E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     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 xml:space="preserve">221508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1,102g</m:t>
            </m:r>
          </m:den>
        </m:f>
      </m:oMath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  <w:t xml:space="preserve">= 20100,63 </w:t>
      </w:r>
      <m:oMath>
        <m:r>
          <w:rPr>
            <w:rFonts w:ascii="Cambria Math" w:eastAsiaTheme="minorEastAsia" w:hAnsi="Cambria Math"/>
          </w:rPr>
          <m:t>μg</m:t>
        </m:r>
      </m:oMath>
      <w:r>
        <w:rPr>
          <w:rFonts w:eastAsiaTheme="minorEastAsia"/>
        </w:rPr>
        <w:t>/g</w:t>
      </w: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  <w:r>
        <w:rPr>
          <w:rFonts w:eastAsiaTheme="minorEastAsia"/>
        </w:rPr>
        <w:t xml:space="preserve"> = 20,10</w:t>
      </w:r>
      <w:r w:rsidRPr="00637CD0">
        <w:rPr>
          <w:rFonts w:eastAsiaTheme="minorEastAsia"/>
        </w:rPr>
        <w:t xml:space="preserve"> mg/g</w:t>
      </w: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</w:p>
    <w:p w:rsidR="00CD4E1B" w:rsidRPr="00FE3A23" w:rsidRDefault="00CD4E1B" w:rsidP="00CD4E1B">
      <w:pPr>
        <w:spacing w:line="480" w:lineRule="auto"/>
        <w:rPr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2A332C" w:rsidRDefault="00CD4E1B" w:rsidP="006E4A32">
      <w:pPr>
        <w:pStyle w:val="ListParagraph"/>
        <w:widowControl/>
        <w:numPr>
          <w:ilvl w:val="0"/>
          <w:numId w:val="5"/>
        </w:numPr>
        <w:autoSpaceDE/>
        <w:autoSpaceDN/>
        <w:spacing w:line="480" w:lineRule="auto"/>
        <w:ind w:left="426" w:hanging="426"/>
        <w:contextualSpacing/>
        <w:jc w:val="both"/>
      </w:pPr>
      <w:r>
        <w:t>Bobot Sampel 4</w:t>
      </w:r>
      <w:r w:rsidRPr="00637CD0">
        <w:tab/>
      </w:r>
      <w:r w:rsidRPr="00637CD0">
        <w:tab/>
      </w:r>
      <w:r>
        <w:t xml:space="preserve">   </w:t>
      </w:r>
      <w:r w:rsidRPr="00637CD0">
        <w:t>= 1,102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</w:r>
      <w:r>
        <w:t xml:space="preserve">   </w:t>
      </w:r>
      <w:r w:rsidRPr="00637CD0">
        <w:t>= 0,229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Konsentrasi Terukur  y</w:t>
      </w:r>
      <w:r w:rsidRPr="00637CD0">
        <w:tab/>
      </w:r>
      <w:r>
        <w:t xml:space="preserve">   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ab/>
      </w:r>
      <w:r w:rsidRPr="00637CD0">
        <w:tab/>
      </w:r>
      <w:r w:rsidRPr="00637CD0">
        <w:tab/>
        <w:t xml:space="preserve">   0,229</w:t>
      </w:r>
      <w:r w:rsidRPr="00637CD0">
        <w:tab/>
      </w:r>
      <w:r>
        <w:t xml:space="preserve">   = 0,021405x – 0,00807</w:t>
      </w:r>
    </w:p>
    <w:p w:rsidR="00CD4E1B" w:rsidRPr="00E83C2E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 w:rsidRPr="00637CD0">
        <w:tab/>
      </w:r>
      <w:r>
        <w:t xml:space="preserve">   </w:t>
      </w:r>
      <w:r w:rsidRPr="00637CD0"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0,229+0,00807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E83C2E">
        <w:rPr>
          <w:rFonts w:eastAsiaTheme="minorEastAsia"/>
        </w:rPr>
        <w:tab/>
      </w:r>
      <w:r w:rsidRPr="00E83C2E">
        <w:rPr>
          <w:rFonts w:eastAsiaTheme="minorEastAsia"/>
        </w:rPr>
        <w:tab/>
      </w:r>
      <w:r w:rsidRPr="00E83C2E">
        <w:rPr>
          <w:rFonts w:eastAsiaTheme="minorEastAsia"/>
        </w:rPr>
        <w:tab/>
      </w:r>
      <w:r w:rsidRPr="00E83C2E">
        <w:rPr>
          <w:rFonts w:eastAsiaTheme="minorEastAsia"/>
        </w:rPr>
        <w:tab/>
      </w:r>
      <w:r>
        <w:rPr>
          <w:rFonts w:eastAsiaTheme="minorEastAsia"/>
        </w:rPr>
        <w:t xml:space="preserve"> </w:t>
      </w:r>
      <w:r w:rsidRPr="00E83C2E">
        <w:rPr>
          <w:rFonts w:eastAsiaTheme="minorEastAsia"/>
        </w:rPr>
        <w:t xml:space="preserve">  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0,23707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0,021405</m:t>
            </m:r>
          </m:den>
        </m:f>
      </m:oMath>
    </w:p>
    <w:p w:rsidR="00CD4E1B" w:rsidRDefault="00CD4E1B" w:rsidP="00CD4E1B">
      <w:pPr>
        <w:pStyle w:val="ListParagraph"/>
        <w:spacing w:line="480" w:lineRule="auto"/>
        <w:ind w:left="2586" w:firstLine="294"/>
        <w:rPr>
          <w:rFonts w:eastAsiaTheme="minorEastAsia"/>
        </w:rPr>
      </w:pPr>
      <w:r>
        <w:rPr>
          <w:rFonts w:eastAsiaTheme="minorEastAsia"/>
        </w:rPr>
        <w:t xml:space="preserve">   = 11,0754</w:t>
      </w:r>
      <w:r w:rsidRPr="00637CD0">
        <w:rPr>
          <w:rFonts w:eastAsiaTheme="minorEastAsia"/>
        </w:rPr>
        <w:t xml:space="preserve"> μg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 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 xml:space="preserve"> = 20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>Konsentrasi sampel hidrokuinon sebelum diencerkan (Fp=20 kali) dalam labu awal (Labu 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</w:t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lastRenderedPageBreak/>
        <w:tab/>
        <w:t xml:space="preserve"> </w:t>
      </w:r>
      <w:r w:rsidRPr="00637CD0">
        <w:rPr>
          <w:rFonts w:eastAsiaTheme="minorEastAsia"/>
        </w:rPr>
        <w:t xml:space="preserve">= 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11,0754 μg x 100 x 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1,102 g</m:t>
            </m:r>
          </m:den>
        </m:f>
      </m:oMath>
    </w:p>
    <w:p w:rsidR="00CD4E1B" w:rsidRPr="00E83C2E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     </w:t>
      </w:r>
      <w:r>
        <w:rPr>
          <w:rFonts w:eastAsiaTheme="minorEastAsia"/>
        </w:rPr>
        <w:t xml:space="preserve"> 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 xml:space="preserve">221508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1,102g</m:t>
            </m:r>
          </m:den>
        </m:f>
      </m:oMath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  <w:t xml:space="preserve">  = 20100,63 </w:t>
      </w:r>
      <m:oMath>
        <m:r>
          <w:rPr>
            <w:rFonts w:ascii="Cambria Math" w:eastAsiaTheme="minorEastAsia" w:hAnsi="Cambria Math"/>
          </w:rPr>
          <m:t>μg</m:t>
        </m:r>
      </m:oMath>
      <w:r>
        <w:rPr>
          <w:rFonts w:eastAsiaTheme="minorEastAsia"/>
        </w:rPr>
        <w:t>/g</w:t>
      </w: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  <w:r>
        <w:rPr>
          <w:rFonts w:eastAsiaTheme="minorEastAsia"/>
        </w:rPr>
        <w:t xml:space="preserve">   = 20,10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5"/>
        </w:numPr>
        <w:autoSpaceDE/>
        <w:autoSpaceDN/>
        <w:spacing w:line="480" w:lineRule="auto"/>
        <w:ind w:left="426" w:hanging="426"/>
        <w:contextualSpacing/>
        <w:jc w:val="both"/>
      </w:pPr>
      <w:r>
        <w:t>Bobot Sampel 5</w:t>
      </w:r>
      <w:r w:rsidRPr="00637CD0">
        <w:tab/>
      </w:r>
      <w:r w:rsidRPr="00637CD0">
        <w:tab/>
      </w:r>
      <w:r>
        <w:t xml:space="preserve">   </w:t>
      </w:r>
      <w:r w:rsidRPr="00637CD0">
        <w:t>= 1,102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</w:r>
      <w:r>
        <w:t xml:space="preserve">   </w:t>
      </w:r>
      <w:r w:rsidRPr="00637CD0">
        <w:t>= 0,229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Konsentrasi Terukur  y</w:t>
      </w:r>
      <w:r w:rsidRPr="00637CD0">
        <w:tab/>
      </w:r>
      <w:r>
        <w:t xml:space="preserve">   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ab/>
      </w:r>
      <w:r w:rsidRPr="00637CD0">
        <w:tab/>
      </w:r>
      <w:r w:rsidRPr="00637CD0">
        <w:tab/>
        <w:t xml:space="preserve">   0,229</w:t>
      </w:r>
      <w:r w:rsidRPr="00637CD0">
        <w:tab/>
      </w:r>
      <w:r>
        <w:t xml:space="preserve">   = 0,021405x – 0,00807</w:t>
      </w:r>
    </w:p>
    <w:p w:rsidR="00CD4E1B" w:rsidRPr="00E83C2E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 w:rsidRPr="00637CD0">
        <w:tab/>
      </w:r>
      <w:r>
        <w:t xml:space="preserve">   </w:t>
      </w:r>
      <w:r w:rsidRPr="00637CD0"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0,229+0,00807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E83C2E">
        <w:rPr>
          <w:rFonts w:eastAsiaTheme="minorEastAsia"/>
        </w:rPr>
        <w:tab/>
      </w:r>
      <w:r w:rsidRPr="00E83C2E">
        <w:rPr>
          <w:rFonts w:eastAsiaTheme="minorEastAsia"/>
        </w:rPr>
        <w:tab/>
      </w:r>
      <w:r w:rsidRPr="00E83C2E">
        <w:rPr>
          <w:rFonts w:eastAsiaTheme="minorEastAsia"/>
        </w:rPr>
        <w:tab/>
      </w:r>
      <w:r w:rsidRPr="00E83C2E">
        <w:rPr>
          <w:rFonts w:eastAsiaTheme="minorEastAsia"/>
        </w:rPr>
        <w:tab/>
      </w:r>
      <w:r>
        <w:rPr>
          <w:rFonts w:eastAsiaTheme="minorEastAsia"/>
        </w:rPr>
        <w:t xml:space="preserve"> </w:t>
      </w:r>
      <w:r w:rsidRPr="00E83C2E">
        <w:rPr>
          <w:rFonts w:eastAsiaTheme="minorEastAsia"/>
        </w:rPr>
        <w:t xml:space="preserve">  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0,23707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0,021405</m:t>
            </m:r>
          </m:den>
        </m:f>
      </m:oMath>
    </w:p>
    <w:p w:rsidR="00CD4E1B" w:rsidRDefault="00CD4E1B" w:rsidP="00CD4E1B">
      <w:pPr>
        <w:pStyle w:val="ListParagraph"/>
        <w:spacing w:line="480" w:lineRule="auto"/>
        <w:ind w:left="2586" w:firstLine="294"/>
        <w:rPr>
          <w:rFonts w:eastAsiaTheme="minorEastAsia"/>
        </w:rPr>
      </w:pPr>
      <w:r>
        <w:rPr>
          <w:rFonts w:eastAsiaTheme="minorEastAsia"/>
        </w:rPr>
        <w:t xml:space="preserve">   = 11,0754</w:t>
      </w:r>
      <w:r w:rsidRPr="00637CD0">
        <w:rPr>
          <w:rFonts w:eastAsiaTheme="minorEastAsia"/>
        </w:rPr>
        <w:t xml:space="preserve"> μg</w:t>
      </w:r>
    </w:p>
    <w:p w:rsidR="00CD4E1B" w:rsidRPr="00FE3A23" w:rsidRDefault="00CD4E1B" w:rsidP="00CD4E1B">
      <w:pPr>
        <w:pStyle w:val="ListParagraph"/>
        <w:spacing w:line="480" w:lineRule="auto"/>
        <w:ind w:left="0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 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 xml:space="preserve"> = 20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>Konsentrasi sampel hidrokuinon sebelum diencerkan (Fp=20 kali) dalam labu awal (Labu 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 xml:space="preserve">= 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11,0754 μg x 100 x 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1,102 g</m:t>
            </m:r>
          </m:den>
        </m:f>
      </m:oMath>
    </w:p>
    <w:p w:rsidR="00CD4E1B" w:rsidRPr="00E83C2E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     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</w:rPr>
              <m:t xml:space="preserve">221508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μg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1,102g</m:t>
            </m:r>
          </m:den>
        </m:f>
      </m:oMath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  <w:t xml:space="preserve">= 20100,63 </w:t>
      </w:r>
      <m:oMath>
        <m:r>
          <w:rPr>
            <w:rFonts w:ascii="Cambria Math" w:eastAsiaTheme="minorEastAsia" w:hAnsi="Cambria Math"/>
          </w:rPr>
          <m:t>μg</m:t>
        </m:r>
      </m:oMath>
      <w:r>
        <w:rPr>
          <w:rFonts w:eastAsiaTheme="minorEastAsia"/>
        </w:rPr>
        <w:t>/g</w:t>
      </w: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  <w:r>
        <w:rPr>
          <w:rFonts w:eastAsiaTheme="minorEastAsia"/>
        </w:rPr>
        <w:t xml:space="preserve"> = 20,10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5"/>
        </w:numPr>
        <w:autoSpaceDE/>
        <w:autoSpaceDN/>
        <w:spacing w:line="480" w:lineRule="auto"/>
        <w:ind w:left="426" w:hanging="426"/>
        <w:contextualSpacing/>
        <w:jc w:val="both"/>
      </w:pPr>
      <w:r>
        <w:t>Bobot Sampel 6</w:t>
      </w:r>
      <w:r w:rsidRPr="00637CD0">
        <w:tab/>
      </w:r>
      <w:r w:rsidRPr="00637CD0">
        <w:tab/>
      </w:r>
      <w:r>
        <w:t xml:space="preserve"> </w:t>
      </w:r>
      <w:r w:rsidRPr="00637CD0">
        <w:t>= 1,055 gram</w:t>
      </w:r>
    </w:p>
    <w:p w:rsidR="00CD4E1B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</w:r>
      <w:r>
        <w:t xml:space="preserve"> </w:t>
      </w:r>
      <w:r w:rsidRPr="00637CD0">
        <w:t>= 0,228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lastRenderedPageBreak/>
        <w:t>Konsentrasi Terukur  y</w:t>
      </w:r>
      <w:r w:rsidRPr="00637CD0">
        <w:tab/>
      </w:r>
      <w:r>
        <w:t xml:space="preserve"> </w:t>
      </w:r>
      <w:r w:rsidRPr="00637CD0">
        <w:t>= 0,021405</w:t>
      </w:r>
      <w:r>
        <w:t>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ab/>
      </w:r>
      <w:r>
        <w:tab/>
      </w:r>
      <w:r>
        <w:tab/>
        <w:t xml:space="preserve">   0,228 </w:t>
      </w:r>
      <w:r>
        <w:tab/>
        <w:t>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 w:rsidRPr="00637CD0">
        <w:tab/>
      </w:r>
      <w:r>
        <w:t xml:space="preserve"> </w:t>
      </w:r>
      <w:r w:rsidRPr="00637CD0">
        <w:t>=</w:t>
      </w:r>
      <m:oMath>
        <m: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0,228+0,00807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0,021405</m:t>
            </m:r>
          </m:den>
        </m:f>
      </m:oMath>
    </w:p>
    <w:p w:rsidR="00CD4E1B" w:rsidRPr="00C52A5D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0,236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0,021405</m:t>
            </m:r>
          </m:den>
        </m:f>
      </m:oMath>
    </w:p>
    <w:p w:rsidR="00CD4E1B" w:rsidRPr="00C52A5D" w:rsidRDefault="00CD4E1B" w:rsidP="00CD4E1B">
      <w:pPr>
        <w:spacing w:line="480" w:lineRule="auto"/>
        <w:ind w:firstLine="426"/>
        <w:rPr>
          <w:rFonts w:eastAsiaTheme="minorEastAsia"/>
        </w:rPr>
      </w:pPr>
      <w:r w:rsidRPr="00C52A5D">
        <w:rPr>
          <w:rFonts w:eastAsiaTheme="minorEastAsia"/>
        </w:rPr>
        <w:t xml:space="preserve">                                     </w:t>
      </w:r>
      <w:r w:rsidRPr="00C52A5D">
        <w:rPr>
          <w:rFonts w:eastAsiaTheme="minorEastAsia"/>
        </w:rPr>
        <w:tab/>
        <w:t xml:space="preserve"> = 1</w:t>
      </w:r>
      <w:r>
        <w:rPr>
          <w:rFonts w:eastAsiaTheme="minorEastAsia"/>
        </w:rPr>
        <w:t>1,028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</w:r>
      <w:r>
        <w:rPr>
          <w:rFonts w:eastAsiaTheme="minorEastAsia"/>
        </w:rPr>
        <w:t xml:space="preserve"> </w:t>
      </w:r>
      <w:r w:rsidRPr="00E83C2E">
        <w:rPr>
          <w:rFonts w:eastAsiaTheme="minorEastAsia"/>
          <w:i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 = 20</w:t>
      </w:r>
    </w:p>
    <w:p w:rsidR="00CD4E1B" w:rsidRPr="00BA7872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</w:rPr>
      </w:pPr>
      <w:r>
        <w:rPr>
          <w:rFonts w:eastAsiaTheme="minorEastAsia"/>
        </w:rPr>
        <w:t xml:space="preserve">        Konsentrasi sampel hidrokuinon sebelum diencerkan (Fp=20 kali) dalam labu awal (Labu 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11,028 μg x 100 x 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1,055 g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</w:p>
    <w:p w:rsidR="00CD4E1B" w:rsidRPr="00FE3A23" w:rsidRDefault="00CD4E1B" w:rsidP="00CD4E1B">
      <w:pPr>
        <w:pStyle w:val="ListParagraph"/>
        <w:spacing w:line="480" w:lineRule="auto"/>
        <w:ind w:left="0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                                     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22057,463 μg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1,055g</m:t>
            </m:r>
          </m:den>
        </m:f>
      </m:oMath>
    </w:p>
    <w:p w:rsidR="00CD4E1B" w:rsidRPr="00F525D5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ascii="Cambria Math" w:eastAsiaTheme="minorEastAsia" w:hAnsi="Cambria Math"/>
          <w:i/>
        </w:rPr>
      </w:pPr>
      <w:r>
        <w:rPr>
          <w:rFonts w:eastAsiaTheme="minorEastAsia"/>
        </w:rPr>
        <w:tab/>
        <w:t xml:space="preserve">= 20907,548 </w:t>
      </w:r>
      <m:oMath>
        <m:r>
          <w:rPr>
            <w:rFonts w:ascii="Cambria Math" w:eastAsiaTheme="minorEastAsia" w:hAnsi="Cambria Math"/>
          </w:rPr>
          <m:t>μg</m:t>
        </m:r>
      </m:oMath>
    </w:p>
    <w:p w:rsidR="00CD4E1B" w:rsidRPr="00637CD0" w:rsidRDefault="00CD4E1B" w:rsidP="00CD4E1B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= 20,90 m</w:t>
      </w:r>
      <w:r w:rsidRPr="00637CD0">
        <w:rPr>
          <w:rFonts w:eastAsiaTheme="minorEastAsia"/>
        </w:rPr>
        <w:t>g/g</w:t>
      </w:r>
    </w:p>
    <w:p w:rsidR="00CD4E1B" w:rsidRPr="002A332C" w:rsidRDefault="00CD4E1B" w:rsidP="00CD4E1B">
      <w:pPr>
        <w:spacing w:line="480" w:lineRule="auto"/>
        <w:rPr>
          <w:rFonts w:eastAsiaTheme="minorEastAsia"/>
        </w:rPr>
      </w:pPr>
      <w:r w:rsidRPr="002A332C">
        <w:rPr>
          <w:rFonts w:eastAsiaTheme="minorEastAsia"/>
        </w:rPr>
        <w:t>Persentase Kadar Hidrokuinon.</w:t>
      </w:r>
    </w:p>
    <w:tbl>
      <w:tblPr>
        <w:tblStyle w:val="LightShading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415"/>
        <w:gridCol w:w="2963"/>
        <w:gridCol w:w="2070"/>
      </w:tblGrid>
      <w:tr w:rsidR="00CD4E1B" w:rsidRPr="00637CD0" w:rsidTr="00815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No</w:t>
            </w:r>
          </w:p>
        </w:tc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Kadar (x) (mg/g)</w:t>
            </w:r>
          </w:p>
        </w:tc>
        <w:tc>
          <w:tcPr>
            <w:tcW w:w="29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X-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</m:acc>
            </m:oMath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acc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1</w:t>
            </w:r>
          </w:p>
        </w:tc>
        <w:tc>
          <w:tcPr>
            <w:tcW w:w="2415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</w:t>
            </w:r>
            <w:r>
              <w:rPr>
                <w:rFonts w:eastAsiaTheme="minorEastAsia"/>
              </w:rPr>
              <w:t>0,90</w:t>
            </w:r>
          </w:p>
        </w:tc>
        <w:tc>
          <w:tcPr>
            <w:tcW w:w="2963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0,4</w:t>
            </w:r>
          </w:p>
        </w:tc>
        <w:tc>
          <w:tcPr>
            <w:tcW w:w="2070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0,16</w:t>
            </w:r>
          </w:p>
        </w:tc>
      </w:tr>
      <w:tr w:rsidR="00CD4E1B" w:rsidRPr="00637CD0" w:rsidTr="00815596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</w:t>
            </w:r>
          </w:p>
        </w:tc>
        <w:tc>
          <w:tcPr>
            <w:tcW w:w="2415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</w:t>
            </w:r>
            <w:r>
              <w:rPr>
                <w:rFonts w:eastAsiaTheme="minorEastAsia"/>
              </w:rPr>
              <w:t>0,90</w:t>
            </w:r>
          </w:p>
        </w:tc>
        <w:tc>
          <w:tcPr>
            <w:tcW w:w="2963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0,4</w:t>
            </w:r>
          </w:p>
        </w:tc>
        <w:tc>
          <w:tcPr>
            <w:tcW w:w="2070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0,16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3</w:t>
            </w:r>
          </w:p>
        </w:tc>
        <w:tc>
          <w:tcPr>
            <w:tcW w:w="2415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20,</w:t>
            </w:r>
            <w:r>
              <w:rPr>
                <w:rFonts w:eastAsiaTheme="minorEastAsia"/>
              </w:rPr>
              <w:t>10</w:t>
            </w:r>
          </w:p>
        </w:tc>
        <w:tc>
          <w:tcPr>
            <w:tcW w:w="2963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-0,4</w:t>
            </w:r>
          </w:p>
        </w:tc>
        <w:tc>
          <w:tcPr>
            <w:tcW w:w="2070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0,16</w:t>
            </w:r>
          </w:p>
        </w:tc>
      </w:tr>
      <w:tr w:rsidR="00CD4E1B" w:rsidRPr="00637CD0" w:rsidTr="00815596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4</w:t>
            </w:r>
          </w:p>
        </w:tc>
        <w:tc>
          <w:tcPr>
            <w:tcW w:w="2415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20,</w:t>
            </w:r>
            <w:r>
              <w:rPr>
                <w:rFonts w:eastAsiaTheme="minorEastAsia"/>
              </w:rPr>
              <w:t>10</w:t>
            </w:r>
          </w:p>
        </w:tc>
        <w:tc>
          <w:tcPr>
            <w:tcW w:w="2963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-0,4</w:t>
            </w:r>
          </w:p>
        </w:tc>
        <w:tc>
          <w:tcPr>
            <w:tcW w:w="2070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0,16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5</w:t>
            </w:r>
          </w:p>
        </w:tc>
        <w:tc>
          <w:tcPr>
            <w:tcW w:w="2415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20,</w:t>
            </w:r>
            <w:r>
              <w:rPr>
                <w:rFonts w:eastAsiaTheme="minorEastAsia"/>
              </w:rPr>
              <w:t>10</w:t>
            </w:r>
          </w:p>
        </w:tc>
        <w:tc>
          <w:tcPr>
            <w:tcW w:w="2963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-0,4</w:t>
            </w:r>
          </w:p>
        </w:tc>
        <w:tc>
          <w:tcPr>
            <w:tcW w:w="2070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0,16</w:t>
            </w:r>
          </w:p>
        </w:tc>
      </w:tr>
      <w:tr w:rsidR="00CD4E1B" w:rsidRPr="00637CD0" w:rsidTr="00815596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lastRenderedPageBreak/>
              <w:t>6</w:t>
            </w:r>
          </w:p>
        </w:tc>
        <w:tc>
          <w:tcPr>
            <w:tcW w:w="2415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</w:t>
            </w:r>
            <w:r>
              <w:rPr>
                <w:rFonts w:eastAsiaTheme="minorEastAsia"/>
              </w:rPr>
              <w:t>0,90</w:t>
            </w:r>
          </w:p>
        </w:tc>
        <w:tc>
          <w:tcPr>
            <w:tcW w:w="2963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0,4</w:t>
            </w:r>
          </w:p>
        </w:tc>
        <w:tc>
          <w:tcPr>
            <w:tcW w:w="2070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0,16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</w:p>
        </w:tc>
        <w:tc>
          <w:tcPr>
            <w:tcW w:w="2415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/>
                      </w:rPr>
                      <m:t>X =123</m:t>
                    </m:r>
                  </m:e>
                </m:nary>
              </m:oMath>
            </m:oMathPara>
          </w:p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</m:acc>
            </m:oMath>
            <w:r w:rsidRPr="00637CD0">
              <w:rPr>
                <w:rFonts w:eastAsiaTheme="minorEastAsia"/>
                <w:sz w:val="28"/>
                <w:szCs w:val="28"/>
              </w:rPr>
              <w:t xml:space="preserve">    = 2</w:t>
            </w:r>
            <w:r>
              <w:rPr>
                <w:rFonts w:eastAsiaTheme="minorEastAsia"/>
                <w:sz w:val="28"/>
                <w:szCs w:val="28"/>
              </w:rPr>
              <w:t>0,5</w:t>
            </w:r>
          </w:p>
        </w:tc>
        <w:tc>
          <w:tcPr>
            <w:tcW w:w="2963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  <w:tc>
          <w:tcPr>
            <w:tcW w:w="2070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/>
                      </w:rPr>
                      <m:t>=0,6597</m:t>
                    </m:r>
                  </m:e>
                </m:nary>
              </m:oMath>
            </m:oMathPara>
          </w:p>
        </w:tc>
      </w:tr>
    </w:tbl>
    <w:p w:rsidR="00CD4E1B" w:rsidRPr="00637CD0" w:rsidRDefault="00CD4E1B" w:rsidP="00CD4E1B">
      <w:pPr>
        <w:spacing w:line="480" w:lineRule="auto"/>
        <w:rPr>
          <w:rFonts w:eastAsiaTheme="minorEastAsia"/>
        </w:rPr>
      </w:pPr>
    </w:p>
    <w:p w:rsidR="00CD4E1B" w:rsidRPr="00637CD0" w:rsidRDefault="00CD4E1B" w:rsidP="006E4A32">
      <w:pPr>
        <w:pStyle w:val="ListParagraph"/>
        <w:widowControl/>
        <w:numPr>
          <w:ilvl w:val="0"/>
          <w:numId w:val="4"/>
        </w:numPr>
        <w:autoSpaceDE/>
        <w:autoSpaceDN/>
        <w:spacing w:line="480" w:lineRule="auto"/>
        <w:ind w:left="426" w:hanging="426"/>
        <w:contextualSpacing/>
        <w:jc w:val="both"/>
        <w:rPr>
          <w:rFonts w:eastAsiaTheme="minorEastAsia"/>
        </w:rPr>
      </w:pPr>
      <w:r w:rsidRPr="00637CD0">
        <w:rPr>
          <w:rFonts w:eastAsiaTheme="minorEastAsia"/>
        </w:rPr>
        <w:t xml:space="preserve">SD    = </w:t>
      </w:r>
      <m:oMath>
        <m:rad>
          <m:radPr>
            <m:degHide m:val="1"/>
            <m:ctrlPr>
              <w:rPr>
                <w:rFonts w:eastAsiaTheme="minorEastAsia"/>
                <w:i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eastAsiaTheme="minorEastAsia"/>
                    <w:i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-1</m:t>
                    </m:r>
                  </m:den>
                </m:f>
              </m:e>
            </m:nary>
          </m:e>
        </m:rad>
      </m:oMath>
    </w:p>
    <w:p w:rsidR="00CD4E1B" w:rsidRPr="0023071F" w:rsidRDefault="00CD4E1B" w:rsidP="00CD4E1B">
      <w:pPr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=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0,6597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6-1</m:t>
                    </m:r>
                  </m:den>
                </m:f>
              </m:e>
            </m:nary>
          </m:e>
        </m:rad>
        <m:r>
          <m:rPr>
            <m:sty m:val="p"/>
          </m:rPr>
          <w:br/>
        </m:r>
      </m:oMath>
      <w:r w:rsidRPr="00637CD0">
        <w:rPr>
          <w:rFonts w:eastAsiaTheme="minorEastAsia"/>
        </w:rPr>
        <w:t xml:space="preserve">         =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0,6597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nary>
          </m:e>
        </m:rad>
        <m:r>
          <m:rPr>
            <m:sty m:val="p"/>
          </m:rPr>
          <w:rPr>
            <w:rFonts w:ascii="Cambria Math" w:hAnsi="Cambria Math"/>
          </w:rPr>
          <w:br/>
        </m:r>
      </m:oMath>
      <w:r w:rsidRPr="0023071F">
        <w:rPr>
          <w:rFonts w:eastAsiaTheme="minorEastAsia"/>
        </w:rPr>
        <w:t xml:space="preserve">         = </w:t>
      </w:r>
      <m:oMath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0,1319</m:t>
            </m:r>
          </m:e>
        </m:rad>
      </m:oMath>
    </w:p>
    <w:p w:rsidR="00CD4E1B" w:rsidRDefault="00CD4E1B" w:rsidP="00CD4E1B">
      <w:pPr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 xml:space="preserve">         = 0,3631</w:t>
      </w:r>
      <w:r w:rsidRPr="00637CD0">
        <w:rPr>
          <w:rFonts w:eastAsiaTheme="minorEastAsia"/>
        </w:rPr>
        <w:t xml:space="preserve"> mg/g</w:t>
      </w:r>
    </w:p>
    <w:p w:rsidR="00CD4E1B" w:rsidRDefault="00CD4E1B" w:rsidP="00CD4E1B">
      <w:pPr>
        <w:spacing w:line="480" w:lineRule="auto"/>
        <w:rPr>
          <w:rFonts w:eastAsiaTheme="minorEastAsia"/>
        </w:rPr>
      </w:pPr>
      <w:r w:rsidRPr="004B4012">
        <w:rPr>
          <w:rFonts w:eastAsiaTheme="minorEastAsia"/>
        </w:rPr>
        <w:t>Dasar penolakan data T</w:t>
      </w:r>
      <w:r w:rsidRPr="00182314">
        <w:rPr>
          <w:rFonts w:eastAsiaTheme="minorEastAsia"/>
          <w:vertAlign w:val="subscript"/>
        </w:rPr>
        <w:t xml:space="preserve"> tabel</w:t>
      </w:r>
      <w:r w:rsidRPr="004B4012">
        <w:rPr>
          <w:rFonts w:eastAsiaTheme="minorEastAsia"/>
        </w:rPr>
        <w:t xml:space="preserve"> ≤ T</w:t>
      </w:r>
      <w:r w:rsidRPr="00182314">
        <w:rPr>
          <w:rFonts w:eastAsiaTheme="minorEastAsia"/>
          <w:vertAlign w:val="subscript"/>
        </w:rPr>
        <w:t xml:space="preserve"> hitung</w:t>
      </w:r>
      <w:r w:rsidRPr="004B4012">
        <w:rPr>
          <w:rFonts w:eastAsiaTheme="minorEastAsia"/>
        </w:rPr>
        <w:t xml:space="preserve"> dengan tingkat kepercayaan 99% maka nilai α = 0,01 ; n = 6 (dk=5), </w:t>
      </w:r>
      <w:r w:rsidRPr="00182314">
        <w:rPr>
          <w:rFonts w:eastAsiaTheme="minorEastAsia"/>
          <w:vertAlign w:val="subscript"/>
        </w:rPr>
        <w:t>T tabel</w:t>
      </w:r>
      <w:r w:rsidRPr="004B4012">
        <w:rPr>
          <w:rFonts w:eastAsiaTheme="minorEastAsia"/>
        </w:rPr>
        <w:t xml:space="preserve"> = 4,0321</w:t>
      </w:r>
    </w:p>
    <w:p w:rsidR="00CD4E1B" w:rsidRPr="00FE3A23" w:rsidRDefault="00CD4E1B" w:rsidP="00CD4E1B">
      <w:pPr>
        <w:pStyle w:val="ListParagraph"/>
        <w:spacing w:line="480" w:lineRule="auto"/>
        <w:ind w:left="0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Default="00CD4E1B" w:rsidP="006E4A32">
      <w:pPr>
        <w:pStyle w:val="ListParagraph"/>
        <w:widowControl/>
        <w:numPr>
          <w:ilvl w:val="0"/>
          <w:numId w:val="3"/>
        </w:numPr>
        <w:autoSpaceDE/>
        <w:autoSpaceDN/>
        <w:spacing w:line="480" w:lineRule="auto"/>
        <w:ind w:left="426" w:hanging="426"/>
        <w:contextualSpacing/>
        <w:jc w:val="both"/>
        <w:rPr>
          <w:rFonts w:eastAsiaTheme="minorEastAsia"/>
        </w:rPr>
      </w:pPr>
      <w:r w:rsidRPr="00637CD0">
        <w:rPr>
          <w:rFonts w:eastAsiaTheme="minorEastAsia"/>
        </w:rPr>
        <w:t xml:space="preserve">T. </w:t>
      </w:r>
      <w:r w:rsidRPr="00182314">
        <w:rPr>
          <w:rFonts w:eastAsiaTheme="minorEastAsia"/>
          <w:vertAlign w:val="subscript"/>
        </w:rPr>
        <w:t>Tabel</w:t>
      </w:r>
      <w:r w:rsidRPr="00637CD0">
        <w:rPr>
          <w:rFonts w:eastAsiaTheme="minorEastAsia"/>
        </w:rPr>
        <w:t xml:space="preserve"> ≤ T. </w:t>
      </w:r>
      <w:r w:rsidRPr="00182314">
        <w:rPr>
          <w:rFonts w:eastAsiaTheme="minorEastAsia"/>
          <w:vertAlign w:val="subscript"/>
        </w:rPr>
        <w:t>Hitung</w:t>
      </w:r>
      <w:r w:rsidRPr="00637CD0">
        <w:rPr>
          <w:rFonts w:eastAsiaTheme="minorEastAsia"/>
        </w:rPr>
        <w:t xml:space="preserve"> = 4.0321</w:t>
      </w:r>
    </w:p>
    <w:p w:rsidR="00CD4E1B" w:rsidRPr="00637CD0" w:rsidRDefault="00CD4E1B" w:rsidP="00CD4E1B">
      <w:pPr>
        <w:spacing w:line="480" w:lineRule="auto"/>
      </w:pPr>
      <w:r w:rsidRPr="00637CD0">
        <w:t xml:space="preserve">T. </w:t>
      </w:r>
      <w:r w:rsidRPr="00182314">
        <w:rPr>
          <w:vertAlign w:val="subscript"/>
        </w:rPr>
        <w:t>Hitung 1</w:t>
      </w:r>
      <w:r w:rsidRPr="00637CD0">
        <w:t xml:space="preserve"> </w:t>
      </w:r>
      <w:r>
        <w:t xml:space="preserve">   </w:t>
      </w:r>
      <w:r w:rsidRPr="00637CD0">
        <w:t xml:space="preserve">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0,3631 </m:t>
            </m:r>
            <m:r>
              <m:rPr>
                <m:sty m:val="p"/>
              </m:rPr>
              <w:rPr>
                <w:rFonts w:ascii="Cambria Math" w:hAnsi="Cambria Math"/>
              </w:rPr>
              <m:t>/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0,3631/ 2,4494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0.1482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</w:r>
      <w:r>
        <w:t xml:space="preserve">     =  2,6990</w:t>
      </w:r>
    </w:p>
    <w:p w:rsidR="00CD4E1B" w:rsidRPr="00637CD0" w:rsidRDefault="00CD4E1B" w:rsidP="00CD4E1B">
      <w:pPr>
        <w:spacing w:line="480" w:lineRule="auto"/>
      </w:pPr>
      <w:r w:rsidRPr="00637CD0">
        <w:t xml:space="preserve">T. </w:t>
      </w:r>
      <w:r w:rsidRPr="00182314">
        <w:rPr>
          <w:vertAlign w:val="subscript"/>
        </w:rPr>
        <w:t>Hitung</w:t>
      </w:r>
      <w:r>
        <w:rPr>
          <w:vertAlign w:val="subscript"/>
        </w:rPr>
        <w:t>2</w:t>
      </w:r>
      <w:r w:rsidRPr="00182314">
        <w:rPr>
          <w:vertAlign w:val="subscript"/>
        </w:rPr>
        <w:t xml:space="preserve"> </w:t>
      </w:r>
      <w:r>
        <w:rPr>
          <w:vertAlign w:val="subscript"/>
        </w:rPr>
        <w:t xml:space="preserve">          </w:t>
      </w:r>
      <w:r w:rsidRPr="00637CD0">
        <w:t xml:space="preserve">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0,3631 </m:t>
            </m:r>
            <m:r>
              <m:rPr>
                <m:sty m:val="p"/>
              </m:rPr>
              <w:rPr>
                <w:rFonts w:ascii="Cambria Math" w:hAnsi="Cambria Math"/>
              </w:rPr>
              <m:t>/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lastRenderedPageBreak/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0,3631/ 2,4494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0.1482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</w:r>
      <w:r>
        <w:t xml:space="preserve">     =  2,6990</w:t>
      </w:r>
    </w:p>
    <w:p w:rsidR="00CD4E1B" w:rsidRPr="00637CD0" w:rsidRDefault="00CD4E1B" w:rsidP="00CD4E1B">
      <w:pPr>
        <w:spacing w:line="480" w:lineRule="auto"/>
      </w:pPr>
      <w:r w:rsidRPr="00637CD0">
        <w:t xml:space="preserve">T. </w:t>
      </w:r>
      <w:r w:rsidRPr="00FD63CA">
        <w:rPr>
          <w:vertAlign w:val="subscript"/>
        </w:rPr>
        <w:t>Hitung 3</w:t>
      </w:r>
      <w:r>
        <w:rPr>
          <w:vertAlign w:val="subscript"/>
        </w:rPr>
        <w:t xml:space="preserve">  </w:t>
      </w:r>
      <w:r w:rsidRPr="00637CD0">
        <w:t xml:space="preserve">  </w:t>
      </w:r>
      <w:r>
        <w:t xml:space="preserve"> </w:t>
      </w:r>
      <w:r w:rsidRPr="00637CD0">
        <w:t xml:space="preserve">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0,3631 </m:t>
            </m:r>
            <m:r>
              <m:rPr>
                <m:sty m:val="p"/>
              </m:rPr>
              <w:rPr>
                <w:rFonts w:ascii="Cambria Math" w:hAnsi="Cambria Math"/>
              </w:rPr>
              <m:t>/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0,3631/ 2,4494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0.1482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</w:r>
      <w:r>
        <w:t xml:space="preserve">     =  2,6990</w:t>
      </w:r>
    </w:p>
    <w:p w:rsidR="00CD4E1B" w:rsidRPr="00637CD0" w:rsidRDefault="00CD4E1B" w:rsidP="00CD4E1B">
      <w:pPr>
        <w:spacing w:line="480" w:lineRule="auto"/>
      </w:pPr>
      <w:r w:rsidRPr="00637CD0">
        <w:t xml:space="preserve">T. </w:t>
      </w:r>
      <w:r w:rsidRPr="002E4602">
        <w:rPr>
          <w:vertAlign w:val="subscript"/>
        </w:rPr>
        <w:t>Hitung 4</w:t>
      </w:r>
      <w:r w:rsidRPr="00637CD0">
        <w:t xml:space="preserve">  </w:t>
      </w:r>
      <w:r>
        <w:rPr>
          <w:vertAlign w:val="subscript"/>
        </w:rPr>
        <w:t xml:space="preserve">  </w:t>
      </w:r>
      <w:r w:rsidRPr="00637CD0">
        <w:t xml:space="preserve">  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0,3631 </m:t>
            </m:r>
            <m:r>
              <m:rPr>
                <m:sty m:val="p"/>
              </m:rPr>
              <w:rPr>
                <w:rFonts w:ascii="Cambria Math" w:hAnsi="Cambria Math"/>
              </w:rPr>
              <m:t>/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0,3631/ 2,4494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0.1482</m:t>
            </m:r>
          </m:den>
        </m:f>
      </m:oMath>
    </w:p>
    <w:p w:rsidR="00CD4E1B" w:rsidRDefault="00CD4E1B" w:rsidP="00CD4E1B">
      <w:pPr>
        <w:spacing w:line="480" w:lineRule="auto"/>
      </w:pPr>
      <w:r w:rsidRPr="00637CD0">
        <w:tab/>
      </w:r>
      <w:r>
        <w:t xml:space="preserve">     =  2,6990</w:t>
      </w:r>
    </w:p>
    <w:p w:rsidR="00CD4E1B" w:rsidRPr="00FE3A23" w:rsidRDefault="00CD4E1B" w:rsidP="00CD4E1B">
      <w:pPr>
        <w:pStyle w:val="ListParagraph"/>
        <w:spacing w:line="480" w:lineRule="auto"/>
        <w:ind w:left="0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637CD0" w:rsidRDefault="00CD4E1B" w:rsidP="00CD4E1B">
      <w:pPr>
        <w:spacing w:line="480" w:lineRule="auto"/>
      </w:pPr>
      <w:r w:rsidRPr="00637CD0">
        <w:t xml:space="preserve">T. </w:t>
      </w:r>
      <w:r w:rsidRPr="002E4602">
        <w:rPr>
          <w:vertAlign w:val="subscript"/>
        </w:rPr>
        <w:t>Hitung 5</w:t>
      </w:r>
      <w:r w:rsidRPr="00637CD0">
        <w:t xml:space="preserve">  </w:t>
      </w:r>
      <w:r>
        <w:rPr>
          <w:vertAlign w:val="subscript"/>
        </w:rPr>
        <w:t xml:space="preserve">  </w:t>
      </w:r>
      <w:r w:rsidRPr="00637CD0">
        <w:t xml:space="preserve"> 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0,3631 </m:t>
            </m:r>
            <m:r>
              <m:rPr>
                <m:sty m:val="p"/>
              </m:rPr>
              <w:rPr>
                <w:rFonts w:ascii="Cambria Math" w:hAnsi="Cambria Math"/>
              </w:rPr>
              <m:t>/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0,3631/ 2,4494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0.1482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</w:r>
      <w:r>
        <w:t xml:space="preserve">     =  2,6990</w:t>
      </w:r>
    </w:p>
    <w:p w:rsidR="00CD4E1B" w:rsidRPr="00637CD0" w:rsidRDefault="00CD4E1B" w:rsidP="00CD4E1B">
      <w:pPr>
        <w:spacing w:line="480" w:lineRule="auto"/>
      </w:pPr>
      <w:r w:rsidRPr="00637CD0">
        <w:t>T.</w:t>
      </w:r>
      <w:r>
        <w:t xml:space="preserve"> </w:t>
      </w:r>
      <w:r w:rsidRPr="00BE42B4">
        <w:rPr>
          <w:vertAlign w:val="subscript"/>
        </w:rPr>
        <w:t>Hitung</w:t>
      </w:r>
      <w:r>
        <w:rPr>
          <w:vertAlign w:val="subscript"/>
        </w:rPr>
        <w:t>6</w:t>
      </w:r>
      <w:r w:rsidRPr="00637CD0">
        <w:t xml:space="preserve">  </w:t>
      </w:r>
      <w:r>
        <w:t xml:space="preserve">   </w:t>
      </w:r>
      <w:r w:rsidRPr="00637CD0">
        <w:t xml:space="preserve">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0,3631 </m:t>
            </m:r>
            <m:r>
              <m:rPr>
                <m:sty m:val="p"/>
              </m:rPr>
              <w:rPr>
                <w:rFonts w:ascii="Cambria Math" w:hAnsi="Cambria Math"/>
              </w:rPr>
              <m:t>/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lastRenderedPageBreak/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0,3631/ 2,4494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0.1482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</w:r>
      <w:r>
        <w:t xml:space="preserve">     =  2,6990</w:t>
      </w:r>
    </w:p>
    <w:p w:rsidR="00CD4E1B" w:rsidRPr="00637CD0" w:rsidRDefault="00CD4E1B" w:rsidP="00CD4E1B">
      <w:pPr>
        <w:spacing w:line="480" w:lineRule="auto"/>
      </w:pPr>
      <w:r>
        <w:t>Semua data dari keenam pengulangan diterima karena T tabel ≥ Thitung</w:t>
      </w:r>
    </w:p>
    <w:p w:rsidR="00CD4E1B" w:rsidRPr="00637CD0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  <w:r w:rsidRPr="00637CD0">
        <w:rPr>
          <w:sz w:val="24"/>
          <w:szCs w:val="24"/>
        </w:rPr>
        <w:t xml:space="preserve">μ =  </w:t>
      </w:r>
      <m:oMath>
        <m:acc>
          <m:accPr>
            <m:chr m:val="̅"/>
            <m:ctrlPr>
              <w:rPr>
                <w:rFonts w:eastAsiaTheme="minorEastAsia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eastAsiaTheme="minorEastAsia"/>
                <w:sz w:val="24"/>
                <w:szCs w:val="24"/>
              </w:rPr>
              <m:t>x</m:t>
            </m:r>
          </m:e>
        </m:acc>
      </m:oMath>
      <w:r w:rsidRPr="00637CD0">
        <w:rPr>
          <w:rFonts w:eastAsiaTheme="minorEastAsia"/>
          <w:sz w:val="24"/>
          <w:szCs w:val="24"/>
        </w:rPr>
        <w:t xml:space="preserve"> ± </w:t>
      </w:r>
      <m:oMath>
        <m:d>
          <m:dPr>
            <m:begChr m:val="["/>
            <m:endChr m:val="]"/>
            <m:ctrlPr>
              <w:rPr>
                <w:rFonts w:eastAsiaTheme="minorEastAsia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λ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/</m:t>
            </m:r>
            <m:r>
              <w:rPr>
                <w:rFonts w:eastAsiaTheme="minorEastAsia"/>
                <w:sz w:val="24"/>
                <w:szCs w:val="24"/>
              </w:rPr>
              <m:t>2</m:t>
            </m:r>
          </m:e>
        </m:d>
      </m:oMath>
      <w:r w:rsidRPr="00637CD0">
        <w:rPr>
          <w:rFonts w:eastAsiaTheme="minorEastAsia"/>
          <w:sz w:val="24"/>
          <w:szCs w:val="24"/>
        </w:rPr>
        <w:t xml:space="preserve"> dk × </w:t>
      </w:r>
      <m:oMath>
        <m:f>
          <m:fPr>
            <m:ctrlPr>
              <w:rPr>
                <w:rFonts w:eastAsiaTheme="minorEastAsi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eastAsiaTheme="minorEastAsia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CD4E1B" w:rsidRPr="00637CD0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= 20,5 ± (4,</w:t>
      </w:r>
      <w:r w:rsidRPr="00637CD0">
        <w:rPr>
          <w:rFonts w:eastAsiaTheme="minorEastAsia"/>
          <w:sz w:val="24"/>
          <w:szCs w:val="24"/>
        </w:rPr>
        <w:t xml:space="preserve">0321 x </w:t>
      </w:r>
      <m:oMath>
        <m:f>
          <m:fPr>
            <m:ctrlPr>
              <w:rPr>
                <w:rFonts w:eastAsiaTheme="minorEastAsi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0,3631</m:t>
            </m:r>
          </m:num>
          <m:den>
            <m:rad>
              <m:radPr>
                <m:degHide m:val="1"/>
                <m:ctrlPr>
                  <w:rPr>
                    <w:rFonts w:eastAsiaTheme="minorEastAsia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eastAsiaTheme="minorEastAsia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637CD0">
        <w:rPr>
          <w:rFonts w:eastAsiaTheme="minorEastAsia"/>
          <w:sz w:val="24"/>
          <w:szCs w:val="24"/>
        </w:rPr>
        <w:t xml:space="preserve"> )</w:t>
      </w:r>
    </w:p>
    <w:p w:rsidR="00CD4E1B" w:rsidRPr="00637CD0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  <w:r w:rsidRPr="00637CD0">
        <w:rPr>
          <w:rFonts w:eastAsiaTheme="minorEastAsia"/>
          <w:sz w:val="24"/>
          <w:szCs w:val="24"/>
        </w:rPr>
        <w:t xml:space="preserve">   = </w:t>
      </w:r>
      <w:r>
        <w:rPr>
          <w:rFonts w:eastAsiaTheme="minorEastAsia"/>
          <w:sz w:val="24"/>
          <w:szCs w:val="24"/>
        </w:rPr>
        <w:t>20,5 ± (4,0321 x 0,1482</w:t>
      </w:r>
      <w:r w:rsidRPr="00637CD0">
        <w:rPr>
          <w:rFonts w:eastAsiaTheme="minorEastAsia"/>
          <w:sz w:val="24"/>
          <w:szCs w:val="24"/>
        </w:rPr>
        <w:t>)</w:t>
      </w:r>
    </w:p>
    <w:p w:rsidR="00CD4E1B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= (20,5 ± 0,5975) mg/mg</w:t>
      </w:r>
    </w:p>
    <w:p w:rsidR="00CD4E1B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</w:p>
    <w:p w:rsidR="00CD4E1B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</w:p>
    <w:p w:rsidR="00CD4E1B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</w:p>
    <w:p w:rsidR="00CD4E1B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</w:p>
    <w:p w:rsidR="00CD4E1B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</w:p>
    <w:p w:rsidR="00CD4E1B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</w:p>
    <w:p w:rsidR="00CD4E1B" w:rsidRDefault="00CD4E1B" w:rsidP="00CD4E1B">
      <w:pPr>
        <w:spacing w:line="480" w:lineRule="auto"/>
        <w:rPr>
          <w:rFonts w:eastAsiaTheme="minorEastAsia"/>
          <w:b/>
        </w:rPr>
      </w:pPr>
    </w:p>
    <w:p w:rsidR="00CD4E1B" w:rsidRPr="00FE3A23" w:rsidRDefault="00CD4E1B" w:rsidP="00CD4E1B">
      <w:pPr>
        <w:pStyle w:val="ListParagraph"/>
        <w:spacing w:line="480" w:lineRule="auto"/>
        <w:ind w:left="0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637CD0" w:rsidRDefault="00CD4E1B" w:rsidP="00CD4E1B">
      <w:pPr>
        <w:spacing w:line="480" w:lineRule="auto"/>
      </w:pPr>
      <w:r w:rsidRPr="00637CD0">
        <w:t>PERHITUNGAN KADAR SAMPEL KRIM  C (DRP)</w:t>
      </w:r>
    </w:p>
    <w:tbl>
      <w:tblPr>
        <w:tblStyle w:val="LightShading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827"/>
        <w:gridCol w:w="3402"/>
      </w:tblGrid>
      <w:tr w:rsidR="00CD4E1B" w:rsidRPr="00637CD0" w:rsidTr="00815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NO</w:t>
            </w:r>
          </w:p>
        </w:tc>
        <w:tc>
          <w:tcPr>
            <w:tcW w:w="38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BOBOT SAMPEL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ABSORBANSI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1</w:t>
            </w:r>
          </w:p>
        </w:tc>
        <w:tc>
          <w:tcPr>
            <w:tcW w:w="382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1,174 gram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0,356</w:t>
            </w:r>
          </w:p>
        </w:tc>
      </w:tr>
      <w:tr w:rsidR="00CD4E1B" w:rsidRPr="00637CD0" w:rsidTr="00815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2</w:t>
            </w:r>
          </w:p>
        </w:tc>
        <w:tc>
          <w:tcPr>
            <w:tcW w:w="3827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1,173 gram</w:t>
            </w:r>
          </w:p>
        </w:tc>
        <w:tc>
          <w:tcPr>
            <w:tcW w:w="3402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0,356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3</w:t>
            </w:r>
          </w:p>
        </w:tc>
        <w:tc>
          <w:tcPr>
            <w:tcW w:w="382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1,173 gram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0,356</w:t>
            </w:r>
          </w:p>
        </w:tc>
      </w:tr>
      <w:tr w:rsidR="00CD4E1B" w:rsidRPr="00637CD0" w:rsidTr="00815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4</w:t>
            </w:r>
          </w:p>
        </w:tc>
        <w:tc>
          <w:tcPr>
            <w:tcW w:w="3827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1,174 gram</w:t>
            </w:r>
          </w:p>
        </w:tc>
        <w:tc>
          <w:tcPr>
            <w:tcW w:w="3402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0,356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</w:pPr>
            <w:r w:rsidRPr="00637CD0">
              <w:t>5</w:t>
            </w:r>
          </w:p>
        </w:tc>
        <w:tc>
          <w:tcPr>
            <w:tcW w:w="382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1,174 gram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D0">
              <w:t>0,356</w:t>
            </w:r>
          </w:p>
        </w:tc>
      </w:tr>
      <w:tr w:rsidR="00CD4E1B" w:rsidRPr="00637CD0" w:rsidTr="00815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D4E1B" w:rsidRPr="00637CD0" w:rsidRDefault="00CD4E1B" w:rsidP="00815596">
            <w:pPr>
              <w:spacing w:line="480" w:lineRule="auto"/>
            </w:pPr>
            <w:r w:rsidRPr="00637CD0">
              <w:lastRenderedPageBreak/>
              <w:t>6</w:t>
            </w:r>
          </w:p>
        </w:tc>
        <w:tc>
          <w:tcPr>
            <w:tcW w:w="3827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1,173 gram</w:t>
            </w:r>
          </w:p>
        </w:tc>
        <w:tc>
          <w:tcPr>
            <w:tcW w:w="3402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7CD0">
              <w:t>0,356</w:t>
            </w:r>
          </w:p>
        </w:tc>
      </w:tr>
    </w:tbl>
    <w:p w:rsidR="00CD4E1B" w:rsidRPr="00637CD0" w:rsidRDefault="00CD4E1B" w:rsidP="00CD4E1B">
      <w:pPr>
        <w:spacing w:line="480" w:lineRule="auto"/>
      </w:pPr>
    </w:p>
    <w:p w:rsidR="00CD4E1B" w:rsidRPr="00637CD0" w:rsidRDefault="00CD4E1B" w:rsidP="006E4A32">
      <w:pPr>
        <w:pStyle w:val="ListParagraph"/>
        <w:widowControl/>
        <w:numPr>
          <w:ilvl w:val="0"/>
          <w:numId w:val="1"/>
        </w:numPr>
        <w:autoSpaceDE/>
        <w:autoSpaceDN/>
        <w:spacing w:line="480" w:lineRule="auto"/>
        <w:contextualSpacing/>
        <w:jc w:val="both"/>
      </w:pPr>
      <w:r w:rsidRPr="00637CD0">
        <w:t>Perhitungan Kadar Sampel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6"/>
        </w:numPr>
        <w:autoSpaceDE/>
        <w:autoSpaceDN/>
        <w:spacing w:line="480" w:lineRule="auto"/>
        <w:ind w:left="426" w:hanging="426"/>
        <w:contextualSpacing/>
        <w:jc w:val="both"/>
      </w:pPr>
      <w:r w:rsidRPr="00637CD0">
        <w:t>Bobot Sampel 1</w:t>
      </w:r>
      <w:r w:rsidRPr="00637CD0">
        <w:tab/>
      </w:r>
      <w:r w:rsidRPr="00637CD0">
        <w:tab/>
        <w:t>= 1,174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  <w:t>= 0,356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 xml:space="preserve">Konsentrasi </w:t>
      </w:r>
      <w:r>
        <w:t>Terukur  y</w:t>
      </w:r>
      <w:r>
        <w:tab/>
        <w:t>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>
        <w:tab/>
      </w:r>
      <w:r>
        <w:tab/>
      </w:r>
      <w:r>
        <w:tab/>
        <w:t>0,356   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 w:rsidRPr="00637CD0">
        <w:tab/>
        <w:t>=</w:t>
      </w:r>
      <w: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0,356+0,00807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0,36407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2586" w:firstLine="294"/>
        <w:rPr>
          <w:rFonts w:eastAsiaTheme="minorEastAsia"/>
        </w:rPr>
      </w:pPr>
      <w:r>
        <w:rPr>
          <w:rFonts w:eastAsiaTheme="minorEastAsia"/>
        </w:rPr>
        <w:t>= 17,008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</w:t>
      </w:r>
      <w:r w:rsidRPr="00637CD0">
        <w:rPr>
          <w:rFonts w:eastAsiaTheme="minorEastAsia"/>
        </w:rPr>
        <w:t>= 20</w:t>
      </w:r>
    </w:p>
    <w:p w:rsidR="00CD4E1B" w:rsidRPr="00834BFA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</w:rPr>
      </w:pPr>
      <w:r>
        <w:rPr>
          <w:rFonts w:eastAsiaTheme="minorEastAsia"/>
        </w:rPr>
        <w:t>Konsentrasi sampel hidrokuinon sebelum diencerkan (Fp=20 kali) dalam labu awal (Labu 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17,008</m:t>
            </m:r>
            <m:r>
              <m:rPr>
                <m:sty m:val="p"/>
              </m:rPr>
              <w:rPr>
                <w:rFonts w:ascii="Cambria Math" w:eastAsiaTheme="minorEastAsia"/>
                <w:color w:val="000000" w:themeColor="text1"/>
              </w:rPr>
              <m:t xml:space="preserve"> x  100 x 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1,174 g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ab/>
      </w:r>
      <w:r w:rsidRPr="001D6853">
        <w:rPr>
          <w:rFonts w:eastAsiaTheme="minorEastAsia"/>
          <w:color w:val="000000" w:themeColor="text1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34017,28</m:t>
            </m:r>
            <m:r>
              <w:rPr>
                <w:rFonts w:ascii="Cambria Math" w:eastAsiaTheme="minorEastAsia" w:hAnsi="Cambria Math"/>
              </w:rPr>
              <m:t>μ</m:t>
            </m:r>
            <m:r>
              <w:rPr>
                <w:rFonts w:ascii="Cambria Math" w:eastAsiaTheme="minorEastAsia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1,174 g</m:t>
            </m:r>
          </m:den>
        </m:f>
      </m:oMath>
    </w:p>
    <w:p w:rsidR="00CD4E1B" w:rsidRPr="00FE3A23" w:rsidRDefault="00CD4E1B" w:rsidP="00CD4E1B">
      <w:pPr>
        <w:pStyle w:val="ListParagraph"/>
        <w:spacing w:line="480" w:lineRule="auto"/>
        <w:ind w:left="0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CB37CF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ab/>
      </w:r>
      <w:r w:rsidRPr="001D6853">
        <w:rPr>
          <w:rFonts w:eastAsiaTheme="minorEastAsia"/>
          <w:color w:val="000000" w:themeColor="text1"/>
        </w:rPr>
        <w:t>= 2</w:t>
      </w:r>
      <w:r>
        <w:rPr>
          <w:rFonts w:eastAsiaTheme="minorEastAsia"/>
          <w:color w:val="000000" w:themeColor="text1"/>
        </w:rPr>
        <w:t xml:space="preserve">8975,541 </w:t>
      </w:r>
      <m:oMath>
        <m:r>
          <m:rPr>
            <m:sty m:val="p"/>
          </m:rPr>
          <w:rPr>
            <w:rFonts w:ascii="Cambria Math" w:eastAsiaTheme="minorEastAsia" w:hAnsi="Cambria Math"/>
          </w:rPr>
          <m:t>μ</m:t>
        </m:r>
        <m:r>
          <m:rPr>
            <m:sty m:val="p"/>
          </m:rPr>
          <w:rPr>
            <w:rFonts w:ascii="Cambria Math" w:eastAsiaTheme="minorEastAsia"/>
          </w:rPr>
          <m:t>g/g</m:t>
        </m:r>
      </m:oMath>
    </w:p>
    <w:p w:rsidR="00CD4E1B" w:rsidRPr="00834BFA" w:rsidRDefault="00CD4E1B" w:rsidP="00CD4E1B">
      <w:pPr>
        <w:spacing w:line="480" w:lineRule="auto"/>
        <w:ind w:left="2160" w:firstLine="720"/>
        <w:rPr>
          <w:rFonts w:eastAsiaTheme="minorEastAsia"/>
        </w:rPr>
      </w:pPr>
      <w:r>
        <w:rPr>
          <w:rFonts w:eastAsiaTheme="minorEastAsia"/>
        </w:rPr>
        <w:t xml:space="preserve"> = 28,97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6"/>
        </w:numPr>
        <w:autoSpaceDE/>
        <w:autoSpaceDN/>
        <w:spacing w:line="480" w:lineRule="auto"/>
        <w:ind w:left="426" w:hanging="426"/>
        <w:contextualSpacing/>
        <w:jc w:val="both"/>
      </w:pPr>
      <w:r w:rsidRPr="00637CD0">
        <w:t>Bobot Sampel 2</w:t>
      </w:r>
      <w:r w:rsidRPr="00637CD0">
        <w:tab/>
      </w:r>
      <w:r w:rsidRPr="00637CD0">
        <w:tab/>
        <w:t xml:space="preserve">= </w:t>
      </w:r>
      <w:r>
        <w:t>1,173</w:t>
      </w:r>
      <w:r w:rsidRPr="00637CD0">
        <w:t xml:space="preserve">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  <w:t>= 0,356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 xml:space="preserve">Konsentrasi </w:t>
      </w:r>
      <w:r>
        <w:t>Terukur  y</w:t>
      </w:r>
      <w:r>
        <w:tab/>
        <w:t>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>
        <w:tab/>
      </w:r>
      <w:r>
        <w:tab/>
      </w:r>
      <w:r>
        <w:tab/>
        <w:t>0,356   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lastRenderedPageBreak/>
        <w:tab/>
      </w:r>
      <w:r w:rsidRPr="00637CD0">
        <w:tab/>
      </w:r>
      <w:r w:rsidRPr="00637CD0">
        <w:tab/>
        <w:t xml:space="preserve">    X</w:t>
      </w:r>
      <w:r w:rsidRPr="00637CD0">
        <w:tab/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0,356+0,00807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0,36407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2586" w:firstLine="294"/>
        <w:rPr>
          <w:rFonts w:eastAsiaTheme="minorEastAsia"/>
        </w:rPr>
      </w:pPr>
      <w:r>
        <w:rPr>
          <w:rFonts w:eastAsiaTheme="minorEastAsia"/>
        </w:rPr>
        <w:t>= 17,008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</w:t>
      </w:r>
      <w:r w:rsidRPr="00637CD0">
        <w:rPr>
          <w:rFonts w:eastAsiaTheme="minorEastAsia"/>
        </w:rPr>
        <w:t>= 20</w:t>
      </w:r>
    </w:p>
    <w:p w:rsidR="00CD4E1B" w:rsidRPr="00834BFA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</w:rPr>
      </w:pPr>
      <w:r>
        <w:rPr>
          <w:rFonts w:eastAsiaTheme="minorEastAsia"/>
        </w:rPr>
        <w:t>Konsentrasi sampel hidrokuinon sebelum diencerkan (Fp=20 kali) dalam labu awal (Labu 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17,008</m:t>
            </m:r>
            <m:r>
              <m:rPr>
                <m:sty m:val="p"/>
              </m:rPr>
              <w:rPr>
                <w:rFonts w:ascii="Cambria Math" w:eastAsiaTheme="minorEastAsia"/>
                <w:color w:val="000000" w:themeColor="text1"/>
              </w:rPr>
              <m:t xml:space="preserve"> x  100 x 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1,173 g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ab/>
      </w:r>
      <w:r w:rsidRPr="001D6853">
        <w:rPr>
          <w:rFonts w:eastAsiaTheme="minorEastAsia"/>
          <w:color w:val="000000" w:themeColor="text1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34017,28</m:t>
            </m:r>
            <m:r>
              <w:rPr>
                <w:rFonts w:ascii="Cambria Math" w:eastAsiaTheme="minorEastAsia" w:hAnsi="Cambria Math"/>
              </w:rPr>
              <m:t>μ</m:t>
            </m:r>
            <m:r>
              <w:rPr>
                <w:rFonts w:ascii="Cambria Math" w:eastAsiaTheme="minorEastAsia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1,173 g</m:t>
            </m:r>
          </m:den>
        </m:f>
      </m:oMath>
    </w:p>
    <w:p w:rsidR="00CD4E1B" w:rsidRPr="00CB37CF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ab/>
      </w:r>
      <w:r w:rsidRPr="001D6853">
        <w:rPr>
          <w:rFonts w:eastAsiaTheme="minorEastAsia"/>
          <w:color w:val="000000" w:themeColor="text1"/>
        </w:rPr>
        <w:t>= 2</w:t>
      </w:r>
      <w:r>
        <w:rPr>
          <w:rFonts w:eastAsiaTheme="minorEastAsia"/>
          <w:color w:val="000000" w:themeColor="text1"/>
        </w:rPr>
        <w:t xml:space="preserve">9000,24 </w:t>
      </w:r>
      <m:oMath>
        <m:r>
          <m:rPr>
            <m:sty m:val="p"/>
          </m:rPr>
          <w:rPr>
            <w:rFonts w:ascii="Cambria Math" w:eastAsiaTheme="minorEastAsia" w:hAnsi="Cambria Math"/>
          </w:rPr>
          <m:t>μ</m:t>
        </m:r>
        <m:r>
          <m:rPr>
            <m:sty m:val="p"/>
          </m:rPr>
          <w:rPr>
            <w:rFonts w:ascii="Cambria Math" w:eastAsiaTheme="minorEastAsia"/>
          </w:rPr>
          <m:t>g/g</m:t>
        </m:r>
      </m:oMath>
    </w:p>
    <w:p w:rsidR="00CD4E1B" w:rsidRPr="00834BFA" w:rsidRDefault="00CD4E1B" w:rsidP="00CD4E1B">
      <w:pPr>
        <w:spacing w:line="480" w:lineRule="auto"/>
        <w:ind w:left="2160" w:firstLine="720"/>
        <w:rPr>
          <w:rFonts w:eastAsiaTheme="minorEastAsia"/>
        </w:rPr>
      </w:pPr>
      <w:r>
        <w:rPr>
          <w:rFonts w:eastAsiaTheme="minorEastAsia"/>
        </w:rPr>
        <w:t xml:space="preserve"> = 29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6"/>
        </w:numPr>
        <w:autoSpaceDE/>
        <w:autoSpaceDN/>
        <w:spacing w:line="480" w:lineRule="auto"/>
        <w:ind w:left="426" w:hanging="426"/>
        <w:contextualSpacing/>
        <w:jc w:val="both"/>
      </w:pPr>
      <w:r w:rsidRPr="00637CD0">
        <w:t>Bobot Sampel 3</w:t>
      </w:r>
      <w:r w:rsidRPr="00637CD0">
        <w:tab/>
      </w:r>
      <w:r w:rsidRPr="00637CD0">
        <w:tab/>
        <w:t xml:space="preserve">= </w:t>
      </w:r>
      <w:r>
        <w:t>1,173</w:t>
      </w:r>
      <w:r w:rsidRPr="00637CD0">
        <w:t xml:space="preserve">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  <w:t>= 0,356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 xml:space="preserve">Konsentrasi </w:t>
      </w:r>
      <w:r>
        <w:t>Terukur  y</w:t>
      </w:r>
      <w:r>
        <w:tab/>
        <w:t>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>
        <w:tab/>
      </w:r>
      <w:r>
        <w:tab/>
      </w:r>
      <w:r>
        <w:tab/>
        <w:t>0,356   = 0,021405x – 0,00807</w:t>
      </w:r>
    </w:p>
    <w:p w:rsidR="00CD4E1B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 w:rsidRPr="00637CD0">
        <w:tab/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0,356+0,00807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0,021405</m:t>
            </m:r>
          </m:den>
        </m:f>
      </m:oMath>
    </w:p>
    <w:p w:rsidR="00CD4E1B" w:rsidRPr="00FE3A23" w:rsidRDefault="00CD4E1B" w:rsidP="00CD4E1B">
      <w:pPr>
        <w:pStyle w:val="ListParagraph"/>
        <w:spacing w:line="480" w:lineRule="auto"/>
        <w:ind w:left="0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0,36407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2586" w:firstLine="294"/>
        <w:rPr>
          <w:rFonts w:eastAsiaTheme="minorEastAsia"/>
        </w:rPr>
      </w:pPr>
      <w:r>
        <w:rPr>
          <w:rFonts w:eastAsiaTheme="minorEastAsia"/>
        </w:rPr>
        <w:t>= 17,008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</w:t>
      </w:r>
      <w:r w:rsidRPr="00637CD0">
        <w:rPr>
          <w:rFonts w:eastAsiaTheme="minorEastAsia"/>
        </w:rPr>
        <w:t>= 20</w:t>
      </w:r>
    </w:p>
    <w:p w:rsidR="00CD4E1B" w:rsidRPr="00834BFA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</w:rPr>
      </w:pPr>
      <w:r>
        <w:rPr>
          <w:rFonts w:eastAsiaTheme="minorEastAsia"/>
        </w:rPr>
        <w:t xml:space="preserve">Konsentrasi sampel hidrokuinon sebelum diencerkan (Fp=20 kali) dalam labu awal (Labu </w:t>
      </w:r>
      <w:r>
        <w:rPr>
          <w:rFonts w:eastAsiaTheme="minorEastAsia"/>
        </w:rPr>
        <w:lastRenderedPageBreak/>
        <w:t>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17,008</m:t>
            </m:r>
            <m:r>
              <m:rPr>
                <m:sty m:val="p"/>
              </m:rPr>
              <w:rPr>
                <w:rFonts w:ascii="Cambria Math" w:eastAsiaTheme="minorEastAsia"/>
                <w:color w:val="000000" w:themeColor="text1"/>
              </w:rPr>
              <m:t xml:space="preserve"> x  100 x 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1,173 g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ab/>
      </w:r>
      <w:r w:rsidRPr="001D6853">
        <w:rPr>
          <w:rFonts w:eastAsiaTheme="minorEastAsia"/>
          <w:color w:val="000000" w:themeColor="text1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34017,28</m:t>
            </m:r>
            <m:r>
              <w:rPr>
                <w:rFonts w:ascii="Cambria Math" w:eastAsiaTheme="minorEastAsia" w:hAnsi="Cambria Math"/>
              </w:rPr>
              <m:t>μ</m:t>
            </m:r>
            <m:r>
              <w:rPr>
                <w:rFonts w:ascii="Cambria Math" w:eastAsiaTheme="minorEastAsia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1,173 g</m:t>
            </m:r>
          </m:den>
        </m:f>
      </m:oMath>
    </w:p>
    <w:p w:rsidR="00CD4E1B" w:rsidRPr="00CB37CF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ab/>
      </w:r>
      <w:r w:rsidRPr="001D6853">
        <w:rPr>
          <w:rFonts w:eastAsiaTheme="minorEastAsia"/>
          <w:color w:val="000000" w:themeColor="text1"/>
        </w:rPr>
        <w:t>= 2</w:t>
      </w:r>
      <w:r>
        <w:rPr>
          <w:rFonts w:eastAsiaTheme="minorEastAsia"/>
          <w:color w:val="000000" w:themeColor="text1"/>
        </w:rPr>
        <w:t xml:space="preserve">9000,24 </w:t>
      </w:r>
      <m:oMath>
        <m:r>
          <m:rPr>
            <m:sty m:val="p"/>
          </m:rPr>
          <w:rPr>
            <w:rFonts w:ascii="Cambria Math" w:eastAsiaTheme="minorEastAsia" w:hAnsi="Cambria Math"/>
          </w:rPr>
          <m:t>μ</m:t>
        </m:r>
        <m:r>
          <m:rPr>
            <m:sty m:val="p"/>
          </m:rPr>
          <w:rPr>
            <w:rFonts w:ascii="Cambria Math" w:eastAsiaTheme="minorEastAsia"/>
          </w:rPr>
          <m:t>g/g</m:t>
        </m:r>
      </m:oMath>
    </w:p>
    <w:p w:rsidR="00CD4E1B" w:rsidRPr="00834BFA" w:rsidRDefault="00CD4E1B" w:rsidP="00CD4E1B">
      <w:pPr>
        <w:spacing w:line="480" w:lineRule="auto"/>
        <w:ind w:left="2160" w:firstLine="720"/>
        <w:rPr>
          <w:rFonts w:eastAsiaTheme="minorEastAsia"/>
        </w:rPr>
      </w:pPr>
      <w:r>
        <w:rPr>
          <w:rFonts w:eastAsiaTheme="minorEastAsia"/>
        </w:rPr>
        <w:t xml:space="preserve"> = 29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6"/>
        </w:numPr>
        <w:autoSpaceDE/>
        <w:autoSpaceDN/>
        <w:spacing w:line="480" w:lineRule="auto"/>
        <w:ind w:left="426" w:hanging="426"/>
        <w:contextualSpacing/>
        <w:jc w:val="both"/>
      </w:pPr>
      <w:r>
        <w:t>Bobot Sampel 4</w:t>
      </w:r>
      <w:r>
        <w:tab/>
      </w:r>
      <w:r>
        <w:tab/>
      </w:r>
      <w:r w:rsidRPr="00637CD0">
        <w:t xml:space="preserve">= </w:t>
      </w:r>
      <w:r>
        <w:t>1,173</w:t>
      </w:r>
      <w:r w:rsidRPr="00637CD0">
        <w:t xml:space="preserve">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  <w:t>= 0,356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 xml:space="preserve">Konsentrasi </w:t>
      </w:r>
      <w:r>
        <w:t>Terukur  y</w:t>
      </w:r>
      <w:r>
        <w:tab/>
        <w:t>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>
        <w:tab/>
      </w:r>
      <w:r>
        <w:tab/>
      </w:r>
      <w:r>
        <w:tab/>
        <w:t>0,356   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 w:rsidRPr="00637CD0">
        <w:tab/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0,356+0,00807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0,36407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2586" w:firstLine="294"/>
        <w:rPr>
          <w:rFonts w:eastAsiaTheme="minorEastAsia"/>
        </w:rPr>
      </w:pPr>
      <w:r>
        <w:rPr>
          <w:rFonts w:eastAsiaTheme="minorEastAsia"/>
        </w:rPr>
        <w:t>= 17,008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</w:t>
      </w:r>
      <w:r w:rsidRPr="00637CD0">
        <w:rPr>
          <w:rFonts w:eastAsiaTheme="minorEastAsia"/>
        </w:rPr>
        <w:t>= 20</w:t>
      </w:r>
    </w:p>
    <w:p w:rsidR="00CD4E1B" w:rsidRPr="00834BFA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</w:rPr>
      </w:pPr>
      <w:r>
        <w:rPr>
          <w:rFonts w:eastAsiaTheme="minorEastAsia"/>
        </w:rPr>
        <w:t>Konsentrasi sampel hidrokuinon sebelum diencerkan (Fp=20 kali) dalam labu awal (Labu tentukur 100 ml)</w:t>
      </w:r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Pr="00FE3A23" w:rsidRDefault="00CD4E1B" w:rsidP="00CD4E1B">
      <w:pPr>
        <w:pStyle w:val="ListParagraph"/>
        <w:spacing w:line="480" w:lineRule="auto"/>
        <w:ind w:left="0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17,008</m:t>
            </m:r>
            <m:r>
              <m:rPr>
                <m:sty m:val="p"/>
              </m:rPr>
              <w:rPr>
                <w:rFonts w:ascii="Cambria Math" w:eastAsiaTheme="minorEastAsia"/>
                <w:color w:val="000000" w:themeColor="text1"/>
              </w:rPr>
              <m:t xml:space="preserve"> x  100 x 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1,173 g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ab/>
      </w:r>
      <w:r w:rsidRPr="001D6853">
        <w:rPr>
          <w:rFonts w:eastAsiaTheme="minorEastAsia"/>
          <w:color w:val="000000" w:themeColor="text1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34017,28</m:t>
            </m:r>
            <m:r>
              <w:rPr>
                <w:rFonts w:ascii="Cambria Math" w:eastAsiaTheme="minorEastAsia" w:hAnsi="Cambria Math"/>
              </w:rPr>
              <m:t>μ</m:t>
            </m:r>
            <m:r>
              <w:rPr>
                <w:rFonts w:ascii="Cambria Math" w:eastAsiaTheme="minorEastAsia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1,173 g</m:t>
            </m:r>
          </m:den>
        </m:f>
      </m:oMath>
    </w:p>
    <w:p w:rsidR="00CD4E1B" w:rsidRPr="00CB37CF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ab/>
      </w:r>
      <w:r w:rsidRPr="001D6853">
        <w:rPr>
          <w:rFonts w:eastAsiaTheme="minorEastAsia"/>
          <w:color w:val="000000" w:themeColor="text1"/>
        </w:rPr>
        <w:t>= 2</w:t>
      </w:r>
      <w:r>
        <w:rPr>
          <w:rFonts w:eastAsiaTheme="minorEastAsia"/>
          <w:color w:val="000000" w:themeColor="text1"/>
        </w:rPr>
        <w:t xml:space="preserve">9000,24 </w:t>
      </w:r>
      <m:oMath>
        <m:r>
          <m:rPr>
            <m:sty m:val="p"/>
          </m:rPr>
          <w:rPr>
            <w:rFonts w:ascii="Cambria Math" w:eastAsiaTheme="minorEastAsia" w:hAnsi="Cambria Math"/>
          </w:rPr>
          <m:t>μ</m:t>
        </m:r>
        <m:r>
          <m:rPr>
            <m:sty m:val="p"/>
          </m:rPr>
          <w:rPr>
            <w:rFonts w:ascii="Cambria Math" w:eastAsiaTheme="minorEastAsia"/>
          </w:rPr>
          <m:t>g/g</m:t>
        </m:r>
      </m:oMath>
    </w:p>
    <w:p w:rsidR="00CD4E1B" w:rsidRPr="005F033D" w:rsidRDefault="00CD4E1B" w:rsidP="00CD4E1B">
      <w:pPr>
        <w:spacing w:line="480" w:lineRule="auto"/>
        <w:ind w:left="2160" w:firstLine="720"/>
        <w:rPr>
          <w:rFonts w:eastAsiaTheme="minorEastAsia"/>
        </w:rPr>
      </w:pPr>
      <w:r>
        <w:rPr>
          <w:rFonts w:eastAsiaTheme="minorEastAsia"/>
        </w:rPr>
        <w:t xml:space="preserve"> = 29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6"/>
        </w:numPr>
        <w:autoSpaceDE/>
        <w:autoSpaceDN/>
        <w:spacing w:line="480" w:lineRule="auto"/>
        <w:ind w:left="426" w:hanging="426"/>
        <w:contextualSpacing/>
        <w:jc w:val="both"/>
      </w:pPr>
      <w:r>
        <w:lastRenderedPageBreak/>
        <w:t>Bobot Sampel 5</w:t>
      </w:r>
      <w:r w:rsidRPr="00637CD0">
        <w:tab/>
      </w:r>
      <w:r w:rsidRPr="00637CD0">
        <w:tab/>
        <w:t>= 1,174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  <w:t>= 0,356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 xml:space="preserve">Konsentrasi </w:t>
      </w:r>
      <w:r>
        <w:t>Terukur  y</w:t>
      </w:r>
      <w:r>
        <w:tab/>
        <w:t>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>
        <w:tab/>
      </w:r>
      <w:r>
        <w:tab/>
      </w:r>
      <w:r>
        <w:tab/>
        <w:t>0,356   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 w:rsidRPr="00637CD0">
        <w:tab/>
        <w:t>=</w:t>
      </w:r>
      <w: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0,356+0,00807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0,36407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2586" w:firstLine="294"/>
        <w:rPr>
          <w:rFonts w:eastAsiaTheme="minorEastAsia"/>
        </w:rPr>
      </w:pPr>
      <w:r>
        <w:rPr>
          <w:rFonts w:eastAsiaTheme="minorEastAsia"/>
        </w:rPr>
        <w:t>= 17,008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>Faktor Pengenceran</w:t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</w:t>
      </w:r>
      <w:r w:rsidRPr="00637CD0">
        <w:rPr>
          <w:rFonts w:eastAsiaTheme="minorEastAsia"/>
        </w:rPr>
        <w:t>= 20</w:t>
      </w:r>
    </w:p>
    <w:p w:rsidR="00CD4E1B" w:rsidRPr="00834BFA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</w:rPr>
      </w:pPr>
      <w:r>
        <w:rPr>
          <w:rFonts w:eastAsiaTheme="minorEastAsia"/>
        </w:rPr>
        <w:t>Konsentrasi sampel hidrokuinon sebelum diencerkan (Fp=20 kali) dalam labu awal (Labu 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 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17,008</m:t>
            </m:r>
            <m:r>
              <m:rPr>
                <m:sty m:val="p"/>
              </m:rPr>
              <w:rPr>
                <w:rFonts w:ascii="Cambria Math" w:eastAsiaTheme="minorEastAsia"/>
                <w:color w:val="000000" w:themeColor="text1"/>
              </w:rPr>
              <m:t xml:space="preserve"> x  100 x 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1,174 g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ab/>
      </w:r>
      <w:r w:rsidRPr="001D6853">
        <w:rPr>
          <w:rFonts w:eastAsiaTheme="minorEastAsia"/>
          <w:color w:val="000000" w:themeColor="text1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34017,28</m:t>
            </m:r>
            <m:r>
              <w:rPr>
                <w:rFonts w:ascii="Cambria Math" w:eastAsiaTheme="minorEastAsia" w:hAnsi="Cambria Math"/>
              </w:rPr>
              <m:t>μ</m:t>
            </m:r>
            <m:r>
              <w:rPr>
                <w:rFonts w:ascii="Cambria Math" w:eastAsiaTheme="minorEastAsia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1,174 g</m:t>
            </m:r>
          </m:den>
        </m:f>
      </m:oMath>
    </w:p>
    <w:p w:rsidR="00CD4E1B" w:rsidRPr="00CB37CF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ab/>
      </w:r>
      <w:r w:rsidRPr="001D6853">
        <w:rPr>
          <w:rFonts w:eastAsiaTheme="minorEastAsia"/>
          <w:color w:val="000000" w:themeColor="text1"/>
        </w:rPr>
        <w:t>= 2</w:t>
      </w:r>
      <w:r>
        <w:rPr>
          <w:rFonts w:eastAsiaTheme="minorEastAsia"/>
          <w:color w:val="000000" w:themeColor="text1"/>
        </w:rPr>
        <w:t xml:space="preserve">8975,541 </w:t>
      </w:r>
      <m:oMath>
        <m:r>
          <m:rPr>
            <m:sty m:val="p"/>
          </m:rPr>
          <w:rPr>
            <w:rFonts w:ascii="Cambria Math" w:eastAsiaTheme="minorEastAsia" w:hAnsi="Cambria Math"/>
          </w:rPr>
          <m:t>μ</m:t>
        </m:r>
        <m:r>
          <m:rPr>
            <m:sty m:val="p"/>
          </m:rPr>
          <w:rPr>
            <w:rFonts w:ascii="Cambria Math" w:eastAsiaTheme="minorEastAsia"/>
          </w:rPr>
          <m:t>g/g</m:t>
        </m:r>
      </m:oMath>
    </w:p>
    <w:p w:rsidR="00CD4E1B" w:rsidRPr="00834BFA" w:rsidRDefault="00CD4E1B" w:rsidP="00CD4E1B">
      <w:pPr>
        <w:spacing w:line="480" w:lineRule="auto"/>
        <w:ind w:left="2160" w:firstLine="720"/>
        <w:rPr>
          <w:rFonts w:eastAsiaTheme="minorEastAsia"/>
        </w:rPr>
      </w:pPr>
      <w:r>
        <w:rPr>
          <w:rFonts w:eastAsiaTheme="minorEastAsia"/>
        </w:rPr>
        <w:t xml:space="preserve"> = 28,97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6"/>
        </w:numPr>
        <w:autoSpaceDE/>
        <w:autoSpaceDN/>
        <w:spacing w:line="480" w:lineRule="auto"/>
        <w:ind w:left="426" w:hanging="426"/>
        <w:contextualSpacing/>
        <w:jc w:val="both"/>
      </w:pPr>
      <w:r w:rsidRPr="00637CD0">
        <w:t>Bobot Sampel 6</w:t>
      </w:r>
      <w:r w:rsidRPr="00637CD0">
        <w:tab/>
      </w:r>
      <w:r w:rsidRPr="00637CD0">
        <w:tab/>
        <w:t xml:space="preserve">= </w:t>
      </w:r>
      <w:r>
        <w:t>1,173</w:t>
      </w:r>
      <w:r w:rsidRPr="00637CD0">
        <w:t xml:space="preserve"> gram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 w:rsidRPr="00637CD0">
        <w:t>Absorbansi</w:t>
      </w:r>
      <w:r w:rsidRPr="00637CD0">
        <w:tab/>
      </w:r>
      <w:r w:rsidRPr="00637CD0">
        <w:tab/>
      </w:r>
      <w:r w:rsidRPr="00637CD0">
        <w:tab/>
        <w:t>= 0,356</w:t>
      </w:r>
    </w:p>
    <w:p w:rsidR="00CD4E1B" w:rsidRDefault="00CD4E1B" w:rsidP="00CD4E1B">
      <w:pPr>
        <w:pStyle w:val="ListParagraph"/>
        <w:spacing w:line="480" w:lineRule="auto"/>
        <w:ind w:left="426"/>
      </w:pPr>
      <w:r w:rsidRPr="00637CD0">
        <w:t xml:space="preserve">Konsentrasi </w:t>
      </w:r>
      <w:r>
        <w:t>Terukur  y</w:t>
      </w:r>
      <w:r>
        <w:tab/>
        <w:t>= 0,021405x – 0,00807</w:t>
      </w:r>
    </w:p>
    <w:p w:rsidR="00CD4E1B" w:rsidRPr="00FE3A23" w:rsidRDefault="00CD4E1B" w:rsidP="00CD4E1B">
      <w:pPr>
        <w:pStyle w:val="ListParagraph"/>
        <w:spacing w:line="480" w:lineRule="auto"/>
        <w:ind w:left="0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637CD0" w:rsidRDefault="00CD4E1B" w:rsidP="00CD4E1B">
      <w:pPr>
        <w:pStyle w:val="ListParagraph"/>
        <w:spacing w:line="480" w:lineRule="auto"/>
        <w:ind w:left="426"/>
      </w:pPr>
      <w:r>
        <w:tab/>
      </w:r>
      <w:r>
        <w:tab/>
      </w:r>
      <w:r>
        <w:tab/>
        <w:t>0,356   = 0,021405x – 0,00807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tab/>
      </w:r>
      <w:r w:rsidRPr="00637CD0">
        <w:tab/>
      </w:r>
      <w:r w:rsidRPr="00637CD0">
        <w:tab/>
        <w:t xml:space="preserve">    X</w:t>
      </w:r>
      <w:r w:rsidRPr="00637CD0">
        <w:tab/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0,356+0,00807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0,36407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0,021405</m:t>
            </m:r>
          </m:den>
        </m:f>
      </m:oMath>
    </w:p>
    <w:p w:rsidR="00CD4E1B" w:rsidRPr="00637CD0" w:rsidRDefault="00CD4E1B" w:rsidP="00CD4E1B">
      <w:pPr>
        <w:pStyle w:val="ListParagraph"/>
        <w:spacing w:line="480" w:lineRule="auto"/>
        <w:ind w:left="2586" w:firstLine="294"/>
        <w:rPr>
          <w:rFonts w:eastAsiaTheme="minorEastAsia"/>
        </w:rPr>
      </w:pPr>
      <w:r>
        <w:rPr>
          <w:rFonts w:eastAsiaTheme="minorEastAsia"/>
        </w:rPr>
        <w:t>= 17,008</w:t>
      </w:r>
    </w:p>
    <w:p w:rsidR="00CD4E1B" w:rsidRPr="00637CD0" w:rsidRDefault="00CD4E1B" w:rsidP="00CD4E1B">
      <w:pPr>
        <w:pStyle w:val="ListParagraph"/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lastRenderedPageBreak/>
        <w:t>Faktor Pengenceran</w:t>
      </w:r>
      <w:r w:rsidRPr="00637CD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0,5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</w:t>
      </w:r>
      <w:r w:rsidRPr="00637CD0">
        <w:rPr>
          <w:rFonts w:eastAsiaTheme="minorEastAsia"/>
        </w:rPr>
        <w:t>= 20</w:t>
      </w:r>
    </w:p>
    <w:p w:rsidR="00CD4E1B" w:rsidRPr="00834BFA" w:rsidRDefault="00CD4E1B" w:rsidP="00CD4E1B">
      <w:pPr>
        <w:pStyle w:val="ListParagraph"/>
        <w:tabs>
          <w:tab w:val="left" w:pos="2977"/>
        </w:tabs>
        <w:spacing w:line="480" w:lineRule="auto"/>
        <w:ind w:left="0"/>
        <w:rPr>
          <w:rFonts w:eastAsiaTheme="minorEastAsia"/>
        </w:rPr>
      </w:pPr>
      <w:r>
        <w:rPr>
          <w:rFonts w:eastAsiaTheme="minorEastAsia"/>
        </w:rPr>
        <w:t>Konsentrasi sampel hidrokuinon sebelum diencerkan (Fp=20 kali) dalam labu awal (Labu tentukur 100 ml)</w:t>
      </w:r>
    </w:p>
    <w:p w:rsidR="00CD4E1B" w:rsidRPr="00637CD0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Kadar                                   </w:t>
      </w:r>
      <w:r>
        <w:rPr>
          <w:rFonts w:eastAsiaTheme="minorEastAsia"/>
        </w:rPr>
        <w:t xml:space="preserve"> </w:t>
      </w:r>
      <w:r w:rsidRPr="00637CD0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Konsentrasi x Volume x Faktor Pengenceran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Bobot sampel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</w:rPr>
        <w:tab/>
      </w:r>
      <w:r w:rsidRPr="00637CD0">
        <w:rPr>
          <w:rFonts w:eastAsiaTheme="minorEastAsia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17,008</m:t>
            </m:r>
            <m:r>
              <m:rPr>
                <m:sty m:val="p"/>
              </m:rPr>
              <w:rPr>
                <w:rFonts w:ascii="Cambria Math" w:eastAsiaTheme="minorEastAsia"/>
                <w:color w:val="000000" w:themeColor="text1"/>
              </w:rPr>
              <m:t xml:space="preserve"> x  100 x 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1,173 g</m:t>
            </m:r>
          </m:den>
        </m:f>
      </m:oMath>
    </w:p>
    <w:p w:rsidR="00CD4E1B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ab/>
      </w:r>
      <w:r w:rsidRPr="001D6853">
        <w:rPr>
          <w:rFonts w:eastAsiaTheme="minorEastAsia"/>
          <w:color w:val="000000" w:themeColor="text1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34017,28</m:t>
            </m:r>
            <m:r>
              <w:rPr>
                <w:rFonts w:ascii="Cambria Math" w:eastAsiaTheme="minorEastAsia" w:hAnsi="Cambria Math"/>
              </w:rPr>
              <m:t>μ</m:t>
            </m:r>
            <m:r>
              <w:rPr>
                <w:rFonts w:ascii="Cambria Math" w:eastAsiaTheme="minorEastAsia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</w:rPr>
              <m:t>1,173 g</m:t>
            </m:r>
          </m:den>
        </m:f>
      </m:oMath>
    </w:p>
    <w:p w:rsidR="00CD4E1B" w:rsidRPr="00CB37CF" w:rsidRDefault="00CD4E1B" w:rsidP="00CD4E1B">
      <w:pPr>
        <w:pStyle w:val="ListParagraph"/>
        <w:tabs>
          <w:tab w:val="left" w:pos="2977"/>
        </w:tabs>
        <w:spacing w:line="480" w:lineRule="auto"/>
        <w:ind w:left="426"/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000000" w:themeColor="text1"/>
        </w:rPr>
        <w:tab/>
      </w:r>
      <w:r w:rsidRPr="001D6853">
        <w:rPr>
          <w:rFonts w:eastAsiaTheme="minorEastAsia"/>
          <w:color w:val="000000" w:themeColor="text1"/>
        </w:rPr>
        <w:t>= 2</w:t>
      </w:r>
      <w:r>
        <w:rPr>
          <w:rFonts w:eastAsiaTheme="minorEastAsia"/>
          <w:color w:val="000000" w:themeColor="text1"/>
        </w:rPr>
        <w:t xml:space="preserve">9000,24 </w:t>
      </w:r>
      <m:oMath>
        <m:r>
          <m:rPr>
            <m:sty m:val="p"/>
          </m:rPr>
          <w:rPr>
            <w:rFonts w:ascii="Cambria Math" w:eastAsiaTheme="minorEastAsia" w:hAnsi="Cambria Math"/>
          </w:rPr>
          <m:t>μ</m:t>
        </m:r>
        <m:r>
          <m:rPr>
            <m:sty m:val="p"/>
          </m:rPr>
          <w:rPr>
            <w:rFonts w:ascii="Cambria Math" w:eastAsiaTheme="minorEastAsia"/>
          </w:rPr>
          <m:t>g/g</m:t>
        </m:r>
      </m:oMath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  <w:r>
        <w:rPr>
          <w:rFonts w:eastAsiaTheme="minorEastAsia"/>
        </w:rPr>
        <w:t xml:space="preserve"> = 29</w:t>
      </w:r>
      <w:r w:rsidRPr="00637CD0">
        <w:rPr>
          <w:rFonts w:eastAsiaTheme="minorEastAsia"/>
        </w:rPr>
        <w:t xml:space="preserve"> mg/g</w:t>
      </w: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</w:p>
    <w:p w:rsidR="00CD4E1B" w:rsidRDefault="00CD4E1B" w:rsidP="00CD4E1B">
      <w:pPr>
        <w:spacing w:line="480" w:lineRule="auto"/>
        <w:ind w:left="2160" w:firstLine="720"/>
        <w:rPr>
          <w:rFonts w:eastAsiaTheme="minorEastAsia"/>
        </w:rPr>
      </w:pPr>
    </w:p>
    <w:p w:rsidR="00CD4E1B" w:rsidRPr="00FE3A23" w:rsidRDefault="00CD4E1B" w:rsidP="00CD4E1B">
      <w:pPr>
        <w:pStyle w:val="ListParagraph"/>
        <w:spacing w:line="480" w:lineRule="auto"/>
        <w:ind w:left="0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Pr="00637CD0" w:rsidRDefault="00CD4E1B" w:rsidP="00CD4E1B">
      <w:pPr>
        <w:spacing w:line="480" w:lineRule="auto"/>
        <w:rPr>
          <w:rFonts w:eastAsiaTheme="minorEastAsia"/>
        </w:rPr>
      </w:pPr>
      <w:r w:rsidRPr="00637CD0">
        <w:rPr>
          <w:rFonts w:eastAsiaTheme="minorEastAsia"/>
        </w:rPr>
        <w:t>Persentase Kadar Hidroquinon.</w:t>
      </w:r>
    </w:p>
    <w:tbl>
      <w:tblPr>
        <w:tblStyle w:val="LightShading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2497"/>
        <w:gridCol w:w="3109"/>
        <w:gridCol w:w="2108"/>
      </w:tblGrid>
      <w:tr w:rsidR="00CD4E1B" w:rsidRPr="00637CD0" w:rsidTr="00815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No</w:t>
            </w:r>
          </w:p>
        </w:tc>
        <w:tc>
          <w:tcPr>
            <w:tcW w:w="24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Kadar (x) (mg/g)</w:t>
            </w:r>
          </w:p>
        </w:tc>
        <w:tc>
          <w:tcPr>
            <w:tcW w:w="31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X-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</m:acc>
            </m:oMath>
          </w:p>
        </w:tc>
        <w:tc>
          <w:tcPr>
            <w:tcW w:w="21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acc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1</w:t>
            </w:r>
          </w:p>
        </w:tc>
        <w:tc>
          <w:tcPr>
            <w:tcW w:w="249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</w:t>
            </w:r>
            <w:r>
              <w:rPr>
                <w:rFonts w:eastAsiaTheme="minorEastAsia"/>
              </w:rPr>
              <w:t>8,97</w:t>
            </w:r>
          </w:p>
        </w:tc>
        <w:tc>
          <w:tcPr>
            <w:tcW w:w="3109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-0,01</w:t>
            </w:r>
          </w:p>
        </w:tc>
        <w:tc>
          <w:tcPr>
            <w:tcW w:w="2108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0,0001</w:t>
            </w:r>
          </w:p>
        </w:tc>
      </w:tr>
      <w:tr w:rsidR="00CD4E1B" w:rsidRPr="00637CD0" w:rsidTr="00815596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lastRenderedPageBreak/>
              <w:t>2</w:t>
            </w:r>
          </w:p>
        </w:tc>
        <w:tc>
          <w:tcPr>
            <w:tcW w:w="2497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29</w:t>
            </w:r>
          </w:p>
        </w:tc>
        <w:tc>
          <w:tcPr>
            <w:tcW w:w="3109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0,03</w:t>
            </w:r>
          </w:p>
        </w:tc>
        <w:tc>
          <w:tcPr>
            <w:tcW w:w="2108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0,0009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3</w:t>
            </w:r>
          </w:p>
        </w:tc>
        <w:tc>
          <w:tcPr>
            <w:tcW w:w="249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29</w:t>
            </w:r>
          </w:p>
        </w:tc>
        <w:tc>
          <w:tcPr>
            <w:tcW w:w="3109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0,03</w:t>
            </w:r>
          </w:p>
        </w:tc>
        <w:tc>
          <w:tcPr>
            <w:tcW w:w="2108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0,0009</w:t>
            </w:r>
          </w:p>
        </w:tc>
      </w:tr>
      <w:tr w:rsidR="00CD4E1B" w:rsidRPr="00637CD0" w:rsidTr="00815596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4</w:t>
            </w:r>
          </w:p>
        </w:tc>
        <w:tc>
          <w:tcPr>
            <w:tcW w:w="2497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</w:t>
            </w:r>
            <w:r>
              <w:rPr>
                <w:rFonts w:eastAsiaTheme="minorEastAsia"/>
              </w:rPr>
              <w:t>8,97</w:t>
            </w:r>
          </w:p>
        </w:tc>
        <w:tc>
          <w:tcPr>
            <w:tcW w:w="3109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-0,01</w:t>
            </w:r>
          </w:p>
        </w:tc>
        <w:tc>
          <w:tcPr>
            <w:tcW w:w="2108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0,0001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5</w:t>
            </w:r>
          </w:p>
        </w:tc>
        <w:tc>
          <w:tcPr>
            <w:tcW w:w="249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</w:t>
            </w:r>
            <w:r>
              <w:rPr>
                <w:rFonts w:eastAsiaTheme="minorEastAsia"/>
              </w:rPr>
              <w:t>8,97</w:t>
            </w:r>
          </w:p>
        </w:tc>
        <w:tc>
          <w:tcPr>
            <w:tcW w:w="3109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-0,01</w:t>
            </w:r>
          </w:p>
        </w:tc>
        <w:tc>
          <w:tcPr>
            <w:tcW w:w="2108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0,0001</w:t>
            </w:r>
          </w:p>
        </w:tc>
      </w:tr>
      <w:tr w:rsidR="00CD4E1B" w:rsidRPr="00637CD0" w:rsidTr="00815596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6</w:t>
            </w:r>
          </w:p>
        </w:tc>
        <w:tc>
          <w:tcPr>
            <w:tcW w:w="2497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37CD0">
              <w:rPr>
                <w:rFonts w:eastAsiaTheme="minorEastAsia"/>
              </w:rPr>
              <w:t>29</w:t>
            </w:r>
          </w:p>
        </w:tc>
        <w:tc>
          <w:tcPr>
            <w:tcW w:w="3109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0,03</w:t>
            </w:r>
          </w:p>
        </w:tc>
        <w:tc>
          <w:tcPr>
            <w:tcW w:w="2108" w:type="dxa"/>
          </w:tcPr>
          <w:p w:rsidR="00CD4E1B" w:rsidRPr="00637CD0" w:rsidRDefault="00CD4E1B" w:rsidP="0081559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0,0009</w:t>
            </w:r>
          </w:p>
        </w:tc>
      </w:tr>
      <w:tr w:rsidR="00CD4E1B" w:rsidRPr="00637CD0" w:rsidTr="00815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/>
                      </w:rPr>
                      <m:t>x=173,91</m:t>
                    </m:r>
                  </m:e>
                </m:nary>
              </m:oMath>
            </m:oMathPara>
          </w:p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</m:acc>
            </m:oMath>
            <w:r>
              <w:rPr>
                <w:rFonts w:eastAsiaTheme="minorEastAsia"/>
                <w:sz w:val="28"/>
                <w:szCs w:val="28"/>
              </w:rPr>
              <w:t xml:space="preserve">    = 28,98</w:t>
            </w:r>
            <w:r w:rsidRPr="00637CD0">
              <w:rPr>
                <w:rFonts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3109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  <w:tc>
          <w:tcPr>
            <w:tcW w:w="2108" w:type="dxa"/>
            <w:tcBorders>
              <w:left w:val="none" w:sz="0" w:space="0" w:color="auto"/>
              <w:right w:val="none" w:sz="0" w:space="0" w:color="auto"/>
            </w:tcBorders>
          </w:tcPr>
          <w:p w:rsidR="00CD4E1B" w:rsidRPr="00637CD0" w:rsidRDefault="00CD4E1B" w:rsidP="0081559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/>
                      </w:rPr>
                      <m:t>=0,003</m:t>
                    </m:r>
                  </m:e>
                </m:nary>
              </m:oMath>
            </m:oMathPara>
          </w:p>
        </w:tc>
      </w:tr>
    </w:tbl>
    <w:p w:rsidR="00CD4E1B" w:rsidRDefault="00CD4E1B" w:rsidP="00CD4E1B">
      <w:pPr>
        <w:spacing w:line="480" w:lineRule="auto"/>
        <w:rPr>
          <w:rFonts w:eastAsiaTheme="minorEastAsia"/>
        </w:rPr>
      </w:pPr>
    </w:p>
    <w:p w:rsidR="00CD4E1B" w:rsidRPr="00637CD0" w:rsidRDefault="00CD4E1B" w:rsidP="006E4A32">
      <w:pPr>
        <w:pStyle w:val="ListParagraph"/>
        <w:widowControl/>
        <w:numPr>
          <w:ilvl w:val="0"/>
          <w:numId w:val="4"/>
        </w:numPr>
        <w:autoSpaceDE/>
        <w:autoSpaceDN/>
        <w:spacing w:line="480" w:lineRule="auto"/>
        <w:ind w:left="426" w:hanging="426"/>
        <w:contextualSpacing/>
        <w:jc w:val="both"/>
        <w:rPr>
          <w:rFonts w:eastAsiaTheme="minorEastAsia"/>
        </w:rPr>
      </w:pPr>
      <w:r w:rsidRPr="00637CD0">
        <w:rPr>
          <w:rFonts w:eastAsiaTheme="minorEastAsia"/>
        </w:rPr>
        <w:t xml:space="preserve">SD    = </w:t>
      </w:r>
      <m:oMath>
        <m:rad>
          <m:radPr>
            <m:degHide m:val="1"/>
            <m:ctrlPr>
              <w:rPr>
                <w:rFonts w:eastAsiaTheme="minorEastAsia"/>
                <w:i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eastAsiaTheme="minorEastAsia"/>
                    <w:i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eastAsiaTheme="minorEastAsia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eastAsiaTheme="minorEastAsia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eastAsiaTheme="minorEastAsi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  <m:r>
                      <w:rPr>
                        <w:rFonts w:eastAsiaTheme="minorEastAsia"/>
                      </w:rPr>
                      <m:t>-1</m:t>
                    </m:r>
                  </m:den>
                </m:f>
              </m:e>
            </m:nary>
          </m:e>
        </m:rad>
      </m:oMath>
    </w:p>
    <w:p w:rsidR="00CD4E1B" w:rsidRPr="00637CD0" w:rsidRDefault="00CD4E1B" w:rsidP="00CD4E1B">
      <w:pPr>
        <w:spacing w:line="480" w:lineRule="auto"/>
        <w:ind w:left="426"/>
        <w:rPr>
          <w:rFonts w:eastAsiaTheme="minorEastAsia"/>
        </w:rPr>
      </w:pPr>
      <w:r w:rsidRPr="00637CD0">
        <w:rPr>
          <w:rFonts w:eastAsiaTheme="minorEastAsia"/>
        </w:rPr>
        <w:t xml:space="preserve">         =</w:t>
      </w:r>
      <m:oMath>
        <m:rad>
          <m:radPr>
            <m:degHide m:val="1"/>
            <m:ctrlPr>
              <w:rPr>
                <w:rFonts w:eastAsiaTheme="minorEastAsia"/>
                <w:i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0,003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6-1</m:t>
                    </m:r>
                  </m:den>
                </m:f>
              </m:e>
            </m:nary>
          </m:e>
        </m:rad>
        <m:r>
          <m:rPr>
            <m:sty m:val="p"/>
          </m:rPr>
          <w:br/>
        </m:r>
      </m:oMath>
      <w:r w:rsidRPr="00637CD0">
        <w:rPr>
          <w:rFonts w:eastAsiaTheme="minorEastAsia"/>
        </w:rPr>
        <w:t xml:space="preserve">         =</w:t>
      </w:r>
      <m:oMath>
        <m:rad>
          <m:radPr>
            <m:degHide m:val="1"/>
            <m:ctrlPr>
              <w:rPr>
                <w:rFonts w:eastAsiaTheme="minorEastAsia"/>
                <w:i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0,003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nary>
          </m:e>
        </m:rad>
        <m:r>
          <m:rPr>
            <m:sty m:val="p"/>
          </m:rPr>
          <w:br/>
        </m:r>
      </m:oMath>
      <w:r w:rsidRPr="00637CD0">
        <w:rPr>
          <w:rFonts w:eastAsiaTheme="minorEastAsia"/>
        </w:rPr>
        <w:t xml:space="preserve">         = </w:t>
      </w:r>
      <m:oMath>
        <m:rad>
          <m:radPr>
            <m:degHide m:val="1"/>
            <m:ctrlPr>
              <w:rPr>
                <w:rFonts w:eastAsiaTheme="minorEastAsia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0,0006</m:t>
            </m:r>
          </m:e>
        </m:rad>
      </m:oMath>
    </w:p>
    <w:p w:rsidR="00CD4E1B" w:rsidRDefault="00CD4E1B" w:rsidP="00CD4E1B">
      <w:pPr>
        <w:spacing w:line="480" w:lineRule="auto"/>
        <w:ind w:left="426"/>
        <w:rPr>
          <w:rFonts w:eastAsiaTheme="minorEastAsia"/>
        </w:rPr>
      </w:pPr>
      <w:r>
        <w:rPr>
          <w:rFonts w:eastAsiaTheme="minorEastAsia"/>
        </w:rPr>
        <w:t xml:space="preserve">         = 0.0244</w:t>
      </w:r>
      <w:r w:rsidRPr="00637CD0">
        <w:rPr>
          <w:rFonts w:eastAsiaTheme="minorEastAsia"/>
        </w:rPr>
        <w:t xml:space="preserve"> mg/g</w:t>
      </w:r>
    </w:p>
    <w:p w:rsidR="00CD4E1B" w:rsidRPr="00637CD0" w:rsidRDefault="00CD4E1B" w:rsidP="00CD4E1B">
      <w:pPr>
        <w:spacing w:line="480" w:lineRule="auto"/>
        <w:rPr>
          <w:rFonts w:eastAsiaTheme="minorEastAsia"/>
        </w:rPr>
      </w:pPr>
      <w:r>
        <w:rPr>
          <w:rFonts w:eastAsiaTheme="minorEastAsia"/>
        </w:rPr>
        <w:t xml:space="preserve">Dasar penolakan data T </w:t>
      </w:r>
      <w:r w:rsidRPr="00DA31B3">
        <w:rPr>
          <w:rFonts w:eastAsiaTheme="minorEastAsia"/>
          <w:vertAlign w:val="subscript"/>
        </w:rPr>
        <w:t>tabel</w:t>
      </w:r>
      <w:r>
        <w:rPr>
          <w:rFonts w:eastAsiaTheme="minorEastAsia"/>
        </w:rPr>
        <w:t xml:space="preserve"> ≤ T </w:t>
      </w:r>
      <w:r w:rsidRPr="00DA31B3">
        <w:rPr>
          <w:rFonts w:eastAsiaTheme="minorEastAsia"/>
          <w:vertAlign w:val="subscript"/>
        </w:rPr>
        <w:t>hitung</w:t>
      </w:r>
      <w:r>
        <w:rPr>
          <w:rFonts w:eastAsiaTheme="minorEastAsia"/>
        </w:rPr>
        <w:t xml:space="preserve"> dengan tingkat kepercayaan 99% maka nilai α = 0,01 ; n = 6 (dk=5), T</w:t>
      </w:r>
      <w:r w:rsidRPr="00DA31B3">
        <w:rPr>
          <w:rFonts w:eastAsiaTheme="minorEastAsia"/>
          <w:vertAlign w:val="subscript"/>
        </w:rPr>
        <w:t xml:space="preserve"> tabel</w:t>
      </w:r>
      <w:r>
        <w:rPr>
          <w:rFonts w:eastAsiaTheme="minorEastAsia"/>
        </w:rPr>
        <w:t xml:space="preserve"> = 4,0321</w:t>
      </w:r>
    </w:p>
    <w:p w:rsidR="00CD4E1B" w:rsidRPr="00637CD0" w:rsidRDefault="00CD4E1B" w:rsidP="006E4A32">
      <w:pPr>
        <w:pStyle w:val="ListParagraph"/>
        <w:widowControl/>
        <w:numPr>
          <w:ilvl w:val="0"/>
          <w:numId w:val="3"/>
        </w:numPr>
        <w:autoSpaceDE/>
        <w:autoSpaceDN/>
        <w:spacing w:line="480" w:lineRule="auto"/>
        <w:ind w:left="426" w:hanging="426"/>
        <w:contextualSpacing/>
        <w:jc w:val="both"/>
        <w:rPr>
          <w:rFonts w:eastAsiaTheme="minorEastAsia"/>
        </w:rPr>
      </w:pPr>
      <w:r w:rsidRPr="00637CD0">
        <w:rPr>
          <w:rFonts w:eastAsiaTheme="minorEastAsia"/>
        </w:rPr>
        <w:t xml:space="preserve">T. </w:t>
      </w:r>
      <w:r w:rsidRPr="00DA31B3">
        <w:rPr>
          <w:rFonts w:eastAsiaTheme="minorEastAsia"/>
          <w:vertAlign w:val="subscript"/>
        </w:rPr>
        <w:t>Tabel</w:t>
      </w:r>
      <w:r w:rsidRPr="00637CD0">
        <w:rPr>
          <w:rFonts w:eastAsiaTheme="minorEastAsia"/>
        </w:rPr>
        <w:t xml:space="preserve"> ≤ T. </w:t>
      </w:r>
      <w:r w:rsidRPr="00DA31B3">
        <w:rPr>
          <w:rFonts w:eastAsiaTheme="minorEastAsia"/>
          <w:vertAlign w:val="subscript"/>
        </w:rPr>
        <w:t>Hitung</w:t>
      </w:r>
      <w:r w:rsidRPr="00637CD0">
        <w:rPr>
          <w:rFonts w:eastAsiaTheme="minorEastAsia"/>
        </w:rPr>
        <w:t xml:space="preserve"> = 4.0321</w:t>
      </w:r>
    </w:p>
    <w:p w:rsidR="00CD4E1B" w:rsidRPr="009F39B2" w:rsidRDefault="00CD4E1B" w:rsidP="00CD4E1B">
      <w:pPr>
        <w:spacing w:line="480" w:lineRule="auto"/>
      </w:pPr>
      <w:r w:rsidRPr="00637CD0">
        <w:t>T</w:t>
      </w:r>
      <w:r w:rsidRPr="00DA31B3">
        <w:rPr>
          <w:vertAlign w:val="subscript"/>
        </w:rPr>
        <w:t>. Hitung 1</w:t>
      </w:r>
      <w:r w:rsidRPr="00637CD0">
        <w:t xml:space="preserve"> </w:t>
      </w:r>
      <w:r>
        <w:t xml:space="preserve">    </w:t>
      </w:r>
      <w:r w:rsidRPr="00637CD0">
        <w:t xml:space="preserve">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Default="00CD4E1B" w:rsidP="00CD4E1B">
      <w:pPr>
        <w:spacing w:line="480" w:lineRule="auto"/>
        <w:rPr>
          <w:rFonts w:eastAsiaTheme="minorEastAsia"/>
        </w:rPr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0,0244/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den>
        </m:f>
      </m:oMath>
    </w:p>
    <w:p w:rsidR="00CD4E1B" w:rsidRDefault="00CD4E1B" w:rsidP="00CD4E1B">
      <w:pPr>
        <w:spacing w:line="480" w:lineRule="auto"/>
        <w:rPr>
          <w:rFonts w:eastAsiaTheme="minorEastAsia"/>
        </w:rPr>
      </w:pPr>
    </w:p>
    <w:p w:rsidR="00CD4E1B" w:rsidRPr="00FE3A23" w:rsidRDefault="00CD4E1B" w:rsidP="00CD4E1B">
      <w:pPr>
        <w:spacing w:line="480" w:lineRule="auto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Default="00CD4E1B" w:rsidP="00CD4E1B">
      <w:pPr>
        <w:spacing w:line="480" w:lineRule="auto"/>
        <w:rPr>
          <w:rFonts w:eastAsiaTheme="minorEastAsia"/>
        </w:rPr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0,0244/ 2,4494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0.0099</m:t>
            </m:r>
          </m:den>
        </m:f>
      </m:oMath>
    </w:p>
    <w:p w:rsidR="00CD4E1B" w:rsidRPr="00637CD0" w:rsidRDefault="00CD4E1B" w:rsidP="00CD4E1B">
      <w:pPr>
        <w:spacing w:line="480" w:lineRule="auto"/>
      </w:pPr>
      <w:r>
        <w:lastRenderedPageBreak/>
        <w:tab/>
        <w:t xml:space="preserve">     =  1,111</w:t>
      </w:r>
    </w:p>
    <w:p w:rsidR="00CD4E1B" w:rsidRPr="009F39B2" w:rsidRDefault="00CD4E1B" w:rsidP="00CD4E1B">
      <w:pPr>
        <w:spacing w:line="480" w:lineRule="auto"/>
      </w:pPr>
      <w:r w:rsidRPr="00637CD0">
        <w:t xml:space="preserve">T. </w:t>
      </w:r>
      <w:r w:rsidRPr="00DA31B3">
        <w:rPr>
          <w:vertAlign w:val="subscript"/>
        </w:rPr>
        <w:t>Hitung 2</w:t>
      </w:r>
      <w:r>
        <w:rPr>
          <w:vertAlign w:val="subscript"/>
        </w:rPr>
        <w:t xml:space="preserve">      </w:t>
      </w:r>
      <w:r w:rsidRPr="00637CD0">
        <w:t xml:space="preserve"> 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0,0244/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den>
        </m:f>
      </m:oMath>
    </w:p>
    <w:p w:rsidR="00CD4E1B" w:rsidRDefault="00CD4E1B" w:rsidP="00CD4E1B">
      <w:pPr>
        <w:spacing w:line="480" w:lineRule="auto"/>
        <w:rPr>
          <w:rFonts w:eastAsiaTheme="minorEastAsia"/>
        </w:rPr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0,0244/ 2,4494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0.0099</m:t>
            </m:r>
          </m:den>
        </m:f>
      </m:oMath>
    </w:p>
    <w:p w:rsidR="00CD4E1B" w:rsidRPr="00637CD0" w:rsidRDefault="00CD4E1B" w:rsidP="00CD4E1B">
      <w:pPr>
        <w:spacing w:line="480" w:lineRule="auto"/>
      </w:pPr>
      <w:r>
        <w:tab/>
        <w:t xml:space="preserve">     =  3,0303</w:t>
      </w:r>
    </w:p>
    <w:p w:rsidR="00CD4E1B" w:rsidRPr="009F39B2" w:rsidRDefault="00CD4E1B" w:rsidP="00CD4E1B">
      <w:pPr>
        <w:spacing w:line="480" w:lineRule="auto"/>
      </w:pPr>
      <w:r w:rsidRPr="00637CD0">
        <w:t xml:space="preserve">T. </w:t>
      </w:r>
      <w:r w:rsidRPr="00DA31B3">
        <w:rPr>
          <w:vertAlign w:val="subscript"/>
        </w:rPr>
        <w:t>Hitung</w:t>
      </w:r>
      <w:r>
        <w:rPr>
          <w:vertAlign w:val="subscript"/>
        </w:rPr>
        <w:t xml:space="preserve"> 3       </w:t>
      </w:r>
      <w:r w:rsidRPr="00DA31B3">
        <w:rPr>
          <w:vertAlign w:val="subscript"/>
        </w:rPr>
        <w:t xml:space="preserve"> </w:t>
      </w:r>
      <w:r w:rsidRPr="00637CD0">
        <w:t xml:space="preserve">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0,0244/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den>
        </m:f>
      </m:oMath>
    </w:p>
    <w:p w:rsidR="00CD4E1B" w:rsidRDefault="00CD4E1B" w:rsidP="00CD4E1B">
      <w:pPr>
        <w:spacing w:line="480" w:lineRule="auto"/>
        <w:rPr>
          <w:rFonts w:eastAsiaTheme="minorEastAsia"/>
        </w:rPr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0,0244/ 2,4494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0.0099</m:t>
            </m:r>
          </m:den>
        </m:f>
      </m:oMath>
    </w:p>
    <w:p w:rsidR="00CD4E1B" w:rsidRPr="00637CD0" w:rsidRDefault="00CD4E1B" w:rsidP="00CD4E1B">
      <w:pPr>
        <w:spacing w:line="480" w:lineRule="auto"/>
      </w:pPr>
      <w:r>
        <w:tab/>
        <w:t xml:space="preserve">     =  3,0303</w:t>
      </w:r>
    </w:p>
    <w:p w:rsidR="00CD4E1B" w:rsidRPr="009F39B2" w:rsidRDefault="00CD4E1B" w:rsidP="00CD4E1B">
      <w:pPr>
        <w:spacing w:line="480" w:lineRule="auto"/>
      </w:pPr>
      <w:r w:rsidRPr="00637CD0">
        <w:t>T</w:t>
      </w:r>
      <w:r w:rsidRPr="00DA31B3">
        <w:rPr>
          <w:vertAlign w:val="subscript"/>
        </w:rPr>
        <w:t xml:space="preserve">. Hitung </w:t>
      </w:r>
      <w:r>
        <w:rPr>
          <w:vertAlign w:val="subscript"/>
        </w:rPr>
        <w:t>4</w:t>
      </w:r>
      <w:r w:rsidRPr="00637CD0">
        <w:t xml:space="preserve"> </w:t>
      </w:r>
      <w:r>
        <w:t xml:space="preserve">     </w:t>
      </w:r>
      <w:r w:rsidRPr="00637CD0">
        <w:t xml:space="preserve">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0,0244/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den>
        </m:f>
      </m:oMath>
    </w:p>
    <w:p w:rsidR="00CD4E1B" w:rsidRDefault="00CD4E1B" w:rsidP="00CD4E1B">
      <w:pPr>
        <w:spacing w:line="480" w:lineRule="auto"/>
        <w:rPr>
          <w:rFonts w:eastAsiaTheme="minorEastAsia"/>
        </w:rPr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0,0244/ 2,4494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0.0099</m:t>
            </m:r>
          </m:den>
        </m:f>
      </m:oMath>
    </w:p>
    <w:p w:rsidR="00CD4E1B" w:rsidRPr="00637CD0" w:rsidRDefault="00CD4E1B" w:rsidP="00CD4E1B">
      <w:pPr>
        <w:spacing w:line="480" w:lineRule="auto"/>
      </w:pPr>
      <w:r>
        <w:tab/>
        <w:t xml:space="preserve">     =  3,0303</w:t>
      </w:r>
    </w:p>
    <w:p w:rsidR="00CD4E1B" w:rsidRPr="009F39B2" w:rsidRDefault="00CD4E1B" w:rsidP="00CD4E1B">
      <w:pPr>
        <w:spacing w:line="480" w:lineRule="auto"/>
      </w:pPr>
      <w:r w:rsidRPr="00637CD0">
        <w:t xml:space="preserve">T. </w:t>
      </w:r>
      <w:r w:rsidRPr="00DA31B3">
        <w:rPr>
          <w:vertAlign w:val="subscript"/>
        </w:rPr>
        <w:t>Hitung 5</w:t>
      </w:r>
      <w:r w:rsidRPr="00637CD0">
        <w:t xml:space="preserve"> </w:t>
      </w:r>
      <w:r>
        <w:t xml:space="preserve">    </w:t>
      </w:r>
      <w:r w:rsidRPr="00637CD0">
        <w:t xml:space="preserve">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Default="00CD4E1B" w:rsidP="00CD4E1B">
      <w:pPr>
        <w:spacing w:line="480" w:lineRule="auto"/>
        <w:rPr>
          <w:rFonts w:eastAsiaTheme="minorEastAsia"/>
        </w:rPr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0,0244/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den>
        </m:f>
      </m:oMath>
    </w:p>
    <w:p w:rsidR="00CD4E1B" w:rsidRDefault="00CD4E1B" w:rsidP="00CD4E1B">
      <w:pPr>
        <w:spacing w:line="480" w:lineRule="auto"/>
        <w:rPr>
          <w:rFonts w:eastAsiaTheme="minorEastAsia"/>
        </w:rPr>
      </w:pPr>
    </w:p>
    <w:p w:rsidR="00CD4E1B" w:rsidRPr="00FE3A23" w:rsidRDefault="00CD4E1B" w:rsidP="00CD4E1B">
      <w:pPr>
        <w:spacing w:line="480" w:lineRule="auto"/>
        <w:rPr>
          <w:rFonts w:eastAsiaTheme="minorEastAsia"/>
          <w:b/>
        </w:rPr>
      </w:pPr>
      <w:r w:rsidRPr="00FE3A23">
        <w:rPr>
          <w:rFonts w:eastAsiaTheme="minorEastAsia"/>
          <w:b/>
        </w:rPr>
        <w:t>(Lanjutan Lampiran 10)</w:t>
      </w:r>
    </w:p>
    <w:p w:rsidR="00CD4E1B" w:rsidRDefault="00CD4E1B" w:rsidP="00CD4E1B">
      <w:pPr>
        <w:spacing w:line="480" w:lineRule="auto"/>
        <w:rPr>
          <w:rFonts w:eastAsiaTheme="minorEastAsia"/>
        </w:rPr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0,0244/ 2,4494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lastRenderedPageBreak/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0.0099</m:t>
            </m:r>
          </m:den>
        </m:f>
      </m:oMath>
    </w:p>
    <w:p w:rsidR="00CD4E1B" w:rsidRPr="00637CD0" w:rsidRDefault="00CD4E1B" w:rsidP="00CD4E1B">
      <w:pPr>
        <w:spacing w:line="480" w:lineRule="auto"/>
      </w:pPr>
      <w:r>
        <w:tab/>
        <w:t xml:space="preserve">     =  1,111</w:t>
      </w:r>
    </w:p>
    <w:p w:rsidR="00CD4E1B" w:rsidRPr="009F39B2" w:rsidRDefault="00CD4E1B" w:rsidP="00CD4E1B">
      <w:pPr>
        <w:spacing w:line="480" w:lineRule="auto"/>
      </w:pPr>
      <w:r w:rsidRPr="00637CD0">
        <w:t xml:space="preserve">T. </w:t>
      </w:r>
      <w:r w:rsidRPr="00DA31B3">
        <w:rPr>
          <w:vertAlign w:val="subscript"/>
        </w:rPr>
        <w:t xml:space="preserve">Hitung </w:t>
      </w:r>
      <w:r>
        <w:rPr>
          <w:vertAlign w:val="subscript"/>
        </w:rPr>
        <w:t>6</w:t>
      </w:r>
      <w:r w:rsidRPr="00637CD0">
        <w:t xml:space="preserve"> </w:t>
      </w:r>
      <m:oMath>
        <m:r>
          <w:rPr>
            <w:rFonts w:ascii="Cambria Math" w:hAnsi="Cambria Math"/>
          </w:rPr>
          <m:t xml:space="preserve">    </m:t>
        </m:r>
      </m:oMath>
      <w:r w:rsidRPr="00637CD0">
        <w:t xml:space="preserve">= 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SD</m:t>
                </m:r>
                <m:r>
                  <w:rPr>
                    <w:rFonts w:ascii="Cambria Math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:rsidR="00CD4E1B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0,0244/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den>
        </m:f>
      </m:oMath>
    </w:p>
    <w:p w:rsidR="00CD4E1B" w:rsidRDefault="00CD4E1B" w:rsidP="00CD4E1B">
      <w:pPr>
        <w:spacing w:line="480" w:lineRule="auto"/>
        <w:rPr>
          <w:rFonts w:eastAsiaTheme="minorEastAsia"/>
        </w:rPr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0,0244/ 2,4494</m:t>
            </m:r>
          </m:den>
        </m:f>
      </m:oMath>
    </w:p>
    <w:p w:rsidR="00CD4E1B" w:rsidRPr="00637CD0" w:rsidRDefault="00CD4E1B" w:rsidP="00CD4E1B">
      <w:pPr>
        <w:spacing w:line="480" w:lineRule="auto"/>
      </w:pPr>
      <w:r w:rsidRPr="00637CD0">
        <w:tab/>
        <w:t xml:space="preserve">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0.0099</m:t>
            </m:r>
          </m:den>
        </m:f>
      </m:oMath>
    </w:p>
    <w:p w:rsidR="00CD4E1B" w:rsidRPr="00637CD0" w:rsidRDefault="00CD4E1B" w:rsidP="00CD4E1B">
      <w:pPr>
        <w:spacing w:line="480" w:lineRule="auto"/>
      </w:pPr>
      <w:r>
        <w:tab/>
        <w:t xml:space="preserve">     =  3,0303</w:t>
      </w:r>
    </w:p>
    <w:p w:rsidR="00CD4E1B" w:rsidRPr="00637CD0" w:rsidRDefault="00CD4E1B" w:rsidP="00CD4E1B">
      <w:pPr>
        <w:spacing w:line="480" w:lineRule="auto"/>
      </w:pPr>
      <w:r>
        <w:t xml:space="preserve">Semua data dari keenam pengulangan diterima karena T </w:t>
      </w:r>
      <w:r w:rsidRPr="00980650">
        <w:rPr>
          <w:vertAlign w:val="subscript"/>
        </w:rPr>
        <w:t>tabel</w:t>
      </w:r>
      <w:r>
        <w:t xml:space="preserve"> ≥ T</w:t>
      </w:r>
      <w:r w:rsidRPr="00980650">
        <w:rPr>
          <w:vertAlign w:val="subscript"/>
        </w:rPr>
        <w:t>hitung</w:t>
      </w:r>
    </w:p>
    <w:p w:rsidR="00CD4E1B" w:rsidRPr="00637CD0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  <w:r w:rsidRPr="00637CD0">
        <w:rPr>
          <w:sz w:val="24"/>
          <w:szCs w:val="24"/>
        </w:rPr>
        <w:t xml:space="preserve">μ =  </w:t>
      </w:r>
      <m:oMath>
        <m:acc>
          <m:accPr>
            <m:chr m:val="̅"/>
            <m:ctrlPr>
              <w:rPr>
                <w:rFonts w:eastAsiaTheme="minorEastAsia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eastAsiaTheme="minorEastAsia"/>
                <w:sz w:val="24"/>
                <w:szCs w:val="24"/>
              </w:rPr>
              <m:t>x</m:t>
            </m:r>
          </m:e>
        </m:acc>
      </m:oMath>
      <w:r w:rsidRPr="00637CD0">
        <w:rPr>
          <w:rFonts w:eastAsiaTheme="minorEastAsia"/>
          <w:sz w:val="24"/>
          <w:szCs w:val="24"/>
        </w:rPr>
        <w:t xml:space="preserve"> ± </w:t>
      </w:r>
      <m:oMath>
        <m:d>
          <m:dPr>
            <m:begChr m:val="["/>
            <m:endChr m:val="]"/>
            <m:ctrlPr>
              <w:rPr>
                <w:rFonts w:eastAsiaTheme="minorEastAsia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λ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/</m:t>
            </m:r>
            <m:r>
              <w:rPr>
                <w:rFonts w:eastAsiaTheme="minorEastAsia"/>
                <w:sz w:val="24"/>
                <w:szCs w:val="24"/>
              </w:rPr>
              <m:t>2</m:t>
            </m:r>
          </m:e>
        </m:d>
      </m:oMath>
      <w:r w:rsidRPr="00637CD0">
        <w:rPr>
          <w:rFonts w:eastAsiaTheme="minorEastAsia"/>
          <w:sz w:val="24"/>
          <w:szCs w:val="24"/>
        </w:rPr>
        <w:t xml:space="preserve"> dk × </w:t>
      </w:r>
      <m:oMath>
        <m:f>
          <m:fPr>
            <m:ctrlPr>
              <w:rPr>
                <w:rFonts w:eastAsiaTheme="minorEastAsi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eastAsiaTheme="minorEastAsia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CD4E1B" w:rsidRPr="00637CD0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= 28,98 ± (4,</w:t>
      </w:r>
      <w:r w:rsidRPr="00637CD0">
        <w:rPr>
          <w:rFonts w:eastAsiaTheme="minorEastAsia"/>
          <w:sz w:val="24"/>
          <w:szCs w:val="24"/>
        </w:rPr>
        <w:t xml:space="preserve">0321 x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0,0244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637CD0">
        <w:rPr>
          <w:rFonts w:eastAsiaTheme="minorEastAsia"/>
          <w:sz w:val="24"/>
          <w:szCs w:val="24"/>
        </w:rPr>
        <w:t xml:space="preserve"> )</w:t>
      </w:r>
    </w:p>
    <w:p w:rsidR="00CD4E1B" w:rsidRPr="00637CD0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= 29,00 ± (4,0321 x 0,0099</w:t>
      </w:r>
      <w:r w:rsidRPr="00637CD0">
        <w:rPr>
          <w:rFonts w:eastAsiaTheme="minorEastAsia"/>
          <w:sz w:val="24"/>
          <w:szCs w:val="24"/>
        </w:rPr>
        <w:t>)</w:t>
      </w:r>
    </w:p>
    <w:p w:rsidR="00CD4E1B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= (29,00 ± 0,0399) mg/g</w:t>
      </w:r>
    </w:p>
    <w:p w:rsidR="00CD4E1B" w:rsidRDefault="00CD4E1B" w:rsidP="00CD4E1B">
      <w:pPr>
        <w:spacing w:line="480" w:lineRule="auto"/>
        <w:rPr>
          <w:b/>
          <w:color w:val="000000" w:themeColor="text1"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color w:val="000000" w:themeColor="text1"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color w:val="000000" w:themeColor="text1"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color w:val="000000" w:themeColor="text1"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color w:val="000000" w:themeColor="text1"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color w:val="000000" w:themeColor="text1"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color w:val="000000" w:themeColor="text1"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color w:val="000000" w:themeColor="text1"/>
          <w:sz w:val="24"/>
          <w:szCs w:val="24"/>
        </w:rPr>
      </w:pPr>
    </w:p>
    <w:p w:rsidR="00CD4E1B" w:rsidRDefault="00CD4E1B" w:rsidP="00CD4E1B">
      <w:pPr>
        <w:spacing w:line="480" w:lineRule="auto"/>
        <w:rPr>
          <w:b/>
          <w:color w:val="000000" w:themeColor="text1"/>
          <w:sz w:val="24"/>
          <w:szCs w:val="24"/>
        </w:rPr>
      </w:pPr>
    </w:p>
    <w:p w:rsidR="00CD4E1B" w:rsidRPr="009F39B2" w:rsidRDefault="00CD4E1B" w:rsidP="00CD4E1B">
      <w:pPr>
        <w:spacing w:line="480" w:lineRule="auto"/>
        <w:rPr>
          <w:rFonts w:eastAsiaTheme="minorEastAsia"/>
          <w:sz w:val="24"/>
          <w:szCs w:val="24"/>
        </w:rPr>
      </w:pPr>
      <w:r w:rsidRPr="00C92433">
        <w:rPr>
          <w:b/>
          <w:color w:val="000000" w:themeColor="text1"/>
          <w:sz w:val="24"/>
          <w:szCs w:val="24"/>
        </w:rPr>
        <w:t>Lampiran 1</w:t>
      </w:r>
      <w:r>
        <w:rPr>
          <w:b/>
          <w:color w:val="000000" w:themeColor="text1"/>
          <w:sz w:val="24"/>
          <w:szCs w:val="24"/>
        </w:rPr>
        <w:t>1</w:t>
      </w:r>
      <w:r>
        <w:rPr>
          <w:sz w:val="24"/>
          <w:szCs w:val="24"/>
        </w:rPr>
        <w:t xml:space="preserve"> Spektofotometri UV</w:t>
      </w:r>
    </w:p>
    <w:p w:rsidR="00CD4E1B" w:rsidRDefault="00CD4E1B" w:rsidP="00CD4E1B">
      <w:pPr>
        <w:spacing w:line="480" w:lineRule="auto"/>
        <w:rPr>
          <w:noProof/>
        </w:rPr>
      </w:pPr>
    </w:p>
    <w:p w:rsidR="00CD4E1B" w:rsidRDefault="00CD4E1B" w:rsidP="00CD4E1B">
      <w:pPr>
        <w:spacing w:line="480" w:lineRule="auto"/>
        <w:rPr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5FDCA070" wp14:editId="2E03CAB2">
            <wp:extent cx="5175250" cy="3105150"/>
            <wp:effectExtent l="19050" t="0" r="6350" b="0"/>
            <wp:docPr id="23" name="Picture 1" descr="Course: Modul 2: Spektomet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rse: Modul 2: Spektometr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1B" w:rsidRDefault="00CD4E1B" w:rsidP="00CD4E1B">
      <w:pPr>
        <w:spacing w:line="480" w:lineRule="auto"/>
        <w:rPr>
          <w:sz w:val="24"/>
          <w:szCs w:val="24"/>
        </w:rPr>
      </w:pPr>
    </w:p>
    <w:p w:rsidR="00CD4E1B" w:rsidRDefault="00CD4E1B" w:rsidP="00CD4E1B">
      <w:pPr>
        <w:spacing w:line="480" w:lineRule="auto"/>
        <w:rPr>
          <w:sz w:val="24"/>
          <w:szCs w:val="24"/>
        </w:rPr>
      </w:pPr>
    </w:p>
    <w:p w:rsidR="00CD4E1B" w:rsidRDefault="00CD4E1B" w:rsidP="00CD4E1B">
      <w:pPr>
        <w:spacing w:line="480" w:lineRule="auto"/>
        <w:rPr>
          <w:sz w:val="24"/>
          <w:szCs w:val="24"/>
        </w:rPr>
      </w:pPr>
    </w:p>
    <w:p w:rsidR="00CD4E1B" w:rsidRDefault="00CD4E1B" w:rsidP="00CD4E1B">
      <w:pPr>
        <w:spacing w:line="480" w:lineRule="auto"/>
        <w:rPr>
          <w:sz w:val="24"/>
          <w:szCs w:val="24"/>
        </w:rPr>
      </w:pPr>
    </w:p>
    <w:p w:rsidR="005940B7" w:rsidRPr="00CD4E1B" w:rsidRDefault="005940B7" w:rsidP="00CD4E1B">
      <w:bookmarkStart w:id="0" w:name="_GoBack"/>
      <w:bookmarkEnd w:id="0"/>
    </w:p>
    <w:sectPr w:rsidR="005940B7" w:rsidRPr="00CD4E1B" w:rsidSect="00291F2B">
      <w:headerReference w:type="default" r:id="rId21"/>
      <w:footerReference w:type="default" r:id="rId22"/>
      <w:type w:val="continuous"/>
      <w:pgSz w:w="11910" w:h="16840"/>
      <w:pgMar w:top="1985" w:right="1701" w:bottom="1701" w:left="1985" w:header="751" w:footer="962" w:gutter="0"/>
      <w:pgNumType w:start="3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A32" w:rsidRDefault="006E4A32">
      <w:r>
        <w:separator/>
      </w:r>
    </w:p>
  </w:endnote>
  <w:endnote w:type="continuationSeparator" w:id="0">
    <w:p w:rsidR="006E4A32" w:rsidRDefault="006E4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530" w:rsidRDefault="0060253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A32" w:rsidRDefault="006E4A32">
      <w:r>
        <w:separator/>
      </w:r>
    </w:p>
  </w:footnote>
  <w:footnote w:type="continuationSeparator" w:id="0">
    <w:p w:rsidR="006E4A32" w:rsidRDefault="006E4A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530" w:rsidRPr="001E2ADB" w:rsidRDefault="00602530">
    <w:pPr>
      <w:pStyle w:val="Header"/>
      <w:jc w:val="right"/>
      <w:rPr>
        <w:sz w:val="24"/>
      </w:rPr>
    </w:pPr>
  </w:p>
  <w:p w:rsidR="00602530" w:rsidRDefault="00602530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1B86"/>
    <w:multiLevelType w:val="hybridMultilevel"/>
    <w:tmpl w:val="2FFC2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B695F"/>
    <w:multiLevelType w:val="hybridMultilevel"/>
    <w:tmpl w:val="75560222"/>
    <w:lvl w:ilvl="0" w:tplc="C19AC8C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9CE37F3"/>
    <w:multiLevelType w:val="hybridMultilevel"/>
    <w:tmpl w:val="274AC0EC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5B935CEE"/>
    <w:multiLevelType w:val="hybridMultilevel"/>
    <w:tmpl w:val="AC22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E40DB5"/>
    <w:multiLevelType w:val="hybridMultilevel"/>
    <w:tmpl w:val="EB188E86"/>
    <w:lvl w:ilvl="0" w:tplc="844A9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C91231A"/>
    <w:multiLevelType w:val="hybridMultilevel"/>
    <w:tmpl w:val="99EEC2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0B7"/>
    <w:rsid w:val="00001541"/>
    <w:rsid w:val="00086DC6"/>
    <w:rsid w:val="00093EF2"/>
    <w:rsid w:val="000B1EDA"/>
    <w:rsid w:val="001205D6"/>
    <w:rsid w:val="001654A4"/>
    <w:rsid w:val="001755E2"/>
    <w:rsid w:val="001E2ADB"/>
    <w:rsid w:val="00210AEA"/>
    <w:rsid w:val="00236D01"/>
    <w:rsid w:val="00291F2B"/>
    <w:rsid w:val="002F7EC5"/>
    <w:rsid w:val="00313375"/>
    <w:rsid w:val="00347E27"/>
    <w:rsid w:val="003B79FA"/>
    <w:rsid w:val="003F164A"/>
    <w:rsid w:val="00410CF6"/>
    <w:rsid w:val="00416BF2"/>
    <w:rsid w:val="004B2873"/>
    <w:rsid w:val="004C517E"/>
    <w:rsid w:val="004E5192"/>
    <w:rsid w:val="00540041"/>
    <w:rsid w:val="00555FAB"/>
    <w:rsid w:val="005668C2"/>
    <w:rsid w:val="005940B7"/>
    <w:rsid w:val="005B08F1"/>
    <w:rsid w:val="005C2A26"/>
    <w:rsid w:val="00602530"/>
    <w:rsid w:val="00602E4D"/>
    <w:rsid w:val="006857ED"/>
    <w:rsid w:val="00685A1C"/>
    <w:rsid w:val="006D058B"/>
    <w:rsid w:val="006E24E4"/>
    <w:rsid w:val="006E4A32"/>
    <w:rsid w:val="006F5E8B"/>
    <w:rsid w:val="00744000"/>
    <w:rsid w:val="0074739B"/>
    <w:rsid w:val="007551F6"/>
    <w:rsid w:val="007A3BA9"/>
    <w:rsid w:val="007A5ED1"/>
    <w:rsid w:val="007E19C1"/>
    <w:rsid w:val="007E6101"/>
    <w:rsid w:val="008501EA"/>
    <w:rsid w:val="008828C8"/>
    <w:rsid w:val="008F0562"/>
    <w:rsid w:val="009405EC"/>
    <w:rsid w:val="00950E0B"/>
    <w:rsid w:val="00956CE2"/>
    <w:rsid w:val="0097581F"/>
    <w:rsid w:val="0098140C"/>
    <w:rsid w:val="00982578"/>
    <w:rsid w:val="00986D61"/>
    <w:rsid w:val="00996D9D"/>
    <w:rsid w:val="00A16703"/>
    <w:rsid w:val="00A67F1B"/>
    <w:rsid w:val="00A80D1B"/>
    <w:rsid w:val="00AE1CE7"/>
    <w:rsid w:val="00B46E88"/>
    <w:rsid w:val="00B52C76"/>
    <w:rsid w:val="00C64822"/>
    <w:rsid w:val="00CA041C"/>
    <w:rsid w:val="00CB7934"/>
    <w:rsid w:val="00CD4E1B"/>
    <w:rsid w:val="00CF1AF3"/>
    <w:rsid w:val="00D20FE1"/>
    <w:rsid w:val="00DA117A"/>
    <w:rsid w:val="00DA78BA"/>
    <w:rsid w:val="00DC480E"/>
    <w:rsid w:val="00DD388D"/>
    <w:rsid w:val="00ED2416"/>
    <w:rsid w:val="00F035A0"/>
    <w:rsid w:val="00F22502"/>
    <w:rsid w:val="00F321A8"/>
    <w:rsid w:val="00F67CEE"/>
    <w:rsid w:val="00F73222"/>
    <w:rsid w:val="00F750FB"/>
    <w:rsid w:val="00F86567"/>
    <w:rsid w:val="00FA06EB"/>
    <w:rsid w:val="00FD1D8C"/>
    <w:rsid w:val="00FF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1"/>
    <w:qFormat/>
    <w:pPr>
      <w:ind w:left="152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517" w:hanging="361"/>
      <w:outlineLvl w:val="1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left="808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aliases w:val="Body of text,PARAGRAPH"/>
    <w:basedOn w:val="Normal"/>
    <w:link w:val="ListParagraphChar"/>
    <w:uiPriority w:val="34"/>
    <w:qFormat/>
    <w:pPr>
      <w:ind w:left="123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52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76"/>
    <w:rPr>
      <w:rFonts w:ascii="Tahoma" w:eastAsia="Times New Roman" w:hAnsi="Tahoma" w:cs="Tahoma"/>
      <w:sz w:val="16"/>
      <w:szCs w:val="16"/>
      <w:lang w:val="ms"/>
    </w:rPr>
  </w:style>
  <w:style w:type="paragraph" w:styleId="Header">
    <w:name w:val="header"/>
    <w:basedOn w:val="Normal"/>
    <w:link w:val="HeaderChar"/>
    <w:uiPriority w:val="99"/>
    <w:unhideWhenUsed/>
    <w:rsid w:val="00B52C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C76"/>
    <w:rPr>
      <w:rFonts w:ascii="Times New Roman" w:eastAsia="Times New Roman" w:hAnsi="Times New Roman" w:cs="Times New Roman"/>
      <w:lang w:val="ms"/>
    </w:rPr>
  </w:style>
  <w:style w:type="paragraph" w:styleId="Footer">
    <w:name w:val="footer"/>
    <w:basedOn w:val="Normal"/>
    <w:link w:val="FooterChar"/>
    <w:uiPriority w:val="99"/>
    <w:unhideWhenUsed/>
    <w:rsid w:val="00B52C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C76"/>
    <w:rPr>
      <w:rFonts w:ascii="Times New Roman" w:eastAsia="Times New Roman" w:hAnsi="Times New Roman" w:cs="Times New Roman"/>
      <w:lang w:val="ms"/>
    </w:rPr>
  </w:style>
  <w:style w:type="paragraph" w:customStyle="1" w:styleId="western">
    <w:name w:val="western"/>
    <w:basedOn w:val="Normal"/>
    <w:rsid w:val="00B52C76"/>
    <w:pPr>
      <w:widowControl/>
      <w:autoSpaceDE/>
      <w:autoSpaceDN/>
      <w:spacing w:before="100" w:beforeAutospacing="1" w:after="100" w:afterAutospacing="1"/>
      <w:ind w:left="2699" w:hanging="2699"/>
      <w:jc w:val="center"/>
    </w:pPr>
    <w:rPr>
      <w:rFonts w:eastAsia="Calibri"/>
      <w:sz w:val="24"/>
      <w:szCs w:val="24"/>
      <w:lang w:val="id-ID" w:eastAsia="id-ID"/>
    </w:rPr>
  </w:style>
  <w:style w:type="character" w:customStyle="1" w:styleId="ListParagraphChar">
    <w:name w:val="List Paragraph Char"/>
    <w:aliases w:val="Body of text Char,PARAGRAPH Char"/>
    <w:basedOn w:val="DefaultParagraphFont"/>
    <w:link w:val="ListParagraph"/>
    <w:uiPriority w:val="34"/>
    <w:rsid w:val="00B52C76"/>
    <w:rPr>
      <w:rFonts w:ascii="Times New Roman" w:eastAsia="Times New Roman" w:hAnsi="Times New Roman" w:cs="Times New Roman"/>
      <w:lang w:val="ms"/>
    </w:rPr>
  </w:style>
  <w:style w:type="character" w:customStyle="1" w:styleId="markedcontent">
    <w:name w:val="markedcontent"/>
    <w:basedOn w:val="DefaultParagraphFont"/>
    <w:rsid w:val="00986D61"/>
  </w:style>
  <w:style w:type="character" w:styleId="Hyperlink">
    <w:name w:val="Hyperlink"/>
    <w:basedOn w:val="DefaultParagraphFont"/>
    <w:uiPriority w:val="99"/>
    <w:unhideWhenUsed/>
    <w:rsid w:val="0097581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56CE2"/>
    <w:rPr>
      <w:color w:val="808080"/>
    </w:rPr>
  </w:style>
  <w:style w:type="paragraph" w:customStyle="1" w:styleId="Default">
    <w:name w:val="Default"/>
    <w:rsid w:val="00956CE2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56CE2"/>
    <w:pPr>
      <w:widowControl/>
      <w:autoSpaceDE/>
      <w:autoSpaceDN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956CE2"/>
    <w:pPr>
      <w:widowControl/>
      <w:autoSpaceDE/>
      <w:autoSpaceDN/>
      <w:jc w:val="both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956CE2"/>
    <w:pPr>
      <w:widowControl/>
      <w:autoSpaceDE/>
      <w:autoSpaceDN/>
      <w:jc w:val="both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NoSpacing">
    <w:name w:val="No Spacing"/>
    <w:link w:val="NoSpacingChar"/>
    <w:uiPriority w:val="1"/>
    <w:qFormat/>
    <w:rsid w:val="00956CE2"/>
    <w:pPr>
      <w:widowControl/>
      <w:autoSpaceDE/>
      <w:autoSpaceDN/>
    </w:pPr>
    <w:rPr>
      <w:rFonts w:eastAsiaTheme="minorEastAsia" w:cs="Mangal"/>
      <w:szCs w:val="20"/>
      <w:lang w:eastAsia="zh-CN" w:bidi="hi-IN"/>
    </w:rPr>
  </w:style>
  <w:style w:type="table" w:customStyle="1" w:styleId="MediumShading21">
    <w:name w:val="Medium Shading 21"/>
    <w:basedOn w:val="TableNormal"/>
    <w:uiPriority w:val="64"/>
    <w:rsid w:val="00956CE2"/>
    <w:pPr>
      <w:widowControl/>
      <w:autoSpaceDE/>
      <w:autoSpaceDN/>
      <w:jc w:val="both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11">
    <w:name w:val="Medium Shading 11"/>
    <w:basedOn w:val="TableNormal"/>
    <w:uiPriority w:val="63"/>
    <w:rsid w:val="00956CE2"/>
    <w:pPr>
      <w:widowControl/>
      <w:autoSpaceDE/>
      <w:autoSpaceDN/>
      <w:jc w:val="both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956CE2"/>
    <w:pPr>
      <w:widowControl/>
      <w:autoSpaceDE/>
      <w:autoSpaceDN/>
      <w:jc w:val="both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-Accent4">
    <w:name w:val="Light Shading Accent 4"/>
    <w:basedOn w:val="TableNormal"/>
    <w:uiPriority w:val="60"/>
    <w:rsid w:val="00956CE2"/>
    <w:pPr>
      <w:widowControl/>
      <w:autoSpaceDE/>
      <w:autoSpaceDN/>
      <w:jc w:val="both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2">
    <w:name w:val="Light Shading2"/>
    <w:basedOn w:val="TableNormal"/>
    <w:uiPriority w:val="60"/>
    <w:rsid w:val="00956CE2"/>
    <w:pPr>
      <w:widowControl/>
      <w:autoSpaceDE/>
      <w:autoSpaceDN/>
      <w:jc w:val="both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956CE2"/>
    <w:pPr>
      <w:widowControl/>
      <w:autoSpaceDE/>
      <w:autoSpaceDN/>
      <w:jc w:val="both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1">
    <w:name w:val="Light Grid1"/>
    <w:basedOn w:val="TableNormal"/>
    <w:uiPriority w:val="62"/>
    <w:rsid w:val="00956CE2"/>
    <w:pPr>
      <w:widowControl/>
      <w:autoSpaceDE/>
      <w:autoSpaceDN/>
      <w:jc w:val="both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56CE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56CE2"/>
    <w:rPr>
      <w:rFonts w:ascii="Courier New" w:eastAsia="Times New Roman" w:hAnsi="Courier New" w:cs="Courier New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956CE2"/>
    <w:rPr>
      <w:rFonts w:eastAsiaTheme="minorEastAsia" w:cs="Mangal"/>
      <w:szCs w:val="20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1"/>
    <w:qFormat/>
    <w:pPr>
      <w:ind w:left="152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517" w:hanging="361"/>
      <w:outlineLvl w:val="1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left="808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aliases w:val="Body of text,PARAGRAPH"/>
    <w:basedOn w:val="Normal"/>
    <w:link w:val="ListParagraphChar"/>
    <w:uiPriority w:val="34"/>
    <w:qFormat/>
    <w:pPr>
      <w:ind w:left="123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52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76"/>
    <w:rPr>
      <w:rFonts w:ascii="Tahoma" w:eastAsia="Times New Roman" w:hAnsi="Tahoma" w:cs="Tahoma"/>
      <w:sz w:val="16"/>
      <w:szCs w:val="16"/>
      <w:lang w:val="ms"/>
    </w:rPr>
  </w:style>
  <w:style w:type="paragraph" w:styleId="Header">
    <w:name w:val="header"/>
    <w:basedOn w:val="Normal"/>
    <w:link w:val="HeaderChar"/>
    <w:uiPriority w:val="99"/>
    <w:unhideWhenUsed/>
    <w:rsid w:val="00B52C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C76"/>
    <w:rPr>
      <w:rFonts w:ascii="Times New Roman" w:eastAsia="Times New Roman" w:hAnsi="Times New Roman" w:cs="Times New Roman"/>
      <w:lang w:val="ms"/>
    </w:rPr>
  </w:style>
  <w:style w:type="paragraph" w:styleId="Footer">
    <w:name w:val="footer"/>
    <w:basedOn w:val="Normal"/>
    <w:link w:val="FooterChar"/>
    <w:uiPriority w:val="99"/>
    <w:unhideWhenUsed/>
    <w:rsid w:val="00B52C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C76"/>
    <w:rPr>
      <w:rFonts w:ascii="Times New Roman" w:eastAsia="Times New Roman" w:hAnsi="Times New Roman" w:cs="Times New Roman"/>
      <w:lang w:val="ms"/>
    </w:rPr>
  </w:style>
  <w:style w:type="paragraph" w:customStyle="1" w:styleId="western">
    <w:name w:val="western"/>
    <w:basedOn w:val="Normal"/>
    <w:rsid w:val="00B52C76"/>
    <w:pPr>
      <w:widowControl/>
      <w:autoSpaceDE/>
      <w:autoSpaceDN/>
      <w:spacing w:before="100" w:beforeAutospacing="1" w:after="100" w:afterAutospacing="1"/>
      <w:ind w:left="2699" w:hanging="2699"/>
      <w:jc w:val="center"/>
    </w:pPr>
    <w:rPr>
      <w:rFonts w:eastAsia="Calibri"/>
      <w:sz w:val="24"/>
      <w:szCs w:val="24"/>
      <w:lang w:val="id-ID" w:eastAsia="id-ID"/>
    </w:rPr>
  </w:style>
  <w:style w:type="character" w:customStyle="1" w:styleId="ListParagraphChar">
    <w:name w:val="List Paragraph Char"/>
    <w:aliases w:val="Body of text Char,PARAGRAPH Char"/>
    <w:basedOn w:val="DefaultParagraphFont"/>
    <w:link w:val="ListParagraph"/>
    <w:uiPriority w:val="34"/>
    <w:rsid w:val="00B52C76"/>
    <w:rPr>
      <w:rFonts w:ascii="Times New Roman" w:eastAsia="Times New Roman" w:hAnsi="Times New Roman" w:cs="Times New Roman"/>
      <w:lang w:val="ms"/>
    </w:rPr>
  </w:style>
  <w:style w:type="character" w:customStyle="1" w:styleId="markedcontent">
    <w:name w:val="markedcontent"/>
    <w:basedOn w:val="DefaultParagraphFont"/>
    <w:rsid w:val="00986D61"/>
  </w:style>
  <w:style w:type="character" w:styleId="Hyperlink">
    <w:name w:val="Hyperlink"/>
    <w:basedOn w:val="DefaultParagraphFont"/>
    <w:uiPriority w:val="99"/>
    <w:unhideWhenUsed/>
    <w:rsid w:val="0097581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56CE2"/>
    <w:rPr>
      <w:color w:val="808080"/>
    </w:rPr>
  </w:style>
  <w:style w:type="paragraph" w:customStyle="1" w:styleId="Default">
    <w:name w:val="Default"/>
    <w:rsid w:val="00956CE2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56CE2"/>
    <w:pPr>
      <w:widowControl/>
      <w:autoSpaceDE/>
      <w:autoSpaceDN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956CE2"/>
    <w:pPr>
      <w:widowControl/>
      <w:autoSpaceDE/>
      <w:autoSpaceDN/>
      <w:jc w:val="both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956CE2"/>
    <w:pPr>
      <w:widowControl/>
      <w:autoSpaceDE/>
      <w:autoSpaceDN/>
      <w:jc w:val="both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NoSpacing">
    <w:name w:val="No Spacing"/>
    <w:link w:val="NoSpacingChar"/>
    <w:uiPriority w:val="1"/>
    <w:qFormat/>
    <w:rsid w:val="00956CE2"/>
    <w:pPr>
      <w:widowControl/>
      <w:autoSpaceDE/>
      <w:autoSpaceDN/>
    </w:pPr>
    <w:rPr>
      <w:rFonts w:eastAsiaTheme="minorEastAsia" w:cs="Mangal"/>
      <w:szCs w:val="20"/>
      <w:lang w:eastAsia="zh-CN" w:bidi="hi-IN"/>
    </w:rPr>
  </w:style>
  <w:style w:type="table" w:customStyle="1" w:styleId="MediumShading21">
    <w:name w:val="Medium Shading 21"/>
    <w:basedOn w:val="TableNormal"/>
    <w:uiPriority w:val="64"/>
    <w:rsid w:val="00956CE2"/>
    <w:pPr>
      <w:widowControl/>
      <w:autoSpaceDE/>
      <w:autoSpaceDN/>
      <w:jc w:val="both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11">
    <w:name w:val="Medium Shading 11"/>
    <w:basedOn w:val="TableNormal"/>
    <w:uiPriority w:val="63"/>
    <w:rsid w:val="00956CE2"/>
    <w:pPr>
      <w:widowControl/>
      <w:autoSpaceDE/>
      <w:autoSpaceDN/>
      <w:jc w:val="both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956CE2"/>
    <w:pPr>
      <w:widowControl/>
      <w:autoSpaceDE/>
      <w:autoSpaceDN/>
      <w:jc w:val="both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-Accent4">
    <w:name w:val="Light Shading Accent 4"/>
    <w:basedOn w:val="TableNormal"/>
    <w:uiPriority w:val="60"/>
    <w:rsid w:val="00956CE2"/>
    <w:pPr>
      <w:widowControl/>
      <w:autoSpaceDE/>
      <w:autoSpaceDN/>
      <w:jc w:val="both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2">
    <w:name w:val="Light Shading2"/>
    <w:basedOn w:val="TableNormal"/>
    <w:uiPriority w:val="60"/>
    <w:rsid w:val="00956CE2"/>
    <w:pPr>
      <w:widowControl/>
      <w:autoSpaceDE/>
      <w:autoSpaceDN/>
      <w:jc w:val="both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956CE2"/>
    <w:pPr>
      <w:widowControl/>
      <w:autoSpaceDE/>
      <w:autoSpaceDN/>
      <w:jc w:val="both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1">
    <w:name w:val="Light Grid1"/>
    <w:basedOn w:val="TableNormal"/>
    <w:uiPriority w:val="62"/>
    <w:rsid w:val="00956CE2"/>
    <w:pPr>
      <w:widowControl/>
      <w:autoSpaceDE/>
      <w:autoSpaceDN/>
      <w:jc w:val="both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56CE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56CE2"/>
    <w:rPr>
      <w:rFonts w:ascii="Courier New" w:eastAsia="Times New Roman" w:hAnsi="Courier New" w:cs="Courier New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956CE2"/>
    <w:rPr>
      <w:rFonts w:eastAsiaTheme="minorEastAsia" w:cs="Mangal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2AE2E-1C2B-4CA5-9604-9B8F332D9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2799</Words>
  <Characters>15960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x200ma</dc:creator>
  <cp:lastModifiedBy>DAFFA</cp:lastModifiedBy>
  <cp:revision>2</cp:revision>
  <dcterms:created xsi:type="dcterms:W3CDTF">2022-07-06T04:37:00Z</dcterms:created>
  <dcterms:modified xsi:type="dcterms:W3CDTF">2022-07-06T04:37:00Z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2018-03-15T00:00:00Z</vt:filetime>
  </property>
  <property fmtid="{D5CDD505-2E9C-101B-9397-08002B2CF9AE}" pid="3" name="Creator">
    <vt:lpwstr>MicrosoftÃƒÆ’Ã¢â‚¬Å¡Ãƒâ€šÃ‚Â® Word 2016</vt:lpwstr>
  </property>
  <property fmtid="{D5CDD505-2E9C-101B-9397-08002B2CF9AE}" pid="4" name="LastSaved">
    <vt:filetime>2022-03-08T00:00:00Z</vt:filetime>
  </property>
</Properties>
</file>