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86FAC" w14:textId="77777777" w:rsidR="00C13229" w:rsidRPr="00FB327F" w:rsidRDefault="00C13229" w:rsidP="00C13229">
      <w:pPr>
        <w:pStyle w:val="Default"/>
        <w:spacing w:line="480" w:lineRule="auto"/>
        <w:jc w:val="center"/>
      </w:pPr>
      <w:bookmarkStart w:id="0" w:name="_GoBack"/>
      <w:bookmarkEnd w:id="0"/>
      <w:r w:rsidRPr="00FB327F">
        <w:rPr>
          <w:b/>
          <w:bCs/>
        </w:rPr>
        <w:t>BAB V</w:t>
      </w:r>
    </w:p>
    <w:p w14:paraId="1890F8F2" w14:textId="77777777" w:rsidR="00C13229" w:rsidRPr="00A24599" w:rsidRDefault="002461C2" w:rsidP="00C13229">
      <w:pPr>
        <w:pStyle w:val="Default"/>
        <w:spacing w:line="480" w:lineRule="auto"/>
        <w:jc w:val="center"/>
      </w:pPr>
      <w:r>
        <w:rPr>
          <w:b/>
          <w:bCs/>
        </w:rPr>
        <w:t>KE</w:t>
      </w:r>
      <w:r w:rsidR="00C13229">
        <w:rPr>
          <w:b/>
          <w:bCs/>
        </w:rPr>
        <w:t>SIMPULAN DAN SARAN</w:t>
      </w:r>
    </w:p>
    <w:p w14:paraId="0CAB1F21" w14:textId="77777777" w:rsidR="00C13229" w:rsidRDefault="00C13229" w:rsidP="00C13229">
      <w:pPr>
        <w:pStyle w:val="Default"/>
        <w:ind w:left="360" w:hanging="360"/>
        <w:jc w:val="both"/>
        <w:rPr>
          <w:b/>
          <w:bCs/>
        </w:rPr>
      </w:pPr>
    </w:p>
    <w:p w14:paraId="1BD5E5D8" w14:textId="77777777" w:rsidR="00C13229" w:rsidRDefault="002461C2" w:rsidP="00A13BE5">
      <w:pPr>
        <w:pStyle w:val="Default"/>
        <w:numPr>
          <w:ilvl w:val="1"/>
          <w:numId w:val="48"/>
        </w:numPr>
        <w:spacing w:line="480" w:lineRule="auto"/>
        <w:ind w:left="360"/>
        <w:jc w:val="both"/>
        <w:rPr>
          <w:b/>
          <w:bCs/>
        </w:rPr>
      </w:pPr>
      <w:r>
        <w:rPr>
          <w:b/>
          <w:bCs/>
        </w:rPr>
        <w:t>Kes</w:t>
      </w:r>
      <w:r w:rsidR="00C13229" w:rsidRPr="00FB327F">
        <w:rPr>
          <w:b/>
          <w:bCs/>
        </w:rPr>
        <w:t xml:space="preserve">impulan </w:t>
      </w:r>
    </w:p>
    <w:p w14:paraId="77DF536D" w14:textId="77777777" w:rsidR="00C13229" w:rsidRDefault="00C13229" w:rsidP="00C13229">
      <w:pPr>
        <w:pStyle w:val="Default"/>
        <w:spacing w:line="444" w:lineRule="auto"/>
        <w:jc w:val="both"/>
      </w:pPr>
      <w:r>
        <w:tab/>
        <w:t xml:space="preserve">Dari </w:t>
      </w:r>
      <w:r w:rsidRPr="00FB327F">
        <w:t xml:space="preserve">hasil penelitian yang telah </w:t>
      </w:r>
      <w:r>
        <w:t xml:space="preserve">peneliti lakukan, maka </w:t>
      </w:r>
      <w:r w:rsidRPr="00FB327F">
        <w:t xml:space="preserve">dapat diambil kesimpulan sebagai berikut. </w:t>
      </w:r>
    </w:p>
    <w:p w14:paraId="4D907322" w14:textId="77777777" w:rsidR="00C13229" w:rsidRPr="00293FB0" w:rsidRDefault="00C13229" w:rsidP="00A13BE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480" w:lineRule="auto"/>
        <w:ind w:left="360"/>
        <w:jc w:val="both"/>
        <w:rPr>
          <w:rFonts w:asciiTheme="majorBidi" w:hAnsiTheme="majorBidi" w:cstheme="majorBidi"/>
          <w:color w:val="000000"/>
          <w:sz w:val="24"/>
          <w:szCs w:val="24"/>
          <w:lang w:val="id-ID" w:eastAsia="id-ID"/>
        </w:rPr>
      </w:pPr>
      <w:r w:rsidRPr="00293FB0">
        <w:rPr>
          <w:rFonts w:asciiTheme="majorBidi" w:eastAsiaTheme="minorHAnsi" w:hAnsiTheme="majorBidi" w:cstheme="majorBidi"/>
          <w:sz w:val="24"/>
          <w:szCs w:val="24"/>
          <w:lang w:val="id-ID"/>
        </w:rPr>
        <w:t xml:space="preserve">Kesantunan berbahasa </w:t>
      </w:r>
      <w:r>
        <w:rPr>
          <w:rFonts w:asciiTheme="majorBidi" w:eastAsiaTheme="minorHAnsi" w:hAnsiTheme="majorBidi" w:cstheme="majorBidi"/>
          <w:sz w:val="24"/>
          <w:szCs w:val="24"/>
          <w:lang w:val="id-ID"/>
        </w:rPr>
        <w:t>I</w:t>
      </w:r>
      <w:r w:rsidRPr="00293FB0">
        <w:rPr>
          <w:rFonts w:asciiTheme="majorBidi" w:eastAsiaTheme="minorHAnsi" w:hAnsiTheme="majorBidi" w:cstheme="majorBidi"/>
          <w:sz w:val="24"/>
          <w:szCs w:val="24"/>
          <w:lang w:val="id-ID"/>
        </w:rPr>
        <w:t>ndonesia antara sesama siswa di dalam kelas</w:t>
      </w:r>
      <w:r>
        <w:rPr>
          <w:rFonts w:asciiTheme="majorBidi" w:eastAsiaTheme="minorHAnsi" w:hAnsiTheme="majorBidi" w:cstheme="majorBidi"/>
          <w:sz w:val="24"/>
          <w:szCs w:val="24"/>
          <w:lang w:val="id-ID"/>
        </w:rPr>
        <w:t xml:space="preserve">, </w:t>
      </w:r>
      <w:r w:rsidRPr="00293FB0">
        <w:rPr>
          <w:rFonts w:asciiTheme="majorBidi" w:hAnsiTheme="majorBidi" w:cstheme="majorBidi"/>
          <w:color w:val="000000"/>
          <w:sz w:val="24"/>
          <w:szCs w:val="24"/>
          <w:lang w:val="id-ID" w:eastAsia="id-ID"/>
        </w:rPr>
        <w:t xml:space="preserve">yaitu </w:t>
      </w:r>
      <w:r>
        <w:rPr>
          <w:rFonts w:asciiTheme="majorBidi" w:hAnsiTheme="majorBidi" w:cstheme="majorBidi"/>
          <w:color w:val="000000"/>
          <w:sz w:val="24"/>
          <w:szCs w:val="24"/>
          <w:lang w:val="id-ID" w:eastAsia="id-ID"/>
        </w:rPr>
        <w:t xml:space="preserve">kesantunan pada </w:t>
      </w:r>
      <w:r w:rsidRPr="00293FB0">
        <w:rPr>
          <w:rFonts w:asciiTheme="majorBidi" w:hAnsiTheme="majorBidi" w:cstheme="majorBidi"/>
          <w:color w:val="000000"/>
          <w:sz w:val="24"/>
          <w:szCs w:val="24"/>
          <w:lang w:val="id-ID" w:eastAsia="id-ID"/>
        </w:rPr>
        <w:t>maksim kearifan sebanyak 7 tuturan</w:t>
      </w:r>
      <w:r>
        <w:rPr>
          <w:rFonts w:asciiTheme="majorBidi" w:hAnsiTheme="majorBidi" w:cstheme="majorBidi"/>
          <w:color w:val="000000"/>
          <w:sz w:val="24"/>
          <w:szCs w:val="24"/>
          <w:lang w:val="id-ID" w:eastAsia="id-ID"/>
        </w:rPr>
        <w:t>, hal ini terjadi karena siswa (penutur) mengerti keadaan mitra tuturnya (temannya) dengan memberikan bantuan atau respon yang baik.</w:t>
      </w:r>
      <w:r w:rsidRPr="00293FB0">
        <w:rPr>
          <w:rFonts w:asciiTheme="majorBidi" w:hAnsiTheme="majorBidi" w:cstheme="majorBidi"/>
          <w:color w:val="000000"/>
          <w:sz w:val="24"/>
          <w:szCs w:val="24"/>
          <w:lang w:val="id-ID" w:eastAsia="id-ID"/>
        </w:rPr>
        <w:t xml:space="preserve"> </w:t>
      </w:r>
      <w:r>
        <w:rPr>
          <w:rFonts w:asciiTheme="majorBidi" w:hAnsiTheme="majorBidi" w:cstheme="majorBidi"/>
          <w:color w:val="000000"/>
          <w:sz w:val="24"/>
          <w:szCs w:val="24"/>
          <w:lang w:val="id-ID" w:eastAsia="id-ID"/>
        </w:rPr>
        <w:t xml:space="preserve">Kemudian, kesantunan </w:t>
      </w:r>
      <w:r w:rsidRPr="00293FB0">
        <w:rPr>
          <w:rFonts w:asciiTheme="majorBidi" w:hAnsiTheme="majorBidi" w:cstheme="majorBidi"/>
          <w:color w:val="000000"/>
          <w:sz w:val="24"/>
          <w:szCs w:val="24"/>
          <w:lang w:val="id-ID" w:eastAsia="id-ID"/>
        </w:rPr>
        <w:t>pada maksim kesepakatan sebanyak 29 tuturan</w:t>
      </w:r>
      <w:r>
        <w:rPr>
          <w:rFonts w:asciiTheme="majorBidi" w:hAnsiTheme="majorBidi" w:cstheme="majorBidi"/>
          <w:color w:val="000000"/>
          <w:sz w:val="24"/>
          <w:szCs w:val="24"/>
          <w:lang w:val="id-ID" w:eastAsia="id-ID"/>
        </w:rPr>
        <w:t>, hal ini terjadi karena penutur (siswa) dan mitra tutur (temannya) memaksimalkan kesetujuan di antara mereka dan meminimalkan ketidaksetujuan di antara mereka.</w:t>
      </w:r>
      <w:r w:rsidRPr="00293FB0">
        <w:rPr>
          <w:rFonts w:asciiTheme="majorBidi" w:hAnsiTheme="majorBidi" w:cstheme="majorBidi"/>
          <w:color w:val="000000"/>
          <w:sz w:val="24"/>
          <w:szCs w:val="24"/>
          <w:lang w:val="id-ID" w:eastAsia="id-ID"/>
        </w:rPr>
        <w:t xml:space="preserve"> </w:t>
      </w:r>
      <w:r>
        <w:rPr>
          <w:rFonts w:asciiTheme="majorBidi" w:hAnsiTheme="majorBidi" w:cstheme="majorBidi"/>
          <w:color w:val="000000"/>
          <w:sz w:val="24"/>
          <w:szCs w:val="24"/>
          <w:lang w:val="id-ID" w:eastAsia="id-ID"/>
        </w:rPr>
        <w:t xml:space="preserve">Selanjutnya, kesantunan </w:t>
      </w:r>
      <w:r w:rsidRPr="00293FB0">
        <w:rPr>
          <w:rFonts w:asciiTheme="majorBidi" w:hAnsiTheme="majorBidi" w:cstheme="majorBidi"/>
          <w:color w:val="000000"/>
          <w:sz w:val="24"/>
          <w:szCs w:val="24"/>
          <w:lang w:val="id-ID" w:eastAsia="id-ID"/>
        </w:rPr>
        <w:t>pada mak</w:t>
      </w:r>
      <w:r>
        <w:rPr>
          <w:rFonts w:asciiTheme="majorBidi" w:hAnsiTheme="majorBidi" w:cstheme="majorBidi"/>
          <w:color w:val="000000"/>
          <w:sz w:val="24"/>
          <w:szCs w:val="24"/>
          <w:lang w:val="id-ID" w:eastAsia="id-ID"/>
        </w:rPr>
        <w:t>sim simpati sebanyak 1 tuturan, hal ini terjadi karena penutur (siswa) telah memaksimalkan rasa simpati dan meminimalkan rasa antipati kepada mitra tuturnya (temannya).</w:t>
      </w:r>
    </w:p>
    <w:p w14:paraId="399DC6FA" w14:textId="77777777" w:rsidR="002461C2" w:rsidRDefault="00C13229" w:rsidP="00A13BE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480" w:lineRule="auto"/>
        <w:ind w:left="360"/>
        <w:jc w:val="both"/>
        <w:rPr>
          <w:rFonts w:asciiTheme="majorBidi" w:hAnsiTheme="majorBidi" w:cstheme="majorBidi"/>
          <w:color w:val="000000"/>
          <w:sz w:val="24"/>
          <w:szCs w:val="24"/>
          <w:lang w:val="id-ID" w:eastAsia="id-ID"/>
        </w:rPr>
        <w:sectPr w:rsidR="002461C2" w:rsidSect="002461C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268" w:right="1701" w:bottom="1701" w:left="2268" w:header="709" w:footer="348" w:gutter="0"/>
          <w:cols w:space="708"/>
          <w:docGrid w:linePitch="360"/>
        </w:sectPr>
      </w:pPr>
      <w:r w:rsidRPr="00293FB0">
        <w:rPr>
          <w:rFonts w:asciiTheme="majorBidi" w:eastAsiaTheme="minorHAnsi" w:hAnsiTheme="majorBidi" w:cstheme="majorBidi"/>
          <w:sz w:val="24"/>
          <w:szCs w:val="24"/>
          <w:lang w:val="id-ID"/>
        </w:rPr>
        <w:t>Kesantunan berbahasa Indonesia antara siswa dengan gurunya di dalam kelas</w:t>
      </w:r>
      <w:r>
        <w:rPr>
          <w:rFonts w:asciiTheme="majorBidi" w:eastAsiaTheme="minorHAnsi" w:hAnsiTheme="majorBidi" w:cstheme="majorBidi"/>
          <w:sz w:val="24"/>
          <w:szCs w:val="24"/>
          <w:lang w:val="id-ID"/>
        </w:rPr>
        <w:t xml:space="preserve">, yaitu kesantunan pada </w:t>
      </w:r>
      <w:r w:rsidRPr="00293FB0">
        <w:rPr>
          <w:rFonts w:asciiTheme="majorBidi" w:hAnsiTheme="majorBidi" w:cstheme="majorBidi"/>
          <w:color w:val="000000"/>
          <w:sz w:val="24"/>
          <w:szCs w:val="24"/>
          <w:lang w:val="id-ID" w:eastAsia="id-ID"/>
        </w:rPr>
        <w:t>maksim kearifan sebanyak 4 tuturan</w:t>
      </w:r>
      <w:r>
        <w:rPr>
          <w:rFonts w:asciiTheme="majorBidi" w:hAnsiTheme="majorBidi" w:cstheme="majorBidi"/>
          <w:color w:val="000000"/>
          <w:sz w:val="24"/>
          <w:szCs w:val="24"/>
          <w:lang w:val="id-ID" w:eastAsia="id-ID"/>
        </w:rPr>
        <w:t>, hal ini terjadi karena penutur mengerti keadaan mitra tuturnya dengan memberikan bantuan atau respon yang baik.</w:t>
      </w:r>
      <w:r w:rsidRPr="00293FB0">
        <w:rPr>
          <w:rFonts w:asciiTheme="majorBidi" w:hAnsiTheme="majorBidi" w:cstheme="majorBidi"/>
          <w:color w:val="000000"/>
          <w:sz w:val="24"/>
          <w:szCs w:val="24"/>
          <w:lang w:val="id-ID" w:eastAsia="id-ID"/>
        </w:rPr>
        <w:t xml:space="preserve"> </w:t>
      </w:r>
      <w:r>
        <w:rPr>
          <w:rFonts w:asciiTheme="majorBidi" w:hAnsiTheme="majorBidi" w:cstheme="majorBidi"/>
          <w:color w:val="000000"/>
          <w:sz w:val="24"/>
          <w:szCs w:val="24"/>
          <w:lang w:val="id-ID" w:eastAsia="id-ID"/>
        </w:rPr>
        <w:t xml:space="preserve">Kemudian, kesantunan pada </w:t>
      </w:r>
      <w:r w:rsidRPr="00293FB0">
        <w:rPr>
          <w:rFonts w:asciiTheme="majorBidi" w:hAnsiTheme="majorBidi" w:cstheme="majorBidi"/>
          <w:color w:val="000000"/>
          <w:sz w:val="24"/>
          <w:szCs w:val="24"/>
          <w:lang w:val="id-ID" w:eastAsia="id-ID"/>
        </w:rPr>
        <w:t>maksim kerendahan hati sebanyak 26 tuturan</w:t>
      </w:r>
      <w:r>
        <w:rPr>
          <w:rFonts w:asciiTheme="majorBidi" w:hAnsiTheme="majorBidi" w:cstheme="majorBidi"/>
          <w:color w:val="000000"/>
          <w:sz w:val="24"/>
          <w:szCs w:val="24"/>
          <w:lang w:val="id-ID" w:eastAsia="id-ID"/>
        </w:rPr>
        <w:t>, hal ini terjadi karena penutur telah memaksimalkan ketidakhormatan pada diri sendiri dan meminimalkan rasa hormat pada diri sendiri.</w:t>
      </w:r>
      <w:r w:rsidRPr="00293FB0">
        <w:rPr>
          <w:rFonts w:asciiTheme="majorBidi" w:hAnsiTheme="majorBidi" w:cstheme="majorBidi"/>
          <w:color w:val="000000"/>
          <w:sz w:val="24"/>
          <w:szCs w:val="24"/>
          <w:lang w:val="id-ID" w:eastAsia="id-ID"/>
        </w:rPr>
        <w:t xml:space="preserve"> </w:t>
      </w:r>
      <w:r>
        <w:rPr>
          <w:rFonts w:asciiTheme="majorBidi" w:hAnsiTheme="majorBidi" w:cstheme="majorBidi"/>
          <w:color w:val="000000"/>
          <w:sz w:val="24"/>
          <w:szCs w:val="24"/>
          <w:lang w:val="id-ID" w:eastAsia="id-ID"/>
        </w:rPr>
        <w:t xml:space="preserve">Selanjutnya, kesantunan pada </w:t>
      </w:r>
      <w:r w:rsidRPr="00293FB0">
        <w:rPr>
          <w:rFonts w:asciiTheme="majorBidi" w:hAnsiTheme="majorBidi" w:cstheme="majorBidi"/>
          <w:color w:val="000000"/>
          <w:sz w:val="24"/>
          <w:szCs w:val="24"/>
          <w:lang w:val="id-ID" w:eastAsia="id-ID"/>
        </w:rPr>
        <w:t>maksim</w:t>
      </w:r>
      <w:r>
        <w:rPr>
          <w:rFonts w:asciiTheme="majorBidi" w:hAnsiTheme="majorBidi" w:cstheme="majorBidi"/>
          <w:color w:val="000000"/>
          <w:sz w:val="24"/>
          <w:szCs w:val="24"/>
          <w:lang w:val="id-ID" w:eastAsia="id-ID"/>
        </w:rPr>
        <w:t xml:space="preserve"> kesepakatan sebanyak 4 tuturan, hal ini terjadi karena penutur dan mitra tutur memaksimalkan </w:t>
      </w:r>
    </w:p>
    <w:p w14:paraId="74E746AC" w14:textId="77777777" w:rsidR="00C13229" w:rsidRDefault="00C13229" w:rsidP="00A13BE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480" w:lineRule="auto"/>
        <w:ind w:left="360"/>
        <w:jc w:val="both"/>
        <w:rPr>
          <w:rFonts w:asciiTheme="majorBidi" w:hAnsiTheme="majorBidi" w:cstheme="majorBidi"/>
          <w:color w:val="000000"/>
          <w:sz w:val="24"/>
          <w:szCs w:val="24"/>
          <w:lang w:val="id-ID" w:eastAsia="id-ID"/>
        </w:rPr>
      </w:pPr>
      <w:r>
        <w:rPr>
          <w:rFonts w:asciiTheme="majorBidi" w:hAnsiTheme="majorBidi" w:cstheme="majorBidi"/>
          <w:color w:val="000000"/>
          <w:sz w:val="24"/>
          <w:szCs w:val="24"/>
          <w:lang w:val="id-ID" w:eastAsia="id-ID"/>
        </w:rPr>
        <w:lastRenderedPageBreak/>
        <w:t xml:space="preserve">kesetujuan di antara mereka dan meminimalkan ketidaksetujuan di antara mereka. </w:t>
      </w:r>
    </w:p>
    <w:p w14:paraId="678F3D3A" w14:textId="77777777" w:rsidR="00C13229" w:rsidRDefault="00C13229" w:rsidP="00C1322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480" w:lineRule="auto"/>
        <w:ind w:left="360"/>
        <w:jc w:val="both"/>
        <w:rPr>
          <w:rFonts w:asciiTheme="majorBidi" w:hAnsiTheme="majorBidi" w:cstheme="majorBidi"/>
          <w:color w:val="000000"/>
          <w:sz w:val="24"/>
          <w:szCs w:val="24"/>
          <w:lang w:val="id-ID" w:eastAsia="id-ID"/>
        </w:rPr>
      </w:pPr>
      <w:r w:rsidRPr="00293FB0">
        <w:rPr>
          <w:rFonts w:asciiTheme="majorBidi" w:eastAsiaTheme="minorHAnsi" w:hAnsiTheme="majorBidi" w:cstheme="majorBidi"/>
          <w:sz w:val="24"/>
          <w:szCs w:val="24"/>
          <w:lang w:val="id-ID"/>
        </w:rPr>
        <w:t xml:space="preserve">Kesantunan </w:t>
      </w:r>
      <w:r>
        <w:rPr>
          <w:rFonts w:asciiTheme="majorBidi" w:eastAsiaTheme="minorHAnsi" w:hAnsiTheme="majorBidi" w:cstheme="majorBidi"/>
          <w:sz w:val="24"/>
          <w:szCs w:val="24"/>
          <w:lang w:val="id-ID"/>
        </w:rPr>
        <w:t>b</w:t>
      </w:r>
      <w:r w:rsidRPr="00293FB0">
        <w:rPr>
          <w:rFonts w:asciiTheme="majorBidi" w:eastAsiaTheme="minorHAnsi" w:hAnsiTheme="majorBidi" w:cstheme="majorBidi"/>
          <w:sz w:val="24"/>
          <w:szCs w:val="24"/>
          <w:lang w:val="id-ID"/>
        </w:rPr>
        <w:t xml:space="preserve">erbahasa Indonesia antara sesama </w:t>
      </w:r>
      <w:r w:rsidRPr="002F4EC6">
        <w:rPr>
          <w:rFonts w:asciiTheme="majorBidi" w:eastAsiaTheme="minorHAnsi" w:hAnsiTheme="majorBidi" w:cstheme="majorBidi"/>
          <w:sz w:val="24"/>
          <w:szCs w:val="24"/>
          <w:lang w:val="id-ID"/>
        </w:rPr>
        <w:t xml:space="preserve">siswa di </w:t>
      </w:r>
      <w:r w:rsidRPr="00293FB0">
        <w:rPr>
          <w:rFonts w:asciiTheme="majorBidi" w:eastAsiaTheme="minorHAnsi" w:hAnsiTheme="majorBidi" w:cstheme="majorBidi"/>
          <w:sz w:val="24"/>
          <w:szCs w:val="24"/>
          <w:lang w:val="id-ID"/>
        </w:rPr>
        <w:t xml:space="preserve">luar </w:t>
      </w:r>
      <w:r w:rsidRPr="002F4EC6">
        <w:rPr>
          <w:rFonts w:asciiTheme="majorBidi" w:eastAsiaTheme="minorHAnsi" w:hAnsiTheme="majorBidi" w:cstheme="majorBidi"/>
          <w:sz w:val="24"/>
          <w:szCs w:val="24"/>
          <w:lang w:val="id-ID"/>
        </w:rPr>
        <w:t>kelas</w:t>
      </w:r>
      <w:r>
        <w:rPr>
          <w:rFonts w:asciiTheme="majorBidi" w:eastAsiaTheme="minorHAnsi" w:hAnsiTheme="majorBidi" w:cstheme="majorBidi"/>
          <w:sz w:val="24"/>
          <w:szCs w:val="24"/>
          <w:lang w:val="id-ID"/>
        </w:rPr>
        <w:t xml:space="preserve">, yaitu kesantunan pada </w:t>
      </w:r>
      <w:r w:rsidRPr="00293FB0">
        <w:rPr>
          <w:rFonts w:asciiTheme="majorBidi" w:hAnsiTheme="majorBidi" w:cstheme="majorBidi"/>
          <w:color w:val="000000"/>
          <w:sz w:val="24"/>
          <w:szCs w:val="24"/>
          <w:lang w:val="id-ID" w:eastAsia="id-ID"/>
        </w:rPr>
        <w:t>maksim kesepakatan sebanyak 8 tuturan</w:t>
      </w:r>
      <w:r>
        <w:rPr>
          <w:rFonts w:asciiTheme="majorBidi" w:hAnsiTheme="majorBidi" w:cstheme="majorBidi"/>
          <w:color w:val="000000"/>
          <w:sz w:val="24"/>
          <w:szCs w:val="24"/>
          <w:lang w:val="id-ID" w:eastAsia="id-ID"/>
        </w:rPr>
        <w:t>, hal ini terjadi karena penutur (siswa) dan mitra tutur (temannya) memaksimalkan kesetujuan di antara mereka dan meminimalkan ketidaksetujuan di antara mereka.</w:t>
      </w:r>
      <w:r w:rsidRPr="00293FB0">
        <w:rPr>
          <w:rFonts w:asciiTheme="majorBidi" w:hAnsiTheme="majorBidi" w:cstheme="majorBidi"/>
          <w:color w:val="000000"/>
          <w:sz w:val="24"/>
          <w:szCs w:val="24"/>
          <w:lang w:val="id-ID" w:eastAsia="id-ID"/>
        </w:rPr>
        <w:t xml:space="preserve"> </w:t>
      </w:r>
      <w:r>
        <w:rPr>
          <w:rFonts w:asciiTheme="majorBidi" w:hAnsiTheme="majorBidi" w:cstheme="majorBidi"/>
          <w:color w:val="000000"/>
          <w:sz w:val="24"/>
          <w:szCs w:val="24"/>
          <w:lang w:val="id-ID" w:eastAsia="id-ID"/>
        </w:rPr>
        <w:t xml:space="preserve">Kemudian, kesantunan </w:t>
      </w:r>
      <w:r w:rsidRPr="00293FB0">
        <w:rPr>
          <w:rFonts w:asciiTheme="majorBidi" w:hAnsiTheme="majorBidi" w:cstheme="majorBidi"/>
          <w:color w:val="000000"/>
          <w:sz w:val="24"/>
          <w:szCs w:val="24"/>
          <w:lang w:val="id-ID" w:eastAsia="id-ID"/>
        </w:rPr>
        <w:t>pada maksim s</w:t>
      </w:r>
      <w:r>
        <w:rPr>
          <w:rFonts w:asciiTheme="majorBidi" w:hAnsiTheme="majorBidi" w:cstheme="majorBidi"/>
          <w:color w:val="000000"/>
          <w:sz w:val="24"/>
          <w:szCs w:val="24"/>
          <w:lang w:val="id-ID" w:eastAsia="id-ID"/>
        </w:rPr>
        <w:t>impati sebanyak 1 tuturan, hal ini terjadi karena penutur (siswa) telah memaksimalkan rasa simpati dan meminimalkan rasa antipati kepada mitra tuturnya (temannya).</w:t>
      </w:r>
    </w:p>
    <w:p w14:paraId="7D2CC6F0" w14:textId="77777777" w:rsidR="00EB31F9" w:rsidRPr="00EB31F9" w:rsidRDefault="00EB31F9" w:rsidP="00EB31F9">
      <w:pPr>
        <w:pStyle w:val="ListParagraph"/>
        <w:autoSpaceDE w:val="0"/>
        <w:autoSpaceDN w:val="0"/>
        <w:adjustRightInd w:val="0"/>
        <w:spacing w:after="0" w:line="480" w:lineRule="auto"/>
        <w:ind w:left="360"/>
        <w:jc w:val="both"/>
        <w:rPr>
          <w:rFonts w:asciiTheme="majorBidi" w:hAnsiTheme="majorBidi" w:cstheme="majorBidi"/>
          <w:color w:val="000000"/>
          <w:sz w:val="24"/>
          <w:szCs w:val="24"/>
          <w:lang w:val="id-ID" w:eastAsia="id-ID"/>
        </w:rPr>
      </w:pPr>
    </w:p>
    <w:p w14:paraId="39D8E278" w14:textId="77777777" w:rsidR="00C13229" w:rsidRDefault="00C13229" w:rsidP="00A13BE5">
      <w:pPr>
        <w:pStyle w:val="Default"/>
        <w:numPr>
          <w:ilvl w:val="1"/>
          <w:numId w:val="48"/>
        </w:numPr>
        <w:spacing w:line="480" w:lineRule="auto"/>
        <w:ind w:left="360"/>
        <w:jc w:val="both"/>
        <w:rPr>
          <w:b/>
          <w:bCs/>
        </w:rPr>
      </w:pPr>
      <w:r w:rsidRPr="00FB327F">
        <w:rPr>
          <w:b/>
          <w:bCs/>
        </w:rPr>
        <w:t xml:space="preserve">Saran </w:t>
      </w:r>
    </w:p>
    <w:p w14:paraId="5074E40B" w14:textId="77777777" w:rsidR="00C13229" w:rsidRDefault="00C13229" w:rsidP="00C13229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eastAsiaTheme="minorHAnsi" w:hAnsiTheme="majorBidi" w:cstheme="majorBidi"/>
          <w:b/>
          <w:bCs/>
          <w:sz w:val="24"/>
          <w:szCs w:val="24"/>
          <w:lang w:val="id-ID"/>
        </w:rPr>
      </w:pPr>
      <w:r w:rsidRPr="002069C5">
        <w:rPr>
          <w:rFonts w:ascii="Times New Roman" w:hAnsi="Times New Roman"/>
          <w:sz w:val="24"/>
          <w:szCs w:val="24"/>
          <w:lang w:val="id-ID" w:eastAsia="id-ID"/>
        </w:rPr>
        <w:tab/>
      </w:r>
      <w:r w:rsidRPr="000F10C4">
        <w:rPr>
          <w:rFonts w:asciiTheme="majorBidi" w:hAnsiTheme="majorBidi" w:cstheme="majorBidi"/>
          <w:sz w:val="24"/>
          <w:szCs w:val="24"/>
          <w:lang w:val="id-ID" w:eastAsia="id-ID"/>
        </w:rPr>
        <w:t>Dari hasil penelitian, peneliti mengemukakan beberapa saran yang terkait dengan penelitian ini, yaitu:</w:t>
      </w:r>
    </w:p>
    <w:p w14:paraId="2F5D5AA8" w14:textId="77777777" w:rsidR="00C13229" w:rsidRDefault="00C13229" w:rsidP="00A13BE5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480" w:lineRule="auto"/>
        <w:ind w:left="360"/>
        <w:jc w:val="both"/>
        <w:rPr>
          <w:rFonts w:asciiTheme="majorBidi" w:eastAsiaTheme="minorHAnsi" w:hAnsiTheme="majorBidi" w:cstheme="majorBidi"/>
          <w:sz w:val="24"/>
          <w:szCs w:val="24"/>
          <w:lang w:val="id-ID"/>
        </w:rPr>
      </w:pPr>
      <w:r w:rsidRPr="000F10C4">
        <w:rPr>
          <w:rFonts w:asciiTheme="majorBidi" w:eastAsiaTheme="minorHAnsi" w:hAnsiTheme="majorBidi" w:cstheme="majorBidi"/>
          <w:sz w:val="24"/>
          <w:szCs w:val="24"/>
          <w:lang w:val="id-ID"/>
        </w:rPr>
        <w:t>Penelitian ini masih banyak kekurangan, seperti dalam aspek ruang lingkup pembahasan yang hanya membahas bagian tertentu, yaitu maksim kesantunan Leech</w:t>
      </w:r>
      <w:r>
        <w:rPr>
          <w:rFonts w:asciiTheme="majorBidi" w:eastAsiaTheme="minorHAnsi" w:hAnsiTheme="majorBidi" w:cstheme="majorBidi"/>
          <w:sz w:val="24"/>
          <w:szCs w:val="24"/>
          <w:lang w:val="id-ID"/>
        </w:rPr>
        <w:t>.</w:t>
      </w:r>
      <w:r w:rsidRPr="000F10C4">
        <w:rPr>
          <w:rFonts w:asciiTheme="majorBidi" w:eastAsiaTheme="minorHAnsi" w:hAnsiTheme="majorBidi" w:cstheme="majorBidi"/>
          <w:sz w:val="24"/>
          <w:szCs w:val="24"/>
          <w:lang w:val="id-ID"/>
        </w:rPr>
        <w:t xml:space="preserve"> Bagi peneliti selanjutnya yang berminat melakukan penelitian tentang kajian yang sama, peneliti menyarankan untuk meneliti kesantunan </w:t>
      </w:r>
      <w:r>
        <w:rPr>
          <w:rFonts w:asciiTheme="majorBidi" w:eastAsiaTheme="minorHAnsi" w:hAnsiTheme="majorBidi" w:cstheme="majorBidi"/>
          <w:sz w:val="24"/>
          <w:szCs w:val="24"/>
          <w:lang w:val="id-ID"/>
        </w:rPr>
        <w:t xml:space="preserve">berbahasa Indonesia </w:t>
      </w:r>
      <w:r w:rsidRPr="000F10C4">
        <w:rPr>
          <w:rFonts w:asciiTheme="majorBidi" w:eastAsiaTheme="minorHAnsi" w:hAnsiTheme="majorBidi" w:cstheme="majorBidi"/>
          <w:sz w:val="24"/>
          <w:szCs w:val="24"/>
          <w:lang w:val="id-ID"/>
        </w:rPr>
        <w:t xml:space="preserve">dalam bentuk tuturan yang lebih difokuskan berdasarkan tuturan imperatif, direktif, ekspresif, dan sebagainya guna memperluas wawasan mengenai pengetahuan kesantunan </w:t>
      </w:r>
      <w:r>
        <w:rPr>
          <w:rFonts w:asciiTheme="majorBidi" w:eastAsiaTheme="minorHAnsi" w:hAnsiTheme="majorBidi" w:cstheme="majorBidi"/>
          <w:sz w:val="24"/>
          <w:szCs w:val="24"/>
          <w:lang w:val="id-ID"/>
        </w:rPr>
        <w:t>kesantunan berbahasa Indonesia.</w:t>
      </w:r>
    </w:p>
    <w:p w14:paraId="2B6B9EA6" w14:textId="77777777" w:rsidR="00C13229" w:rsidRDefault="00C13229" w:rsidP="00A13BE5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480" w:lineRule="auto"/>
        <w:ind w:left="360"/>
        <w:jc w:val="both"/>
        <w:rPr>
          <w:rFonts w:asciiTheme="majorBidi" w:eastAsiaTheme="minorHAnsi" w:hAnsiTheme="majorBidi" w:cstheme="majorBidi"/>
          <w:sz w:val="24"/>
          <w:szCs w:val="24"/>
          <w:lang w:val="id-ID"/>
        </w:rPr>
      </w:pPr>
      <w:r w:rsidRPr="000F10C4">
        <w:rPr>
          <w:rFonts w:asciiTheme="majorBidi" w:eastAsiaTheme="minorHAnsi" w:hAnsiTheme="majorBidi" w:cstheme="majorBidi"/>
          <w:sz w:val="24"/>
          <w:szCs w:val="24"/>
          <w:lang w:val="id-ID"/>
        </w:rPr>
        <w:t xml:space="preserve">Guru Bahasa Indonesia dapat membuat bahan penilaian terhadap pembelajaran dengan aspek berbicara siswa di dalam kelas, terutama saat siswa menyampaikan tuturan </w:t>
      </w:r>
      <w:r>
        <w:rPr>
          <w:rFonts w:asciiTheme="majorBidi" w:eastAsiaTheme="minorHAnsi" w:hAnsiTheme="majorBidi" w:cstheme="majorBidi"/>
          <w:sz w:val="24"/>
          <w:szCs w:val="24"/>
          <w:lang w:val="id-ID"/>
        </w:rPr>
        <w:t>berbahasa Indonesia</w:t>
      </w:r>
      <w:r w:rsidRPr="000F10C4">
        <w:rPr>
          <w:rFonts w:asciiTheme="majorBidi" w:eastAsiaTheme="minorHAnsi" w:hAnsiTheme="majorBidi" w:cstheme="majorBidi"/>
          <w:sz w:val="24"/>
          <w:szCs w:val="24"/>
          <w:lang w:val="id-ID"/>
        </w:rPr>
        <w:t xml:space="preserve">. Guru dapat mengarahkan </w:t>
      </w:r>
      <w:r w:rsidRPr="000F10C4">
        <w:rPr>
          <w:rFonts w:asciiTheme="majorBidi" w:eastAsiaTheme="minorHAnsi" w:hAnsiTheme="majorBidi" w:cstheme="majorBidi"/>
          <w:sz w:val="24"/>
          <w:szCs w:val="24"/>
          <w:lang w:val="id-ID"/>
        </w:rPr>
        <w:lastRenderedPageBreak/>
        <w:t>dan membimbing siswa untuk memahami cara dalam bertutur yang santun dalam kegiatan pembelajaran (formal), maupun kegiatan santai yang dapat diaplikasikan dalam kehidupan sehari-hari dengan menanamkan nila-nilai kesantunan sebagai karakter siswa dalam berbicara.</w:t>
      </w:r>
    </w:p>
    <w:p w14:paraId="5AB201F2" w14:textId="77777777" w:rsidR="00C13229" w:rsidRPr="000F10C4" w:rsidRDefault="00C13229" w:rsidP="008A39A1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480" w:lineRule="auto"/>
        <w:ind w:left="360"/>
        <w:jc w:val="both"/>
        <w:rPr>
          <w:rFonts w:asciiTheme="majorBidi" w:eastAsiaTheme="minorHAnsi" w:hAnsiTheme="majorBidi" w:cstheme="majorBidi"/>
          <w:sz w:val="24"/>
          <w:szCs w:val="24"/>
          <w:lang w:val="id-ID"/>
        </w:rPr>
      </w:pPr>
      <w:r w:rsidRPr="008A39A1">
        <w:rPr>
          <w:rFonts w:asciiTheme="majorBidi" w:eastAsiaTheme="minorHAnsi" w:hAnsiTheme="majorBidi" w:cstheme="majorBidi"/>
          <w:sz w:val="24"/>
          <w:szCs w:val="24"/>
          <w:lang w:val="id-ID"/>
        </w:rPr>
        <w:t>Pembaca dapat menerapkan penggunaan prinsip kesantunan dalam kegiatan berkomunikasi, khususnya dalam situasi yang formal pada kegiatan diskusi dalam pembelajaran di kelas dengan menyesuaikan konteks yang melatarinya.</w:t>
      </w:r>
    </w:p>
    <w:sectPr w:rsidR="00C13229" w:rsidRPr="000F10C4" w:rsidSect="008A39A1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2268" w:right="1701" w:bottom="1701" w:left="2268" w:header="993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08C3E" w14:textId="77777777" w:rsidR="00E91769" w:rsidRDefault="00E91769" w:rsidP="00C13229">
      <w:pPr>
        <w:spacing w:after="0" w:line="240" w:lineRule="auto"/>
      </w:pPr>
      <w:r>
        <w:separator/>
      </w:r>
    </w:p>
  </w:endnote>
  <w:endnote w:type="continuationSeparator" w:id="0">
    <w:p w14:paraId="0E9EBC2D" w14:textId="77777777" w:rsidR="00E91769" w:rsidRDefault="00E91769" w:rsidP="00C13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636BB" w14:textId="77777777" w:rsidR="009A0DAF" w:rsidRDefault="009A0D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5758695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7CC95866" w14:textId="77777777" w:rsidR="00E1200C" w:rsidRPr="002461C2" w:rsidRDefault="00E1200C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2461C2">
          <w:rPr>
            <w:rFonts w:ascii="Times New Roman" w:hAnsi="Times New Roman"/>
            <w:sz w:val="24"/>
            <w:szCs w:val="24"/>
          </w:rPr>
          <w:fldChar w:fldCharType="begin"/>
        </w:r>
        <w:r w:rsidRPr="002461C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2461C2">
          <w:rPr>
            <w:rFonts w:ascii="Times New Roman" w:hAnsi="Times New Roman"/>
            <w:sz w:val="24"/>
            <w:szCs w:val="24"/>
          </w:rPr>
          <w:fldChar w:fldCharType="separate"/>
        </w:r>
        <w:r w:rsidR="008A39A1">
          <w:rPr>
            <w:rFonts w:ascii="Times New Roman" w:hAnsi="Times New Roman"/>
            <w:noProof/>
            <w:sz w:val="24"/>
            <w:szCs w:val="24"/>
          </w:rPr>
          <w:t>1</w:t>
        </w:r>
        <w:r w:rsidRPr="002461C2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53513AAA" w14:textId="77777777" w:rsidR="00E1200C" w:rsidRDefault="00E120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742D5" w14:textId="77777777" w:rsidR="009A0DAF" w:rsidRDefault="009A0DA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47624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64827D" w14:textId="77777777" w:rsidR="00E1200C" w:rsidRDefault="00E1200C" w:rsidP="002461C2">
        <w:pPr>
          <w:pStyle w:val="Footer"/>
          <w:jc w:val="center"/>
          <w:rPr>
            <w:lang w:val="id-ID"/>
          </w:rPr>
        </w:pPr>
      </w:p>
      <w:p w14:paraId="52EEDD69" w14:textId="77777777" w:rsidR="00E1200C" w:rsidRPr="002461C2" w:rsidRDefault="00E1200C" w:rsidP="002461C2">
        <w:pPr>
          <w:pStyle w:val="Footer"/>
          <w:jc w:val="center"/>
        </w:pPr>
        <w:r w:rsidRPr="002461C2">
          <w:rPr>
            <w:rFonts w:ascii="Times New Roman" w:hAnsi="Times New Roman"/>
            <w:sz w:val="24"/>
            <w:szCs w:val="24"/>
          </w:rPr>
          <w:fldChar w:fldCharType="begin"/>
        </w:r>
        <w:r w:rsidRPr="002461C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2461C2">
          <w:rPr>
            <w:rFonts w:ascii="Times New Roman" w:hAnsi="Times New Roman"/>
            <w:sz w:val="24"/>
            <w:szCs w:val="24"/>
          </w:rPr>
          <w:fldChar w:fldCharType="separate"/>
        </w:r>
        <w:r w:rsidR="008A39A1">
          <w:rPr>
            <w:rFonts w:ascii="Times New Roman" w:hAnsi="Times New Roman"/>
            <w:noProof/>
            <w:sz w:val="24"/>
            <w:szCs w:val="24"/>
          </w:rPr>
          <w:t>3</w:t>
        </w:r>
        <w:r w:rsidRPr="002461C2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98473" w14:textId="77777777" w:rsidR="00E91769" w:rsidRDefault="00E91769" w:rsidP="00C13229">
      <w:pPr>
        <w:spacing w:after="0" w:line="240" w:lineRule="auto"/>
      </w:pPr>
      <w:r>
        <w:separator/>
      </w:r>
    </w:p>
  </w:footnote>
  <w:footnote w:type="continuationSeparator" w:id="0">
    <w:p w14:paraId="44EC2255" w14:textId="77777777" w:rsidR="00E91769" w:rsidRDefault="00E91769" w:rsidP="00C13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86B1B" w14:textId="740D31C2" w:rsidR="009A0DAF" w:rsidRDefault="009A0DAF">
    <w:pPr>
      <w:pStyle w:val="Header"/>
    </w:pPr>
    <w:r>
      <w:rPr>
        <w:noProof/>
      </w:rPr>
      <w:pict w14:anchorId="393ADD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71591" o:spid="_x0000_s2050" type="#_x0000_t75" style="position:absolute;margin-left:0;margin-top:0;width:396.45pt;height:390.95pt;z-index:-25165721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7EBA9" w14:textId="22564B60" w:rsidR="00E1200C" w:rsidRPr="002461C2" w:rsidRDefault="009A0DAF">
    <w:pPr>
      <w:pStyle w:val="Header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w:pict w14:anchorId="639677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71592" o:spid="_x0000_s2051" type="#_x0000_t75" style="position:absolute;left:0;text-align:left;margin-left:0;margin-top:0;width:396.45pt;height:390.95pt;z-index:-25165619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  <w:p w14:paraId="1418ACC1" w14:textId="77777777" w:rsidR="00E1200C" w:rsidRDefault="00E120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7A667" w14:textId="669BEE69" w:rsidR="009A0DAF" w:rsidRDefault="009A0DAF">
    <w:pPr>
      <w:pStyle w:val="Header"/>
    </w:pPr>
    <w:r>
      <w:rPr>
        <w:noProof/>
      </w:rPr>
      <w:pict w14:anchorId="07160D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71590" o:spid="_x0000_s2049" type="#_x0000_t75" style="position:absolute;margin-left:0;margin-top:0;width:396.45pt;height:390.95pt;z-index:-25165824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A5BBE" w14:textId="2A2E86A7" w:rsidR="009A0DAF" w:rsidRDefault="009A0DAF">
    <w:pPr>
      <w:pStyle w:val="Header"/>
    </w:pPr>
    <w:r>
      <w:rPr>
        <w:noProof/>
      </w:rPr>
      <w:pict w14:anchorId="55F08D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71594" o:spid="_x0000_s2053" type="#_x0000_t75" style="position:absolute;margin-left:0;margin-top:0;width:396.45pt;height:390.95pt;z-index:-25165414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AFD30" w14:textId="08756474" w:rsidR="00E1200C" w:rsidRPr="002461C2" w:rsidRDefault="009A0DAF">
    <w:pPr>
      <w:pStyle w:val="Header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w:pict w14:anchorId="1A9B74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71595" o:spid="_x0000_s2054" type="#_x0000_t75" style="position:absolute;left:0;text-align:left;margin-left:0;margin-top:0;width:396.45pt;height:390.95pt;z-index:-25165312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  <w:p w14:paraId="1F2FEA17" w14:textId="77777777" w:rsidR="00E1200C" w:rsidRDefault="00E1200C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BC29E" w14:textId="7A85FC24" w:rsidR="009A0DAF" w:rsidRDefault="009A0DAF">
    <w:pPr>
      <w:pStyle w:val="Header"/>
    </w:pPr>
    <w:r>
      <w:rPr>
        <w:noProof/>
      </w:rPr>
      <w:pict w14:anchorId="0126DB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71593" o:spid="_x0000_s2052" type="#_x0000_t75" style="position:absolute;margin-left:0;margin-top:0;width:396.45pt;height:390.95pt;z-index:-25165516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2445"/>
    <w:multiLevelType w:val="multilevel"/>
    <w:tmpl w:val="6108EE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D462D7"/>
    <w:multiLevelType w:val="hybridMultilevel"/>
    <w:tmpl w:val="68A4BE74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10268"/>
    <w:multiLevelType w:val="hybridMultilevel"/>
    <w:tmpl w:val="05C6F3E6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B2CD0"/>
    <w:multiLevelType w:val="hybridMultilevel"/>
    <w:tmpl w:val="0D7A5BEC"/>
    <w:lvl w:ilvl="0" w:tplc="69D22C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96E48"/>
    <w:multiLevelType w:val="hybridMultilevel"/>
    <w:tmpl w:val="CF80EBE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90916E">
      <w:start w:val="1"/>
      <w:numFmt w:val="decimal"/>
      <w:lvlText w:val="(%2)"/>
      <w:lvlJc w:val="left"/>
      <w:pPr>
        <w:ind w:left="1440" w:hanging="360"/>
      </w:pPr>
      <w:rPr>
        <w:rFonts w:hint="default"/>
        <w:i w:val="0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C3C17"/>
    <w:multiLevelType w:val="hybridMultilevel"/>
    <w:tmpl w:val="71FC473E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04B1B"/>
    <w:multiLevelType w:val="hybridMultilevel"/>
    <w:tmpl w:val="E190DF30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B41FE"/>
    <w:multiLevelType w:val="hybridMultilevel"/>
    <w:tmpl w:val="FCAE2F1E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42DE0"/>
    <w:multiLevelType w:val="multilevel"/>
    <w:tmpl w:val="6250E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F0A0512"/>
    <w:multiLevelType w:val="hybridMultilevel"/>
    <w:tmpl w:val="2288277E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00563"/>
    <w:multiLevelType w:val="hybridMultilevel"/>
    <w:tmpl w:val="31607FD2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C0E21"/>
    <w:multiLevelType w:val="hybridMultilevel"/>
    <w:tmpl w:val="11A4FCB4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F6CA4"/>
    <w:multiLevelType w:val="multilevel"/>
    <w:tmpl w:val="490001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8DF2EA2"/>
    <w:multiLevelType w:val="hybridMultilevel"/>
    <w:tmpl w:val="4092B282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76E35"/>
    <w:multiLevelType w:val="hybridMultilevel"/>
    <w:tmpl w:val="99A61AA8"/>
    <w:lvl w:ilvl="0" w:tplc="56DC8A2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87D67"/>
    <w:multiLevelType w:val="multilevel"/>
    <w:tmpl w:val="4C9A15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2D79397A"/>
    <w:multiLevelType w:val="hybridMultilevel"/>
    <w:tmpl w:val="E4ECBF1C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DF4D36"/>
    <w:multiLevelType w:val="hybridMultilevel"/>
    <w:tmpl w:val="D7DCD66C"/>
    <w:lvl w:ilvl="0" w:tplc="9EF22DE4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30536F"/>
    <w:multiLevelType w:val="hybridMultilevel"/>
    <w:tmpl w:val="5426BD76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A37004"/>
    <w:multiLevelType w:val="hybridMultilevel"/>
    <w:tmpl w:val="84F4F4A4"/>
    <w:lvl w:ilvl="0" w:tplc="71D440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5C20E3"/>
    <w:multiLevelType w:val="multilevel"/>
    <w:tmpl w:val="9618A9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66F7D1A"/>
    <w:multiLevelType w:val="hybridMultilevel"/>
    <w:tmpl w:val="E0E6921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E653AA"/>
    <w:multiLevelType w:val="hybridMultilevel"/>
    <w:tmpl w:val="BE0C66D0"/>
    <w:lvl w:ilvl="0" w:tplc="01603F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346385"/>
    <w:multiLevelType w:val="hybridMultilevel"/>
    <w:tmpl w:val="5242FD5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D03465"/>
    <w:multiLevelType w:val="multilevel"/>
    <w:tmpl w:val="A4F23F8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25" w15:restartNumberingAfterBreak="0">
    <w:nsid w:val="3C6B1CAF"/>
    <w:multiLevelType w:val="hybridMultilevel"/>
    <w:tmpl w:val="7D70D020"/>
    <w:lvl w:ilvl="0" w:tplc="3618815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E074FED"/>
    <w:multiLevelType w:val="hybridMultilevel"/>
    <w:tmpl w:val="D92C2E18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3E4A01"/>
    <w:multiLevelType w:val="hybridMultilevel"/>
    <w:tmpl w:val="CFC653C2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936177"/>
    <w:multiLevelType w:val="hybridMultilevel"/>
    <w:tmpl w:val="9E222D50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CB4864"/>
    <w:multiLevelType w:val="multilevel"/>
    <w:tmpl w:val="B4F238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469F07D2"/>
    <w:multiLevelType w:val="hybridMultilevel"/>
    <w:tmpl w:val="B32080C6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6668FD"/>
    <w:multiLevelType w:val="hybridMultilevel"/>
    <w:tmpl w:val="0FF22D42"/>
    <w:lvl w:ilvl="0" w:tplc="D74061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FC04226"/>
    <w:multiLevelType w:val="hybridMultilevel"/>
    <w:tmpl w:val="65000DD2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2E1252"/>
    <w:multiLevelType w:val="hybridMultilevel"/>
    <w:tmpl w:val="7EDA08A6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4926D4"/>
    <w:multiLevelType w:val="hybridMultilevel"/>
    <w:tmpl w:val="7A0C7CA6"/>
    <w:lvl w:ilvl="0" w:tplc="10BC37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F2472A"/>
    <w:multiLevelType w:val="multilevel"/>
    <w:tmpl w:val="CC8487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57104BD5"/>
    <w:multiLevelType w:val="hybridMultilevel"/>
    <w:tmpl w:val="051A15E2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3C5001"/>
    <w:multiLevelType w:val="hybridMultilevel"/>
    <w:tmpl w:val="2738073A"/>
    <w:lvl w:ilvl="0" w:tplc="3BEAD2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A94AF5"/>
    <w:multiLevelType w:val="hybridMultilevel"/>
    <w:tmpl w:val="84343C3C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FF0B28"/>
    <w:multiLevelType w:val="hybridMultilevel"/>
    <w:tmpl w:val="EDA8F816"/>
    <w:lvl w:ilvl="0" w:tplc="949226C6">
      <w:start w:val="1"/>
      <w:numFmt w:val="decimal"/>
      <w:lvlText w:val="(%1)"/>
      <w:lvlJc w:val="left"/>
      <w:pPr>
        <w:ind w:left="735" w:hanging="375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E803C0"/>
    <w:multiLevelType w:val="multilevel"/>
    <w:tmpl w:val="39D02DF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72" w:hanging="1800"/>
      </w:pPr>
      <w:rPr>
        <w:rFonts w:hint="default"/>
      </w:rPr>
    </w:lvl>
  </w:abstractNum>
  <w:abstractNum w:abstractNumId="41" w15:restartNumberingAfterBreak="0">
    <w:nsid w:val="628D7FE7"/>
    <w:multiLevelType w:val="hybridMultilevel"/>
    <w:tmpl w:val="3976C50E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2E6F62"/>
    <w:multiLevelType w:val="multilevel"/>
    <w:tmpl w:val="8884AE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55C499E"/>
    <w:multiLevelType w:val="hybridMultilevel"/>
    <w:tmpl w:val="298414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8F0850"/>
    <w:multiLevelType w:val="hybridMultilevel"/>
    <w:tmpl w:val="145C788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 w15:restartNumberingAfterBreak="0">
    <w:nsid w:val="69911F22"/>
    <w:multiLevelType w:val="hybridMultilevel"/>
    <w:tmpl w:val="3976C50E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231A75"/>
    <w:multiLevelType w:val="multilevel"/>
    <w:tmpl w:val="5D9A30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7" w15:restartNumberingAfterBreak="0">
    <w:nsid w:val="71D00675"/>
    <w:multiLevelType w:val="hybridMultilevel"/>
    <w:tmpl w:val="E70AF76E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2AEDCB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D550EC38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3367C0"/>
    <w:multiLevelType w:val="multilevel"/>
    <w:tmpl w:val="1C9869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9" w15:restartNumberingAfterBreak="0">
    <w:nsid w:val="76D35FF7"/>
    <w:multiLevelType w:val="multilevel"/>
    <w:tmpl w:val="BFF6D69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0" w15:restartNumberingAfterBreak="0">
    <w:nsid w:val="7FB06144"/>
    <w:multiLevelType w:val="hybridMultilevel"/>
    <w:tmpl w:val="4EE41290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15"/>
  </w:num>
  <w:num w:numId="3">
    <w:abstractNumId w:val="20"/>
  </w:num>
  <w:num w:numId="4">
    <w:abstractNumId w:val="24"/>
  </w:num>
  <w:num w:numId="5">
    <w:abstractNumId w:val="49"/>
  </w:num>
  <w:num w:numId="6">
    <w:abstractNumId w:val="3"/>
  </w:num>
  <w:num w:numId="7">
    <w:abstractNumId w:val="23"/>
  </w:num>
  <w:num w:numId="8">
    <w:abstractNumId w:val="14"/>
  </w:num>
  <w:num w:numId="9">
    <w:abstractNumId w:val="35"/>
  </w:num>
  <w:num w:numId="10">
    <w:abstractNumId w:val="46"/>
  </w:num>
  <w:num w:numId="11">
    <w:abstractNumId w:val="0"/>
  </w:num>
  <w:num w:numId="12">
    <w:abstractNumId w:val="26"/>
  </w:num>
  <w:num w:numId="13">
    <w:abstractNumId w:val="5"/>
  </w:num>
  <w:num w:numId="14">
    <w:abstractNumId w:val="7"/>
  </w:num>
  <w:num w:numId="15">
    <w:abstractNumId w:val="32"/>
  </w:num>
  <w:num w:numId="16">
    <w:abstractNumId w:val="8"/>
  </w:num>
  <w:num w:numId="17">
    <w:abstractNumId w:val="4"/>
  </w:num>
  <w:num w:numId="18">
    <w:abstractNumId w:val="29"/>
  </w:num>
  <w:num w:numId="19">
    <w:abstractNumId w:val="22"/>
  </w:num>
  <w:num w:numId="20">
    <w:abstractNumId w:val="1"/>
  </w:num>
  <w:num w:numId="21">
    <w:abstractNumId w:val="28"/>
  </w:num>
  <w:num w:numId="22">
    <w:abstractNumId w:val="33"/>
  </w:num>
  <w:num w:numId="23">
    <w:abstractNumId w:val="21"/>
  </w:num>
  <w:num w:numId="24">
    <w:abstractNumId w:val="6"/>
  </w:num>
  <w:num w:numId="25">
    <w:abstractNumId w:val="34"/>
  </w:num>
  <w:num w:numId="26">
    <w:abstractNumId w:val="19"/>
  </w:num>
  <w:num w:numId="27">
    <w:abstractNumId w:val="9"/>
  </w:num>
  <w:num w:numId="28">
    <w:abstractNumId w:val="47"/>
  </w:num>
  <w:num w:numId="29">
    <w:abstractNumId w:val="17"/>
  </w:num>
  <w:num w:numId="30">
    <w:abstractNumId w:val="37"/>
  </w:num>
  <w:num w:numId="31">
    <w:abstractNumId w:val="25"/>
  </w:num>
  <w:num w:numId="32">
    <w:abstractNumId w:val="39"/>
  </w:num>
  <w:num w:numId="33">
    <w:abstractNumId w:val="16"/>
  </w:num>
  <w:num w:numId="34">
    <w:abstractNumId w:val="2"/>
  </w:num>
  <w:num w:numId="35">
    <w:abstractNumId w:val="11"/>
  </w:num>
  <w:num w:numId="36">
    <w:abstractNumId w:val="36"/>
  </w:num>
  <w:num w:numId="37">
    <w:abstractNumId w:val="10"/>
  </w:num>
  <w:num w:numId="38">
    <w:abstractNumId w:val="27"/>
  </w:num>
  <w:num w:numId="39">
    <w:abstractNumId w:val="42"/>
  </w:num>
  <w:num w:numId="40">
    <w:abstractNumId w:val="41"/>
  </w:num>
  <w:num w:numId="41">
    <w:abstractNumId w:val="45"/>
  </w:num>
  <w:num w:numId="42">
    <w:abstractNumId w:val="31"/>
  </w:num>
  <w:num w:numId="43">
    <w:abstractNumId w:val="30"/>
  </w:num>
  <w:num w:numId="44">
    <w:abstractNumId w:val="38"/>
  </w:num>
  <w:num w:numId="45">
    <w:abstractNumId w:val="18"/>
  </w:num>
  <w:num w:numId="46">
    <w:abstractNumId w:val="13"/>
  </w:num>
  <w:num w:numId="47">
    <w:abstractNumId w:val="50"/>
  </w:num>
  <w:num w:numId="48">
    <w:abstractNumId w:val="12"/>
  </w:num>
  <w:num w:numId="49">
    <w:abstractNumId w:val="43"/>
  </w:num>
  <w:num w:numId="5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M/hyrfoDTe2pBocPAfnaDtBCJCTTz+cYO2FBwKMK86kd9XDL+x8YRwLEdq1KA0KxKAcyAEsc3OrNwhX+Ogn/w==" w:salt="rUcJpIiO0B/40iP67innKA==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307"/>
    <w:rsid w:val="00011EDB"/>
    <w:rsid w:val="000142A8"/>
    <w:rsid w:val="00016793"/>
    <w:rsid w:val="00016A10"/>
    <w:rsid w:val="00016CCC"/>
    <w:rsid w:val="00017E8C"/>
    <w:rsid w:val="00034A36"/>
    <w:rsid w:val="000365D3"/>
    <w:rsid w:val="00036673"/>
    <w:rsid w:val="00037014"/>
    <w:rsid w:val="00040292"/>
    <w:rsid w:val="0005266C"/>
    <w:rsid w:val="0005718D"/>
    <w:rsid w:val="0007001F"/>
    <w:rsid w:val="00070864"/>
    <w:rsid w:val="0007240B"/>
    <w:rsid w:val="00081B23"/>
    <w:rsid w:val="00082C31"/>
    <w:rsid w:val="00083D01"/>
    <w:rsid w:val="0009538D"/>
    <w:rsid w:val="000A2278"/>
    <w:rsid w:val="000A3961"/>
    <w:rsid w:val="000A5C68"/>
    <w:rsid w:val="000B1583"/>
    <w:rsid w:val="000B5946"/>
    <w:rsid w:val="000C1A08"/>
    <w:rsid w:val="000C3910"/>
    <w:rsid w:val="000C7A02"/>
    <w:rsid w:val="000D12D4"/>
    <w:rsid w:val="000D15C8"/>
    <w:rsid w:val="000D1ECF"/>
    <w:rsid w:val="000D32F6"/>
    <w:rsid w:val="000E38FB"/>
    <w:rsid w:val="000F02FC"/>
    <w:rsid w:val="000F1950"/>
    <w:rsid w:val="000F1FD8"/>
    <w:rsid w:val="000F6DF6"/>
    <w:rsid w:val="00103BBA"/>
    <w:rsid w:val="00103DFB"/>
    <w:rsid w:val="00120DEA"/>
    <w:rsid w:val="00121236"/>
    <w:rsid w:val="00121C13"/>
    <w:rsid w:val="001324C3"/>
    <w:rsid w:val="001328D8"/>
    <w:rsid w:val="00142D38"/>
    <w:rsid w:val="0014772F"/>
    <w:rsid w:val="00147AAF"/>
    <w:rsid w:val="001730C8"/>
    <w:rsid w:val="001741A2"/>
    <w:rsid w:val="00175811"/>
    <w:rsid w:val="00175ADC"/>
    <w:rsid w:val="0017696A"/>
    <w:rsid w:val="001770DE"/>
    <w:rsid w:val="001A0921"/>
    <w:rsid w:val="001B4928"/>
    <w:rsid w:val="001B568B"/>
    <w:rsid w:val="001B6303"/>
    <w:rsid w:val="001C2ACF"/>
    <w:rsid w:val="001C6CFE"/>
    <w:rsid w:val="001D4A77"/>
    <w:rsid w:val="001D5F44"/>
    <w:rsid w:val="001E4B44"/>
    <w:rsid w:val="001E6106"/>
    <w:rsid w:val="001F03C5"/>
    <w:rsid w:val="00201599"/>
    <w:rsid w:val="00201B22"/>
    <w:rsid w:val="00204BCC"/>
    <w:rsid w:val="00217B36"/>
    <w:rsid w:val="00220D52"/>
    <w:rsid w:val="00220EFD"/>
    <w:rsid w:val="00222355"/>
    <w:rsid w:val="00223ED9"/>
    <w:rsid w:val="00224F56"/>
    <w:rsid w:val="0022555C"/>
    <w:rsid w:val="0022661C"/>
    <w:rsid w:val="00231307"/>
    <w:rsid w:val="0023375D"/>
    <w:rsid w:val="002344E8"/>
    <w:rsid w:val="00235958"/>
    <w:rsid w:val="0024013D"/>
    <w:rsid w:val="002461C2"/>
    <w:rsid w:val="00256878"/>
    <w:rsid w:val="00260828"/>
    <w:rsid w:val="002616F9"/>
    <w:rsid w:val="0026573E"/>
    <w:rsid w:val="00266461"/>
    <w:rsid w:val="00271AC9"/>
    <w:rsid w:val="00274708"/>
    <w:rsid w:val="00280A4E"/>
    <w:rsid w:val="002810E7"/>
    <w:rsid w:val="00283764"/>
    <w:rsid w:val="0029200C"/>
    <w:rsid w:val="002923EE"/>
    <w:rsid w:val="00294997"/>
    <w:rsid w:val="002973D1"/>
    <w:rsid w:val="002A2448"/>
    <w:rsid w:val="002A5943"/>
    <w:rsid w:val="002A73DF"/>
    <w:rsid w:val="002B47A0"/>
    <w:rsid w:val="002C2B31"/>
    <w:rsid w:val="002D54A6"/>
    <w:rsid w:val="002D633A"/>
    <w:rsid w:val="002E2435"/>
    <w:rsid w:val="002E66C5"/>
    <w:rsid w:val="002F7F70"/>
    <w:rsid w:val="00300568"/>
    <w:rsid w:val="00301215"/>
    <w:rsid w:val="00313C9E"/>
    <w:rsid w:val="0031795F"/>
    <w:rsid w:val="0032222E"/>
    <w:rsid w:val="00323355"/>
    <w:rsid w:val="00326689"/>
    <w:rsid w:val="0033165C"/>
    <w:rsid w:val="00331BD0"/>
    <w:rsid w:val="00331E50"/>
    <w:rsid w:val="00332C01"/>
    <w:rsid w:val="00340C1A"/>
    <w:rsid w:val="00341ABA"/>
    <w:rsid w:val="00342A7E"/>
    <w:rsid w:val="00346382"/>
    <w:rsid w:val="00347C3D"/>
    <w:rsid w:val="00350106"/>
    <w:rsid w:val="00351124"/>
    <w:rsid w:val="00354010"/>
    <w:rsid w:val="00360271"/>
    <w:rsid w:val="003654E1"/>
    <w:rsid w:val="00365D8E"/>
    <w:rsid w:val="00365E53"/>
    <w:rsid w:val="00380968"/>
    <w:rsid w:val="0038295C"/>
    <w:rsid w:val="003836C5"/>
    <w:rsid w:val="00393F26"/>
    <w:rsid w:val="00394E6E"/>
    <w:rsid w:val="0039508C"/>
    <w:rsid w:val="003957A6"/>
    <w:rsid w:val="0039710F"/>
    <w:rsid w:val="003A0D95"/>
    <w:rsid w:val="003A4BF7"/>
    <w:rsid w:val="003B4D78"/>
    <w:rsid w:val="003B5B04"/>
    <w:rsid w:val="003C2392"/>
    <w:rsid w:val="003C3FCB"/>
    <w:rsid w:val="003C442E"/>
    <w:rsid w:val="003D1466"/>
    <w:rsid w:val="003D18E2"/>
    <w:rsid w:val="003D2F03"/>
    <w:rsid w:val="003D7F8D"/>
    <w:rsid w:val="003E60D1"/>
    <w:rsid w:val="003E6E8A"/>
    <w:rsid w:val="003F3CED"/>
    <w:rsid w:val="003F3D35"/>
    <w:rsid w:val="00403C28"/>
    <w:rsid w:val="00410DF1"/>
    <w:rsid w:val="00415CBA"/>
    <w:rsid w:val="00416775"/>
    <w:rsid w:val="00417FF8"/>
    <w:rsid w:val="0042073F"/>
    <w:rsid w:val="004223BA"/>
    <w:rsid w:val="004242D9"/>
    <w:rsid w:val="00437AF9"/>
    <w:rsid w:val="00443DFF"/>
    <w:rsid w:val="00446875"/>
    <w:rsid w:val="00446DB7"/>
    <w:rsid w:val="00453317"/>
    <w:rsid w:val="004617F7"/>
    <w:rsid w:val="00461A6B"/>
    <w:rsid w:val="00470E9A"/>
    <w:rsid w:val="00475AEB"/>
    <w:rsid w:val="004A099D"/>
    <w:rsid w:val="004A29FB"/>
    <w:rsid w:val="004A3B35"/>
    <w:rsid w:val="004B0EF7"/>
    <w:rsid w:val="004B2CBA"/>
    <w:rsid w:val="004B787A"/>
    <w:rsid w:val="004C5F35"/>
    <w:rsid w:val="004D10EA"/>
    <w:rsid w:val="004D7ABD"/>
    <w:rsid w:val="004F0FA9"/>
    <w:rsid w:val="004F654E"/>
    <w:rsid w:val="004F76FC"/>
    <w:rsid w:val="00510BC4"/>
    <w:rsid w:val="0051173F"/>
    <w:rsid w:val="00520E71"/>
    <w:rsid w:val="0052416F"/>
    <w:rsid w:val="00525EE7"/>
    <w:rsid w:val="00530D91"/>
    <w:rsid w:val="0053203F"/>
    <w:rsid w:val="00532054"/>
    <w:rsid w:val="00533F2C"/>
    <w:rsid w:val="00536C96"/>
    <w:rsid w:val="00537EC4"/>
    <w:rsid w:val="005448EB"/>
    <w:rsid w:val="005457A7"/>
    <w:rsid w:val="00545E0B"/>
    <w:rsid w:val="005477C7"/>
    <w:rsid w:val="00547B6E"/>
    <w:rsid w:val="00550957"/>
    <w:rsid w:val="00551841"/>
    <w:rsid w:val="00562B0D"/>
    <w:rsid w:val="005630FC"/>
    <w:rsid w:val="00571274"/>
    <w:rsid w:val="005774D0"/>
    <w:rsid w:val="00582D7F"/>
    <w:rsid w:val="00587137"/>
    <w:rsid w:val="00594D5B"/>
    <w:rsid w:val="00595693"/>
    <w:rsid w:val="005A1EE5"/>
    <w:rsid w:val="005A7FEC"/>
    <w:rsid w:val="005B4634"/>
    <w:rsid w:val="005C3CB0"/>
    <w:rsid w:val="005C4AF6"/>
    <w:rsid w:val="005C5B4B"/>
    <w:rsid w:val="005D1D7F"/>
    <w:rsid w:val="005D4439"/>
    <w:rsid w:val="005D6815"/>
    <w:rsid w:val="005E0F66"/>
    <w:rsid w:val="005E77F9"/>
    <w:rsid w:val="005E785D"/>
    <w:rsid w:val="005F135D"/>
    <w:rsid w:val="0060202F"/>
    <w:rsid w:val="0061041A"/>
    <w:rsid w:val="00612067"/>
    <w:rsid w:val="00616EB3"/>
    <w:rsid w:val="00622D48"/>
    <w:rsid w:val="00640D62"/>
    <w:rsid w:val="0064619A"/>
    <w:rsid w:val="00655E2C"/>
    <w:rsid w:val="00666D0E"/>
    <w:rsid w:val="00676718"/>
    <w:rsid w:val="006800E2"/>
    <w:rsid w:val="00691E66"/>
    <w:rsid w:val="006A582A"/>
    <w:rsid w:val="006B1F87"/>
    <w:rsid w:val="006C29D2"/>
    <w:rsid w:val="006C73B0"/>
    <w:rsid w:val="006C76CE"/>
    <w:rsid w:val="006C7D9A"/>
    <w:rsid w:val="006D1D6D"/>
    <w:rsid w:val="006D623C"/>
    <w:rsid w:val="006E43C6"/>
    <w:rsid w:val="006E6EA8"/>
    <w:rsid w:val="006F7EC6"/>
    <w:rsid w:val="007018BA"/>
    <w:rsid w:val="00703F77"/>
    <w:rsid w:val="0071163A"/>
    <w:rsid w:val="00716830"/>
    <w:rsid w:val="007341FF"/>
    <w:rsid w:val="00734AAA"/>
    <w:rsid w:val="00737652"/>
    <w:rsid w:val="00741CC5"/>
    <w:rsid w:val="007552D7"/>
    <w:rsid w:val="00755F40"/>
    <w:rsid w:val="0076405D"/>
    <w:rsid w:val="007677E8"/>
    <w:rsid w:val="00767BA2"/>
    <w:rsid w:val="00770351"/>
    <w:rsid w:val="00773D11"/>
    <w:rsid w:val="007834A8"/>
    <w:rsid w:val="00790A63"/>
    <w:rsid w:val="007923F0"/>
    <w:rsid w:val="00795A1B"/>
    <w:rsid w:val="007A1D10"/>
    <w:rsid w:val="007A6CEF"/>
    <w:rsid w:val="007B00E4"/>
    <w:rsid w:val="007B11DD"/>
    <w:rsid w:val="007B1DE5"/>
    <w:rsid w:val="007B6248"/>
    <w:rsid w:val="007C3A0D"/>
    <w:rsid w:val="007C5158"/>
    <w:rsid w:val="007C6DDB"/>
    <w:rsid w:val="007D27EF"/>
    <w:rsid w:val="007D5E15"/>
    <w:rsid w:val="007E33D8"/>
    <w:rsid w:val="007E5715"/>
    <w:rsid w:val="007E60EB"/>
    <w:rsid w:val="007E7A71"/>
    <w:rsid w:val="00804BD7"/>
    <w:rsid w:val="00805810"/>
    <w:rsid w:val="00805D87"/>
    <w:rsid w:val="00810E20"/>
    <w:rsid w:val="00810F28"/>
    <w:rsid w:val="00811B9B"/>
    <w:rsid w:val="008328F6"/>
    <w:rsid w:val="0084425C"/>
    <w:rsid w:val="00846562"/>
    <w:rsid w:val="00855D93"/>
    <w:rsid w:val="0086492B"/>
    <w:rsid w:val="00866502"/>
    <w:rsid w:val="0086669C"/>
    <w:rsid w:val="008677BC"/>
    <w:rsid w:val="00872BCF"/>
    <w:rsid w:val="00877E78"/>
    <w:rsid w:val="008927D8"/>
    <w:rsid w:val="00897448"/>
    <w:rsid w:val="00897F2E"/>
    <w:rsid w:val="008A39A1"/>
    <w:rsid w:val="008A57AE"/>
    <w:rsid w:val="008B27BC"/>
    <w:rsid w:val="008E4662"/>
    <w:rsid w:val="008E6E0C"/>
    <w:rsid w:val="008E7C79"/>
    <w:rsid w:val="008F1AE7"/>
    <w:rsid w:val="008F25B3"/>
    <w:rsid w:val="00903840"/>
    <w:rsid w:val="00904A22"/>
    <w:rsid w:val="00906F71"/>
    <w:rsid w:val="00914E28"/>
    <w:rsid w:val="00916F6D"/>
    <w:rsid w:val="00930FB2"/>
    <w:rsid w:val="009317AE"/>
    <w:rsid w:val="00942039"/>
    <w:rsid w:val="009445BC"/>
    <w:rsid w:val="00947F53"/>
    <w:rsid w:val="00956A66"/>
    <w:rsid w:val="00957C8D"/>
    <w:rsid w:val="00967D39"/>
    <w:rsid w:val="0097106A"/>
    <w:rsid w:val="00976AA0"/>
    <w:rsid w:val="00977252"/>
    <w:rsid w:val="00986EA3"/>
    <w:rsid w:val="009870A8"/>
    <w:rsid w:val="00994247"/>
    <w:rsid w:val="009A0DAF"/>
    <w:rsid w:val="009A4273"/>
    <w:rsid w:val="009A61AF"/>
    <w:rsid w:val="009B74B5"/>
    <w:rsid w:val="009C1B5A"/>
    <w:rsid w:val="009D79D0"/>
    <w:rsid w:val="009D7F66"/>
    <w:rsid w:val="009E1BA1"/>
    <w:rsid w:val="009F6443"/>
    <w:rsid w:val="00A01D97"/>
    <w:rsid w:val="00A02AC1"/>
    <w:rsid w:val="00A046A0"/>
    <w:rsid w:val="00A05825"/>
    <w:rsid w:val="00A06DF6"/>
    <w:rsid w:val="00A13BE5"/>
    <w:rsid w:val="00A215D8"/>
    <w:rsid w:val="00A235AB"/>
    <w:rsid w:val="00A24AF4"/>
    <w:rsid w:val="00A265BE"/>
    <w:rsid w:val="00A41A6D"/>
    <w:rsid w:val="00A43778"/>
    <w:rsid w:val="00A4396C"/>
    <w:rsid w:val="00A529D9"/>
    <w:rsid w:val="00A5334D"/>
    <w:rsid w:val="00A61BAB"/>
    <w:rsid w:val="00A626EA"/>
    <w:rsid w:val="00A62FF2"/>
    <w:rsid w:val="00A712AD"/>
    <w:rsid w:val="00A769C6"/>
    <w:rsid w:val="00A81A45"/>
    <w:rsid w:val="00A86F2E"/>
    <w:rsid w:val="00A87619"/>
    <w:rsid w:val="00A906C0"/>
    <w:rsid w:val="00A91737"/>
    <w:rsid w:val="00A92C85"/>
    <w:rsid w:val="00AA561B"/>
    <w:rsid w:val="00AB2CBB"/>
    <w:rsid w:val="00AB42A5"/>
    <w:rsid w:val="00AC224A"/>
    <w:rsid w:val="00AC2910"/>
    <w:rsid w:val="00AD1EB8"/>
    <w:rsid w:val="00AD2136"/>
    <w:rsid w:val="00B033AC"/>
    <w:rsid w:val="00B04C20"/>
    <w:rsid w:val="00B05F06"/>
    <w:rsid w:val="00B0686E"/>
    <w:rsid w:val="00B10516"/>
    <w:rsid w:val="00B10680"/>
    <w:rsid w:val="00B21DBF"/>
    <w:rsid w:val="00B24A65"/>
    <w:rsid w:val="00B25BAA"/>
    <w:rsid w:val="00B32375"/>
    <w:rsid w:val="00B44FB4"/>
    <w:rsid w:val="00B5041D"/>
    <w:rsid w:val="00B55614"/>
    <w:rsid w:val="00B71219"/>
    <w:rsid w:val="00B717C5"/>
    <w:rsid w:val="00B75A7D"/>
    <w:rsid w:val="00B7741A"/>
    <w:rsid w:val="00B800CB"/>
    <w:rsid w:val="00B848EA"/>
    <w:rsid w:val="00B84950"/>
    <w:rsid w:val="00B8794A"/>
    <w:rsid w:val="00B9460F"/>
    <w:rsid w:val="00B97C48"/>
    <w:rsid w:val="00B97D68"/>
    <w:rsid w:val="00BA03C2"/>
    <w:rsid w:val="00BA1356"/>
    <w:rsid w:val="00BA1DC5"/>
    <w:rsid w:val="00BA1FEA"/>
    <w:rsid w:val="00BB01B8"/>
    <w:rsid w:val="00BD2A78"/>
    <w:rsid w:val="00BD2E73"/>
    <w:rsid w:val="00C05CB0"/>
    <w:rsid w:val="00C06CEC"/>
    <w:rsid w:val="00C13229"/>
    <w:rsid w:val="00C1618A"/>
    <w:rsid w:val="00C2270D"/>
    <w:rsid w:val="00C25604"/>
    <w:rsid w:val="00C27B2D"/>
    <w:rsid w:val="00C3049F"/>
    <w:rsid w:val="00C46625"/>
    <w:rsid w:val="00C47416"/>
    <w:rsid w:val="00C50DE2"/>
    <w:rsid w:val="00C668ED"/>
    <w:rsid w:val="00C66B60"/>
    <w:rsid w:val="00C7026A"/>
    <w:rsid w:val="00C70ACF"/>
    <w:rsid w:val="00C71D7D"/>
    <w:rsid w:val="00C82444"/>
    <w:rsid w:val="00C90D33"/>
    <w:rsid w:val="00C914D3"/>
    <w:rsid w:val="00C96122"/>
    <w:rsid w:val="00CA2E4C"/>
    <w:rsid w:val="00CA4B3C"/>
    <w:rsid w:val="00CA771C"/>
    <w:rsid w:val="00CA78A5"/>
    <w:rsid w:val="00CB1A01"/>
    <w:rsid w:val="00CB1D57"/>
    <w:rsid w:val="00CB4588"/>
    <w:rsid w:val="00CC3898"/>
    <w:rsid w:val="00CD241F"/>
    <w:rsid w:val="00CD3561"/>
    <w:rsid w:val="00CD7340"/>
    <w:rsid w:val="00CE05A1"/>
    <w:rsid w:val="00CE16A3"/>
    <w:rsid w:val="00CF003F"/>
    <w:rsid w:val="00CF3795"/>
    <w:rsid w:val="00CF789C"/>
    <w:rsid w:val="00CF7945"/>
    <w:rsid w:val="00D05101"/>
    <w:rsid w:val="00D11A4F"/>
    <w:rsid w:val="00D12E23"/>
    <w:rsid w:val="00D17A23"/>
    <w:rsid w:val="00D26525"/>
    <w:rsid w:val="00D26A80"/>
    <w:rsid w:val="00D300B1"/>
    <w:rsid w:val="00D30BAE"/>
    <w:rsid w:val="00D4188E"/>
    <w:rsid w:val="00D41A66"/>
    <w:rsid w:val="00D42496"/>
    <w:rsid w:val="00D452BF"/>
    <w:rsid w:val="00D4646A"/>
    <w:rsid w:val="00D479F4"/>
    <w:rsid w:val="00D51723"/>
    <w:rsid w:val="00D52FCE"/>
    <w:rsid w:val="00D55B5D"/>
    <w:rsid w:val="00D624CC"/>
    <w:rsid w:val="00D663D9"/>
    <w:rsid w:val="00D70802"/>
    <w:rsid w:val="00D71459"/>
    <w:rsid w:val="00D73E88"/>
    <w:rsid w:val="00D749B4"/>
    <w:rsid w:val="00D87739"/>
    <w:rsid w:val="00D9197E"/>
    <w:rsid w:val="00DA239E"/>
    <w:rsid w:val="00DA6B9A"/>
    <w:rsid w:val="00DB57C8"/>
    <w:rsid w:val="00DC1797"/>
    <w:rsid w:val="00DC60C2"/>
    <w:rsid w:val="00DD337A"/>
    <w:rsid w:val="00DD43D0"/>
    <w:rsid w:val="00DD4FF4"/>
    <w:rsid w:val="00DE51D0"/>
    <w:rsid w:val="00DF0D5F"/>
    <w:rsid w:val="00DF4C74"/>
    <w:rsid w:val="00E07067"/>
    <w:rsid w:val="00E1200C"/>
    <w:rsid w:val="00E14621"/>
    <w:rsid w:val="00E311CE"/>
    <w:rsid w:val="00E32F4B"/>
    <w:rsid w:val="00E467E9"/>
    <w:rsid w:val="00E46FBC"/>
    <w:rsid w:val="00E473C1"/>
    <w:rsid w:val="00E53817"/>
    <w:rsid w:val="00E55F4C"/>
    <w:rsid w:val="00E560B0"/>
    <w:rsid w:val="00E62398"/>
    <w:rsid w:val="00E70668"/>
    <w:rsid w:val="00E75501"/>
    <w:rsid w:val="00E822F5"/>
    <w:rsid w:val="00E848A7"/>
    <w:rsid w:val="00E91769"/>
    <w:rsid w:val="00E920E4"/>
    <w:rsid w:val="00EB31F9"/>
    <w:rsid w:val="00EB37ED"/>
    <w:rsid w:val="00EC5ACA"/>
    <w:rsid w:val="00ED6638"/>
    <w:rsid w:val="00EE07A8"/>
    <w:rsid w:val="00EE2240"/>
    <w:rsid w:val="00EE3198"/>
    <w:rsid w:val="00EE4C30"/>
    <w:rsid w:val="00EF33EE"/>
    <w:rsid w:val="00EF3982"/>
    <w:rsid w:val="00EF3F67"/>
    <w:rsid w:val="00F01E1D"/>
    <w:rsid w:val="00F159DB"/>
    <w:rsid w:val="00F20095"/>
    <w:rsid w:val="00F23264"/>
    <w:rsid w:val="00F23925"/>
    <w:rsid w:val="00F269B8"/>
    <w:rsid w:val="00F27531"/>
    <w:rsid w:val="00F27BD4"/>
    <w:rsid w:val="00F31884"/>
    <w:rsid w:val="00F3577D"/>
    <w:rsid w:val="00F36137"/>
    <w:rsid w:val="00F46C65"/>
    <w:rsid w:val="00F47EB5"/>
    <w:rsid w:val="00F5137B"/>
    <w:rsid w:val="00F64AC3"/>
    <w:rsid w:val="00F653FE"/>
    <w:rsid w:val="00F7527F"/>
    <w:rsid w:val="00F87547"/>
    <w:rsid w:val="00F9388F"/>
    <w:rsid w:val="00F94498"/>
    <w:rsid w:val="00F94F11"/>
    <w:rsid w:val="00F95E89"/>
    <w:rsid w:val="00FA171A"/>
    <w:rsid w:val="00FA301C"/>
    <w:rsid w:val="00FA4065"/>
    <w:rsid w:val="00FB0626"/>
    <w:rsid w:val="00FB2AE3"/>
    <w:rsid w:val="00FC0EE4"/>
    <w:rsid w:val="00FD3249"/>
    <w:rsid w:val="00FE6059"/>
    <w:rsid w:val="00FE6625"/>
    <w:rsid w:val="00FE6CD9"/>
    <w:rsid w:val="00FE76A9"/>
    <w:rsid w:val="00FF118F"/>
    <w:rsid w:val="00FF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576D42B0"/>
  <w15:docId w15:val="{BA8E3F5D-F184-4E26-B4B9-81D79611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307"/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0DE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313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d-ID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231307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231307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307"/>
    <w:rPr>
      <w:rFonts w:ascii="Tahoma" w:eastAsia="Calibri" w:hAnsi="Tahoma" w:cs="Tahoma"/>
      <w:sz w:val="16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50DE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Footer">
    <w:name w:val="footer"/>
    <w:basedOn w:val="Normal"/>
    <w:link w:val="FooterChar"/>
    <w:uiPriority w:val="99"/>
    <w:rsid w:val="00C132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229"/>
    <w:rPr>
      <w:rFonts w:ascii="Calibri" w:eastAsia="Calibri" w:hAnsi="Calibri" w:cs="Times New Roman"/>
      <w:lang w:val="en-US"/>
    </w:rPr>
  </w:style>
  <w:style w:type="character" w:styleId="PageNumber">
    <w:name w:val="page number"/>
    <w:basedOn w:val="DefaultParagraphFont"/>
    <w:rsid w:val="00C13229"/>
  </w:style>
  <w:style w:type="paragraph" w:styleId="NormalWeb">
    <w:name w:val="Normal (Web)"/>
    <w:basedOn w:val="Normal"/>
    <w:uiPriority w:val="99"/>
    <w:unhideWhenUsed/>
    <w:rsid w:val="00C132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d-ID" w:eastAsia="id-ID"/>
    </w:rPr>
  </w:style>
  <w:style w:type="character" w:styleId="Emphasis">
    <w:name w:val="Emphasis"/>
    <w:basedOn w:val="DefaultParagraphFont"/>
    <w:uiPriority w:val="20"/>
    <w:qFormat/>
    <w:rsid w:val="00C13229"/>
    <w:rPr>
      <w:i/>
      <w:iCs/>
    </w:rPr>
  </w:style>
  <w:style w:type="table" w:styleId="TableGrid">
    <w:name w:val="Table Grid"/>
    <w:basedOn w:val="TableNormal"/>
    <w:uiPriority w:val="59"/>
    <w:rsid w:val="00C132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13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22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04A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04A22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904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Warnet Inc.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Admin</cp:lastModifiedBy>
  <cp:revision>4</cp:revision>
  <cp:lastPrinted>2023-12-18T08:50:00Z</cp:lastPrinted>
  <dcterms:created xsi:type="dcterms:W3CDTF">2023-12-21T02:31:00Z</dcterms:created>
  <dcterms:modified xsi:type="dcterms:W3CDTF">2024-11-25T04:53:00Z</dcterms:modified>
</cp:coreProperties>
</file>