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766" w:rsidRDefault="004D4766" w:rsidP="004D4766">
      <w:pPr>
        <w:pStyle w:val="Heading1"/>
      </w:pPr>
      <w:bookmarkStart w:id="0" w:name="_GoBack"/>
      <w:bookmarkEnd w:id="0"/>
      <w:r>
        <w:t>DAFTAR PUSTAKA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Adiwilaga. 2004. Ilmu Usaha Tani. Bandung: Alumni.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Andriani, 2016. Tingkat Penerimaan Penggunaan Jamu Sebagai Alternatif Penggunanan Obat Modern Pada Masyarakat Ekonomi Rendah-Menengah dan Atas. E-Journal UNAIR. Vol. 29, No 3, p 133-135.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E1">
        <w:rPr>
          <w:rFonts w:ascii="Times New Roman" w:hAnsi="Times New Roman" w:cs="Times New Roman"/>
          <w:color w:val="000000"/>
          <w:sz w:val="24"/>
          <w:szCs w:val="24"/>
        </w:rPr>
        <w:t>Arikunto. 2010. Prosedur Penelitian Suatu Pendekatan Praktik. Jakarta : Rineka Cipta.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Assauri, 2016. Manajemen Operasi Produksi. PT. Raja Grafindo Persada. Jakarta.</w:t>
      </w: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DA6D22" w:rsidRDefault="004D4766" w:rsidP="004D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0F">
        <w:rPr>
          <w:rFonts w:ascii="Times New Roman" w:hAnsi="Times New Roman" w:cs="Times New Roman"/>
          <w:sz w:val="24"/>
          <w:szCs w:val="24"/>
        </w:rPr>
        <w:t>Bahua, M. I. 2016. Kinerja Penyuluhan Pertanian. Yogyakarta: CVBudi Utama.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Badan Pusat Statistik. 2018. Kecamatan Teluk Mengkudu Dalam Angka. Katalog 1102001.1218090. Tanggal Rilis : 2018-09-26.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Budi Winarno. 2007. Kebijakan Publik; Teori Dan Proses, Jakarta: PT. Buku Kita.</w:t>
      </w: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Cendikia Himawan, dkk. 2021. Analisis Faktor-Faktor yang Mempengaruhi Pendapatan Petani Padi (Studi Kasus : Kecamatan Godong, Kabupaten Grobogan). Jurnal IESP Undip. Volume 10, No. 1. Januari 2021.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Daniel Mohar. (2004). Pengantar Ekonomi Pertanian. Jakarta: PT Bumi Aksara</w:t>
      </w:r>
    </w:p>
    <w:p w:rsidR="004D4766" w:rsidRPr="0077083F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77083F" w:rsidRDefault="004D4766" w:rsidP="004D47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C41A1B">
        <w:rPr>
          <w:rFonts w:ascii="Times New Roman" w:hAnsi="Times New Roman"/>
          <w:sz w:val="24"/>
          <w:szCs w:val="24"/>
          <w:lang w:val="sv-SE"/>
        </w:rPr>
        <w:t>Deptan, 2005, Pertanian Pangan, http//www.google,co.id.</w:t>
      </w: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Diantoro, dkk. 2009. Faktor-Faktor yang Mempengaruhi Produksi Padi Pada Kelompok Tani Patemon II di Desa Patemon Kecamatan Tlogosari Kabupaten Bondowoso. JSEP. Vol 3, No. 3.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Food and Agriculture Organization. 2018. Transforming Food and Agriculture to Achieve SDGs. Food and Agriculture Organization of the United Nation.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E1">
        <w:rPr>
          <w:rFonts w:ascii="Times New Roman" w:hAnsi="Times New Roman" w:cs="Times New Roman"/>
          <w:color w:val="000000"/>
          <w:sz w:val="24"/>
          <w:szCs w:val="24"/>
        </w:rPr>
        <w:t>Handoko, 2008. Manajemen Personalia dan Sumberdaya Manusia. Edisi Kedua. Yogyakarta : Penerbit BPFE.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Hanum, 2008. Teknik Budidaya Tanaman Jilid 2. Direktorat Pembinaan Sekolah Menengah.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Hasanah, 2007. Bercocok Tanam Padi. Azka Mulia Media. Jakarta. 68 hal.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Hayati, 2014. Supply Chain Management (SCM) dan Logistic Management. Jurnal Dinamika Teknik, 8, 25-34.</w:t>
      </w: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0F">
        <w:rPr>
          <w:rFonts w:ascii="Times New Roman" w:hAnsi="Times New Roman" w:cs="Times New Roman"/>
          <w:sz w:val="24"/>
          <w:szCs w:val="24"/>
        </w:rPr>
        <w:t>Hanafie, Rita. 2010. Pengantar Ekonomi Pertanian. CV Andi offset . 308 hlm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DA6D22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31">
        <w:rPr>
          <w:rFonts w:ascii="Times New Roman" w:hAnsi="Times New Roman" w:cs="Times New Roman"/>
          <w:sz w:val="24"/>
          <w:szCs w:val="24"/>
        </w:rPr>
        <w:t>Hernanto, F. 1996. Ilmu Usahatani. Penebar Swadaya. Jakarta.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Hijratullaili. (2009). Faktor-faktor yang Mempengaruhi Pendapatan Petani dalam UsahaTani Padi Sawah di Kelurahan Balai Gadang Kecamatan Kolo Tangah. Padang: UNP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Marsono dan Sigit, 2005. Pupuk Akar. Penebar Swadaya. Jakarta. 96 hal.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Mubyarto, 1995. Pengantar Ekonomi Pertanian. Jakarta : Edisi Ke-3. LP3S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Mubyarto. 2006. Pengantar Ekonomi Pertanian. Jakarta: LP3ES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Norsalis, 2011. Padi Gogo dan Sawah. Jurnal Online Agroekoteknologi 1 (2) : 14.</w:t>
      </w:r>
    </w:p>
    <w:p w:rsidR="004D4766" w:rsidRPr="006808E1" w:rsidRDefault="004D4766" w:rsidP="004D476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 xml:space="preserve">  Kejuruan. Jakarta. 280 hal.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Puti Mandasari, 2015. Analisis Pertumbuhan Ekonomi dan Kemiskinan Terhadap Ketimpangan di Provinsi Aceh. Jurnal Penelitian Ekonomi Akuntansi (JENSI). No 2, Vol. 1.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Purwono dan Purnamawati, H. 2007. Budidaya 8 Jenis Tanaman Pangan Unggul. Depok: Penebar Swadaya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Rahim, 2007. Ekonomika Pertanian, Pengantar Teori dan Kasus : Penebar Swadaya.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Rukmana, 1997. Botani Tanaman. Institut Pertanian Bogor. Jawa Barat.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Soekartawi, 2001. Pengantar Agroindustri. Edisi 1, Jakarta, Cetakan 2. PT. Raja Grafindo Persada. Hal 152.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Soekartawi, 2003. Teori Ekonomi Produksi dengan Pokok Bahasan Analisis Cobb-Douglas. Jakarta : PT. Raja Grafindo Persada. 250 hal.</w:t>
      </w:r>
    </w:p>
    <w:p w:rsidR="004D4766" w:rsidRPr="006808E1" w:rsidRDefault="004D4766" w:rsidP="004D4766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766" w:rsidRPr="006808E1" w:rsidRDefault="004D4766" w:rsidP="004D4766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E1">
        <w:rPr>
          <w:rFonts w:ascii="Times New Roman" w:hAnsi="Times New Roman" w:cs="Times New Roman"/>
          <w:color w:val="000000"/>
          <w:sz w:val="24"/>
          <w:szCs w:val="24"/>
        </w:rPr>
        <w:t>Soekartawi, 2006. Analisis Usahatani. Jakarta UI-Press. 110 hal.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3F31">
        <w:rPr>
          <w:rFonts w:ascii="Times New Roman" w:hAnsi="Times New Roman" w:cs="Times New Roman"/>
          <w:sz w:val="24"/>
          <w:szCs w:val="24"/>
        </w:rPr>
        <w:t>Soekartawi. 2003. Teori Ekonomi Produksi dengan Pokok Bahasan Analisis CobbDouglas. Jakarta : PT RajaGrafindo Persada. 250 hal.</w:t>
      </w: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DA6D22" w:rsidRDefault="004D4766" w:rsidP="004D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31">
        <w:rPr>
          <w:rFonts w:ascii="Times New Roman" w:hAnsi="Times New Roman" w:cs="Times New Roman"/>
          <w:sz w:val="24"/>
          <w:szCs w:val="24"/>
        </w:rPr>
        <w:t>Soekartawi. (1995). Analisis Usahatani. Jakarta: UI-PRESS.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Soemartono dan Haryono, 1972. Bercocok Tanam Padi. Kanisius. Yogyakarta. 172 hal.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Soemartono dkk, 1984. Bercocok Tanam Padi. CV Yasaguna. Jakarta, 284 hal.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Sri Rahmadani, 2017. Pengaruh Faktor-Faktor Produksi Padi Terhadap Peningkatan Pendapatan Petani di Kecamatan Turikale Kabupaten Maros. Skripsi. UIN Alaudin.</w:t>
      </w:r>
    </w:p>
    <w:p w:rsidR="004D4766" w:rsidRPr="006808E1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Sudirman dan Iwan, 2009. Minapadi (Budidaya Ikan Bersama Padi). Jakarta : Penebar Swadaya.</w:t>
      </w:r>
    </w:p>
    <w:p w:rsidR="004D4766" w:rsidRPr="006808E1" w:rsidRDefault="004D4766" w:rsidP="004D476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Pr="006808E1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E1">
        <w:rPr>
          <w:rFonts w:ascii="Times New Roman" w:hAnsi="Times New Roman" w:cs="Times New Roman"/>
          <w:sz w:val="24"/>
          <w:szCs w:val="24"/>
        </w:rPr>
        <w:t>Sugiyono. 2010. Metode Penelitian Pendidikan Pendekatan Kuantitatif, Kualitatif, dan R&amp;D. Bandung : Alfabeta.</w:t>
      </w: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Sukirno. S (2003). Pengantar Teori Ekonomi Mikro. Jakarta: PT.Raja Grafindo Persada</w:t>
      </w:r>
    </w:p>
    <w:p w:rsidR="004D4766" w:rsidRPr="0077083F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Suparyono dan Setyono, A. (1993). Padi. Jakarta: Penebar Swadaya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3180E">
        <w:rPr>
          <w:rFonts w:ascii="Times New Roman" w:hAnsi="Times New Roman"/>
          <w:sz w:val="24"/>
          <w:szCs w:val="24"/>
        </w:rPr>
        <w:lastRenderedPageBreak/>
        <w:t>Suratiyah,</w:t>
      </w:r>
      <w:r>
        <w:rPr>
          <w:rFonts w:ascii="Times New Roman" w:hAnsi="Times New Roman"/>
          <w:sz w:val="24"/>
          <w:szCs w:val="24"/>
        </w:rPr>
        <w:t xml:space="preserve"> 2008. </w:t>
      </w:r>
      <w:r w:rsidRPr="0093180E">
        <w:rPr>
          <w:rFonts w:ascii="Times New Roman" w:hAnsi="Times New Roman"/>
          <w:sz w:val="24"/>
          <w:szCs w:val="24"/>
        </w:rPr>
        <w:t xml:space="preserve"> Ilmu Usaha Tani. Jak</w:t>
      </w:r>
      <w:r>
        <w:rPr>
          <w:rFonts w:ascii="Times New Roman" w:hAnsi="Times New Roman"/>
          <w:sz w:val="24"/>
          <w:szCs w:val="24"/>
        </w:rPr>
        <w:t>arta : PT. Penebar Swadaya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Suratiyah. K. 2006. Ilmu Usahatani. Jakarta: Penebar Swadaya</w:t>
      </w:r>
    </w:p>
    <w:p w:rsidR="004D4766" w:rsidRPr="00403A03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Tohir, A Kaslan. (19</w:t>
      </w:r>
      <w:r>
        <w:rPr>
          <w:rFonts w:ascii="Times New Roman" w:hAnsi="Times New Roman"/>
          <w:sz w:val="24"/>
          <w:szCs w:val="24"/>
        </w:rPr>
        <w:t>9</w:t>
      </w:r>
      <w:r w:rsidRPr="00403A03">
        <w:rPr>
          <w:rFonts w:ascii="Times New Roman" w:hAnsi="Times New Roman"/>
          <w:sz w:val="24"/>
          <w:szCs w:val="24"/>
        </w:rPr>
        <w:t>3). Seuntai Pengetahuan Tentang Usahatani Indonesia. Jakarta: Bina Aksara</w:t>
      </w: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Utama, Z. A. (2015). Budidaya Padi Pada Lahan Marjinal Kiat Meningkatkan Produksi Padi. Yogyakarta: Cv. Andi Offse</w:t>
      </w:r>
    </w:p>
    <w:p w:rsidR="004D4766" w:rsidRPr="00141717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D4766" w:rsidRDefault="004D4766" w:rsidP="004D47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03A03">
        <w:rPr>
          <w:rFonts w:ascii="Times New Roman" w:hAnsi="Times New Roman"/>
          <w:sz w:val="24"/>
          <w:szCs w:val="24"/>
        </w:rPr>
        <w:t>Winarmo, B. (2003). Komparasi Organisasi Pedesaan Dalam Pembangunan. Yogyakarta: Penerbit Media Pressindo (Anggota IKAPI)</w:t>
      </w:r>
    </w:p>
    <w:p w:rsidR="004D4766" w:rsidRDefault="004D4766" w:rsidP="004D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766" w:rsidRPr="006808E1" w:rsidRDefault="004D4766" w:rsidP="004D47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66" w:rsidRDefault="004D4766" w:rsidP="004D4766">
      <w:pPr>
        <w:tabs>
          <w:tab w:val="left" w:pos="549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D6D" w:rsidRDefault="00B20D6D"/>
    <w:sectPr w:rsidR="00B20D6D" w:rsidSect="004D4766">
      <w:footerReference w:type="default" r:id="rId6"/>
      <w:pgSz w:w="11906" w:h="16838"/>
      <w:pgMar w:top="1440" w:right="1440" w:bottom="1440" w:left="1440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2F02" w:rsidRDefault="00072F02" w:rsidP="004D4766">
      <w:pPr>
        <w:spacing w:after="0" w:line="240" w:lineRule="auto"/>
      </w:pPr>
      <w:r>
        <w:separator/>
      </w:r>
    </w:p>
  </w:endnote>
  <w:endnote w:type="continuationSeparator" w:id="0">
    <w:p w:rsidR="00072F02" w:rsidRDefault="00072F02" w:rsidP="004D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766" w:rsidRDefault="004D47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55</w:t>
    </w:r>
    <w:r>
      <w:rPr>
        <w:noProof/>
      </w:rPr>
      <w:fldChar w:fldCharType="end"/>
    </w:r>
  </w:p>
  <w:p w:rsidR="004D4766" w:rsidRDefault="004D4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2F02" w:rsidRDefault="00072F02" w:rsidP="004D4766">
      <w:pPr>
        <w:spacing w:after="0" w:line="240" w:lineRule="auto"/>
      </w:pPr>
      <w:r>
        <w:separator/>
      </w:r>
    </w:p>
  </w:footnote>
  <w:footnote w:type="continuationSeparator" w:id="0">
    <w:p w:rsidR="00072F02" w:rsidRDefault="00072F02" w:rsidP="004D4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7C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2F02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D4766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4B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0777C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14A5-74A2-4B3C-9690-D2BF736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66"/>
    <w:pPr>
      <w:spacing w:after="160" w:line="259" w:lineRule="auto"/>
    </w:pPr>
    <w:rPr>
      <w:rFonts w:cs="SimSu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76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4766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4D476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rsid w:val="004D4766"/>
    <w:rPr>
      <w:rFonts w:ascii="Calibri" w:eastAsia="Calibri" w:hAnsi="Calibri" w:cs="SimSu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D4766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D4766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DAFTAR%20PUSTA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DAFTAR PUSTAKA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2024-09-09T08:46:00Z</dcterms:created>
  <dcterms:modified xsi:type="dcterms:W3CDTF">2024-09-09T08:46:00Z</dcterms:modified>
</cp:coreProperties>
</file>