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9" w:rsidRPr="00FF45D7" w:rsidRDefault="00295759" w:rsidP="00295759">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BAB III</w:t>
      </w:r>
    </w:p>
    <w:p w:rsidR="00295759" w:rsidRPr="00FF45D7" w:rsidRDefault="00295759" w:rsidP="00295759">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b/>
          <w:color w:val="000000" w:themeColor="text1"/>
          <w:sz w:val="24"/>
          <w:szCs w:val="24"/>
          <w:lang w:val="id-ID"/>
        </w:rPr>
        <w:t>METODE PENELITIAN</w:t>
      </w:r>
    </w:p>
    <w:p w:rsidR="00295759" w:rsidRPr="00FF45D7" w:rsidRDefault="00295759" w:rsidP="002E212C">
      <w:pPr>
        <w:pStyle w:val="ListParagraph"/>
        <w:numPr>
          <w:ilvl w:val="0"/>
          <w:numId w:val="1"/>
        </w:numPr>
        <w:spacing w:line="480" w:lineRule="auto"/>
        <w:ind w:left="567"/>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Desain Penelitian</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Dalam penelitian ini menggunakan metode penelitian dan pengembangan (</w:t>
      </w:r>
      <w:r w:rsidRPr="00FF45D7">
        <w:rPr>
          <w:rFonts w:ascii="Times New Roman" w:hAnsi="Times New Roman" w:cs="Times New Roman"/>
          <w:i/>
          <w:iCs/>
          <w:color w:val="000000" w:themeColor="text1"/>
          <w:sz w:val="24"/>
          <w:szCs w:val="24"/>
          <w:lang w:val="id-ID"/>
        </w:rPr>
        <w:t>Research and Development</w:t>
      </w:r>
      <w:r w:rsidRPr="00FF45D7">
        <w:rPr>
          <w:rFonts w:ascii="Times New Roman" w:hAnsi="Times New Roman" w:cs="Times New Roman"/>
          <w:color w:val="000000" w:themeColor="text1"/>
          <w:sz w:val="24"/>
          <w:szCs w:val="24"/>
          <w:lang w:val="id-ID"/>
        </w:rPr>
        <w:t xml:space="preserve">). Metode penelitian dan pengembangan atau dalam bahasa Inggrisnya </w:t>
      </w:r>
      <w:r w:rsidRPr="00FF45D7">
        <w:rPr>
          <w:rFonts w:ascii="Times New Roman" w:hAnsi="Times New Roman" w:cs="Times New Roman"/>
          <w:i/>
          <w:color w:val="000000" w:themeColor="text1"/>
          <w:sz w:val="24"/>
          <w:szCs w:val="24"/>
          <w:lang w:val="id-ID"/>
        </w:rPr>
        <w:t>Researc and Development</w:t>
      </w:r>
      <w:r w:rsidRPr="00FF45D7">
        <w:rPr>
          <w:rFonts w:ascii="Times New Roman" w:hAnsi="Times New Roman" w:cs="Times New Roman"/>
          <w:color w:val="000000" w:themeColor="text1"/>
          <w:sz w:val="24"/>
          <w:szCs w:val="24"/>
          <w:lang w:val="id-ID"/>
        </w:rPr>
        <w:t xml:space="preserve"> metode penelitian R&amp;D adalah metode penelitian yang digunakan untuk menghasilkan produk tertentu, dan menguji keefektifan produk tersebut Sugiyono (dalam Ekawati Ratna, 2021:185). Sukmadinata (dalam Ekawati Ratna, 2021:185) mendefinisikan penelitian R&amp;D adalah suatu proses atau langkah-langkah untuk mengembangkan suatu produk baru atau menyempurnakan produk yang telah ada, yang dapat dipertanggung jawabkan.</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definisi di atas dapat dijelaskan bahwa metode R &amp; D adalah metode penelitian yang digunakan untuk menghasilkan produk tertentu dan untuk menyempurnakan suatu produk yang sesuai dengan acuan dan kriteria dari produk yang dibuat sehingga menghasilkan produk yang baru melalui berbagai tahapan dan validasi atau pengujian. Penelitian pengembangan ini bertujuan untuk mengembangkan suatu media pembelajaran tematik kelas V berbasis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 untuk meningkatkan minat belajar siswa.</w:t>
      </w:r>
    </w:p>
    <w:p w:rsidR="00295759" w:rsidRPr="00FF45D7" w:rsidRDefault="00295759" w:rsidP="00295759">
      <w:pPr>
        <w:spacing w:line="600" w:lineRule="auto"/>
        <w:jc w:val="both"/>
        <w:rPr>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1"/>
        </w:numPr>
        <w:spacing w:line="480" w:lineRule="auto"/>
        <w:ind w:left="567"/>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Subjek, Objek dan Waktu Penelitian</w:t>
      </w:r>
    </w:p>
    <w:p w:rsidR="00295759" w:rsidRPr="00FF45D7" w:rsidRDefault="00295759" w:rsidP="002E212C">
      <w:pPr>
        <w:pStyle w:val="ListParagraph"/>
        <w:numPr>
          <w:ilvl w:val="0"/>
          <w:numId w:val="2"/>
        </w:numPr>
        <w:tabs>
          <w:tab w:val="left" w:pos="851"/>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Subjek Penelitian</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Subjek penelitian ini terdiri dari dua dosen Universitas Muslim Nusantara Al-washliyah dan seorang guru kelas V di SD Bunga Tanjong.</w:t>
      </w:r>
    </w:p>
    <w:p w:rsidR="00295759" w:rsidRPr="00FF45D7" w:rsidRDefault="00295759" w:rsidP="002E212C">
      <w:pPr>
        <w:pStyle w:val="ListParagraph"/>
        <w:numPr>
          <w:ilvl w:val="0"/>
          <w:numId w:val="2"/>
        </w:numPr>
        <w:tabs>
          <w:tab w:val="left" w:pos="851"/>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lastRenderedPageBreak/>
        <w:t>Objek Penelitian</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Pada penelitian ini yang menjadi objek penelitian adalah pengembangan media pembelajaran berbasis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 untuk meningkat minat belajar siswapada tema panas dan perpindahannya di kelas V SD Bunga Tanjong.</w:t>
      </w:r>
    </w:p>
    <w:p w:rsidR="00295759" w:rsidRPr="00FF45D7" w:rsidRDefault="00295759" w:rsidP="00295759">
      <w:pPr>
        <w:spacing w:line="600" w:lineRule="auto"/>
        <w:ind w:firstLine="680"/>
        <w:jc w:val="both"/>
        <w:rPr>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2"/>
        </w:numPr>
        <w:tabs>
          <w:tab w:val="left" w:pos="851"/>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Waktu Penelitian</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Waktu penelitian ini dilaksanakan pada bulan agustus 2023.</w:t>
      </w:r>
    </w:p>
    <w:p w:rsidR="00295759" w:rsidRPr="00FF45D7" w:rsidRDefault="00295759" w:rsidP="00295759">
      <w:pPr>
        <w:spacing w:line="600" w:lineRule="auto"/>
        <w:jc w:val="both"/>
        <w:rPr>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1"/>
        </w:numPr>
        <w:spacing w:line="480" w:lineRule="auto"/>
        <w:ind w:left="567"/>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Prosedur Penelitian Pengembangan</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lang w:val="id-ID"/>
        </w:rPr>
      </w:pPr>
      <w:r w:rsidRPr="00FF45D7">
        <w:rPr>
          <w:rFonts w:ascii="Times New Roman" w:hAnsi="Times New Roman" w:cs="Times New Roman"/>
          <w:color w:val="000000" w:themeColor="text1"/>
          <w:sz w:val="24"/>
          <w:szCs w:val="24"/>
          <w:lang w:val="id-ID"/>
        </w:rPr>
        <w:t xml:space="preserve">Prosedur penelitian pengembangan ini menggunakan </w:t>
      </w:r>
      <w:r w:rsidRPr="00FF45D7">
        <w:rPr>
          <w:rStyle w:val="markedcontent"/>
          <w:rFonts w:ascii="Times New Roman" w:hAnsi="Times New Roman" w:cs="Times New Roman"/>
          <w:color w:val="000000" w:themeColor="text1"/>
          <w:sz w:val="24"/>
          <w:lang w:val="id-ID"/>
        </w:rPr>
        <w:t xml:space="preserve">model </w:t>
      </w:r>
      <w:r w:rsidRPr="00FF45D7">
        <w:rPr>
          <w:rStyle w:val="markedcontent"/>
          <w:rFonts w:ascii="Times New Roman" w:hAnsi="Times New Roman" w:cs="Times New Roman"/>
          <w:i/>
          <w:color w:val="000000" w:themeColor="text1"/>
          <w:sz w:val="24"/>
          <w:lang w:val="id-ID"/>
        </w:rPr>
        <w:t>ADDIE</w:t>
      </w:r>
      <w:r w:rsidRPr="00FF45D7">
        <w:rPr>
          <w:rStyle w:val="markedcontent"/>
          <w:rFonts w:ascii="Times New Roman" w:hAnsi="Times New Roman" w:cs="Times New Roman"/>
          <w:color w:val="000000" w:themeColor="text1"/>
          <w:sz w:val="24"/>
          <w:lang w:val="id-ID"/>
        </w:rPr>
        <w:t xml:space="preserve"> yang</w:t>
      </w:r>
      <w:r w:rsidRPr="00FF45D7">
        <w:rPr>
          <w:rFonts w:ascii="Times New Roman" w:hAnsi="Times New Roman" w:cs="Times New Roman"/>
          <w:color w:val="000000" w:themeColor="text1"/>
          <w:sz w:val="24"/>
          <w:lang w:val="id-ID"/>
        </w:rPr>
        <w:br/>
      </w:r>
      <w:r w:rsidRPr="00FF45D7">
        <w:rPr>
          <w:rStyle w:val="markedcontent"/>
          <w:rFonts w:ascii="Times New Roman" w:hAnsi="Times New Roman" w:cs="Times New Roman"/>
          <w:color w:val="000000" w:themeColor="text1"/>
          <w:sz w:val="24"/>
          <w:lang w:val="id-ID"/>
        </w:rPr>
        <w:t xml:space="preserve">merupakan singkatan dari </w:t>
      </w:r>
      <w:r w:rsidRPr="00FF45D7">
        <w:rPr>
          <w:rStyle w:val="markedcontent"/>
          <w:rFonts w:ascii="Times New Roman" w:hAnsi="Times New Roman" w:cs="Times New Roman"/>
          <w:i/>
          <w:color w:val="000000" w:themeColor="text1"/>
          <w:sz w:val="24"/>
          <w:lang w:val="id-ID"/>
        </w:rPr>
        <w:t>Analyze, Design, Development, Implementation,</w:t>
      </w:r>
      <w:r w:rsidRPr="00FF45D7">
        <w:rPr>
          <w:rFonts w:ascii="Times New Roman" w:hAnsi="Times New Roman" w:cs="Times New Roman"/>
          <w:i/>
          <w:color w:val="000000" w:themeColor="text1"/>
          <w:sz w:val="24"/>
          <w:lang w:val="id-ID"/>
        </w:rPr>
        <w:br/>
      </w:r>
      <w:r w:rsidRPr="00FF45D7">
        <w:rPr>
          <w:rStyle w:val="markedcontent"/>
          <w:rFonts w:ascii="Times New Roman" w:hAnsi="Times New Roman" w:cs="Times New Roman"/>
          <w:i/>
          <w:color w:val="000000" w:themeColor="text1"/>
          <w:sz w:val="24"/>
          <w:lang w:val="id-ID"/>
        </w:rPr>
        <w:t>Evaluation</w:t>
      </w:r>
      <w:r w:rsidRPr="00FF45D7">
        <w:rPr>
          <w:rStyle w:val="markedcontent"/>
          <w:rFonts w:ascii="Times New Roman" w:hAnsi="Times New Roman" w:cs="Times New Roman"/>
          <w:color w:val="000000" w:themeColor="text1"/>
          <w:sz w:val="24"/>
          <w:lang w:val="id-ID"/>
        </w:rPr>
        <w:t xml:space="preserve">. Model ini dipilih karena model </w:t>
      </w:r>
      <w:r w:rsidRPr="00FF45D7">
        <w:rPr>
          <w:rStyle w:val="markedcontent"/>
          <w:rFonts w:ascii="Times New Roman" w:hAnsi="Times New Roman" w:cs="Times New Roman"/>
          <w:i/>
          <w:color w:val="000000" w:themeColor="text1"/>
          <w:sz w:val="24"/>
          <w:lang w:val="id-ID"/>
        </w:rPr>
        <w:t>ADDIE</w:t>
      </w:r>
      <w:r w:rsidRPr="00FF45D7">
        <w:rPr>
          <w:rStyle w:val="markedcontent"/>
          <w:rFonts w:ascii="Times New Roman" w:hAnsi="Times New Roman" w:cs="Times New Roman"/>
          <w:color w:val="000000" w:themeColor="text1"/>
          <w:sz w:val="24"/>
          <w:lang w:val="id-ID"/>
        </w:rPr>
        <w:t xml:space="preserve"> sering digunakan karena tahapan model </w:t>
      </w:r>
      <w:r w:rsidRPr="00FF45D7">
        <w:rPr>
          <w:rStyle w:val="markedcontent"/>
          <w:rFonts w:ascii="Times New Roman" w:hAnsi="Times New Roman" w:cs="Times New Roman"/>
          <w:i/>
          <w:color w:val="000000" w:themeColor="text1"/>
          <w:sz w:val="24"/>
          <w:lang w:val="id-ID"/>
        </w:rPr>
        <w:t>ADDIE</w:t>
      </w:r>
      <w:r w:rsidRPr="00FF45D7">
        <w:rPr>
          <w:rStyle w:val="markedcontent"/>
          <w:rFonts w:ascii="Times New Roman" w:hAnsi="Times New Roman" w:cs="Times New Roman"/>
          <w:color w:val="000000" w:themeColor="text1"/>
          <w:sz w:val="24"/>
          <w:lang w:val="id-ID"/>
        </w:rPr>
        <w:t xml:space="preserve"> menggambarkan pendekatan sistematis untuk</w:t>
      </w:r>
      <w:r w:rsidRPr="00FF45D7">
        <w:rPr>
          <w:rFonts w:ascii="Times New Roman" w:hAnsi="Times New Roman" w:cs="Times New Roman"/>
          <w:color w:val="000000" w:themeColor="text1"/>
          <w:sz w:val="24"/>
          <w:lang w:val="id-ID"/>
        </w:rPr>
        <w:br/>
      </w:r>
      <w:r w:rsidRPr="00FF45D7">
        <w:rPr>
          <w:rStyle w:val="markedcontent"/>
          <w:rFonts w:ascii="Times New Roman" w:hAnsi="Times New Roman" w:cs="Times New Roman"/>
          <w:color w:val="000000" w:themeColor="text1"/>
          <w:sz w:val="24"/>
          <w:lang w:val="id-ID"/>
        </w:rPr>
        <w:t>pengembangan instruksional. Adapun prosedur pengembangan produk dengan</w:t>
      </w:r>
      <w:r w:rsidRPr="00FF45D7">
        <w:rPr>
          <w:rFonts w:ascii="Times New Roman" w:hAnsi="Times New Roman" w:cs="Times New Roman"/>
          <w:color w:val="000000" w:themeColor="text1"/>
          <w:sz w:val="24"/>
          <w:lang w:val="id-ID"/>
        </w:rPr>
        <w:br/>
      </w:r>
      <w:r w:rsidRPr="00FF45D7">
        <w:rPr>
          <w:rStyle w:val="markedcontent"/>
          <w:rFonts w:ascii="Times New Roman" w:hAnsi="Times New Roman" w:cs="Times New Roman"/>
          <w:color w:val="000000" w:themeColor="text1"/>
          <w:sz w:val="24"/>
          <w:lang w:val="id-ID"/>
        </w:rPr>
        <w:t xml:space="preserve">model </w:t>
      </w:r>
      <w:r w:rsidRPr="00FF45D7">
        <w:rPr>
          <w:rStyle w:val="markedcontent"/>
          <w:rFonts w:ascii="Times New Roman" w:hAnsi="Times New Roman" w:cs="Times New Roman"/>
          <w:i/>
          <w:color w:val="000000" w:themeColor="text1"/>
          <w:sz w:val="24"/>
          <w:lang w:val="id-ID"/>
        </w:rPr>
        <w:t>ADDIE</w:t>
      </w:r>
      <w:r w:rsidRPr="00FF45D7">
        <w:rPr>
          <w:rStyle w:val="markedcontent"/>
          <w:rFonts w:ascii="Times New Roman" w:hAnsi="Times New Roman" w:cs="Times New Roman"/>
          <w:color w:val="000000" w:themeColor="text1"/>
          <w:sz w:val="24"/>
          <w:lang w:val="id-ID"/>
        </w:rPr>
        <w:t xml:space="preserve"> :</w:t>
      </w:r>
    </w:p>
    <w:p w:rsidR="00295759" w:rsidRPr="00FF45D7" w:rsidRDefault="00295759" w:rsidP="00295759">
      <w:pPr>
        <w:spacing w:line="480" w:lineRule="auto"/>
        <w:jc w:val="center"/>
        <w:rPr>
          <w:rFonts w:ascii="Times New Roman" w:hAnsi="Times New Roman" w:cs="Times New Roman"/>
          <w:b/>
          <w:color w:val="000000" w:themeColor="text1"/>
          <w:sz w:val="28"/>
          <w:szCs w:val="24"/>
          <w:lang w:val="id-ID"/>
        </w:rPr>
      </w:pPr>
      <w:r w:rsidRPr="00FF45D7">
        <w:rPr>
          <w:noProof/>
          <w:color w:val="000000" w:themeColor="text1"/>
        </w:rPr>
        <w:drawing>
          <wp:inline distT="0" distB="0" distL="0" distR="0">
            <wp:extent cx="3191773" cy="1492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98220" cy="1495384"/>
                    </a:xfrm>
                    <a:prstGeom prst="rect">
                      <a:avLst/>
                    </a:prstGeom>
                  </pic:spPr>
                </pic:pic>
              </a:graphicData>
            </a:graphic>
          </wp:inline>
        </w:drawing>
      </w:r>
    </w:p>
    <w:p w:rsidR="00295759" w:rsidRPr="00FF45D7" w:rsidRDefault="00295759" w:rsidP="00295759">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 xml:space="preserve">Gambar 3.1 Bagan Model Pengembangan </w:t>
      </w:r>
      <w:r w:rsidRPr="00FF45D7">
        <w:rPr>
          <w:rStyle w:val="markedcontent"/>
          <w:rFonts w:ascii="Times New Roman" w:hAnsi="Times New Roman" w:cs="Times New Roman"/>
          <w:b/>
          <w:i/>
          <w:color w:val="000000" w:themeColor="text1"/>
          <w:sz w:val="24"/>
          <w:lang w:val="id-ID"/>
        </w:rPr>
        <w:t>ADDIE</w:t>
      </w:r>
    </w:p>
    <w:p w:rsidR="00295759" w:rsidRPr="00FF45D7" w:rsidRDefault="00295759" w:rsidP="00295759">
      <w:pPr>
        <w:spacing w:line="360" w:lineRule="auto"/>
        <w:ind w:firstLine="680"/>
        <w:jc w:val="both"/>
        <w:rPr>
          <w:rStyle w:val="markedcontent"/>
          <w:rFonts w:ascii="Times New Roman" w:hAnsi="Times New Roman" w:cs="Times New Roman"/>
          <w:color w:val="000000" w:themeColor="text1"/>
          <w:sz w:val="24"/>
          <w:szCs w:val="24"/>
          <w:lang w:val="id-ID"/>
        </w:rPr>
      </w:pP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 xml:space="preserve">Menurut Sugiyono (dalam Kurnia T.D, 2019:519) model </w:t>
      </w:r>
      <w:r w:rsidRPr="00FF45D7">
        <w:rPr>
          <w:rStyle w:val="markedcontent"/>
          <w:rFonts w:ascii="Times New Roman" w:hAnsi="Times New Roman" w:cs="Times New Roman"/>
          <w:i/>
          <w:color w:val="000000" w:themeColor="text1"/>
          <w:sz w:val="24"/>
          <w:szCs w:val="24"/>
          <w:lang w:val="id-ID"/>
        </w:rPr>
        <w:t>ADDIE</w:t>
      </w:r>
      <w:r w:rsidRPr="00FF45D7">
        <w:rPr>
          <w:rStyle w:val="markedcontent"/>
          <w:rFonts w:ascii="Times New Roman" w:hAnsi="Times New Roman" w:cs="Times New Roman"/>
          <w:color w:val="000000" w:themeColor="text1"/>
          <w:sz w:val="24"/>
          <w:szCs w:val="24"/>
          <w:lang w:val="id-ID"/>
        </w:rPr>
        <w:t xml:space="preserve"> ini terdiri dari 5 tahapan, yaitu </w:t>
      </w:r>
      <w:r w:rsidRPr="00FF45D7">
        <w:rPr>
          <w:rStyle w:val="markedcontent"/>
          <w:rFonts w:ascii="Times New Roman" w:hAnsi="Times New Roman" w:cs="Times New Roman"/>
          <w:i/>
          <w:color w:val="000000" w:themeColor="text1"/>
          <w:sz w:val="24"/>
          <w:szCs w:val="24"/>
          <w:lang w:val="id-ID"/>
        </w:rPr>
        <w:t>Analyze</w:t>
      </w:r>
      <w:r w:rsidRPr="00FF45D7">
        <w:rPr>
          <w:rStyle w:val="markedcontent"/>
          <w:rFonts w:ascii="Times New Roman" w:hAnsi="Times New Roman" w:cs="Times New Roman"/>
          <w:color w:val="000000" w:themeColor="text1"/>
          <w:sz w:val="24"/>
          <w:szCs w:val="24"/>
          <w:lang w:val="id-ID"/>
        </w:rPr>
        <w:t xml:space="preserve"> (Analisis), </w:t>
      </w:r>
      <w:r w:rsidRPr="00FF45D7">
        <w:rPr>
          <w:rStyle w:val="markedcontent"/>
          <w:rFonts w:ascii="Times New Roman" w:hAnsi="Times New Roman" w:cs="Times New Roman"/>
          <w:i/>
          <w:color w:val="000000" w:themeColor="text1"/>
          <w:sz w:val="24"/>
          <w:szCs w:val="24"/>
          <w:lang w:val="id-ID"/>
        </w:rPr>
        <w:t>Design</w:t>
      </w:r>
      <w:r w:rsidRPr="00FF45D7">
        <w:rPr>
          <w:rStyle w:val="markedcontent"/>
          <w:rFonts w:ascii="Times New Roman" w:hAnsi="Times New Roman" w:cs="Times New Roman"/>
          <w:color w:val="000000" w:themeColor="text1"/>
          <w:sz w:val="24"/>
          <w:szCs w:val="24"/>
          <w:lang w:val="id-ID"/>
        </w:rPr>
        <w:t xml:space="preserve"> (Perancangan), </w:t>
      </w:r>
      <w:r w:rsidRPr="00FF45D7">
        <w:rPr>
          <w:rStyle w:val="markedcontent"/>
          <w:rFonts w:ascii="Times New Roman" w:hAnsi="Times New Roman" w:cs="Times New Roman"/>
          <w:i/>
          <w:color w:val="000000" w:themeColor="text1"/>
          <w:sz w:val="24"/>
          <w:szCs w:val="24"/>
          <w:lang w:val="id-ID"/>
        </w:rPr>
        <w:t>Development</w:t>
      </w:r>
      <w:r w:rsidRPr="00FF45D7">
        <w:rPr>
          <w:rStyle w:val="markedcontent"/>
          <w:rFonts w:ascii="Times New Roman" w:hAnsi="Times New Roman" w:cs="Times New Roman"/>
          <w:color w:val="000000" w:themeColor="text1"/>
          <w:sz w:val="24"/>
          <w:szCs w:val="24"/>
          <w:lang w:val="id-ID"/>
        </w:rPr>
        <w:t xml:space="preserve"> (Pengembangan), </w:t>
      </w:r>
      <w:r w:rsidRPr="00FF45D7">
        <w:rPr>
          <w:rStyle w:val="markedcontent"/>
          <w:rFonts w:ascii="Times New Roman" w:hAnsi="Times New Roman" w:cs="Times New Roman"/>
          <w:i/>
          <w:color w:val="000000" w:themeColor="text1"/>
          <w:sz w:val="24"/>
          <w:szCs w:val="24"/>
          <w:lang w:val="id-ID"/>
        </w:rPr>
        <w:t xml:space="preserve">Implementation </w:t>
      </w:r>
      <w:r w:rsidRPr="00FF45D7">
        <w:rPr>
          <w:rStyle w:val="markedcontent"/>
          <w:rFonts w:ascii="Times New Roman" w:hAnsi="Times New Roman" w:cs="Times New Roman"/>
          <w:color w:val="000000" w:themeColor="text1"/>
          <w:sz w:val="24"/>
          <w:szCs w:val="24"/>
          <w:lang w:val="id-ID"/>
        </w:rPr>
        <w:t xml:space="preserve">(Implementasi), dan </w:t>
      </w:r>
      <w:r w:rsidRPr="00FF45D7">
        <w:rPr>
          <w:rStyle w:val="markedcontent"/>
          <w:rFonts w:ascii="Times New Roman" w:hAnsi="Times New Roman" w:cs="Times New Roman"/>
          <w:i/>
          <w:color w:val="000000" w:themeColor="text1"/>
          <w:sz w:val="24"/>
          <w:szCs w:val="24"/>
          <w:lang w:val="id-ID"/>
        </w:rPr>
        <w:t>Evaluation</w:t>
      </w:r>
      <w:r w:rsidRPr="00FF45D7">
        <w:rPr>
          <w:rStyle w:val="markedcontent"/>
          <w:rFonts w:ascii="Times New Roman" w:hAnsi="Times New Roman" w:cs="Times New Roman"/>
          <w:color w:val="000000" w:themeColor="text1"/>
          <w:sz w:val="24"/>
          <w:szCs w:val="24"/>
          <w:lang w:val="id-ID"/>
        </w:rPr>
        <w:t xml:space="preserve"> (Evaluasi). </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Berdasarkan skema desain pembelajaran model </w:t>
      </w:r>
      <w:r w:rsidRPr="00FF45D7">
        <w:rPr>
          <w:rStyle w:val="markedcontent"/>
          <w:rFonts w:ascii="Times New Roman" w:hAnsi="Times New Roman" w:cs="Times New Roman"/>
          <w:i/>
          <w:color w:val="000000" w:themeColor="text1"/>
          <w:sz w:val="24"/>
          <w:szCs w:val="24"/>
          <w:lang w:val="id-ID"/>
        </w:rPr>
        <w:t>ADDIE</w:t>
      </w:r>
      <w:r w:rsidRPr="00FF45D7">
        <w:rPr>
          <w:rStyle w:val="markedcontent"/>
          <w:rFonts w:ascii="Times New Roman" w:hAnsi="Times New Roman" w:cs="Times New Roman"/>
          <w:color w:val="000000" w:themeColor="text1"/>
          <w:sz w:val="24"/>
          <w:szCs w:val="24"/>
          <w:lang w:val="id-ID"/>
        </w:rPr>
        <w:t xml:space="preserve"> tersebut</w:t>
      </w:r>
      <w:r w:rsidRPr="00FF45D7">
        <w:rPr>
          <w:rFonts w:ascii="Times New Roman" w:hAnsi="Times New Roman" w:cs="Times New Roman"/>
          <w:color w:val="000000" w:themeColor="text1"/>
          <w:sz w:val="24"/>
          <w:szCs w:val="24"/>
          <w:lang w:val="id-ID"/>
        </w:rPr>
        <w:t xml:space="preserve"> ada 5 tahapan langkah pengembangan</w:t>
      </w:r>
      <w:r w:rsidRPr="00FF45D7">
        <w:rPr>
          <w:rStyle w:val="markedcontent"/>
          <w:rFonts w:ascii="Times New Roman" w:hAnsi="Times New Roman" w:cs="Times New Roman"/>
          <w:color w:val="000000" w:themeColor="text1"/>
          <w:sz w:val="24"/>
          <w:szCs w:val="24"/>
          <w:lang w:val="id-ID"/>
        </w:rPr>
        <w:t>.</w:t>
      </w:r>
      <w:r w:rsidRPr="00FF45D7">
        <w:rPr>
          <w:rFonts w:ascii="Times New Roman" w:hAnsi="Times New Roman" w:cs="Times New Roman"/>
          <w:color w:val="000000" w:themeColor="text1"/>
          <w:sz w:val="24"/>
          <w:szCs w:val="24"/>
          <w:lang w:val="id-ID"/>
        </w:rPr>
        <w:t xml:space="preserve">5 langkah tahapan pada pengembangan media pembelajaran </w:t>
      </w:r>
      <w:r w:rsidRPr="00FF45D7">
        <w:rPr>
          <w:rFonts w:ascii="Times New Roman" w:hAnsi="Times New Roman" w:cs="Times New Roman"/>
          <w:i/>
          <w:color w:val="000000" w:themeColor="text1"/>
          <w:sz w:val="24"/>
          <w:szCs w:val="24"/>
          <w:lang w:val="id-ID"/>
        </w:rPr>
        <w:t xml:space="preserve">articulte storyline </w:t>
      </w:r>
      <w:r w:rsidRPr="00FF45D7">
        <w:rPr>
          <w:rFonts w:ascii="Times New Roman" w:hAnsi="Times New Roman" w:cs="Times New Roman"/>
          <w:color w:val="000000" w:themeColor="text1"/>
          <w:sz w:val="24"/>
          <w:szCs w:val="24"/>
          <w:lang w:val="id-ID"/>
        </w:rPr>
        <w:t>3 pada tema panas dan perpindahannya adalah sebagai berikut :</w:t>
      </w:r>
    </w:p>
    <w:p w:rsidR="00295759" w:rsidRPr="00FF45D7" w:rsidRDefault="00295759" w:rsidP="002E212C">
      <w:pPr>
        <w:pStyle w:val="ListParagraph"/>
        <w:numPr>
          <w:ilvl w:val="0"/>
          <w:numId w:val="3"/>
        </w:num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lang w:val="id-ID"/>
        </w:rPr>
        <w:t>Tahap</w:t>
      </w:r>
      <w:r w:rsidRPr="00FF45D7">
        <w:rPr>
          <w:rStyle w:val="markedcontent"/>
          <w:rFonts w:ascii="Times New Roman" w:hAnsi="Times New Roman" w:cs="Times New Roman"/>
          <w:color w:val="000000" w:themeColor="text1"/>
          <w:sz w:val="24"/>
          <w:szCs w:val="24"/>
          <w:lang w:val="id-ID"/>
        </w:rPr>
        <w:t>Analisis (</w:t>
      </w:r>
      <w:r w:rsidRPr="00FF45D7">
        <w:rPr>
          <w:rStyle w:val="markedcontent"/>
          <w:rFonts w:ascii="Times New Roman" w:hAnsi="Times New Roman" w:cs="Times New Roman"/>
          <w:i/>
          <w:color w:val="000000" w:themeColor="text1"/>
          <w:sz w:val="24"/>
          <w:szCs w:val="24"/>
          <w:lang w:val="id-ID"/>
        </w:rPr>
        <w:t>Analysis</w:t>
      </w:r>
      <w:r w:rsidRPr="00FF45D7">
        <w:rPr>
          <w:rStyle w:val="markedcontent"/>
          <w:rFonts w:ascii="Times New Roman" w:hAnsi="Times New Roman" w:cs="Times New Roman"/>
          <w:color w:val="000000" w:themeColor="text1"/>
          <w:sz w:val="24"/>
          <w:szCs w:val="24"/>
          <w:lang w:val="id-ID"/>
        </w:rPr>
        <w:t>)</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Tahap ini untuk menganalisis kebutuhan apa saja yang akan dikembangkan, dan apakah pengembangan ini bisa memenuhi tujuan. Dalam hal ini media yang dikembangkan adalah media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w:t>
      </w:r>
      <w:r w:rsidRPr="00FF45D7">
        <w:rPr>
          <w:rFonts w:ascii="Times New Roman" w:hAnsi="Times New Roman" w:cs="Times New Roman"/>
          <w:i/>
          <w:color w:val="000000" w:themeColor="text1"/>
          <w:sz w:val="24"/>
          <w:szCs w:val="24"/>
          <w:lang w:val="id-ID"/>
        </w:rPr>
        <w:t xml:space="preserve">. </w:t>
      </w:r>
      <w:r w:rsidRPr="00FF45D7">
        <w:rPr>
          <w:rStyle w:val="markedcontent"/>
          <w:rFonts w:ascii="Times New Roman" w:hAnsi="Times New Roman" w:cs="Times New Roman"/>
          <w:color w:val="000000" w:themeColor="text1"/>
          <w:sz w:val="24"/>
          <w:szCs w:val="24"/>
          <w:lang w:val="id-ID"/>
        </w:rPr>
        <w:t>Pada tahap ini ada beberapa aspek yaitu analisis kebutuhan, analisis materi serta analisis peserta didik.</w:t>
      </w:r>
    </w:p>
    <w:p w:rsidR="00295759" w:rsidRPr="00FF45D7" w:rsidRDefault="00295759" w:rsidP="002E212C">
      <w:pPr>
        <w:pStyle w:val="ListParagraph"/>
        <w:numPr>
          <w:ilvl w:val="0"/>
          <w:numId w:val="4"/>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Analisis Kebutuhan</w:t>
      </w:r>
      <w:r w:rsidRPr="00FF45D7">
        <w:rPr>
          <w:rFonts w:ascii="Times New Roman" w:hAnsi="Times New Roman" w:cs="Times New Roman"/>
          <w:color w:val="000000" w:themeColor="text1"/>
          <w:sz w:val="24"/>
          <w:szCs w:val="24"/>
          <w:lang w:val="id-ID"/>
        </w:rPr>
        <w:t>.</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Peneliti melakukan analisis terhadap masalah yang terjadi dalam proses pembelajaran di SD Bunga Tanjong. Analisis kebutuhan ini bertujuan untuk mengetahui minat belajar serta media pembelajaran. Tahap analisis yang dilakukan yaitu analisis kebutuhan media. Media merupakan suatu faktor pendukung keberhasilan dari pembelajaran. Maka dari itu media pembelajaran memiliki peran penting dalam pembelajaran sebagai faktor pendukung. Analisis kebutuhan media dilakukan untuk mengetahui permasalahan dasar dalam proses pembelajaran tema panas dan perpindahannya</w:t>
      </w:r>
      <w:r w:rsidRPr="00FF45D7">
        <w:rPr>
          <w:rFonts w:ascii="Times New Roman" w:hAnsi="Times New Roman" w:cs="Times New Roman"/>
          <w:color w:val="000000" w:themeColor="text1"/>
          <w:sz w:val="24"/>
          <w:szCs w:val="24"/>
          <w:lang w:val="id-ID"/>
        </w:rPr>
        <w:t>.</w:t>
      </w:r>
    </w:p>
    <w:p w:rsidR="00295759" w:rsidRPr="00FF45D7" w:rsidRDefault="00295759" w:rsidP="002E212C">
      <w:pPr>
        <w:pStyle w:val="ListParagraph"/>
        <w:numPr>
          <w:ilvl w:val="0"/>
          <w:numId w:val="4"/>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Analisis Materi.</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Analisis materi yang dilakukan untuk menentukan materi yang cocok</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 xml:space="preserve">dilakukan dalam media pembelajaran berbasis </w:t>
      </w:r>
      <w:r w:rsidRPr="00FF45D7">
        <w:rPr>
          <w:rStyle w:val="markedcontent"/>
          <w:rFonts w:ascii="Times New Roman" w:hAnsi="Times New Roman" w:cs="Times New Roman"/>
          <w:i/>
          <w:color w:val="000000" w:themeColor="text1"/>
          <w:sz w:val="24"/>
          <w:szCs w:val="24"/>
          <w:lang w:val="id-ID"/>
        </w:rPr>
        <w:t xml:space="preserve">articulate storyline </w:t>
      </w:r>
      <w:r w:rsidRPr="00FF45D7">
        <w:rPr>
          <w:rStyle w:val="markedcontent"/>
          <w:rFonts w:ascii="Times New Roman" w:hAnsi="Times New Roman" w:cs="Times New Roman"/>
          <w:color w:val="000000" w:themeColor="text1"/>
          <w:sz w:val="24"/>
          <w:szCs w:val="24"/>
          <w:lang w:val="id-ID"/>
        </w:rPr>
        <w:t>3 yaitu tema</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panas dan perpindahannya.</w:t>
      </w:r>
    </w:p>
    <w:p w:rsidR="00295759" w:rsidRPr="00FF45D7" w:rsidRDefault="00295759" w:rsidP="002E212C">
      <w:pPr>
        <w:pStyle w:val="ListParagraph"/>
        <w:numPr>
          <w:ilvl w:val="0"/>
          <w:numId w:val="4"/>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Analisis Peserta Didik</w:t>
      </w:r>
      <w:r w:rsidRPr="00FF45D7">
        <w:rPr>
          <w:rFonts w:ascii="Times New Roman" w:hAnsi="Times New Roman" w:cs="Times New Roman"/>
          <w:color w:val="000000" w:themeColor="text1"/>
          <w:sz w:val="24"/>
          <w:szCs w:val="24"/>
          <w:lang w:val="id-ID"/>
        </w:rPr>
        <w:t>.</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Analisis peserta didik dilakukan dengan cara mengamati karakteristik</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peserta didik. Analisis ini dilakukan untuk mengetahui karakteristik peserta didikdari produk yang akan dikembangkan yang akan digunakan dalam proses</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belajar mengajar dikelas V SD Bunga Tanjong.</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3"/>
        </w:num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lang w:val="id-ID"/>
        </w:rPr>
        <w:t xml:space="preserve">Tahap </w:t>
      </w:r>
      <w:r w:rsidRPr="00FF45D7">
        <w:rPr>
          <w:rStyle w:val="markedcontent"/>
          <w:rFonts w:ascii="Times New Roman" w:hAnsi="Times New Roman" w:cs="Times New Roman"/>
          <w:color w:val="000000" w:themeColor="text1"/>
          <w:sz w:val="24"/>
          <w:szCs w:val="24"/>
          <w:lang w:val="id-ID"/>
        </w:rPr>
        <w:t>Desain (</w:t>
      </w:r>
      <w:r w:rsidRPr="00FF45D7">
        <w:rPr>
          <w:rStyle w:val="markedcontent"/>
          <w:rFonts w:ascii="Times New Roman" w:hAnsi="Times New Roman" w:cs="Times New Roman"/>
          <w:i/>
          <w:color w:val="000000" w:themeColor="text1"/>
          <w:sz w:val="24"/>
          <w:szCs w:val="24"/>
          <w:lang w:val="id-ID"/>
        </w:rPr>
        <w:t>Design</w:t>
      </w:r>
      <w:r w:rsidRPr="00FF45D7">
        <w:rPr>
          <w:rStyle w:val="markedcontent"/>
          <w:rFonts w:ascii="Times New Roman" w:hAnsi="Times New Roman" w:cs="Times New Roman"/>
          <w:color w:val="000000" w:themeColor="text1"/>
          <w:sz w:val="24"/>
          <w:szCs w:val="24"/>
          <w:lang w:val="id-ID"/>
        </w:rPr>
        <w:t>)</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Tahap perancangan merupakan tahap selanjutnya setelah peneliti</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menganalisis permasalahan kebutuhan, analisis peserta didik, dan analisis materi.</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 xml:space="preserve">Pada tahap perancangan ini, peneliti merancang desaian media pembelajaran </w:t>
      </w:r>
      <w:r w:rsidRPr="00FF45D7">
        <w:rPr>
          <w:rStyle w:val="markedcontent"/>
          <w:rFonts w:ascii="Times New Roman" w:hAnsi="Times New Roman" w:cs="Times New Roman"/>
          <w:i/>
          <w:color w:val="000000" w:themeColor="text1"/>
          <w:sz w:val="24"/>
          <w:szCs w:val="24"/>
          <w:lang w:val="id-ID"/>
        </w:rPr>
        <w:t xml:space="preserve">articulate storyline </w:t>
      </w:r>
      <w:r w:rsidRPr="00FF45D7">
        <w:rPr>
          <w:rStyle w:val="markedcontent"/>
          <w:rFonts w:ascii="Times New Roman" w:hAnsi="Times New Roman" w:cs="Times New Roman"/>
          <w:color w:val="000000" w:themeColor="text1"/>
          <w:sz w:val="24"/>
          <w:szCs w:val="24"/>
          <w:lang w:val="id-ID"/>
        </w:rPr>
        <w:t xml:space="preserve">3 dengan tema panas dan perpindahannya. Hal yang harusdilakukan saat mendesain media adalah menyusun materi dan soal serta beberapa langkah dalam mendesain media yaitu: pemilihanmateri, menyusun desain </w:t>
      </w:r>
      <w:r w:rsidRPr="00FF45D7">
        <w:rPr>
          <w:rStyle w:val="markedcontent"/>
          <w:rFonts w:ascii="Times New Roman" w:hAnsi="Times New Roman" w:cs="Times New Roman"/>
          <w:i/>
          <w:color w:val="000000" w:themeColor="text1"/>
          <w:sz w:val="24"/>
          <w:szCs w:val="24"/>
          <w:lang w:val="id-ID"/>
        </w:rPr>
        <w:t xml:space="preserve">quis </w:t>
      </w:r>
      <w:r w:rsidRPr="00FF45D7">
        <w:rPr>
          <w:rStyle w:val="markedcontent"/>
          <w:rFonts w:ascii="Times New Roman" w:hAnsi="Times New Roman" w:cs="Times New Roman"/>
          <w:color w:val="000000" w:themeColor="text1"/>
          <w:sz w:val="24"/>
          <w:szCs w:val="24"/>
          <w:lang w:val="id-ID"/>
        </w:rPr>
        <w:t>yang menarik.</w:t>
      </w:r>
    </w:p>
    <w:p w:rsidR="00295759" w:rsidRPr="00FF45D7" w:rsidRDefault="00295759" w:rsidP="002E212C">
      <w:pPr>
        <w:pStyle w:val="ListParagraph"/>
        <w:numPr>
          <w:ilvl w:val="0"/>
          <w:numId w:val="3"/>
        </w:num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lang w:val="id-ID"/>
        </w:rPr>
        <w:t xml:space="preserve">Tahap </w:t>
      </w:r>
      <w:r w:rsidRPr="00FF45D7">
        <w:rPr>
          <w:rStyle w:val="markedcontent"/>
          <w:rFonts w:ascii="Times New Roman" w:hAnsi="Times New Roman" w:cs="Times New Roman"/>
          <w:color w:val="000000" w:themeColor="text1"/>
          <w:sz w:val="24"/>
          <w:szCs w:val="24"/>
          <w:lang w:val="id-ID"/>
        </w:rPr>
        <w:t>Pengembangan (</w:t>
      </w:r>
      <w:r w:rsidRPr="00FF45D7">
        <w:rPr>
          <w:rStyle w:val="markedcontent"/>
          <w:rFonts w:ascii="Times New Roman" w:hAnsi="Times New Roman" w:cs="Times New Roman"/>
          <w:i/>
          <w:color w:val="000000" w:themeColor="text1"/>
          <w:sz w:val="24"/>
          <w:szCs w:val="24"/>
          <w:lang w:val="id-ID"/>
        </w:rPr>
        <w:t>Development</w:t>
      </w:r>
      <w:r w:rsidRPr="00FF45D7">
        <w:rPr>
          <w:rStyle w:val="markedcontent"/>
          <w:rFonts w:ascii="Times New Roman" w:hAnsi="Times New Roman" w:cs="Times New Roman"/>
          <w:color w:val="000000" w:themeColor="text1"/>
          <w:sz w:val="24"/>
          <w:szCs w:val="24"/>
          <w:lang w:val="id-ID"/>
        </w:rPr>
        <w:t>)</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Pada tahap pengembangan media pembelajaran berbasis </w:t>
      </w:r>
      <w:r w:rsidRPr="00FF45D7">
        <w:rPr>
          <w:rStyle w:val="markedcontent"/>
          <w:rFonts w:ascii="Times New Roman" w:hAnsi="Times New Roman" w:cs="Times New Roman"/>
          <w:i/>
          <w:color w:val="000000" w:themeColor="text1"/>
          <w:sz w:val="24"/>
          <w:szCs w:val="24"/>
          <w:lang w:val="id-ID"/>
        </w:rPr>
        <w:t xml:space="preserve">articulate storyline </w:t>
      </w:r>
      <w:r w:rsidRPr="00FF45D7">
        <w:rPr>
          <w:rStyle w:val="markedcontent"/>
          <w:rFonts w:ascii="Times New Roman" w:hAnsi="Times New Roman" w:cs="Times New Roman"/>
          <w:color w:val="000000" w:themeColor="text1"/>
          <w:sz w:val="24"/>
          <w:szCs w:val="24"/>
          <w:lang w:val="id-ID"/>
        </w:rPr>
        <w:t xml:space="preserve">3 pada tema panas dan perpindahannya dikembangkan sesuai dengan rancangan yang telah disusun. Selanjutnya media akan diujikan kevalidan oleh 2 orang validator yang terdiri dari dosen ( ahli materi dan media). Setelah diperoleh kategori layak dari validator, dilakukan uji coba pengguna produk dengan 1 orang </w:t>
      </w:r>
      <w:r w:rsidRPr="00FF45D7">
        <w:rPr>
          <w:rStyle w:val="markedcontent"/>
          <w:rFonts w:ascii="Times New Roman" w:hAnsi="Times New Roman" w:cs="Times New Roman"/>
          <w:color w:val="000000" w:themeColor="text1"/>
          <w:sz w:val="24"/>
          <w:szCs w:val="24"/>
          <w:lang w:val="id-ID"/>
        </w:rPr>
        <w:lastRenderedPageBreak/>
        <w:t xml:space="preserve">tanggapan guru kelas V SD. Kevalidan diukurmelalui hasil memakai media pembelajaran </w:t>
      </w:r>
      <w:r w:rsidRPr="00FF45D7">
        <w:rPr>
          <w:rStyle w:val="markedcontent"/>
          <w:rFonts w:ascii="Times New Roman" w:hAnsi="Times New Roman" w:cs="Times New Roman"/>
          <w:i/>
          <w:color w:val="000000" w:themeColor="text1"/>
          <w:sz w:val="24"/>
          <w:szCs w:val="24"/>
          <w:lang w:val="id-ID"/>
        </w:rPr>
        <w:t xml:space="preserve">articulate storyline </w:t>
      </w:r>
      <w:r w:rsidRPr="00FF45D7">
        <w:rPr>
          <w:rStyle w:val="markedcontent"/>
          <w:rFonts w:ascii="Times New Roman" w:hAnsi="Times New Roman" w:cs="Times New Roman"/>
          <w:color w:val="000000" w:themeColor="text1"/>
          <w:sz w:val="24"/>
          <w:szCs w:val="24"/>
          <w:lang w:val="id-ID"/>
        </w:rPr>
        <w:t>3 yang diperoleh pengisian angket.</w:t>
      </w:r>
    </w:p>
    <w:p w:rsidR="00295759" w:rsidRPr="00FF45D7" w:rsidRDefault="00295759" w:rsidP="00295759">
      <w:pPr>
        <w:spacing w:line="480" w:lineRule="auto"/>
        <w:ind w:firstLine="680"/>
        <w:jc w:val="both"/>
        <w:rPr>
          <w:rStyle w:val="markedcontent"/>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3"/>
        </w:num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lang w:val="id-ID"/>
        </w:rPr>
        <w:t xml:space="preserve">Tahap </w:t>
      </w:r>
      <w:r w:rsidRPr="00FF45D7">
        <w:rPr>
          <w:rStyle w:val="markedcontent"/>
          <w:rFonts w:ascii="Times New Roman" w:hAnsi="Times New Roman" w:cs="Times New Roman"/>
          <w:color w:val="000000" w:themeColor="text1"/>
          <w:sz w:val="24"/>
          <w:szCs w:val="24"/>
          <w:lang w:val="id-ID"/>
        </w:rPr>
        <w:t>Implementasi (</w:t>
      </w:r>
      <w:r w:rsidRPr="00FF45D7">
        <w:rPr>
          <w:rStyle w:val="markedcontent"/>
          <w:rFonts w:ascii="Times New Roman" w:hAnsi="Times New Roman" w:cs="Times New Roman"/>
          <w:i/>
          <w:color w:val="000000" w:themeColor="text1"/>
          <w:sz w:val="24"/>
          <w:szCs w:val="24"/>
          <w:lang w:val="id-ID"/>
        </w:rPr>
        <w:t>Implementation</w:t>
      </w:r>
      <w:r w:rsidRPr="00FF45D7">
        <w:rPr>
          <w:rStyle w:val="markedcontent"/>
          <w:rFonts w:ascii="Times New Roman" w:hAnsi="Times New Roman" w:cs="Times New Roman"/>
          <w:color w:val="000000" w:themeColor="text1"/>
          <w:sz w:val="24"/>
          <w:szCs w:val="24"/>
          <w:lang w:val="id-ID"/>
        </w:rPr>
        <w:t>)</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Pada tahap penerapan atau implementasi   dilakukan   uji   coba   lapangan pada  kelas  V  SD Bunga Tanjong dengan jumlah siswa. Saat uji coba berlangsung,  peneliti  membuat catatan tentang kendala yang  terjadi  ketika menerapkan  atau mengimplementasikan media  pembelajaran.   Setelah dilakukan   uji coba   siswa mengerjakan soal yang ada pada media yang digunakan untuk mengetahui tingkat keefektifan dari media pembelajaran. Sedangkan untuk mengetahui  tingkat kepraktisan  dari media pembelajaran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 guru dan siswa diberi angket respon. Selanjutkan siswa diberikan angket minat belajar agar mengetahui meningkat tidak minat belajar siswa setelah menggunakan media pembelajaran tersebut.</w:t>
      </w:r>
    </w:p>
    <w:p w:rsidR="00295759" w:rsidRPr="00FF45D7" w:rsidRDefault="00295759" w:rsidP="00295759">
      <w:pPr>
        <w:pStyle w:val="ListParagraph"/>
        <w:spacing w:line="480" w:lineRule="auto"/>
        <w:jc w:val="both"/>
        <w:rPr>
          <w:rStyle w:val="markedcontent"/>
          <w:rFonts w:ascii="Times New Roman" w:hAnsi="Times New Roman" w:cs="Times New Roman"/>
          <w:color w:val="000000" w:themeColor="text1"/>
          <w:sz w:val="24"/>
          <w:szCs w:val="24"/>
          <w:lang w:val="id-ID"/>
        </w:rPr>
      </w:pPr>
    </w:p>
    <w:p w:rsidR="00295759" w:rsidRPr="00FF45D7" w:rsidRDefault="00295759" w:rsidP="002E212C">
      <w:pPr>
        <w:pStyle w:val="ListParagraph"/>
        <w:widowControl w:val="0"/>
        <w:numPr>
          <w:ilvl w:val="0"/>
          <w:numId w:val="3"/>
        </w:numPr>
        <w:tabs>
          <w:tab w:val="left" w:pos="1155"/>
        </w:tabs>
        <w:autoSpaceDE w:val="0"/>
        <w:autoSpaceDN w:val="0"/>
        <w:spacing w:before="1" w:line="480" w:lineRule="auto"/>
        <w:contextualSpacing w:val="0"/>
        <w:jc w:val="both"/>
        <w:rPr>
          <w:rStyle w:val="markedcontent"/>
          <w:rFonts w:ascii="Times New Roman" w:hAnsi="Times New Roman" w:cs="Times New Roman"/>
          <w:color w:val="000000" w:themeColor="text1"/>
          <w:sz w:val="24"/>
          <w:lang w:val="id-ID"/>
        </w:rPr>
      </w:pPr>
      <w:r w:rsidRPr="00FF45D7">
        <w:rPr>
          <w:rFonts w:ascii="Times New Roman" w:hAnsi="Times New Roman" w:cs="Times New Roman"/>
          <w:color w:val="000000" w:themeColor="text1"/>
          <w:sz w:val="24"/>
          <w:lang w:val="id-ID"/>
        </w:rPr>
        <w:t>Tahap Evaluasi (</w:t>
      </w:r>
      <w:r w:rsidRPr="00FF45D7">
        <w:rPr>
          <w:rFonts w:ascii="Times New Roman" w:hAnsi="Times New Roman" w:cs="Times New Roman"/>
          <w:i/>
          <w:color w:val="000000" w:themeColor="text1"/>
          <w:sz w:val="24"/>
          <w:lang w:val="id-ID"/>
        </w:rPr>
        <w:t>Evaluation</w:t>
      </w:r>
      <w:r w:rsidRPr="00FF45D7">
        <w:rPr>
          <w:rFonts w:ascii="Times New Roman" w:hAnsi="Times New Roman" w:cs="Times New Roman"/>
          <w:color w:val="000000" w:themeColor="text1"/>
          <w:sz w:val="24"/>
          <w:lang w:val="id-ID"/>
        </w:rPr>
        <w:t>)</w:t>
      </w:r>
    </w:p>
    <w:p w:rsidR="00295759" w:rsidRPr="00FF45D7" w:rsidRDefault="00295759" w:rsidP="00295759">
      <w:pPr>
        <w:pStyle w:val="BodyText"/>
        <w:spacing w:line="480" w:lineRule="auto"/>
        <w:ind w:firstLine="680"/>
        <w:jc w:val="both"/>
        <w:rPr>
          <w:color w:val="000000" w:themeColor="text1"/>
          <w:lang w:val="id-ID"/>
        </w:rPr>
      </w:pPr>
      <w:r w:rsidRPr="00FF45D7">
        <w:rPr>
          <w:color w:val="000000" w:themeColor="text1"/>
          <w:lang w:val="id-ID"/>
        </w:rPr>
        <w:t>Evaluasi adalah proses untuk menganalisis media saat media diterapkan apakah masih ada kekurangan dan kelemahan pada media tersebut. Evaluasi ini berguna untuk melihat apakah produk yang di buat berkualitas baik atau tidak dan apabila sudah tidak ada revisi maka media tersebut sudah layak digunakan.</w:t>
      </w:r>
    </w:p>
    <w:p w:rsidR="00295759" w:rsidRPr="00FF45D7" w:rsidRDefault="00295759" w:rsidP="00295759">
      <w:pPr>
        <w:pStyle w:val="BodyText"/>
        <w:spacing w:line="600" w:lineRule="auto"/>
        <w:ind w:firstLine="680"/>
        <w:jc w:val="both"/>
        <w:rPr>
          <w:color w:val="000000" w:themeColor="text1"/>
          <w:lang w:val="id-ID"/>
        </w:rPr>
      </w:pPr>
    </w:p>
    <w:p w:rsidR="00295759" w:rsidRPr="00FF45D7" w:rsidRDefault="00295759" w:rsidP="00295759">
      <w:pPr>
        <w:pStyle w:val="BodyText"/>
        <w:spacing w:line="600" w:lineRule="auto"/>
        <w:ind w:firstLine="680"/>
        <w:jc w:val="both"/>
        <w:rPr>
          <w:color w:val="000000" w:themeColor="text1"/>
          <w:lang w:val="id-ID"/>
        </w:rPr>
      </w:pPr>
    </w:p>
    <w:p w:rsidR="00295759" w:rsidRPr="00FF45D7" w:rsidRDefault="00295759" w:rsidP="00295759">
      <w:pPr>
        <w:pStyle w:val="BodyText"/>
        <w:spacing w:line="600" w:lineRule="auto"/>
        <w:ind w:firstLine="680"/>
        <w:jc w:val="both"/>
        <w:rPr>
          <w:color w:val="000000" w:themeColor="text1"/>
          <w:lang w:val="id-ID"/>
        </w:rPr>
      </w:pPr>
    </w:p>
    <w:p w:rsidR="00295759" w:rsidRPr="00FF45D7" w:rsidRDefault="00295759" w:rsidP="00295759">
      <w:pPr>
        <w:pStyle w:val="BodyText"/>
        <w:spacing w:line="600" w:lineRule="auto"/>
        <w:ind w:firstLine="680"/>
        <w:jc w:val="both"/>
        <w:rPr>
          <w:color w:val="000000" w:themeColor="text1"/>
          <w:lang w:val="id-ID"/>
        </w:rPr>
      </w:pPr>
    </w:p>
    <w:p w:rsidR="00295759" w:rsidRPr="00FF45D7" w:rsidRDefault="00295759" w:rsidP="002E212C">
      <w:pPr>
        <w:pStyle w:val="ListParagraph"/>
        <w:numPr>
          <w:ilvl w:val="0"/>
          <w:numId w:val="1"/>
        </w:numPr>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lastRenderedPageBreak/>
        <w:t>Instrumen dan Teknik Pengumpulan Data</w:t>
      </w:r>
    </w:p>
    <w:p w:rsidR="00295759" w:rsidRPr="00FF45D7" w:rsidRDefault="00295759" w:rsidP="002E212C">
      <w:pPr>
        <w:pStyle w:val="ListParagraph"/>
        <w:numPr>
          <w:ilvl w:val="0"/>
          <w:numId w:val="5"/>
        </w:numPr>
        <w:tabs>
          <w:tab w:val="left" w:pos="1276"/>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Instrument Penelitian</w:t>
      </w:r>
    </w:p>
    <w:p w:rsidR="00295759" w:rsidRPr="00FF45D7" w:rsidRDefault="00295759" w:rsidP="00295759">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Utuk mendapatkan kesimpulan sesuai dengan harapan maka peneliti harus memperhatikan hal utama yang mempengaruhi kualitas data hasil penelitian, yaitu kualitas instrument penelitian dan kualitas pengumpulan data. Instrument yang digunakan dalam penelitian ini adalah observasi, angket (</w:t>
      </w:r>
      <w:r w:rsidRPr="00FF45D7">
        <w:rPr>
          <w:rFonts w:ascii="Times New Roman" w:hAnsi="Times New Roman" w:cs="Times New Roman"/>
          <w:i/>
          <w:color w:val="000000" w:themeColor="text1"/>
          <w:sz w:val="24"/>
          <w:szCs w:val="24"/>
          <w:lang w:val="id-ID"/>
        </w:rPr>
        <w:t>kuesioner</w:t>
      </w:r>
      <w:r w:rsidRPr="00FF45D7">
        <w:rPr>
          <w:rFonts w:ascii="Times New Roman" w:hAnsi="Times New Roman" w:cs="Times New Roman"/>
          <w:color w:val="000000" w:themeColor="text1"/>
          <w:sz w:val="24"/>
          <w:szCs w:val="24"/>
          <w:lang w:val="id-ID"/>
        </w:rPr>
        <w:t xml:space="preserve">) dan dokumentasi. </w:t>
      </w:r>
    </w:p>
    <w:p w:rsidR="00295759" w:rsidRPr="00FF45D7" w:rsidRDefault="00295759" w:rsidP="002E212C">
      <w:pPr>
        <w:pStyle w:val="ListParagraph"/>
        <w:numPr>
          <w:ilvl w:val="0"/>
          <w:numId w:val="6"/>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Observasi </w:t>
      </w:r>
    </w:p>
    <w:p w:rsidR="00295759" w:rsidRPr="00FF45D7" w:rsidRDefault="00295759" w:rsidP="00295759">
      <w:pPr>
        <w:pStyle w:val="ListParagraph"/>
        <w:tabs>
          <w:tab w:val="left" w:pos="1276"/>
        </w:tabs>
        <w:spacing w:line="480" w:lineRule="auto"/>
        <w:ind w:left="0" w:firstLine="72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Observasi dalam suatu penelitian adalah salah satu pengamatan secara langsung yang dilakukan oleh peneliti. Berikut ini lembar observasi guru terhadap minat belajar siswa pada saaat  media pembelajaran ditampilkan :</w:t>
      </w:r>
    </w:p>
    <w:tbl>
      <w:tblPr>
        <w:tblStyle w:val="TableGrid"/>
        <w:tblW w:w="0" w:type="auto"/>
        <w:tblInd w:w="250" w:type="dxa"/>
        <w:tblLook w:val="04A0"/>
      </w:tblPr>
      <w:tblGrid>
        <w:gridCol w:w="2980"/>
        <w:gridCol w:w="2835"/>
        <w:gridCol w:w="1276"/>
      </w:tblGrid>
      <w:tr w:rsidR="00295759" w:rsidRPr="00FF45D7" w:rsidTr="007D666F">
        <w:tc>
          <w:tcPr>
            <w:tcW w:w="2980" w:type="dxa"/>
          </w:tcPr>
          <w:p w:rsidR="00295759" w:rsidRPr="00FF45D7" w:rsidRDefault="00295759" w:rsidP="007D666F">
            <w:pPr>
              <w:spacing w:line="36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Variabel</w:t>
            </w:r>
          </w:p>
        </w:tc>
        <w:tc>
          <w:tcPr>
            <w:tcW w:w="2835" w:type="dxa"/>
            <w:vAlign w:val="center"/>
          </w:tcPr>
          <w:p w:rsidR="00295759" w:rsidRPr="00FF45D7" w:rsidRDefault="00295759" w:rsidP="007D666F">
            <w:pPr>
              <w:spacing w:line="36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Indikator</w:t>
            </w:r>
          </w:p>
        </w:tc>
        <w:tc>
          <w:tcPr>
            <w:tcW w:w="1276" w:type="dxa"/>
            <w:vAlign w:val="center"/>
          </w:tcPr>
          <w:p w:rsidR="00295759" w:rsidRPr="00FF45D7" w:rsidRDefault="00295759" w:rsidP="007D666F">
            <w:pPr>
              <w:spacing w:line="36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Butir</w:t>
            </w:r>
          </w:p>
        </w:tc>
      </w:tr>
      <w:tr w:rsidR="00295759" w:rsidRPr="00FF45D7" w:rsidTr="007D666F">
        <w:tc>
          <w:tcPr>
            <w:tcW w:w="2980" w:type="dxa"/>
            <w:vMerge w:val="restart"/>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Pengembangan Media Pembelajaran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 Untuk Meningkatkan Minat Belajar Siswa Pada Tema Panas dan Perpindahannya Di Kelas V SD Swasta Bunga Tanjong</w:t>
            </w:r>
          </w:p>
        </w:tc>
        <w:tc>
          <w:tcPr>
            <w:tcW w:w="2835" w:type="dxa"/>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Keaktifan Siswa</w:t>
            </w:r>
          </w:p>
        </w:tc>
        <w:tc>
          <w:tcPr>
            <w:tcW w:w="1276" w:type="dxa"/>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1,2,3,4</w:t>
            </w:r>
          </w:p>
        </w:tc>
      </w:tr>
      <w:tr w:rsidR="00295759" w:rsidRPr="00FF45D7" w:rsidTr="007D666F">
        <w:tc>
          <w:tcPr>
            <w:tcW w:w="2980" w:type="dxa"/>
            <w:vMerge/>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p>
        </w:tc>
        <w:tc>
          <w:tcPr>
            <w:tcW w:w="2835" w:type="dxa"/>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Minat Peserta Didik</w:t>
            </w:r>
          </w:p>
        </w:tc>
        <w:tc>
          <w:tcPr>
            <w:tcW w:w="1276" w:type="dxa"/>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5,6,7,8</w:t>
            </w:r>
          </w:p>
        </w:tc>
      </w:tr>
      <w:tr w:rsidR="00295759" w:rsidRPr="00FF45D7" w:rsidTr="007D666F">
        <w:tc>
          <w:tcPr>
            <w:tcW w:w="2980" w:type="dxa"/>
            <w:vMerge/>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p>
        </w:tc>
        <w:tc>
          <w:tcPr>
            <w:tcW w:w="2835" w:type="dxa"/>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Keefektifan Kegiatan Pembelajaran yang terarah dan efektif</w:t>
            </w:r>
          </w:p>
        </w:tc>
        <w:tc>
          <w:tcPr>
            <w:tcW w:w="1276" w:type="dxa"/>
            <w:vAlign w:val="center"/>
          </w:tcPr>
          <w:p w:rsidR="00295759" w:rsidRPr="00FF45D7" w:rsidRDefault="00295759" w:rsidP="007D666F">
            <w:pPr>
              <w:spacing w:line="36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9,10</w:t>
            </w:r>
            <w:r>
              <w:rPr>
                <w:rFonts w:ascii="Times New Roman" w:hAnsi="Times New Roman" w:cs="Times New Roman"/>
                <w:color w:val="000000" w:themeColor="text1"/>
                <w:sz w:val="24"/>
                <w:szCs w:val="24"/>
                <w:lang w:val="id-ID"/>
              </w:rPr>
              <w:t>,11,12</w:t>
            </w:r>
          </w:p>
        </w:tc>
      </w:tr>
      <w:tr w:rsidR="00295759" w:rsidRPr="00FF45D7" w:rsidTr="007D666F">
        <w:tc>
          <w:tcPr>
            <w:tcW w:w="5815" w:type="dxa"/>
            <w:gridSpan w:val="2"/>
            <w:vAlign w:val="center"/>
          </w:tcPr>
          <w:p w:rsidR="00295759" w:rsidRPr="00FF45D7" w:rsidRDefault="00295759" w:rsidP="007D666F">
            <w:pPr>
              <w:spacing w:line="36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Jumlah Butir</w:t>
            </w:r>
          </w:p>
        </w:tc>
        <w:tc>
          <w:tcPr>
            <w:tcW w:w="1276" w:type="dxa"/>
            <w:vAlign w:val="center"/>
          </w:tcPr>
          <w:p w:rsidR="00295759" w:rsidRPr="00FF45D7" w:rsidRDefault="00295759" w:rsidP="007D666F">
            <w:pPr>
              <w:spacing w:line="36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10</w:t>
            </w:r>
          </w:p>
        </w:tc>
      </w:tr>
    </w:tbl>
    <w:p w:rsidR="00295759" w:rsidRPr="00FF45D7" w:rsidRDefault="00295759" w:rsidP="00295759">
      <w:pPr>
        <w:pStyle w:val="ListParagraph"/>
        <w:tabs>
          <w:tab w:val="left" w:pos="1276"/>
        </w:tabs>
        <w:spacing w:line="480" w:lineRule="auto"/>
        <w:ind w:left="0" w:firstLine="720"/>
        <w:jc w:val="both"/>
        <w:rPr>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6"/>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Angket (</w:t>
      </w:r>
      <w:r w:rsidRPr="00FF45D7">
        <w:rPr>
          <w:rFonts w:ascii="Times New Roman" w:hAnsi="Times New Roman" w:cs="Times New Roman"/>
          <w:i/>
          <w:color w:val="000000" w:themeColor="text1"/>
          <w:sz w:val="24"/>
          <w:szCs w:val="24"/>
          <w:lang w:val="id-ID"/>
        </w:rPr>
        <w:t>kuesioner</w:t>
      </w:r>
      <w:r w:rsidRPr="00FF45D7">
        <w:rPr>
          <w:rFonts w:ascii="Times New Roman" w:hAnsi="Times New Roman" w:cs="Times New Roman"/>
          <w:color w:val="000000" w:themeColor="text1"/>
          <w:sz w:val="24"/>
          <w:szCs w:val="24"/>
          <w:lang w:val="id-ID"/>
        </w:rPr>
        <w:t>)</w:t>
      </w:r>
    </w:p>
    <w:p w:rsidR="00295759" w:rsidRPr="00FF45D7" w:rsidRDefault="00295759" w:rsidP="00295759">
      <w:pPr>
        <w:pStyle w:val="ListParagraph"/>
        <w:spacing w:line="480" w:lineRule="auto"/>
        <w:ind w:left="0" w:firstLine="72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Penyebaran angket digunakan untuk memperoleh penilaian mengenai produk yang telah dihasilkan. Angket dalam penelitian ini  sebelumnya divalidasi dari pendapat ahli. Produk yang sudah jadi selanjutnya diukur kelayakan validator ahli media, ahli materi, dan penilaian tanggapan guru, dalam mengukur kelayakan </w:t>
      </w:r>
      <w:r w:rsidRPr="00FF45D7">
        <w:rPr>
          <w:rFonts w:ascii="Times New Roman" w:hAnsi="Times New Roman" w:cs="Times New Roman"/>
          <w:color w:val="000000" w:themeColor="text1"/>
          <w:sz w:val="24"/>
          <w:szCs w:val="24"/>
          <w:lang w:val="id-ID"/>
        </w:rPr>
        <w:lastRenderedPageBreak/>
        <w:t xml:space="preserve">media pembelajaran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 xml:space="preserve">3 melalui instrumen skala </w:t>
      </w:r>
      <w:r w:rsidRPr="00FF45D7">
        <w:rPr>
          <w:rFonts w:ascii="Times New Roman" w:hAnsi="Times New Roman" w:cs="Times New Roman"/>
          <w:i/>
          <w:color w:val="000000" w:themeColor="text1"/>
          <w:sz w:val="24"/>
          <w:szCs w:val="24"/>
          <w:lang w:val="id-ID"/>
        </w:rPr>
        <w:t>likert</w:t>
      </w:r>
      <w:r w:rsidRPr="00FF45D7">
        <w:rPr>
          <w:rFonts w:ascii="Times New Roman" w:hAnsi="Times New Roman" w:cs="Times New Roman"/>
          <w:color w:val="000000" w:themeColor="text1"/>
          <w:sz w:val="24"/>
          <w:szCs w:val="24"/>
          <w:lang w:val="id-ID"/>
        </w:rPr>
        <w:t xml:space="preserve"> yang memberikan point 1-4. Instrumen pengumpulan data pada pengembangan ini berupa instrumen untuk menilai produk yang telah dikembangkan. Instrumen pokok yang dipakai untuk mengumpulkan data dalam pengembangan sebagai berikut :</w:t>
      </w:r>
    </w:p>
    <w:p w:rsidR="00295759" w:rsidRPr="00FF45D7" w:rsidRDefault="00295759" w:rsidP="00295759">
      <w:pPr>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Tabel 3.2 Kisi-Kisi Instrumen Angket Validasi Ahli Materi</w:t>
      </w:r>
    </w:p>
    <w:tbl>
      <w:tblPr>
        <w:tblStyle w:val="TableGrid"/>
        <w:tblW w:w="0" w:type="auto"/>
        <w:tblInd w:w="250" w:type="dxa"/>
        <w:tblLook w:val="04A0"/>
      </w:tblPr>
      <w:tblGrid>
        <w:gridCol w:w="567"/>
        <w:gridCol w:w="1985"/>
        <w:gridCol w:w="4340"/>
        <w:gridCol w:w="763"/>
      </w:tblGrid>
      <w:tr w:rsidR="00295759" w:rsidRPr="00FF45D7" w:rsidTr="007D666F">
        <w:tc>
          <w:tcPr>
            <w:tcW w:w="567"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No</w:t>
            </w:r>
          </w:p>
        </w:tc>
        <w:tc>
          <w:tcPr>
            <w:tcW w:w="1985"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Aspek</w:t>
            </w:r>
          </w:p>
        </w:tc>
        <w:tc>
          <w:tcPr>
            <w:tcW w:w="4340"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Indikator</w:t>
            </w:r>
          </w:p>
        </w:tc>
        <w:tc>
          <w:tcPr>
            <w:tcW w:w="763"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Butir</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Kualitas Materi</w:t>
            </w: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Kesesuaian dengan tujuan materi</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r>
      <w:tr w:rsidR="00295759" w:rsidRPr="00FF45D7" w:rsidTr="007D666F">
        <w:tc>
          <w:tcPr>
            <w:tcW w:w="567" w:type="dxa"/>
            <w:vMerge/>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Kesesuaian media dengan materi</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r>
      <w:tr w:rsidR="00295759" w:rsidRPr="00FF45D7" w:rsidTr="007D666F">
        <w:tc>
          <w:tcPr>
            <w:tcW w:w="567" w:type="dxa"/>
            <w:vMerge/>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Mendukung penyampaian materi</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r>
      <w:tr w:rsidR="00295759" w:rsidRPr="00FF45D7" w:rsidTr="007D666F">
        <w:tc>
          <w:tcPr>
            <w:tcW w:w="567" w:type="dxa"/>
            <w:vMerge/>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Menambah wawasan pengetahuan</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4</w:t>
            </w:r>
          </w:p>
        </w:tc>
      </w:tr>
      <w:tr w:rsidR="00295759" w:rsidRPr="00FF45D7" w:rsidTr="007D666F">
        <w:tc>
          <w:tcPr>
            <w:tcW w:w="567" w:type="dxa"/>
            <w:vMerge/>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Keruntutan materi</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5</w:t>
            </w:r>
          </w:p>
        </w:tc>
      </w:tr>
      <w:tr w:rsidR="00295759" w:rsidRPr="00FF45D7" w:rsidTr="007D666F">
        <w:tc>
          <w:tcPr>
            <w:tcW w:w="567" w:type="dxa"/>
            <w:vMerge/>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Kesesuaian dengan kebutuhan siswa</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6</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Kemanfaatan</w:t>
            </w: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Mempermudah guru</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7</w:t>
            </w:r>
          </w:p>
        </w:tc>
      </w:tr>
      <w:tr w:rsidR="00295759" w:rsidRPr="00FF45D7" w:rsidTr="007D666F">
        <w:tc>
          <w:tcPr>
            <w:tcW w:w="567" w:type="dxa"/>
            <w:vMerge/>
          </w:tcPr>
          <w:p w:rsidR="00295759" w:rsidRPr="00FF45D7" w:rsidRDefault="00295759" w:rsidP="007D666F">
            <w:pPr>
              <w:spacing w:line="480" w:lineRule="auto"/>
              <w:jc w:val="both"/>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Memperpendek waktu pembelajaran</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8</w:t>
            </w:r>
          </w:p>
        </w:tc>
      </w:tr>
      <w:tr w:rsidR="00295759" w:rsidRPr="00FF45D7" w:rsidTr="007D666F">
        <w:tc>
          <w:tcPr>
            <w:tcW w:w="567" w:type="dxa"/>
            <w:vMerge/>
          </w:tcPr>
          <w:p w:rsidR="00295759" w:rsidRPr="00FF45D7" w:rsidRDefault="00295759" w:rsidP="007D666F">
            <w:pPr>
              <w:spacing w:line="480" w:lineRule="auto"/>
              <w:jc w:val="both"/>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Memperjelas pemahaman siswa</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9</w:t>
            </w:r>
          </w:p>
        </w:tc>
      </w:tr>
      <w:tr w:rsidR="00295759" w:rsidRPr="00FF45D7" w:rsidTr="007D666F">
        <w:tc>
          <w:tcPr>
            <w:tcW w:w="567" w:type="dxa"/>
            <w:vMerge/>
          </w:tcPr>
          <w:p w:rsidR="00295759" w:rsidRPr="00FF45D7" w:rsidRDefault="00295759" w:rsidP="007D666F">
            <w:pPr>
              <w:spacing w:line="480" w:lineRule="auto"/>
              <w:jc w:val="both"/>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p>
        </w:tc>
        <w:tc>
          <w:tcPr>
            <w:tcW w:w="4340" w:type="dxa"/>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Menumbuhkan minat belajar siswa</w:t>
            </w:r>
          </w:p>
        </w:tc>
        <w:tc>
          <w:tcPr>
            <w:tcW w:w="763"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10</w:t>
            </w:r>
          </w:p>
        </w:tc>
      </w:tr>
    </w:tbl>
    <w:p w:rsidR="00295759" w:rsidRPr="00FF45D7" w:rsidRDefault="00295759" w:rsidP="00295759">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Dimodifikasi dari Sudjana dan Rivai (1990)</w:t>
      </w:r>
    </w:p>
    <w:p w:rsidR="00295759" w:rsidRPr="00FF45D7" w:rsidRDefault="00295759" w:rsidP="00295759">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Tabel 3.3 Kisi-Kisi Instrumen Angket Validasi  Ahli Media</w:t>
      </w:r>
    </w:p>
    <w:tbl>
      <w:tblPr>
        <w:tblStyle w:val="TableGrid"/>
        <w:tblW w:w="0" w:type="auto"/>
        <w:tblInd w:w="250" w:type="dxa"/>
        <w:tblLook w:val="04A0"/>
      </w:tblPr>
      <w:tblGrid>
        <w:gridCol w:w="567"/>
        <w:gridCol w:w="1985"/>
        <w:gridCol w:w="4252"/>
        <w:gridCol w:w="851"/>
      </w:tblGrid>
      <w:tr w:rsidR="00295759" w:rsidRPr="00FF45D7" w:rsidTr="007D666F">
        <w:tc>
          <w:tcPr>
            <w:tcW w:w="567"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No</w:t>
            </w:r>
          </w:p>
        </w:tc>
        <w:tc>
          <w:tcPr>
            <w:tcW w:w="1985"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Aspek</w:t>
            </w:r>
          </w:p>
        </w:tc>
        <w:tc>
          <w:tcPr>
            <w:tcW w:w="4252"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Indikator</w:t>
            </w:r>
          </w:p>
        </w:tc>
        <w:tc>
          <w:tcPr>
            <w:tcW w:w="851"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Butir</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Kualitas Desain</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Notasi keterangan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Tata letak komponen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Daya Tarik</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Fungsi Aplikatif</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4</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2</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Kualitas Teknis</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Teknis pengoperasian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5</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Kemudahan penggunaan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6</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Kemudahan dalam pemeliharaan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7</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Efisien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8</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Keamanan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9</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Kemanfaatan</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Mempermudah guru </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10</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Memperpendek waktu pembelajaran </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11</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Menarik perhatian siswa </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12</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Membantu pemahaman siswa</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13</w:t>
            </w:r>
          </w:p>
        </w:tc>
      </w:tr>
    </w:tbl>
    <w:p w:rsidR="00295759" w:rsidRPr="00FF45D7" w:rsidRDefault="00295759" w:rsidP="00295759">
      <w:p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Dimodifikasi dari Sudjana dan Rivai (1990)</w:t>
      </w:r>
    </w:p>
    <w:p w:rsidR="00295759" w:rsidRPr="00FF45D7" w:rsidRDefault="00295759" w:rsidP="00295759">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Tabel 3.4 Kisi-Kisi Instrumen Angket Validasi Respon Guru</w:t>
      </w:r>
    </w:p>
    <w:tbl>
      <w:tblPr>
        <w:tblStyle w:val="TableGrid"/>
        <w:tblW w:w="0" w:type="auto"/>
        <w:tblInd w:w="250" w:type="dxa"/>
        <w:tblLook w:val="04A0"/>
      </w:tblPr>
      <w:tblGrid>
        <w:gridCol w:w="567"/>
        <w:gridCol w:w="1985"/>
        <w:gridCol w:w="4252"/>
        <w:gridCol w:w="851"/>
      </w:tblGrid>
      <w:tr w:rsidR="00295759" w:rsidRPr="00FF45D7" w:rsidTr="007D666F">
        <w:tc>
          <w:tcPr>
            <w:tcW w:w="567" w:type="dxa"/>
          </w:tcPr>
          <w:p w:rsidR="00295759" w:rsidRPr="00FF45D7" w:rsidRDefault="00295759" w:rsidP="007D666F">
            <w:pPr>
              <w:spacing w:line="480" w:lineRule="auto"/>
              <w:jc w:val="center"/>
              <w:rPr>
                <w:rFonts w:ascii="Times New Roman" w:hAnsi="Times New Roman" w:cs="Times New Roman"/>
                <w:b/>
                <w:color w:val="000000" w:themeColor="text1"/>
                <w:sz w:val="24"/>
                <w:szCs w:val="24"/>
              </w:rPr>
            </w:pPr>
            <w:r w:rsidRPr="00FF45D7">
              <w:rPr>
                <w:rFonts w:ascii="Times New Roman" w:hAnsi="Times New Roman" w:cs="Times New Roman"/>
                <w:b/>
                <w:color w:val="000000" w:themeColor="text1"/>
                <w:sz w:val="24"/>
                <w:szCs w:val="24"/>
              </w:rPr>
              <w:t>No</w:t>
            </w:r>
          </w:p>
        </w:tc>
        <w:tc>
          <w:tcPr>
            <w:tcW w:w="1985" w:type="dxa"/>
          </w:tcPr>
          <w:p w:rsidR="00295759" w:rsidRPr="00FF45D7" w:rsidRDefault="00295759" w:rsidP="007D666F">
            <w:pPr>
              <w:spacing w:line="480" w:lineRule="auto"/>
              <w:jc w:val="center"/>
              <w:rPr>
                <w:rFonts w:ascii="Times New Roman" w:hAnsi="Times New Roman" w:cs="Times New Roman"/>
                <w:b/>
                <w:color w:val="000000" w:themeColor="text1"/>
                <w:sz w:val="24"/>
                <w:szCs w:val="24"/>
              </w:rPr>
            </w:pPr>
            <w:r w:rsidRPr="00FF45D7">
              <w:rPr>
                <w:rFonts w:ascii="Times New Roman" w:hAnsi="Times New Roman" w:cs="Times New Roman"/>
                <w:b/>
                <w:color w:val="000000" w:themeColor="text1"/>
                <w:sz w:val="24"/>
                <w:szCs w:val="24"/>
              </w:rPr>
              <w:t>Aspek</w:t>
            </w:r>
          </w:p>
        </w:tc>
        <w:tc>
          <w:tcPr>
            <w:tcW w:w="4252" w:type="dxa"/>
          </w:tcPr>
          <w:p w:rsidR="00295759" w:rsidRPr="00FF45D7" w:rsidRDefault="00295759" w:rsidP="007D666F">
            <w:pPr>
              <w:spacing w:line="480" w:lineRule="auto"/>
              <w:jc w:val="center"/>
              <w:rPr>
                <w:rFonts w:ascii="Times New Roman" w:hAnsi="Times New Roman" w:cs="Times New Roman"/>
                <w:b/>
                <w:color w:val="000000" w:themeColor="text1"/>
                <w:sz w:val="24"/>
                <w:szCs w:val="24"/>
              </w:rPr>
            </w:pPr>
            <w:r w:rsidRPr="00FF45D7">
              <w:rPr>
                <w:rFonts w:ascii="Times New Roman" w:hAnsi="Times New Roman" w:cs="Times New Roman"/>
                <w:b/>
                <w:color w:val="000000" w:themeColor="text1"/>
                <w:sz w:val="24"/>
                <w:szCs w:val="24"/>
              </w:rPr>
              <w:t>Indikator</w:t>
            </w:r>
          </w:p>
        </w:tc>
        <w:tc>
          <w:tcPr>
            <w:tcW w:w="851" w:type="dxa"/>
          </w:tcPr>
          <w:p w:rsidR="00295759" w:rsidRPr="00FF45D7" w:rsidRDefault="00295759" w:rsidP="007D666F">
            <w:pPr>
              <w:spacing w:line="480" w:lineRule="auto"/>
              <w:jc w:val="center"/>
              <w:rPr>
                <w:rFonts w:ascii="Times New Roman" w:hAnsi="Times New Roman" w:cs="Times New Roman"/>
                <w:b/>
                <w:color w:val="000000" w:themeColor="text1"/>
                <w:sz w:val="24"/>
                <w:szCs w:val="24"/>
              </w:rPr>
            </w:pPr>
            <w:r w:rsidRPr="00FF45D7">
              <w:rPr>
                <w:rFonts w:ascii="Times New Roman" w:hAnsi="Times New Roman" w:cs="Times New Roman"/>
                <w:b/>
                <w:color w:val="000000" w:themeColor="text1"/>
                <w:sz w:val="24"/>
                <w:szCs w:val="24"/>
              </w:rPr>
              <w:t>Butir</w:t>
            </w:r>
          </w:p>
        </w:tc>
      </w:tr>
      <w:tr w:rsidR="00295759" w:rsidRPr="00FF45D7" w:rsidTr="007D666F">
        <w:tc>
          <w:tcPr>
            <w:tcW w:w="567" w:type="dxa"/>
            <w:vMerge w:val="restart"/>
            <w:vAlign w:val="center"/>
          </w:tcPr>
          <w:p w:rsidR="00295759" w:rsidRPr="00FF45D7" w:rsidRDefault="00295759" w:rsidP="007D666F">
            <w:pPr>
              <w:spacing w:line="480" w:lineRule="auto"/>
              <w:rPr>
                <w:rFonts w:ascii="Times New Roman" w:hAnsi="Times New Roman" w:cs="Times New Roman"/>
                <w:color w:val="000000" w:themeColor="text1"/>
                <w:sz w:val="24"/>
                <w:szCs w:val="24"/>
              </w:rPr>
            </w:pPr>
          </w:p>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w:t>
            </w:r>
          </w:p>
          <w:p w:rsidR="00295759" w:rsidRPr="00FF45D7" w:rsidRDefault="00295759" w:rsidP="007D666F">
            <w:pPr>
              <w:jc w:val="center"/>
              <w:rPr>
                <w:rFonts w:ascii="Times New Roman" w:hAnsi="Times New Roman" w:cs="Times New Roman"/>
                <w:color w:val="000000" w:themeColor="text1"/>
                <w:sz w:val="24"/>
                <w:szCs w:val="24"/>
              </w:rPr>
            </w:pPr>
          </w:p>
          <w:p w:rsidR="00295759" w:rsidRPr="00FF45D7" w:rsidRDefault="00295759" w:rsidP="007D666F">
            <w:pPr>
              <w:jc w:val="center"/>
              <w:rPr>
                <w:rFonts w:ascii="Times New Roman" w:hAnsi="Times New Roman" w:cs="Times New Roman"/>
                <w:color w:val="000000" w:themeColor="text1"/>
                <w:sz w:val="24"/>
                <w:szCs w:val="24"/>
              </w:rPr>
            </w:pPr>
          </w:p>
        </w:tc>
        <w:tc>
          <w:tcPr>
            <w:tcW w:w="1985" w:type="dxa"/>
            <w:vMerge w:val="restart"/>
            <w:vAlign w:val="center"/>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Kualitas Materi</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Mendukung penyampaian materi</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Kesesuaian media dengan materi</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2</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 xml:space="preserve">Menambah wawasan pengetahuan </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3</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Keruntutan materi</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4</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Kesesuaian dengan kebutuhan siswa</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5</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Kejelasan petunjuk pengguna</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6</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2</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Desain Tampilan</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Tata Letak komponen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7</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Notasi keterangan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8</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3</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Teknis</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Teknis pengoperasi</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9</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Mudah digunakan oleh siswa</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10</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Kesesuaian dengan sarana dan prasarana</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11</w:t>
            </w:r>
          </w:p>
        </w:tc>
      </w:tr>
      <w:tr w:rsidR="00295759" w:rsidRPr="00FF45D7" w:rsidTr="007D666F">
        <w:tc>
          <w:tcPr>
            <w:tcW w:w="567"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1985" w:type="dxa"/>
            <w:vMerge/>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Kemudahan dalam pemeliharaan</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12</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4</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Kemanfaatan</w:t>
            </w: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Menumbuhkan minat belajar</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13</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rPr>
            </w:pPr>
          </w:p>
        </w:tc>
        <w:tc>
          <w:tcPr>
            <w:tcW w:w="1985" w:type="dxa"/>
            <w:vMerge/>
          </w:tcPr>
          <w:p w:rsidR="00295759" w:rsidRPr="00FF45D7" w:rsidRDefault="00295759" w:rsidP="007D666F">
            <w:pPr>
              <w:spacing w:line="480" w:lineRule="auto"/>
              <w:rPr>
                <w:rFonts w:ascii="Times New Roman" w:hAnsi="Times New Roman" w:cs="Times New Roman"/>
                <w:color w:val="000000" w:themeColor="text1"/>
                <w:sz w:val="24"/>
                <w:szCs w:val="24"/>
              </w:rPr>
            </w:pPr>
          </w:p>
        </w:tc>
        <w:tc>
          <w:tcPr>
            <w:tcW w:w="4252" w:type="dxa"/>
          </w:tcPr>
          <w:p w:rsidR="00295759" w:rsidRPr="00FF45D7" w:rsidRDefault="00295759" w:rsidP="007D666F">
            <w:pPr>
              <w:spacing w:line="480" w:lineRule="auto"/>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Memperpendek waktu belajar</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rPr>
            </w:pPr>
            <w:r w:rsidRPr="00FF45D7">
              <w:rPr>
                <w:rFonts w:ascii="Times New Roman" w:hAnsi="Times New Roman" w:cs="Times New Roman"/>
                <w:color w:val="000000" w:themeColor="text1"/>
                <w:sz w:val="24"/>
                <w:szCs w:val="24"/>
              </w:rPr>
              <w:t>14</w:t>
            </w:r>
          </w:p>
        </w:tc>
      </w:tr>
    </w:tbl>
    <w:p w:rsidR="00295759" w:rsidRPr="00FF45D7" w:rsidRDefault="00295759" w:rsidP="00295759">
      <w:pPr>
        <w:spacing w:line="480" w:lineRule="auto"/>
        <w:ind w:left="4320" w:firstLine="720"/>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Sumber : (Daryanto, 2012)</w:t>
      </w:r>
    </w:p>
    <w:p w:rsidR="00295759" w:rsidRPr="00FF45D7" w:rsidRDefault="00295759" w:rsidP="00295759">
      <w:pPr>
        <w:rPr>
          <w:rFonts w:ascii="Times New Roman" w:hAnsi="Times New Roman" w:cs="Times New Roman"/>
          <w:b/>
          <w:color w:val="000000" w:themeColor="text1"/>
          <w:sz w:val="24"/>
          <w:szCs w:val="24"/>
          <w:lang w:val="id-ID"/>
        </w:rPr>
      </w:pPr>
    </w:p>
    <w:p w:rsidR="00295759" w:rsidRPr="00FF45D7" w:rsidRDefault="00295759" w:rsidP="00295759">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Tabel 3.5 Kisi – Kisi Instrumen Respon Siswa</w:t>
      </w:r>
    </w:p>
    <w:tbl>
      <w:tblPr>
        <w:tblStyle w:val="TableGrid"/>
        <w:tblW w:w="0" w:type="auto"/>
        <w:tblInd w:w="250" w:type="dxa"/>
        <w:tblLook w:val="04A0"/>
      </w:tblPr>
      <w:tblGrid>
        <w:gridCol w:w="567"/>
        <w:gridCol w:w="1985"/>
        <w:gridCol w:w="4252"/>
        <w:gridCol w:w="851"/>
      </w:tblGrid>
      <w:tr w:rsidR="00295759" w:rsidRPr="00FF45D7" w:rsidTr="007D666F">
        <w:tc>
          <w:tcPr>
            <w:tcW w:w="567"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No</w:t>
            </w:r>
          </w:p>
        </w:tc>
        <w:tc>
          <w:tcPr>
            <w:tcW w:w="1985"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Aspek</w:t>
            </w:r>
          </w:p>
        </w:tc>
        <w:tc>
          <w:tcPr>
            <w:tcW w:w="4252"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Indikator</w:t>
            </w:r>
          </w:p>
        </w:tc>
        <w:tc>
          <w:tcPr>
            <w:tcW w:w="851" w:type="dxa"/>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Butir</w:t>
            </w:r>
          </w:p>
        </w:tc>
      </w:tr>
      <w:tr w:rsidR="00295759" w:rsidRPr="00FF45D7" w:rsidTr="007D666F">
        <w:tc>
          <w:tcPr>
            <w:tcW w:w="567"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c>
          <w:tcPr>
            <w:tcW w:w="1985" w:type="dxa"/>
            <w:vMerge w:val="restart"/>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Penyajian</w:t>
            </w: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Petunjuk pengerjaan sistematis dan mudah dipahami</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Penomoran yang runtut</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Gambar pendukung soal menarik</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Senang mengerjakan soal berbentuk game</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4</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Warna – warnanya sangat menarik</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5</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Menambah semangat untuk mengerjakan soal</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6</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Bahasa yang digunakan jelas</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7</w:t>
            </w:r>
          </w:p>
        </w:tc>
      </w:tr>
      <w:tr w:rsidR="00295759" w:rsidRPr="00FF45D7" w:rsidTr="007D666F">
        <w:tc>
          <w:tcPr>
            <w:tcW w:w="567"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1985" w:type="dxa"/>
            <w:vMerge/>
          </w:tcPr>
          <w:p w:rsidR="00295759" w:rsidRPr="00FF45D7" w:rsidRDefault="00295759" w:rsidP="007D666F">
            <w:pPr>
              <w:spacing w:line="480" w:lineRule="auto"/>
              <w:rPr>
                <w:rFonts w:ascii="Times New Roman" w:hAnsi="Times New Roman" w:cs="Times New Roman"/>
                <w:b/>
                <w:color w:val="000000" w:themeColor="text1"/>
                <w:sz w:val="24"/>
                <w:szCs w:val="24"/>
                <w:lang w:val="id-ID"/>
              </w:rPr>
            </w:pPr>
          </w:p>
        </w:tc>
        <w:tc>
          <w:tcPr>
            <w:tcW w:w="4252" w:type="dxa"/>
          </w:tcPr>
          <w:p w:rsidR="00295759" w:rsidRPr="00FF45D7" w:rsidRDefault="00295759" w:rsidP="007D666F">
            <w:pPr>
              <w:tabs>
                <w:tab w:val="left" w:leader="dot" w:pos="7371"/>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Cara mengerjakan sangat mudah</w:t>
            </w:r>
          </w:p>
        </w:tc>
        <w:tc>
          <w:tcPr>
            <w:tcW w:w="851" w:type="dxa"/>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8</w:t>
            </w:r>
          </w:p>
        </w:tc>
      </w:tr>
    </w:tbl>
    <w:p w:rsidR="00295759" w:rsidRPr="00FF45D7" w:rsidRDefault="00295759" w:rsidP="00295759">
      <w:pPr>
        <w:spacing w:line="480" w:lineRule="auto"/>
        <w:rPr>
          <w:rFonts w:ascii="Times New Roman" w:hAnsi="Times New Roman" w:cs="Times New Roman"/>
          <w:b/>
          <w:color w:val="000000" w:themeColor="text1"/>
          <w:sz w:val="24"/>
          <w:szCs w:val="24"/>
          <w:lang w:val="id-ID"/>
        </w:rPr>
      </w:pPr>
    </w:p>
    <w:p w:rsidR="00295759" w:rsidRPr="00FF45D7" w:rsidRDefault="00295759" w:rsidP="00295759">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Tabel 3.6 Kisi – Kisi Instrumen Angket Minat Belajar Siswa</w:t>
      </w:r>
    </w:p>
    <w:tbl>
      <w:tblPr>
        <w:tblStyle w:val="TableGrid"/>
        <w:tblW w:w="0" w:type="auto"/>
        <w:tblInd w:w="-176" w:type="dxa"/>
        <w:shd w:val="clear" w:color="auto" w:fill="FFFFFF" w:themeFill="background1"/>
        <w:tblLayout w:type="fixed"/>
        <w:tblLook w:val="04A0"/>
      </w:tblPr>
      <w:tblGrid>
        <w:gridCol w:w="568"/>
        <w:gridCol w:w="2126"/>
        <w:gridCol w:w="4502"/>
        <w:gridCol w:w="885"/>
      </w:tblGrid>
      <w:tr w:rsidR="00295759" w:rsidRPr="00FF45D7" w:rsidTr="007D666F">
        <w:trPr>
          <w:trHeight w:val="648"/>
        </w:trPr>
        <w:tc>
          <w:tcPr>
            <w:tcW w:w="568" w:type="dxa"/>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No</w:t>
            </w:r>
          </w:p>
        </w:tc>
        <w:tc>
          <w:tcPr>
            <w:tcW w:w="2126" w:type="dxa"/>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Aspek</w:t>
            </w:r>
          </w:p>
        </w:tc>
        <w:tc>
          <w:tcPr>
            <w:tcW w:w="4502" w:type="dxa"/>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Indikator</w:t>
            </w:r>
          </w:p>
        </w:tc>
        <w:tc>
          <w:tcPr>
            <w:tcW w:w="885" w:type="dxa"/>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Total butir</w:t>
            </w:r>
          </w:p>
        </w:tc>
      </w:tr>
      <w:tr w:rsidR="00295759" w:rsidRPr="00FF45D7" w:rsidTr="007D666F">
        <w:trPr>
          <w:trHeight w:val="835"/>
        </w:trPr>
        <w:tc>
          <w:tcPr>
            <w:tcW w:w="568" w:type="dxa"/>
            <w:vMerge w:val="restart"/>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c>
          <w:tcPr>
            <w:tcW w:w="2126" w:type="dxa"/>
            <w:vMerge w:val="restart"/>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Perasaan Senang</w:t>
            </w: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Pandangan / Pendapat siswa tentang pelajaran</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r>
      <w:tr w:rsidR="00295759" w:rsidRPr="00FF45D7" w:rsidTr="007D666F">
        <w:trPr>
          <w:trHeight w:val="425"/>
        </w:trPr>
        <w:tc>
          <w:tcPr>
            <w:tcW w:w="568" w:type="dxa"/>
            <w:vMerge/>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2126" w:type="dxa"/>
            <w:vMerge/>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Perasaan siswa selama mengikuti pelajaran </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r>
      <w:tr w:rsidR="00295759" w:rsidRPr="00FF45D7" w:rsidTr="007D666F">
        <w:tc>
          <w:tcPr>
            <w:tcW w:w="568" w:type="dxa"/>
            <w:vMerge/>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2126" w:type="dxa"/>
            <w:vMerge/>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Pendapat siswa tentang guru</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r>
      <w:tr w:rsidR="00295759" w:rsidRPr="00FF45D7" w:rsidTr="007D666F">
        <w:trPr>
          <w:trHeight w:val="299"/>
        </w:trPr>
        <w:tc>
          <w:tcPr>
            <w:tcW w:w="568" w:type="dxa"/>
            <w:vMerge w:val="restart"/>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c>
          <w:tcPr>
            <w:tcW w:w="2126" w:type="dxa"/>
            <w:vMerge w:val="restart"/>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Keterlibatan siswa</w:t>
            </w: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Keaktifan selama belajar siswa.</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4</w:t>
            </w:r>
          </w:p>
        </w:tc>
      </w:tr>
      <w:tr w:rsidR="00295759" w:rsidRPr="00FF45D7" w:rsidTr="007D666F">
        <w:tc>
          <w:tcPr>
            <w:tcW w:w="568" w:type="dxa"/>
            <w:vMerge/>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2126" w:type="dxa"/>
            <w:vMerge/>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Kesadaran belajar tentang di rumah.</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5</w:t>
            </w:r>
          </w:p>
        </w:tc>
      </w:tr>
      <w:tr w:rsidR="00295759" w:rsidRPr="00FF45D7" w:rsidTr="007D666F">
        <w:tc>
          <w:tcPr>
            <w:tcW w:w="568" w:type="dxa"/>
            <w:vMerge w:val="restart"/>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c>
          <w:tcPr>
            <w:tcW w:w="2126" w:type="dxa"/>
            <w:vMerge w:val="restart"/>
            <w:shd w:val="clear" w:color="auto" w:fill="FFFFFF" w:themeFill="background1"/>
            <w:vAlign w:val="center"/>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Ketertarikan</w:t>
            </w: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Respon siswa terhadap tugas yang diberikan</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6</w:t>
            </w:r>
          </w:p>
        </w:tc>
      </w:tr>
      <w:tr w:rsidR="00295759" w:rsidRPr="00FF45D7" w:rsidTr="007D666F">
        <w:tc>
          <w:tcPr>
            <w:tcW w:w="568" w:type="dxa"/>
            <w:vMerge/>
            <w:shd w:val="clear" w:color="auto" w:fill="FFFFFF" w:themeFill="background1"/>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2126" w:type="dxa"/>
            <w:vMerge/>
            <w:shd w:val="clear" w:color="auto" w:fill="FFFFFF" w:themeFill="background1"/>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Rasa ingin tahu terhadap tema panas dan perpindahan</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7</w:t>
            </w:r>
          </w:p>
        </w:tc>
      </w:tr>
      <w:tr w:rsidR="00295759" w:rsidRPr="00FF45D7" w:rsidTr="007D666F">
        <w:trPr>
          <w:trHeight w:val="175"/>
        </w:trPr>
        <w:tc>
          <w:tcPr>
            <w:tcW w:w="568" w:type="dxa"/>
            <w:vMerge/>
            <w:shd w:val="clear" w:color="auto" w:fill="FFFFFF" w:themeFill="background1"/>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2126" w:type="dxa"/>
            <w:vMerge/>
            <w:shd w:val="clear" w:color="auto" w:fill="FFFFFF" w:themeFill="background1"/>
          </w:tcPr>
          <w:p w:rsidR="00295759" w:rsidRPr="00FF45D7" w:rsidRDefault="00295759" w:rsidP="007D666F">
            <w:pPr>
              <w:spacing w:line="480" w:lineRule="auto"/>
              <w:rPr>
                <w:rFonts w:ascii="Times New Roman" w:hAnsi="Times New Roman" w:cs="Times New Roman"/>
                <w:color w:val="000000" w:themeColor="text1"/>
                <w:sz w:val="24"/>
                <w:szCs w:val="24"/>
                <w:lang w:val="id-ID"/>
              </w:rPr>
            </w:pPr>
          </w:p>
        </w:tc>
        <w:tc>
          <w:tcPr>
            <w:tcW w:w="4502" w:type="dxa"/>
            <w:shd w:val="clear" w:color="auto" w:fill="FFFFFF" w:themeFill="background1"/>
          </w:tcPr>
          <w:p w:rsidR="00295759" w:rsidRPr="00FF45D7" w:rsidRDefault="00295759" w:rsidP="007D666F">
            <w:p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Perhatian siswa saat belajar di kelas/daring.</w:t>
            </w:r>
          </w:p>
        </w:tc>
        <w:tc>
          <w:tcPr>
            <w:tcW w:w="885" w:type="dxa"/>
            <w:shd w:val="clear" w:color="auto" w:fill="FFFFFF" w:themeFill="background1"/>
          </w:tcPr>
          <w:p w:rsidR="00295759" w:rsidRPr="00FF45D7" w:rsidRDefault="00295759" w:rsidP="007D666F">
            <w:pPr>
              <w:spacing w:line="480" w:lineRule="auto"/>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8</w:t>
            </w:r>
          </w:p>
        </w:tc>
      </w:tr>
    </w:tbl>
    <w:p w:rsidR="00295759" w:rsidRPr="00FF45D7" w:rsidRDefault="00295759" w:rsidP="00295759">
      <w:pPr>
        <w:spacing w:line="480" w:lineRule="auto"/>
        <w:rPr>
          <w:rFonts w:ascii="Times New Roman" w:hAnsi="Times New Roman" w:cs="Times New Roman"/>
          <w:b/>
          <w:color w:val="000000" w:themeColor="text1"/>
          <w:sz w:val="24"/>
          <w:szCs w:val="24"/>
          <w:lang w:val="id-ID"/>
        </w:rPr>
      </w:pPr>
    </w:p>
    <w:p w:rsidR="00295759" w:rsidRPr="00FF45D7" w:rsidRDefault="00295759" w:rsidP="002E212C">
      <w:pPr>
        <w:pStyle w:val="ListParagraph"/>
        <w:numPr>
          <w:ilvl w:val="0"/>
          <w:numId w:val="5"/>
        </w:numPr>
        <w:tabs>
          <w:tab w:val="left" w:pos="1276"/>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Teknik Pengumpulan Data</w:t>
      </w:r>
    </w:p>
    <w:p w:rsidR="00295759" w:rsidRPr="00FF45D7" w:rsidRDefault="00295759" w:rsidP="00295759">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Teknik pengumpulan data yang digunakan peneliti pada penelitian ini adalah berupa observasi, angket (</w:t>
      </w:r>
      <w:r w:rsidRPr="00FF45D7">
        <w:rPr>
          <w:rFonts w:ascii="Times New Roman" w:hAnsi="Times New Roman" w:cs="Times New Roman"/>
          <w:i/>
          <w:color w:val="000000" w:themeColor="text1"/>
          <w:sz w:val="24"/>
          <w:szCs w:val="24"/>
          <w:lang w:val="id-ID"/>
        </w:rPr>
        <w:t>kuesioner</w:t>
      </w:r>
      <w:r w:rsidRPr="00FF45D7">
        <w:rPr>
          <w:rFonts w:ascii="Times New Roman" w:hAnsi="Times New Roman" w:cs="Times New Roman"/>
          <w:color w:val="000000" w:themeColor="text1"/>
          <w:sz w:val="24"/>
          <w:szCs w:val="24"/>
          <w:lang w:val="id-ID"/>
        </w:rPr>
        <w:t>) dan dokumentasi.</w:t>
      </w:r>
    </w:p>
    <w:p w:rsidR="00295759" w:rsidRPr="00FF45D7" w:rsidRDefault="00295759" w:rsidP="002E212C">
      <w:pPr>
        <w:pStyle w:val="ListParagraph"/>
        <w:numPr>
          <w:ilvl w:val="0"/>
          <w:numId w:val="7"/>
        </w:numPr>
        <w:tabs>
          <w:tab w:val="left" w:pos="1276"/>
        </w:tabs>
        <w:spacing w:line="480" w:lineRule="auto"/>
        <w:ind w:left="709"/>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Observasi</w:t>
      </w:r>
    </w:p>
    <w:p w:rsidR="00295759" w:rsidRPr="00FF45D7" w:rsidRDefault="00295759" w:rsidP="00295759">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Observasi adalah suatu teknik pengumpulan data atau informasi melalui suatu pengamatan terhadap yang diteliti. Observasi yang dilaksanakan untuk mengetahui aktivitas siswa dalam kelas pada saat pelaksanaan kegiatan pembelajaran bersama guru maupun pada saat pelaksanaan evaluasi pembelajaran.</w:t>
      </w:r>
    </w:p>
    <w:p w:rsidR="00295759" w:rsidRPr="00FF45D7" w:rsidRDefault="00295759" w:rsidP="002E212C">
      <w:pPr>
        <w:pStyle w:val="ListParagraph"/>
        <w:numPr>
          <w:ilvl w:val="0"/>
          <w:numId w:val="7"/>
        </w:numPr>
        <w:tabs>
          <w:tab w:val="left" w:pos="1276"/>
        </w:tabs>
        <w:spacing w:line="480" w:lineRule="auto"/>
        <w:ind w:left="709"/>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Angket (</w:t>
      </w:r>
      <w:r w:rsidRPr="00FF45D7">
        <w:rPr>
          <w:rFonts w:ascii="Times New Roman" w:hAnsi="Times New Roman" w:cs="Times New Roman"/>
          <w:i/>
          <w:color w:val="000000" w:themeColor="text1"/>
          <w:sz w:val="24"/>
          <w:szCs w:val="24"/>
          <w:lang w:val="id-ID"/>
        </w:rPr>
        <w:t>kuesioner</w:t>
      </w:r>
      <w:r w:rsidRPr="00FF45D7">
        <w:rPr>
          <w:rFonts w:ascii="Times New Roman" w:hAnsi="Times New Roman" w:cs="Times New Roman"/>
          <w:color w:val="000000" w:themeColor="text1"/>
          <w:sz w:val="24"/>
          <w:szCs w:val="24"/>
          <w:lang w:val="id-ID"/>
        </w:rPr>
        <w:t>)</w:t>
      </w:r>
    </w:p>
    <w:p w:rsidR="00295759" w:rsidRPr="00FF45D7" w:rsidRDefault="00295759" w:rsidP="00295759">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Angket merupakan suatu daftar pertanyaan atau penyataan tentang peristiwa tertentu yang diberikan kepada subjek, baik secara individual atau kelompok untuk mendapatkan suatu informasi tertentu. Angket digunakan untuk mengambil data pada kegiatan validasi yang diajukan kepada ahli media,ahli materi, guru dan siswa.</w:t>
      </w:r>
    </w:p>
    <w:p w:rsidR="00295759" w:rsidRPr="00FF45D7" w:rsidRDefault="00295759" w:rsidP="002E212C">
      <w:pPr>
        <w:pStyle w:val="ListParagraph"/>
        <w:numPr>
          <w:ilvl w:val="0"/>
          <w:numId w:val="7"/>
        </w:numPr>
        <w:tabs>
          <w:tab w:val="left" w:pos="1276"/>
        </w:tabs>
        <w:spacing w:line="480" w:lineRule="auto"/>
        <w:ind w:left="709"/>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Dokumentasi</w:t>
      </w:r>
    </w:p>
    <w:p w:rsidR="00295759" w:rsidRPr="00FF45D7" w:rsidRDefault="00295759" w:rsidP="00295759">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Dokumentasi adalah proses pengumpulan, pemilihan, pengolahan dan penyimpanan informasi di bidang pengetahuan; pemberian atau pengumpulan bukti dari keterangan sepeti gambar, kutipan dan bahan referensi lainnya.</w:t>
      </w:r>
    </w:p>
    <w:p w:rsidR="00295759" w:rsidRPr="00FF45D7" w:rsidRDefault="00295759" w:rsidP="002E212C">
      <w:pPr>
        <w:pStyle w:val="ListParagraph"/>
        <w:numPr>
          <w:ilvl w:val="0"/>
          <w:numId w:val="5"/>
        </w:numPr>
        <w:tabs>
          <w:tab w:val="left" w:pos="1276"/>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 xml:space="preserve">Uji Validitas </w:t>
      </w:r>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Uji validitas yang digunakan dalam penelitian menggunakan uji validitas angket. Uji validitas bertujuan untuk menentukan seberapa besar kevalidan angket yang akan digunakan, dengan mengetahui apakah angket tersebut sudah layak digunakan untuk disebarkan atau masih terdapat kekurangan. Salah satu yang menunjukan validitas ahli adalah formula Aiken’s V untuk menghitung </w:t>
      </w:r>
      <w:r w:rsidRPr="00FF45D7">
        <w:rPr>
          <w:rFonts w:ascii="Times New Roman" w:hAnsi="Times New Roman" w:cs="Times New Roman"/>
          <w:i/>
          <w:color w:val="000000" w:themeColor="text1"/>
          <w:sz w:val="24"/>
          <w:szCs w:val="24"/>
          <w:lang w:val="id-ID"/>
        </w:rPr>
        <w:t xml:space="preserve">content-validity coefficient </w:t>
      </w:r>
      <w:r w:rsidRPr="00FF45D7">
        <w:rPr>
          <w:rFonts w:ascii="Times New Roman" w:hAnsi="Times New Roman" w:cs="Times New Roman"/>
          <w:color w:val="000000" w:themeColor="text1"/>
          <w:sz w:val="24"/>
          <w:szCs w:val="24"/>
          <w:lang w:val="id-ID"/>
        </w:rPr>
        <w:t>yang didasarkan pada hasil penilaian dari panel ahli sebanyak n orang terhadap suatu item dari segi sejauh mana item tersebut telah mewakili konstrak yang diukur. Rumus yang digunakan formula Aiken’s yaitu :</w:t>
      </w:r>
    </w:p>
    <w:p w:rsidR="00295759" w:rsidRPr="00FF45D7" w:rsidRDefault="00295759" w:rsidP="00295759">
      <w:pPr>
        <w:spacing w:before="240" w:line="480" w:lineRule="auto"/>
        <w:ind w:firstLine="680"/>
        <w:jc w:val="both"/>
        <w:rPr>
          <w:rFonts w:ascii="Times New Roman" w:hAnsi="Times New Roman" w:cs="Times New Roman"/>
          <w:color w:val="000000" w:themeColor="text1"/>
          <w:sz w:val="24"/>
          <w:szCs w:val="24"/>
          <w:lang w:val="id-ID"/>
        </w:rPr>
      </w:pPr>
      <m:oMathPara>
        <m:oMathParaPr>
          <m:jc m:val="center"/>
        </m:oMathParaPr>
        <m:oMath>
          <m:r>
            <m:rPr>
              <m:sty m:val="p"/>
            </m:rPr>
            <w:rPr>
              <w:rFonts w:ascii="Cambria Math" w:hAnsi="Cambria Math" w:cs="Times New Roman"/>
              <w:color w:val="000000" w:themeColor="text1"/>
              <w:sz w:val="24"/>
              <w:szCs w:val="24"/>
              <w:lang w:val="id-ID"/>
            </w:rPr>
            <m:t>V</m:t>
          </m:r>
          <m:r>
            <w:rPr>
              <w:rFonts w:ascii="Cambria Math" w:eastAsia="Cambria Math" w:hAnsi="Cambria Math" w:cs="Cambria Math"/>
              <w:color w:val="000000" w:themeColor="text1"/>
              <w:sz w:val="24"/>
              <w:szCs w:val="24"/>
              <w:lang w:val="id-ID"/>
            </w:rPr>
            <m:t>=</m:t>
          </m:r>
          <m:f>
            <m:fPr>
              <m:ctrlPr>
                <w:rPr>
                  <w:rFonts w:ascii="Cambria Math" w:eastAsia="Cambria Math" w:hAnsi="Cambria Math" w:cs="Cambria Math"/>
                  <w:i/>
                  <w:color w:val="000000" w:themeColor="text1"/>
                  <w:sz w:val="24"/>
                  <w:szCs w:val="24"/>
                  <w:lang w:val="id-ID"/>
                </w:rPr>
              </m:ctrlPr>
            </m:fPr>
            <m:num>
              <m:nary>
                <m:naryPr>
                  <m:chr m:val="∑"/>
                  <m:limLoc m:val="undOvr"/>
                  <m:subHide m:val="on"/>
                  <m:supHide m:val="on"/>
                  <m:ctrlPr>
                    <w:rPr>
                      <w:rFonts w:ascii="Cambria Math" w:eastAsia="Cambria Math" w:hAnsi="Cambria Math" w:cs="Cambria Math"/>
                      <w:i/>
                      <w:color w:val="000000" w:themeColor="text1"/>
                      <w:sz w:val="24"/>
                      <w:szCs w:val="24"/>
                      <w:lang w:val="id-ID"/>
                    </w:rPr>
                  </m:ctrlPr>
                </m:naryPr>
                <m:sub/>
                <m:sup/>
                <m:e>
                  <m:r>
                    <m:rPr>
                      <m:sty m:val="p"/>
                    </m:rPr>
                    <w:rPr>
                      <w:rFonts w:ascii="Cambria Math" w:eastAsia="Cambria Math" w:hAnsi="Cambria Math" w:cs="Cambria Math"/>
                      <w:color w:val="000000" w:themeColor="text1"/>
                      <w:sz w:val="24"/>
                      <w:szCs w:val="24"/>
                      <w:lang w:val="id-ID"/>
                    </w:rPr>
                    <m:t>s</m:t>
                  </m:r>
                </m:e>
              </m:nary>
            </m:num>
            <m:den>
              <m:d>
                <m:dPr>
                  <m:begChr m:val="["/>
                  <m:endChr m:val="]"/>
                  <m:ctrlPr>
                    <w:rPr>
                      <w:rFonts w:ascii="Cambria Math" w:eastAsia="Cambria Math" w:hAnsi="Cambria Math" w:cs="Cambria Math"/>
                      <w:i/>
                      <w:color w:val="000000" w:themeColor="text1"/>
                      <w:sz w:val="24"/>
                      <w:szCs w:val="24"/>
                      <w:lang w:val="id-ID"/>
                    </w:rPr>
                  </m:ctrlPr>
                </m:dPr>
                <m:e>
                  <m:r>
                    <m:rPr>
                      <m:sty m:val="p"/>
                    </m:rPr>
                    <w:rPr>
                      <w:rFonts w:ascii="Cambria Math" w:eastAsia="Cambria Math" w:hAnsi="Cambria Math" w:cs="Cambria Math"/>
                      <w:color w:val="000000" w:themeColor="text1"/>
                      <w:sz w:val="24"/>
                      <w:szCs w:val="24"/>
                      <w:lang w:val="id-ID"/>
                    </w:rPr>
                    <m:t>n (c-1</m:t>
                  </m:r>
                  <m:r>
                    <m:rPr>
                      <m:sty m:val="p"/>
                    </m:rPr>
                    <w:rPr>
                      <w:rFonts w:ascii="Cambria Math" w:hAnsi="Cambria Math" w:cs="Times New Roman"/>
                      <w:color w:val="000000" w:themeColor="text1"/>
                      <w:sz w:val="24"/>
                      <w:szCs w:val="24"/>
                      <w:lang w:val="id-ID"/>
                    </w:rPr>
                    <m:t xml:space="preserve">) </m:t>
                  </m:r>
                </m:e>
              </m:d>
            </m:den>
          </m:f>
        </m:oMath>
      </m:oMathPara>
    </w:p>
    <w:p w:rsidR="00295759" w:rsidRPr="00FF45D7" w:rsidRDefault="00295759" w:rsidP="00295759">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Keterangan :</w:t>
      </w:r>
    </w:p>
    <w:p w:rsidR="00295759" w:rsidRPr="00FF45D7" w:rsidRDefault="00295759" w:rsidP="00295759">
      <w:pPr>
        <w:tabs>
          <w:tab w:val="left" w:pos="1134"/>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V</w:t>
      </w:r>
      <w:r w:rsidRPr="00FF45D7">
        <w:rPr>
          <w:rFonts w:ascii="Times New Roman" w:hAnsi="Times New Roman" w:cs="Times New Roman"/>
          <w:color w:val="000000" w:themeColor="text1"/>
          <w:sz w:val="24"/>
          <w:szCs w:val="24"/>
          <w:lang w:val="id-ID"/>
        </w:rPr>
        <w:tab/>
        <w:t>: Indeks validitas V Aiken’s</w:t>
      </w:r>
    </w:p>
    <w:p w:rsidR="00295759" w:rsidRPr="00FF45D7" w:rsidRDefault="00295759" w:rsidP="00295759">
      <w:pPr>
        <w:tabs>
          <w:tab w:val="left" w:pos="1134"/>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w:t>
      </w:r>
      <w:r w:rsidRPr="00FF45D7">
        <w:rPr>
          <w:rFonts w:ascii="Times New Roman" w:hAnsi="Times New Roman" w:cs="Times New Roman"/>
          <w:color w:val="000000" w:themeColor="text1"/>
          <w:sz w:val="24"/>
          <w:szCs w:val="24"/>
          <w:lang w:val="id-ID"/>
        </w:rPr>
        <w:tab/>
        <w:t>: r – lo</w:t>
      </w:r>
    </w:p>
    <w:p w:rsidR="00295759" w:rsidRPr="00FF45D7" w:rsidRDefault="00295759" w:rsidP="00295759">
      <w:pPr>
        <w:tabs>
          <w:tab w:val="left" w:pos="1134"/>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lo </w:t>
      </w:r>
      <w:r w:rsidRPr="00FF45D7">
        <w:rPr>
          <w:rFonts w:ascii="Times New Roman" w:hAnsi="Times New Roman" w:cs="Times New Roman"/>
          <w:color w:val="000000" w:themeColor="text1"/>
          <w:sz w:val="24"/>
          <w:szCs w:val="24"/>
          <w:lang w:val="id-ID"/>
        </w:rPr>
        <w:tab/>
        <w:t>: Angka penilaian validitas terendah (yaitu 1)</w:t>
      </w:r>
    </w:p>
    <w:p w:rsidR="00295759" w:rsidRPr="00FF45D7" w:rsidRDefault="00295759" w:rsidP="00295759">
      <w:pPr>
        <w:tabs>
          <w:tab w:val="left" w:pos="1134"/>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c </w:t>
      </w:r>
      <w:r w:rsidRPr="00FF45D7">
        <w:rPr>
          <w:rFonts w:ascii="Times New Roman" w:hAnsi="Times New Roman" w:cs="Times New Roman"/>
          <w:color w:val="000000" w:themeColor="text1"/>
          <w:sz w:val="24"/>
          <w:szCs w:val="24"/>
          <w:lang w:val="id-ID"/>
        </w:rPr>
        <w:tab/>
        <w:t>: Angka penilaian validitas tertinggi (yaitu 4)</w:t>
      </w:r>
    </w:p>
    <w:p w:rsidR="00295759" w:rsidRPr="00FF45D7" w:rsidRDefault="00295759" w:rsidP="00295759">
      <w:pPr>
        <w:tabs>
          <w:tab w:val="left" w:pos="1134"/>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r</w:t>
      </w:r>
      <w:r w:rsidRPr="00FF45D7">
        <w:rPr>
          <w:rFonts w:ascii="Times New Roman" w:hAnsi="Times New Roman" w:cs="Times New Roman"/>
          <w:color w:val="000000" w:themeColor="text1"/>
          <w:sz w:val="24"/>
          <w:szCs w:val="24"/>
          <w:lang w:val="id-ID"/>
        </w:rPr>
        <w:tab/>
        <w:t>: Angka yang diberikan oleh seorang expert</w:t>
      </w:r>
    </w:p>
    <w:p w:rsidR="00295759" w:rsidRPr="00FF45D7" w:rsidRDefault="00295759" w:rsidP="00295759">
      <w:pPr>
        <w:tabs>
          <w:tab w:val="left" w:pos="1134"/>
        </w:tabs>
        <w:spacing w:line="480" w:lineRule="auto"/>
        <w:ind w:firstLine="680"/>
        <w:jc w:val="both"/>
        <w:rPr>
          <w:rFonts w:ascii="Times New Roman" w:hAnsi="Times New Roman" w:cs="Times New Roman"/>
          <w:color w:val="000000" w:themeColor="text1"/>
          <w:sz w:val="24"/>
          <w:szCs w:val="24"/>
          <w:lang w:val="id-ID"/>
        </w:rPr>
      </w:pPr>
    </w:p>
    <w:p w:rsidR="00295759" w:rsidRPr="00FF45D7" w:rsidRDefault="00295759" w:rsidP="002E212C">
      <w:pPr>
        <w:pStyle w:val="ListParagraph"/>
        <w:numPr>
          <w:ilvl w:val="0"/>
          <w:numId w:val="5"/>
        </w:numPr>
        <w:tabs>
          <w:tab w:val="left" w:pos="1276"/>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Uji Reliabitas</w:t>
      </w:r>
    </w:p>
    <w:p w:rsidR="00295759" w:rsidRPr="00FF45D7" w:rsidRDefault="00295759" w:rsidP="00295759">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Uji reliabilitas angket bertujuan untuk mengetahui apakah angket yang dikembangkan bersifat reliabel atau tidak. Dikatakan reliabel apabila angket yang </w:t>
      </w:r>
      <w:r w:rsidRPr="00FF45D7">
        <w:rPr>
          <w:rFonts w:ascii="Times New Roman" w:hAnsi="Times New Roman" w:cs="Times New Roman"/>
          <w:color w:val="000000" w:themeColor="text1"/>
          <w:sz w:val="24"/>
          <w:szCs w:val="24"/>
          <w:lang w:val="id-ID"/>
        </w:rPr>
        <w:lastRenderedPageBreak/>
        <w:t xml:space="preserve">sama digunakan berulang kali pada waktu yang berbeda tetapi dapat menghasilkan data yang sama. Uji reliabilitas menggunakan rumus </w:t>
      </w:r>
      <w:r w:rsidRPr="00FF45D7">
        <w:rPr>
          <w:rFonts w:ascii="Times New Roman" w:hAnsi="Times New Roman" w:cs="Times New Roman"/>
          <w:i/>
          <w:color w:val="000000" w:themeColor="text1"/>
          <w:sz w:val="24"/>
          <w:szCs w:val="24"/>
          <w:lang w:val="id-ID"/>
        </w:rPr>
        <w:t xml:space="preserve">Alpha Cronbach </w:t>
      </w:r>
      <w:r w:rsidRPr="00FF45D7">
        <w:rPr>
          <w:rFonts w:ascii="Times New Roman" w:hAnsi="Times New Roman" w:cs="Times New Roman"/>
          <w:color w:val="000000" w:themeColor="text1"/>
          <w:sz w:val="24"/>
          <w:szCs w:val="24"/>
          <w:lang w:val="id-ID"/>
        </w:rPr>
        <w:t>:</w:t>
      </w:r>
    </w:p>
    <w:p w:rsidR="00295759" w:rsidRPr="00FF45D7" w:rsidRDefault="00804B2A" w:rsidP="00295759">
      <w:pPr>
        <w:pStyle w:val="ListParagraph"/>
        <w:spacing w:line="480" w:lineRule="auto"/>
        <w:ind w:left="0"/>
        <w:jc w:val="center"/>
        <w:rPr>
          <w:rFonts w:ascii="Times New Roman" w:eastAsiaTheme="minorEastAsia" w:hAnsi="Times New Roman" w:cs="Times New Roman"/>
          <w:color w:val="000000" w:themeColor="text1"/>
          <w:sz w:val="24"/>
          <w:szCs w:val="24"/>
          <w:lang w:val="id-ID"/>
        </w:rPr>
      </w:pPr>
      <m:oMathPara>
        <m:oMath>
          <m:sSub>
            <m:sSubPr>
              <m:ctrlPr>
                <w:rPr>
                  <w:rFonts w:ascii="Cambria Math" w:hAnsi="Cambria Math" w:cs="Times New Roman"/>
                  <w:i/>
                  <w:color w:val="000000" w:themeColor="text1"/>
                  <w:sz w:val="24"/>
                  <w:szCs w:val="24"/>
                  <w:lang w:val="id-ID"/>
                </w:rPr>
              </m:ctrlPr>
            </m:sSubPr>
            <m:e>
              <m:r>
                <w:rPr>
                  <w:rFonts w:ascii="Cambria Math" w:hAnsi="Cambria Math" w:cs="Times New Roman"/>
                  <w:color w:val="000000" w:themeColor="text1"/>
                  <w:sz w:val="24"/>
                  <w:szCs w:val="24"/>
                  <w:lang w:val="id-ID"/>
                </w:rPr>
                <m:t>r</m:t>
              </m:r>
            </m:e>
            <m:sub>
              <m:r>
                <w:rPr>
                  <w:rFonts w:ascii="Cambria Math" w:hAnsi="Cambria Math" w:cs="Times New Roman"/>
                  <w:color w:val="000000" w:themeColor="text1"/>
                  <w:sz w:val="24"/>
                  <w:szCs w:val="24"/>
                  <w:lang w:val="id-ID"/>
                </w:rPr>
                <m:t xml:space="preserve">11= </m:t>
              </m:r>
              <m:d>
                <m:dPr>
                  <m:begChr m:val="["/>
                  <m:endChr m:val="]"/>
                  <m:ctrlPr>
                    <w:rPr>
                      <w:rFonts w:ascii="Cambria Math" w:hAnsi="Cambria Math" w:cs="Times New Roman"/>
                      <w:i/>
                      <w:color w:val="000000" w:themeColor="text1"/>
                      <w:sz w:val="24"/>
                      <w:szCs w:val="24"/>
                      <w:lang w:val="id-ID"/>
                    </w:rPr>
                  </m:ctrlPr>
                </m:dPr>
                <m:e>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lang w:val="id-ID"/>
                        </w:rPr>
                        <m:t>n</m:t>
                      </m:r>
                    </m:num>
                    <m:den>
                      <m:r>
                        <w:rPr>
                          <w:rFonts w:ascii="Cambria Math" w:hAnsi="Cambria Math" w:cs="Times New Roman"/>
                          <w:color w:val="000000" w:themeColor="text1"/>
                          <w:sz w:val="24"/>
                          <w:szCs w:val="24"/>
                          <w:lang w:val="id-ID"/>
                        </w:rPr>
                        <m:t>n-1</m:t>
                      </m:r>
                    </m:den>
                  </m:f>
                </m:e>
              </m:d>
              <m:d>
                <m:dPr>
                  <m:begChr m:val="["/>
                  <m:endChr m:val="]"/>
                  <m:ctrlPr>
                    <w:rPr>
                      <w:rFonts w:ascii="Cambria Math" w:hAnsi="Cambria Math" w:cs="Times New Roman"/>
                      <w:i/>
                      <w:color w:val="000000" w:themeColor="text1"/>
                      <w:sz w:val="24"/>
                      <w:szCs w:val="24"/>
                      <w:lang w:val="id-ID"/>
                    </w:rPr>
                  </m:ctrlPr>
                </m:dPr>
                <m:e>
                  <m:r>
                    <w:rPr>
                      <w:rFonts w:ascii="Cambria Math" w:hAnsi="Cambria Math" w:cs="Times New Roman"/>
                      <w:color w:val="000000" w:themeColor="text1"/>
                      <w:sz w:val="24"/>
                      <w:szCs w:val="24"/>
                      <w:lang w:val="id-ID"/>
                    </w:rPr>
                    <m:t xml:space="preserve">1- </m:t>
                  </m:r>
                  <m:f>
                    <m:fPr>
                      <m:ctrlPr>
                        <w:rPr>
                          <w:rFonts w:ascii="Cambria Math" w:hAnsi="Cambria Math" w:cs="Times New Roman"/>
                          <w:i/>
                          <w:color w:val="000000" w:themeColor="text1"/>
                          <w:sz w:val="24"/>
                          <w:szCs w:val="24"/>
                          <w:lang w:val="id-ID"/>
                        </w:rPr>
                      </m:ctrlPr>
                    </m:fPr>
                    <m:num>
                      <m:nary>
                        <m:naryPr>
                          <m:chr m:val="∑"/>
                          <m:limLoc m:val="undOvr"/>
                          <m:subHide m:val="on"/>
                          <m:supHide m:val="on"/>
                          <m:ctrlPr>
                            <w:rPr>
                              <w:rFonts w:ascii="Cambria Math" w:hAnsi="Cambria Math" w:cs="Times New Roman"/>
                              <w:i/>
                              <w:color w:val="000000" w:themeColor="text1"/>
                              <w:sz w:val="24"/>
                              <w:szCs w:val="24"/>
                              <w:lang w:val="id-ID"/>
                            </w:rPr>
                          </m:ctrlPr>
                        </m:naryPr>
                        <m:sub/>
                        <m:sup/>
                        <m:e>
                          <m:r>
                            <w:rPr>
                              <w:rFonts w:ascii="Cambria Math" w:hAnsi="Cambria Math" w:cs="Times New Roman"/>
                              <w:color w:val="000000" w:themeColor="text1"/>
                              <w:sz w:val="24"/>
                              <w:szCs w:val="24"/>
                              <w:lang w:val="id-ID"/>
                            </w:rPr>
                            <m:t>σ</m:t>
                          </m:r>
                          <m:sSup>
                            <m:sSupPr>
                              <m:ctrlPr>
                                <w:rPr>
                                  <w:rFonts w:ascii="Cambria Math" w:hAnsi="Cambria Math" w:cs="Times New Roman"/>
                                  <w:i/>
                                  <w:color w:val="000000" w:themeColor="text1"/>
                                  <w:sz w:val="24"/>
                                  <w:szCs w:val="24"/>
                                  <w:lang w:val="id-ID"/>
                                </w:rPr>
                              </m:ctrlPr>
                            </m:sSupPr>
                            <m:e>
                              <m:r>
                                <w:rPr>
                                  <w:rFonts w:ascii="Cambria Math" w:hAnsi="Cambria Math" w:cs="Times New Roman"/>
                                  <w:color w:val="000000" w:themeColor="text1"/>
                                  <w:sz w:val="24"/>
                                  <w:szCs w:val="24"/>
                                  <w:lang w:val="id-ID"/>
                                </w:rPr>
                                <m:t>t</m:t>
                              </m:r>
                            </m:e>
                            <m:sup>
                              <m:r>
                                <w:rPr>
                                  <w:rFonts w:ascii="Cambria Math" w:hAnsi="Cambria Math" w:cs="Times New Roman"/>
                                  <w:color w:val="000000" w:themeColor="text1"/>
                                  <w:sz w:val="24"/>
                                  <w:szCs w:val="24"/>
                                  <w:lang w:val="id-ID"/>
                                </w:rPr>
                                <m:t>2</m:t>
                              </m:r>
                            </m:sup>
                          </m:sSup>
                        </m:e>
                      </m:nary>
                    </m:num>
                    <m:den>
                      <m:sSubSup>
                        <m:sSubSupPr>
                          <m:ctrlPr>
                            <w:rPr>
                              <w:rFonts w:ascii="Cambria Math" w:hAnsi="Cambria Math" w:cs="Times New Roman"/>
                              <w:i/>
                              <w:color w:val="000000" w:themeColor="text1"/>
                              <w:sz w:val="24"/>
                              <w:szCs w:val="24"/>
                              <w:lang w:val="id-ID"/>
                            </w:rPr>
                          </m:ctrlPr>
                        </m:sSubSupPr>
                        <m:e>
                          <m:r>
                            <w:rPr>
                              <w:rFonts w:ascii="Cambria Math" w:hAnsi="Cambria Math" w:cs="Times New Roman"/>
                              <w:color w:val="000000" w:themeColor="text1"/>
                              <w:sz w:val="24"/>
                              <w:szCs w:val="24"/>
                              <w:lang w:val="id-ID"/>
                            </w:rPr>
                            <m:t>σ</m:t>
                          </m:r>
                        </m:e>
                        <m:sub>
                          <m:r>
                            <w:rPr>
                              <w:rFonts w:ascii="Cambria Math" w:hAnsi="Cambria Math" w:cs="Times New Roman"/>
                              <w:color w:val="000000" w:themeColor="text1"/>
                              <w:sz w:val="24"/>
                              <w:szCs w:val="24"/>
                              <w:lang w:val="id-ID"/>
                            </w:rPr>
                            <m:t>t</m:t>
                          </m:r>
                        </m:sub>
                        <m:sup>
                          <m:r>
                            <w:rPr>
                              <w:rFonts w:ascii="Cambria Math" w:hAnsi="Cambria Math" w:cs="Times New Roman"/>
                              <w:color w:val="000000" w:themeColor="text1"/>
                              <w:sz w:val="24"/>
                              <w:szCs w:val="24"/>
                              <w:lang w:val="id-ID"/>
                            </w:rPr>
                            <m:t>2</m:t>
                          </m:r>
                        </m:sup>
                      </m:sSubSup>
                    </m:den>
                  </m:f>
                </m:e>
              </m:d>
            </m:sub>
          </m:sSub>
        </m:oMath>
      </m:oMathPara>
    </w:p>
    <w:p w:rsidR="00295759" w:rsidRPr="00FF45D7" w:rsidRDefault="00295759" w:rsidP="00295759">
      <w:pPr>
        <w:spacing w:line="480" w:lineRule="auto"/>
        <w:ind w:firstLine="680"/>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Keterangan : </w:t>
      </w:r>
    </w:p>
    <w:p w:rsidR="00295759" w:rsidRPr="00FF45D7" w:rsidRDefault="00295759" w:rsidP="00295759">
      <w:pPr>
        <w:tabs>
          <w:tab w:val="left" w:pos="720"/>
          <w:tab w:val="left" w:pos="1276"/>
          <w:tab w:val="left" w:pos="1440"/>
          <w:tab w:val="left" w:pos="2160"/>
          <w:tab w:val="left" w:pos="2880"/>
          <w:tab w:val="left" w:pos="3600"/>
        </w:tabs>
        <w:spacing w:line="480" w:lineRule="auto"/>
        <w:ind w:firstLine="680"/>
        <w:rPr>
          <w:rFonts w:ascii="Times New Roman" w:hAnsi="Times New Roman" w:cs="Times New Roman"/>
          <w:color w:val="000000" w:themeColor="text1"/>
          <w:sz w:val="24"/>
          <w:szCs w:val="24"/>
          <w:lang w:val="id-ID"/>
        </w:rPr>
      </w:pPr>
      <w:r w:rsidRPr="00FF45D7">
        <w:rPr>
          <w:rFonts w:ascii="Times New Roman" w:hAnsi="Times New Roman" w:cs="Times New Roman"/>
          <w:i/>
          <w:color w:val="000000" w:themeColor="text1"/>
          <w:sz w:val="24"/>
          <w:szCs w:val="24"/>
          <w:lang w:val="id-ID"/>
        </w:rPr>
        <w:t>r</w:t>
      </w:r>
      <w:r w:rsidRPr="00FF45D7">
        <w:rPr>
          <w:rFonts w:ascii="Times New Roman" w:hAnsi="Times New Roman" w:cs="Times New Roman"/>
          <w:i/>
          <w:color w:val="000000" w:themeColor="text1"/>
          <w:sz w:val="24"/>
          <w:szCs w:val="24"/>
          <w:vertAlign w:val="subscript"/>
          <w:lang w:val="id-ID"/>
        </w:rPr>
        <w:t>11</w:t>
      </w:r>
      <w:r w:rsidRPr="00FF45D7">
        <w:rPr>
          <w:rFonts w:ascii="Times New Roman" w:hAnsi="Times New Roman" w:cs="Times New Roman"/>
          <w:color w:val="000000" w:themeColor="text1"/>
          <w:sz w:val="24"/>
          <w:szCs w:val="24"/>
          <w:lang w:val="id-ID"/>
        </w:rPr>
        <w:tab/>
        <w:t xml:space="preserve">: Nilai reliabilitas yang dicari </w:t>
      </w:r>
    </w:p>
    <w:p w:rsidR="00295759" w:rsidRPr="00FF45D7" w:rsidRDefault="00295759" w:rsidP="00295759">
      <w:pPr>
        <w:tabs>
          <w:tab w:val="left" w:pos="720"/>
          <w:tab w:val="left" w:pos="1276"/>
          <w:tab w:val="left" w:pos="1440"/>
          <w:tab w:val="left" w:pos="2160"/>
          <w:tab w:val="left" w:pos="2880"/>
          <w:tab w:val="left" w:pos="3600"/>
        </w:tabs>
        <w:spacing w:line="480" w:lineRule="auto"/>
        <w:ind w:firstLine="680"/>
        <w:rPr>
          <w:rFonts w:ascii="Times New Roman" w:hAnsi="Times New Roman" w:cs="Times New Roman"/>
          <w:color w:val="000000" w:themeColor="text1"/>
          <w:sz w:val="24"/>
          <w:szCs w:val="24"/>
          <w:lang w:val="id-ID"/>
        </w:rPr>
      </w:pPr>
      <w:r w:rsidRPr="00FF45D7">
        <w:rPr>
          <w:rFonts w:ascii="Times New Roman" w:hAnsi="Times New Roman" w:cs="Times New Roman"/>
          <w:i/>
          <w:color w:val="000000" w:themeColor="text1"/>
          <w:sz w:val="24"/>
          <w:szCs w:val="24"/>
          <w:lang w:val="id-ID"/>
        </w:rPr>
        <w:t>n</w:t>
      </w:r>
      <w:r w:rsidRPr="00FF45D7">
        <w:rPr>
          <w:rFonts w:ascii="Times New Roman" w:hAnsi="Times New Roman" w:cs="Times New Roman"/>
          <w:color w:val="000000" w:themeColor="text1"/>
          <w:sz w:val="24"/>
          <w:szCs w:val="24"/>
          <w:lang w:val="id-ID"/>
        </w:rPr>
        <w:tab/>
        <w:t>: Jumlah item pertanyaan yang diuji</w:t>
      </w:r>
    </w:p>
    <w:p w:rsidR="00295759" w:rsidRPr="00FF45D7" w:rsidRDefault="00295759" w:rsidP="00295759">
      <w:pPr>
        <w:tabs>
          <w:tab w:val="left" w:pos="720"/>
          <w:tab w:val="left" w:pos="1276"/>
          <w:tab w:val="left" w:pos="1440"/>
          <w:tab w:val="left" w:pos="2160"/>
          <w:tab w:val="left" w:pos="2880"/>
          <w:tab w:val="left" w:pos="3600"/>
        </w:tabs>
        <w:spacing w:line="480" w:lineRule="auto"/>
        <w:ind w:firstLine="680"/>
        <w:rPr>
          <w:rFonts w:ascii="Times New Roman" w:hAnsi="Times New Roman" w:cs="Times New Roman"/>
          <w:color w:val="000000" w:themeColor="text1"/>
          <w:sz w:val="16"/>
          <w:szCs w:val="16"/>
          <w:lang w:val="id-ID"/>
        </w:rPr>
      </w:pPr>
      <w:r w:rsidRPr="00FF45D7">
        <w:rPr>
          <w:rFonts w:ascii="Times New Roman" w:eastAsiaTheme="minorEastAsia" w:hAnsi="Times New Roman" w:cs="Times New Roman"/>
          <w:color w:val="000000" w:themeColor="text1"/>
          <w:sz w:val="16"/>
          <w:szCs w:val="16"/>
          <w:lang w:val="id-ID"/>
        </w:rPr>
        <w:tab/>
      </w:r>
      <m:oMath>
        <m:nary>
          <m:naryPr>
            <m:chr m:val="∑"/>
            <m:limLoc m:val="undOvr"/>
            <m:subHide m:val="on"/>
            <m:supHide m:val="on"/>
            <m:ctrlPr>
              <w:rPr>
                <w:rFonts w:ascii="Cambria Math" w:hAnsi="Cambria Math" w:cs="Times New Roman"/>
                <w:i/>
                <w:color w:val="000000" w:themeColor="text1"/>
                <w:sz w:val="16"/>
                <w:szCs w:val="16"/>
                <w:lang w:val="id-ID"/>
              </w:rPr>
            </m:ctrlPr>
          </m:naryPr>
          <m:sub/>
          <m:sup/>
          <m:e>
            <m:r>
              <w:rPr>
                <w:rFonts w:ascii="Cambria Math" w:hAnsi="Cambria Math" w:cs="Times New Roman"/>
                <w:color w:val="000000" w:themeColor="text1"/>
                <w:sz w:val="16"/>
                <w:szCs w:val="16"/>
                <w:lang w:val="id-ID"/>
              </w:rPr>
              <m:t>σ</m:t>
            </m:r>
            <m:sSup>
              <m:sSupPr>
                <m:ctrlPr>
                  <w:rPr>
                    <w:rFonts w:ascii="Cambria Math" w:hAnsi="Cambria Math" w:cs="Times New Roman"/>
                    <w:i/>
                    <w:color w:val="000000" w:themeColor="text1"/>
                    <w:sz w:val="16"/>
                    <w:szCs w:val="16"/>
                    <w:lang w:val="id-ID"/>
                  </w:rPr>
                </m:ctrlPr>
              </m:sSupPr>
              <m:e>
                <m:r>
                  <w:rPr>
                    <w:rFonts w:ascii="Cambria Math" w:hAnsi="Cambria Math" w:cs="Times New Roman"/>
                    <w:color w:val="000000" w:themeColor="text1"/>
                    <w:sz w:val="16"/>
                    <w:szCs w:val="16"/>
                    <w:lang w:val="id-ID"/>
                  </w:rPr>
                  <m:t>t</m:t>
                </m:r>
              </m:e>
              <m:sup>
                <m:r>
                  <w:rPr>
                    <w:rFonts w:ascii="Cambria Math" w:hAnsi="Cambria Math" w:cs="Times New Roman"/>
                    <w:color w:val="000000" w:themeColor="text1"/>
                    <w:sz w:val="16"/>
                    <w:szCs w:val="16"/>
                    <w:lang w:val="id-ID"/>
                  </w:rPr>
                  <m:t>2</m:t>
                </m:r>
              </m:sup>
            </m:sSup>
          </m:e>
        </m:nary>
      </m:oMath>
      <w:r w:rsidRPr="00FF45D7">
        <w:rPr>
          <w:rFonts w:ascii="Times New Roman" w:eastAsiaTheme="minorEastAsia" w:hAnsi="Times New Roman" w:cs="Times New Roman"/>
          <w:color w:val="000000" w:themeColor="text1"/>
          <w:sz w:val="16"/>
          <w:szCs w:val="16"/>
          <w:lang w:val="id-ID"/>
        </w:rPr>
        <w:tab/>
      </w:r>
      <w:r w:rsidRPr="00FF45D7">
        <w:rPr>
          <w:rFonts w:ascii="Times New Roman" w:eastAsiaTheme="minorEastAsia" w:hAnsi="Times New Roman" w:cs="Times New Roman"/>
          <w:color w:val="000000" w:themeColor="text1"/>
          <w:sz w:val="24"/>
          <w:szCs w:val="24"/>
          <w:lang w:val="id-ID"/>
        </w:rPr>
        <w:t>: Jumlah skor varian tiap-tiap item</w:t>
      </w:r>
    </w:p>
    <w:p w:rsidR="00295759" w:rsidRPr="00FF45D7" w:rsidRDefault="00804B2A" w:rsidP="00295759">
      <w:pPr>
        <w:tabs>
          <w:tab w:val="left" w:pos="720"/>
          <w:tab w:val="left" w:pos="1276"/>
          <w:tab w:val="left" w:pos="1440"/>
          <w:tab w:val="left" w:pos="2160"/>
          <w:tab w:val="left" w:pos="2880"/>
          <w:tab w:val="left" w:pos="3600"/>
        </w:tabs>
        <w:spacing w:line="480" w:lineRule="auto"/>
        <w:ind w:firstLine="680"/>
        <w:rPr>
          <w:rFonts w:ascii="Times New Roman" w:hAnsi="Times New Roman" w:cs="Times New Roman"/>
          <w:color w:val="000000" w:themeColor="text1"/>
          <w:sz w:val="24"/>
          <w:szCs w:val="24"/>
          <w:lang w:val="id-ID"/>
        </w:rPr>
      </w:pPr>
      <m:oMath>
        <m:sSubSup>
          <m:sSubSupPr>
            <m:ctrlPr>
              <w:rPr>
                <w:rFonts w:ascii="Cambria Math" w:hAnsi="Cambria Math" w:cs="Times New Roman"/>
                <w:i/>
                <w:color w:val="000000" w:themeColor="text1"/>
                <w:sz w:val="24"/>
                <w:szCs w:val="24"/>
                <w:lang w:val="id-ID"/>
              </w:rPr>
            </m:ctrlPr>
          </m:sSubSupPr>
          <m:e>
            <m:r>
              <w:rPr>
                <w:rFonts w:ascii="Cambria Math" w:hAnsi="Cambria Math" w:cs="Times New Roman"/>
                <w:color w:val="000000" w:themeColor="text1"/>
                <w:sz w:val="24"/>
                <w:szCs w:val="24"/>
                <w:lang w:val="id-ID"/>
              </w:rPr>
              <m:t>σ</m:t>
            </m:r>
          </m:e>
          <m:sub>
            <m:r>
              <w:rPr>
                <w:rFonts w:ascii="Cambria Math" w:hAnsi="Cambria Math" w:cs="Times New Roman"/>
                <w:color w:val="000000" w:themeColor="text1"/>
                <w:sz w:val="24"/>
                <w:szCs w:val="24"/>
                <w:lang w:val="id-ID"/>
              </w:rPr>
              <m:t>t</m:t>
            </m:r>
          </m:sub>
          <m:sup>
            <m:r>
              <w:rPr>
                <w:rFonts w:ascii="Cambria Math" w:hAnsi="Cambria Math" w:cs="Times New Roman"/>
                <w:color w:val="000000" w:themeColor="text1"/>
                <w:sz w:val="24"/>
                <w:szCs w:val="24"/>
                <w:lang w:val="id-ID"/>
              </w:rPr>
              <m:t>2</m:t>
            </m:r>
          </m:sup>
        </m:sSubSup>
      </m:oMath>
      <w:r w:rsidR="00295759" w:rsidRPr="00FF45D7">
        <w:rPr>
          <w:rFonts w:ascii="Times New Roman" w:hAnsi="Times New Roman" w:cs="Times New Roman"/>
          <w:color w:val="000000" w:themeColor="text1"/>
          <w:sz w:val="24"/>
          <w:szCs w:val="24"/>
          <w:lang w:val="id-ID"/>
        </w:rPr>
        <w:tab/>
        <w:t>: Varians total</w:t>
      </w:r>
    </w:p>
    <w:p w:rsidR="00295759" w:rsidRPr="00FF45D7" w:rsidRDefault="00295759" w:rsidP="002E212C">
      <w:pPr>
        <w:pStyle w:val="ListParagraph"/>
        <w:numPr>
          <w:ilvl w:val="0"/>
          <w:numId w:val="1"/>
        </w:numPr>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Teknik Analisis Data</w:t>
      </w:r>
      <w:r w:rsidRPr="00FF45D7">
        <w:rPr>
          <w:rFonts w:ascii="Times New Roman" w:hAnsi="Times New Roman" w:cs="Times New Roman"/>
          <w:b/>
          <w:color w:val="000000" w:themeColor="text1"/>
          <w:sz w:val="24"/>
          <w:szCs w:val="24"/>
          <w:lang w:val="id-ID"/>
        </w:rPr>
        <w:tab/>
      </w:r>
    </w:p>
    <w:p w:rsidR="00295759" w:rsidRPr="00FF45D7" w:rsidRDefault="00295759" w:rsidP="00295759">
      <w:pPr>
        <w:tabs>
          <w:tab w:val="left" w:leader="dot" w:pos="7371"/>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Data pengembangan produk media pembelajaran berupa media pembelajaran mengenai kualitas produk </w:t>
      </w:r>
      <w:r w:rsidRPr="00FF45D7">
        <w:rPr>
          <w:rFonts w:ascii="Times New Roman" w:hAnsi="Times New Roman" w:cs="Times New Roman"/>
          <w:i/>
          <w:color w:val="000000" w:themeColor="text1"/>
          <w:sz w:val="24"/>
          <w:szCs w:val="24"/>
          <w:lang w:val="id-ID"/>
        </w:rPr>
        <w:t xml:space="preserve">articlate storyline </w:t>
      </w:r>
      <w:r w:rsidRPr="00FF45D7">
        <w:rPr>
          <w:rFonts w:ascii="Times New Roman" w:hAnsi="Times New Roman" w:cs="Times New Roman"/>
          <w:color w:val="000000" w:themeColor="text1"/>
          <w:sz w:val="24"/>
          <w:szCs w:val="24"/>
          <w:lang w:val="id-ID"/>
        </w:rPr>
        <w:t xml:space="preserve">3 berupa data kualitatif dosen ahli berupa masukan dan saran dirangkum dan di simpulkan, masukan dan saran dapat dijadikan perbaikan terhadap setiap media pembelajaran </w:t>
      </w:r>
      <w:r w:rsidRPr="00FF45D7">
        <w:rPr>
          <w:rFonts w:ascii="Times New Roman" w:hAnsi="Times New Roman" w:cs="Times New Roman"/>
          <w:i/>
          <w:color w:val="000000" w:themeColor="text1"/>
          <w:sz w:val="24"/>
          <w:szCs w:val="24"/>
          <w:lang w:val="id-ID"/>
        </w:rPr>
        <w:t xml:space="preserve">articlate storyline </w:t>
      </w:r>
      <w:r w:rsidRPr="00FF45D7">
        <w:rPr>
          <w:rFonts w:ascii="Times New Roman" w:hAnsi="Times New Roman" w:cs="Times New Roman"/>
          <w:color w:val="000000" w:themeColor="text1"/>
          <w:sz w:val="24"/>
          <w:szCs w:val="24"/>
          <w:lang w:val="id-ID"/>
        </w:rPr>
        <w:t>3 yang dikembangkan. Data yang diperoleh akan dianalisis untuk mengetahui kualitas media pembelajaran yang dihasilkan. Untuk mengetahui kelayakan produk dan memperbaiki produk</w:t>
      </w:r>
      <w:r w:rsidRPr="00FF45D7">
        <w:rPr>
          <w:rFonts w:ascii="Times New Roman" w:hAnsi="Times New Roman" w:cs="Times New Roman"/>
          <w:i/>
          <w:color w:val="000000" w:themeColor="text1"/>
          <w:sz w:val="24"/>
          <w:szCs w:val="24"/>
          <w:lang w:val="id-ID"/>
        </w:rPr>
        <w:t xml:space="preserve"> articlate storyline </w:t>
      </w:r>
      <w:r w:rsidRPr="00FF45D7">
        <w:rPr>
          <w:rFonts w:ascii="Times New Roman" w:hAnsi="Times New Roman" w:cs="Times New Roman"/>
          <w:color w:val="000000" w:themeColor="text1"/>
          <w:sz w:val="24"/>
          <w:szCs w:val="24"/>
          <w:lang w:val="id-ID"/>
        </w:rPr>
        <w:t xml:space="preserve">3, Sementara data kualitatif berupa skor dari penilaian melalui angket yang diberikan kepada dosen ahli media, ahli materi dan guru kelas V SD. Teknik analisis data kualitatif ini dalam proses validasi dilakukan dalam bentuk angka dengan acuan skor Skala </w:t>
      </w:r>
      <w:r w:rsidRPr="00FF45D7">
        <w:rPr>
          <w:rFonts w:ascii="Times New Roman" w:hAnsi="Times New Roman" w:cs="Times New Roman"/>
          <w:i/>
          <w:color w:val="000000" w:themeColor="text1"/>
          <w:sz w:val="24"/>
          <w:szCs w:val="24"/>
          <w:lang w:val="id-ID"/>
        </w:rPr>
        <w:t>Likert</w:t>
      </w:r>
      <w:r w:rsidRPr="00FF45D7">
        <w:rPr>
          <w:rFonts w:ascii="Times New Roman" w:hAnsi="Times New Roman" w:cs="Times New Roman"/>
          <w:color w:val="000000" w:themeColor="text1"/>
          <w:sz w:val="24"/>
          <w:szCs w:val="24"/>
          <w:lang w:val="id-ID"/>
        </w:rPr>
        <w:t>.</w:t>
      </w:r>
    </w:p>
    <w:p w:rsidR="00295759" w:rsidRPr="00FF45D7" w:rsidRDefault="00295759" w:rsidP="00295759">
      <w:pPr>
        <w:tabs>
          <w:tab w:val="left" w:leader="dot" w:pos="7371"/>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Skala </w:t>
      </w:r>
      <w:r w:rsidRPr="00FF45D7">
        <w:rPr>
          <w:rFonts w:ascii="Times New Roman" w:hAnsi="Times New Roman" w:cs="Times New Roman"/>
          <w:i/>
          <w:color w:val="000000" w:themeColor="text1"/>
          <w:sz w:val="24"/>
          <w:szCs w:val="24"/>
          <w:lang w:val="id-ID"/>
        </w:rPr>
        <w:t>Likert</w:t>
      </w:r>
      <w:r w:rsidRPr="00FF45D7">
        <w:rPr>
          <w:rFonts w:ascii="Times New Roman" w:hAnsi="Times New Roman" w:cs="Times New Roman"/>
          <w:color w:val="000000" w:themeColor="text1"/>
          <w:sz w:val="24"/>
          <w:szCs w:val="24"/>
          <w:lang w:val="id-ID"/>
        </w:rPr>
        <w:t xml:space="preserve"> merupakan skala yang digunakan untuk megukur sikap, pendapat, dan persepsi seseorang atau sekelompok orang tentang fenomena sosial Sugiyono (dalam Pamungkas T.L.J &amp; Nudgroho Rivo, 2021:29). Dengan Skala </w:t>
      </w:r>
      <w:r w:rsidRPr="00FF45D7">
        <w:rPr>
          <w:rFonts w:ascii="Times New Roman" w:hAnsi="Times New Roman" w:cs="Times New Roman"/>
          <w:i/>
          <w:color w:val="000000" w:themeColor="text1"/>
          <w:sz w:val="24"/>
          <w:szCs w:val="24"/>
          <w:lang w:val="id-ID"/>
        </w:rPr>
        <w:lastRenderedPageBreak/>
        <w:t>Likert</w:t>
      </w:r>
      <w:r w:rsidRPr="00FF45D7">
        <w:rPr>
          <w:rFonts w:ascii="Times New Roman" w:hAnsi="Times New Roman" w:cs="Times New Roman"/>
          <w:color w:val="000000" w:themeColor="text1"/>
          <w:sz w:val="24"/>
          <w:szCs w:val="24"/>
          <w:lang w:val="id-ID"/>
        </w:rPr>
        <w:t xml:space="preserve">, maka variabel yang akan diukur dijabarkan menjadi indikator variabel. Kemudian indikator tersebut dijadikan sebagai titik tolak untuk menyusun item-item instrument berupa pernyataan atau pertanyaan. Dengan Skala </w:t>
      </w:r>
      <w:r w:rsidRPr="00FF45D7">
        <w:rPr>
          <w:rFonts w:ascii="Times New Roman" w:hAnsi="Times New Roman" w:cs="Times New Roman"/>
          <w:i/>
          <w:color w:val="000000" w:themeColor="text1"/>
          <w:sz w:val="24"/>
          <w:szCs w:val="24"/>
          <w:lang w:val="id-ID"/>
        </w:rPr>
        <w:t>Likert</w:t>
      </w:r>
      <w:r w:rsidRPr="00FF45D7">
        <w:rPr>
          <w:rFonts w:ascii="Times New Roman" w:hAnsi="Times New Roman" w:cs="Times New Roman"/>
          <w:color w:val="000000" w:themeColor="text1"/>
          <w:sz w:val="24"/>
          <w:szCs w:val="24"/>
          <w:lang w:val="id-ID"/>
        </w:rPr>
        <w:t xml:space="preserve">, jawaban setiap item instrument mempunyai gradasi dari sangat positif sampai sangat negatif. Berikut ini adalah Skala </w:t>
      </w:r>
      <w:r w:rsidRPr="00FF45D7">
        <w:rPr>
          <w:rFonts w:ascii="Times New Roman" w:hAnsi="Times New Roman" w:cs="Times New Roman"/>
          <w:i/>
          <w:color w:val="000000" w:themeColor="text1"/>
          <w:sz w:val="24"/>
          <w:szCs w:val="24"/>
          <w:lang w:val="id-ID"/>
        </w:rPr>
        <w:t>Likert</w:t>
      </w:r>
      <w:r w:rsidRPr="00FF45D7">
        <w:rPr>
          <w:rFonts w:ascii="Times New Roman" w:hAnsi="Times New Roman" w:cs="Times New Roman"/>
          <w:color w:val="000000" w:themeColor="text1"/>
          <w:sz w:val="24"/>
          <w:szCs w:val="24"/>
          <w:lang w:val="id-ID"/>
        </w:rPr>
        <w:t xml:space="preserve"> yang digunakan pada setiap pernyataan yang ada pada angket :</w:t>
      </w:r>
    </w:p>
    <w:p w:rsidR="00295759" w:rsidRPr="00FF45D7" w:rsidRDefault="00295759" w:rsidP="00295759">
      <w:pPr>
        <w:tabs>
          <w:tab w:val="left" w:leader="dot" w:pos="7371"/>
        </w:tabs>
        <w:jc w:val="center"/>
        <w:rPr>
          <w:rFonts w:ascii="Times New Roman" w:hAnsi="Times New Roman" w:cs="Times New Roman"/>
          <w:b/>
          <w:i/>
          <w:color w:val="000000" w:themeColor="text1"/>
          <w:sz w:val="24"/>
          <w:szCs w:val="24"/>
          <w:lang w:val="id-ID"/>
        </w:rPr>
      </w:pPr>
      <w:r w:rsidRPr="00FF45D7">
        <w:rPr>
          <w:rFonts w:ascii="Times New Roman" w:hAnsi="Times New Roman" w:cs="Times New Roman"/>
          <w:b/>
          <w:color w:val="000000" w:themeColor="text1"/>
          <w:sz w:val="24"/>
          <w:szCs w:val="24"/>
          <w:lang w:val="id-ID"/>
        </w:rPr>
        <w:t xml:space="preserve">Tabel 3.7 Skala Berdasarkan Skala </w:t>
      </w:r>
      <w:r w:rsidRPr="00FF45D7">
        <w:rPr>
          <w:rFonts w:ascii="Times New Roman" w:hAnsi="Times New Roman" w:cs="Times New Roman"/>
          <w:b/>
          <w:i/>
          <w:color w:val="000000" w:themeColor="text1"/>
          <w:sz w:val="24"/>
          <w:szCs w:val="24"/>
          <w:lang w:val="id-ID"/>
        </w:rPr>
        <w:t>Likert</w:t>
      </w:r>
    </w:p>
    <w:tbl>
      <w:tblPr>
        <w:tblStyle w:val="TableGrid"/>
        <w:tblW w:w="0" w:type="auto"/>
        <w:tblInd w:w="817" w:type="dxa"/>
        <w:tblLook w:val="04A0"/>
      </w:tblPr>
      <w:tblGrid>
        <w:gridCol w:w="3260"/>
        <w:gridCol w:w="3261"/>
      </w:tblGrid>
      <w:tr w:rsidR="00295759" w:rsidRPr="00FF45D7" w:rsidTr="007D666F">
        <w:trPr>
          <w:trHeight w:val="359"/>
        </w:trPr>
        <w:tc>
          <w:tcPr>
            <w:tcW w:w="3260" w:type="dxa"/>
            <w:vAlign w:val="bottom"/>
          </w:tcPr>
          <w:p w:rsidR="00295759" w:rsidRPr="00FF45D7" w:rsidRDefault="00295759" w:rsidP="007D666F">
            <w:pPr>
              <w:tabs>
                <w:tab w:val="center" w:pos="955"/>
                <w:tab w:val="right" w:pos="1910"/>
                <w:tab w:val="left" w:leader="dot" w:pos="7371"/>
              </w:tabs>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Skor</w:t>
            </w:r>
          </w:p>
        </w:tc>
        <w:tc>
          <w:tcPr>
            <w:tcW w:w="3261" w:type="dxa"/>
            <w:vAlign w:val="bottom"/>
          </w:tcPr>
          <w:p w:rsidR="00295759" w:rsidRPr="00FF45D7" w:rsidRDefault="00295759" w:rsidP="007D666F">
            <w:pPr>
              <w:tabs>
                <w:tab w:val="left" w:leader="dot" w:pos="7371"/>
              </w:tabs>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Keterangan</w:t>
            </w:r>
          </w:p>
        </w:tc>
      </w:tr>
      <w:tr w:rsidR="00295759" w:rsidRPr="00FF45D7" w:rsidTr="007D666F">
        <w:tc>
          <w:tcPr>
            <w:tcW w:w="3260"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4</w:t>
            </w:r>
          </w:p>
        </w:tc>
        <w:tc>
          <w:tcPr>
            <w:tcW w:w="3261"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Sangat Baik</w:t>
            </w:r>
          </w:p>
        </w:tc>
      </w:tr>
      <w:tr w:rsidR="00295759" w:rsidRPr="00FF45D7" w:rsidTr="007D666F">
        <w:tc>
          <w:tcPr>
            <w:tcW w:w="3260"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3</w:t>
            </w:r>
          </w:p>
        </w:tc>
        <w:tc>
          <w:tcPr>
            <w:tcW w:w="3261"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Baik</w:t>
            </w:r>
          </w:p>
        </w:tc>
      </w:tr>
      <w:tr w:rsidR="00295759" w:rsidRPr="00FF45D7" w:rsidTr="007D666F">
        <w:tc>
          <w:tcPr>
            <w:tcW w:w="3260"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w:t>
            </w:r>
          </w:p>
        </w:tc>
        <w:tc>
          <w:tcPr>
            <w:tcW w:w="3261"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Cukup</w:t>
            </w:r>
          </w:p>
        </w:tc>
      </w:tr>
      <w:tr w:rsidR="00295759" w:rsidRPr="00FF45D7" w:rsidTr="007D666F">
        <w:tc>
          <w:tcPr>
            <w:tcW w:w="3260"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1</w:t>
            </w:r>
          </w:p>
        </w:tc>
        <w:tc>
          <w:tcPr>
            <w:tcW w:w="3261" w:type="dxa"/>
            <w:vAlign w:val="bottom"/>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Kurang Baik</w:t>
            </w:r>
          </w:p>
        </w:tc>
      </w:tr>
    </w:tbl>
    <w:p w:rsidR="00295759" w:rsidRPr="00FF45D7" w:rsidRDefault="00295759" w:rsidP="00295759">
      <w:pPr>
        <w:tabs>
          <w:tab w:val="left" w:leader="dot" w:pos="7371"/>
        </w:tabs>
        <w:spacing w:line="480" w:lineRule="auto"/>
        <w:ind w:firstLine="680"/>
        <w:jc w:val="both"/>
        <w:rPr>
          <w:rFonts w:ascii="Times New Roman" w:hAnsi="Times New Roman" w:cs="Times New Roman"/>
          <w:color w:val="000000" w:themeColor="text1"/>
          <w:lang w:val="id-ID"/>
        </w:rPr>
      </w:pPr>
    </w:p>
    <w:p w:rsidR="00295759" w:rsidRPr="00FF45D7" w:rsidRDefault="00295759" w:rsidP="00295759">
      <w:pPr>
        <w:tabs>
          <w:tab w:val="left" w:leader="dot" w:pos="7371"/>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Selanjutnya skor-skor yang dipilih pada angket yang telah diisi oleh ahli media, ahli materi, dan juga guru kelas V Sekolah Dasar ini akan dilakukan perhitungan agar didapatkan skor kelayakan angket yang dikembangkan. Berikut ini adalah rumus yang digunakan untuk menguji kelayakan angket (Fahroza D.M, 2020:55)</w:t>
      </w:r>
    </w:p>
    <w:p w:rsidR="00295759" w:rsidRPr="00FF45D7" w:rsidRDefault="00295759" w:rsidP="00295759">
      <w:pPr>
        <w:tabs>
          <w:tab w:val="left" w:leader="dot" w:pos="7371"/>
        </w:tabs>
        <w:spacing w:line="480" w:lineRule="auto"/>
        <w:jc w:val="center"/>
        <w:rPr>
          <w:rFonts w:ascii="Times New Roman" w:eastAsiaTheme="minorEastAsia" w:hAnsi="Times New Roman" w:cs="Times New Roman"/>
          <w:color w:val="000000" w:themeColor="text1"/>
          <w:sz w:val="24"/>
          <w:szCs w:val="24"/>
          <w:lang w:val="id-ID"/>
        </w:rPr>
      </w:pPr>
      <m:oMathPara>
        <m:oMath>
          <m:r>
            <m:rPr>
              <m:sty m:val="p"/>
            </m:rPr>
            <w:rPr>
              <w:rFonts w:ascii="Cambria Math" w:hAnsi="Cambria Math" w:cs="Times New Roman"/>
              <w:color w:val="000000" w:themeColor="text1"/>
              <w:sz w:val="24"/>
              <w:szCs w:val="24"/>
              <w:lang w:val="id-ID"/>
            </w:rPr>
            <m:t>NP=</m:t>
          </m:r>
          <m:f>
            <m:fPr>
              <m:ctrlPr>
                <w:rPr>
                  <w:rFonts w:ascii="Cambria Math" w:hAnsi="Cambria Math" w:cs="Times New Roman"/>
                  <w:color w:val="000000" w:themeColor="text1"/>
                  <w:sz w:val="24"/>
                  <w:szCs w:val="24"/>
                  <w:lang w:val="id-ID"/>
                </w:rPr>
              </m:ctrlPr>
            </m:fPr>
            <m:num>
              <m:r>
                <m:rPr>
                  <m:sty m:val="p"/>
                </m:rPr>
                <w:rPr>
                  <w:rFonts w:ascii="Cambria Math" w:hAnsi="Cambria Math" w:cs="Times New Roman"/>
                  <w:color w:val="000000" w:themeColor="text1"/>
                  <w:sz w:val="24"/>
                  <w:szCs w:val="24"/>
                  <w:lang w:val="id-ID"/>
                </w:rPr>
                <m:t>R</m:t>
              </m:r>
            </m:num>
            <m:den>
              <m:r>
                <m:rPr>
                  <m:sty m:val="p"/>
                </m:rPr>
                <w:rPr>
                  <w:rFonts w:ascii="Cambria Math" w:hAnsi="Cambria Math" w:cs="Times New Roman"/>
                  <w:color w:val="000000" w:themeColor="text1"/>
                  <w:sz w:val="24"/>
                  <w:szCs w:val="24"/>
                  <w:lang w:val="id-ID"/>
                </w:rPr>
                <m:t xml:space="preserve">SM </m:t>
              </m:r>
            </m:den>
          </m:f>
          <m:r>
            <m:rPr>
              <m:sty m:val="p"/>
            </m:rPr>
            <w:rPr>
              <w:rFonts w:ascii="Cambria Math" w:hAnsi="Cambria Math" w:cs="Times New Roman"/>
              <w:color w:val="000000" w:themeColor="text1"/>
              <w:sz w:val="24"/>
              <w:szCs w:val="24"/>
              <w:lang w:val="id-ID"/>
            </w:rPr>
            <m:t xml:space="preserve"> X 100%</m:t>
          </m:r>
        </m:oMath>
      </m:oMathPara>
    </w:p>
    <w:p w:rsidR="00295759" w:rsidRPr="00FF45D7" w:rsidRDefault="00295759" w:rsidP="00295759">
      <w:pPr>
        <w:tabs>
          <w:tab w:val="left" w:leader="dot" w:pos="7371"/>
        </w:tabs>
        <w:spacing w:line="480" w:lineRule="auto"/>
        <w:ind w:left="426"/>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Keterangan : </w:t>
      </w:r>
    </w:p>
    <w:p w:rsidR="00295759" w:rsidRPr="00FF45D7" w:rsidRDefault="00295759" w:rsidP="00295759">
      <w:pPr>
        <w:tabs>
          <w:tab w:val="left" w:pos="993"/>
          <w:tab w:val="left" w:leader="dot" w:pos="7371"/>
        </w:tabs>
        <w:spacing w:line="480" w:lineRule="auto"/>
        <w:ind w:left="426"/>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NP</w:t>
      </w:r>
      <w:r w:rsidRPr="00FF45D7">
        <w:rPr>
          <w:rFonts w:ascii="Times New Roman" w:hAnsi="Times New Roman" w:cs="Times New Roman"/>
          <w:color w:val="000000" w:themeColor="text1"/>
          <w:sz w:val="24"/>
          <w:szCs w:val="24"/>
          <w:lang w:val="id-ID"/>
        </w:rPr>
        <w:tab/>
        <w:t>= nilai persen yang dicari atau diharapkan</w:t>
      </w:r>
    </w:p>
    <w:p w:rsidR="00295759" w:rsidRPr="00FF45D7" w:rsidRDefault="00295759" w:rsidP="00295759">
      <w:pPr>
        <w:tabs>
          <w:tab w:val="left" w:pos="993"/>
          <w:tab w:val="left" w:leader="dot" w:pos="7371"/>
        </w:tabs>
        <w:spacing w:line="480" w:lineRule="auto"/>
        <w:ind w:left="426"/>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R</w:t>
      </w:r>
      <w:r w:rsidRPr="00FF45D7">
        <w:rPr>
          <w:rFonts w:ascii="Times New Roman" w:hAnsi="Times New Roman" w:cs="Times New Roman"/>
          <w:color w:val="000000" w:themeColor="text1"/>
          <w:sz w:val="24"/>
          <w:szCs w:val="24"/>
          <w:lang w:val="id-ID"/>
        </w:rPr>
        <w:tab/>
        <w:t>= skor mentah yang diperoleh</w:t>
      </w:r>
    </w:p>
    <w:p w:rsidR="00295759" w:rsidRPr="00FF45D7" w:rsidRDefault="00295759" w:rsidP="00295759">
      <w:pPr>
        <w:tabs>
          <w:tab w:val="left" w:pos="993"/>
          <w:tab w:val="left" w:leader="dot" w:pos="7371"/>
        </w:tabs>
        <w:spacing w:line="480" w:lineRule="auto"/>
        <w:ind w:left="426"/>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SM</w:t>
      </w:r>
      <w:r w:rsidRPr="00FF45D7">
        <w:rPr>
          <w:rFonts w:ascii="Times New Roman" w:hAnsi="Times New Roman" w:cs="Times New Roman"/>
          <w:color w:val="000000" w:themeColor="text1"/>
          <w:sz w:val="24"/>
          <w:szCs w:val="24"/>
          <w:lang w:val="id-ID"/>
        </w:rPr>
        <w:tab/>
        <w:t>= skor maksimum ideal dari tes yang bersangkutan</w:t>
      </w:r>
    </w:p>
    <w:p w:rsidR="00295759" w:rsidRPr="00FF45D7" w:rsidRDefault="00295759" w:rsidP="00295759">
      <w:pPr>
        <w:tabs>
          <w:tab w:val="left" w:leader="dot" w:pos="7371"/>
        </w:tabs>
        <w:ind w:firstLine="680"/>
        <w:jc w:val="both"/>
        <w:rPr>
          <w:rFonts w:ascii="Times New Roman" w:hAnsi="Times New Roman" w:cs="Times New Roman"/>
          <w:color w:val="000000" w:themeColor="text1"/>
          <w:sz w:val="24"/>
          <w:szCs w:val="24"/>
          <w:lang w:val="id-ID"/>
        </w:rPr>
      </w:pPr>
    </w:p>
    <w:p w:rsidR="00295759" w:rsidRPr="00FF45D7" w:rsidRDefault="00295759" w:rsidP="00295759">
      <w:pPr>
        <w:tabs>
          <w:tab w:val="left" w:leader="dot" w:pos="7371"/>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Setelah mengetahui persentase kelayakan angket, maka selanjutnya adalah melihat apakah media ini dikatakan layak atau tidak berdasarkan klasifikasi kelayakan angket berikut ini :</w:t>
      </w:r>
    </w:p>
    <w:p w:rsidR="00295759" w:rsidRPr="00FF45D7" w:rsidRDefault="00295759" w:rsidP="00295759">
      <w:pPr>
        <w:tabs>
          <w:tab w:val="left" w:leader="dot" w:pos="7371"/>
        </w:tabs>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lastRenderedPageBreak/>
        <w:t xml:space="preserve">Tabel 3.8 Kriteria Penilaian Kelayakan Angket </w:t>
      </w:r>
    </w:p>
    <w:tbl>
      <w:tblPr>
        <w:tblStyle w:val="TableGrid"/>
        <w:tblW w:w="0" w:type="auto"/>
        <w:tblInd w:w="1951" w:type="dxa"/>
        <w:tblLook w:val="04A0"/>
      </w:tblPr>
      <w:tblGrid>
        <w:gridCol w:w="2126"/>
        <w:gridCol w:w="2410"/>
      </w:tblGrid>
      <w:tr w:rsidR="00295759" w:rsidRPr="00FF45D7" w:rsidTr="007D666F">
        <w:tc>
          <w:tcPr>
            <w:tcW w:w="2126" w:type="dxa"/>
          </w:tcPr>
          <w:p w:rsidR="00295759" w:rsidRPr="00FF45D7" w:rsidRDefault="00295759" w:rsidP="007D666F">
            <w:pPr>
              <w:tabs>
                <w:tab w:val="left" w:leader="dot" w:pos="7371"/>
              </w:tabs>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Presentasi (%)</w:t>
            </w:r>
          </w:p>
        </w:tc>
        <w:tc>
          <w:tcPr>
            <w:tcW w:w="2410" w:type="dxa"/>
          </w:tcPr>
          <w:p w:rsidR="00295759" w:rsidRPr="00FF45D7" w:rsidRDefault="00295759" w:rsidP="007D666F">
            <w:pPr>
              <w:tabs>
                <w:tab w:val="left" w:leader="dot" w:pos="7371"/>
              </w:tabs>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Kriteria</w:t>
            </w:r>
          </w:p>
        </w:tc>
      </w:tr>
      <w:tr w:rsidR="00295759" w:rsidRPr="00FF45D7" w:rsidTr="007D666F">
        <w:tc>
          <w:tcPr>
            <w:tcW w:w="2126"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76– 100</w:t>
            </w:r>
          </w:p>
        </w:tc>
        <w:tc>
          <w:tcPr>
            <w:tcW w:w="2410"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Sangat Layak</w:t>
            </w:r>
          </w:p>
        </w:tc>
      </w:tr>
      <w:tr w:rsidR="00295759" w:rsidRPr="00FF45D7" w:rsidTr="007D666F">
        <w:tc>
          <w:tcPr>
            <w:tcW w:w="2126"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51 – 75</w:t>
            </w:r>
          </w:p>
        </w:tc>
        <w:tc>
          <w:tcPr>
            <w:tcW w:w="2410"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Layak</w:t>
            </w:r>
          </w:p>
        </w:tc>
      </w:tr>
      <w:tr w:rsidR="00295759" w:rsidRPr="00FF45D7" w:rsidTr="007D666F">
        <w:tc>
          <w:tcPr>
            <w:tcW w:w="2126"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26 – 50</w:t>
            </w:r>
          </w:p>
        </w:tc>
        <w:tc>
          <w:tcPr>
            <w:tcW w:w="2410"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Cukup Layak</w:t>
            </w:r>
          </w:p>
        </w:tc>
      </w:tr>
      <w:tr w:rsidR="00295759" w:rsidRPr="00FF45D7" w:rsidTr="007D666F">
        <w:tc>
          <w:tcPr>
            <w:tcW w:w="2126"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0 – 25</w:t>
            </w:r>
          </w:p>
        </w:tc>
        <w:tc>
          <w:tcPr>
            <w:tcW w:w="2410" w:type="dxa"/>
          </w:tcPr>
          <w:p w:rsidR="00295759" w:rsidRPr="00FF45D7" w:rsidRDefault="00295759" w:rsidP="007D666F">
            <w:pPr>
              <w:tabs>
                <w:tab w:val="left" w:leader="dot" w:pos="7371"/>
              </w:tabs>
              <w:jc w:val="cente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Tidak Layak</w:t>
            </w:r>
          </w:p>
        </w:tc>
      </w:tr>
    </w:tbl>
    <w:p w:rsidR="00295759" w:rsidRPr="00FF45D7" w:rsidRDefault="00295759" w:rsidP="00295759">
      <w:pPr>
        <w:spacing w:line="480" w:lineRule="auto"/>
        <w:jc w:val="center"/>
        <w:rPr>
          <w:rFonts w:ascii="Times New Roman" w:hAnsi="Times New Roman" w:cs="Times New Roman"/>
          <w:color w:val="000000" w:themeColor="text1"/>
          <w:sz w:val="24"/>
          <w:szCs w:val="24"/>
          <w:lang w:val="id-ID"/>
        </w:rPr>
        <w:sectPr w:rsidR="00295759" w:rsidRPr="00FF45D7" w:rsidSect="007B5078">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pgNumType w:start="1"/>
          <w:cols w:space="708"/>
          <w:docGrid w:linePitch="360"/>
        </w:sectPr>
      </w:pPr>
      <w:r w:rsidRPr="00FF45D7">
        <w:rPr>
          <w:rFonts w:ascii="Times New Roman" w:hAnsi="Times New Roman" w:cs="Times New Roman"/>
          <w:color w:val="000000" w:themeColor="text1"/>
          <w:sz w:val="24"/>
          <w:szCs w:val="24"/>
          <w:lang w:val="id-ID"/>
        </w:rPr>
        <w:t>Sumber : (Fahroza D.M, 2020:55)</w:t>
      </w:r>
    </w:p>
    <w:p w:rsidR="008A5CDE" w:rsidRPr="00295759" w:rsidRDefault="008A5CDE" w:rsidP="002E212C">
      <w:pPr>
        <w:tabs>
          <w:tab w:val="left" w:pos="7513"/>
          <w:tab w:val="left" w:pos="7938"/>
        </w:tabs>
        <w:spacing w:line="480" w:lineRule="auto"/>
        <w:jc w:val="center"/>
      </w:pPr>
      <w:bookmarkStart w:id="0" w:name="_GoBack"/>
      <w:bookmarkEnd w:id="0"/>
    </w:p>
    <w:sectPr w:rsidR="008A5CDE" w:rsidRPr="00295759" w:rsidSect="0029575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C98" w:rsidRDefault="00D62C98" w:rsidP="00804B2A">
      <w:r>
        <w:separator/>
      </w:r>
    </w:p>
  </w:endnote>
  <w:endnote w:type="continuationSeparator" w:id="1">
    <w:p w:rsidR="00D62C98" w:rsidRDefault="00D62C98" w:rsidP="00804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1B" w:rsidRDefault="00E869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920885"/>
      <w:docPartObj>
        <w:docPartGallery w:val="Page Numbers (Bottom of Page)"/>
        <w:docPartUnique/>
      </w:docPartObj>
    </w:sdtPr>
    <w:sdtEndPr>
      <w:rPr>
        <w:noProof/>
      </w:rPr>
    </w:sdtEndPr>
    <w:sdtContent>
      <w:p w:rsidR="00982717" w:rsidRDefault="00804B2A">
        <w:pPr>
          <w:pStyle w:val="Footer"/>
          <w:jc w:val="center"/>
        </w:pPr>
        <w:r>
          <w:fldChar w:fldCharType="begin"/>
        </w:r>
        <w:r w:rsidR="002E212C">
          <w:instrText xml:space="preserve"> PAGE   \* MERGEFORMAT </w:instrText>
        </w:r>
        <w:r>
          <w:fldChar w:fldCharType="separate"/>
        </w:r>
        <w:r w:rsidR="00E8691B">
          <w:rPr>
            <w:noProof/>
          </w:rPr>
          <w:t>14</w:t>
        </w:r>
        <w:r>
          <w:rPr>
            <w:noProof/>
          </w:rPr>
          <w:fldChar w:fldCharType="end"/>
        </w:r>
      </w:p>
    </w:sdtContent>
  </w:sdt>
  <w:p w:rsidR="00982717" w:rsidRDefault="00D62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1B" w:rsidRDefault="00E86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C98" w:rsidRDefault="00D62C98" w:rsidP="00804B2A">
      <w:r>
        <w:separator/>
      </w:r>
    </w:p>
  </w:footnote>
  <w:footnote w:type="continuationSeparator" w:id="1">
    <w:p w:rsidR="00D62C98" w:rsidRDefault="00D62C98" w:rsidP="00804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1B" w:rsidRDefault="00E869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88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17" w:rsidRDefault="00E869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89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1B" w:rsidRDefault="00E869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88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4E2"/>
    <w:multiLevelType w:val="hybridMultilevel"/>
    <w:tmpl w:val="62DAA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6903"/>
    <w:multiLevelType w:val="hybridMultilevel"/>
    <w:tmpl w:val="D31211FA"/>
    <w:lvl w:ilvl="0" w:tplc="EA86DB2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714B2"/>
    <w:multiLevelType w:val="hybridMultilevel"/>
    <w:tmpl w:val="671C0918"/>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nsid w:val="2DAC5E09"/>
    <w:multiLevelType w:val="hybridMultilevel"/>
    <w:tmpl w:val="BE148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F1045"/>
    <w:multiLevelType w:val="hybridMultilevel"/>
    <w:tmpl w:val="F4B6B438"/>
    <w:lvl w:ilvl="0" w:tplc="C02CE5E4">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E1074"/>
    <w:multiLevelType w:val="hybridMultilevel"/>
    <w:tmpl w:val="D99CDE46"/>
    <w:lvl w:ilvl="0" w:tplc="A69AD8E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60015"/>
    <w:multiLevelType w:val="hybridMultilevel"/>
    <w:tmpl w:val="A77A7692"/>
    <w:lvl w:ilvl="0" w:tplc="A7E45D8A">
      <w:start w:val="1"/>
      <w:numFmt w:val="decimal"/>
      <w:lvlText w:val="3.4.%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4jdwXbKPbrPVX18k3K55ZfNdOJI=" w:salt="fftdcmSCBRvCj/9yiF2U6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594"/>
    <w:rsid w:val="00295759"/>
    <w:rsid w:val="002E212C"/>
    <w:rsid w:val="003202B6"/>
    <w:rsid w:val="00804B2A"/>
    <w:rsid w:val="008A5CDE"/>
    <w:rsid w:val="00916254"/>
    <w:rsid w:val="00A96A16"/>
    <w:rsid w:val="00AC3014"/>
    <w:rsid w:val="00C87594"/>
    <w:rsid w:val="00D06049"/>
    <w:rsid w:val="00D62C98"/>
    <w:rsid w:val="00E86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table" w:styleId="TableGrid">
    <w:name w:val="Table Grid"/>
    <w:basedOn w:val="TableNormal"/>
    <w:uiPriority w:val="59"/>
    <w:rsid w:val="00A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95759"/>
    <w:pPr>
      <w:widowControl w:val="0"/>
      <w:autoSpaceDE w:val="0"/>
      <w:autoSpaceDN w:val="0"/>
    </w:pPr>
    <w:rPr>
      <w:rFonts w:ascii="Times New Roman" w:eastAsia="Times New Roman" w:hAnsi="Times New Roman" w:cs="Times New Roman"/>
    </w:rPr>
  </w:style>
  <w:style w:type="paragraph" w:styleId="Header">
    <w:name w:val="header"/>
    <w:basedOn w:val="Normal"/>
    <w:link w:val="HeaderChar"/>
    <w:uiPriority w:val="99"/>
    <w:unhideWhenUsed/>
    <w:rsid w:val="00295759"/>
    <w:pPr>
      <w:tabs>
        <w:tab w:val="center" w:pos="4680"/>
        <w:tab w:val="right" w:pos="9360"/>
      </w:tabs>
    </w:pPr>
  </w:style>
  <w:style w:type="character" w:customStyle="1" w:styleId="HeaderChar">
    <w:name w:val="Header Char"/>
    <w:basedOn w:val="DefaultParagraphFont"/>
    <w:link w:val="Header"/>
    <w:uiPriority w:val="99"/>
    <w:rsid w:val="00295759"/>
  </w:style>
  <w:style w:type="paragraph" w:styleId="Footer">
    <w:name w:val="footer"/>
    <w:basedOn w:val="Normal"/>
    <w:link w:val="FooterChar"/>
    <w:uiPriority w:val="99"/>
    <w:unhideWhenUsed/>
    <w:rsid w:val="00295759"/>
    <w:pPr>
      <w:tabs>
        <w:tab w:val="center" w:pos="4680"/>
        <w:tab w:val="right" w:pos="9360"/>
      </w:tabs>
    </w:pPr>
  </w:style>
  <w:style w:type="character" w:customStyle="1" w:styleId="FooterChar">
    <w:name w:val="Footer Char"/>
    <w:basedOn w:val="DefaultParagraphFont"/>
    <w:link w:val="Footer"/>
    <w:uiPriority w:val="99"/>
    <w:rsid w:val="00295759"/>
  </w:style>
  <w:style w:type="paragraph" w:styleId="BodyText">
    <w:name w:val="Body Text"/>
    <w:basedOn w:val="Normal"/>
    <w:link w:val="BodyTextChar"/>
    <w:uiPriority w:val="1"/>
    <w:qFormat/>
    <w:rsid w:val="0029575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5759"/>
    <w:rPr>
      <w:rFonts w:ascii="Times New Roman" w:eastAsia="Times New Roman" w:hAnsi="Times New Roman" w:cs="Times New Roman"/>
      <w:sz w:val="24"/>
      <w:szCs w:val="24"/>
    </w:rPr>
  </w:style>
  <w:style w:type="paragraph" w:customStyle="1" w:styleId="Default">
    <w:name w:val="Default"/>
    <w:rsid w:val="0029575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295759"/>
    <w:rPr>
      <w:color w:val="808080"/>
    </w:rPr>
  </w:style>
  <w:style w:type="character" w:styleId="Hyperlink">
    <w:name w:val="Hyperlink"/>
    <w:basedOn w:val="DefaultParagraphFont"/>
    <w:uiPriority w:val="99"/>
    <w:unhideWhenUsed/>
    <w:rsid w:val="00295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table" w:styleId="TableGrid">
    <w:name w:val="Table Grid"/>
    <w:basedOn w:val="TableNormal"/>
    <w:uiPriority w:val="59"/>
    <w:rsid w:val="00A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95759"/>
    <w:pPr>
      <w:widowControl w:val="0"/>
      <w:autoSpaceDE w:val="0"/>
      <w:autoSpaceDN w:val="0"/>
    </w:pPr>
    <w:rPr>
      <w:rFonts w:ascii="Times New Roman" w:eastAsia="Times New Roman" w:hAnsi="Times New Roman" w:cs="Times New Roman"/>
    </w:rPr>
  </w:style>
  <w:style w:type="paragraph" w:styleId="Header">
    <w:name w:val="header"/>
    <w:basedOn w:val="Normal"/>
    <w:link w:val="HeaderChar"/>
    <w:uiPriority w:val="99"/>
    <w:unhideWhenUsed/>
    <w:rsid w:val="00295759"/>
    <w:pPr>
      <w:tabs>
        <w:tab w:val="center" w:pos="4680"/>
        <w:tab w:val="right" w:pos="9360"/>
      </w:tabs>
    </w:pPr>
  </w:style>
  <w:style w:type="character" w:customStyle="1" w:styleId="HeaderChar">
    <w:name w:val="Header Char"/>
    <w:basedOn w:val="DefaultParagraphFont"/>
    <w:link w:val="Header"/>
    <w:uiPriority w:val="99"/>
    <w:rsid w:val="00295759"/>
  </w:style>
  <w:style w:type="paragraph" w:styleId="Footer">
    <w:name w:val="footer"/>
    <w:basedOn w:val="Normal"/>
    <w:link w:val="FooterChar"/>
    <w:uiPriority w:val="99"/>
    <w:unhideWhenUsed/>
    <w:rsid w:val="00295759"/>
    <w:pPr>
      <w:tabs>
        <w:tab w:val="center" w:pos="4680"/>
        <w:tab w:val="right" w:pos="9360"/>
      </w:tabs>
    </w:pPr>
  </w:style>
  <w:style w:type="character" w:customStyle="1" w:styleId="FooterChar">
    <w:name w:val="Footer Char"/>
    <w:basedOn w:val="DefaultParagraphFont"/>
    <w:link w:val="Footer"/>
    <w:uiPriority w:val="99"/>
    <w:rsid w:val="00295759"/>
  </w:style>
  <w:style w:type="paragraph" w:styleId="BodyText">
    <w:name w:val="Body Text"/>
    <w:basedOn w:val="Normal"/>
    <w:link w:val="BodyTextChar"/>
    <w:uiPriority w:val="1"/>
    <w:qFormat/>
    <w:rsid w:val="0029575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5759"/>
    <w:rPr>
      <w:rFonts w:ascii="Times New Roman" w:eastAsia="Times New Roman" w:hAnsi="Times New Roman" w:cs="Times New Roman"/>
      <w:sz w:val="24"/>
      <w:szCs w:val="24"/>
    </w:rPr>
  </w:style>
  <w:style w:type="paragraph" w:customStyle="1" w:styleId="Default">
    <w:name w:val="Default"/>
    <w:rsid w:val="0029575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295759"/>
    <w:rPr>
      <w:color w:val="808080"/>
    </w:rPr>
  </w:style>
  <w:style w:type="character" w:styleId="Hyperlink">
    <w:name w:val="Hyperlink"/>
    <w:basedOn w:val="DefaultParagraphFont"/>
    <w:uiPriority w:val="99"/>
    <w:unhideWhenUsed/>
    <w:rsid w:val="002957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2025-03-05T03:21:00Z</dcterms:created>
  <dcterms:modified xsi:type="dcterms:W3CDTF">2025-03-05T03:21:00Z</dcterms:modified>
</cp:coreProperties>
</file>