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CC8" w:rsidRPr="00F11BCD" w:rsidRDefault="00BB4CC8" w:rsidP="00BB4CC8">
      <w:pPr>
        <w:pStyle w:val="ListParagraph"/>
        <w:spacing w:after="0" w:line="480" w:lineRule="auto"/>
        <w:ind w:left="0" w:firstLine="426"/>
        <w:jc w:val="center"/>
        <w:rPr>
          <w:rFonts w:ascii="Times New Roman" w:hAnsi="Times New Roman" w:cs="Times New Roman"/>
          <w:b/>
          <w:bCs/>
          <w:sz w:val="24"/>
          <w:szCs w:val="24"/>
        </w:rPr>
      </w:pPr>
      <w:bookmarkStart w:id="0" w:name="_GoBack"/>
      <w:bookmarkEnd w:id="0"/>
      <w:r w:rsidRPr="00F11BCD">
        <w:rPr>
          <w:rFonts w:ascii="Times New Roman" w:hAnsi="Times New Roman" w:cs="Times New Roman"/>
          <w:b/>
          <w:bCs/>
          <w:sz w:val="24"/>
          <w:szCs w:val="24"/>
        </w:rPr>
        <w:t>BAB V</w:t>
      </w:r>
    </w:p>
    <w:p w:rsidR="00BB4CC8" w:rsidRPr="00F11BCD" w:rsidRDefault="00BB4CC8" w:rsidP="00BB4CC8">
      <w:pPr>
        <w:pStyle w:val="ListParagraph"/>
        <w:spacing w:after="0" w:line="480" w:lineRule="auto"/>
        <w:ind w:left="0" w:firstLine="426"/>
        <w:jc w:val="center"/>
        <w:rPr>
          <w:rFonts w:ascii="Times New Roman" w:hAnsi="Times New Roman" w:cs="Times New Roman"/>
          <w:b/>
          <w:bCs/>
          <w:sz w:val="24"/>
          <w:szCs w:val="24"/>
        </w:rPr>
      </w:pPr>
      <w:r w:rsidRPr="00F11BCD">
        <w:rPr>
          <w:rFonts w:ascii="Times New Roman" w:hAnsi="Times New Roman" w:cs="Times New Roman"/>
          <w:b/>
          <w:bCs/>
          <w:sz w:val="24"/>
          <w:szCs w:val="24"/>
        </w:rPr>
        <w:t>KESIMPULAN DAN SARAN</w:t>
      </w:r>
    </w:p>
    <w:p w:rsidR="00BB4CC8" w:rsidRPr="00F11BCD" w:rsidRDefault="00BB4CC8" w:rsidP="00BB4CC8">
      <w:pPr>
        <w:pStyle w:val="ListParagraph"/>
        <w:spacing w:after="0" w:line="480" w:lineRule="auto"/>
        <w:ind w:left="0" w:firstLine="426"/>
        <w:jc w:val="center"/>
        <w:rPr>
          <w:rFonts w:ascii="Times New Roman" w:hAnsi="Times New Roman" w:cs="Times New Roman"/>
          <w:b/>
          <w:bCs/>
          <w:sz w:val="24"/>
          <w:szCs w:val="24"/>
        </w:rPr>
      </w:pPr>
    </w:p>
    <w:p w:rsidR="00BB4CC8" w:rsidRPr="00F11BCD" w:rsidRDefault="00BB4CC8" w:rsidP="00BB4CC8">
      <w:pPr>
        <w:pStyle w:val="ListParagraph"/>
        <w:numPr>
          <w:ilvl w:val="2"/>
          <w:numId w:val="39"/>
        </w:numPr>
        <w:spacing w:after="0" w:line="480" w:lineRule="auto"/>
        <w:ind w:left="426" w:hanging="426"/>
        <w:jc w:val="both"/>
        <w:rPr>
          <w:rFonts w:ascii="Times New Roman" w:hAnsi="Times New Roman" w:cs="Times New Roman"/>
          <w:b/>
          <w:bCs/>
          <w:sz w:val="24"/>
          <w:szCs w:val="24"/>
        </w:rPr>
      </w:pPr>
      <w:r w:rsidRPr="00F11BCD">
        <w:rPr>
          <w:rFonts w:ascii="Times New Roman" w:hAnsi="Times New Roman" w:cs="Times New Roman"/>
          <w:b/>
          <w:bCs/>
          <w:sz w:val="24"/>
          <w:szCs w:val="24"/>
        </w:rPr>
        <w:t>KESIMPULAN</w:t>
      </w:r>
    </w:p>
    <w:p w:rsidR="00BB4CC8" w:rsidRPr="00F11BCD" w:rsidRDefault="00BB4CC8" w:rsidP="00BB4CC8">
      <w:pPr>
        <w:pStyle w:val="ListParagraph"/>
        <w:spacing w:after="0" w:line="480" w:lineRule="auto"/>
        <w:ind w:left="0"/>
        <w:jc w:val="both"/>
        <w:rPr>
          <w:rFonts w:ascii="Times New Roman" w:hAnsi="Times New Roman" w:cs="Times New Roman"/>
          <w:sz w:val="24"/>
          <w:szCs w:val="24"/>
        </w:rPr>
      </w:pPr>
      <w:proofErr w:type="spellStart"/>
      <w:r w:rsidRPr="00F11BCD">
        <w:rPr>
          <w:rFonts w:ascii="Times New Roman" w:hAnsi="Times New Roman" w:cs="Times New Roman"/>
          <w:sz w:val="24"/>
          <w:szCs w:val="24"/>
        </w:rPr>
        <w:t>Adapun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menjadi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kesimpulan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penelitian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adalah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proofErr w:type="gramStart"/>
      <w:r w:rsidRPr="00F11BCD">
        <w:rPr>
          <w:rFonts w:ascii="Times New Roman" w:hAnsi="Times New Roman" w:cs="Times New Roman"/>
          <w:sz w:val="24"/>
          <w:szCs w:val="24"/>
        </w:rPr>
        <w:t>berikut</w:t>
      </w:r>
      <w:proofErr w:type="spellEnd"/>
      <w:r w:rsidRPr="00F11BCD">
        <w:rPr>
          <w:rFonts w:ascii="Times New Roman" w:hAnsi="Times New Roman" w:cs="Times New Roman"/>
          <w:sz w:val="24"/>
          <w:szCs w:val="24"/>
        </w:rPr>
        <w:t xml:space="preserve"> :</w:t>
      </w:r>
      <w:proofErr w:type="gramEnd"/>
    </w:p>
    <w:p w:rsidR="00BB4CC8" w:rsidRPr="00F11BCD" w:rsidRDefault="00BB4CC8" w:rsidP="00BB4CC8">
      <w:pPr>
        <w:pStyle w:val="ListParagraph"/>
        <w:numPr>
          <w:ilvl w:val="6"/>
          <w:numId w:val="39"/>
        </w:numPr>
        <w:spacing w:after="0" w:line="480" w:lineRule="auto"/>
        <w:ind w:left="426"/>
        <w:jc w:val="both"/>
        <w:rPr>
          <w:rFonts w:ascii="Times New Roman" w:hAnsi="Times New Roman" w:cs="Times New Roman"/>
          <w:b/>
          <w:sz w:val="24"/>
          <w:szCs w:val="24"/>
          <w:shd w:val="clear" w:color="auto" w:fill="FFFFFF"/>
        </w:rPr>
      </w:pP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merujuk</w:t>
      </w:r>
      <w:proofErr w:type="spellEnd"/>
      <w:r w:rsidRPr="00F11BCD">
        <w:rPr>
          <w:rFonts w:ascii="Times New Roman" w:hAnsi="Times New Roman" w:cs="Times New Roman"/>
          <w:sz w:val="24"/>
          <w:szCs w:val="24"/>
        </w:rPr>
        <w:t xml:space="preserve"> pada </w:t>
      </w:r>
      <w:proofErr w:type="spellStart"/>
      <w:r w:rsidRPr="00F11BCD">
        <w:rPr>
          <w:rFonts w:ascii="Times New Roman" w:hAnsi="Times New Roman" w:cs="Times New Roman"/>
          <w:sz w:val="24"/>
          <w:szCs w:val="24"/>
        </w:rPr>
        <w:t>tindakan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sengaja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individu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lainnya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mengakibatkan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cedera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fisik</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serius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bahkan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kematian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Secara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dianggap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melampaui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batas-batas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wajar</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interaksi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sosial</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sering</w:t>
      </w:r>
      <w:proofErr w:type="spellEnd"/>
      <w:r w:rsidRPr="00F11BCD">
        <w:rPr>
          <w:rFonts w:ascii="Times New Roman" w:hAnsi="Times New Roman" w:cs="Times New Roman"/>
          <w:sz w:val="24"/>
          <w:szCs w:val="24"/>
        </w:rPr>
        <w:t xml:space="preserve"> kali </w:t>
      </w:r>
      <w:proofErr w:type="spellStart"/>
      <w:r w:rsidRPr="00F11BCD">
        <w:rPr>
          <w:rFonts w:ascii="Times New Roman" w:hAnsi="Times New Roman" w:cs="Times New Roman"/>
          <w:sz w:val="24"/>
          <w:szCs w:val="24"/>
        </w:rPr>
        <w:t>memiliki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konsekuensi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serius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bagi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pelakunya</w:t>
      </w:r>
      <w:proofErr w:type="spellEnd"/>
      <w:r w:rsidRPr="00F11BCD">
        <w:rPr>
          <w:rFonts w:ascii="Times New Roman" w:hAnsi="Times New Roman" w:cs="Times New Roman"/>
          <w:sz w:val="24"/>
          <w:szCs w:val="24"/>
        </w:rPr>
        <w:t>.</w:t>
      </w:r>
    </w:p>
    <w:p w:rsidR="00BB4CC8" w:rsidRPr="00F11BCD" w:rsidRDefault="00BB4CC8" w:rsidP="00BB4CC8">
      <w:pPr>
        <w:pStyle w:val="ListParagraph"/>
        <w:spacing w:after="0" w:line="480" w:lineRule="auto"/>
        <w:ind w:left="426"/>
        <w:jc w:val="both"/>
        <w:rPr>
          <w:rFonts w:ascii="Times New Roman" w:hAnsi="Times New Roman" w:cs="Times New Roman"/>
          <w:b/>
          <w:sz w:val="24"/>
          <w:szCs w:val="24"/>
          <w:shd w:val="clear" w:color="auto" w:fill="FFFFFF"/>
        </w:rPr>
      </w:pPr>
      <w:r w:rsidRPr="00F11BCD">
        <w:rPr>
          <w:rFonts w:ascii="Times New Roman" w:hAnsi="Times New Roman" w:cs="Times New Roman"/>
          <w:sz w:val="24"/>
          <w:szCs w:val="24"/>
          <w:lang w:val="id-ID"/>
        </w:rPr>
        <w:t xml:space="preserve">Bahwa </w:t>
      </w:r>
      <w:proofErr w:type="spellStart"/>
      <w:r w:rsidRPr="00F11BCD">
        <w:rPr>
          <w:rFonts w:ascii="Times New Roman" w:hAnsi="Times New Roman" w:cs="Times New Roman"/>
          <w:sz w:val="24"/>
          <w:szCs w:val="24"/>
        </w:rPr>
        <w:t>faktor</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dari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terdakwa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korban SANJADI BANGUN </w:t>
      </w:r>
      <w:proofErr w:type="spellStart"/>
      <w:r w:rsidRPr="00F11BCD">
        <w:rPr>
          <w:rFonts w:ascii="Times New Roman" w:hAnsi="Times New Roman" w:cs="Times New Roman"/>
          <w:sz w:val="24"/>
          <w:szCs w:val="24"/>
        </w:rPr>
        <w:t>karena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terdakwa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emosi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masih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bertanya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apa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salahnya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padahal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setelah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terdakwa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bacok</w:t>
      </w:r>
      <w:proofErr w:type="spellEnd"/>
      <w:r w:rsidRPr="00F11BCD">
        <w:rPr>
          <w:rFonts w:ascii="Times New Roman" w:hAnsi="Times New Roman" w:cs="Times New Roman"/>
          <w:sz w:val="24"/>
          <w:szCs w:val="24"/>
        </w:rPr>
        <w:t xml:space="preserve"> korban </w:t>
      </w:r>
      <w:proofErr w:type="spellStart"/>
      <w:r w:rsidRPr="00F11BCD">
        <w:rPr>
          <w:rFonts w:ascii="Times New Roman" w:hAnsi="Times New Roman" w:cs="Times New Roman"/>
          <w:sz w:val="24"/>
          <w:szCs w:val="24"/>
        </w:rPr>
        <w:t>baru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mengaku</w:t>
      </w:r>
      <w:proofErr w:type="spellEnd"/>
      <w:r w:rsidRPr="00F11BCD">
        <w:rPr>
          <w:rFonts w:ascii="Times New Roman" w:hAnsi="Times New Roman" w:cs="Times New Roman"/>
          <w:sz w:val="24"/>
          <w:szCs w:val="24"/>
        </w:rPr>
        <w:t xml:space="preserve"> salah </w:t>
      </w:r>
      <w:proofErr w:type="spellStart"/>
      <w:r w:rsidRPr="00F11BCD">
        <w:rPr>
          <w:rFonts w:ascii="Times New Roman" w:hAnsi="Times New Roman" w:cs="Times New Roman"/>
          <w:sz w:val="24"/>
          <w:szCs w:val="24"/>
        </w:rPr>
        <w:t>telah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mengambil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kayu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bulat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dari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terdakwa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sebanyak</w:t>
      </w:r>
      <w:proofErr w:type="spellEnd"/>
      <w:r w:rsidRPr="00F11BCD">
        <w:rPr>
          <w:rFonts w:ascii="Times New Roman" w:hAnsi="Times New Roman" w:cs="Times New Roman"/>
          <w:sz w:val="24"/>
          <w:szCs w:val="24"/>
        </w:rPr>
        <w:t xml:space="preserve"> 10 (</w:t>
      </w:r>
      <w:proofErr w:type="spellStart"/>
      <w:r w:rsidRPr="00F11BCD">
        <w:rPr>
          <w:rFonts w:ascii="Times New Roman" w:hAnsi="Times New Roman" w:cs="Times New Roman"/>
          <w:sz w:val="24"/>
          <w:szCs w:val="24"/>
        </w:rPr>
        <w:t>sepuluh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batang</w:t>
      </w:r>
      <w:proofErr w:type="spellEnd"/>
      <w:r w:rsidRPr="00F11BCD">
        <w:rPr>
          <w:rFonts w:ascii="Times New Roman" w:hAnsi="Times New Roman" w:cs="Times New Roman"/>
          <w:sz w:val="24"/>
          <w:szCs w:val="24"/>
        </w:rPr>
        <w:t>.</w:t>
      </w:r>
    </w:p>
    <w:p w:rsidR="00BB4CC8" w:rsidRPr="00F11BCD" w:rsidRDefault="00BB4CC8" w:rsidP="00BB4CC8">
      <w:pPr>
        <w:pStyle w:val="ListParagraph"/>
        <w:numPr>
          <w:ilvl w:val="6"/>
          <w:numId w:val="39"/>
        </w:numPr>
        <w:spacing w:after="0" w:line="480" w:lineRule="auto"/>
        <w:ind w:left="426"/>
        <w:jc w:val="both"/>
        <w:rPr>
          <w:rFonts w:ascii="Times New Roman" w:hAnsi="Times New Roman" w:cs="Times New Roman"/>
          <w:b/>
          <w:sz w:val="24"/>
          <w:szCs w:val="24"/>
          <w:shd w:val="clear" w:color="auto" w:fill="FFFFFF"/>
        </w:rPr>
      </w:pP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mencakup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seperti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pemukulan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mengakibatkan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patah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tulang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trauma </w:t>
      </w:r>
      <w:proofErr w:type="spellStart"/>
      <w:r w:rsidRPr="00F11BCD">
        <w:rPr>
          <w:rFonts w:ascii="Times New Roman" w:hAnsi="Times New Roman" w:cs="Times New Roman"/>
          <w:sz w:val="24"/>
          <w:szCs w:val="24"/>
        </w:rPr>
        <w:t>fisik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serius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lainnya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penyerangan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senjata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mengancam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nyawa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tindakan</w:t>
      </w:r>
      <w:proofErr w:type="spellEnd"/>
      <w:r w:rsidRPr="00F11BCD">
        <w:rPr>
          <w:rFonts w:ascii="Times New Roman" w:hAnsi="Times New Roman" w:cs="Times New Roman"/>
          <w:sz w:val="24"/>
          <w:szCs w:val="24"/>
        </w:rPr>
        <w:t xml:space="preserve"> lain yang </w:t>
      </w:r>
      <w:proofErr w:type="spellStart"/>
      <w:r w:rsidRPr="00F11BCD">
        <w:rPr>
          <w:rFonts w:ascii="Times New Roman" w:hAnsi="Times New Roman" w:cs="Times New Roman"/>
          <w:sz w:val="24"/>
          <w:szCs w:val="24"/>
        </w:rPr>
        <w:t>menyebabkan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dampak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fisik</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parah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bagi</w:t>
      </w:r>
      <w:proofErr w:type="spellEnd"/>
      <w:r w:rsidRPr="00F11BCD">
        <w:rPr>
          <w:rFonts w:ascii="Times New Roman" w:hAnsi="Times New Roman" w:cs="Times New Roman"/>
          <w:sz w:val="24"/>
          <w:szCs w:val="24"/>
        </w:rPr>
        <w:t xml:space="preserve"> korban.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proses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biasanya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diperlakukan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serius</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pelakunya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dihadapkan</w:t>
      </w:r>
      <w:proofErr w:type="spellEnd"/>
      <w:r w:rsidRPr="00F11BCD">
        <w:rPr>
          <w:rFonts w:ascii="Times New Roman" w:hAnsi="Times New Roman" w:cs="Times New Roman"/>
          <w:sz w:val="24"/>
          <w:szCs w:val="24"/>
        </w:rPr>
        <w:t xml:space="preserve"> pada </w:t>
      </w:r>
      <w:proofErr w:type="spellStart"/>
      <w:r w:rsidRPr="00F11BCD">
        <w:rPr>
          <w:rFonts w:ascii="Times New Roman" w:hAnsi="Times New Roman" w:cs="Times New Roman"/>
          <w:sz w:val="24"/>
          <w:szCs w:val="24"/>
        </w:rPr>
        <w:t>penuntutan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berpotensi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mengakibatkan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panjang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sanksi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lainnya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perkara</w:t>
      </w:r>
      <w:proofErr w:type="spellEnd"/>
      <w:r w:rsidRPr="00F11BCD">
        <w:rPr>
          <w:rFonts w:ascii="Times New Roman" w:hAnsi="Times New Roman" w:cs="Times New Roman"/>
          <w:sz w:val="24"/>
          <w:szCs w:val="24"/>
        </w:rPr>
        <w:t xml:space="preserve"> No. 720/</w:t>
      </w:r>
      <w:proofErr w:type="spellStart"/>
      <w:r w:rsidRPr="00F11BCD">
        <w:rPr>
          <w:rFonts w:ascii="Times New Roman" w:hAnsi="Times New Roman" w:cs="Times New Roman"/>
          <w:sz w:val="24"/>
          <w:szCs w:val="24"/>
        </w:rPr>
        <w:t>Pid.B</w:t>
      </w:r>
      <w:proofErr w:type="spellEnd"/>
      <w:r w:rsidRPr="00F11BCD">
        <w:rPr>
          <w:rFonts w:ascii="Times New Roman" w:hAnsi="Times New Roman" w:cs="Times New Roman"/>
          <w:sz w:val="24"/>
          <w:szCs w:val="24"/>
        </w:rPr>
        <w:t xml:space="preserve">/2023/PN </w:t>
      </w:r>
      <w:proofErr w:type="spellStart"/>
      <w:r w:rsidRPr="00F11BCD">
        <w:rPr>
          <w:rFonts w:ascii="Times New Roman" w:hAnsi="Times New Roman" w:cs="Times New Roman"/>
          <w:sz w:val="24"/>
          <w:szCs w:val="24"/>
        </w:rPr>
        <w:t>Lbp</w:t>
      </w:r>
      <w:proofErr w:type="spellEnd"/>
      <w:r w:rsidRPr="00F11BCD">
        <w:rPr>
          <w:rFonts w:ascii="Times New Roman" w:hAnsi="Times New Roman" w:cs="Times New Roman"/>
          <w:sz w:val="24"/>
          <w:szCs w:val="24"/>
        </w:rPr>
        <w:t xml:space="preserve"> tentang p</w:t>
      </w:r>
      <w:r w:rsidRPr="00F11BCD">
        <w:rPr>
          <w:rFonts w:ascii="Times New Roman" w:hAnsi="Times New Roman" w:cs="Times New Roman"/>
          <w:sz w:val="24"/>
          <w:szCs w:val="24"/>
          <w:lang w:val="id-ID"/>
        </w:rPr>
        <w:t xml:space="preserve">enganiayaan yang </w:t>
      </w:r>
      <w:r w:rsidRPr="00F11BCD">
        <w:rPr>
          <w:rFonts w:ascii="Times New Roman" w:hAnsi="Times New Roman" w:cs="Times New Roman"/>
          <w:sz w:val="24"/>
          <w:szCs w:val="24"/>
          <w:lang w:val="id-ID"/>
        </w:rPr>
        <w:lastRenderedPageBreak/>
        <w:t>dilakukan oleh terdakwa</w:t>
      </w:r>
      <w:r w:rsidRPr="00F11BCD">
        <w:rPr>
          <w:rFonts w:ascii="Times New Roman" w:hAnsi="Times New Roman" w:cs="Times New Roman"/>
          <w:sz w:val="24"/>
          <w:szCs w:val="24"/>
        </w:rPr>
        <w:t>, yang semula sedang duduk meminum air kemudian datang saksi korban Sanjadi Bangun dengan menggunakan sepeda motor dan masih diatas sepeda motornya saksi korban bertanya kepada terdakwa “kai salahku bulang? (apa salahku bulang?)” dan tiba-tiba terdakwa langsung mengambil parang dari sarungnya yang diikatkan dipinggang terdakwa lalu berdiri dan mengejar saksi korban yang mana melihat terdakwa mengeluarkan parangnya tersebut kemudian saksi korban langsung menjatuhkan sepeda motornya dan berlari menghindari terdakwa namun terdakwa berhasil mengejar saksi korban kemudian membacok dengan menggunakan parang dan mengenai bagian kepala saksi korban hingga mengeluarkan darah, setelah itu terdakwa mengambil 1 (satu) buah pisau atau yang biasa disebut tungkil dari sarungnya dan langsung menusukkannya kepaha kiri saksi korban, setelah itu saksi Posman Simbolon memisahkan terdakwa dan saksi korban, lalu terdakwa pulang kerumahnya dan kemudian pergi menyerahkan diri ke kantor Polisi Sektor Pancur Batu.</w:t>
      </w:r>
    </w:p>
    <w:p w:rsidR="00BB4CC8" w:rsidRPr="00F11BCD" w:rsidRDefault="00BB4CC8" w:rsidP="00BB4CC8">
      <w:pPr>
        <w:pStyle w:val="ListParagraph"/>
        <w:spacing w:after="0" w:line="480" w:lineRule="auto"/>
        <w:ind w:left="426"/>
        <w:jc w:val="both"/>
        <w:rPr>
          <w:rFonts w:ascii="Times New Roman" w:hAnsi="Times New Roman" w:cs="Times New Roman"/>
          <w:b/>
          <w:sz w:val="24"/>
          <w:szCs w:val="24"/>
          <w:shd w:val="clear" w:color="auto" w:fill="FFFFFF"/>
        </w:rPr>
      </w:pPr>
    </w:p>
    <w:p w:rsidR="00BB4CC8" w:rsidRPr="00F11BCD" w:rsidRDefault="00BB4CC8" w:rsidP="00BB4CC8">
      <w:pPr>
        <w:pStyle w:val="ListParagraph"/>
        <w:numPr>
          <w:ilvl w:val="2"/>
          <w:numId w:val="39"/>
        </w:numPr>
        <w:spacing w:after="0" w:line="480" w:lineRule="auto"/>
        <w:ind w:left="426" w:hanging="426"/>
        <w:jc w:val="both"/>
        <w:rPr>
          <w:rFonts w:ascii="Times New Roman" w:hAnsi="Times New Roman" w:cs="Times New Roman"/>
          <w:b/>
          <w:bCs/>
          <w:sz w:val="24"/>
          <w:szCs w:val="24"/>
        </w:rPr>
      </w:pPr>
      <w:r w:rsidRPr="00F11BCD">
        <w:rPr>
          <w:rFonts w:ascii="Times New Roman" w:hAnsi="Times New Roman" w:cs="Times New Roman"/>
          <w:b/>
          <w:bCs/>
          <w:sz w:val="24"/>
          <w:szCs w:val="24"/>
        </w:rPr>
        <w:t xml:space="preserve">SARAN </w:t>
      </w:r>
    </w:p>
    <w:p w:rsidR="00BB4CC8" w:rsidRPr="00F11BCD" w:rsidRDefault="00BB4CC8" w:rsidP="00BB4CC8">
      <w:pPr>
        <w:spacing w:after="0" w:line="480" w:lineRule="auto"/>
        <w:jc w:val="both"/>
        <w:rPr>
          <w:rFonts w:ascii="Times New Roman" w:hAnsi="Times New Roman" w:cs="Times New Roman"/>
          <w:sz w:val="24"/>
          <w:szCs w:val="24"/>
        </w:rPr>
      </w:pPr>
      <w:r w:rsidRPr="00F11BCD">
        <w:rPr>
          <w:rFonts w:ascii="Times New Roman" w:hAnsi="Times New Roman" w:cs="Times New Roman"/>
          <w:sz w:val="24"/>
          <w:szCs w:val="24"/>
        </w:rPr>
        <w:t xml:space="preserve">Adapun yang menjadi saran dalam penelitian ini adalah sebagai </w:t>
      </w:r>
      <w:proofErr w:type="gramStart"/>
      <w:r w:rsidRPr="00F11BCD">
        <w:rPr>
          <w:rFonts w:ascii="Times New Roman" w:hAnsi="Times New Roman" w:cs="Times New Roman"/>
          <w:sz w:val="24"/>
          <w:szCs w:val="24"/>
        </w:rPr>
        <w:t>berikut :</w:t>
      </w:r>
      <w:proofErr w:type="gramEnd"/>
      <w:r w:rsidRPr="00F11BCD">
        <w:rPr>
          <w:rFonts w:ascii="Times New Roman" w:hAnsi="Times New Roman" w:cs="Times New Roman"/>
          <w:sz w:val="24"/>
          <w:szCs w:val="24"/>
        </w:rPr>
        <w:t xml:space="preserve"> </w:t>
      </w:r>
    </w:p>
    <w:p w:rsidR="00BB4CC8" w:rsidRPr="00F11BCD" w:rsidRDefault="00BB4CC8" w:rsidP="00BB4CC8">
      <w:pPr>
        <w:pStyle w:val="ListParagraph"/>
        <w:numPr>
          <w:ilvl w:val="6"/>
          <w:numId w:val="39"/>
        </w:numPr>
        <w:spacing w:after="0" w:line="480" w:lineRule="auto"/>
        <w:ind w:left="426" w:hanging="426"/>
        <w:jc w:val="both"/>
        <w:rPr>
          <w:rFonts w:ascii="Times New Roman" w:hAnsi="Times New Roman" w:cs="Times New Roman"/>
          <w:sz w:val="24"/>
          <w:szCs w:val="24"/>
        </w:rPr>
      </w:pPr>
      <w:r w:rsidRPr="00F11BCD">
        <w:rPr>
          <w:rFonts w:ascii="Times New Roman" w:hAnsi="Times New Roman" w:cs="Times New Roman"/>
          <w:sz w:val="24"/>
          <w:szCs w:val="24"/>
        </w:rPr>
        <w:t>Penganiayaan berat merupakan tindakan kekerasan yang dilakukan dengan sengaja dan mengakibatkan cedera fisik serius atau bahkan kematian terhadap individu lainnya. Kasus-kasus seperti ini tidak hanya merugikan secara fisik, tetapi juga secara emosional dan psikologis bagi korban serta masyarakat secara umum. Proses hukum yang tepat dan efektif dalam menangani kasus-</w:t>
      </w:r>
      <w:r w:rsidRPr="00F11BCD">
        <w:rPr>
          <w:rFonts w:ascii="Times New Roman" w:hAnsi="Times New Roman" w:cs="Times New Roman"/>
          <w:sz w:val="24"/>
          <w:szCs w:val="24"/>
        </w:rPr>
        <w:lastRenderedPageBreak/>
        <w:t>kasus penganiayaan berat penting untuk menegakkan keadilan, memberikan perlindungan kepada korban, dan mencegah terjadinya kekerasan di masa depan.</w:t>
      </w:r>
    </w:p>
    <w:p w:rsidR="006A1C0A" w:rsidRPr="00BB4CC8" w:rsidRDefault="00BB4CC8" w:rsidP="00BB4CC8">
      <w:pPr>
        <w:spacing w:after="0" w:line="480" w:lineRule="auto"/>
      </w:pPr>
      <w:r w:rsidRPr="00F11BCD">
        <w:rPr>
          <w:rFonts w:ascii="Times New Roman" w:hAnsi="Times New Roman" w:cs="Times New Roman"/>
          <w:sz w:val="24"/>
          <w:szCs w:val="24"/>
        </w:rPr>
        <w:t>Dalam perlindungan dan dukungan korban sebaiknya meningkatkan akses korban penganiayaan berat terhadap layanan medis, psikologis, dan hukum yang memadai. Perlindungan yang efektif juga mencakup upaya untuk mencegah reviktimisasi dan memastikan korban merasa aman dalam melaporkan kejadian dan mengikuti proses hukum. Mendorong peran keluarga dan komunitas dalam mendukung korban, melaporkan kekerasan, dan mendorong sikap yang tidak mendukung kekerasan. Ini dapat dilakukan melalui program-program edukasi dan dukungan sosial yang berkelanjutan</w:t>
      </w:r>
    </w:p>
    <w:sectPr w:rsidR="006A1C0A" w:rsidRPr="00BB4CC8" w:rsidSect="00B81ED1">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3804" w:rsidRDefault="000C3804" w:rsidP="005F4352">
      <w:pPr>
        <w:spacing w:after="0" w:line="240" w:lineRule="auto"/>
      </w:pPr>
      <w:r>
        <w:separator/>
      </w:r>
    </w:p>
  </w:endnote>
  <w:endnote w:type="continuationSeparator" w:id="0">
    <w:p w:rsidR="000C3804" w:rsidRDefault="000C3804" w:rsidP="005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C3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C3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429022"/>
      <w:docPartObj>
        <w:docPartGallery w:val="Page Numbers (Bottom of Page)"/>
        <w:docPartUnique/>
      </w:docPartObj>
    </w:sdtPr>
    <w:sdtEndPr>
      <w:rPr>
        <w:noProof/>
      </w:rPr>
    </w:sdtEndPr>
    <w:sdtContent>
      <w:p w:rsidR="00243572" w:rsidRDefault="000A04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43572" w:rsidRDefault="000C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3804" w:rsidRDefault="000C3804" w:rsidP="005F4352">
      <w:pPr>
        <w:spacing w:after="0" w:line="240" w:lineRule="auto"/>
      </w:pPr>
      <w:r>
        <w:separator/>
      </w:r>
    </w:p>
  </w:footnote>
  <w:footnote w:type="continuationSeparator" w:id="0">
    <w:p w:rsidR="000C3804" w:rsidRDefault="000C3804" w:rsidP="005F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C38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0"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572" w:rsidRDefault="000C380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1"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243572" w:rsidRDefault="000C3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C38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79"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B83C83"/>
    <w:multiLevelType w:val="singleLevel"/>
    <w:tmpl w:val="ACB83C83"/>
    <w:lvl w:ilvl="0">
      <w:start w:val="1"/>
      <w:numFmt w:val="decimal"/>
      <w:lvlText w:val="%1."/>
      <w:lvlJc w:val="left"/>
      <w:pPr>
        <w:tabs>
          <w:tab w:val="left" w:pos="425"/>
        </w:tabs>
        <w:ind w:left="425" w:hanging="425"/>
      </w:pPr>
      <w:rPr>
        <w:rFonts w:hint="default"/>
      </w:rPr>
    </w:lvl>
  </w:abstractNum>
  <w:abstractNum w:abstractNumId="1" w15:restartNumberingAfterBreak="0">
    <w:nsid w:val="F5696EE5"/>
    <w:multiLevelType w:val="multilevel"/>
    <w:tmpl w:val="03ECCA18"/>
    <w:lvl w:ilvl="0">
      <w:start w:val="1"/>
      <w:numFmt w:val="upperLetter"/>
      <w:suff w:val="space"/>
      <w:lvlText w:val="%1."/>
      <w:lvlJc w:val="left"/>
      <w:rPr>
        <w:b/>
        <w:bCs/>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2620786"/>
    <w:multiLevelType w:val="hybridMultilevel"/>
    <w:tmpl w:val="83469310"/>
    <w:lvl w:ilvl="0" w:tplc="0856129A">
      <w:start w:val="2"/>
      <w:numFmt w:val="bullet"/>
      <w:lvlText w:val="-"/>
      <w:lvlJc w:val="left"/>
      <w:pPr>
        <w:ind w:left="1429" w:hanging="360"/>
      </w:pPr>
      <w:rPr>
        <w:rFonts w:ascii="Arial" w:eastAsia="SimSun" w:hAnsi="Arial" w:hint="default"/>
      </w:rPr>
    </w:lvl>
    <w:lvl w:ilvl="1" w:tplc="FFFFFFFF">
      <w:start w:val="1"/>
      <w:numFmt w:val="decimal"/>
      <w:lvlText w:val="%2."/>
      <w:lvlJc w:val="left"/>
      <w:pPr>
        <w:ind w:left="2149" w:hanging="360"/>
      </w:pPr>
      <w:rPr>
        <w:rFonts w:ascii="Times New Roman" w:eastAsiaTheme="minorHAnsi"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79B034A"/>
    <w:multiLevelType w:val="multilevel"/>
    <w:tmpl w:val="CBCA7C48"/>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upperLetter"/>
      <w:lvlText w:val="%3."/>
      <w:lvlJc w:val="left"/>
      <w:pPr>
        <w:ind w:left="2342" w:hanging="360"/>
      </w:pPr>
      <w:rPr>
        <w:rFonts w:hint="default"/>
        <w:b/>
        <w:color w:val="000000"/>
      </w:rPr>
    </w:lvl>
    <w:lvl w:ilvl="3">
      <w:start w:val="1"/>
      <w:numFmt w:val="decimal"/>
      <w:lvlText w:val="%4."/>
      <w:lvlJc w:val="left"/>
      <w:pPr>
        <w:ind w:left="2882" w:hanging="360"/>
      </w:pPr>
      <w:rPr>
        <w:b w:val="0"/>
        <w:bCs/>
      </w:r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4" w15:restartNumberingAfterBreak="0">
    <w:nsid w:val="0C18ABF8"/>
    <w:multiLevelType w:val="singleLevel"/>
    <w:tmpl w:val="0C18ABF8"/>
    <w:lvl w:ilvl="0">
      <w:start w:val="1"/>
      <w:numFmt w:val="upperLetter"/>
      <w:lvlText w:val="%1."/>
      <w:lvlJc w:val="left"/>
      <w:pPr>
        <w:tabs>
          <w:tab w:val="left" w:pos="425"/>
        </w:tabs>
        <w:ind w:left="425" w:hanging="425"/>
      </w:pPr>
      <w:rPr>
        <w:rFonts w:hint="default"/>
      </w:rPr>
    </w:lvl>
  </w:abstractNum>
  <w:abstractNum w:abstractNumId="5" w15:restartNumberingAfterBreak="0">
    <w:nsid w:val="0C7E766B"/>
    <w:multiLevelType w:val="multilevel"/>
    <w:tmpl w:val="0C7E766B"/>
    <w:lvl w:ilvl="0">
      <w:start w:val="1"/>
      <w:numFmt w:val="lowerLetter"/>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D285949"/>
    <w:multiLevelType w:val="hybridMultilevel"/>
    <w:tmpl w:val="BA5C1102"/>
    <w:lvl w:ilvl="0" w:tplc="FFFFFFFF">
      <w:start w:val="1"/>
      <w:numFmt w:val="decimal"/>
      <w:lvlText w:val="%1)"/>
      <w:lvlJc w:val="left"/>
      <w:pPr>
        <w:ind w:left="1389" w:hanging="360"/>
      </w:pPr>
    </w:lvl>
    <w:lvl w:ilvl="1" w:tplc="FA60FC4A">
      <w:start w:val="1"/>
      <w:numFmt w:val="decimal"/>
      <w:lvlText w:val="%2)"/>
      <w:lvlJc w:val="left"/>
      <w:pPr>
        <w:ind w:left="2109" w:hanging="360"/>
      </w:pPr>
      <w:rPr>
        <w:rFonts w:ascii="Times New Roman" w:eastAsiaTheme="minorHAnsi" w:hAnsi="Times New Roman" w:cs="Times New Roman"/>
        <w:color w:val="000000" w:themeColor="text1"/>
      </w:rPr>
    </w:lvl>
    <w:lvl w:ilvl="2" w:tplc="FFFFFFFF" w:tentative="1">
      <w:start w:val="1"/>
      <w:numFmt w:val="lowerRoman"/>
      <w:lvlText w:val="%3."/>
      <w:lvlJc w:val="right"/>
      <w:pPr>
        <w:ind w:left="2829" w:hanging="180"/>
      </w:pPr>
    </w:lvl>
    <w:lvl w:ilvl="3" w:tplc="FFFFFFFF" w:tentative="1">
      <w:start w:val="1"/>
      <w:numFmt w:val="decimal"/>
      <w:lvlText w:val="%4."/>
      <w:lvlJc w:val="left"/>
      <w:pPr>
        <w:ind w:left="3549" w:hanging="360"/>
      </w:pPr>
    </w:lvl>
    <w:lvl w:ilvl="4" w:tplc="FFFFFFFF" w:tentative="1">
      <w:start w:val="1"/>
      <w:numFmt w:val="lowerLetter"/>
      <w:lvlText w:val="%5."/>
      <w:lvlJc w:val="left"/>
      <w:pPr>
        <w:ind w:left="4269" w:hanging="360"/>
      </w:pPr>
    </w:lvl>
    <w:lvl w:ilvl="5" w:tplc="FFFFFFFF" w:tentative="1">
      <w:start w:val="1"/>
      <w:numFmt w:val="lowerRoman"/>
      <w:lvlText w:val="%6."/>
      <w:lvlJc w:val="right"/>
      <w:pPr>
        <w:ind w:left="4989" w:hanging="180"/>
      </w:pPr>
    </w:lvl>
    <w:lvl w:ilvl="6" w:tplc="FFFFFFFF" w:tentative="1">
      <w:start w:val="1"/>
      <w:numFmt w:val="decimal"/>
      <w:lvlText w:val="%7."/>
      <w:lvlJc w:val="left"/>
      <w:pPr>
        <w:ind w:left="5709" w:hanging="360"/>
      </w:pPr>
    </w:lvl>
    <w:lvl w:ilvl="7" w:tplc="FFFFFFFF" w:tentative="1">
      <w:start w:val="1"/>
      <w:numFmt w:val="lowerLetter"/>
      <w:lvlText w:val="%8."/>
      <w:lvlJc w:val="left"/>
      <w:pPr>
        <w:ind w:left="6429" w:hanging="360"/>
      </w:pPr>
    </w:lvl>
    <w:lvl w:ilvl="8" w:tplc="FFFFFFFF" w:tentative="1">
      <w:start w:val="1"/>
      <w:numFmt w:val="lowerRoman"/>
      <w:lvlText w:val="%9."/>
      <w:lvlJc w:val="right"/>
      <w:pPr>
        <w:ind w:left="7149" w:hanging="180"/>
      </w:pPr>
    </w:lvl>
  </w:abstractNum>
  <w:abstractNum w:abstractNumId="7" w15:restartNumberingAfterBreak="0">
    <w:nsid w:val="16A55AB2"/>
    <w:multiLevelType w:val="hybridMultilevel"/>
    <w:tmpl w:val="7408B7BE"/>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1890000F"/>
    <w:multiLevelType w:val="hybridMultilevel"/>
    <w:tmpl w:val="67C446C2"/>
    <w:lvl w:ilvl="0" w:tplc="84067C80">
      <w:start w:val="1"/>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8D01842"/>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CA064B6"/>
    <w:multiLevelType w:val="hybridMultilevel"/>
    <w:tmpl w:val="CB9243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24267F46"/>
    <w:multiLevelType w:val="hybridMultilevel"/>
    <w:tmpl w:val="6CB60318"/>
    <w:lvl w:ilvl="0" w:tplc="173E06BC">
      <w:start w:val="1"/>
      <w:numFmt w:val="upperLetter"/>
      <w:lvlText w:val="%1."/>
      <w:lvlJc w:val="left"/>
      <w:pPr>
        <w:ind w:left="1494" w:hanging="360"/>
      </w:pPr>
      <w:rPr>
        <w:b w:val="0"/>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265077FE"/>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DA43BB"/>
    <w:multiLevelType w:val="hybridMultilevel"/>
    <w:tmpl w:val="C0F4FE72"/>
    <w:lvl w:ilvl="0" w:tplc="3809000F">
      <w:start w:val="1"/>
      <w:numFmt w:val="decimal"/>
      <w:lvlText w:val="%1."/>
      <w:lvlJc w:val="left"/>
      <w:pPr>
        <w:ind w:left="1429" w:hanging="360"/>
      </w:pPr>
    </w:lvl>
    <w:lvl w:ilvl="1" w:tplc="25D82828">
      <w:start w:val="1"/>
      <w:numFmt w:val="decimal"/>
      <w:lvlText w:val="%2."/>
      <w:lvlJc w:val="left"/>
      <w:pPr>
        <w:ind w:left="2149" w:hanging="360"/>
      </w:pPr>
      <w:rPr>
        <w:rFonts w:ascii="Times New Roman" w:eastAsiaTheme="minorHAnsi" w:hAnsi="Times New Roman" w:cs="Times New Roman"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272A3147"/>
    <w:multiLevelType w:val="hybridMultilevel"/>
    <w:tmpl w:val="768C6024"/>
    <w:lvl w:ilvl="0" w:tplc="0856129A">
      <w:start w:val="2"/>
      <w:numFmt w:val="bullet"/>
      <w:lvlText w:val="-"/>
      <w:lvlJc w:val="left"/>
      <w:pPr>
        <w:ind w:left="1429" w:hanging="360"/>
      </w:pPr>
      <w:rPr>
        <w:rFonts w:ascii="Arial" w:eastAsia="SimSun" w:hAnsi="Arial" w:hint="default"/>
      </w:rPr>
    </w:lvl>
    <w:lvl w:ilvl="1" w:tplc="FFFFFFFF">
      <w:start w:val="1"/>
      <w:numFmt w:val="decimal"/>
      <w:lvlText w:val="%2."/>
      <w:lvlJc w:val="left"/>
      <w:pPr>
        <w:ind w:left="2149" w:hanging="360"/>
      </w:pPr>
      <w:rPr>
        <w:rFonts w:ascii="Times New Roman" w:eastAsiaTheme="minorHAnsi"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2DB2474A"/>
    <w:multiLevelType w:val="hybridMultilevel"/>
    <w:tmpl w:val="8494A63C"/>
    <w:lvl w:ilvl="0" w:tplc="F28C8682">
      <w:start w:val="1"/>
      <w:numFmt w:val="decimal"/>
      <w:lvlText w:val="%1."/>
      <w:lvlJc w:val="left"/>
      <w:pPr>
        <w:ind w:left="2340" w:hanging="360"/>
      </w:pPr>
      <w:rPr>
        <w:b w:val="0"/>
        <w:bCs/>
      </w:rPr>
    </w:lvl>
    <w:lvl w:ilvl="1" w:tplc="281AC6F2">
      <w:start w:val="1"/>
      <w:numFmt w:val="decimal"/>
      <w:lvlText w:val="%2."/>
      <w:lvlJc w:val="left"/>
      <w:pPr>
        <w:ind w:left="3060" w:hanging="360"/>
      </w:pPr>
      <w:rPr>
        <w:b w:val="0"/>
        <w:bCs/>
      </w:rPr>
    </w:lvl>
    <w:lvl w:ilvl="2" w:tplc="D2EE6A4E">
      <w:start w:val="1"/>
      <w:numFmt w:val="upperLetter"/>
      <w:lvlText w:val="%3."/>
      <w:lvlJc w:val="left"/>
      <w:pPr>
        <w:ind w:left="3960" w:hanging="360"/>
      </w:pPr>
      <w:rPr>
        <w:rFonts w:eastAsia="Times New Roman" w:hint="default"/>
      </w:r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6" w15:restartNumberingAfterBreak="0">
    <w:nsid w:val="2E455375"/>
    <w:multiLevelType w:val="hybridMultilevel"/>
    <w:tmpl w:val="BD0AB16E"/>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036515E"/>
    <w:multiLevelType w:val="hybridMultilevel"/>
    <w:tmpl w:val="AD8AF260"/>
    <w:lvl w:ilvl="0" w:tplc="3809000F">
      <w:start w:val="1"/>
      <w:numFmt w:val="decimal"/>
      <w:lvlText w:val="%1."/>
      <w:lvlJc w:val="left"/>
      <w:pPr>
        <w:ind w:left="3060" w:hanging="360"/>
      </w:pPr>
    </w:lvl>
    <w:lvl w:ilvl="1" w:tplc="3809000F">
      <w:start w:val="1"/>
      <w:numFmt w:val="decimal"/>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18" w15:restartNumberingAfterBreak="0">
    <w:nsid w:val="363A20A0"/>
    <w:multiLevelType w:val="hybridMultilevel"/>
    <w:tmpl w:val="1FB4A2F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36D5353C"/>
    <w:multiLevelType w:val="hybridMultilevel"/>
    <w:tmpl w:val="F8B2571C"/>
    <w:lvl w:ilvl="0" w:tplc="0856129A">
      <w:start w:val="2"/>
      <w:numFmt w:val="bullet"/>
      <w:lvlText w:val="-"/>
      <w:lvlJc w:val="left"/>
      <w:pPr>
        <w:ind w:left="1429" w:hanging="360"/>
      </w:pPr>
      <w:rPr>
        <w:rFonts w:ascii="Arial" w:eastAsia="SimSun" w:hAnsi="Arial" w:hint="default"/>
      </w:rPr>
    </w:lvl>
    <w:lvl w:ilvl="1" w:tplc="FFFFFFFF">
      <w:start w:val="1"/>
      <w:numFmt w:val="decimal"/>
      <w:lvlText w:val="%2."/>
      <w:lvlJc w:val="left"/>
      <w:pPr>
        <w:ind w:left="2149" w:hanging="360"/>
      </w:pPr>
      <w:rPr>
        <w:rFonts w:ascii="Times New Roman" w:eastAsiaTheme="minorHAnsi" w:hAnsi="Times New Roman" w:cs="Times New Roman"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7A1526F"/>
    <w:multiLevelType w:val="hybridMultilevel"/>
    <w:tmpl w:val="7EA89994"/>
    <w:lvl w:ilvl="0" w:tplc="3E7A5DF2">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1" w15:restartNumberingAfterBreak="0">
    <w:nsid w:val="42365087"/>
    <w:multiLevelType w:val="hybridMultilevel"/>
    <w:tmpl w:val="4246CF9E"/>
    <w:lvl w:ilvl="0" w:tplc="0856129A">
      <w:start w:val="2"/>
      <w:numFmt w:val="bullet"/>
      <w:lvlText w:val="-"/>
      <w:lvlJc w:val="left"/>
      <w:pPr>
        <w:ind w:left="720" w:hanging="360"/>
      </w:pPr>
      <w:rPr>
        <w:rFonts w:ascii="Arial" w:eastAsia="SimSun"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5691563"/>
    <w:multiLevelType w:val="multilevel"/>
    <w:tmpl w:val="79A8B01C"/>
    <w:lvl w:ilvl="0">
      <w:start w:val="1"/>
      <w:numFmt w:val="bullet"/>
      <w:lvlText w:val="-"/>
      <w:lvlJc w:val="left"/>
      <w:pPr>
        <w:tabs>
          <w:tab w:val="num" w:pos="720"/>
        </w:tabs>
        <w:ind w:left="720" w:hanging="360"/>
      </w:pPr>
      <w:rPr>
        <w:rFonts w:ascii="Times New Roman" w:eastAsia="Times New Roman" w:hAnsi="Times New Roman"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1D1A7"/>
    <w:multiLevelType w:val="singleLevel"/>
    <w:tmpl w:val="46E1D1A7"/>
    <w:lvl w:ilvl="0">
      <w:start w:val="1"/>
      <w:numFmt w:val="decimal"/>
      <w:lvlText w:val="%1."/>
      <w:lvlJc w:val="left"/>
      <w:pPr>
        <w:tabs>
          <w:tab w:val="left" w:pos="425"/>
        </w:tabs>
        <w:ind w:left="425" w:hanging="425"/>
      </w:pPr>
      <w:rPr>
        <w:rFonts w:hint="default"/>
        <w:b w:val="0"/>
        <w:bCs w:val="0"/>
      </w:rPr>
    </w:lvl>
  </w:abstractNum>
  <w:abstractNum w:abstractNumId="24" w15:restartNumberingAfterBreak="0">
    <w:nsid w:val="48D25E18"/>
    <w:multiLevelType w:val="hybridMultilevel"/>
    <w:tmpl w:val="C5A84FEE"/>
    <w:lvl w:ilvl="0" w:tplc="FFFFFFFF">
      <w:start w:val="1"/>
      <w:numFmt w:val="decimal"/>
      <w:lvlText w:val="%1."/>
      <w:lvlJc w:val="left"/>
      <w:pPr>
        <w:ind w:left="1429" w:hanging="360"/>
      </w:pPr>
    </w:lvl>
    <w:lvl w:ilvl="1" w:tplc="FFFFFFFF">
      <w:start w:val="1"/>
      <w:numFmt w:val="upperLetter"/>
      <w:lvlText w:val="%2."/>
      <w:lvlJc w:val="left"/>
      <w:pPr>
        <w:ind w:left="2149" w:hanging="360"/>
      </w:pPr>
      <w:rPr>
        <w:rFonts w:hint="default"/>
      </w:rPr>
    </w:lvl>
    <w:lvl w:ilvl="2" w:tplc="38090015">
      <w:start w:val="1"/>
      <w:numFmt w:val="upperLetter"/>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start w:val="1"/>
      <w:numFmt w:val="lowerRoman"/>
      <w:lvlText w:val="%6."/>
      <w:lvlJc w:val="right"/>
      <w:pPr>
        <w:ind w:left="5029" w:hanging="180"/>
      </w:pPr>
    </w:lvl>
    <w:lvl w:ilvl="6" w:tplc="D45A306C">
      <w:start w:val="1"/>
      <w:numFmt w:val="decimal"/>
      <w:lvlText w:val="%7."/>
      <w:lvlJc w:val="left"/>
      <w:pPr>
        <w:ind w:left="5749" w:hanging="360"/>
      </w:pPr>
      <w:rPr>
        <w:b w:val="0"/>
        <w:bCs/>
      </w:rPr>
    </w:lvl>
    <w:lvl w:ilvl="7" w:tplc="FFFFFFFF">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9C07FCD"/>
    <w:multiLevelType w:val="hybridMultilevel"/>
    <w:tmpl w:val="53FA1C9C"/>
    <w:lvl w:ilvl="0" w:tplc="0D56FD34">
      <w:start w:val="1"/>
      <w:numFmt w:val="decimal"/>
      <w:lvlText w:val="%1."/>
      <w:lvlJc w:val="left"/>
      <w:pPr>
        <w:ind w:left="1429" w:hanging="360"/>
      </w:pPr>
      <w:rPr>
        <w:rFonts w:ascii="Arial" w:hAnsi="Arial" w:cs="Arial" w:hint="default"/>
        <w:b w:val="0"/>
        <w:bCs w:val="0"/>
        <w:sz w:val="22"/>
        <w:szCs w:val="22"/>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15:restartNumberingAfterBreak="0">
    <w:nsid w:val="4A8B79CF"/>
    <w:multiLevelType w:val="hybridMultilevel"/>
    <w:tmpl w:val="A3C8A3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E0F57C9"/>
    <w:multiLevelType w:val="hybridMultilevel"/>
    <w:tmpl w:val="FC46CA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38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03A8D"/>
    <w:multiLevelType w:val="hybridMultilevel"/>
    <w:tmpl w:val="CCCA121A"/>
    <w:lvl w:ilvl="0" w:tplc="A3D81DD4">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9" w15:restartNumberingAfterBreak="0">
    <w:nsid w:val="51BD01DB"/>
    <w:multiLevelType w:val="hybridMultilevel"/>
    <w:tmpl w:val="D270B1A0"/>
    <w:lvl w:ilvl="0" w:tplc="ACB83C83">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78B2FC8"/>
    <w:multiLevelType w:val="hybridMultilevel"/>
    <w:tmpl w:val="2E501DD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19">
      <w:start w:val="1"/>
      <w:numFmt w:val="lowerLetter"/>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1" w15:restartNumberingAfterBreak="0">
    <w:nsid w:val="5AAF3BD4"/>
    <w:multiLevelType w:val="multilevel"/>
    <w:tmpl w:val="074070AA"/>
    <w:lvl w:ilvl="0">
      <w:start w:val="2"/>
      <w:numFmt w:val="bullet"/>
      <w:lvlText w:val="-"/>
      <w:lvlJc w:val="left"/>
      <w:pPr>
        <w:ind w:left="722" w:hanging="360"/>
      </w:pPr>
      <w:rPr>
        <w:rFonts w:ascii="Arial" w:eastAsia="SimSun" w:hAnsi="Arial" w:hint="default"/>
      </w:rPr>
    </w:lvl>
    <w:lvl w:ilvl="1">
      <w:start w:val="1"/>
      <w:numFmt w:val="lowerLetter"/>
      <w:lvlText w:val="%2."/>
      <w:lvlJc w:val="left"/>
      <w:pPr>
        <w:ind w:left="1442" w:hanging="360"/>
      </w:pPr>
    </w:lvl>
    <w:lvl w:ilvl="2">
      <w:start w:val="1"/>
      <w:numFmt w:val="upperLetter"/>
      <w:lvlText w:val="%3."/>
      <w:lvlJc w:val="left"/>
      <w:pPr>
        <w:ind w:left="2342" w:hanging="360"/>
      </w:pPr>
      <w:rPr>
        <w:rFonts w:hint="default"/>
        <w:b/>
        <w:color w:val="000000"/>
      </w:rPr>
    </w:lvl>
    <w:lvl w:ilvl="3">
      <w:start w:val="1"/>
      <w:numFmt w:val="decimal"/>
      <w:lvlText w:val="%4."/>
      <w:lvlJc w:val="left"/>
      <w:pPr>
        <w:ind w:left="2882" w:hanging="360"/>
      </w:pPr>
      <w:rPr>
        <w:b w:val="0"/>
        <w:bCs/>
      </w:r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2" w15:restartNumberingAfterBreak="0">
    <w:nsid w:val="67EC035F"/>
    <w:multiLevelType w:val="hybridMultilevel"/>
    <w:tmpl w:val="ABE60BDA"/>
    <w:lvl w:ilvl="0" w:tplc="0D56FD34">
      <w:start w:val="1"/>
      <w:numFmt w:val="decimal"/>
      <w:lvlText w:val="%1."/>
      <w:lvlJc w:val="left"/>
      <w:pPr>
        <w:ind w:left="1429" w:hanging="360"/>
      </w:pPr>
      <w:rPr>
        <w:rFonts w:ascii="Arial" w:hAnsi="Arial" w:cs="Arial" w:hint="default"/>
        <w:b w:val="0"/>
        <w:bCs w:val="0"/>
        <w:sz w:val="22"/>
        <w:szCs w:val="22"/>
      </w:rPr>
    </w:lvl>
    <w:lvl w:ilvl="1" w:tplc="0510ACF0">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6A36718D"/>
    <w:multiLevelType w:val="multilevel"/>
    <w:tmpl w:val="9AF06494"/>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34" w15:restartNumberingAfterBreak="0">
    <w:nsid w:val="6A5B05D8"/>
    <w:multiLevelType w:val="hybridMultilevel"/>
    <w:tmpl w:val="209A0352"/>
    <w:lvl w:ilvl="0" w:tplc="0409000F">
      <w:start w:val="1"/>
      <w:numFmt w:val="decimal"/>
      <w:lvlText w:val="%1."/>
      <w:lvlJc w:val="left"/>
      <w:pPr>
        <w:tabs>
          <w:tab w:val="num" w:pos="720"/>
        </w:tabs>
        <w:ind w:left="720" w:hanging="360"/>
      </w:pPr>
      <w:rPr>
        <w:rFonts w:cs="Times New Roman" w:hint="default"/>
        <w:b w:val="0"/>
      </w:rPr>
    </w:lvl>
    <w:lvl w:ilvl="1" w:tplc="429EF5B6">
      <w:start w:val="1"/>
      <w:numFmt w:val="bullet"/>
      <w:lvlText w:val="-"/>
      <w:lvlJc w:val="left"/>
      <w:pPr>
        <w:tabs>
          <w:tab w:val="num" w:pos="1080"/>
        </w:tabs>
        <w:ind w:left="1080" w:hanging="360"/>
      </w:pPr>
      <w:rPr>
        <w:rFonts w:ascii="Times New Roman" w:eastAsia="Times New Roman" w:hAnsi="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F11E3E"/>
    <w:multiLevelType w:val="hybridMultilevel"/>
    <w:tmpl w:val="B65461A6"/>
    <w:lvl w:ilvl="0" w:tplc="38090019">
      <w:start w:val="1"/>
      <w:numFmt w:val="lowerLetter"/>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36" w15:restartNumberingAfterBreak="0">
    <w:nsid w:val="6F01518B"/>
    <w:multiLevelType w:val="hybridMultilevel"/>
    <w:tmpl w:val="A25AFC40"/>
    <w:lvl w:ilvl="0" w:tplc="38090011">
      <w:start w:val="1"/>
      <w:numFmt w:val="decimal"/>
      <w:lvlText w:val="%1)"/>
      <w:lvlJc w:val="left"/>
      <w:pPr>
        <w:ind w:left="720" w:hanging="360"/>
      </w:pPr>
    </w:lvl>
    <w:lvl w:ilvl="1" w:tplc="32CE5C96">
      <w:start w:val="1"/>
      <w:numFmt w:val="decimal"/>
      <w:lvlText w:val="%2)"/>
      <w:lvlJc w:val="left"/>
      <w:pPr>
        <w:ind w:left="1440" w:hanging="360"/>
      </w:pPr>
      <w:rPr>
        <w:color w:val="000000" w:themeColor="text1"/>
      </w:rPr>
    </w:lvl>
    <w:lvl w:ilvl="2" w:tplc="3809001B">
      <w:start w:val="1"/>
      <w:numFmt w:val="lowerRoman"/>
      <w:lvlText w:val="%3."/>
      <w:lvlJc w:val="right"/>
      <w:pPr>
        <w:ind w:left="2160" w:hanging="180"/>
      </w:pPr>
    </w:lvl>
    <w:lvl w:ilvl="3" w:tplc="AB161240">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7C22C87"/>
    <w:multiLevelType w:val="hybridMultilevel"/>
    <w:tmpl w:val="02525634"/>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9D47BFD"/>
    <w:multiLevelType w:val="hybridMultilevel"/>
    <w:tmpl w:val="FD9ABD62"/>
    <w:lvl w:ilvl="0" w:tplc="0856129A">
      <w:start w:val="2"/>
      <w:numFmt w:val="bullet"/>
      <w:lvlText w:val="-"/>
      <w:lvlJc w:val="left"/>
      <w:pPr>
        <w:ind w:left="720" w:hanging="360"/>
      </w:pPr>
      <w:rPr>
        <w:rFonts w:ascii="Arial" w:eastAsia="SimSun"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7"/>
  </w:num>
  <w:num w:numId="4">
    <w:abstractNumId w:val="16"/>
  </w:num>
  <w:num w:numId="5">
    <w:abstractNumId w:val="11"/>
  </w:num>
  <w:num w:numId="6">
    <w:abstractNumId w:val="28"/>
  </w:num>
  <w:num w:numId="7">
    <w:abstractNumId w:val="20"/>
  </w:num>
  <w:num w:numId="8">
    <w:abstractNumId w:val="4"/>
  </w:num>
  <w:num w:numId="9">
    <w:abstractNumId w:val="33"/>
  </w:num>
  <w:num w:numId="10">
    <w:abstractNumId w:val="0"/>
  </w:num>
  <w:num w:numId="11">
    <w:abstractNumId w:val="23"/>
  </w:num>
  <w:num w:numId="12">
    <w:abstractNumId w:val="6"/>
  </w:num>
  <w:num w:numId="13">
    <w:abstractNumId w:val="36"/>
  </w:num>
  <w:num w:numId="14">
    <w:abstractNumId w:val="27"/>
  </w:num>
  <w:num w:numId="15">
    <w:abstractNumId w:val="30"/>
  </w:num>
  <w:num w:numId="16">
    <w:abstractNumId w:val="22"/>
  </w:num>
  <w:num w:numId="17">
    <w:abstractNumId w:val="1"/>
  </w:num>
  <w:num w:numId="18">
    <w:abstractNumId w:val="15"/>
  </w:num>
  <w:num w:numId="19">
    <w:abstractNumId w:val="17"/>
  </w:num>
  <w:num w:numId="20">
    <w:abstractNumId w:val="13"/>
  </w:num>
  <w:num w:numId="21">
    <w:abstractNumId w:val="35"/>
  </w:num>
  <w:num w:numId="22">
    <w:abstractNumId w:val="10"/>
  </w:num>
  <w:num w:numId="23">
    <w:abstractNumId w:val="18"/>
  </w:num>
  <w:num w:numId="24">
    <w:abstractNumId w:val="32"/>
  </w:num>
  <w:num w:numId="25">
    <w:abstractNumId w:val="7"/>
  </w:num>
  <w:num w:numId="26">
    <w:abstractNumId w:val="25"/>
  </w:num>
  <w:num w:numId="27">
    <w:abstractNumId w:val="29"/>
  </w:num>
  <w:num w:numId="28">
    <w:abstractNumId w:val="3"/>
  </w:num>
  <w:num w:numId="29">
    <w:abstractNumId w:val="5"/>
  </w:num>
  <w:num w:numId="30">
    <w:abstractNumId w:val="31"/>
  </w:num>
  <w:num w:numId="31">
    <w:abstractNumId w:val="19"/>
  </w:num>
  <w:num w:numId="32">
    <w:abstractNumId w:val="21"/>
  </w:num>
  <w:num w:numId="33">
    <w:abstractNumId w:val="14"/>
  </w:num>
  <w:num w:numId="34">
    <w:abstractNumId w:val="38"/>
  </w:num>
  <w:num w:numId="35">
    <w:abstractNumId w:val="2"/>
  </w:num>
  <w:num w:numId="36">
    <w:abstractNumId w:val="26"/>
  </w:num>
  <w:num w:numId="37">
    <w:abstractNumId w:val="34"/>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FvBU7V8jx3TGs3bXagjr5EpGUZI2A+SOhhsE0isZITG36Qa4PhbYr0CHTdiCTRM81xnQFqjXmB1sSrUJrReKg==" w:salt="qBaZXYw0exgEHVxecviQ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1"/>
    <w:rsid w:val="000A04DE"/>
    <w:rsid w:val="000C3804"/>
    <w:rsid w:val="000D6CFE"/>
    <w:rsid w:val="003A6B61"/>
    <w:rsid w:val="005F4352"/>
    <w:rsid w:val="006A1C0A"/>
    <w:rsid w:val="006B40BE"/>
    <w:rsid w:val="007669F9"/>
    <w:rsid w:val="00995722"/>
    <w:rsid w:val="00B81ED1"/>
    <w:rsid w:val="00BB4CC8"/>
    <w:rsid w:val="00CE10D6"/>
    <w:rsid w:val="00F0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3FE95A-C61D-4071-B4FA-03090C4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81E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1ED1"/>
    <w:rPr>
      <w:sz w:val="18"/>
      <w:szCs w:val="18"/>
    </w:rPr>
  </w:style>
  <w:style w:type="paragraph" w:styleId="Header">
    <w:name w:val="header"/>
    <w:basedOn w:val="Normal"/>
    <w:link w:val="HeaderChar"/>
    <w:uiPriority w:val="99"/>
    <w:unhideWhenUsed/>
    <w:qFormat/>
    <w:rsid w:val="00B81ED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B81ED1"/>
    <w:rPr>
      <w:sz w:val="18"/>
      <w:szCs w:val="18"/>
    </w:rPr>
  </w:style>
  <w:style w:type="character" w:styleId="Emphasis">
    <w:name w:val="Emphasis"/>
    <w:basedOn w:val="DefaultParagraphFont"/>
    <w:uiPriority w:val="20"/>
    <w:qFormat/>
    <w:rsid w:val="00CE10D6"/>
    <w:rPr>
      <w:i/>
      <w:iCs/>
    </w:rPr>
  </w:style>
  <w:style w:type="paragraph" w:styleId="FootnoteText">
    <w:name w:val="footnote text"/>
    <w:basedOn w:val="Normal"/>
    <w:link w:val="FootnoteTextChar"/>
    <w:uiPriority w:val="99"/>
    <w:unhideWhenUsed/>
    <w:qFormat/>
    <w:rsid w:val="00CE10D6"/>
    <w:pPr>
      <w:snapToGrid w:val="0"/>
    </w:pPr>
    <w:rPr>
      <w:sz w:val="18"/>
      <w:szCs w:val="18"/>
    </w:rPr>
  </w:style>
  <w:style w:type="character" w:customStyle="1" w:styleId="FootnoteTextChar">
    <w:name w:val="Footnote Text Char"/>
    <w:basedOn w:val="DefaultParagraphFont"/>
    <w:link w:val="FootnoteText"/>
    <w:uiPriority w:val="99"/>
    <w:rsid w:val="00CE10D6"/>
    <w:rPr>
      <w:sz w:val="18"/>
      <w:szCs w:val="18"/>
    </w:rPr>
  </w:style>
  <w:style w:type="character" w:customStyle="1" w:styleId="y2iqfc">
    <w:name w:val="y2iqfc"/>
    <w:basedOn w:val="DefaultParagraphFont"/>
    <w:rsid w:val="00CE10D6"/>
  </w:style>
  <w:style w:type="paragraph" w:styleId="ListParagraph">
    <w:name w:val="List Paragraph"/>
    <w:basedOn w:val="Normal"/>
    <w:uiPriority w:val="34"/>
    <w:qFormat/>
    <w:rsid w:val="006B40BE"/>
    <w:pPr>
      <w:ind w:left="720"/>
      <w:contextualSpacing/>
    </w:pPr>
  </w:style>
  <w:style w:type="character" w:styleId="FootnoteReference">
    <w:name w:val="footnote reference"/>
    <w:basedOn w:val="DefaultParagraphFont"/>
    <w:uiPriority w:val="99"/>
    <w:semiHidden/>
    <w:unhideWhenUsed/>
    <w:qFormat/>
    <w:rsid w:val="005F4352"/>
    <w:rPr>
      <w:vertAlign w:val="superscript"/>
    </w:rPr>
  </w:style>
  <w:style w:type="character" w:styleId="Hyperlink">
    <w:name w:val="Hyperlink"/>
    <w:basedOn w:val="DefaultParagraphFont"/>
    <w:uiPriority w:val="99"/>
    <w:unhideWhenUsed/>
    <w:qFormat/>
    <w:rsid w:val="005F4352"/>
    <w:rPr>
      <w:color w:val="0000FF"/>
      <w:u w:val="single"/>
    </w:rPr>
  </w:style>
  <w:style w:type="character" w:styleId="SubtleEmphasis">
    <w:name w:val="Subtle Emphasis"/>
    <w:basedOn w:val="DefaultParagraphFont"/>
    <w:uiPriority w:val="19"/>
    <w:qFormat/>
    <w:rsid w:val="005F4352"/>
    <w:rPr>
      <w:i/>
      <w:iCs/>
      <w:color w:val="404040" w:themeColor="text1" w:themeTint="BF"/>
    </w:rPr>
  </w:style>
  <w:style w:type="character" w:styleId="Strong">
    <w:name w:val="Strong"/>
    <w:basedOn w:val="DefaultParagraphFont"/>
    <w:uiPriority w:val="22"/>
    <w:qFormat/>
    <w:rsid w:val="00995722"/>
    <w:rPr>
      <w:b/>
      <w:bCs/>
    </w:rPr>
  </w:style>
  <w:style w:type="paragraph" w:styleId="NormalWeb">
    <w:name w:val="Normal (Web)"/>
    <w:uiPriority w:val="99"/>
    <w:unhideWhenUsed/>
    <w:qFormat/>
    <w:rsid w:val="007669F9"/>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2025-07-18T03:14:00Z</dcterms:created>
  <dcterms:modified xsi:type="dcterms:W3CDTF">2025-07-18T03:14:00Z</dcterms:modified>
</cp:coreProperties>
</file>