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857F9" w:rsidRDefault="000857F9">
      <w:pPr>
        <w:pStyle w:val="BodyText"/>
        <w:spacing w:before="5"/>
        <w:rPr>
          <w:sz w:val="28"/>
        </w:rPr>
      </w:pPr>
      <w:bookmarkStart w:id="0" w:name="_GoBack"/>
      <w:bookmarkEnd w:id="0"/>
    </w:p>
    <w:p w:rsidR="000857F9" w:rsidRDefault="00196ABF">
      <w:pPr>
        <w:spacing w:before="1"/>
        <w:ind w:left="569" w:right="3"/>
        <w:jc w:val="center"/>
        <w:rPr>
          <w:b/>
          <w:sz w:val="28"/>
        </w:rPr>
      </w:pPr>
      <w:r>
        <w:rPr>
          <w:b/>
          <w:sz w:val="28"/>
        </w:rPr>
        <w:t>PENGARUH</w:t>
      </w:r>
      <w:r>
        <w:rPr>
          <w:b/>
          <w:spacing w:val="-9"/>
          <w:sz w:val="28"/>
        </w:rPr>
        <w:t xml:space="preserve"> </w:t>
      </w:r>
      <w:r>
        <w:rPr>
          <w:b/>
          <w:sz w:val="28"/>
        </w:rPr>
        <w:t>POLA</w:t>
      </w:r>
      <w:r>
        <w:rPr>
          <w:b/>
          <w:spacing w:val="-7"/>
          <w:sz w:val="28"/>
        </w:rPr>
        <w:t xml:space="preserve"> </w:t>
      </w:r>
      <w:r>
        <w:rPr>
          <w:b/>
          <w:sz w:val="28"/>
        </w:rPr>
        <w:t>ASUH</w:t>
      </w:r>
      <w:r>
        <w:rPr>
          <w:b/>
          <w:spacing w:val="-7"/>
          <w:sz w:val="28"/>
        </w:rPr>
        <w:t xml:space="preserve"> </w:t>
      </w:r>
      <w:r>
        <w:rPr>
          <w:b/>
          <w:sz w:val="28"/>
        </w:rPr>
        <w:t>OTORITER</w:t>
      </w:r>
      <w:r>
        <w:rPr>
          <w:b/>
          <w:spacing w:val="-7"/>
          <w:sz w:val="28"/>
        </w:rPr>
        <w:t xml:space="preserve"> </w:t>
      </w:r>
      <w:r>
        <w:rPr>
          <w:b/>
          <w:sz w:val="28"/>
        </w:rPr>
        <w:t>TERHADAP</w:t>
      </w:r>
      <w:r>
        <w:rPr>
          <w:b/>
          <w:spacing w:val="-5"/>
          <w:sz w:val="28"/>
        </w:rPr>
        <w:t xml:space="preserve"> </w:t>
      </w:r>
      <w:r>
        <w:rPr>
          <w:b/>
          <w:sz w:val="28"/>
        </w:rPr>
        <w:t>ETIKA KOMUNIKASI</w:t>
      </w:r>
      <w:r>
        <w:rPr>
          <w:b/>
          <w:spacing w:val="40"/>
          <w:sz w:val="28"/>
        </w:rPr>
        <w:t xml:space="preserve"> </w:t>
      </w:r>
      <w:r>
        <w:rPr>
          <w:b/>
          <w:sz w:val="28"/>
        </w:rPr>
        <w:t>SISWA DI SMA SWASTA</w:t>
      </w:r>
    </w:p>
    <w:p w:rsidR="000857F9" w:rsidRDefault="00196ABF">
      <w:pPr>
        <w:spacing w:line="321" w:lineRule="exact"/>
        <w:ind w:left="569"/>
        <w:jc w:val="center"/>
        <w:rPr>
          <w:b/>
          <w:sz w:val="28"/>
        </w:rPr>
      </w:pPr>
      <w:r>
        <w:rPr>
          <w:b/>
          <w:sz w:val="28"/>
        </w:rPr>
        <w:t>ISTIQLAL</w:t>
      </w:r>
      <w:r>
        <w:rPr>
          <w:b/>
          <w:spacing w:val="-6"/>
          <w:sz w:val="28"/>
        </w:rPr>
        <w:t xml:space="preserve"> </w:t>
      </w:r>
      <w:r>
        <w:rPr>
          <w:b/>
          <w:sz w:val="28"/>
        </w:rPr>
        <w:t>DELI</w:t>
      </w:r>
      <w:r>
        <w:rPr>
          <w:b/>
          <w:spacing w:val="-5"/>
          <w:sz w:val="28"/>
        </w:rPr>
        <w:t xml:space="preserve"> TUA</w:t>
      </w:r>
    </w:p>
    <w:p w:rsidR="000857F9" w:rsidRDefault="000857F9">
      <w:pPr>
        <w:pStyle w:val="BodyText"/>
        <w:rPr>
          <w:b/>
          <w:sz w:val="28"/>
        </w:rPr>
      </w:pPr>
    </w:p>
    <w:p w:rsidR="000857F9" w:rsidRDefault="000857F9">
      <w:pPr>
        <w:pStyle w:val="BodyText"/>
        <w:rPr>
          <w:b/>
          <w:sz w:val="28"/>
        </w:rPr>
      </w:pPr>
    </w:p>
    <w:p w:rsidR="000857F9" w:rsidRDefault="000857F9">
      <w:pPr>
        <w:pStyle w:val="BodyText"/>
        <w:rPr>
          <w:b/>
          <w:sz w:val="28"/>
        </w:rPr>
      </w:pPr>
    </w:p>
    <w:p w:rsidR="000857F9" w:rsidRDefault="00196ABF">
      <w:pPr>
        <w:ind w:left="569"/>
        <w:jc w:val="center"/>
        <w:rPr>
          <w:b/>
          <w:sz w:val="28"/>
        </w:rPr>
      </w:pPr>
      <w:r>
        <w:rPr>
          <w:b/>
          <w:noProof/>
          <w:sz w:val="28"/>
          <w:lang w:val="en-US"/>
        </w:rPr>
        <w:drawing>
          <wp:anchor distT="0" distB="0" distL="0" distR="0" simplePos="0" relativeHeight="477781504" behindDoc="1" locked="0" layoutInCell="1" allowOverlap="1">
            <wp:simplePos x="0" y="0"/>
            <wp:positionH relativeFrom="page">
              <wp:posOffset>1087882</wp:posOffset>
            </wp:positionH>
            <wp:positionV relativeFrom="paragraph">
              <wp:posOffset>13041</wp:posOffset>
            </wp:positionV>
            <wp:extent cx="5397499" cy="532129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5397499" cy="5321299"/>
                    </a:xfrm>
                    <a:prstGeom prst="rect">
                      <a:avLst/>
                    </a:prstGeom>
                  </pic:spPr>
                </pic:pic>
              </a:graphicData>
            </a:graphic>
          </wp:anchor>
        </w:drawing>
      </w:r>
      <w:r>
        <w:rPr>
          <w:b/>
          <w:spacing w:val="-2"/>
          <w:sz w:val="28"/>
        </w:rPr>
        <w:t>SKRIPSI</w:t>
      </w:r>
    </w:p>
    <w:p w:rsidR="000857F9" w:rsidRDefault="000857F9">
      <w:pPr>
        <w:pStyle w:val="BodyText"/>
        <w:rPr>
          <w:b/>
          <w:sz w:val="28"/>
        </w:rPr>
      </w:pPr>
    </w:p>
    <w:p w:rsidR="000857F9" w:rsidRDefault="000857F9">
      <w:pPr>
        <w:pStyle w:val="BodyText"/>
        <w:rPr>
          <w:b/>
          <w:sz w:val="28"/>
        </w:rPr>
      </w:pPr>
    </w:p>
    <w:p w:rsidR="000857F9" w:rsidRDefault="000857F9">
      <w:pPr>
        <w:pStyle w:val="BodyText"/>
        <w:spacing w:before="75"/>
        <w:rPr>
          <w:b/>
          <w:sz w:val="28"/>
        </w:rPr>
      </w:pPr>
    </w:p>
    <w:p w:rsidR="000857F9" w:rsidRDefault="00196ABF">
      <w:pPr>
        <w:pStyle w:val="Heading2"/>
        <w:ind w:left="569" w:right="0"/>
      </w:pPr>
      <w:r>
        <w:rPr>
          <w:spacing w:val="-4"/>
        </w:rPr>
        <w:t>OLEH</w:t>
      </w:r>
    </w:p>
    <w:p w:rsidR="000857F9" w:rsidRDefault="00196ABF">
      <w:pPr>
        <w:spacing w:before="25"/>
        <w:ind w:left="3164" w:right="2596"/>
        <w:jc w:val="center"/>
        <w:rPr>
          <w:b/>
          <w:sz w:val="28"/>
        </w:rPr>
      </w:pPr>
      <w:r>
        <w:rPr>
          <w:b/>
          <w:sz w:val="28"/>
          <w:u w:val="single"/>
        </w:rPr>
        <w:t>NUR</w:t>
      </w:r>
      <w:r>
        <w:rPr>
          <w:b/>
          <w:spacing w:val="-18"/>
          <w:sz w:val="28"/>
          <w:u w:val="single"/>
        </w:rPr>
        <w:t xml:space="preserve"> </w:t>
      </w:r>
      <w:r>
        <w:rPr>
          <w:b/>
          <w:sz w:val="28"/>
          <w:u w:val="single"/>
        </w:rPr>
        <w:t>WIDYANTI</w:t>
      </w:r>
      <w:r>
        <w:rPr>
          <w:b/>
          <w:sz w:val="28"/>
        </w:rPr>
        <w:t xml:space="preserve"> NPM 211414035</w:t>
      </w:r>
    </w:p>
    <w:p w:rsidR="000857F9" w:rsidRDefault="000857F9">
      <w:pPr>
        <w:pStyle w:val="BodyText"/>
        <w:rPr>
          <w:b/>
          <w:sz w:val="20"/>
        </w:rPr>
      </w:pPr>
    </w:p>
    <w:p w:rsidR="000857F9" w:rsidRDefault="000857F9">
      <w:pPr>
        <w:pStyle w:val="BodyText"/>
        <w:rPr>
          <w:b/>
          <w:sz w:val="20"/>
        </w:rPr>
      </w:pPr>
    </w:p>
    <w:p w:rsidR="000857F9" w:rsidRDefault="000857F9">
      <w:pPr>
        <w:pStyle w:val="BodyText"/>
        <w:rPr>
          <w:b/>
          <w:sz w:val="20"/>
        </w:rPr>
      </w:pPr>
    </w:p>
    <w:p w:rsidR="000857F9" w:rsidRDefault="000857F9">
      <w:pPr>
        <w:pStyle w:val="BodyText"/>
        <w:rPr>
          <w:b/>
          <w:sz w:val="20"/>
        </w:rPr>
      </w:pPr>
    </w:p>
    <w:p w:rsidR="000857F9" w:rsidRDefault="00196ABF">
      <w:pPr>
        <w:pStyle w:val="BodyText"/>
        <w:spacing w:before="225"/>
        <w:rPr>
          <w:b/>
          <w:sz w:val="20"/>
        </w:rPr>
      </w:pPr>
      <w:r>
        <w:rPr>
          <w:b/>
          <w:noProof/>
          <w:sz w:val="20"/>
          <w:lang w:val="en-US"/>
        </w:rPr>
        <w:drawing>
          <wp:anchor distT="0" distB="0" distL="0" distR="0" simplePos="0" relativeHeight="487587840" behindDoc="1" locked="0" layoutInCell="1" allowOverlap="1">
            <wp:simplePos x="0" y="0"/>
            <wp:positionH relativeFrom="page">
              <wp:posOffset>3046095</wp:posOffset>
            </wp:positionH>
            <wp:positionV relativeFrom="paragraph">
              <wp:posOffset>304293</wp:posOffset>
            </wp:positionV>
            <wp:extent cx="1828810" cy="1800225"/>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1828810" cy="1800225"/>
                    </a:xfrm>
                    <a:prstGeom prst="rect">
                      <a:avLst/>
                    </a:prstGeom>
                  </pic:spPr>
                </pic:pic>
              </a:graphicData>
            </a:graphic>
          </wp:anchor>
        </w:drawing>
      </w:r>
    </w:p>
    <w:p w:rsidR="000857F9" w:rsidRDefault="000857F9">
      <w:pPr>
        <w:pStyle w:val="BodyText"/>
        <w:rPr>
          <w:b/>
          <w:sz w:val="28"/>
        </w:rPr>
      </w:pPr>
    </w:p>
    <w:p w:rsidR="000857F9" w:rsidRDefault="000857F9">
      <w:pPr>
        <w:pStyle w:val="BodyText"/>
        <w:rPr>
          <w:b/>
          <w:sz w:val="28"/>
        </w:rPr>
      </w:pPr>
    </w:p>
    <w:p w:rsidR="000857F9" w:rsidRDefault="000857F9">
      <w:pPr>
        <w:pStyle w:val="BodyText"/>
        <w:rPr>
          <w:b/>
          <w:sz w:val="28"/>
        </w:rPr>
      </w:pPr>
    </w:p>
    <w:p w:rsidR="000857F9" w:rsidRDefault="000857F9">
      <w:pPr>
        <w:pStyle w:val="BodyText"/>
        <w:rPr>
          <w:b/>
          <w:sz w:val="28"/>
        </w:rPr>
      </w:pPr>
    </w:p>
    <w:p w:rsidR="000857F9" w:rsidRDefault="000857F9">
      <w:pPr>
        <w:pStyle w:val="BodyText"/>
        <w:rPr>
          <w:b/>
          <w:sz w:val="28"/>
        </w:rPr>
      </w:pPr>
    </w:p>
    <w:p w:rsidR="000857F9" w:rsidRDefault="000857F9">
      <w:pPr>
        <w:pStyle w:val="BodyText"/>
        <w:rPr>
          <w:b/>
          <w:sz w:val="28"/>
        </w:rPr>
      </w:pPr>
    </w:p>
    <w:p w:rsidR="000857F9" w:rsidRDefault="000857F9">
      <w:pPr>
        <w:pStyle w:val="BodyText"/>
        <w:spacing w:before="14"/>
        <w:rPr>
          <w:b/>
          <w:sz w:val="28"/>
        </w:rPr>
      </w:pPr>
    </w:p>
    <w:p w:rsidR="000857F9" w:rsidRDefault="00196ABF">
      <w:pPr>
        <w:spacing w:line="259" w:lineRule="auto"/>
        <w:ind w:left="875" w:right="306" w:hanging="2"/>
        <w:jc w:val="center"/>
        <w:rPr>
          <w:b/>
          <w:sz w:val="28"/>
        </w:rPr>
      </w:pPr>
      <w:r>
        <w:rPr>
          <w:b/>
          <w:sz w:val="28"/>
        </w:rPr>
        <w:t>PROGRAM STUDI BIMBINGAN KONSELING FAKULTAS KEGURUAN DAN ILMU PENDIDIKAN UNIVERSITAS</w:t>
      </w:r>
      <w:r>
        <w:rPr>
          <w:b/>
          <w:spacing w:val="-11"/>
          <w:sz w:val="28"/>
        </w:rPr>
        <w:t xml:space="preserve"> </w:t>
      </w:r>
      <w:r>
        <w:rPr>
          <w:b/>
          <w:sz w:val="28"/>
        </w:rPr>
        <w:t>MUSLIM</w:t>
      </w:r>
      <w:r>
        <w:rPr>
          <w:b/>
          <w:spacing w:val="-12"/>
          <w:sz w:val="28"/>
        </w:rPr>
        <w:t xml:space="preserve"> </w:t>
      </w:r>
      <w:r>
        <w:rPr>
          <w:b/>
          <w:sz w:val="28"/>
        </w:rPr>
        <w:t>NUSANTARA</w:t>
      </w:r>
      <w:r>
        <w:rPr>
          <w:b/>
          <w:spacing w:val="-10"/>
          <w:sz w:val="28"/>
        </w:rPr>
        <w:t xml:space="preserve"> </w:t>
      </w:r>
      <w:r>
        <w:rPr>
          <w:b/>
          <w:sz w:val="28"/>
        </w:rPr>
        <w:t xml:space="preserve">AL-WASHLIYAH </w:t>
      </w:r>
      <w:r>
        <w:rPr>
          <w:b/>
          <w:spacing w:val="-2"/>
          <w:sz w:val="28"/>
        </w:rPr>
        <w:t>MEDAN</w:t>
      </w:r>
    </w:p>
    <w:p w:rsidR="000857F9" w:rsidRDefault="00196ABF">
      <w:pPr>
        <w:pStyle w:val="Heading1"/>
        <w:spacing w:line="321" w:lineRule="exact"/>
        <w:ind w:left="569"/>
        <w:jc w:val="center"/>
      </w:pPr>
      <w:r>
        <w:rPr>
          <w:spacing w:val="-4"/>
        </w:rPr>
        <w:t>2025</w:t>
      </w:r>
    </w:p>
    <w:p w:rsidR="000857F9" w:rsidRDefault="000857F9">
      <w:pPr>
        <w:pStyle w:val="Heading1"/>
        <w:spacing w:line="321" w:lineRule="exact"/>
        <w:jc w:val="center"/>
        <w:sectPr w:rsidR="000857F9">
          <w:type w:val="continuous"/>
          <w:pgSz w:w="11910" w:h="16850"/>
          <w:pgMar w:top="1940" w:right="1700" w:bottom="280" w:left="1700" w:header="720" w:footer="720" w:gutter="0"/>
          <w:cols w:space="720"/>
        </w:sectPr>
      </w:pPr>
    </w:p>
    <w:p w:rsidR="000857F9" w:rsidRDefault="00196ABF">
      <w:pPr>
        <w:pStyle w:val="BodyText"/>
        <w:spacing w:before="4"/>
        <w:rPr>
          <w:b/>
          <w:sz w:val="17"/>
        </w:rPr>
      </w:pPr>
      <w:r>
        <w:rPr>
          <w:b/>
          <w:noProof/>
          <w:sz w:val="17"/>
          <w:lang w:val="en-US"/>
        </w:rPr>
        <w:lastRenderedPageBreak/>
        <w:drawing>
          <wp:anchor distT="0" distB="0" distL="0" distR="0" simplePos="0" relativeHeight="47778201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59040" cy="1068959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 name="Image 5"/>
                          <pic:cNvPicPr/>
                        </pic:nvPicPr>
                        <pic:blipFill>
                          <a:blip r:embed="rId9" cstate="print"/>
                          <a:stretch>
                            <a:fillRect/>
                          </a:stretch>
                        </pic:blipFill>
                        <pic:spPr>
                          <a:xfrm>
                            <a:off x="0" y="0"/>
                            <a:ext cx="7559040" cy="10689335"/>
                          </a:xfrm>
                          <a:prstGeom prst="rect">
                            <a:avLst/>
                          </a:prstGeom>
                        </pic:spPr>
                      </pic:pic>
                      <pic:pic xmlns:pic="http://schemas.openxmlformats.org/drawingml/2006/picture">
                        <pic:nvPicPr>
                          <pic:cNvPr id="6" name="Image 6"/>
                          <pic:cNvPicPr/>
                        </pic:nvPicPr>
                        <pic:blipFill>
                          <a:blip r:embed="rId10" cstate="print"/>
                          <a:stretch>
                            <a:fillRect/>
                          </a:stretch>
                        </pic:blipFill>
                        <pic:spPr>
                          <a:xfrm>
                            <a:off x="146304" y="1121663"/>
                            <a:ext cx="6364224" cy="9448800"/>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3072383" y="5522976"/>
                            <a:ext cx="926592" cy="231648"/>
                          </a:xfrm>
                          <a:prstGeom prst="rect">
                            <a:avLst/>
                          </a:prstGeom>
                        </pic:spPr>
                      </pic:pic>
                      <pic:pic xmlns:pic="http://schemas.openxmlformats.org/drawingml/2006/picture">
                        <pic:nvPicPr>
                          <pic:cNvPr id="8" name="Image 8"/>
                          <pic:cNvPicPr/>
                        </pic:nvPicPr>
                        <pic:blipFill>
                          <a:blip r:embed="rId12" cstate="print"/>
                          <a:stretch>
                            <a:fillRect/>
                          </a:stretch>
                        </pic:blipFill>
                        <pic:spPr>
                          <a:xfrm>
                            <a:off x="3291840" y="5839967"/>
                            <a:ext cx="1560576" cy="316991"/>
                          </a:xfrm>
                          <a:prstGeom prst="rect">
                            <a:avLst/>
                          </a:prstGeom>
                        </pic:spPr>
                      </pic:pic>
                    </wpg:wgp>
                  </a:graphicData>
                </a:graphic>
              </wp:anchor>
            </w:drawing>
          </mc:Choice>
          <mc:Fallback>
            <w:pict>
              <v:group w14:anchorId="522B6412" id="Group 4" o:spid="_x0000_s1026" style="position:absolute;margin-left:0;margin-top:0;width:595.2pt;height:841.7pt;z-index:157301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D0ooPSgCGT/Vn6UUSf6s/S&#10;iuStuvQ5au/9dyaiiius6g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B6UUHpQBXJ8yBvU9qKaFVw3ufmwc0Vw1Y05O9SaTJ9nGerf6lqiiiu4o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TKfRQAUUUUAFFFFABRRRQAUUUUAFFFFABRRRQBX&#10;fLI2Gwe4wDRTZYFkUqUyOo5xmipbhpzflf8AElctve/9Jv8AmWqKKKoo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W&#10;ZnC8EDH8R6D8KKc6hVLH5fc8iin/ANu3MvZ8+t5P00LFFFFI1CiiigAooooAKq332v7A32bH2ntm&#10;rV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BP/q2+7070UT/6th8ucd6Kh7/a+RH/AIF8v18yeiiirL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GiigCvLtSEjBZfSilmZlQtjJAoq&#10;OalHSUTGU6NOynG5PRRRVmw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DRRQBWEYVWfaGPtxRTbkZiPyGTHbOKKblCOknY55ThB2cmvSJbooop&#10;HQFFFFABRRRQAUUUUAFFFFABRRRQAyn0UUAFFFFABRRRQAUUUUAFFFFABRTKf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RWn3aAJaKKKACiiigAooooAKKKKACiiigAooo&#10;oAKKKKACiiigAooooAKKKKACiiigAooooArXJ2Qk5IP+yM0UXI3wsDnP+ycUVUJKKs3+pjObg7e1&#10;5f8At25ZoooqTYKZT6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ZRT6KAGUU+igBlPoooAKKKKACiiigAooooAKKKKACiiigAooooAKKKKACiiig&#10;AooooAKKKKACiiigAooooAKKKKACiiigAooooAKKKKAKszPt4xx1Yjj8qKdIAAWb5fc8iinzKOnM&#10;jNy5dPdXrqWKKKKRo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lPoooAKKKKACiiigAooooAKKKKAPE/wBscG8/Zh+I4tjk/wBksf1r&#10;o/2e7wXvwJ+Glx/e8N6YT/4Cr/jWN+13/wAmx/Ev/sA3f8qtfsx3QvP2cfhW/roFiP8AyVFAHrFF&#10;FFABRRRQAUUUUAFFFFABRRRQAUUUUAFFFFABRRRQAUUUUAFFFFABRRRQAUUUUAFFFFABRRRQAUUU&#10;UAFFFFABQaKKAKwjChn2hm6ccUU25GYj8hkx2ziim5RWknY55ThB25mvSJbooopHQ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VvtnzfZ93+k46VZoAKKKKAC&#10;iiigAooooAKKKKACiiigAooooAKKKKACiiigAooooAKKKKACiiigAooooAKKKKACiiigAooooAKK&#10;KKAKszPt6jj+Nug/CinOoVSx+X3PIop7/YuZez59byfpoWKKKKRq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DKfRRQAUUUUAFFFFABR&#10;RRQAUUUUAFFFFABRRRQAUUUUAFFFFABRRRQAUUUUAFFFFABRRRQAUUUUAFFFFABRRRQAUUUUAFFF&#10;FAEE/wDq2+7070UT/wCrYfLnHeioe/2vkR/4F8v18yeiiirL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g0UUAVh&#10;GFDPtDN044optyMxH5DJjtnFFNyitJOxzynCDtzNekS3RRRSOg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K&#10;1ydkJOSD/sjNFFyN8LA5z/snFFVCSirN/qYzm4O3teX/ALduWaKKKk2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rMz7eMcdWI4/KinSAAFm+X3PIop8yjpzIzcuXT3V66liiiik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BP8A6tvu9O9FE/3GHy5x0NFQ9/s/Mn/wH5/p5E9FFFWU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VfsNr/aH2naPtOMZzQBaooooAKKKKACiiigAooooAKKKKACiiigAooooAKKKKACiiigAo&#10;oooAKKKKACg9KKKAKwjChn2hm6ccUU25B8o/uzJ7Z5opqHOrpJ+oKNWS0in6st0UUUg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tcnZCTyD/sjmii5G+Fgck/7JxRVQgpK9v0MpRc3dU+b/t6xZoooqTU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KszPt6jj+Nug/CinOoVSx+X3PIop7/YuZez59byfpoWKKKKRq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tcnZCTkg/7IzRRcjfCwOc/7JxRVQkoqzf6mM5uDt7X&#10;l/7duWaKKKk2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Vrk7ISeQf8AZHNFFyN8&#10;LA5J/wBk4oqoQUle36GUoubuqfN/29Ys0UUVJq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QaKKAKwjChn2hm6ccUU2&#10;5GYj8hkx2ziim5RWknY55ThB25mvSJbooopHQFMop9ABRRRQAUUUUAFFFFABRRRQAUUUUAFFFFAB&#10;RRRQAUUUUAFFFFABRRRQAUUyn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Mp9MoAfRTKbQBLRUVOoAKfTKfQAUUyn0AFFFFAEE/+rb7vTvRRP9xh8ucdDRUPf7PzJ/8AAfn+&#10;nkT0UUVZQVFTqr0ED65Txf4p03w6zW1/dKEFpc3lyp6i2Gcn+Q/CuhvdQGkaddXdzytuM59qwNNu&#10;h4jQ3dpdj+x7u2tWtce5zTJOJ+GN7dXmgeI9XtLy81uzN3dDS7M+np+v616dZ/8AtrVG8vDofh+7&#10;/suzBa1GLazHFaVjeG8vbvobUDqaQF77HU9FFBq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3R6O/AAAA2gAAAA8AAABkcnMvZG93bnJldi54bWxEj1uLwjAUhN8F/0M4wr5p6oLLUk3FCwv6&#10;6O390Bzb0uYkNLGt++uNsLCPw8x8w6zWg2lER62vLCuYzxIQxLnVFRcKrpef6TcIH5A1NpZJwZM8&#10;rLPxaIWptj2fqDuHQkQI+xQVlCG4VEqfl2TQz6wjjt7dtgZDlG0hdYt9hJtGfibJlzRYcVwo0dGu&#10;pLw+P4yCvL91zpHR25rdJdjn/oiPX6U+JsNmCSLQEP7Df+2DVrCA95V4A2T2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rd0ejvwAAANoAAAAPAAAAAAAAAAAAAAAAAJ8CAABk&#10;cnMvZG93bnJldi54bWxQSwUGAAAAAAQABAD3AAAAiwMAAAAA&#10;">
                  <v:imagedata r:id="rId13" o:title=""/>
                </v:shape>
                <v:shape id="Image 6" o:spid="_x0000_s1028" type="#_x0000_t75" style="position:absolute;left:1463;top:11216;width:63642;height:94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CIzrCAAAA2gAAAA8AAABkcnMvZG93bnJldi54bWxEj8FqwzAQRO+F/IPYQG+NnBxMcaMEJ8Hg&#10;a90e2tvG2thOrJWRVNv9+yhQ6HGYmTfMdj+bXozkfGdZwXqVgCCure64UfD5Uby8gvABWWNvmRT8&#10;kof9bvG0xUzbid9prEIjIoR9hgraEIZMSl+3ZNCv7EAcvYt1BkOUrpHa4RThppebJEmlwY7jQosD&#10;HVuqb9WPUXA45Ofherrk1LhST+G7XBdfpVLPyzl/AxFoDv/hv3apFaTwuBJvgNz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AiM6wgAAANoAAAAPAAAAAAAAAAAAAAAAAJ8C&#10;AABkcnMvZG93bnJldi54bWxQSwUGAAAAAAQABAD3AAAAjgMAAAAA&#10;">
                  <v:imagedata r:id="rId14" o:title=""/>
                </v:shape>
                <v:shape id="Image 7" o:spid="_x0000_s1029" type="#_x0000_t75" style="position:absolute;left:30723;top:55229;width:9266;height:2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RovfBAAAA2gAAAA8AAABkcnMvZG93bnJldi54bWxEj0GLwjAUhO8L/ofwBC+LpuvBldpURFYU&#10;wcOqF2+P5tkWm5faRFv/vREEj8PMfMMk885U4k6NKy0r+BlFIIgzq0vOFRwPq+EUhPPIGivLpOBB&#10;DuZp7yvBWNuW/+m+97kIEHYxKii8r2MpXVaQQTeyNXHwzrYx6INscqkbbAPcVHIcRRNpsOSwUGBN&#10;y4Kyy/5mFDiz1tfH95bN7nrI/7LTxPkWlRr0u8UMhKfOf8Lv9kYr+IXXlXADZPo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yRovfBAAAA2gAAAA8AAAAAAAAAAAAAAAAAnwIA&#10;AGRycy9kb3ducmV2LnhtbFBLBQYAAAAABAAEAPcAAACNAwAAAAA=&#10;">
                  <v:imagedata r:id="rId15" o:title=""/>
                </v:shape>
                <v:shape id="Image 8" o:spid="_x0000_s1030" type="#_x0000_t75" style="position:absolute;left:32918;top:58399;width:15606;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zno7BAAAA2gAAAA8AAABkcnMvZG93bnJldi54bWxET0tqwzAQ3Rd6BzGFbEotp4smdqOE0A+Y&#10;7GL3AIM1tZ1YIyMpttPTV4tAlo/33+xm04uRnO8sK1gmKQji2uqOGwU/1ffLGoQPyBp7y6TgSh52&#10;28eHDebaTnyksQyNiCHsc1TQhjDkUvq6JYM+sQNx5H6tMxgidI3UDqcYbnr5mqZv0mDHsaHFgT5a&#10;qs/lxSgoloevfTjxJZuOs6uz8m/1+VwptXia9+8gAs3hLr65C60gbo1X4g2Q2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Nzno7BAAAA2gAAAA8AAAAAAAAAAAAAAAAAnwIA&#10;AGRycy9kb3ducmV2LnhtbFBLBQYAAAAABAAEAPcAAACNAwAAAAA=&#10;">
                  <v:imagedata r:id="rId16" o:title=""/>
                </v:shape>
                <w10:wrap anchorx="page" anchory="page"/>
              </v:group>
            </w:pict>
          </mc:Fallback>
        </mc:AlternateContent>
      </w:r>
    </w:p>
    <w:p w:rsidR="000857F9" w:rsidRDefault="000857F9">
      <w:pPr>
        <w:pStyle w:val="BodyText"/>
        <w:rPr>
          <w:b/>
          <w:sz w:val="17"/>
        </w:rPr>
        <w:sectPr w:rsidR="000857F9">
          <w:pgSz w:w="11910" w:h="16840"/>
          <w:pgMar w:top="1920" w:right="1559" w:bottom="280" w:left="1700" w:header="720" w:footer="720" w:gutter="0"/>
          <w:cols w:space="720"/>
        </w:sectPr>
      </w:pPr>
    </w:p>
    <w:p w:rsidR="000857F9" w:rsidRDefault="00196ABF">
      <w:pPr>
        <w:pStyle w:val="BodyText"/>
        <w:spacing w:before="4"/>
        <w:rPr>
          <w:b/>
          <w:sz w:val="17"/>
        </w:rPr>
      </w:pPr>
      <w:r>
        <w:rPr>
          <w:b/>
          <w:noProof/>
          <w:sz w:val="17"/>
          <w:lang w:val="en-US"/>
        </w:rPr>
        <w:lastRenderedPageBreak/>
        <w:drawing>
          <wp:anchor distT="0" distB="0" distL="0" distR="0" simplePos="0" relativeHeight="47778304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1200" behindDoc="0" locked="0" layoutInCell="1" allowOverlap="1">
                <wp:simplePos x="0" y="0"/>
                <wp:positionH relativeFrom="page">
                  <wp:posOffset>0</wp:posOffset>
                </wp:positionH>
                <wp:positionV relativeFrom="page">
                  <wp:posOffset>0</wp:posOffset>
                </wp:positionV>
                <wp:extent cx="7559040" cy="1068959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 name="Image 11"/>
                          <pic:cNvPicPr/>
                        </pic:nvPicPr>
                        <pic:blipFill>
                          <a:blip r:embed="rId17" cstate="print"/>
                          <a:stretch>
                            <a:fillRect/>
                          </a:stretch>
                        </pic:blipFill>
                        <pic:spPr>
                          <a:xfrm>
                            <a:off x="0" y="0"/>
                            <a:ext cx="7559040" cy="10689335"/>
                          </a:xfrm>
                          <a:prstGeom prst="rect">
                            <a:avLst/>
                          </a:prstGeom>
                        </pic:spPr>
                      </pic:pic>
                      <pic:pic xmlns:pic="http://schemas.openxmlformats.org/drawingml/2006/picture">
                        <pic:nvPicPr>
                          <pic:cNvPr id="12" name="Image 12"/>
                          <pic:cNvPicPr/>
                        </pic:nvPicPr>
                        <pic:blipFill>
                          <a:blip r:embed="rId18" cstate="print"/>
                          <a:stretch>
                            <a:fillRect/>
                          </a:stretch>
                        </pic:blipFill>
                        <pic:spPr>
                          <a:xfrm>
                            <a:off x="1438655" y="1463039"/>
                            <a:ext cx="5071872" cy="4523232"/>
                          </a:xfrm>
                          <a:prstGeom prst="rect">
                            <a:avLst/>
                          </a:prstGeom>
                        </pic:spPr>
                      </pic:pic>
                    </wpg:wgp>
                  </a:graphicData>
                </a:graphic>
              </wp:anchor>
            </w:drawing>
          </mc:Choice>
          <mc:Fallback>
            <w:pict>
              <v:group w14:anchorId="74F1CC82" id="Group 10" o:spid="_x0000_s1026" style="position:absolute;margin-left:0;margin-top:0;width:595.2pt;height:841.7pt;z-index:157312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MUYF2hPngAAT54AABUAAABkcnMvbWVkaWEvaW1hZ2UxLmpwZWf/2P/gABBKRklGAAEB&#10;AQBgAGAAAP/bAEMAAwICAwICAwMDAwQDAwQFCAUFBAQFCgcHBggMCgwMCwoLCw0OEhANDhEOCwsQ&#10;FhARExQVFRUMDxcYFhQYEhQVFP/bAEMBAwQEBQQFCQUFCRQNCw0UFBQUFBQUFBQUFBQUFBQUFBQU&#10;FBQUFBQUFBQUFBQUFBQUFBQUFBQUFBQUFBQUFBQUFP/AABEIBtkE2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m+8aKG+8aKxn09DCXT+upLRRRWxuFFFFABRRRQAUUUUAFFFFABRRRQAUUUUAFFFFA&#10;BRRRQAUUUUAFFFFABRRRQAUUUUAFFFFABRRRQAUUUUAFFFFABRRRQAUUUUAFFFFABRTKf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TKAH0UUUAFFFFAET9PzoofoP&#10;xorjr/EiJEtFFFdh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RP0H40UP0H40Vx4j4kRIlooorsL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TKfQAUUUUAFFFFABRRRQBBP/AKtvu9O9FE/3GHy5x0NFQ9/s/Mn/AMB+f6eRPRRRVl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QelFFAFYRhQz7QzdOOKKbcg+Uf3Zk9s80U1DnV0k/UFGrJaRT9WW6KKKQ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WuTshJ5B/2RzRRcjfCwOSf9k4oqoQUle36GUoubuqfN/29Ys0UUVJ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FWZn29Rx/G3QfhRTnUKpY/L7nkUU9/sXMvZ8+t5P00LFFFFI1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g9KKKAKvSJtxX344opZ8sHBHykU&#10;VMp8mjOOvNwaUUnp11LNFFFUd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DRRQBWEYUM+0M3Tjiim3IzEfkM&#10;mO2cUU3KK0k7HPKcIO3M16RLdFFFI6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plAD6KKKACiiigCtc5SA8kf7oyaKLn54ScFv904N&#10;FVCPMr2/QxlS53f2fN/29Ys0UUVJs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TnAGPSiiToPpRXHX+JGci&#10;Wiiiuw0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KToPpRRJ0H0orir/EjKZLRRRXaa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Bkl2UDOOgopVAVyfWisJ9CU7fF5k1FFFbl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ygB9FFFABRRRQAUUUUAFFFFABRRRQAUUUUAFFFFABRRRQBUkbnP&#10;mEbTz8vWinlm5BXB/h560Vy1t16GPtKltP8A0ksUUUV1Gw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Qt8yH&#10;/aFFDsEQ5P3RRXJXvzaHPN07k1FFFdZ0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QaAKMqGWfYzr5ZHKkYNFS&#10;uNsTHjIHQ9qKxnTp1Xza/LYylGMvjhf0j+fmWaKKK2NQooooAKKKKACiiigAooooAKKKKACiiigA&#10;ooooAKZT6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NFFAFYRhVZ&#10;9oY+3FFNuRmI/IZMds4opuUI6SdjnlOEHZya9IluiiikdAUUUUAFFFFABRRRQAUUUUAFFFFADKf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n/wBW33eneiif7jD5c46Gioe/2fmT/wCA/P8ATyJ6KKKso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D0oooArCMKGfaGbpxxRTbkHyj+7Mntnmimoc6ukn6go1ZLSKfqy3RRRS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K1ydkJPIP+yOaKLkb4WByT/snFFVCCkr2/QylFzd1T5v+3rFmiiipNQ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qzM+3qOP426D8KKc6hVLH5fc8iinv9i5l7Pn1vJ+mhYooopGo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QT/wCrb7vTvRRP/q2Hy5x3oqHv9r5Ef+BfL9fMnoooqy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GU+iigAooooAKKKKACiiigAooooAKKKKACi&#10;iigAooooAKKKKACiiigAooooAKKKKACiiigAooooAKKKKACiiigAooooAKKKKACiiigAooooAKKK&#10;KACiiigAoNFFAFYRhQz7QzdOOKKbcjMR+QyY7ZxRTcorSTsc8pwg7czXpEt0UUUjo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tcnZCTkg/7IzRRcjfCwOc/wCycUVUJKKs3+pjObg7e15f+3blmiiipN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qzM+3jHHViOPyop0gABZvl9zyKKfMo6cyM3Ll091eupYooopGg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QT/6tvu9O9FE/3GHy5x0NFQ9/s/Mn/wAB+f6eRPRRRVl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QelFFAFYRhQz7QzdOOKKbcg+Uf3Zk9s80U1DnV0k/UFGrJaRT9WW6KKKQ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WuTshJ5B/2RzRRcjfCwOSf9k4oqoQUle36GUoubuqfN/29Ys0UUVJq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FWZn29Rx/G3QfhRTnUKpY/L7nkUU9/sXMvZ8+t5P00LFFFFI1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gn/1bfd6d6KJ/uMPlzjoaKh7/Z+ZP/gPz/TyJ6KKKso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D0oooArCMKGfaGbpxxRTbkHyj+7Mntnmimoc6ukn6go1ZLSKfqy3RRRS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BoooArCMKGfaGbpxxRTbkZiPyGTHbOKKblFaSdjnlOEHbma9IluiiikdAUyn0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Vrk7ISckH/ZGaKLkb4WBzn/ZOKKqElFWb/UxnNwdva8v/btyzRRRUmw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rXJ2Qk8g/7I5oouRvhYHJP+ycUVUIKSvb9DKU&#10;XN3VPm/7esWaKKKk1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DRRQBW&#10;EYUM+0M3Tjiim3IzEfkMmO2cUU3KK0k7HPKcIO3M16RLdFFFI6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B6U&#10;UUAVhGFDPtDN044optyD5R/dmT2zzRTUOdXST9QUaslpFP1Zbooop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">
                <v:shape id="Image 1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0+ES/AAAA2wAAAA8AAABkcnMvZG93bnJldi54bWxET81qhDAQvhf6DmEWeqvRHtyuNYosFAo9&#10;1foAg5lG0Uxck911374pFPY2H9/vlPVmZ3Gh1Y+OFWRJCoK4d3pko6D7fn9+BeEDssbZMSm4kYe6&#10;enwosdDuyl90aYMRMYR9gQqGEJZCSt8PZNEnbiGO3I9bLYYIVyP1itcYbmf5kqa5tDhybBhwoeNA&#10;/dSerQJLdKOjmU6f+67Ju7M8mDYPSj3ttuYNRKAt3MX/7g8d52fw90s8QFa/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sdPhEvwAAANsAAAAPAAAAAAAAAAAAAAAAAJ8CAABk&#10;cnMvZG93bnJldi54bWxQSwUGAAAAAAQABAD3AAAAiwMAAAAA&#10;">
                  <v:imagedata r:id="rId19" o:title=""/>
                </v:shape>
                <v:shape id="Image 12" o:spid="_x0000_s1028" type="#_x0000_t75" style="position:absolute;left:14386;top:14630;width:50719;height:45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XlVzCAAAA2wAAAA8AAABkcnMvZG93bnJldi54bWxET02LwjAQvQv+hzCCF9G0CrJWoywLC0UP&#10;YvWgt6EZ22ozKU1W67/fLAh7m8f7nNWmM7V4UOsqywriSQSCOLe64kLB6fg9/gDhPLLG2jIpeJGD&#10;zbrfW2Gi7ZMP9Mh8IUIIuwQVlN43iZQuL8mgm9iGOHBX2xr0AbaF1C0+Q7ip5TSK5tJgxaGhxIa+&#10;Ssrv2Y9RcL5dDsc9nxfbXTbbUzxK43ibKjUcdJ9LEJ46/y9+u1Md5k/h75dw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5VcwgAAANsAAAAPAAAAAAAAAAAAAAAAAJ8C&#10;AABkcnMvZG93bnJldi54bWxQSwUGAAAAAAQABAD3AAAAjgMAAAAA&#10;">
                  <v:imagedata r:id="rId20" o:title=""/>
                </v:shape>
                <w10:wrap anchorx="page" anchory="page"/>
              </v:group>
            </w:pict>
          </mc:Fallback>
        </mc:AlternateContent>
      </w:r>
    </w:p>
    <w:p w:rsidR="000857F9" w:rsidRDefault="000857F9">
      <w:pPr>
        <w:pStyle w:val="BodyText"/>
        <w:rPr>
          <w:b/>
          <w:sz w:val="17"/>
        </w:rPr>
        <w:sectPr w:rsidR="000857F9">
          <w:pgSz w:w="11910" w:h="16840"/>
          <w:pgMar w:top="1920" w:right="1559" w:bottom="280" w:left="1700" w:header="720" w:footer="720" w:gutter="0"/>
          <w:cols w:space="720"/>
        </w:sectPr>
      </w:pPr>
    </w:p>
    <w:p w:rsidR="000857F9" w:rsidRDefault="00196ABF">
      <w:pPr>
        <w:pStyle w:val="BodyText"/>
        <w:spacing w:before="4"/>
        <w:rPr>
          <w:b/>
          <w:sz w:val="17"/>
        </w:rPr>
      </w:pPr>
      <w:r>
        <w:rPr>
          <w:b/>
          <w:noProof/>
          <w:sz w:val="17"/>
          <w:lang w:val="en-US"/>
        </w:rPr>
        <w:lastRenderedPageBreak/>
        <w:drawing>
          <wp:anchor distT="0" distB="0" distL="0" distR="0" simplePos="0" relativeHeight="47778406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2224" behindDoc="0" locked="0" layoutInCell="1" allowOverlap="1">
                <wp:simplePos x="0" y="0"/>
                <wp:positionH relativeFrom="page">
                  <wp:posOffset>0</wp:posOffset>
                </wp:positionH>
                <wp:positionV relativeFrom="page">
                  <wp:posOffset>0</wp:posOffset>
                </wp:positionV>
                <wp:extent cx="7559040" cy="10689590"/>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 name="Image 15"/>
                          <pic:cNvPicPr/>
                        </pic:nvPicPr>
                        <pic:blipFill>
                          <a:blip r:embed="rId21" cstate="print"/>
                          <a:stretch>
                            <a:fillRect/>
                          </a:stretch>
                        </pic:blipFill>
                        <pic:spPr>
                          <a:xfrm>
                            <a:off x="0" y="0"/>
                            <a:ext cx="7559040" cy="10689335"/>
                          </a:xfrm>
                          <a:prstGeom prst="rect">
                            <a:avLst/>
                          </a:prstGeom>
                        </pic:spPr>
                      </pic:pic>
                      <pic:pic xmlns:pic="http://schemas.openxmlformats.org/drawingml/2006/picture">
                        <pic:nvPicPr>
                          <pic:cNvPr id="16" name="Image 16"/>
                          <pic:cNvPicPr/>
                        </pic:nvPicPr>
                        <pic:blipFill>
                          <a:blip r:embed="rId22" cstate="print"/>
                          <a:stretch>
                            <a:fillRect/>
                          </a:stretch>
                        </pic:blipFill>
                        <pic:spPr>
                          <a:xfrm>
                            <a:off x="1438655" y="1463039"/>
                            <a:ext cx="5120640" cy="4718304"/>
                          </a:xfrm>
                          <a:prstGeom prst="rect">
                            <a:avLst/>
                          </a:prstGeom>
                        </pic:spPr>
                      </pic:pic>
                      <pic:pic xmlns:pic="http://schemas.openxmlformats.org/drawingml/2006/picture">
                        <pic:nvPicPr>
                          <pic:cNvPr id="17" name="Image 17"/>
                          <pic:cNvPicPr/>
                        </pic:nvPicPr>
                        <pic:blipFill>
                          <a:blip r:embed="rId23" cstate="print"/>
                          <a:stretch>
                            <a:fillRect/>
                          </a:stretch>
                        </pic:blipFill>
                        <pic:spPr>
                          <a:xfrm>
                            <a:off x="1755648" y="5827776"/>
                            <a:ext cx="1048512" cy="755903"/>
                          </a:xfrm>
                          <a:prstGeom prst="rect">
                            <a:avLst/>
                          </a:prstGeom>
                        </pic:spPr>
                      </pic:pic>
                    </wpg:wgp>
                  </a:graphicData>
                </a:graphic>
              </wp:anchor>
            </w:drawing>
          </mc:Choice>
          <mc:Fallback>
            <w:pict>
              <v:group w14:anchorId="2994743A" id="Group 14" o:spid="_x0000_s1026" style="position:absolute;margin-left:0;margin-top:0;width:595.2pt;height:841.7pt;z-index:157322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iNp/P+VFB+Y/n/KiuWXJZW7GUubS39aktFFFdRq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G&#10;iigCsIwqs+0Mfbiim3IzEfkMmO2cUU3KEdJOxzynCDs5NekS3RRRSOg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1ydkJOSD/sjNFFyN8LA5z/snFFVCSirN/qYzm4O3teX/t25ZoooqTY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J/wDVt93p3oon/wBWw+XOO9FQ9/tfIj/wL5fr5k9FFFWW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CcCig9KA&#10;KLzrKHzxGRjcAf8ACiia3jAZ2G51Gc8/40VnJUnbmlqcGI5brn3t/L/9sXqKKK0O8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HpRRQBV6RNuK+/HFFLPlg4I+UiiplPk0Zx15uDSik&#10;9OupZoooqjs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NFFAFYRhVZ9oc9OOKKbcjMR+QyY7ZxRTcoR0k7HPKcIOzk16RLdFFFI6Aoooo&#10;AKKKKACiiigAooooAKKKKAGU+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QT/wCrb7vTvRRP/q2Hy5x3oqHv9r5Ef+BfL9fMnoooqy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GU+iigAooooAKKKKACiiigA&#10;ooooAKKKKACiiigAooooAKKKKACiiigAooooAKKKKACiiigAooooAKKKKACiiigAooooAKKKKACi&#10;iigAooooAKKKKACiiigAoNFFAFYRhQz7QzdOOKKbcjMR+QyY7ZxRTcorSTsc8pwg7czXpEt0UUUj&#10;o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E/wDq2+7070UT/cYfLnHQ0VD3+z8y&#10;f/Afn+nkT0UUVZ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HpRRQBWEYUM+0M3Tjiim3IPlH92ZPbPNFNQ51dJP&#10;1BRqyWkU/Vluiiik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ygB9FFFABRRR&#10;QAUUUUAFFFFABRRRQAUUUUAFFFFABRRRQAUUUUAFFFFABRRRQAUUUUAFFFFABRRRQAUUUUAFFFFA&#10;BRRRQAUUUUAFFFFABRRRQAUUUUAFFFFABRRRQAUUUUAVrk7ISeQf9kc0UXI3wsDkn/ZOKKqEFJXt&#10;+hlKLm7qnzf9vWLNFFFSa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WuTshJyQf9kZoouRvhYHOf8AZOKKqElF&#10;Wb/UxnNwdva8v/btyzRRRUmw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VZmfbxjjqxHH5UU6QAAs3y+55FF&#10;PmUdOZGbly6e6vXUsUUUUjQ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IJ/9W33eneiif7jD5c46Gioe/wBn&#10;5k/+A/P9PInoooqy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PSiigCsIwoZ9oZunHFFNuQfKP7sye2eaKahzq6&#10;SfqCjVktIp+rLdFFFI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rXJ2Qk8g/wCyOaKLkb4WByT/ALJxRVQg&#10;pK9v0MpRc3dU+b/t6xZoooqTU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szPt6jj+Nug/CinOoVSx+X3PI&#10;op7/AGLmXs+fW8n6aFiiiika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BP/q2+7070UT/6th8ucd6Kh7/a&#10;+RH/AIF8v18yeiiirL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g0UUAVhGFDPtDN044optyMxH5DJjtnFFNyitJ&#10;OxzynCDtzNekS3RRRSOg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K1ydkJOSD/sjNFFyN8LA5z/ALJxRVQk&#10;oqzf6mM5uDt7Xl/7duWaKKKk2CiiigAooooAKKKKACiiigAooooAKKKKACiiigAooooAKKKKACii&#10;igAooooAKKKKACiiigAooooAKKKKACiiigAplP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rMz7eMcdWI4/KinSAAFm+X3P&#10;Iop8yjpzIzcuXT3V66liiiik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tcnZCTyD/ALI5oouRvhYH&#10;JP8AsnFFVCCkr2/QylFzd1T5v+3rFmiiipN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DRRQBWEYUM+0M3Tjiim3IzEf&#10;kMmO2cUU3KK0k7HPKcIO3M16RLdFFFI6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rXJ2Qk5IP+yM0UXI3w&#10;sDnP+ycUVUJKKs3+pjObg7e15f8At25ZoooqTY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KszPt4xx1Yjj8&#10;qKdIAAWb5fc8iinzKOnMjNy5dPdXrqWKKKKRo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E/wDq2+7070UT&#10;/cYfLnHQ0VD3+z8yf/Afn+nkT0UUVZ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HpRRQBWEYUM+0M3Tjiim3IPl&#10;H92ZPbPNFNQ51dJP1BRqyWkU/Vluiiik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">
                <v:shape id="Image 1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iywW/AAAA2wAAAA8AAABkcnMvZG93bnJldi54bWxET9uKwjAQfRf8hzCCb5q64K1rFBEE8cXr&#10;B8w2s03ZZlKarK1+vREE3+ZwrrNYtbYUN6p94VjBaJiAIM6cLjhXcL1sBzMQPiBrLB2Tgjt5WC27&#10;nQWm2jV8ots55CKGsE9RgQmhSqX0mSGLfugq4sj9utpiiLDOpa6xieG2lF9JMpEWC44NBivaGMr+&#10;zv9Wwc9pNj/iYd3cwy6bHpu98fLRKtXvtetvEIHa8BG/3Tsd54/h9Us8QC6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F4ssFvwAAANsAAAAPAAAAAAAAAAAAAAAAAJ8CAABk&#10;cnMvZG93bnJldi54bWxQSwUGAAAAAAQABAD3AAAAiwMAAAAA&#10;">
                  <v:imagedata r:id="rId24" o:title=""/>
                </v:shape>
                <v:shape id="Image 16" o:spid="_x0000_s1028" type="#_x0000_t75" style="position:absolute;left:14386;top:14630;width:51206;height:47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n9D7BAAAA2wAAAA8AAABkcnMvZG93bnJldi54bWxET02LwjAQvQv+hzDC3mzqKl2pRlkWFvai&#10;Yt2Lt6EZ22IzKU1s6783guBtHu9z1tvB1KKj1lWWFcyiGARxbnXFhYL/0+90CcJ5ZI21ZVJwJwfb&#10;zXi0xlTbno/UZb4QIYRdigpK75tUSpeXZNBFtiEO3MW2Bn2AbSF1i30IN7X8jONEGqw4NJTY0E9J&#10;+TW7GQXZBXfZV9ff9ufF/pAcltf5fBYr9TEZvlcgPA3+LX65/3SYn8Dzl3CA3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ln9D7BAAAA2wAAAA8AAAAAAAAAAAAAAAAAnwIA&#10;AGRycy9kb3ducmV2LnhtbFBLBQYAAAAABAAEAPcAAACNAwAAAAA=&#10;">
                  <v:imagedata r:id="rId25" o:title=""/>
                </v:shape>
                <v:shape id="Image 17" o:spid="_x0000_s1029" type="#_x0000_t75" style="position:absolute;left:17556;top:58277;width:10485;height:7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QqQnCAAAA2wAAAA8AAABkcnMvZG93bnJldi54bWxET82KwjAQvgu+QxhhL6Lp7kF3a6NUQVhP&#10;orsPMDRjf2wmtYlafXojCN7m4/udZNGZWlyodaVlBZ/jCARxZnXJuYL/v/XoG4TzyBpry6TgRg4W&#10;834vwVjbK+/osve5CCHsYlRQeN/EUrqsIINubBviwB1sa9AH2OZSt3gN4aaWX1E0kQZLDg0FNrQq&#10;KDvuz0bB9rY+TaLquDwt74fVj0mHm7Q6K/Ux6NIZCE+df4tf7l8d5k/h+Us4QM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0KkJwgAAANsAAAAPAAAAAAAAAAAAAAAAAJ8C&#10;AABkcnMvZG93bnJldi54bWxQSwUGAAAAAAQABAD3AAAAjgMAAAAA&#10;">
                  <v:imagedata r:id="rId26" o:title=""/>
                </v:shape>
                <w10:wrap anchorx="page" anchory="page"/>
              </v:group>
            </w:pict>
          </mc:Fallback>
        </mc:AlternateContent>
      </w:r>
    </w:p>
    <w:p w:rsidR="000857F9" w:rsidRDefault="000857F9">
      <w:pPr>
        <w:pStyle w:val="BodyText"/>
        <w:rPr>
          <w:b/>
          <w:sz w:val="17"/>
        </w:rPr>
        <w:sectPr w:rsidR="000857F9">
          <w:pgSz w:w="11910" w:h="16840"/>
          <w:pgMar w:top="1920" w:right="1559" w:bottom="280" w:left="1700" w:header="720" w:footer="720" w:gutter="0"/>
          <w:cols w:space="720"/>
        </w:sectPr>
      </w:pPr>
    </w:p>
    <w:p w:rsidR="000857F9" w:rsidRDefault="000857F9">
      <w:pPr>
        <w:pStyle w:val="BodyText"/>
        <w:spacing w:before="118" w:after="1"/>
        <w:rPr>
          <w:b/>
          <w:sz w:val="20"/>
        </w:rPr>
      </w:pPr>
    </w:p>
    <w:p w:rsidR="000857F9" w:rsidRDefault="00196ABF">
      <w:pPr>
        <w:pStyle w:val="BodyText"/>
        <w:ind w:left="308"/>
        <w:rPr>
          <w:sz w:val="20"/>
        </w:rPr>
      </w:pPr>
      <w:r>
        <w:rPr>
          <w:noProof/>
          <w:sz w:val="20"/>
          <w:lang w:val="en-US"/>
        </w:rPr>
        <mc:AlternateContent>
          <mc:Choice Requires="wpg">
            <w:drawing>
              <wp:inline distT="0" distB="0" distL="0" distR="0">
                <wp:extent cx="5003165" cy="1800225"/>
                <wp:effectExtent l="0" t="0" r="0" b="0"/>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3165" cy="1800225"/>
                          <a:chOff x="0" y="0"/>
                          <a:chExt cx="5003165" cy="1800225"/>
                        </a:xfrm>
                      </wpg:grpSpPr>
                      <pic:pic xmlns:pic="http://schemas.openxmlformats.org/drawingml/2006/picture">
                        <pic:nvPicPr>
                          <pic:cNvPr id="19" name="Image 19"/>
                          <pic:cNvPicPr/>
                        </pic:nvPicPr>
                        <pic:blipFill>
                          <a:blip r:embed="rId27" cstate="print"/>
                          <a:stretch>
                            <a:fillRect/>
                          </a:stretch>
                        </pic:blipFill>
                        <pic:spPr>
                          <a:xfrm>
                            <a:off x="1962160" y="26264"/>
                            <a:ext cx="1455539" cy="130992"/>
                          </a:xfrm>
                          <a:prstGeom prst="rect">
                            <a:avLst/>
                          </a:prstGeom>
                        </pic:spPr>
                      </pic:pic>
                      <pic:pic xmlns:pic="http://schemas.openxmlformats.org/drawingml/2006/picture">
                        <pic:nvPicPr>
                          <pic:cNvPr id="20" name="Image 20"/>
                          <pic:cNvPicPr/>
                        </pic:nvPicPr>
                        <pic:blipFill>
                          <a:blip r:embed="rId28" cstate="print"/>
                          <a:stretch>
                            <a:fillRect/>
                          </a:stretch>
                        </pic:blipFill>
                        <pic:spPr>
                          <a:xfrm>
                            <a:off x="0" y="198797"/>
                            <a:ext cx="5003165" cy="1600834"/>
                          </a:xfrm>
                          <a:prstGeom prst="rect">
                            <a:avLst/>
                          </a:prstGeom>
                        </pic:spPr>
                      </pic:pic>
                      <wps:wsp>
                        <wps:cNvPr id="21" name="Textbox 21"/>
                        <wps:cNvSpPr txBox="1"/>
                        <wps:spPr>
                          <a:xfrm>
                            <a:off x="0" y="0"/>
                            <a:ext cx="5003165" cy="1800225"/>
                          </a:xfrm>
                          <a:prstGeom prst="rect">
                            <a:avLst/>
                          </a:prstGeom>
                        </wps:spPr>
                        <wps:txbx>
                          <w:txbxContent>
                            <w:p w:rsidR="000857F9" w:rsidRDefault="00196ABF">
                              <w:pPr>
                                <w:spacing w:line="266" w:lineRule="exact"/>
                                <w:ind w:left="3092"/>
                                <w:rPr>
                                  <w:b/>
                                  <w:sz w:val="24"/>
                                </w:rPr>
                              </w:pPr>
                              <w:r>
                                <w:rPr>
                                  <w:b/>
                                  <w:sz w:val="24"/>
                                </w:rPr>
                                <w:t>KATA</w:t>
                              </w:r>
                              <w:r>
                                <w:rPr>
                                  <w:b/>
                                  <w:spacing w:val="-1"/>
                                  <w:sz w:val="24"/>
                                </w:rPr>
                                <w:t xml:space="preserve"> </w:t>
                              </w:r>
                              <w:r>
                                <w:rPr>
                                  <w:b/>
                                  <w:spacing w:val="-2"/>
                                  <w:sz w:val="24"/>
                                </w:rPr>
                                <w:t>PENGANTAR</w:t>
                              </w:r>
                            </w:p>
                          </w:txbxContent>
                        </wps:txbx>
                        <wps:bodyPr wrap="square" lIns="0" tIns="0" rIns="0" bIns="0" rtlCol="0">
                          <a:noAutofit/>
                        </wps:bodyPr>
                      </wps:wsp>
                    </wpg:wgp>
                  </a:graphicData>
                </a:graphic>
              </wp:inline>
            </w:drawing>
          </mc:Choice>
          <mc:Fallback>
            <w:pict>
              <v:group id="Group 18" o:spid="_x0000_s1026" style="width:393.95pt;height:141.75pt;mso-position-horizontal-relative:char;mso-position-vertical-relative:line" coordsize="50031,180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">
                <v:shape id="Image 19" o:spid="_x0000_s1027" type="#_x0000_t75" style="position:absolute;left:19621;top:262;width:14555;height:1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wDKLCAAAA2wAAAA8AAABkcnMvZG93bnJldi54bWxET0trAjEQvgv9D2EKXkSztSDtahSrCB5K&#10;xcfB47gZN4ubyZJE3f77piB4m4/vOZNZa2txIx8qxwreBhkI4sLpiksFh/2q/wEiRGSNtWNS8EsB&#10;ZtOXzgRz7e68pdsuliKFcMhRgYmxyaUMhSGLYeAa4sSdnbcYE/Sl1B7vKdzWcphlI2mx4tRgsKGF&#10;oeKyu1oFy7YxeDydvubffl+s3sPPphr1lOq+tvMxiEhtfIof7rVO8z/h/5d0gJ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8AyiwgAAANsAAAAPAAAAAAAAAAAAAAAAAJ8C&#10;AABkcnMvZG93bnJldi54bWxQSwUGAAAAAAQABAD3AAAAjgMAAAAA&#10;">
                  <v:imagedata r:id="rId29" o:title=""/>
                </v:shape>
                <v:shape id="Image 20" o:spid="_x0000_s1028" type="#_x0000_t75" style="position:absolute;top:1987;width:50031;height:16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qBOzBAAAA2wAAAA8AAABkcnMvZG93bnJldi54bWxET8lqwzAQvRf6D2IKuTVyTRKCazmUQJYe&#10;csgCvU6tqW1ijYwlL+nXR4dAjo+3p6vR1KKn1lWWFXxMIxDEudUVFwou5837EoTzyBpry6TgRg5W&#10;2etLiom2Ax+pP/lChBB2CSoovW8SKV1ekkE3tQ1x4P5sa9AH2BZStziEcFPLOIoW0mDFoaHEhtYl&#10;5ddTZxT8fM+x+m22/wfa8RVnw6Hrcq/U5G38+gThafRP8cO91wrisD58CT9AZn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nqBOzBAAAA2wAAAA8AAAAAAAAAAAAAAAAAnwIA&#10;AGRycy9kb3ducmV2LnhtbFBLBQYAAAAABAAEAPcAAACNAwAAAAA=&#10;">
                  <v:imagedata r:id="rId30" o:title=""/>
                </v:shape>
                <v:shapetype id="_x0000_t202" coordsize="21600,21600" o:spt="202" path="m,l,21600r21600,l21600,xe">
                  <v:stroke joinstyle="miter"/>
                  <v:path gradientshapeok="t" o:connecttype="rect"/>
                </v:shapetype>
                <v:shape id="Textbox 21" o:spid="_x0000_s1029" type="#_x0000_t202" style="position:absolute;width:50031;height:18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NkcUA&#10;AADbAAAADwAAAGRycy9kb3ducmV2LnhtbESPQWvCQBSE74X+h+UVvNVNPEgb3UgoFgqCNMaDx9fs&#10;S7KYfRuzq6b/vlso9DjMzDfMejPZXtxo9MaxgnSegCCunTbcKjhW788vIHxA1tg7JgXf5GGTPz6s&#10;MdPuziXdDqEVEcI+QwVdCEMmpa87sujnbiCOXuNGiyHKsZV6xHuE214ukmQpLRqOCx0O9NZRfT5c&#10;rYLixOXWXPZfn2VTmqp6TXi3PCs1e5qKFYhAU/gP/7U/tIJF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c2RxQAAANsAAAAPAAAAAAAAAAAAAAAAAJgCAABkcnMv&#10;ZG93bnJldi54bWxQSwUGAAAAAAQABAD1AAAAigMAAAAA&#10;" filled="f" stroked="f">
                  <v:textbox inset="0,0,0,0">
                    <w:txbxContent>
                      <w:p w:rsidR="000857F9" w:rsidRDefault="00196ABF">
                        <w:pPr>
                          <w:spacing w:line="266" w:lineRule="exact"/>
                          <w:ind w:left="3092"/>
                          <w:rPr>
                            <w:b/>
                            <w:sz w:val="24"/>
                          </w:rPr>
                        </w:pPr>
                        <w:r>
                          <w:rPr>
                            <w:b/>
                            <w:sz w:val="24"/>
                          </w:rPr>
                          <w:t>KATA</w:t>
                        </w:r>
                        <w:r>
                          <w:rPr>
                            <w:b/>
                            <w:spacing w:val="-1"/>
                            <w:sz w:val="24"/>
                          </w:rPr>
                          <w:t xml:space="preserve"> </w:t>
                        </w:r>
                        <w:r>
                          <w:rPr>
                            <w:b/>
                            <w:spacing w:val="-2"/>
                            <w:sz w:val="24"/>
                          </w:rPr>
                          <w:t>PENGANTAR</w:t>
                        </w:r>
                      </w:p>
                    </w:txbxContent>
                  </v:textbox>
                </v:shape>
                <w10:anchorlock/>
              </v:group>
            </w:pict>
          </mc:Fallback>
        </mc:AlternateContent>
      </w:r>
    </w:p>
    <w:p w:rsidR="000857F9" w:rsidRDefault="000857F9">
      <w:pPr>
        <w:pStyle w:val="BodyText"/>
        <w:rPr>
          <w:b/>
        </w:rPr>
      </w:pPr>
    </w:p>
    <w:p w:rsidR="000857F9" w:rsidRDefault="000857F9">
      <w:pPr>
        <w:pStyle w:val="BodyText"/>
        <w:spacing w:before="227"/>
        <w:rPr>
          <w:b/>
        </w:rPr>
      </w:pPr>
    </w:p>
    <w:p w:rsidR="000857F9" w:rsidRDefault="00196ABF">
      <w:pPr>
        <w:pStyle w:val="BodyText"/>
        <w:spacing w:line="480" w:lineRule="auto"/>
        <w:ind w:left="568" w:right="137"/>
        <w:jc w:val="both"/>
      </w:pPr>
      <w:r>
        <w:rPr>
          <w:noProof/>
          <w:lang w:val="en-US"/>
        </w:rPr>
        <w:drawing>
          <wp:anchor distT="0" distB="0" distL="0" distR="0" simplePos="0" relativeHeight="477785600" behindDoc="1" locked="0" layoutInCell="1" allowOverlap="1">
            <wp:simplePos x="0" y="0"/>
            <wp:positionH relativeFrom="page">
              <wp:posOffset>1087882</wp:posOffset>
            </wp:positionH>
            <wp:positionV relativeFrom="paragraph">
              <wp:posOffset>-1075236</wp:posOffset>
            </wp:positionV>
            <wp:extent cx="5397499" cy="5321299"/>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7" cstate="print"/>
                    <a:stretch>
                      <a:fillRect/>
                    </a:stretch>
                  </pic:blipFill>
                  <pic:spPr>
                    <a:xfrm>
                      <a:off x="0" y="0"/>
                      <a:ext cx="5397499" cy="5321299"/>
                    </a:xfrm>
                    <a:prstGeom prst="rect">
                      <a:avLst/>
                    </a:prstGeom>
                  </pic:spPr>
                </pic:pic>
              </a:graphicData>
            </a:graphic>
          </wp:anchor>
        </w:drawing>
      </w:r>
      <w:r>
        <w:t>Artinya: "Hai orang-orang yang beriman, maukah kamu aku tujukkan suatu perniagaan</w:t>
      </w:r>
      <w:r>
        <w:rPr>
          <w:spacing w:val="-15"/>
        </w:rPr>
        <w:t xml:space="preserve"> </w:t>
      </w:r>
      <w:r>
        <w:t>yang</w:t>
      </w:r>
      <w:r>
        <w:rPr>
          <w:spacing w:val="-15"/>
        </w:rPr>
        <w:t xml:space="preserve"> </w:t>
      </w:r>
      <w:r>
        <w:t>dapat</w:t>
      </w:r>
      <w:r>
        <w:rPr>
          <w:spacing w:val="-15"/>
        </w:rPr>
        <w:t xml:space="preserve"> </w:t>
      </w:r>
      <w:r>
        <w:t>menyelematkanmu</w:t>
      </w:r>
      <w:r>
        <w:rPr>
          <w:spacing w:val="-15"/>
        </w:rPr>
        <w:t xml:space="preserve"> </w:t>
      </w:r>
      <w:r>
        <w:t>dari</w:t>
      </w:r>
      <w:r>
        <w:rPr>
          <w:spacing w:val="-15"/>
        </w:rPr>
        <w:t xml:space="preserve"> </w:t>
      </w:r>
      <w:r>
        <w:t>azab</w:t>
      </w:r>
      <w:r>
        <w:rPr>
          <w:spacing w:val="-15"/>
        </w:rPr>
        <w:t xml:space="preserve"> </w:t>
      </w:r>
      <w:r>
        <w:t>yang</w:t>
      </w:r>
      <w:r>
        <w:rPr>
          <w:spacing w:val="-15"/>
        </w:rPr>
        <w:t xml:space="preserve"> </w:t>
      </w:r>
      <w:r>
        <w:t>pedih?</w:t>
      </w:r>
      <w:r>
        <w:rPr>
          <w:spacing w:val="-15"/>
        </w:rPr>
        <w:t xml:space="preserve"> </w:t>
      </w:r>
      <w:r>
        <w:t>(10).</w:t>
      </w:r>
      <w:r>
        <w:rPr>
          <w:spacing w:val="-15"/>
        </w:rPr>
        <w:t xml:space="preserve"> </w:t>
      </w:r>
      <w:r>
        <w:t>(Yaitu)</w:t>
      </w:r>
      <w:r>
        <w:rPr>
          <w:spacing w:val="-15"/>
        </w:rPr>
        <w:t xml:space="preserve"> </w:t>
      </w:r>
      <w:r>
        <w:t>kamu beriman kepada Allah dan RasulNya dan berjihad dijalan Allah dengan harta dan jiwamu.</w:t>
      </w:r>
      <w:r>
        <w:rPr>
          <w:spacing w:val="-15"/>
        </w:rPr>
        <w:t xml:space="preserve"> </w:t>
      </w:r>
      <w:r>
        <w:t>Itulah</w:t>
      </w:r>
      <w:r>
        <w:rPr>
          <w:spacing w:val="-15"/>
        </w:rPr>
        <w:t xml:space="preserve"> </w:t>
      </w:r>
      <w:r>
        <w:t>yang</w:t>
      </w:r>
      <w:r>
        <w:rPr>
          <w:spacing w:val="-15"/>
        </w:rPr>
        <w:t xml:space="preserve"> </w:t>
      </w:r>
      <w:r>
        <w:t>lebih</w:t>
      </w:r>
      <w:r>
        <w:rPr>
          <w:spacing w:val="-15"/>
        </w:rPr>
        <w:t xml:space="preserve"> </w:t>
      </w:r>
      <w:r>
        <w:t>baik</w:t>
      </w:r>
      <w:r>
        <w:rPr>
          <w:spacing w:val="-15"/>
        </w:rPr>
        <w:t xml:space="preserve"> </w:t>
      </w:r>
      <w:r>
        <w:t>bagimu,</w:t>
      </w:r>
      <w:r>
        <w:rPr>
          <w:spacing w:val="-15"/>
        </w:rPr>
        <w:t xml:space="preserve"> </w:t>
      </w:r>
      <w:r>
        <w:t>jika</w:t>
      </w:r>
      <w:r>
        <w:rPr>
          <w:spacing w:val="-15"/>
        </w:rPr>
        <w:t xml:space="preserve"> </w:t>
      </w:r>
      <w:r>
        <w:t>kamu</w:t>
      </w:r>
      <w:r>
        <w:rPr>
          <w:spacing w:val="-15"/>
        </w:rPr>
        <w:t xml:space="preserve"> </w:t>
      </w:r>
      <w:r>
        <w:t>mengetahui</w:t>
      </w:r>
      <w:r>
        <w:rPr>
          <w:spacing w:val="-15"/>
        </w:rPr>
        <w:t xml:space="preserve"> </w:t>
      </w:r>
      <w:r>
        <w:t>(11)".</w:t>
      </w:r>
      <w:r>
        <w:rPr>
          <w:spacing w:val="-15"/>
        </w:rPr>
        <w:t xml:space="preserve"> </w:t>
      </w:r>
      <w:r>
        <w:t>(Q.S.</w:t>
      </w:r>
      <w:r>
        <w:rPr>
          <w:spacing w:val="-15"/>
        </w:rPr>
        <w:t xml:space="preserve"> </w:t>
      </w:r>
      <w:r>
        <w:t>As-Shaff Ayat 10-11).</w:t>
      </w:r>
    </w:p>
    <w:p w:rsidR="000857F9" w:rsidRDefault="00196ABF">
      <w:pPr>
        <w:spacing w:line="480" w:lineRule="auto"/>
        <w:ind w:left="568" w:right="137" w:firstLine="720"/>
        <w:jc w:val="both"/>
        <w:rPr>
          <w:sz w:val="24"/>
        </w:rPr>
      </w:pPr>
      <w:r>
        <w:rPr>
          <w:sz w:val="24"/>
        </w:rPr>
        <w:t>Segala puji dan syukur kehadirat Allah SWT atas berkah, rahmat, dan hidayah-Nya yang senantiasa dilimpahkan kepada penulis, sehingga bisa menyelesaikan</w:t>
      </w:r>
      <w:r>
        <w:rPr>
          <w:spacing w:val="-3"/>
          <w:sz w:val="24"/>
        </w:rPr>
        <w:t xml:space="preserve"> </w:t>
      </w:r>
      <w:r>
        <w:rPr>
          <w:sz w:val="24"/>
        </w:rPr>
        <w:t>skripsi</w:t>
      </w:r>
      <w:r>
        <w:rPr>
          <w:spacing w:val="-1"/>
          <w:sz w:val="24"/>
        </w:rPr>
        <w:t xml:space="preserve"> </w:t>
      </w:r>
      <w:r>
        <w:rPr>
          <w:sz w:val="24"/>
        </w:rPr>
        <w:t>ini</w:t>
      </w:r>
      <w:r>
        <w:rPr>
          <w:spacing w:val="-2"/>
          <w:sz w:val="24"/>
        </w:rPr>
        <w:t xml:space="preserve"> </w:t>
      </w:r>
      <w:r>
        <w:rPr>
          <w:sz w:val="24"/>
        </w:rPr>
        <w:t>dengan</w:t>
      </w:r>
      <w:r>
        <w:rPr>
          <w:spacing w:val="-2"/>
          <w:sz w:val="24"/>
        </w:rPr>
        <w:t xml:space="preserve"> </w:t>
      </w:r>
      <w:r>
        <w:rPr>
          <w:sz w:val="24"/>
        </w:rPr>
        <w:t>judul</w:t>
      </w:r>
      <w:r>
        <w:rPr>
          <w:spacing w:val="-2"/>
          <w:sz w:val="24"/>
        </w:rPr>
        <w:t xml:space="preserve"> </w:t>
      </w:r>
      <w:r>
        <w:rPr>
          <w:sz w:val="24"/>
        </w:rPr>
        <w:t>"</w:t>
      </w:r>
      <w:r>
        <w:rPr>
          <w:b/>
          <w:sz w:val="24"/>
        </w:rPr>
        <w:t>Pengaruh</w:t>
      </w:r>
      <w:r>
        <w:rPr>
          <w:b/>
          <w:spacing w:val="-2"/>
          <w:sz w:val="24"/>
        </w:rPr>
        <w:t xml:space="preserve"> </w:t>
      </w:r>
      <w:r>
        <w:rPr>
          <w:b/>
          <w:sz w:val="24"/>
        </w:rPr>
        <w:t>Pola</w:t>
      </w:r>
      <w:r>
        <w:rPr>
          <w:b/>
          <w:spacing w:val="-2"/>
          <w:sz w:val="24"/>
        </w:rPr>
        <w:t xml:space="preserve"> </w:t>
      </w:r>
      <w:r>
        <w:rPr>
          <w:b/>
          <w:sz w:val="24"/>
        </w:rPr>
        <w:t>Asuh</w:t>
      </w:r>
      <w:r>
        <w:rPr>
          <w:b/>
          <w:spacing w:val="-1"/>
          <w:sz w:val="24"/>
        </w:rPr>
        <w:t xml:space="preserve"> </w:t>
      </w:r>
      <w:r>
        <w:rPr>
          <w:b/>
          <w:sz w:val="24"/>
        </w:rPr>
        <w:t>Otoriter</w:t>
      </w:r>
      <w:r>
        <w:rPr>
          <w:b/>
          <w:spacing w:val="-3"/>
          <w:sz w:val="24"/>
        </w:rPr>
        <w:t xml:space="preserve"> </w:t>
      </w:r>
      <w:r>
        <w:rPr>
          <w:b/>
          <w:sz w:val="24"/>
        </w:rPr>
        <w:t>terhadap Etika</w:t>
      </w:r>
      <w:r>
        <w:rPr>
          <w:b/>
          <w:spacing w:val="-15"/>
          <w:sz w:val="24"/>
        </w:rPr>
        <w:t xml:space="preserve"> </w:t>
      </w:r>
      <w:r>
        <w:rPr>
          <w:b/>
          <w:sz w:val="24"/>
        </w:rPr>
        <w:t>Komunikasi</w:t>
      </w:r>
      <w:r>
        <w:rPr>
          <w:b/>
          <w:spacing w:val="16"/>
          <w:sz w:val="24"/>
        </w:rPr>
        <w:t xml:space="preserve"> </w:t>
      </w:r>
      <w:r>
        <w:rPr>
          <w:b/>
          <w:sz w:val="24"/>
        </w:rPr>
        <w:t>Siswa</w:t>
      </w:r>
      <w:r>
        <w:rPr>
          <w:b/>
          <w:spacing w:val="-15"/>
          <w:sz w:val="24"/>
        </w:rPr>
        <w:t xml:space="preserve"> </w:t>
      </w:r>
      <w:r>
        <w:rPr>
          <w:b/>
          <w:sz w:val="24"/>
        </w:rPr>
        <w:t>di</w:t>
      </w:r>
      <w:r>
        <w:rPr>
          <w:b/>
          <w:spacing w:val="-15"/>
          <w:sz w:val="24"/>
        </w:rPr>
        <w:t xml:space="preserve"> </w:t>
      </w:r>
      <w:r>
        <w:rPr>
          <w:b/>
          <w:sz w:val="24"/>
        </w:rPr>
        <w:t>SMA</w:t>
      </w:r>
      <w:r>
        <w:rPr>
          <w:b/>
          <w:spacing w:val="-15"/>
          <w:sz w:val="24"/>
        </w:rPr>
        <w:t xml:space="preserve"> </w:t>
      </w:r>
      <w:r>
        <w:rPr>
          <w:b/>
          <w:sz w:val="24"/>
        </w:rPr>
        <w:t>Swasta</w:t>
      </w:r>
      <w:r>
        <w:rPr>
          <w:b/>
          <w:spacing w:val="-15"/>
          <w:sz w:val="24"/>
        </w:rPr>
        <w:t xml:space="preserve"> </w:t>
      </w:r>
      <w:r>
        <w:rPr>
          <w:b/>
          <w:sz w:val="24"/>
        </w:rPr>
        <w:t>Isti</w:t>
      </w:r>
      <w:r>
        <w:rPr>
          <w:b/>
          <w:sz w:val="24"/>
        </w:rPr>
        <w:t>qlal</w:t>
      </w:r>
      <w:r>
        <w:rPr>
          <w:b/>
          <w:spacing w:val="-15"/>
          <w:sz w:val="24"/>
        </w:rPr>
        <w:t xml:space="preserve"> </w:t>
      </w:r>
      <w:r>
        <w:rPr>
          <w:b/>
          <w:sz w:val="24"/>
        </w:rPr>
        <w:t>Deli</w:t>
      </w:r>
      <w:r>
        <w:rPr>
          <w:b/>
          <w:spacing w:val="-15"/>
          <w:sz w:val="24"/>
        </w:rPr>
        <w:t xml:space="preserve"> </w:t>
      </w:r>
      <w:r>
        <w:rPr>
          <w:b/>
          <w:sz w:val="24"/>
        </w:rPr>
        <w:t>Tua</w:t>
      </w:r>
      <w:r>
        <w:rPr>
          <w:sz w:val="24"/>
        </w:rPr>
        <w:t>"</w:t>
      </w:r>
      <w:r>
        <w:rPr>
          <w:spacing w:val="-15"/>
          <w:sz w:val="24"/>
        </w:rPr>
        <w:t xml:space="preserve"> </w:t>
      </w:r>
      <w:r>
        <w:rPr>
          <w:sz w:val="24"/>
        </w:rPr>
        <w:t>Sebagai</w:t>
      </w:r>
      <w:r>
        <w:rPr>
          <w:spacing w:val="-15"/>
          <w:sz w:val="24"/>
        </w:rPr>
        <w:t xml:space="preserve"> </w:t>
      </w:r>
      <w:r>
        <w:rPr>
          <w:sz w:val="24"/>
        </w:rPr>
        <w:t>syarat</w:t>
      </w:r>
      <w:r>
        <w:rPr>
          <w:spacing w:val="-15"/>
          <w:sz w:val="24"/>
        </w:rPr>
        <w:t xml:space="preserve"> </w:t>
      </w:r>
      <w:r>
        <w:rPr>
          <w:sz w:val="24"/>
        </w:rPr>
        <w:t>untuk menyelesaikan</w:t>
      </w:r>
      <w:r>
        <w:rPr>
          <w:spacing w:val="-12"/>
          <w:sz w:val="24"/>
        </w:rPr>
        <w:t xml:space="preserve"> </w:t>
      </w:r>
      <w:r>
        <w:rPr>
          <w:sz w:val="24"/>
        </w:rPr>
        <w:t>Program</w:t>
      </w:r>
      <w:r>
        <w:rPr>
          <w:spacing w:val="-11"/>
          <w:sz w:val="24"/>
        </w:rPr>
        <w:t xml:space="preserve"> </w:t>
      </w:r>
      <w:r>
        <w:rPr>
          <w:sz w:val="24"/>
        </w:rPr>
        <w:t>Sarjana</w:t>
      </w:r>
      <w:r>
        <w:rPr>
          <w:spacing w:val="-15"/>
          <w:sz w:val="24"/>
        </w:rPr>
        <w:t xml:space="preserve"> </w:t>
      </w:r>
      <w:r>
        <w:rPr>
          <w:sz w:val="24"/>
        </w:rPr>
        <w:t>(S1)</w:t>
      </w:r>
      <w:r>
        <w:rPr>
          <w:spacing w:val="-12"/>
          <w:sz w:val="24"/>
        </w:rPr>
        <w:t xml:space="preserve"> </w:t>
      </w:r>
      <w:r>
        <w:rPr>
          <w:sz w:val="24"/>
        </w:rPr>
        <w:t>pada</w:t>
      </w:r>
      <w:r>
        <w:rPr>
          <w:spacing w:val="-15"/>
          <w:sz w:val="24"/>
        </w:rPr>
        <w:t xml:space="preserve"> </w:t>
      </w:r>
      <w:r>
        <w:rPr>
          <w:sz w:val="24"/>
        </w:rPr>
        <w:t>Fakultas</w:t>
      </w:r>
      <w:r>
        <w:rPr>
          <w:spacing w:val="-14"/>
          <w:sz w:val="24"/>
        </w:rPr>
        <w:t xml:space="preserve"> </w:t>
      </w:r>
      <w:r>
        <w:rPr>
          <w:sz w:val="24"/>
        </w:rPr>
        <w:t>Keguruan</w:t>
      </w:r>
      <w:r>
        <w:rPr>
          <w:spacing w:val="-14"/>
          <w:sz w:val="24"/>
        </w:rPr>
        <w:t xml:space="preserve"> </w:t>
      </w:r>
      <w:r>
        <w:rPr>
          <w:sz w:val="24"/>
        </w:rPr>
        <w:t>dan</w:t>
      </w:r>
      <w:r>
        <w:rPr>
          <w:spacing w:val="-12"/>
          <w:sz w:val="24"/>
        </w:rPr>
        <w:t xml:space="preserve"> </w:t>
      </w:r>
      <w:r>
        <w:rPr>
          <w:sz w:val="24"/>
        </w:rPr>
        <w:t>Ilmu</w:t>
      </w:r>
      <w:r>
        <w:rPr>
          <w:spacing w:val="-14"/>
          <w:sz w:val="24"/>
        </w:rPr>
        <w:t xml:space="preserve"> </w:t>
      </w:r>
      <w:r>
        <w:rPr>
          <w:sz w:val="24"/>
        </w:rPr>
        <w:t>Pendidikan Program</w:t>
      </w:r>
      <w:r>
        <w:rPr>
          <w:spacing w:val="-9"/>
          <w:sz w:val="24"/>
        </w:rPr>
        <w:t xml:space="preserve"> </w:t>
      </w:r>
      <w:r>
        <w:rPr>
          <w:sz w:val="24"/>
        </w:rPr>
        <w:t>Studi</w:t>
      </w:r>
      <w:r>
        <w:rPr>
          <w:spacing w:val="-9"/>
          <w:sz w:val="24"/>
        </w:rPr>
        <w:t xml:space="preserve"> </w:t>
      </w:r>
      <w:r>
        <w:rPr>
          <w:sz w:val="24"/>
        </w:rPr>
        <w:t>Bimbingan</w:t>
      </w:r>
      <w:r>
        <w:rPr>
          <w:spacing w:val="-10"/>
          <w:sz w:val="24"/>
        </w:rPr>
        <w:t xml:space="preserve"> </w:t>
      </w:r>
      <w:r>
        <w:rPr>
          <w:sz w:val="24"/>
        </w:rPr>
        <w:t>Konseling</w:t>
      </w:r>
      <w:r>
        <w:rPr>
          <w:spacing w:val="-9"/>
          <w:sz w:val="24"/>
        </w:rPr>
        <w:t xml:space="preserve"> </w:t>
      </w:r>
      <w:r>
        <w:rPr>
          <w:sz w:val="24"/>
        </w:rPr>
        <w:t>Universitas</w:t>
      </w:r>
      <w:r>
        <w:rPr>
          <w:spacing w:val="-7"/>
          <w:sz w:val="24"/>
        </w:rPr>
        <w:t xml:space="preserve"> </w:t>
      </w:r>
      <w:r>
        <w:rPr>
          <w:sz w:val="24"/>
        </w:rPr>
        <w:t>Muslim</w:t>
      </w:r>
      <w:r>
        <w:rPr>
          <w:spacing w:val="-9"/>
          <w:sz w:val="24"/>
        </w:rPr>
        <w:t xml:space="preserve"> </w:t>
      </w:r>
      <w:r>
        <w:rPr>
          <w:sz w:val="24"/>
        </w:rPr>
        <w:t>Nusantara</w:t>
      </w:r>
      <w:r>
        <w:rPr>
          <w:spacing w:val="-8"/>
          <w:sz w:val="24"/>
        </w:rPr>
        <w:t xml:space="preserve"> </w:t>
      </w:r>
      <w:r>
        <w:rPr>
          <w:sz w:val="24"/>
        </w:rPr>
        <w:t xml:space="preserve">Al-Washliyah </w:t>
      </w:r>
      <w:r>
        <w:rPr>
          <w:spacing w:val="-2"/>
          <w:sz w:val="24"/>
        </w:rPr>
        <w:t>Medan.</w:t>
      </w:r>
    </w:p>
    <w:p w:rsidR="000857F9" w:rsidRDefault="00196ABF">
      <w:pPr>
        <w:pStyle w:val="BodyText"/>
        <w:spacing w:before="1"/>
        <w:ind w:left="568"/>
        <w:jc w:val="both"/>
      </w:pPr>
      <w:r>
        <w:t>Untuk</w:t>
      </w:r>
      <w:r>
        <w:rPr>
          <w:spacing w:val="-3"/>
        </w:rPr>
        <w:t xml:space="preserve"> </w:t>
      </w:r>
      <w:r>
        <w:t>itu</w:t>
      </w:r>
      <w:r>
        <w:rPr>
          <w:spacing w:val="-1"/>
        </w:rPr>
        <w:t xml:space="preserve"> </w:t>
      </w:r>
      <w:r>
        <w:t>pada</w:t>
      </w:r>
      <w:r>
        <w:rPr>
          <w:spacing w:val="-2"/>
        </w:rPr>
        <w:t xml:space="preserve"> </w:t>
      </w:r>
      <w:r>
        <w:t>kesempatan</w:t>
      </w:r>
      <w:r>
        <w:rPr>
          <w:spacing w:val="-1"/>
        </w:rPr>
        <w:t xml:space="preserve"> </w:t>
      </w:r>
      <w:r>
        <w:t>ini</w:t>
      </w:r>
      <w:r>
        <w:rPr>
          <w:spacing w:val="-1"/>
        </w:rPr>
        <w:t xml:space="preserve"> </w:t>
      </w:r>
      <w:r>
        <w:t>penulis</w:t>
      </w:r>
      <w:r>
        <w:rPr>
          <w:spacing w:val="-2"/>
        </w:rPr>
        <w:t xml:space="preserve"> </w:t>
      </w:r>
      <w:r>
        <w:t>menyampaikan</w:t>
      </w:r>
      <w:r>
        <w:rPr>
          <w:spacing w:val="-1"/>
        </w:rPr>
        <w:t xml:space="preserve"> </w:t>
      </w:r>
      <w:r>
        <w:t>ucapan</w:t>
      </w:r>
      <w:r>
        <w:rPr>
          <w:spacing w:val="-1"/>
        </w:rPr>
        <w:t xml:space="preserve"> </w:t>
      </w:r>
      <w:r>
        <w:t>terimakasih</w:t>
      </w:r>
      <w:r>
        <w:rPr>
          <w:spacing w:val="1"/>
        </w:rPr>
        <w:t xml:space="preserve"> </w:t>
      </w:r>
      <w:r>
        <w:rPr>
          <w:spacing w:val="-2"/>
        </w:rPr>
        <w:t>kepada:</w:t>
      </w:r>
    </w:p>
    <w:p w:rsidR="000857F9" w:rsidRDefault="000857F9">
      <w:pPr>
        <w:pStyle w:val="BodyText"/>
      </w:pPr>
    </w:p>
    <w:p w:rsidR="000857F9" w:rsidRDefault="00196ABF">
      <w:pPr>
        <w:pStyle w:val="ListParagraph"/>
        <w:numPr>
          <w:ilvl w:val="0"/>
          <w:numId w:val="28"/>
        </w:numPr>
        <w:tabs>
          <w:tab w:val="left" w:pos="995"/>
        </w:tabs>
        <w:spacing w:line="480" w:lineRule="auto"/>
        <w:ind w:right="139"/>
        <w:jc w:val="both"/>
        <w:rPr>
          <w:sz w:val="24"/>
        </w:rPr>
      </w:pPr>
      <w:r>
        <w:rPr>
          <w:sz w:val="24"/>
        </w:rPr>
        <w:t>Terkhusus dan teristimewa rasa hormat dan sayang saya kepada Ayahanda Alm.</w:t>
      </w:r>
      <w:r>
        <w:rPr>
          <w:spacing w:val="-2"/>
          <w:sz w:val="24"/>
        </w:rPr>
        <w:t xml:space="preserve"> </w:t>
      </w:r>
      <w:r>
        <w:rPr>
          <w:sz w:val="24"/>
        </w:rPr>
        <w:t>Suparno</w:t>
      </w:r>
      <w:r>
        <w:rPr>
          <w:spacing w:val="-2"/>
          <w:sz w:val="24"/>
        </w:rPr>
        <w:t xml:space="preserve"> </w:t>
      </w:r>
      <w:r>
        <w:rPr>
          <w:sz w:val="24"/>
        </w:rPr>
        <w:t>dan Ibunda Ismawati</w:t>
      </w:r>
      <w:r>
        <w:rPr>
          <w:spacing w:val="-1"/>
          <w:sz w:val="24"/>
        </w:rPr>
        <w:t xml:space="preserve"> </w:t>
      </w:r>
      <w:r>
        <w:rPr>
          <w:sz w:val="24"/>
        </w:rPr>
        <w:t>yang</w:t>
      </w:r>
      <w:r>
        <w:rPr>
          <w:spacing w:val="-2"/>
          <w:sz w:val="24"/>
        </w:rPr>
        <w:t xml:space="preserve"> </w:t>
      </w:r>
      <w:r>
        <w:rPr>
          <w:sz w:val="24"/>
        </w:rPr>
        <w:t>sudah</w:t>
      </w:r>
      <w:r>
        <w:rPr>
          <w:spacing w:val="-2"/>
          <w:sz w:val="24"/>
        </w:rPr>
        <w:t xml:space="preserve"> </w:t>
      </w:r>
      <w:r>
        <w:rPr>
          <w:sz w:val="24"/>
        </w:rPr>
        <w:t>berjuang</w:t>
      </w:r>
      <w:r>
        <w:rPr>
          <w:spacing w:val="-2"/>
          <w:sz w:val="24"/>
        </w:rPr>
        <w:t xml:space="preserve"> </w:t>
      </w:r>
      <w:r>
        <w:rPr>
          <w:sz w:val="24"/>
        </w:rPr>
        <w:t>demi</w:t>
      </w:r>
      <w:r>
        <w:rPr>
          <w:spacing w:val="-2"/>
          <w:sz w:val="24"/>
        </w:rPr>
        <w:t xml:space="preserve"> </w:t>
      </w:r>
      <w:r>
        <w:rPr>
          <w:sz w:val="24"/>
        </w:rPr>
        <w:t>saya</w:t>
      </w:r>
      <w:r>
        <w:rPr>
          <w:spacing w:val="-3"/>
          <w:sz w:val="24"/>
        </w:rPr>
        <w:t xml:space="preserve"> </w:t>
      </w:r>
      <w:r>
        <w:rPr>
          <w:sz w:val="24"/>
        </w:rPr>
        <w:t>walaupun tanpa didapingi sosok suami. serta seluruh saudara kandung saya yang telah mendidik dan membe</w:t>
      </w:r>
      <w:r>
        <w:rPr>
          <w:sz w:val="24"/>
        </w:rPr>
        <w:t>rikan doa dengan penuh cinta dan kasih sayang.</w:t>
      </w:r>
    </w:p>
    <w:p w:rsidR="000857F9" w:rsidRDefault="000857F9">
      <w:pPr>
        <w:pStyle w:val="BodyText"/>
        <w:spacing w:before="34"/>
        <w:rPr>
          <w:sz w:val="22"/>
        </w:rPr>
      </w:pPr>
    </w:p>
    <w:p w:rsidR="000857F9" w:rsidRDefault="00196ABF">
      <w:pPr>
        <w:ind w:left="693" w:right="264"/>
        <w:jc w:val="center"/>
        <w:rPr>
          <w:rFonts w:ascii="Calibri"/>
        </w:rPr>
      </w:pPr>
      <w:r>
        <w:rPr>
          <w:rFonts w:ascii="Calibri"/>
          <w:spacing w:val="-5"/>
        </w:rPr>
        <w:t>ii</w:t>
      </w:r>
    </w:p>
    <w:p w:rsidR="000857F9" w:rsidRDefault="000857F9">
      <w:pPr>
        <w:jc w:val="center"/>
        <w:rPr>
          <w:rFonts w:ascii="Calibri"/>
        </w:rPr>
        <w:sectPr w:rsidR="000857F9">
          <w:pgSz w:w="11910" w:h="16850"/>
          <w:pgMar w:top="1940" w:right="1559" w:bottom="280" w:left="1700" w:header="720" w:footer="720" w:gutter="0"/>
          <w:cols w:space="720"/>
        </w:sectPr>
      </w:pPr>
    </w:p>
    <w:p w:rsidR="000857F9" w:rsidRDefault="000857F9">
      <w:pPr>
        <w:pStyle w:val="BodyText"/>
        <w:spacing w:before="33"/>
        <w:rPr>
          <w:rFonts w:ascii="Calibri"/>
        </w:rPr>
      </w:pPr>
    </w:p>
    <w:p w:rsidR="000857F9" w:rsidRDefault="00196ABF">
      <w:pPr>
        <w:pStyle w:val="ListParagraph"/>
        <w:numPr>
          <w:ilvl w:val="0"/>
          <w:numId w:val="28"/>
        </w:numPr>
        <w:tabs>
          <w:tab w:val="left" w:pos="995"/>
        </w:tabs>
        <w:spacing w:line="480" w:lineRule="auto"/>
        <w:ind w:right="137"/>
        <w:jc w:val="both"/>
        <w:rPr>
          <w:sz w:val="24"/>
        </w:rPr>
      </w:pPr>
      <w:r>
        <w:rPr>
          <w:noProof/>
          <w:sz w:val="24"/>
          <w:lang w:val="en-US"/>
        </w:rPr>
        <w:drawing>
          <wp:anchor distT="0" distB="0" distL="0" distR="0" simplePos="0" relativeHeight="477786112" behindDoc="1" locked="0" layoutInCell="1" allowOverlap="1">
            <wp:simplePos x="0" y="0"/>
            <wp:positionH relativeFrom="page">
              <wp:posOffset>1087882</wp:posOffset>
            </wp:positionH>
            <wp:positionV relativeFrom="paragraph">
              <wp:posOffset>1240555</wp:posOffset>
            </wp:positionV>
            <wp:extent cx="5397499" cy="5321299"/>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Terimakasih kepada diri saya sendiri yang sudah berjuang melewati berbagai rintangan selama perkuliahan hingga bisa sampai di titik sekarang ini. Saya bangga</w:t>
      </w:r>
      <w:r>
        <w:rPr>
          <w:spacing w:val="-13"/>
          <w:sz w:val="24"/>
        </w:rPr>
        <w:t xml:space="preserve"> </w:t>
      </w:r>
      <w:r>
        <w:rPr>
          <w:sz w:val="24"/>
        </w:rPr>
        <w:t>kepada</w:t>
      </w:r>
      <w:r>
        <w:rPr>
          <w:spacing w:val="-13"/>
          <w:sz w:val="24"/>
        </w:rPr>
        <w:t xml:space="preserve"> </w:t>
      </w:r>
      <w:r>
        <w:rPr>
          <w:sz w:val="24"/>
        </w:rPr>
        <w:t>diri</w:t>
      </w:r>
      <w:r>
        <w:rPr>
          <w:spacing w:val="-11"/>
          <w:sz w:val="24"/>
        </w:rPr>
        <w:t xml:space="preserve"> </w:t>
      </w:r>
      <w:r>
        <w:rPr>
          <w:sz w:val="24"/>
        </w:rPr>
        <w:t>saya</w:t>
      </w:r>
      <w:r>
        <w:rPr>
          <w:spacing w:val="-13"/>
          <w:sz w:val="24"/>
        </w:rPr>
        <w:t xml:space="preserve"> </w:t>
      </w:r>
      <w:r>
        <w:rPr>
          <w:sz w:val="24"/>
        </w:rPr>
        <w:t>sendiri</w:t>
      </w:r>
      <w:r>
        <w:rPr>
          <w:spacing w:val="-11"/>
          <w:sz w:val="24"/>
        </w:rPr>
        <w:t xml:space="preserve"> </w:t>
      </w:r>
      <w:r>
        <w:rPr>
          <w:sz w:val="24"/>
        </w:rPr>
        <w:t>karna</w:t>
      </w:r>
      <w:r>
        <w:rPr>
          <w:spacing w:val="-13"/>
          <w:sz w:val="24"/>
        </w:rPr>
        <w:t xml:space="preserve"> </w:t>
      </w:r>
      <w:r>
        <w:rPr>
          <w:sz w:val="24"/>
        </w:rPr>
        <w:t>sudah</w:t>
      </w:r>
      <w:r>
        <w:rPr>
          <w:spacing w:val="-12"/>
          <w:sz w:val="24"/>
        </w:rPr>
        <w:t xml:space="preserve"> </w:t>
      </w:r>
      <w:r>
        <w:rPr>
          <w:sz w:val="24"/>
        </w:rPr>
        <w:t>bisa</w:t>
      </w:r>
      <w:r>
        <w:rPr>
          <w:spacing w:val="-12"/>
          <w:sz w:val="24"/>
        </w:rPr>
        <w:t xml:space="preserve"> </w:t>
      </w:r>
      <w:r>
        <w:rPr>
          <w:sz w:val="24"/>
        </w:rPr>
        <w:t>mewujudkan</w:t>
      </w:r>
      <w:r>
        <w:rPr>
          <w:spacing w:val="-12"/>
          <w:sz w:val="24"/>
        </w:rPr>
        <w:t xml:space="preserve"> </w:t>
      </w:r>
      <w:r>
        <w:rPr>
          <w:sz w:val="24"/>
        </w:rPr>
        <w:t>impian</w:t>
      </w:r>
      <w:r>
        <w:rPr>
          <w:spacing w:val="-12"/>
          <w:sz w:val="24"/>
        </w:rPr>
        <w:t xml:space="preserve"> </w:t>
      </w:r>
      <w:r>
        <w:rPr>
          <w:sz w:val="24"/>
        </w:rPr>
        <w:t>saya</w:t>
      </w:r>
      <w:r>
        <w:rPr>
          <w:spacing w:val="-13"/>
          <w:sz w:val="24"/>
        </w:rPr>
        <w:t xml:space="preserve"> </w:t>
      </w:r>
      <w:r>
        <w:rPr>
          <w:sz w:val="24"/>
        </w:rPr>
        <w:t>dan orangtua saya menjadi seorang sarjana pendidikan.</w:t>
      </w:r>
    </w:p>
    <w:p w:rsidR="000857F9" w:rsidRDefault="00196ABF">
      <w:pPr>
        <w:pStyle w:val="ListParagraph"/>
        <w:numPr>
          <w:ilvl w:val="0"/>
          <w:numId w:val="28"/>
        </w:numPr>
        <w:tabs>
          <w:tab w:val="left" w:pos="995"/>
        </w:tabs>
        <w:spacing w:before="1" w:line="480" w:lineRule="auto"/>
        <w:ind w:right="140"/>
        <w:jc w:val="both"/>
        <w:rPr>
          <w:sz w:val="24"/>
        </w:rPr>
      </w:pPr>
      <w:r>
        <w:rPr>
          <w:b/>
          <w:sz w:val="24"/>
        </w:rPr>
        <w:t xml:space="preserve">Bapak Dr.H.Firmansyah, M.Si </w:t>
      </w:r>
      <w:r>
        <w:rPr>
          <w:sz w:val="24"/>
        </w:rPr>
        <w:t>selaku rektor Universitas Muslim Nusantara Al-Washliyah Medan yang telah memberikan kesempatan untuk menimba ilmu di lembaga yang beliau pim</w:t>
      </w:r>
      <w:r>
        <w:rPr>
          <w:sz w:val="24"/>
        </w:rPr>
        <w:t>pin.</w:t>
      </w:r>
    </w:p>
    <w:p w:rsidR="000857F9" w:rsidRDefault="00196ABF">
      <w:pPr>
        <w:pStyle w:val="ListParagraph"/>
        <w:numPr>
          <w:ilvl w:val="0"/>
          <w:numId w:val="28"/>
        </w:numPr>
        <w:tabs>
          <w:tab w:val="left" w:pos="995"/>
        </w:tabs>
        <w:spacing w:line="480" w:lineRule="auto"/>
        <w:ind w:right="138"/>
        <w:jc w:val="both"/>
        <w:rPr>
          <w:sz w:val="24"/>
        </w:rPr>
      </w:pPr>
      <w:r>
        <w:rPr>
          <w:b/>
          <w:sz w:val="24"/>
        </w:rPr>
        <w:t xml:space="preserve">Bapak Dr.Abdul Mujib, S.Pd., M.Pat </w:t>
      </w:r>
      <w:r>
        <w:rPr>
          <w:sz w:val="24"/>
        </w:rPr>
        <w:t>selaku dekan Fakultas Keguruan dan Ilmu Pendiddikan Universitas Muslim Nusantara Al-Washliyah Medan.</w:t>
      </w:r>
    </w:p>
    <w:p w:rsidR="000857F9" w:rsidRDefault="00196ABF">
      <w:pPr>
        <w:pStyle w:val="ListParagraph"/>
        <w:numPr>
          <w:ilvl w:val="0"/>
          <w:numId w:val="28"/>
        </w:numPr>
        <w:tabs>
          <w:tab w:val="left" w:pos="995"/>
        </w:tabs>
        <w:spacing w:line="480" w:lineRule="auto"/>
        <w:ind w:right="136"/>
        <w:jc w:val="both"/>
        <w:rPr>
          <w:sz w:val="24"/>
        </w:rPr>
      </w:pPr>
      <w:r>
        <w:rPr>
          <w:b/>
          <w:sz w:val="24"/>
        </w:rPr>
        <w:t>Ibu</w:t>
      </w:r>
      <w:r>
        <w:rPr>
          <w:b/>
          <w:spacing w:val="-4"/>
          <w:sz w:val="24"/>
        </w:rPr>
        <w:t xml:space="preserve"> </w:t>
      </w:r>
      <w:r>
        <w:rPr>
          <w:b/>
          <w:sz w:val="24"/>
        </w:rPr>
        <w:t>Ika</w:t>
      </w:r>
      <w:r>
        <w:rPr>
          <w:b/>
          <w:spacing w:val="-7"/>
          <w:sz w:val="24"/>
        </w:rPr>
        <w:t xml:space="preserve"> </w:t>
      </w:r>
      <w:r>
        <w:rPr>
          <w:b/>
          <w:sz w:val="24"/>
        </w:rPr>
        <w:t>Sandra</w:t>
      </w:r>
      <w:r>
        <w:rPr>
          <w:b/>
          <w:spacing w:val="-4"/>
          <w:sz w:val="24"/>
        </w:rPr>
        <w:t xml:space="preserve"> </w:t>
      </w:r>
      <w:r>
        <w:rPr>
          <w:b/>
          <w:sz w:val="24"/>
        </w:rPr>
        <w:t>Dewi,</w:t>
      </w:r>
      <w:r>
        <w:rPr>
          <w:b/>
          <w:spacing w:val="-4"/>
          <w:sz w:val="24"/>
        </w:rPr>
        <w:t xml:space="preserve"> </w:t>
      </w:r>
      <w:r>
        <w:rPr>
          <w:b/>
          <w:sz w:val="24"/>
        </w:rPr>
        <w:t>S.Pd.,</w:t>
      </w:r>
      <w:r>
        <w:rPr>
          <w:b/>
          <w:spacing w:val="-4"/>
          <w:sz w:val="24"/>
        </w:rPr>
        <w:t xml:space="preserve"> </w:t>
      </w:r>
      <w:r>
        <w:rPr>
          <w:b/>
          <w:sz w:val="24"/>
        </w:rPr>
        <w:t>M.Pd</w:t>
      </w:r>
      <w:r>
        <w:rPr>
          <w:b/>
          <w:spacing w:val="-1"/>
          <w:sz w:val="24"/>
        </w:rPr>
        <w:t xml:space="preserve"> </w:t>
      </w:r>
      <w:r>
        <w:rPr>
          <w:sz w:val="24"/>
        </w:rPr>
        <w:t>selaku</w:t>
      </w:r>
      <w:r>
        <w:rPr>
          <w:spacing w:val="-4"/>
          <w:sz w:val="24"/>
        </w:rPr>
        <w:t xml:space="preserve"> </w:t>
      </w:r>
      <w:r>
        <w:rPr>
          <w:sz w:val="24"/>
        </w:rPr>
        <w:t>Dosen</w:t>
      </w:r>
      <w:r>
        <w:rPr>
          <w:spacing w:val="-2"/>
          <w:sz w:val="24"/>
        </w:rPr>
        <w:t xml:space="preserve"> </w:t>
      </w:r>
      <w:r>
        <w:rPr>
          <w:sz w:val="24"/>
        </w:rPr>
        <w:t>pembimbing</w:t>
      </w:r>
      <w:r>
        <w:rPr>
          <w:spacing w:val="-4"/>
          <w:sz w:val="24"/>
        </w:rPr>
        <w:t xml:space="preserve"> </w:t>
      </w:r>
      <w:r>
        <w:rPr>
          <w:sz w:val="24"/>
        </w:rPr>
        <w:t>akademik</w:t>
      </w:r>
      <w:r>
        <w:rPr>
          <w:spacing w:val="-4"/>
          <w:sz w:val="24"/>
        </w:rPr>
        <w:t xml:space="preserve"> </w:t>
      </w:r>
      <w:r>
        <w:rPr>
          <w:sz w:val="24"/>
        </w:rPr>
        <w:t>dan juga sebagai Ketua Program Studi Bimbingan Konseling Universitas Muslim Nusantara Al-Washliyah Medan yang telah menyetujui serta menerima proposal penulis.</w:t>
      </w:r>
    </w:p>
    <w:p w:rsidR="000857F9" w:rsidRDefault="00196ABF">
      <w:pPr>
        <w:pStyle w:val="ListParagraph"/>
        <w:numPr>
          <w:ilvl w:val="0"/>
          <w:numId w:val="28"/>
        </w:numPr>
        <w:tabs>
          <w:tab w:val="left" w:pos="995"/>
        </w:tabs>
        <w:spacing w:before="1" w:line="480" w:lineRule="auto"/>
        <w:ind w:right="138"/>
        <w:jc w:val="both"/>
        <w:rPr>
          <w:sz w:val="24"/>
        </w:rPr>
      </w:pPr>
      <w:r>
        <w:rPr>
          <w:b/>
          <w:sz w:val="24"/>
        </w:rPr>
        <w:t xml:space="preserve">Drs. Iskandar Zulkarnaen, M.Pd </w:t>
      </w:r>
      <w:r>
        <w:rPr>
          <w:sz w:val="24"/>
        </w:rPr>
        <w:t>selaku Dosen pembimbing yang telah banyak membantu dan memberikan</w:t>
      </w:r>
      <w:r>
        <w:rPr>
          <w:sz w:val="24"/>
        </w:rPr>
        <w:t xml:space="preserve"> arahan dari awal serta juga memberikan saran yang diberikan sehingga selesainya penulisan proposal ini.</w:t>
      </w:r>
    </w:p>
    <w:p w:rsidR="000857F9" w:rsidRDefault="00196ABF">
      <w:pPr>
        <w:pStyle w:val="ListParagraph"/>
        <w:numPr>
          <w:ilvl w:val="0"/>
          <w:numId w:val="28"/>
        </w:numPr>
        <w:tabs>
          <w:tab w:val="left" w:pos="995"/>
        </w:tabs>
        <w:spacing w:before="1" w:line="480" w:lineRule="auto"/>
        <w:ind w:right="137"/>
        <w:jc w:val="both"/>
        <w:rPr>
          <w:sz w:val="24"/>
        </w:rPr>
      </w:pPr>
      <w:r>
        <w:rPr>
          <w:b/>
          <w:sz w:val="24"/>
        </w:rPr>
        <w:t>Bapak Drs. H. Enda Tarigan</w:t>
      </w:r>
      <w:r>
        <w:rPr>
          <w:b/>
          <w:spacing w:val="40"/>
          <w:sz w:val="24"/>
        </w:rPr>
        <w:t xml:space="preserve"> </w:t>
      </w:r>
      <w:r>
        <w:rPr>
          <w:sz w:val="24"/>
        </w:rPr>
        <w:t>selaku Kepala Sekolah SMA Swasta Istiqlal Deli Tua, Bapak/Ibu guru beserta Staff pegawai Tata usaha yang telah memberikan iz</w:t>
      </w:r>
      <w:r>
        <w:rPr>
          <w:sz w:val="24"/>
        </w:rPr>
        <w:t>in dan membantu penulis dalam melaksanakan penelitian.</w:t>
      </w:r>
    </w:p>
    <w:p w:rsidR="000857F9" w:rsidRDefault="00196ABF">
      <w:pPr>
        <w:pStyle w:val="ListParagraph"/>
        <w:numPr>
          <w:ilvl w:val="0"/>
          <w:numId w:val="28"/>
        </w:numPr>
        <w:tabs>
          <w:tab w:val="left" w:pos="995"/>
        </w:tabs>
        <w:spacing w:line="480" w:lineRule="auto"/>
        <w:ind w:right="138"/>
        <w:jc w:val="both"/>
        <w:rPr>
          <w:sz w:val="24"/>
        </w:rPr>
      </w:pPr>
      <w:r>
        <w:rPr>
          <w:sz w:val="24"/>
        </w:rPr>
        <w:t>Kepada sahabat saya terkhusus Rumah Asuh yang selalu saya asuh selama beberapa</w:t>
      </w:r>
      <w:r>
        <w:rPr>
          <w:spacing w:val="-10"/>
          <w:sz w:val="24"/>
        </w:rPr>
        <w:t xml:space="preserve"> </w:t>
      </w:r>
      <w:r>
        <w:rPr>
          <w:sz w:val="24"/>
        </w:rPr>
        <w:t>tahun</w:t>
      </w:r>
      <w:r>
        <w:rPr>
          <w:spacing w:val="-10"/>
          <w:sz w:val="24"/>
        </w:rPr>
        <w:t xml:space="preserve"> </w:t>
      </w:r>
      <w:r>
        <w:rPr>
          <w:sz w:val="24"/>
        </w:rPr>
        <w:t>ini</w:t>
      </w:r>
      <w:r>
        <w:rPr>
          <w:spacing w:val="-9"/>
          <w:sz w:val="24"/>
        </w:rPr>
        <w:t xml:space="preserve"> </w:t>
      </w:r>
      <w:r>
        <w:rPr>
          <w:sz w:val="24"/>
        </w:rPr>
        <w:t>yaitu:</w:t>
      </w:r>
      <w:r>
        <w:rPr>
          <w:spacing w:val="-10"/>
          <w:sz w:val="24"/>
        </w:rPr>
        <w:t xml:space="preserve"> </w:t>
      </w:r>
      <w:r>
        <w:rPr>
          <w:sz w:val="24"/>
        </w:rPr>
        <w:t>Pipit,</w:t>
      </w:r>
      <w:r>
        <w:rPr>
          <w:spacing w:val="-8"/>
          <w:sz w:val="24"/>
        </w:rPr>
        <w:t xml:space="preserve"> </w:t>
      </w:r>
      <w:r>
        <w:rPr>
          <w:sz w:val="24"/>
        </w:rPr>
        <w:t>Namira,</w:t>
      </w:r>
      <w:r>
        <w:rPr>
          <w:spacing w:val="-9"/>
          <w:sz w:val="24"/>
        </w:rPr>
        <w:t xml:space="preserve"> </w:t>
      </w:r>
      <w:r>
        <w:rPr>
          <w:sz w:val="24"/>
        </w:rPr>
        <w:t>Panny,</w:t>
      </w:r>
      <w:r>
        <w:rPr>
          <w:spacing w:val="-9"/>
          <w:sz w:val="24"/>
        </w:rPr>
        <w:t xml:space="preserve"> </w:t>
      </w:r>
      <w:r>
        <w:rPr>
          <w:sz w:val="24"/>
        </w:rPr>
        <w:t>Razika,</w:t>
      </w:r>
      <w:r>
        <w:rPr>
          <w:spacing w:val="-9"/>
          <w:sz w:val="24"/>
        </w:rPr>
        <w:t xml:space="preserve"> </w:t>
      </w:r>
      <w:r>
        <w:rPr>
          <w:sz w:val="24"/>
        </w:rPr>
        <w:t>Rara,</w:t>
      </w:r>
      <w:r>
        <w:rPr>
          <w:spacing w:val="-9"/>
          <w:sz w:val="24"/>
        </w:rPr>
        <w:t xml:space="preserve"> </w:t>
      </w:r>
      <w:r>
        <w:rPr>
          <w:sz w:val="24"/>
        </w:rPr>
        <w:t>Selfida</w:t>
      </w:r>
      <w:r>
        <w:rPr>
          <w:spacing w:val="-9"/>
          <w:sz w:val="24"/>
        </w:rPr>
        <w:t xml:space="preserve"> </w:t>
      </w:r>
      <w:r>
        <w:rPr>
          <w:sz w:val="24"/>
        </w:rPr>
        <w:t>dan</w:t>
      </w:r>
      <w:r>
        <w:rPr>
          <w:spacing w:val="-9"/>
          <w:sz w:val="24"/>
        </w:rPr>
        <w:t xml:space="preserve"> </w:t>
      </w:r>
      <w:r>
        <w:rPr>
          <w:sz w:val="24"/>
        </w:rPr>
        <w:t>Desy yang</w:t>
      </w:r>
      <w:r>
        <w:rPr>
          <w:spacing w:val="-2"/>
          <w:sz w:val="24"/>
        </w:rPr>
        <w:t xml:space="preserve"> </w:t>
      </w:r>
      <w:r>
        <w:rPr>
          <w:sz w:val="24"/>
        </w:rPr>
        <w:t>telah</w:t>
      </w:r>
      <w:r>
        <w:rPr>
          <w:spacing w:val="-2"/>
          <w:sz w:val="24"/>
        </w:rPr>
        <w:t xml:space="preserve"> </w:t>
      </w:r>
      <w:r>
        <w:rPr>
          <w:sz w:val="24"/>
        </w:rPr>
        <w:t>menemani</w:t>
      </w:r>
      <w:r>
        <w:rPr>
          <w:spacing w:val="-2"/>
          <w:sz w:val="24"/>
        </w:rPr>
        <w:t xml:space="preserve"> </w:t>
      </w:r>
      <w:r>
        <w:rPr>
          <w:sz w:val="24"/>
        </w:rPr>
        <w:t>saya</w:t>
      </w:r>
      <w:r>
        <w:rPr>
          <w:spacing w:val="-3"/>
          <w:sz w:val="24"/>
        </w:rPr>
        <w:t xml:space="preserve"> </w:t>
      </w:r>
      <w:r>
        <w:rPr>
          <w:sz w:val="24"/>
        </w:rPr>
        <w:t>dari</w:t>
      </w:r>
      <w:r>
        <w:rPr>
          <w:spacing w:val="-3"/>
          <w:sz w:val="24"/>
        </w:rPr>
        <w:t xml:space="preserve"> </w:t>
      </w:r>
      <w:r>
        <w:rPr>
          <w:sz w:val="24"/>
        </w:rPr>
        <w:t>semester</w:t>
      </w:r>
      <w:r>
        <w:rPr>
          <w:spacing w:val="-3"/>
          <w:sz w:val="24"/>
        </w:rPr>
        <w:t xml:space="preserve"> </w:t>
      </w:r>
      <w:r>
        <w:rPr>
          <w:sz w:val="24"/>
        </w:rPr>
        <w:t>1</w:t>
      </w:r>
      <w:r>
        <w:rPr>
          <w:spacing w:val="-2"/>
          <w:sz w:val="24"/>
        </w:rPr>
        <w:t xml:space="preserve"> </w:t>
      </w:r>
      <w:r>
        <w:rPr>
          <w:sz w:val="24"/>
        </w:rPr>
        <w:t>hingga</w:t>
      </w:r>
      <w:r>
        <w:rPr>
          <w:spacing w:val="-3"/>
          <w:sz w:val="24"/>
        </w:rPr>
        <w:t xml:space="preserve"> </w:t>
      </w:r>
      <w:r>
        <w:rPr>
          <w:sz w:val="24"/>
        </w:rPr>
        <w:t>sekarang.</w:t>
      </w:r>
      <w:r>
        <w:rPr>
          <w:spacing w:val="-2"/>
          <w:sz w:val="24"/>
        </w:rPr>
        <w:t xml:space="preserve"> </w:t>
      </w:r>
      <w:r>
        <w:rPr>
          <w:sz w:val="24"/>
        </w:rPr>
        <w:t>Selalu</w:t>
      </w:r>
      <w:r>
        <w:rPr>
          <w:spacing w:val="-2"/>
          <w:sz w:val="24"/>
        </w:rPr>
        <w:t xml:space="preserve"> </w:t>
      </w:r>
      <w:r>
        <w:rPr>
          <w:sz w:val="24"/>
        </w:rPr>
        <w:t>menghibur</w:t>
      </w: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spacing w:before="160"/>
        <w:rPr>
          <w:sz w:val="22"/>
        </w:rPr>
      </w:pPr>
    </w:p>
    <w:p w:rsidR="000857F9" w:rsidRDefault="00196ABF">
      <w:pPr>
        <w:ind w:left="693" w:right="266"/>
        <w:jc w:val="center"/>
        <w:rPr>
          <w:rFonts w:ascii="Calibri"/>
        </w:rPr>
      </w:pPr>
      <w:r>
        <w:rPr>
          <w:rFonts w:ascii="Calibri"/>
          <w:spacing w:val="-5"/>
        </w:rPr>
        <w:t>iii</w:t>
      </w:r>
    </w:p>
    <w:p w:rsidR="000857F9" w:rsidRDefault="000857F9">
      <w:pPr>
        <w:jc w:val="center"/>
        <w:rPr>
          <w:rFonts w:ascii="Calibri"/>
        </w:rPr>
        <w:sectPr w:rsidR="000857F9">
          <w:pgSz w:w="11910" w:h="16850"/>
          <w:pgMar w:top="1940" w:right="1559" w:bottom="280" w:left="1700" w:header="720" w:footer="720" w:gutter="0"/>
          <w:cols w:space="720"/>
        </w:sectPr>
      </w:pPr>
    </w:p>
    <w:p w:rsidR="000857F9" w:rsidRDefault="000857F9">
      <w:pPr>
        <w:pStyle w:val="BodyText"/>
        <w:spacing w:before="33"/>
        <w:rPr>
          <w:rFonts w:ascii="Calibri"/>
        </w:rPr>
      </w:pPr>
    </w:p>
    <w:p w:rsidR="000857F9" w:rsidRDefault="00196ABF">
      <w:pPr>
        <w:pStyle w:val="BodyText"/>
        <w:spacing w:line="480" w:lineRule="auto"/>
        <w:ind w:left="995" w:right="136"/>
        <w:jc w:val="both"/>
      </w:pPr>
      <w:r>
        <w:t>serta</w:t>
      </w:r>
      <w:r>
        <w:rPr>
          <w:spacing w:val="-15"/>
        </w:rPr>
        <w:t xml:space="preserve"> </w:t>
      </w:r>
      <w:r>
        <w:t>menyemangati</w:t>
      </w:r>
      <w:r>
        <w:rPr>
          <w:spacing w:val="-15"/>
        </w:rPr>
        <w:t xml:space="preserve"> </w:t>
      </w:r>
      <w:r>
        <w:t>saya</w:t>
      </w:r>
      <w:r>
        <w:rPr>
          <w:spacing w:val="-15"/>
        </w:rPr>
        <w:t xml:space="preserve"> </w:t>
      </w:r>
      <w:r>
        <w:t>dalam</w:t>
      </w:r>
      <w:r>
        <w:rPr>
          <w:spacing w:val="-15"/>
        </w:rPr>
        <w:t xml:space="preserve"> </w:t>
      </w:r>
      <w:r>
        <w:t>penyusunan</w:t>
      </w:r>
      <w:r>
        <w:rPr>
          <w:spacing w:val="-15"/>
        </w:rPr>
        <w:t xml:space="preserve"> </w:t>
      </w:r>
      <w:r>
        <w:t>skripsi</w:t>
      </w:r>
      <w:r>
        <w:rPr>
          <w:spacing w:val="-15"/>
        </w:rPr>
        <w:t xml:space="preserve"> </w:t>
      </w:r>
      <w:r>
        <w:t>ini</w:t>
      </w:r>
      <w:r>
        <w:rPr>
          <w:spacing w:val="-15"/>
        </w:rPr>
        <w:t xml:space="preserve"> </w:t>
      </w:r>
      <w:r>
        <w:t>dan</w:t>
      </w:r>
      <w:r>
        <w:rPr>
          <w:spacing w:val="-15"/>
        </w:rPr>
        <w:t xml:space="preserve"> </w:t>
      </w:r>
      <w:r>
        <w:t>juga</w:t>
      </w:r>
      <w:r>
        <w:rPr>
          <w:spacing w:val="-15"/>
        </w:rPr>
        <w:t xml:space="preserve"> </w:t>
      </w:r>
      <w:r>
        <w:t>dapat</w:t>
      </w:r>
      <w:r>
        <w:rPr>
          <w:spacing w:val="-15"/>
        </w:rPr>
        <w:t xml:space="preserve"> </w:t>
      </w:r>
      <w:r>
        <w:t>berjuang bersama untuk mengejar gelar S.Pd.</w:t>
      </w:r>
    </w:p>
    <w:p w:rsidR="000857F9" w:rsidRDefault="00196ABF">
      <w:pPr>
        <w:pStyle w:val="ListParagraph"/>
        <w:numPr>
          <w:ilvl w:val="0"/>
          <w:numId w:val="28"/>
        </w:numPr>
        <w:tabs>
          <w:tab w:val="left" w:pos="995"/>
        </w:tabs>
        <w:spacing w:before="1" w:line="480" w:lineRule="auto"/>
        <w:ind w:right="137"/>
        <w:jc w:val="both"/>
        <w:rPr>
          <w:sz w:val="24"/>
        </w:rPr>
      </w:pPr>
      <w:r>
        <w:rPr>
          <w:noProof/>
          <w:sz w:val="24"/>
          <w:lang w:val="en-US"/>
        </w:rPr>
        <w:drawing>
          <wp:anchor distT="0" distB="0" distL="0" distR="0" simplePos="0" relativeHeight="477786624" behindDoc="1" locked="0" layoutInCell="1" allowOverlap="1">
            <wp:simplePos x="0" y="0"/>
            <wp:positionH relativeFrom="page">
              <wp:posOffset>1087882</wp:posOffset>
            </wp:positionH>
            <wp:positionV relativeFrom="paragraph">
              <wp:posOffset>539575</wp:posOffset>
            </wp:positionV>
            <wp:extent cx="5397499" cy="5321299"/>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7" cstate="print"/>
                    <a:stretch>
                      <a:fillRect/>
                    </a:stretch>
                  </pic:blipFill>
                  <pic:spPr>
                    <a:xfrm>
                      <a:off x="0" y="0"/>
                      <a:ext cx="5397499" cy="5321299"/>
                    </a:xfrm>
                    <a:prstGeom prst="rect">
                      <a:avLst/>
                    </a:prstGeom>
                  </pic:spPr>
                </pic:pic>
              </a:graphicData>
            </a:graphic>
          </wp:anchor>
        </w:drawing>
      </w:r>
      <w:r>
        <w:rPr>
          <w:spacing w:val="-2"/>
          <w:sz w:val="24"/>
        </w:rPr>
        <w:t>Buat seluruh</w:t>
      </w:r>
      <w:r>
        <w:rPr>
          <w:spacing w:val="-4"/>
          <w:sz w:val="24"/>
        </w:rPr>
        <w:t xml:space="preserve"> </w:t>
      </w:r>
      <w:r>
        <w:rPr>
          <w:spacing w:val="-2"/>
          <w:sz w:val="24"/>
        </w:rPr>
        <w:t>teman-teman</w:t>
      </w:r>
      <w:r>
        <w:rPr>
          <w:spacing w:val="-4"/>
          <w:sz w:val="24"/>
        </w:rPr>
        <w:t xml:space="preserve"> </w:t>
      </w:r>
      <w:r>
        <w:rPr>
          <w:spacing w:val="-2"/>
          <w:sz w:val="24"/>
        </w:rPr>
        <w:t>seperjuangan</w:t>
      </w:r>
      <w:r>
        <w:rPr>
          <w:spacing w:val="-4"/>
          <w:sz w:val="24"/>
        </w:rPr>
        <w:t xml:space="preserve"> </w:t>
      </w:r>
      <w:r>
        <w:rPr>
          <w:spacing w:val="-2"/>
          <w:sz w:val="24"/>
        </w:rPr>
        <w:t>BK</w:t>
      </w:r>
      <w:r>
        <w:rPr>
          <w:spacing w:val="-4"/>
          <w:sz w:val="24"/>
        </w:rPr>
        <w:t xml:space="preserve"> </w:t>
      </w:r>
      <w:r>
        <w:rPr>
          <w:spacing w:val="-2"/>
          <w:sz w:val="24"/>
        </w:rPr>
        <w:t>yang</w:t>
      </w:r>
      <w:r>
        <w:rPr>
          <w:spacing w:val="-4"/>
          <w:sz w:val="24"/>
        </w:rPr>
        <w:t xml:space="preserve"> </w:t>
      </w:r>
      <w:r>
        <w:rPr>
          <w:spacing w:val="-2"/>
          <w:sz w:val="24"/>
        </w:rPr>
        <w:t>telah</w:t>
      </w:r>
      <w:r>
        <w:rPr>
          <w:spacing w:val="-4"/>
          <w:sz w:val="24"/>
        </w:rPr>
        <w:t xml:space="preserve"> </w:t>
      </w:r>
      <w:r>
        <w:rPr>
          <w:spacing w:val="-2"/>
          <w:sz w:val="24"/>
        </w:rPr>
        <w:t>memberikan</w:t>
      </w:r>
      <w:r>
        <w:rPr>
          <w:spacing w:val="-4"/>
          <w:sz w:val="24"/>
        </w:rPr>
        <w:t xml:space="preserve"> </w:t>
      </w:r>
      <w:r>
        <w:rPr>
          <w:spacing w:val="-2"/>
          <w:sz w:val="24"/>
        </w:rPr>
        <w:t xml:space="preserve">dukungan, </w:t>
      </w:r>
      <w:r>
        <w:rPr>
          <w:sz w:val="24"/>
        </w:rPr>
        <w:t>doa serta semangat k</w:t>
      </w:r>
      <w:r>
        <w:rPr>
          <w:sz w:val="24"/>
        </w:rPr>
        <w:t>epada penulis sehingga penulis dapat menyelesaikan skripsi ini.</w:t>
      </w:r>
    </w:p>
    <w:p w:rsidR="000857F9" w:rsidRDefault="00196ABF">
      <w:pPr>
        <w:pStyle w:val="BodyText"/>
        <w:spacing w:line="480" w:lineRule="auto"/>
        <w:ind w:left="568" w:right="142" w:firstLine="720"/>
        <w:jc w:val="both"/>
      </w:pPr>
      <w:r>
        <w:t>Penulis mengharapkan kritik dan saran dari pembimbing dan pembaca sehingga penulis dapat menyusun skripsi ini menjadi lebih baik lagi.</w:t>
      </w:r>
    </w:p>
    <w:p w:rsidR="000857F9" w:rsidRDefault="00196ABF">
      <w:pPr>
        <w:pStyle w:val="BodyText"/>
        <w:spacing w:line="480" w:lineRule="auto"/>
        <w:ind w:left="568" w:right="139" w:firstLine="720"/>
        <w:jc w:val="both"/>
      </w:pPr>
      <w:r>
        <w:t>Akhir kata penulis ucapkan terimakasih kepada semua pihak yang tidak dapat penulis ucapkan satu persatu yang telah memberikan bantuan dan dukungan kepada penulis dalam menyelesaikan skripsi ini. Besar harapan penulis semoga skripsi ini dapat bermanfaat bag</w:t>
      </w:r>
      <w:r>
        <w:t>i kita semua.</w:t>
      </w:r>
    </w:p>
    <w:p w:rsidR="000857F9" w:rsidRDefault="00196ABF">
      <w:pPr>
        <w:pStyle w:val="BodyText"/>
        <w:spacing w:before="1"/>
        <w:ind w:left="5986"/>
        <w:jc w:val="both"/>
      </w:pPr>
      <w:r>
        <w:t>Medan,</w:t>
      </w:r>
      <w:r>
        <w:rPr>
          <w:spacing w:val="-4"/>
        </w:rPr>
        <w:t xml:space="preserve"> </w:t>
      </w:r>
      <w:r>
        <w:t>7</w:t>
      </w:r>
      <w:r>
        <w:rPr>
          <w:spacing w:val="-1"/>
        </w:rPr>
        <w:t xml:space="preserve"> </w:t>
      </w:r>
      <w:r>
        <w:t>November</w:t>
      </w:r>
      <w:r>
        <w:rPr>
          <w:spacing w:val="-1"/>
        </w:rPr>
        <w:t xml:space="preserve"> </w:t>
      </w:r>
      <w:r>
        <w:rPr>
          <w:spacing w:val="-4"/>
        </w:rPr>
        <w:t>2024</w:t>
      </w:r>
    </w:p>
    <w:p w:rsidR="000857F9" w:rsidRDefault="000857F9">
      <w:pPr>
        <w:pStyle w:val="BodyText"/>
      </w:pPr>
    </w:p>
    <w:p w:rsidR="000857F9" w:rsidRDefault="00196ABF">
      <w:pPr>
        <w:pStyle w:val="BodyText"/>
        <w:ind w:right="139"/>
        <w:jc w:val="right"/>
      </w:pPr>
      <w:r>
        <w:rPr>
          <w:spacing w:val="-2"/>
        </w:rPr>
        <w:t>Penulis</w:t>
      </w:r>
    </w:p>
    <w:p w:rsidR="000857F9" w:rsidRDefault="000857F9">
      <w:pPr>
        <w:pStyle w:val="BodyText"/>
      </w:pPr>
    </w:p>
    <w:p w:rsidR="000857F9" w:rsidRDefault="000857F9">
      <w:pPr>
        <w:pStyle w:val="BodyText"/>
      </w:pPr>
    </w:p>
    <w:p w:rsidR="000857F9" w:rsidRDefault="000857F9">
      <w:pPr>
        <w:pStyle w:val="BodyText"/>
      </w:pPr>
    </w:p>
    <w:p w:rsidR="000857F9" w:rsidRDefault="000857F9">
      <w:pPr>
        <w:pStyle w:val="BodyText"/>
      </w:pPr>
    </w:p>
    <w:p w:rsidR="000857F9" w:rsidRDefault="000857F9">
      <w:pPr>
        <w:pStyle w:val="BodyText"/>
      </w:pPr>
    </w:p>
    <w:p w:rsidR="000857F9" w:rsidRDefault="00196ABF">
      <w:pPr>
        <w:ind w:right="545"/>
        <w:jc w:val="right"/>
        <w:rPr>
          <w:b/>
          <w:sz w:val="24"/>
        </w:rPr>
      </w:pPr>
      <w:r>
        <w:rPr>
          <w:b/>
          <w:sz w:val="24"/>
          <w:u w:val="single"/>
        </w:rPr>
        <w:t xml:space="preserve">Nur </w:t>
      </w:r>
      <w:r>
        <w:rPr>
          <w:b/>
          <w:spacing w:val="-2"/>
          <w:sz w:val="24"/>
          <w:u w:val="single"/>
        </w:rPr>
        <w:t>Widyanti</w:t>
      </w:r>
    </w:p>
    <w:p w:rsidR="000857F9" w:rsidRDefault="000857F9">
      <w:pPr>
        <w:pStyle w:val="BodyText"/>
        <w:spacing w:before="1"/>
        <w:rPr>
          <w:b/>
        </w:rPr>
      </w:pPr>
    </w:p>
    <w:p w:rsidR="000857F9" w:rsidRDefault="00196ABF">
      <w:pPr>
        <w:pStyle w:val="Heading2"/>
        <w:ind w:left="0" w:right="355"/>
        <w:jc w:val="right"/>
      </w:pPr>
      <w:r>
        <w:rPr>
          <w:spacing w:val="-2"/>
        </w:rPr>
        <w:t>NPM211414035</w:t>
      </w:r>
    </w:p>
    <w:p w:rsidR="000857F9" w:rsidRDefault="000857F9">
      <w:pPr>
        <w:pStyle w:val="BodyText"/>
        <w:rPr>
          <w:b/>
          <w:sz w:val="22"/>
        </w:rPr>
      </w:pPr>
    </w:p>
    <w:p w:rsidR="000857F9" w:rsidRDefault="000857F9">
      <w:pPr>
        <w:pStyle w:val="BodyText"/>
        <w:rPr>
          <w:b/>
          <w:sz w:val="22"/>
        </w:rPr>
      </w:pPr>
    </w:p>
    <w:p w:rsidR="000857F9" w:rsidRDefault="000857F9">
      <w:pPr>
        <w:pStyle w:val="BodyText"/>
        <w:rPr>
          <w:b/>
          <w:sz w:val="22"/>
        </w:rPr>
      </w:pPr>
    </w:p>
    <w:p w:rsidR="000857F9" w:rsidRDefault="000857F9">
      <w:pPr>
        <w:pStyle w:val="BodyText"/>
        <w:rPr>
          <w:b/>
          <w:sz w:val="22"/>
        </w:rPr>
      </w:pPr>
    </w:p>
    <w:p w:rsidR="000857F9" w:rsidRDefault="000857F9">
      <w:pPr>
        <w:pStyle w:val="BodyText"/>
        <w:rPr>
          <w:b/>
          <w:sz w:val="22"/>
        </w:rPr>
      </w:pPr>
    </w:p>
    <w:p w:rsidR="000857F9" w:rsidRDefault="000857F9">
      <w:pPr>
        <w:pStyle w:val="BodyText"/>
        <w:rPr>
          <w:b/>
          <w:sz w:val="22"/>
        </w:rPr>
      </w:pPr>
    </w:p>
    <w:p w:rsidR="000857F9" w:rsidRDefault="000857F9">
      <w:pPr>
        <w:pStyle w:val="BodyText"/>
        <w:rPr>
          <w:b/>
          <w:sz w:val="22"/>
        </w:rPr>
      </w:pPr>
    </w:p>
    <w:p w:rsidR="000857F9" w:rsidRDefault="000857F9">
      <w:pPr>
        <w:pStyle w:val="BodyText"/>
        <w:rPr>
          <w:b/>
          <w:sz w:val="22"/>
        </w:rPr>
      </w:pPr>
    </w:p>
    <w:p w:rsidR="000857F9" w:rsidRDefault="000857F9">
      <w:pPr>
        <w:pStyle w:val="BodyText"/>
        <w:rPr>
          <w:b/>
          <w:sz w:val="22"/>
        </w:rPr>
      </w:pPr>
    </w:p>
    <w:p w:rsidR="000857F9" w:rsidRDefault="000857F9">
      <w:pPr>
        <w:pStyle w:val="BodyText"/>
        <w:rPr>
          <w:b/>
          <w:sz w:val="22"/>
        </w:rPr>
      </w:pPr>
    </w:p>
    <w:p w:rsidR="000857F9" w:rsidRDefault="000857F9">
      <w:pPr>
        <w:pStyle w:val="BodyText"/>
        <w:rPr>
          <w:b/>
          <w:sz w:val="22"/>
        </w:rPr>
      </w:pPr>
    </w:p>
    <w:p w:rsidR="000857F9" w:rsidRDefault="000857F9">
      <w:pPr>
        <w:pStyle w:val="BodyText"/>
        <w:rPr>
          <w:b/>
          <w:sz w:val="22"/>
        </w:rPr>
      </w:pPr>
    </w:p>
    <w:p w:rsidR="000857F9" w:rsidRDefault="000857F9">
      <w:pPr>
        <w:pStyle w:val="BodyText"/>
        <w:rPr>
          <w:b/>
          <w:sz w:val="22"/>
        </w:rPr>
      </w:pPr>
    </w:p>
    <w:p w:rsidR="000857F9" w:rsidRDefault="000857F9">
      <w:pPr>
        <w:pStyle w:val="BodyText"/>
        <w:rPr>
          <w:b/>
          <w:sz w:val="22"/>
        </w:rPr>
      </w:pPr>
    </w:p>
    <w:p w:rsidR="000857F9" w:rsidRDefault="000857F9">
      <w:pPr>
        <w:pStyle w:val="BodyText"/>
        <w:rPr>
          <w:b/>
          <w:sz w:val="22"/>
        </w:rPr>
      </w:pPr>
    </w:p>
    <w:p w:rsidR="000857F9" w:rsidRDefault="000857F9">
      <w:pPr>
        <w:pStyle w:val="BodyText"/>
        <w:spacing w:before="160"/>
        <w:rPr>
          <w:b/>
          <w:sz w:val="22"/>
        </w:rPr>
      </w:pPr>
    </w:p>
    <w:p w:rsidR="000857F9" w:rsidRDefault="00196ABF">
      <w:pPr>
        <w:ind w:left="693" w:right="263"/>
        <w:jc w:val="center"/>
        <w:rPr>
          <w:rFonts w:ascii="Calibri"/>
        </w:rPr>
      </w:pPr>
      <w:r>
        <w:rPr>
          <w:rFonts w:ascii="Calibri"/>
          <w:spacing w:val="-5"/>
        </w:rPr>
        <w:t>iv</w:t>
      </w:r>
    </w:p>
    <w:p w:rsidR="000857F9" w:rsidRDefault="000857F9">
      <w:pPr>
        <w:jc w:val="center"/>
        <w:rPr>
          <w:rFonts w:ascii="Calibri"/>
        </w:rPr>
        <w:sectPr w:rsidR="000857F9">
          <w:pgSz w:w="11910" w:h="16850"/>
          <w:pgMar w:top="1940" w:right="1559" w:bottom="280" w:left="1700" w:header="720" w:footer="720" w:gutter="0"/>
          <w:cols w:space="720"/>
        </w:sectPr>
      </w:pPr>
    </w:p>
    <w:p w:rsidR="000857F9" w:rsidRDefault="000857F9">
      <w:pPr>
        <w:pStyle w:val="BodyText"/>
        <w:spacing w:before="33"/>
        <w:rPr>
          <w:rFonts w:ascii="Calibri"/>
        </w:rPr>
      </w:pPr>
    </w:p>
    <w:p w:rsidR="000857F9" w:rsidRDefault="00196ABF">
      <w:pPr>
        <w:pStyle w:val="Heading2"/>
      </w:pPr>
      <w:bookmarkStart w:id="1" w:name="_TOC_250054"/>
      <w:r>
        <w:t>DAFTAR</w:t>
      </w:r>
      <w:r>
        <w:rPr>
          <w:spacing w:val="-6"/>
        </w:rPr>
        <w:t xml:space="preserve"> </w:t>
      </w:r>
      <w:bookmarkEnd w:id="1"/>
      <w:r>
        <w:rPr>
          <w:spacing w:val="-5"/>
        </w:rPr>
        <w:t>ISI</w:t>
      </w:r>
    </w:p>
    <w:p w:rsidR="000857F9" w:rsidRDefault="00196ABF">
      <w:pPr>
        <w:pStyle w:val="BodyText"/>
        <w:spacing w:before="22"/>
        <w:ind w:right="278"/>
        <w:jc w:val="right"/>
      </w:pPr>
      <w:r>
        <w:rPr>
          <w:spacing w:val="-2"/>
        </w:rPr>
        <w:t>Halaman</w:t>
      </w:r>
    </w:p>
    <w:p w:rsidR="000857F9" w:rsidRDefault="000857F9">
      <w:pPr>
        <w:pStyle w:val="BodyText"/>
        <w:jc w:val="right"/>
        <w:sectPr w:rsidR="000857F9">
          <w:pgSz w:w="11910" w:h="16850"/>
          <w:pgMar w:top="1940" w:right="1559" w:bottom="967" w:left="1700" w:header="720" w:footer="720" w:gutter="0"/>
          <w:cols w:space="720"/>
        </w:sectPr>
      </w:pPr>
    </w:p>
    <w:sdt>
      <w:sdtPr>
        <w:id w:val="1441106508"/>
        <w:docPartObj>
          <w:docPartGallery w:val="Table of Contents"/>
          <w:docPartUnique/>
        </w:docPartObj>
      </w:sdtPr>
      <w:sdtEndPr/>
      <w:sdtContent>
        <w:p w:rsidR="000857F9" w:rsidRDefault="00196ABF">
          <w:pPr>
            <w:pStyle w:val="TOC1"/>
            <w:tabs>
              <w:tab w:val="right" w:leader="dot" w:pos="8360"/>
            </w:tabs>
            <w:spacing w:before="22"/>
          </w:pPr>
          <w:r>
            <w:t>KATA</w:t>
          </w:r>
          <w:r>
            <w:rPr>
              <w:spacing w:val="-4"/>
            </w:rPr>
            <w:t xml:space="preserve"> </w:t>
          </w:r>
          <w:r>
            <w:rPr>
              <w:spacing w:val="-2"/>
            </w:rPr>
            <w:t>PENGANTAR</w:t>
          </w:r>
          <w:r>
            <w:tab/>
          </w:r>
          <w:r>
            <w:rPr>
              <w:spacing w:val="-5"/>
            </w:rPr>
            <w:t>ii</w:t>
          </w:r>
        </w:p>
        <w:p w:rsidR="000857F9" w:rsidRDefault="00196ABF">
          <w:pPr>
            <w:pStyle w:val="TOC1"/>
            <w:tabs>
              <w:tab w:val="right" w:leader="dot" w:pos="8345"/>
            </w:tabs>
          </w:pPr>
          <w:r>
            <w:rPr>
              <w:spacing w:val="-2"/>
            </w:rPr>
            <w:t>ABSTRAK</w:t>
          </w:r>
          <w:r>
            <w:tab/>
          </w:r>
          <w:r>
            <w:rPr>
              <w:spacing w:val="-10"/>
            </w:rPr>
            <w:t>v</w:t>
          </w:r>
        </w:p>
        <w:p w:rsidR="000857F9" w:rsidRDefault="00196ABF">
          <w:pPr>
            <w:pStyle w:val="TOC1"/>
            <w:tabs>
              <w:tab w:val="right" w:leader="dot" w:pos="8479"/>
            </w:tabs>
          </w:pPr>
          <w:r>
            <w:rPr>
              <w:noProof/>
              <w:lang w:val="en-US"/>
            </w:rPr>
            <w:drawing>
              <wp:anchor distT="0" distB="0" distL="0" distR="0" simplePos="0" relativeHeight="477787136" behindDoc="1" locked="0" layoutInCell="1" allowOverlap="1">
                <wp:simplePos x="0" y="0"/>
                <wp:positionH relativeFrom="page">
                  <wp:posOffset>1087882</wp:posOffset>
                </wp:positionH>
                <wp:positionV relativeFrom="paragraph">
                  <wp:posOffset>336375</wp:posOffset>
                </wp:positionV>
                <wp:extent cx="5397499" cy="5321299"/>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7" cstate="print"/>
                        <a:stretch>
                          <a:fillRect/>
                        </a:stretch>
                      </pic:blipFill>
                      <pic:spPr>
                        <a:xfrm>
                          <a:off x="0" y="0"/>
                          <a:ext cx="5397499" cy="5321299"/>
                        </a:xfrm>
                        <a:prstGeom prst="rect">
                          <a:avLst/>
                        </a:prstGeom>
                      </pic:spPr>
                    </pic:pic>
                  </a:graphicData>
                </a:graphic>
              </wp:anchor>
            </w:drawing>
          </w:r>
          <w:hyperlink w:anchor="_TOC_250054" w:history="1">
            <w:r>
              <w:t>DAFTAR</w:t>
            </w:r>
            <w:r>
              <w:rPr>
                <w:spacing w:val="-4"/>
              </w:rPr>
              <w:t xml:space="preserve"> </w:t>
            </w:r>
            <w:r>
              <w:rPr>
                <w:spacing w:val="-5"/>
              </w:rPr>
              <w:t>ISI</w:t>
            </w:r>
            <w:r>
              <w:tab/>
            </w:r>
            <w:r>
              <w:rPr>
                <w:spacing w:val="-5"/>
              </w:rPr>
              <w:t>vii</w:t>
            </w:r>
          </w:hyperlink>
        </w:p>
        <w:p w:rsidR="000857F9" w:rsidRDefault="00196ABF">
          <w:pPr>
            <w:pStyle w:val="TOC1"/>
            <w:tabs>
              <w:tab w:val="right" w:leader="dot" w:pos="8345"/>
            </w:tabs>
          </w:pPr>
          <w:hyperlink w:anchor="_TOC_250053" w:history="1">
            <w:r>
              <w:t>DAFTAR</w:t>
            </w:r>
            <w:r>
              <w:rPr>
                <w:spacing w:val="-8"/>
              </w:rPr>
              <w:t xml:space="preserve"> </w:t>
            </w:r>
            <w:r>
              <w:rPr>
                <w:spacing w:val="-2"/>
              </w:rPr>
              <w:t>TABEL</w:t>
            </w:r>
            <w:r>
              <w:tab/>
            </w:r>
            <w:r>
              <w:rPr>
                <w:spacing w:val="-10"/>
              </w:rPr>
              <w:t>x</w:t>
            </w:r>
          </w:hyperlink>
        </w:p>
        <w:p w:rsidR="000857F9" w:rsidRDefault="00196ABF">
          <w:pPr>
            <w:pStyle w:val="TOC1"/>
            <w:tabs>
              <w:tab w:val="right" w:leader="dot" w:pos="8412"/>
            </w:tabs>
          </w:pPr>
          <w:hyperlink w:anchor="_TOC_250052" w:history="1">
            <w:r>
              <w:t>DAFTAR</w:t>
            </w:r>
            <w:r>
              <w:rPr>
                <w:spacing w:val="-6"/>
              </w:rPr>
              <w:t xml:space="preserve"> </w:t>
            </w:r>
            <w:r>
              <w:rPr>
                <w:spacing w:val="-2"/>
              </w:rPr>
              <w:t>GAMBAR</w:t>
            </w:r>
            <w:r>
              <w:tab/>
            </w:r>
            <w:r>
              <w:rPr>
                <w:spacing w:val="-5"/>
              </w:rPr>
              <w:t>xi</w:t>
            </w:r>
          </w:hyperlink>
        </w:p>
        <w:p w:rsidR="000857F9" w:rsidRDefault="00196ABF">
          <w:pPr>
            <w:pStyle w:val="TOC1"/>
            <w:tabs>
              <w:tab w:val="right" w:leader="dot" w:pos="8479"/>
            </w:tabs>
          </w:pPr>
          <w:hyperlink w:anchor="_TOC_250051" w:history="1">
            <w:r>
              <w:t>DAFTAR</w:t>
            </w:r>
            <w:r>
              <w:rPr>
                <w:spacing w:val="-6"/>
              </w:rPr>
              <w:t xml:space="preserve"> </w:t>
            </w:r>
            <w:r>
              <w:rPr>
                <w:spacing w:val="-2"/>
              </w:rPr>
              <w:t>LAMPIRAN</w:t>
            </w:r>
            <w:r>
              <w:tab/>
            </w:r>
            <w:r>
              <w:rPr>
                <w:spacing w:val="-5"/>
              </w:rPr>
              <w:t>xii</w:t>
            </w:r>
          </w:hyperlink>
        </w:p>
        <w:p w:rsidR="000857F9" w:rsidRDefault="00196ABF">
          <w:pPr>
            <w:pStyle w:val="TOC1"/>
            <w:tabs>
              <w:tab w:val="right" w:leader="dot" w:pos="8345"/>
            </w:tabs>
          </w:pPr>
          <w:hyperlink w:anchor="_TOC_250050" w:history="1">
            <w:r>
              <w:t>Bab</w:t>
            </w:r>
            <w:r>
              <w:rPr>
                <w:spacing w:val="-1"/>
              </w:rPr>
              <w:t xml:space="preserve"> </w:t>
            </w:r>
            <w:r>
              <w:t>I</w:t>
            </w:r>
            <w:r>
              <w:rPr>
                <w:spacing w:val="-3"/>
              </w:rPr>
              <w:t xml:space="preserve"> </w:t>
            </w:r>
            <w:r>
              <w:rPr>
                <w:spacing w:val="-2"/>
              </w:rPr>
              <w:t>PENDAHULUAN</w:t>
            </w:r>
            <w:r>
              <w:tab/>
            </w:r>
            <w:r>
              <w:rPr>
                <w:spacing w:val="-10"/>
              </w:rPr>
              <w:t>1</w:t>
            </w:r>
          </w:hyperlink>
        </w:p>
        <w:p w:rsidR="000857F9" w:rsidRDefault="00196ABF">
          <w:pPr>
            <w:pStyle w:val="TOC3"/>
            <w:numPr>
              <w:ilvl w:val="1"/>
              <w:numId w:val="27"/>
            </w:numPr>
            <w:tabs>
              <w:tab w:val="left" w:pos="1287"/>
              <w:tab w:val="right" w:leader="dot" w:pos="8345"/>
            </w:tabs>
            <w:ind w:left="1287" w:hanging="436"/>
          </w:pPr>
          <w:hyperlink w:anchor="_TOC_250049" w:history="1">
            <w:r>
              <w:t>Latar</w:t>
            </w:r>
            <w:r>
              <w:rPr>
                <w:spacing w:val="-6"/>
              </w:rPr>
              <w:t xml:space="preserve"> </w:t>
            </w:r>
            <w:r>
              <w:rPr>
                <w:spacing w:val="-2"/>
              </w:rPr>
              <w:t>Belakang</w:t>
            </w:r>
            <w:r>
              <w:tab/>
            </w:r>
            <w:r>
              <w:rPr>
                <w:spacing w:val="-10"/>
              </w:rPr>
              <w:t>1</w:t>
            </w:r>
          </w:hyperlink>
        </w:p>
        <w:p w:rsidR="000857F9" w:rsidRDefault="00196ABF">
          <w:pPr>
            <w:pStyle w:val="TOC3"/>
            <w:numPr>
              <w:ilvl w:val="1"/>
              <w:numId w:val="27"/>
            </w:numPr>
            <w:tabs>
              <w:tab w:val="left" w:pos="1211"/>
              <w:tab w:val="right" w:leader="dot" w:pos="8345"/>
            </w:tabs>
            <w:spacing w:before="277"/>
            <w:ind w:left="1211" w:hanging="360"/>
          </w:pPr>
          <w:hyperlink w:anchor="_TOC_250048" w:history="1">
            <w:r>
              <w:t>Identifikasi</w:t>
            </w:r>
            <w:r>
              <w:rPr>
                <w:spacing w:val="-5"/>
              </w:rPr>
              <w:t xml:space="preserve"> </w:t>
            </w:r>
            <w:r>
              <w:rPr>
                <w:spacing w:val="-2"/>
              </w:rPr>
              <w:t>Masalah</w:t>
            </w:r>
            <w:r>
              <w:tab/>
            </w:r>
            <w:r>
              <w:rPr>
                <w:spacing w:val="-10"/>
              </w:rPr>
              <w:t>6</w:t>
            </w:r>
          </w:hyperlink>
        </w:p>
        <w:p w:rsidR="000857F9" w:rsidRDefault="00196ABF">
          <w:pPr>
            <w:pStyle w:val="TOC3"/>
            <w:numPr>
              <w:ilvl w:val="1"/>
              <w:numId w:val="27"/>
            </w:numPr>
            <w:tabs>
              <w:tab w:val="left" w:pos="1211"/>
              <w:tab w:val="right" w:leader="dot" w:pos="8345"/>
            </w:tabs>
            <w:ind w:left="1211" w:hanging="360"/>
          </w:pPr>
          <w:hyperlink w:anchor="_TOC_250047" w:history="1">
            <w:r>
              <w:t>Batasan</w:t>
            </w:r>
            <w:r>
              <w:rPr>
                <w:spacing w:val="-3"/>
              </w:rPr>
              <w:t xml:space="preserve"> </w:t>
            </w:r>
            <w:r>
              <w:rPr>
                <w:spacing w:val="-2"/>
              </w:rPr>
              <w:t>Masalah</w:t>
            </w:r>
            <w:r>
              <w:tab/>
            </w:r>
            <w:r>
              <w:rPr>
                <w:spacing w:val="-12"/>
              </w:rPr>
              <w:t>6</w:t>
            </w:r>
          </w:hyperlink>
        </w:p>
        <w:p w:rsidR="000857F9" w:rsidRDefault="00196ABF">
          <w:pPr>
            <w:pStyle w:val="TOC3"/>
            <w:numPr>
              <w:ilvl w:val="1"/>
              <w:numId w:val="27"/>
            </w:numPr>
            <w:tabs>
              <w:tab w:val="left" w:pos="1211"/>
              <w:tab w:val="right" w:leader="dot" w:pos="8345"/>
            </w:tabs>
            <w:ind w:left="1211" w:hanging="360"/>
          </w:pPr>
          <w:hyperlink w:anchor="_TOC_250046" w:history="1">
            <w:r>
              <w:t>Rumusan</w:t>
            </w:r>
            <w:r>
              <w:rPr>
                <w:spacing w:val="-4"/>
              </w:rPr>
              <w:t xml:space="preserve"> </w:t>
            </w:r>
            <w:r>
              <w:rPr>
                <w:spacing w:val="-2"/>
              </w:rPr>
              <w:t>Masalah</w:t>
            </w:r>
            <w:r>
              <w:tab/>
            </w:r>
            <w:r>
              <w:rPr>
                <w:spacing w:val="-10"/>
              </w:rPr>
              <w:t>7</w:t>
            </w:r>
          </w:hyperlink>
        </w:p>
        <w:p w:rsidR="000857F9" w:rsidRDefault="00196ABF">
          <w:pPr>
            <w:pStyle w:val="TOC3"/>
            <w:numPr>
              <w:ilvl w:val="1"/>
              <w:numId w:val="27"/>
            </w:numPr>
            <w:tabs>
              <w:tab w:val="left" w:pos="1211"/>
              <w:tab w:val="right" w:leader="dot" w:pos="8345"/>
            </w:tabs>
            <w:ind w:left="1211" w:hanging="360"/>
          </w:pPr>
          <w:hyperlink w:anchor="_TOC_250045" w:history="1">
            <w:r>
              <w:t>Tujuan</w:t>
            </w:r>
            <w:r>
              <w:rPr>
                <w:spacing w:val="-1"/>
              </w:rPr>
              <w:t xml:space="preserve"> </w:t>
            </w:r>
            <w:r>
              <w:rPr>
                <w:spacing w:val="-2"/>
              </w:rPr>
              <w:t>Penelitian</w:t>
            </w:r>
            <w:r>
              <w:tab/>
            </w:r>
            <w:r>
              <w:rPr>
                <w:spacing w:val="-10"/>
              </w:rPr>
              <w:t>7</w:t>
            </w:r>
          </w:hyperlink>
        </w:p>
        <w:p w:rsidR="000857F9" w:rsidRDefault="00196ABF">
          <w:pPr>
            <w:pStyle w:val="TOC3"/>
            <w:numPr>
              <w:ilvl w:val="1"/>
              <w:numId w:val="27"/>
            </w:numPr>
            <w:tabs>
              <w:tab w:val="left" w:pos="1211"/>
              <w:tab w:val="right" w:leader="dot" w:pos="8345"/>
            </w:tabs>
            <w:ind w:left="1211" w:hanging="360"/>
          </w:pPr>
          <w:hyperlink w:anchor="_TOC_250044" w:history="1">
            <w:r>
              <w:t>Manfaat</w:t>
            </w:r>
            <w:r>
              <w:rPr>
                <w:spacing w:val="-4"/>
              </w:rPr>
              <w:t xml:space="preserve"> </w:t>
            </w:r>
            <w:r>
              <w:rPr>
                <w:spacing w:val="-2"/>
              </w:rPr>
              <w:t>Penelitian</w:t>
            </w:r>
            <w:r>
              <w:tab/>
            </w:r>
            <w:r>
              <w:rPr>
                <w:spacing w:val="-10"/>
              </w:rPr>
              <w:t>7</w:t>
            </w:r>
          </w:hyperlink>
        </w:p>
        <w:p w:rsidR="000857F9" w:rsidRDefault="00196ABF">
          <w:pPr>
            <w:pStyle w:val="TOC3"/>
            <w:numPr>
              <w:ilvl w:val="1"/>
              <w:numId w:val="27"/>
            </w:numPr>
            <w:tabs>
              <w:tab w:val="left" w:pos="1211"/>
              <w:tab w:val="right" w:leader="dot" w:pos="8345"/>
            </w:tabs>
            <w:ind w:left="1211" w:hanging="360"/>
          </w:pPr>
          <w:hyperlink w:anchor="_TOC_250043" w:history="1">
            <w:r>
              <w:t>Anggapan</w:t>
            </w:r>
            <w:r>
              <w:rPr>
                <w:spacing w:val="-5"/>
              </w:rPr>
              <w:t xml:space="preserve"> </w:t>
            </w:r>
            <w:r>
              <w:rPr>
                <w:spacing w:val="-4"/>
              </w:rPr>
              <w:t>Dasa</w:t>
            </w:r>
            <w:r>
              <w:rPr>
                <w:spacing w:val="-4"/>
              </w:rPr>
              <w:t>r</w:t>
            </w:r>
            <w:r>
              <w:tab/>
            </w:r>
            <w:r>
              <w:rPr>
                <w:spacing w:val="-12"/>
              </w:rPr>
              <w:t>8</w:t>
            </w:r>
          </w:hyperlink>
        </w:p>
        <w:p w:rsidR="000857F9" w:rsidRDefault="00196ABF">
          <w:pPr>
            <w:pStyle w:val="TOC1"/>
            <w:tabs>
              <w:tab w:val="right" w:leader="dot" w:pos="8465"/>
            </w:tabs>
          </w:pPr>
          <w:hyperlink w:anchor="_TOC_250042" w:history="1">
            <w:r>
              <w:t>Bab</w:t>
            </w:r>
            <w:r>
              <w:rPr>
                <w:spacing w:val="-3"/>
              </w:rPr>
              <w:t xml:space="preserve"> </w:t>
            </w:r>
            <w:r>
              <w:t>II</w:t>
            </w:r>
            <w:r>
              <w:rPr>
                <w:spacing w:val="-4"/>
              </w:rPr>
              <w:t xml:space="preserve"> </w:t>
            </w:r>
            <w:r>
              <w:t>TINJAUAN</w:t>
            </w:r>
            <w:r>
              <w:rPr>
                <w:spacing w:val="-3"/>
              </w:rPr>
              <w:t xml:space="preserve"> </w:t>
            </w:r>
            <w:r>
              <w:rPr>
                <w:spacing w:val="-2"/>
              </w:rPr>
              <w:t>PUSTAKA</w:t>
            </w:r>
            <w:r>
              <w:tab/>
            </w:r>
            <w:r>
              <w:rPr>
                <w:spacing w:val="-5"/>
              </w:rPr>
              <w:t>10</w:t>
            </w:r>
          </w:hyperlink>
        </w:p>
        <w:p w:rsidR="000857F9" w:rsidRDefault="00196ABF">
          <w:pPr>
            <w:pStyle w:val="TOC3"/>
            <w:numPr>
              <w:ilvl w:val="1"/>
              <w:numId w:val="26"/>
            </w:numPr>
            <w:tabs>
              <w:tab w:val="left" w:pos="1211"/>
              <w:tab w:val="right" w:leader="dot" w:pos="8465"/>
            </w:tabs>
            <w:spacing w:before="277"/>
          </w:pPr>
          <w:hyperlink w:anchor="_TOC_250041" w:history="1">
            <w:r>
              <w:t>Pola</w:t>
            </w:r>
            <w:r>
              <w:rPr>
                <w:spacing w:val="-3"/>
              </w:rPr>
              <w:t xml:space="preserve"> </w:t>
            </w:r>
            <w:r>
              <w:t xml:space="preserve">Asuh </w:t>
            </w:r>
            <w:r>
              <w:rPr>
                <w:spacing w:val="-2"/>
              </w:rPr>
              <w:t>Otoriter</w:t>
            </w:r>
            <w:r>
              <w:tab/>
            </w:r>
            <w:r>
              <w:rPr>
                <w:spacing w:val="-5"/>
              </w:rPr>
              <w:t>10</w:t>
            </w:r>
          </w:hyperlink>
        </w:p>
        <w:p w:rsidR="000857F9" w:rsidRDefault="00196ABF">
          <w:pPr>
            <w:pStyle w:val="TOC5"/>
            <w:numPr>
              <w:ilvl w:val="2"/>
              <w:numId w:val="26"/>
            </w:numPr>
            <w:tabs>
              <w:tab w:val="left" w:pos="1818"/>
              <w:tab w:val="right" w:leader="dot" w:pos="8465"/>
            </w:tabs>
          </w:pPr>
          <w:hyperlink w:anchor="_TOC_250040" w:history="1">
            <w:r>
              <w:t>Pengertian</w:t>
            </w:r>
            <w:r>
              <w:rPr>
                <w:spacing w:val="-4"/>
              </w:rPr>
              <w:t xml:space="preserve"> </w:t>
            </w:r>
            <w:r>
              <w:t>Pola</w:t>
            </w:r>
            <w:r>
              <w:rPr>
                <w:spacing w:val="-1"/>
              </w:rPr>
              <w:t xml:space="preserve"> </w:t>
            </w:r>
            <w:r>
              <w:rPr>
                <w:spacing w:val="-4"/>
              </w:rPr>
              <w:t>Asuh</w:t>
            </w:r>
            <w:r>
              <w:tab/>
            </w:r>
            <w:r>
              <w:rPr>
                <w:spacing w:val="-5"/>
              </w:rPr>
              <w:t>10</w:t>
            </w:r>
          </w:hyperlink>
        </w:p>
        <w:p w:rsidR="000857F9" w:rsidRDefault="00196ABF">
          <w:pPr>
            <w:pStyle w:val="TOC5"/>
            <w:numPr>
              <w:ilvl w:val="2"/>
              <w:numId w:val="26"/>
            </w:numPr>
            <w:tabs>
              <w:tab w:val="left" w:pos="1818"/>
              <w:tab w:val="right" w:leader="dot" w:pos="8465"/>
            </w:tabs>
          </w:pPr>
          <w:hyperlink w:anchor="_TOC_250039" w:history="1">
            <w:r>
              <w:t>Pengertian</w:t>
            </w:r>
            <w:r>
              <w:rPr>
                <w:spacing w:val="-1"/>
              </w:rPr>
              <w:t xml:space="preserve"> </w:t>
            </w:r>
            <w:r>
              <w:t>Pola</w:t>
            </w:r>
            <w:r>
              <w:rPr>
                <w:spacing w:val="-1"/>
              </w:rPr>
              <w:t xml:space="preserve"> </w:t>
            </w:r>
            <w:r>
              <w:t xml:space="preserve">Asuh </w:t>
            </w:r>
            <w:r>
              <w:rPr>
                <w:spacing w:val="-2"/>
              </w:rPr>
              <w:t>Otoriter</w:t>
            </w:r>
            <w:r>
              <w:tab/>
            </w:r>
            <w:r>
              <w:rPr>
                <w:spacing w:val="-5"/>
              </w:rPr>
              <w:t>11</w:t>
            </w:r>
          </w:hyperlink>
        </w:p>
        <w:p w:rsidR="000857F9" w:rsidRDefault="00196ABF">
          <w:pPr>
            <w:pStyle w:val="TOC5"/>
            <w:numPr>
              <w:ilvl w:val="2"/>
              <w:numId w:val="26"/>
            </w:numPr>
            <w:tabs>
              <w:tab w:val="left" w:pos="1818"/>
              <w:tab w:val="right" w:leader="dot" w:pos="8465"/>
            </w:tabs>
          </w:pPr>
          <w:hyperlink w:anchor="_TOC_250038" w:history="1">
            <w:r>
              <w:t>Ciri-ciri</w:t>
            </w:r>
            <w:r>
              <w:rPr>
                <w:spacing w:val="-1"/>
              </w:rPr>
              <w:t xml:space="preserve"> </w:t>
            </w:r>
            <w:r>
              <w:t>Pola</w:t>
            </w:r>
            <w:r>
              <w:rPr>
                <w:spacing w:val="-1"/>
              </w:rPr>
              <w:t xml:space="preserve"> </w:t>
            </w:r>
            <w:r>
              <w:t>Asuh</w:t>
            </w:r>
            <w:r>
              <w:rPr>
                <w:spacing w:val="-1"/>
              </w:rPr>
              <w:t xml:space="preserve"> </w:t>
            </w:r>
            <w:r>
              <w:rPr>
                <w:spacing w:val="-2"/>
              </w:rPr>
              <w:t>Otoriter</w:t>
            </w:r>
            <w:r>
              <w:tab/>
            </w:r>
            <w:r>
              <w:rPr>
                <w:spacing w:val="-5"/>
              </w:rPr>
              <w:t>13</w:t>
            </w:r>
          </w:hyperlink>
        </w:p>
        <w:p w:rsidR="000857F9" w:rsidRDefault="00196ABF">
          <w:pPr>
            <w:pStyle w:val="TOC5"/>
            <w:numPr>
              <w:ilvl w:val="2"/>
              <w:numId w:val="26"/>
            </w:numPr>
            <w:tabs>
              <w:tab w:val="left" w:pos="1818"/>
              <w:tab w:val="right" w:leader="dot" w:pos="8465"/>
            </w:tabs>
          </w:pPr>
          <w:hyperlink w:anchor="_TOC_250037" w:history="1">
            <w:r>
              <w:t>Aspek-aspek</w:t>
            </w:r>
            <w:r>
              <w:rPr>
                <w:spacing w:val="-2"/>
              </w:rPr>
              <w:t xml:space="preserve"> </w:t>
            </w:r>
            <w:r>
              <w:t>Pola</w:t>
            </w:r>
            <w:r>
              <w:rPr>
                <w:spacing w:val="-1"/>
              </w:rPr>
              <w:t xml:space="preserve"> </w:t>
            </w:r>
            <w:r>
              <w:t>Asuh</w:t>
            </w:r>
            <w:r>
              <w:rPr>
                <w:spacing w:val="-1"/>
              </w:rPr>
              <w:t xml:space="preserve"> </w:t>
            </w:r>
            <w:r>
              <w:rPr>
                <w:spacing w:val="-2"/>
              </w:rPr>
              <w:t>Otoriter</w:t>
            </w:r>
            <w:r>
              <w:tab/>
            </w:r>
            <w:r>
              <w:rPr>
                <w:spacing w:val="-5"/>
              </w:rPr>
              <w:t>14</w:t>
            </w:r>
          </w:hyperlink>
        </w:p>
        <w:p w:rsidR="000857F9" w:rsidRDefault="00196ABF">
          <w:pPr>
            <w:pStyle w:val="TOC5"/>
            <w:numPr>
              <w:ilvl w:val="2"/>
              <w:numId w:val="26"/>
            </w:numPr>
            <w:tabs>
              <w:tab w:val="left" w:pos="1818"/>
              <w:tab w:val="right" w:leader="dot" w:pos="8465"/>
            </w:tabs>
          </w:pPr>
          <w:hyperlink w:anchor="_TOC_250036" w:history="1">
            <w:r>
              <w:t>Faktor-faktor</w:t>
            </w:r>
            <w:r>
              <w:rPr>
                <w:spacing w:val="-4"/>
              </w:rPr>
              <w:t xml:space="preserve"> </w:t>
            </w:r>
            <w:r>
              <w:t>Pola Asuh</w:t>
            </w:r>
            <w:r>
              <w:rPr>
                <w:spacing w:val="-1"/>
              </w:rPr>
              <w:t xml:space="preserve"> </w:t>
            </w:r>
            <w:r>
              <w:rPr>
                <w:spacing w:val="-2"/>
              </w:rPr>
              <w:t>Otoriter</w:t>
            </w:r>
            <w:r>
              <w:tab/>
            </w:r>
            <w:r>
              <w:rPr>
                <w:spacing w:val="-5"/>
              </w:rPr>
              <w:t>15</w:t>
            </w:r>
          </w:hyperlink>
        </w:p>
        <w:p w:rsidR="000857F9" w:rsidRDefault="00196ABF">
          <w:pPr>
            <w:pStyle w:val="TOC3"/>
            <w:numPr>
              <w:ilvl w:val="1"/>
              <w:numId w:val="26"/>
            </w:numPr>
            <w:tabs>
              <w:tab w:val="left" w:pos="1211"/>
              <w:tab w:val="right" w:leader="dot" w:pos="8465"/>
            </w:tabs>
          </w:pPr>
          <w:hyperlink w:anchor="_TOC_250035" w:history="1">
            <w:r>
              <w:t>ETIKA</w:t>
            </w:r>
            <w:r>
              <w:rPr>
                <w:spacing w:val="-4"/>
              </w:rPr>
              <w:t xml:space="preserve"> </w:t>
            </w:r>
            <w:r>
              <w:rPr>
                <w:spacing w:val="-2"/>
              </w:rPr>
              <w:t>KOMUNIKASI</w:t>
            </w:r>
            <w:r>
              <w:tab/>
            </w:r>
            <w:r>
              <w:rPr>
                <w:spacing w:val="-5"/>
              </w:rPr>
              <w:t>17</w:t>
            </w:r>
          </w:hyperlink>
        </w:p>
        <w:p w:rsidR="000857F9" w:rsidRDefault="00196ABF">
          <w:pPr>
            <w:pStyle w:val="TOC2"/>
          </w:pPr>
          <w:r>
            <w:rPr>
              <w:spacing w:val="-5"/>
            </w:rPr>
            <w:t>vii</w:t>
          </w:r>
        </w:p>
        <w:p w:rsidR="000857F9" w:rsidRDefault="00196ABF">
          <w:pPr>
            <w:pStyle w:val="TOC5"/>
            <w:numPr>
              <w:ilvl w:val="2"/>
              <w:numId w:val="26"/>
            </w:numPr>
            <w:tabs>
              <w:tab w:val="left" w:pos="1818"/>
              <w:tab w:val="right" w:leader="dot" w:pos="8465"/>
            </w:tabs>
            <w:spacing w:before="335"/>
          </w:pPr>
          <w:hyperlink w:anchor="_TOC_250034" w:history="1">
            <w:r>
              <w:t>Pengertian</w:t>
            </w:r>
            <w:r>
              <w:rPr>
                <w:spacing w:val="-2"/>
              </w:rPr>
              <w:t xml:space="preserve"> </w:t>
            </w:r>
            <w:r>
              <w:t>Etika</w:t>
            </w:r>
            <w:r>
              <w:rPr>
                <w:spacing w:val="-2"/>
              </w:rPr>
              <w:t xml:space="preserve"> Komunikasi</w:t>
            </w:r>
            <w:r>
              <w:tab/>
            </w:r>
            <w:r>
              <w:rPr>
                <w:spacing w:val="-5"/>
              </w:rPr>
              <w:t>17</w:t>
            </w:r>
          </w:hyperlink>
        </w:p>
        <w:p w:rsidR="000857F9" w:rsidRDefault="00196ABF">
          <w:pPr>
            <w:pStyle w:val="TOC5"/>
            <w:numPr>
              <w:ilvl w:val="2"/>
              <w:numId w:val="26"/>
            </w:numPr>
            <w:tabs>
              <w:tab w:val="left" w:pos="1818"/>
              <w:tab w:val="right" w:leader="dot" w:pos="8465"/>
            </w:tabs>
          </w:pPr>
          <w:r>
            <w:t>Faktor-faktor</w:t>
          </w:r>
          <w:r>
            <w:rPr>
              <w:spacing w:val="-2"/>
            </w:rPr>
            <w:t xml:space="preserve"> </w:t>
          </w:r>
          <w:r>
            <w:t>Etika</w:t>
          </w:r>
          <w:r>
            <w:rPr>
              <w:spacing w:val="-1"/>
            </w:rPr>
            <w:t xml:space="preserve"> </w:t>
          </w:r>
          <w:r>
            <w:rPr>
              <w:spacing w:val="-2"/>
            </w:rPr>
            <w:t>Komunikasi</w:t>
          </w:r>
          <w:r>
            <w:tab/>
          </w:r>
          <w:r>
            <w:rPr>
              <w:spacing w:val="-5"/>
            </w:rPr>
            <w:t>18</w:t>
          </w:r>
        </w:p>
        <w:p w:rsidR="000857F9" w:rsidRDefault="00196ABF">
          <w:pPr>
            <w:pStyle w:val="TOC5"/>
            <w:numPr>
              <w:ilvl w:val="2"/>
              <w:numId w:val="26"/>
            </w:numPr>
            <w:tabs>
              <w:tab w:val="left" w:pos="1818"/>
              <w:tab w:val="right" w:leader="dot" w:pos="8465"/>
            </w:tabs>
          </w:pPr>
          <w:hyperlink w:anchor="_TOC_250033" w:history="1">
            <w:r>
              <w:t>Prinsip-prinsip</w:t>
            </w:r>
            <w:r>
              <w:rPr>
                <w:spacing w:val="-1"/>
              </w:rPr>
              <w:t xml:space="preserve"> </w:t>
            </w:r>
            <w:r>
              <w:t>Etika</w:t>
            </w:r>
            <w:r>
              <w:rPr>
                <w:spacing w:val="-2"/>
              </w:rPr>
              <w:t xml:space="preserve"> Komunikasi</w:t>
            </w:r>
            <w:r>
              <w:tab/>
            </w:r>
            <w:r>
              <w:rPr>
                <w:spacing w:val="-5"/>
              </w:rPr>
              <w:t>18</w:t>
            </w:r>
          </w:hyperlink>
        </w:p>
        <w:p w:rsidR="000857F9" w:rsidRDefault="00196ABF">
          <w:pPr>
            <w:pStyle w:val="TOC5"/>
            <w:numPr>
              <w:ilvl w:val="2"/>
              <w:numId w:val="26"/>
            </w:numPr>
            <w:tabs>
              <w:tab w:val="left" w:pos="1818"/>
              <w:tab w:val="right" w:leader="dot" w:pos="8465"/>
            </w:tabs>
            <w:spacing w:before="277"/>
          </w:pPr>
          <w:r>
            <w:rPr>
              <w:noProof/>
              <w:lang w:val="en-US"/>
            </w:rPr>
            <w:drawing>
              <wp:anchor distT="0" distB="0" distL="0" distR="0" simplePos="0" relativeHeight="477787648" behindDoc="1" locked="0" layoutInCell="1" allowOverlap="1">
                <wp:simplePos x="0" y="0"/>
                <wp:positionH relativeFrom="page">
                  <wp:posOffset>1087882</wp:posOffset>
                </wp:positionH>
                <wp:positionV relativeFrom="paragraph">
                  <wp:posOffset>364280</wp:posOffset>
                </wp:positionV>
                <wp:extent cx="5397499" cy="5321299"/>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7" cstate="print"/>
                        <a:stretch>
                          <a:fillRect/>
                        </a:stretch>
                      </pic:blipFill>
                      <pic:spPr>
                        <a:xfrm>
                          <a:off x="0" y="0"/>
                          <a:ext cx="5397499" cy="5321299"/>
                        </a:xfrm>
                        <a:prstGeom prst="rect">
                          <a:avLst/>
                        </a:prstGeom>
                      </pic:spPr>
                    </pic:pic>
                  </a:graphicData>
                </a:graphic>
              </wp:anchor>
            </w:drawing>
          </w:r>
          <w:hyperlink w:anchor="_TOC_250032" w:history="1">
            <w:r>
              <w:t>Tujuan</w:t>
            </w:r>
            <w:r>
              <w:rPr>
                <w:spacing w:val="-1"/>
              </w:rPr>
              <w:t xml:space="preserve"> </w:t>
            </w:r>
            <w:r>
              <w:t>Etika</w:t>
            </w:r>
            <w:r>
              <w:rPr>
                <w:spacing w:val="-1"/>
              </w:rPr>
              <w:t xml:space="preserve"> </w:t>
            </w:r>
            <w:r>
              <w:rPr>
                <w:spacing w:val="-2"/>
              </w:rPr>
              <w:t>Komunikasi</w:t>
            </w:r>
            <w:r>
              <w:tab/>
            </w:r>
            <w:r>
              <w:rPr>
                <w:spacing w:val="-5"/>
              </w:rPr>
              <w:t>21</w:t>
            </w:r>
          </w:hyperlink>
        </w:p>
        <w:p w:rsidR="000857F9" w:rsidRDefault="00196ABF">
          <w:pPr>
            <w:pStyle w:val="TOC5"/>
            <w:numPr>
              <w:ilvl w:val="2"/>
              <w:numId w:val="26"/>
            </w:numPr>
            <w:tabs>
              <w:tab w:val="left" w:pos="1818"/>
              <w:tab w:val="right" w:leader="dot" w:pos="8465"/>
            </w:tabs>
          </w:pPr>
          <w:hyperlink w:anchor="_TOC_250031" w:history="1">
            <w:r>
              <w:t>Indikator</w:t>
            </w:r>
            <w:r>
              <w:rPr>
                <w:spacing w:val="-2"/>
              </w:rPr>
              <w:t xml:space="preserve"> </w:t>
            </w:r>
            <w:r>
              <w:t>Etika</w:t>
            </w:r>
            <w:r>
              <w:rPr>
                <w:spacing w:val="-1"/>
              </w:rPr>
              <w:t xml:space="preserve"> </w:t>
            </w:r>
            <w:r>
              <w:rPr>
                <w:spacing w:val="-2"/>
              </w:rPr>
              <w:t>Komunikasi</w:t>
            </w:r>
            <w:r>
              <w:tab/>
            </w:r>
            <w:r>
              <w:rPr>
                <w:spacing w:val="-5"/>
              </w:rPr>
              <w:t>21</w:t>
            </w:r>
          </w:hyperlink>
        </w:p>
        <w:p w:rsidR="000857F9" w:rsidRDefault="00196ABF">
          <w:pPr>
            <w:pStyle w:val="TOC5"/>
            <w:numPr>
              <w:ilvl w:val="2"/>
              <w:numId w:val="26"/>
            </w:numPr>
            <w:tabs>
              <w:tab w:val="left" w:pos="1818"/>
              <w:tab w:val="right" w:leader="dot" w:pos="8465"/>
            </w:tabs>
          </w:pPr>
          <w:hyperlink w:anchor="_TOC_250030" w:history="1">
            <w:r>
              <w:t>Perspektif</w:t>
            </w:r>
            <w:r>
              <w:rPr>
                <w:spacing w:val="-2"/>
              </w:rPr>
              <w:t xml:space="preserve"> </w:t>
            </w:r>
            <w:r>
              <w:t>Etika</w:t>
            </w:r>
            <w:r>
              <w:rPr>
                <w:spacing w:val="-2"/>
              </w:rPr>
              <w:t xml:space="preserve"> Komunikasi</w:t>
            </w:r>
            <w:r>
              <w:tab/>
            </w:r>
            <w:r>
              <w:rPr>
                <w:spacing w:val="-5"/>
              </w:rPr>
              <w:t>23</w:t>
            </w:r>
          </w:hyperlink>
        </w:p>
        <w:p w:rsidR="000857F9" w:rsidRDefault="00196ABF">
          <w:pPr>
            <w:pStyle w:val="TOC3"/>
            <w:numPr>
              <w:ilvl w:val="1"/>
              <w:numId w:val="26"/>
            </w:numPr>
            <w:tabs>
              <w:tab w:val="left" w:pos="1211"/>
              <w:tab w:val="right" w:leader="dot" w:pos="8465"/>
            </w:tabs>
          </w:pPr>
          <w:hyperlink w:anchor="_TOC_250029" w:history="1">
            <w:r>
              <w:t>Penelitian</w:t>
            </w:r>
            <w:r>
              <w:rPr>
                <w:spacing w:val="-3"/>
              </w:rPr>
              <w:t xml:space="preserve"> </w:t>
            </w:r>
            <w:r>
              <w:rPr>
                <w:spacing w:val="-2"/>
              </w:rPr>
              <w:t>Relevan</w:t>
            </w:r>
            <w:r>
              <w:tab/>
            </w:r>
            <w:r>
              <w:rPr>
                <w:spacing w:val="-7"/>
              </w:rPr>
              <w:t>24</w:t>
            </w:r>
          </w:hyperlink>
        </w:p>
        <w:p w:rsidR="000857F9" w:rsidRDefault="00196ABF">
          <w:pPr>
            <w:pStyle w:val="TOC3"/>
            <w:numPr>
              <w:ilvl w:val="1"/>
              <w:numId w:val="26"/>
            </w:numPr>
            <w:tabs>
              <w:tab w:val="left" w:pos="1211"/>
              <w:tab w:val="right" w:leader="dot" w:pos="8465"/>
            </w:tabs>
          </w:pPr>
          <w:r>
            <w:t>Kerangka</w:t>
          </w:r>
          <w:r>
            <w:rPr>
              <w:spacing w:val="-5"/>
            </w:rPr>
            <w:t xml:space="preserve"> </w:t>
          </w:r>
          <w:r>
            <w:rPr>
              <w:spacing w:val="-2"/>
            </w:rPr>
            <w:t>Berpikir</w:t>
          </w:r>
          <w:r>
            <w:tab/>
          </w:r>
          <w:r>
            <w:rPr>
              <w:spacing w:val="-5"/>
            </w:rPr>
            <w:t>26</w:t>
          </w:r>
        </w:p>
        <w:p w:rsidR="000857F9" w:rsidRDefault="00196ABF">
          <w:pPr>
            <w:pStyle w:val="TOC3"/>
            <w:numPr>
              <w:ilvl w:val="1"/>
              <w:numId w:val="26"/>
            </w:numPr>
            <w:tabs>
              <w:tab w:val="left" w:pos="1211"/>
              <w:tab w:val="right" w:leader="dot" w:pos="8465"/>
            </w:tabs>
          </w:pPr>
          <w:hyperlink w:anchor="_TOC_250028" w:history="1">
            <w:r>
              <w:rPr>
                <w:spacing w:val="-2"/>
              </w:rPr>
              <w:t>Hipotesis</w:t>
            </w:r>
            <w:r>
              <w:tab/>
            </w:r>
            <w:r>
              <w:rPr>
                <w:spacing w:val="-5"/>
              </w:rPr>
              <w:t>28</w:t>
            </w:r>
          </w:hyperlink>
        </w:p>
        <w:p w:rsidR="000857F9" w:rsidRDefault="00196ABF">
          <w:pPr>
            <w:pStyle w:val="TOC1"/>
            <w:tabs>
              <w:tab w:val="right" w:leader="dot" w:pos="8465"/>
            </w:tabs>
          </w:pPr>
          <w:hyperlink w:anchor="_TOC_250027" w:history="1">
            <w:r>
              <w:t>Bab</w:t>
            </w:r>
            <w:r>
              <w:rPr>
                <w:spacing w:val="-2"/>
              </w:rPr>
              <w:t xml:space="preserve"> </w:t>
            </w:r>
            <w:r>
              <w:t>III</w:t>
            </w:r>
            <w:r>
              <w:rPr>
                <w:spacing w:val="-3"/>
              </w:rPr>
              <w:t xml:space="preserve"> </w:t>
            </w:r>
            <w:r>
              <w:t>METODE</w:t>
            </w:r>
            <w:r>
              <w:rPr>
                <w:spacing w:val="-2"/>
              </w:rPr>
              <w:t xml:space="preserve"> PENELITIAN</w:t>
            </w:r>
            <w:r>
              <w:tab/>
            </w:r>
            <w:r>
              <w:rPr>
                <w:spacing w:val="-5"/>
              </w:rPr>
              <w:t>29</w:t>
            </w:r>
          </w:hyperlink>
        </w:p>
        <w:p w:rsidR="000857F9" w:rsidRDefault="00196ABF">
          <w:pPr>
            <w:pStyle w:val="TOC3"/>
            <w:numPr>
              <w:ilvl w:val="1"/>
              <w:numId w:val="25"/>
            </w:numPr>
            <w:tabs>
              <w:tab w:val="left" w:pos="1211"/>
              <w:tab w:val="right" w:leader="dot" w:pos="8465"/>
            </w:tabs>
          </w:pPr>
          <w:hyperlink w:anchor="_TOC_250026" w:history="1">
            <w:r>
              <w:t>Desain</w:t>
            </w:r>
            <w:r>
              <w:rPr>
                <w:spacing w:val="-3"/>
              </w:rPr>
              <w:t xml:space="preserve"> </w:t>
            </w:r>
            <w:r>
              <w:rPr>
                <w:spacing w:val="-2"/>
              </w:rPr>
              <w:t>Penelitian</w:t>
            </w:r>
            <w:r>
              <w:tab/>
            </w:r>
            <w:r>
              <w:rPr>
                <w:spacing w:val="-7"/>
              </w:rPr>
              <w:t>29</w:t>
            </w:r>
          </w:hyperlink>
        </w:p>
        <w:p w:rsidR="000857F9" w:rsidRDefault="00196ABF">
          <w:pPr>
            <w:pStyle w:val="TOC3"/>
            <w:numPr>
              <w:ilvl w:val="1"/>
              <w:numId w:val="25"/>
            </w:numPr>
            <w:tabs>
              <w:tab w:val="left" w:pos="1211"/>
              <w:tab w:val="right" w:leader="dot" w:pos="8465"/>
            </w:tabs>
            <w:spacing w:before="277"/>
          </w:pPr>
          <w:hyperlink w:anchor="_TOC_250025" w:history="1">
            <w:r>
              <w:rPr>
                <w:spacing w:val="-2"/>
              </w:rPr>
              <w:t>Partisipan</w:t>
            </w:r>
            <w:r>
              <w:tab/>
            </w:r>
            <w:r>
              <w:rPr>
                <w:spacing w:val="-5"/>
              </w:rPr>
              <w:t>30</w:t>
            </w:r>
          </w:hyperlink>
        </w:p>
        <w:p w:rsidR="000857F9" w:rsidRDefault="00196ABF">
          <w:pPr>
            <w:pStyle w:val="TOC3"/>
            <w:numPr>
              <w:ilvl w:val="1"/>
              <w:numId w:val="25"/>
            </w:numPr>
            <w:tabs>
              <w:tab w:val="left" w:pos="1211"/>
              <w:tab w:val="right" w:leader="dot" w:pos="8465"/>
            </w:tabs>
          </w:pPr>
          <w:r>
            <w:t xml:space="preserve">Populasi </w:t>
          </w:r>
          <w:r>
            <w:rPr>
              <w:spacing w:val="-2"/>
            </w:rPr>
            <w:t>Sampel</w:t>
          </w:r>
          <w:r>
            <w:tab/>
          </w:r>
          <w:r>
            <w:rPr>
              <w:spacing w:val="-5"/>
            </w:rPr>
            <w:t>31</w:t>
          </w:r>
        </w:p>
        <w:p w:rsidR="000857F9" w:rsidRDefault="00196ABF">
          <w:pPr>
            <w:pStyle w:val="TOC5"/>
            <w:numPr>
              <w:ilvl w:val="2"/>
              <w:numId w:val="25"/>
            </w:numPr>
            <w:tabs>
              <w:tab w:val="left" w:pos="1818"/>
              <w:tab w:val="right" w:leader="dot" w:pos="8465"/>
            </w:tabs>
          </w:pPr>
          <w:hyperlink w:anchor="_TOC_250024" w:history="1">
            <w:r>
              <w:rPr>
                <w:spacing w:val="-2"/>
              </w:rPr>
              <w:t>Populasi</w:t>
            </w:r>
            <w:r>
              <w:tab/>
            </w:r>
            <w:r>
              <w:rPr>
                <w:spacing w:val="-5"/>
              </w:rPr>
              <w:t>31</w:t>
            </w:r>
          </w:hyperlink>
        </w:p>
        <w:p w:rsidR="000857F9" w:rsidRDefault="00196ABF">
          <w:pPr>
            <w:pStyle w:val="TOC5"/>
            <w:numPr>
              <w:ilvl w:val="2"/>
              <w:numId w:val="25"/>
            </w:numPr>
            <w:tabs>
              <w:tab w:val="left" w:pos="1818"/>
              <w:tab w:val="right" w:leader="dot" w:pos="8465"/>
            </w:tabs>
          </w:pPr>
          <w:hyperlink w:anchor="_TOC_250023" w:history="1">
            <w:r>
              <w:rPr>
                <w:spacing w:val="-2"/>
              </w:rPr>
              <w:t>Sampel</w:t>
            </w:r>
            <w:r>
              <w:tab/>
            </w:r>
            <w:r>
              <w:rPr>
                <w:spacing w:val="-5"/>
              </w:rPr>
              <w:t>31</w:t>
            </w:r>
          </w:hyperlink>
        </w:p>
        <w:p w:rsidR="000857F9" w:rsidRDefault="00196ABF">
          <w:pPr>
            <w:pStyle w:val="TOC3"/>
            <w:numPr>
              <w:ilvl w:val="1"/>
              <w:numId w:val="25"/>
            </w:numPr>
            <w:tabs>
              <w:tab w:val="left" w:pos="1211"/>
              <w:tab w:val="right" w:leader="dot" w:pos="8465"/>
            </w:tabs>
          </w:pPr>
          <w:hyperlink w:anchor="_TOC_250022" w:history="1">
            <w:r>
              <w:t>Instrumen</w:t>
            </w:r>
            <w:r>
              <w:rPr>
                <w:spacing w:val="-3"/>
              </w:rPr>
              <w:t xml:space="preserve"> </w:t>
            </w:r>
            <w:r>
              <w:rPr>
                <w:spacing w:val="-2"/>
              </w:rPr>
              <w:t>Penelitian</w:t>
            </w:r>
            <w:r>
              <w:tab/>
            </w:r>
            <w:r>
              <w:rPr>
                <w:spacing w:val="-5"/>
              </w:rPr>
              <w:t>32</w:t>
            </w:r>
          </w:hyperlink>
        </w:p>
        <w:p w:rsidR="000857F9" w:rsidRDefault="00196ABF">
          <w:pPr>
            <w:pStyle w:val="TOC5"/>
            <w:numPr>
              <w:ilvl w:val="2"/>
              <w:numId w:val="25"/>
            </w:numPr>
            <w:tabs>
              <w:tab w:val="left" w:pos="1818"/>
              <w:tab w:val="right" w:leader="dot" w:pos="8465"/>
            </w:tabs>
          </w:pPr>
          <w:hyperlink w:anchor="_TOC_250021" w:history="1">
            <w:r>
              <w:rPr>
                <w:spacing w:val="-2"/>
              </w:rPr>
              <w:t>Indikator</w:t>
            </w:r>
            <w:r>
              <w:tab/>
            </w:r>
            <w:r>
              <w:rPr>
                <w:spacing w:val="-5"/>
              </w:rPr>
              <w:t>34</w:t>
            </w:r>
          </w:hyperlink>
        </w:p>
        <w:p w:rsidR="000857F9" w:rsidRDefault="00196ABF">
          <w:pPr>
            <w:pStyle w:val="TOC5"/>
            <w:numPr>
              <w:ilvl w:val="2"/>
              <w:numId w:val="25"/>
            </w:numPr>
            <w:tabs>
              <w:tab w:val="left" w:pos="1818"/>
              <w:tab w:val="right" w:leader="dot" w:pos="8465"/>
            </w:tabs>
          </w:pPr>
          <w:hyperlink w:anchor="_TOC_250020" w:history="1">
            <w:r>
              <w:t xml:space="preserve">Uji </w:t>
            </w:r>
            <w:r>
              <w:rPr>
                <w:spacing w:val="-2"/>
              </w:rPr>
              <w:t>Validitas</w:t>
            </w:r>
            <w:r>
              <w:tab/>
            </w:r>
            <w:r>
              <w:rPr>
                <w:spacing w:val="-5"/>
              </w:rPr>
              <w:t>36</w:t>
            </w:r>
          </w:hyperlink>
        </w:p>
        <w:p w:rsidR="000857F9" w:rsidRDefault="00196ABF">
          <w:pPr>
            <w:pStyle w:val="TOC5"/>
            <w:numPr>
              <w:ilvl w:val="2"/>
              <w:numId w:val="25"/>
            </w:numPr>
            <w:tabs>
              <w:tab w:val="left" w:pos="1818"/>
              <w:tab w:val="right" w:leader="dot" w:pos="8465"/>
            </w:tabs>
          </w:pPr>
          <w:r>
            <w:t xml:space="preserve">Uji </w:t>
          </w:r>
          <w:r>
            <w:rPr>
              <w:spacing w:val="-2"/>
            </w:rPr>
            <w:t>Reabilitas</w:t>
          </w:r>
          <w:r>
            <w:tab/>
          </w:r>
          <w:r>
            <w:rPr>
              <w:spacing w:val="-5"/>
            </w:rPr>
            <w:t>37</w:t>
          </w:r>
        </w:p>
        <w:p w:rsidR="000857F9" w:rsidRDefault="00196ABF">
          <w:pPr>
            <w:pStyle w:val="TOC3"/>
            <w:numPr>
              <w:ilvl w:val="1"/>
              <w:numId w:val="25"/>
            </w:numPr>
            <w:tabs>
              <w:tab w:val="left" w:pos="1211"/>
              <w:tab w:val="right" w:leader="dot" w:pos="8465"/>
            </w:tabs>
          </w:pPr>
          <w:hyperlink w:anchor="_TOC_250019" w:history="1">
            <w:r>
              <w:t>Prosedur</w:t>
            </w:r>
            <w:r>
              <w:rPr>
                <w:spacing w:val="-2"/>
              </w:rPr>
              <w:t xml:space="preserve"> Penelitian</w:t>
            </w:r>
            <w:r>
              <w:tab/>
            </w:r>
            <w:r>
              <w:rPr>
                <w:spacing w:val="-5"/>
              </w:rPr>
              <w:t>40</w:t>
            </w:r>
          </w:hyperlink>
        </w:p>
        <w:p w:rsidR="000857F9" w:rsidRDefault="00196ABF">
          <w:pPr>
            <w:pStyle w:val="TOC5"/>
            <w:numPr>
              <w:ilvl w:val="2"/>
              <w:numId w:val="25"/>
            </w:numPr>
            <w:tabs>
              <w:tab w:val="left" w:pos="1818"/>
              <w:tab w:val="right" w:leader="dot" w:pos="8465"/>
            </w:tabs>
            <w:spacing w:before="277"/>
          </w:pPr>
          <w:r>
            <w:t>Identifikasi</w:t>
          </w:r>
          <w:r>
            <w:rPr>
              <w:spacing w:val="-5"/>
            </w:rPr>
            <w:t xml:space="preserve"> </w:t>
          </w:r>
          <w:r>
            <w:t>Jennis</w:t>
          </w:r>
          <w:r>
            <w:rPr>
              <w:spacing w:val="-5"/>
            </w:rPr>
            <w:t xml:space="preserve"> </w:t>
          </w:r>
          <w:r>
            <w:rPr>
              <w:spacing w:val="-2"/>
            </w:rPr>
            <w:t>Vriabel</w:t>
          </w:r>
          <w:r>
            <w:tab/>
          </w:r>
          <w:r>
            <w:rPr>
              <w:spacing w:val="-5"/>
            </w:rPr>
            <w:t>40</w:t>
          </w:r>
        </w:p>
        <w:p w:rsidR="000857F9" w:rsidRDefault="00196ABF">
          <w:pPr>
            <w:pStyle w:val="TOC3"/>
            <w:numPr>
              <w:ilvl w:val="1"/>
              <w:numId w:val="25"/>
            </w:numPr>
            <w:tabs>
              <w:tab w:val="left" w:pos="1211"/>
              <w:tab w:val="right" w:leader="dot" w:pos="8506"/>
            </w:tabs>
          </w:pPr>
          <w:hyperlink w:anchor="_TOC_250018" w:history="1">
            <w:r>
              <w:t>Analisis</w:t>
            </w:r>
            <w:r>
              <w:rPr>
                <w:spacing w:val="-6"/>
              </w:rPr>
              <w:t xml:space="preserve"> </w:t>
            </w:r>
            <w:r>
              <w:rPr>
                <w:spacing w:val="-4"/>
              </w:rPr>
              <w:t>Data</w:t>
            </w:r>
            <w:r>
              <w:tab/>
            </w:r>
            <w:r>
              <w:rPr>
                <w:spacing w:val="-5"/>
              </w:rPr>
              <w:t>40</w:t>
            </w:r>
          </w:hyperlink>
        </w:p>
        <w:p w:rsidR="000857F9" w:rsidRDefault="00196ABF">
          <w:pPr>
            <w:pStyle w:val="TOC5"/>
            <w:numPr>
              <w:ilvl w:val="2"/>
              <w:numId w:val="25"/>
            </w:numPr>
            <w:tabs>
              <w:tab w:val="left" w:pos="1818"/>
              <w:tab w:val="right" w:leader="dot" w:pos="8465"/>
            </w:tabs>
          </w:pPr>
          <w:hyperlink w:anchor="_TOC_250017" w:history="1">
            <w:r>
              <w:t xml:space="preserve">Uji </w:t>
            </w:r>
            <w:r>
              <w:rPr>
                <w:spacing w:val="-2"/>
              </w:rPr>
              <w:t>Normalitas</w:t>
            </w:r>
            <w:r>
              <w:tab/>
            </w:r>
            <w:r>
              <w:rPr>
                <w:spacing w:val="-5"/>
              </w:rPr>
              <w:t>41</w:t>
            </w:r>
          </w:hyperlink>
        </w:p>
        <w:p w:rsidR="000857F9" w:rsidRDefault="00196ABF">
          <w:pPr>
            <w:pStyle w:val="TOC2"/>
            <w:spacing w:before="895"/>
            <w:ind w:right="266"/>
          </w:pPr>
          <w:r>
            <w:rPr>
              <w:spacing w:val="-4"/>
            </w:rPr>
            <w:t>viii</w:t>
          </w:r>
        </w:p>
        <w:p w:rsidR="000857F9" w:rsidRDefault="00196ABF">
          <w:pPr>
            <w:pStyle w:val="TOC5"/>
            <w:numPr>
              <w:ilvl w:val="2"/>
              <w:numId w:val="25"/>
            </w:numPr>
            <w:tabs>
              <w:tab w:val="left" w:pos="1818"/>
              <w:tab w:val="right" w:leader="dot" w:pos="8465"/>
            </w:tabs>
            <w:spacing w:before="335"/>
          </w:pPr>
          <w:hyperlink w:anchor="_TOC_250016" w:history="1">
            <w:r>
              <w:t xml:space="preserve">Uji </w:t>
            </w:r>
            <w:r>
              <w:rPr>
                <w:spacing w:val="-2"/>
              </w:rPr>
              <w:t>Linieritas</w:t>
            </w:r>
            <w:r>
              <w:tab/>
            </w:r>
            <w:r>
              <w:rPr>
                <w:spacing w:val="-5"/>
              </w:rPr>
              <w:t>41</w:t>
            </w:r>
          </w:hyperlink>
        </w:p>
        <w:p w:rsidR="000857F9" w:rsidRDefault="00196ABF">
          <w:pPr>
            <w:pStyle w:val="TOC5"/>
            <w:numPr>
              <w:ilvl w:val="2"/>
              <w:numId w:val="25"/>
            </w:numPr>
            <w:tabs>
              <w:tab w:val="left" w:pos="1818"/>
              <w:tab w:val="right" w:leader="dot" w:pos="8465"/>
            </w:tabs>
          </w:pPr>
          <w:hyperlink w:anchor="_TOC_250015" w:history="1">
            <w:r>
              <w:t xml:space="preserve">Uji </w:t>
            </w:r>
            <w:r>
              <w:rPr>
                <w:spacing w:val="-2"/>
              </w:rPr>
              <w:t>Hipotesis</w:t>
            </w:r>
            <w:r>
              <w:tab/>
            </w:r>
            <w:r>
              <w:rPr>
                <w:spacing w:val="-5"/>
              </w:rPr>
              <w:t>41</w:t>
            </w:r>
          </w:hyperlink>
        </w:p>
        <w:p w:rsidR="000857F9" w:rsidRDefault="00196ABF">
          <w:pPr>
            <w:pStyle w:val="TOC1"/>
            <w:tabs>
              <w:tab w:val="right" w:leader="dot" w:pos="8465"/>
            </w:tabs>
          </w:pPr>
          <w:r>
            <w:t>Bab</w:t>
          </w:r>
          <w:r>
            <w:rPr>
              <w:spacing w:val="-5"/>
            </w:rPr>
            <w:t xml:space="preserve"> </w:t>
          </w:r>
          <w:r>
            <w:t>IV</w:t>
          </w:r>
          <w:r>
            <w:rPr>
              <w:spacing w:val="-3"/>
            </w:rPr>
            <w:t xml:space="preserve"> </w:t>
          </w:r>
          <w:r>
            <w:t>HASIL</w:t>
          </w:r>
          <w:r>
            <w:rPr>
              <w:spacing w:val="-3"/>
            </w:rPr>
            <w:t xml:space="preserve"> </w:t>
          </w:r>
          <w:r>
            <w:t>PENELITIAN</w:t>
          </w:r>
          <w:r>
            <w:rPr>
              <w:spacing w:val="-2"/>
            </w:rPr>
            <w:t xml:space="preserve"> </w:t>
          </w:r>
          <w:r>
            <w:t>DAN</w:t>
          </w:r>
          <w:r>
            <w:rPr>
              <w:spacing w:val="-3"/>
            </w:rPr>
            <w:t xml:space="preserve"> </w:t>
          </w:r>
          <w:r>
            <w:rPr>
              <w:spacing w:val="-2"/>
            </w:rPr>
            <w:t>PEMBAHASAN</w:t>
          </w:r>
          <w:r>
            <w:tab/>
          </w:r>
          <w:r>
            <w:rPr>
              <w:spacing w:val="-5"/>
            </w:rPr>
            <w:t>43</w:t>
          </w:r>
        </w:p>
        <w:p w:rsidR="000857F9" w:rsidRDefault="00196ABF">
          <w:pPr>
            <w:pStyle w:val="TOC3"/>
            <w:numPr>
              <w:ilvl w:val="1"/>
              <w:numId w:val="24"/>
            </w:numPr>
            <w:tabs>
              <w:tab w:val="left" w:pos="1211"/>
              <w:tab w:val="right" w:leader="dot" w:pos="8465"/>
            </w:tabs>
            <w:spacing w:before="277"/>
          </w:pPr>
          <w:r>
            <w:rPr>
              <w:noProof/>
              <w:lang w:val="en-US"/>
            </w:rPr>
            <w:drawing>
              <wp:anchor distT="0" distB="0" distL="0" distR="0" simplePos="0" relativeHeight="477788160" behindDoc="1" locked="0" layoutInCell="1" allowOverlap="1">
                <wp:simplePos x="0" y="0"/>
                <wp:positionH relativeFrom="page">
                  <wp:posOffset>1087882</wp:posOffset>
                </wp:positionH>
                <wp:positionV relativeFrom="paragraph">
                  <wp:posOffset>364280</wp:posOffset>
                </wp:positionV>
                <wp:extent cx="5397499" cy="5321299"/>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7" cstate="print"/>
                        <a:stretch>
                          <a:fillRect/>
                        </a:stretch>
                      </pic:blipFill>
                      <pic:spPr>
                        <a:xfrm>
                          <a:off x="0" y="0"/>
                          <a:ext cx="5397499" cy="5321299"/>
                        </a:xfrm>
                        <a:prstGeom prst="rect">
                          <a:avLst/>
                        </a:prstGeom>
                      </pic:spPr>
                    </pic:pic>
                  </a:graphicData>
                </a:graphic>
              </wp:anchor>
            </w:drawing>
          </w:r>
          <w:r>
            <w:t>Hasil</w:t>
          </w:r>
          <w:r>
            <w:rPr>
              <w:spacing w:val="-1"/>
            </w:rPr>
            <w:t xml:space="preserve"> </w:t>
          </w:r>
          <w:r>
            <w:rPr>
              <w:spacing w:val="-2"/>
            </w:rPr>
            <w:t>Penelitian</w:t>
          </w:r>
          <w:r>
            <w:tab/>
          </w:r>
          <w:r>
            <w:rPr>
              <w:spacing w:val="-5"/>
            </w:rPr>
            <w:t>43</w:t>
          </w:r>
        </w:p>
        <w:p w:rsidR="000857F9" w:rsidRDefault="00196ABF">
          <w:pPr>
            <w:pStyle w:val="TOC4"/>
            <w:numPr>
              <w:ilvl w:val="2"/>
              <w:numId w:val="24"/>
            </w:numPr>
            <w:tabs>
              <w:tab w:val="left" w:pos="1674"/>
              <w:tab w:val="right" w:leader="dot" w:pos="8465"/>
            </w:tabs>
          </w:pPr>
          <w:hyperlink w:anchor="_TOC_250014" w:history="1">
            <w:r>
              <w:t>Uji Coba</w:t>
            </w:r>
            <w:r>
              <w:rPr>
                <w:spacing w:val="-1"/>
              </w:rPr>
              <w:t xml:space="preserve"> </w:t>
            </w:r>
            <w:r>
              <w:rPr>
                <w:spacing w:val="-2"/>
              </w:rPr>
              <w:t>A</w:t>
            </w:r>
            <w:r>
              <w:rPr>
                <w:spacing w:val="-2"/>
              </w:rPr>
              <w:t>ngket</w:t>
            </w:r>
            <w:r>
              <w:tab/>
            </w:r>
            <w:r>
              <w:rPr>
                <w:spacing w:val="-5"/>
              </w:rPr>
              <w:t>43</w:t>
            </w:r>
          </w:hyperlink>
        </w:p>
        <w:p w:rsidR="000857F9" w:rsidRDefault="00196ABF">
          <w:pPr>
            <w:pStyle w:val="TOC4"/>
            <w:numPr>
              <w:ilvl w:val="2"/>
              <w:numId w:val="24"/>
            </w:numPr>
            <w:tabs>
              <w:tab w:val="left" w:pos="1674"/>
              <w:tab w:val="right" w:leader="dot" w:pos="8465"/>
            </w:tabs>
          </w:pPr>
          <w:hyperlink w:anchor="_TOC_250013" w:history="1">
            <w:r>
              <w:t xml:space="preserve">Uji </w:t>
            </w:r>
            <w:r>
              <w:rPr>
                <w:spacing w:val="-2"/>
              </w:rPr>
              <w:t>Validitas</w:t>
            </w:r>
            <w:r>
              <w:tab/>
            </w:r>
            <w:r>
              <w:rPr>
                <w:spacing w:val="-5"/>
              </w:rPr>
              <w:t>44</w:t>
            </w:r>
          </w:hyperlink>
        </w:p>
        <w:p w:rsidR="000857F9" w:rsidRDefault="00196ABF">
          <w:pPr>
            <w:pStyle w:val="TOC6"/>
            <w:numPr>
              <w:ilvl w:val="3"/>
              <w:numId w:val="24"/>
            </w:numPr>
            <w:tabs>
              <w:tab w:val="left" w:pos="2279"/>
              <w:tab w:val="right" w:leader="dot" w:pos="8465"/>
            </w:tabs>
          </w:pPr>
          <w:hyperlink w:anchor="_TOC_250012" w:history="1">
            <w:r>
              <w:t>Uji</w:t>
            </w:r>
            <w:r>
              <w:rPr>
                <w:spacing w:val="-1"/>
              </w:rPr>
              <w:t xml:space="preserve"> </w:t>
            </w:r>
            <w:r>
              <w:t>Validitas</w:t>
            </w:r>
            <w:r>
              <w:rPr>
                <w:spacing w:val="-2"/>
              </w:rPr>
              <w:t xml:space="preserve"> </w:t>
            </w:r>
            <w:r>
              <w:t>Angket</w:t>
            </w:r>
            <w:r>
              <w:rPr>
                <w:spacing w:val="-1"/>
              </w:rPr>
              <w:t xml:space="preserve"> </w:t>
            </w:r>
            <w:r>
              <w:t>Etika</w:t>
            </w:r>
            <w:r>
              <w:rPr>
                <w:spacing w:val="-1"/>
              </w:rPr>
              <w:t xml:space="preserve"> </w:t>
            </w:r>
            <w:r>
              <w:rPr>
                <w:spacing w:val="-2"/>
              </w:rPr>
              <w:t>Komunikasi</w:t>
            </w:r>
            <w:r>
              <w:tab/>
            </w:r>
            <w:r>
              <w:rPr>
                <w:spacing w:val="-5"/>
              </w:rPr>
              <w:t>44</w:t>
            </w:r>
          </w:hyperlink>
        </w:p>
        <w:p w:rsidR="000857F9" w:rsidRDefault="00196ABF">
          <w:pPr>
            <w:pStyle w:val="TOC4"/>
            <w:numPr>
              <w:ilvl w:val="2"/>
              <w:numId w:val="24"/>
            </w:numPr>
            <w:tabs>
              <w:tab w:val="left" w:pos="1674"/>
              <w:tab w:val="right" w:leader="dot" w:pos="8465"/>
            </w:tabs>
          </w:pPr>
          <w:hyperlink w:anchor="_TOC_250011" w:history="1">
            <w:r>
              <w:t xml:space="preserve">Uji </w:t>
            </w:r>
            <w:r>
              <w:rPr>
                <w:spacing w:val="-2"/>
              </w:rPr>
              <w:t>Reliabilitas</w:t>
            </w:r>
            <w:r>
              <w:tab/>
            </w:r>
            <w:r>
              <w:rPr>
                <w:spacing w:val="-5"/>
              </w:rPr>
              <w:t>47</w:t>
            </w:r>
          </w:hyperlink>
        </w:p>
        <w:p w:rsidR="000857F9" w:rsidRDefault="00196ABF">
          <w:pPr>
            <w:pStyle w:val="TOC6"/>
            <w:numPr>
              <w:ilvl w:val="3"/>
              <w:numId w:val="24"/>
            </w:numPr>
            <w:tabs>
              <w:tab w:val="left" w:pos="2282"/>
              <w:tab w:val="right" w:leader="dot" w:pos="8465"/>
            </w:tabs>
            <w:ind w:left="2282"/>
          </w:pPr>
          <w:hyperlink w:anchor="_TOC_250010" w:history="1">
            <w:r>
              <w:t>Uji</w:t>
            </w:r>
            <w:r>
              <w:rPr>
                <w:spacing w:val="-2"/>
              </w:rPr>
              <w:t xml:space="preserve"> </w:t>
            </w:r>
            <w:r>
              <w:t>Reliabilitas</w:t>
            </w:r>
            <w:r>
              <w:rPr>
                <w:spacing w:val="-2"/>
              </w:rPr>
              <w:t xml:space="preserve"> </w:t>
            </w:r>
            <w:r>
              <w:t>Angket</w:t>
            </w:r>
            <w:r>
              <w:rPr>
                <w:spacing w:val="-1"/>
              </w:rPr>
              <w:t xml:space="preserve"> </w:t>
            </w:r>
            <w:r>
              <w:t>Etika</w:t>
            </w:r>
            <w:r>
              <w:rPr>
                <w:spacing w:val="-1"/>
              </w:rPr>
              <w:t xml:space="preserve"> </w:t>
            </w:r>
            <w:r>
              <w:rPr>
                <w:spacing w:val="-2"/>
              </w:rPr>
              <w:t>Komunikasi</w:t>
            </w:r>
            <w:r>
              <w:tab/>
            </w:r>
            <w:r>
              <w:rPr>
                <w:spacing w:val="-5"/>
              </w:rPr>
              <w:t>48</w:t>
            </w:r>
          </w:hyperlink>
        </w:p>
        <w:p w:rsidR="000857F9" w:rsidRDefault="00196ABF">
          <w:pPr>
            <w:pStyle w:val="TOC4"/>
            <w:numPr>
              <w:ilvl w:val="2"/>
              <w:numId w:val="24"/>
            </w:numPr>
            <w:tabs>
              <w:tab w:val="left" w:pos="1674"/>
              <w:tab w:val="right" w:leader="dot" w:pos="8465"/>
            </w:tabs>
          </w:pPr>
          <w:hyperlink w:anchor="_TOC_250009" w:history="1">
            <w:r>
              <w:t>Instrumen</w:t>
            </w:r>
            <w:r>
              <w:rPr>
                <w:spacing w:val="-3"/>
              </w:rPr>
              <w:t xml:space="preserve"> </w:t>
            </w:r>
            <w:r>
              <w:rPr>
                <w:spacing w:val="-2"/>
              </w:rPr>
              <w:t>Penelitian</w:t>
            </w:r>
            <w:r>
              <w:tab/>
            </w:r>
            <w:r>
              <w:rPr>
                <w:spacing w:val="-5"/>
              </w:rPr>
              <w:t>49</w:t>
            </w:r>
          </w:hyperlink>
        </w:p>
        <w:p w:rsidR="000857F9" w:rsidRDefault="00196ABF">
          <w:pPr>
            <w:pStyle w:val="TOC6"/>
            <w:numPr>
              <w:ilvl w:val="3"/>
              <w:numId w:val="24"/>
            </w:numPr>
            <w:tabs>
              <w:tab w:val="left" w:pos="2282"/>
              <w:tab w:val="right" w:leader="dot" w:pos="8465"/>
            </w:tabs>
            <w:ind w:left="2282"/>
          </w:pPr>
          <w:hyperlink w:anchor="_TOC_250008" w:history="1">
            <w:r>
              <w:t xml:space="preserve">Uji </w:t>
            </w:r>
            <w:r>
              <w:rPr>
                <w:spacing w:val="-2"/>
              </w:rPr>
              <w:t>Normalitas</w:t>
            </w:r>
            <w:r>
              <w:tab/>
            </w:r>
            <w:r>
              <w:rPr>
                <w:spacing w:val="-5"/>
              </w:rPr>
              <w:t>49</w:t>
            </w:r>
          </w:hyperlink>
        </w:p>
        <w:p w:rsidR="000857F9" w:rsidRDefault="00196ABF">
          <w:pPr>
            <w:pStyle w:val="TOC6"/>
            <w:numPr>
              <w:ilvl w:val="3"/>
              <w:numId w:val="24"/>
            </w:numPr>
            <w:tabs>
              <w:tab w:val="left" w:pos="2282"/>
              <w:tab w:val="right" w:leader="dot" w:pos="8465"/>
            </w:tabs>
            <w:spacing w:before="277"/>
            <w:ind w:left="2282"/>
          </w:pPr>
          <w:hyperlink w:anchor="_TOC_250007" w:history="1">
            <w:r>
              <w:t xml:space="preserve">Uji </w:t>
            </w:r>
            <w:r>
              <w:rPr>
                <w:spacing w:val="-2"/>
              </w:rPr>
              <w:t>Linieritas</w:t>
            </w:r>
            <w:r>
              <w:tab/>
            </w:r>
            <w:r>
              <w:rPr>
                <w:spacing w:val="-5"/>
              </w:rPr>
              <w:t>50</w:t>
            </w:r>
          </w:hyperlink>
        </w:p>
        <w:p w:rsidR="000857F9" w:rsidRDefault="00196ABF">
          <w:pPr>
            <w:pStyle w:val="TOC6"/>
            <w:numPr>
              <w:ilvl w:val="3"/>
              <w:numId w:val="24"/>
            </w:numPr>
            <w:tabs>
              <w:tab w:val="left" w:pos="2282"/>
              <w:tab w:val="right" w:leader="dot" w:pos="8465"/>
            </w:tabs>
            <w:ind w:left="2282"/>
          </w:pPr>
          <w:hyperlink w:anchor="_TOC_250006" w:history="1">
            <w:r>
              <w:t xml:space="preserve">Uji </w:t>
            </w:r>
            <w:r>
              <w:rPr>
                <w:spacing w:val="-2"/>
              </w:rPr>
              <w:t>Hipotesis</w:t>
            </w:r>
            <w:r>
              <w:tab/>
            </w:r>
            <w:r>
              <w:rPr>
                <w:spacing w:val="-5"/>
              </w:rPr>
              <w:t>51</w:t>
            </w:r>
          </w:hyperlink>
        </w:p>
        <w:p w:rsidR="000857F9" w:rsidRDefault="00196ABF">
          <w:pPr>
            <w:pStyle w:val="TOC3"/>
            <w:numPr>
              <w:ilvl w:val="1"/>
              <w:numId w:val="24"/>
            </w:numPr>
            <w:tabs>
              <w:tab w:val="left" w:pos="1211"/>
              <w:tab w:val="right" w:leader="dot" w:pos="8465"/>
            </w:tabs>
          </w:pPr>
          <w:hyperlink w:anchor="_TOC_250005" w:history="1">
            <w:r>
              <w:rPr>
                <w:spacing w:val="-2"/>
              </w:rPr>
              <w:t>Pembahasan</w:t>
            </w:r>
            <w:r>
              <w:tab/>
            </w:r>
            <w:r>
              <w:rPr>
                <w:spacing w:val="-5"/>
              </w:rPr>
              <w:t>52</w:t>
            </w:r>
          </w:hyperlink>
        </w:p>
        <w:p w:rsidR="000857F9" w:rsidRDefault="00196ABF">
          <w:pPr>
            <w:pStyle w:val="TOC3"/>
            <w:numPr>
              <w:ilvl w:val="1"/>
              <w:numId w:val="24"/>
            </w:numPr>
            <w:tabs>
              <w:tab w:val="left" w:pos="1211"/>
              <w:tab w:val="right" w:leader="dot" w:pos="8465"/>
            </w:tabs>
          </w:pPr>
          <w:hyperlink w:anchor="_TOC_250004" w:history="1">
            <w:r>
              <w:t>Hasil</w:t>
            </w:r>
            <w:r>
              <w:rPr>
                <w:spacing w:val="-2"/>
              </w:rPr>
              <w:t xml:space="preserve"> </w:t>
            </w:r>
            <w:r>
              <w:t>Dan</w:t>
            </w:r>
            <w:r>
              <w:rPr>
                <w:spacing w:val="-2"/>
              </w:rPr>
              <w:t xml:space="preserve"> </w:t>
            </w:r>
            <w:r>
              <w:t>Pembahasan</w:t>
            </w:r>
            <w:r>
              <w:rPr>
                <w:spacing w:val="-2"/>
              </w:rPr>
              <w:t xml:space="preserve"> </w:t>
            </w:r>
            <w:r>
              <w:t>Penelitian</w:t>
            </w:r>
            <w:r>
              <w:rPr>
                <w:spacing w:val="-2"/>
              </w:rPr>
              <w:t xml:space="preserve"> Kuantitatif</w:t>
            </w:r>
            <w:r>
              <w:tab/>
            </w:r>
            <w:r>
              <w:rPr>
                <w:spacing w:val="-5"/>
              </w:rPr>
              <w:t>55</w:t>
            </w:r>
          </w:hyperlink>
        </w:p>
        <w:p w:rsidR="000857F9" w:rsidRDefault="00196ABF">
          <w:pPr>
            <w:pStyle w:val="TOC1"/>
            <w:tabs>
              <w:tab w:val="right" w:leader="dot" w:pos="8465"/>
            </w:tabs>
          </w:pPr>
          <w:hyperlink w:anchor="_TOC_250003" w:history="1">
            <w:r>
              <w:t>BAB</w:t>
            </w:r>
            <w:r>
              <w:rPr>
                <w:spacing w:val="-5"/>
              </w:rPr>
              <w:t xml:space="preserve"> </w:t>
            </w:r>
            <w:r>
              <w:t>V</w:t>
            </w:r>
            <w:r>
              <w:rPr>
                <w:spacing w:val="-4"/>
              </w:rPr>
              <w:t xml:space="preserve"> </w:t>
            </w:r>
            <w:r>
              <w:t>KESIMPULAN</w:t>
            </w:r>
            <w:r>
              <w:rPr>
                <w:spacing w:val="-2"/>
              </w:rPr>
              <w:t xml:space="preserve"> </w:t>
            </w:r>
            <w:r>
              <w:t>DAN</w:t>
            </w:r>
            <w:r>
              <w:rPr>
                <w:spacing w:val="-3"/>
              </w:rPr>
              <w:t xml:space="preserve"> </w:t>
            </w:r>
            <w:r>
              <w:rPr>
                <w:spacing w:val="-2"/>
              </w:rPr>
              <w:t>SARAN</w:t>
            </w:r>
            <w:r>
              <w:tab/>
            </w:r>
            <w:r>
              <w:rPr>
                <w:spacing w:val="-5"/>
              </w:rPr>
              <w:t>59</w:t>
            </w:r>
          </w:hyperlink>
        </w:p>
        <w:p w:rsidR="000857F9" w:rsidRDefault="00196ABF">
          <w:pPr>
            <w:pStyle w:val="TOC3"/>
            <w:numPr>
              <w:ilvl w:val="1"/>
              <w:numId w:val="23"/>
            </w:numPr>
            <w:tabs>
              <w:tab w:val="left" w:pos="1211"/>
              <w:tab w:val="right" w:leader="dot" w:pos="8465"/>
            </w:tabs>
          </w:pPr>
          <w:hyperlink w:anchor="_TOC_250002" w:history="1">
            <w:r>
              <w:rPr>
                <w:spacing w:val="-2"/>
              </w:rPr>
              <w:t>Kesimpulan</w:t>
            </w:r>
            <w:r>
              <w:tab/>
            </w:r>
            <w:r>
              <w:rPr>
                <w:spacing w:val="-5"/>
              </w:rPr>
              <w:t>59</w:t>
            </w:r>
          </w:hyperlink>
        </w:p>
        <w:p w:rsidR="000857F9" w:rsidRDefault="00196ABF">
          <w:pPr>
            <w:pStyle w:val="TOC3"/>
            <w:numPr>
              <w:ilvl w:val="1"/>
              <w:numId w:val="23"/>
            </w:numPr>
            <w:tabs>
              <w:tab w:val="left" w:pos="1211"/>
              <w:tab w:val="right" w:leader="dot" w:pos="8465"/>
            </w:tabs>
          </w:pPr>
          <w:hyperlink w:anchor="_TOC_250001" w:history="1">
            <w:r>
              <w:rPr>
                <w:spacing w:val="-2"/>
              </w:rPr>
              <w:t>Saran</w:t>
            </w:r>
            <w:r>
              <w:tab/>
            </w:r>
            <w:r>
              <w:rPr>
                <w:spacing w:val="-5"/>
              </w:rPr>
              <w:t>60</w:t>
            </w:r>
          </w:hyperlink>
        </w:p>
        <w:p w:rsidR="000857F9" w:rsidRDefault="00196ABF">
          <w:pPr>
            <w:pStyle w:val="TOC1"/>
            <w:tabs>
              <w:tab w:val="right" w:leader="dot" w:pos="8465"/>
            </w:tabs>
          </w:pPr>
          <w:hyperlink w:anchor="_TOC_250000" w:history="1">
            <w:r>
              <w:t>DAFTAR</w:t>
            </w:r>
            <w:r>
              <w:rPr>
                <w:spacing w:val="-6"/>
              </w:rPr>
              <w:t xml:space="preserve"> </w:t>
            </w:r>
            <w:r>
              <w:rPr>
                <w:spacing w:val="-2"/>
              </w:rPr>
              <w:t>PUSTAKA</w:t>
            </w:r>
            <w:r>
              <w:tab/>
            </w:r>
            <w:r>
              <w:rPr>
                <w:spacing w:val="-5"/>
              </w:rPr>
              <w:t>61</w:t>
            </w:r>
          </w:hyperlink>
        </w:p>
      </w:sdtContent>
    </w:sdt>
    <w:p w:rsidR="000857F9" w:rsidRDefault="000857F9">
      <w:pPr>
        <w:pStyle w:val="TOC1"/>
        <w:sectPr w:rsidR="000857F9">
          <w:type w:val="continuous"/>
          <w:pgSz w:w="11910" w:h="16850"/>
          <w:pgMar w:top="1941" w:right="1559" w:bottom="967" w:left="1700" w:header="720" w:footer="720" w:gutter="0"/>
          <w:cols w:space="720"/>
        </w:sect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spacing w:before="68"/>
        <w:rPr>
          <w:sz w:val="22"/>
        </w:rPr>
      </w:pPr>
    </w:p>
    <w:p w:rsidR="000857F9" w:rsidRDefault="00196ABF">
      <w:pPr>
        <w:spacing w:before="1"/>
        <w:ind w:left="693" w:right="267"/>
        <w:jc w:val="center"/>
        <w:rPr>
          <w:rFonts w:ascii="Calibri"/>
        </w:rPr>
      </w:pPr>
      <w:r>
        <w:rPr>
          <w:rFonts w:ascii="Calibri"/>
          <w:spacing w:val="-5"/>
        </w:rPr>
        <w:t>ix</w:t>
      </w:r>
    </w:p>
    <w:p w:rsidR="000857F9" w:rsidRDefault="000857F9">
      <w:pPr>
        <w:jc w:val="center"/>
        <w:rPr>
          <w:rFonts w:ascii="Calibri"/>
        </w:rPr>
        <w:sectPr w:rsidR="000857F9">
          <w:type w:val="continuous"/>
          <w:pgSz w:w="11910" w:h="16850"/>
          <w:pgMar w:top="1940" w:right="1559" w:bottom="280" w:left="1700" w:header="720" w:footer="720" w:gutter="0"/>
          <w:cols w:space="720"/>
        </w:sectPr>
      </w:pPr>
    </w:p>
    <w:p w:rsidR="000857F9" w:rsidRDefault="000857F9">
      <w:pPr>
        <w:pStyle w:val="BodyText"/>
        <w:spacing w:before="33"/>
        <w:rPr>
          <w:rFonts w:ascii="Calibri"/>
        </w:rPr>
      </w:pPr>
    </w:p>
    <w:p w:rsidR="000857F9" w:rsidRDefault="00196ABF">
      <w:pPr>
        <w:pStyle w:val="Heading2"/>
      </w:pPr>
      <w:bookmarkStart w:id="2" w:name="_TOC_250053"/>
      <w:r>
        <w:t>DAFTAR</w:t>
      </w:r>
      <w:r>
        <w:rPr>
          <w:spacing w:val="-6"/>
        </w:rPr>
        <w:t xml:space="preserve"> </w:t>
      </w:r>
      <w:bookmarkEnd w:id="2"/>
      <w:r>
        <w:rPr>
          <w:spacing w:val="-2"/>
        </w:rPr>
        <w:t>TABEL</w:t>
      </w:r>
    </w:p>
    <w:p w:rsidR="000857F9" w:rsidRDefault="000857F9">
      <w:pPr>
        <w:pStyle w:val="BodyText"/>
        <w:rPr>
          <w:b/>
        </w:rPr>
      </w:pPr>
    </w:p>
    <w:p w:rsidR="000857F9" w:rsidRDefault="00196ABF">
      <w:pPr>
        <w:pStyle w:val="BodyText"/>
        <w:spacing w:before="1"/>
        <w:ind w:right="140"/>
        <w:jc w:val="right"/>
      </w:pPr>
      <w:r>
        <w:rPr>
          <w:spacing w:val="-2"/>
        </w:rPr>
        <w:t>Halaman</w:t>
      </w:r>
    </w:p>
    <w:p w:rsidR="000857F9" w:rsidRDefault="00196ABF">
      <w:pPr>
        <w:tabs>
          <w:tab w:val="right" w:leader="dot" w:pos="8465"/>
        </w:tabs>
        <w:spacing w:before="276"/>
        <w:ind w:left="568"/>
        <w:rPr>
          <w:sz w:val="24"/>
        </w:rPr>
      </w:pPr>
      <w:r>
        <w:rPr>
          <w:b/>
          <w:sz w:val="24"/>
        </w:rPr>
        <w:t>Tabel</w:t>
      </w:r>
      <w:r>
        <w:rPr>
          <w:b/>
          <w:spacing w:val="-1"/>
          <w:sz w:val="24"/>
        </w:rPr>
        <w:t xml:space="preserve"> </w:t>
      </w:r>
      <w:r>
        <w:rPr>
          <w:b/>
          <w:sz w:val="24"/>
        </w:rPr>
        <w:t xml:space="preserve">3.1 </w:t>
      </w:r>
      <w:r>
        <w:rPr>
          <w:sz w:val="24"/>
        </w:rPr>
        <w:t xml:space="preserve">Populasi </w:t>
      </w:r>
      <w:r>
        <w:rPr>
          <w:spacing w:val="-2"/>
          <w:sz w:val="24"/>
        </w:rPr>
        <w:t>Penelitian</w:t>
      </w:r>
      <w:r>
        <w:rPr>
          <w:sz w:val="24"/>
        </w:rPr>
        <w:tab/>
      </w:r>
      <w:r>
        <w:rPr>
          <w:spacing w:val="-5"/>
          <w:sz w:val="24"/>
        </w:rPr>
        <w:t>31</w:t>
      </w:r>
    </w:p>
    <w:p w:rsidR="000857F9" w:rsidRDefault="00196ABF">
      <w:pPr>
        <w:tabs>
          <w:tab w:val="right" w:leader="dot" w:pos="8465"/>
        </w:tabs>
        <w:spacing w:before="276"/>
        <w:ind w:left="568"/>
        <w:rPr>
          <w:sz w:val="24"/>
        </w:rPr>
      </w:pPr>
      <w:r>
        <w:rPr>
          <w:noProof/>
          <w:sz w:val="24"/>
          <w:lang w:val="en-US"/>
        </w:rPr>
        <w:drawing>
          <wp:anchor distT="0" distB="0" distL="0" distR="0" simplePos="0" relativeHeight="477788672" behindDoc="1" locked="0" layoutInCell="1" allowOverlap="1">
            <wp:simplePos x="0" y="0"/>
            <wp:positionH relativeFrom="page">
              <wp:posOffset>1087882</wp:posOffset>
            </wp:positionH>
            <wp:positionV relativeFrom="paragraph">
              <wp:posOffset>363680</wp:posOffset>
            </wp:positionV>
            <wp:extent cx="5397499" cy="5321299"/>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Tabel</w:t>
      </w:r>
      <w:r>
        <w:rPr>
          <w:b/>
          <w:spacing w:val="-2"/>
          <w:sz w:val="24"/>
        </w:rPr>
        <w:t xml:space="preserve"> </w:t>
      </w:r>
      <w:r>
        <w:rPr>
          <w:b/>
          <w:sz w:val="24"/>
        </w:rPr>
        <w:t>3.2</w:t>
      </w:r>
      <w:r>
        <w:rPr>
          <w:b/>
          <w:spacing w:val="-2"/>
          <w:sz w:val="24"/>
        </w:rPr>
        <w:t xml:space="preserve"> </w:t>
      </w:r>
      <w:r>
        <w:rPr>
          <w:sz w:val="24"/>
        </w:rPr>
        <w:t>Kategori</w:t>
      </w:r>
      <w:r>
        <w:rPr>
          <w:spacing w:val="-2"/>
          <w:sz w:val="24"/>
        </w:rPr>
        <w:t xml:space="preserve"> </w:t>
      </w:r>
      <w:r>
        <w:rPr>
          <w:sz w:val="24"/>
        </w:rPr>
        <w:t>Jawaban</w:t>
      </w:r>
      <w:r>
        <w:rPr>
          <w:spacing w:val="-2"/>
          <w:sz w:val="24"/>
        </w:rPr>
        <w:t xml:space="preserve"> </w:t>
      </w:r>
      <w:r>
        <w:rPr>
          <w:sz w:val="24"/>
        </w:rPr>
        <w:t>Dan</w:t>
      </w:r>
      <w:r>
        <w:rPr>
          <w:spacing w:val="-1"/>
          <w:sz w:val="24"/>
        </w:rPr>
        <w:t xml:space="preserve"> </w:t>
      </w:r>
      <w:r>
        <w:rPr>
          <w:sz w:val="24"/>
        </w:rPr>
        <w:t>Skala</w:t>
      </w:r>
      <w:r>
        <w:rPr>
          <w:spacing w:val="-2"/>
          <w:sz w:val="24"/>
        </w:rPr>
        <w:t xml:space="preserve"> Penilaian</w:t>
      </w:r>
      <w:r>
        <w:rPr>
          <w:sz w:val="24"/>
        </w:rPr>
        <w:tab/>
      </w:r>
      <w:r>
        <w:rPr>
          <w:spacing w:val="-5"/>
          <w:sz w:val="24"/>
        </w:rPr>
        <w:t>33</w:t>
      </w:r>
    </w:p>
    <w:p w:rsidR="000857F9" w:rsidRDefault="00196ABF">
      <w:pPr>
        <w:pStyle w:val="BodyText"/>
        <w:tabs>
          <w:tab w:val="right" w:leader="dot" w:pos="8465"/>
        </w:tabs>
        <w:spacing w:before="276"/>
        <w:ind w:left="568"/>
      </w:pPr>
      <w:r>
        <w:rPr>
          <w:b/>
        </w:rPr>
        <w:t>Tabel</w:t>
      </w:r>
      <w:r>
        <w:rPr>
          <w:b/>
          <w:spacing w:val="-3"/>
        </w:rPr>
        <w:t xml:space="preserve"> </w:t>
      </w:r>
      <w:r>
        <w:rPr>
          <w:b/>
        </w:rPr>
        <w:t>3.3</w:t>
      </w:r>
      <w:r>
        <w:rPr>
          <w:b/>
          <w:spacing w:val="-1"/>
        </w:rPr>
        <w:t xml:space="preserve"> </w:t>
      </w:r>
      <w:r>
        <w:t>Kisi-Kisi</w:t>
      </w:r>
      <w:r>
        <w:rPr>
          <w:spacing w:val="-1"/>
        </w:rPr>
        <w:t xml:space="preserve"> </w:t>
      </w:r>
      <w:r>
        <w:t>Instrumen</w:t>
      </w:r>
      <w:r>
        <w:rPr>
          <w:spacing w:val="-1"/>
        </w:rPr>
        <w:t xml:space="preserve"> </w:t>
      </w:r>
      <w:r>
        <w:t>Pola</w:t>
      </w:r>
      <w:r>
        <w:rPr>
          <w:spacing w:val="-1"/>
        </w:rPr>
        <w:t xml:space="preserve"> </w:t>
      </w:r>
      <w:r>
        <w:t>Asuh</w:t>
      </w:r>
      <w:r>
        <w:rPr>
          <w:spacing w:val="-1"/>
        </w:rPr>
        <w:t xml:space="preserve"> </w:t>
      </w:r>
      <w:r>
        <w:rPr>
          <w:spacing w:val="-2"/>
        </w:rPr>
        <w:t>Otoriter</w:t>
      </w:r>
      <w:r>
        <w:tab/>
      </w:r>
      <w:r>
        <w:rPr>
          <w:spacing w:val="-5"/>
        </w:rPr>
        <w:t>35</w:t>
      </w:r>
    </w:p>
    <w:p w:rsidR="000857F9" w:rsidRDefault="00196ABF">
      <w:pPr>
        <w:tabs>
          <w:tab w:val="right" w:leader="dot" w:pos="8465"/>
        </w:tabs>
        <w:spacing w:before="276"/>
        <w:ind w:left="568"/>
        <w:rPr>
          <w:sz w:val="24"/>
        </w:rPr>
      </w:pPr>
      <w:r>
        <w:rPr>
          <w:b/>
          <w:sz w:val="24"/>
        </w:rPr>
        <w:t>Tabel</w:t>
      </w:r>
      <w:r>
        <w:rPr>
          <w:b/>
          <w:spacing w:val="-3"/>
          <w:sz w:val="24"/>
        </w:rPr>
        <w:t xml:space="preserve"> </w:t>
      </w:r>
      <w:r>
        <w:rPr>
          <w:b/>
          <w:sz w:val="24"/>
        </w:rPr>
        <w:t xml:space="preserve">3.4 </w:t>
      </w:r>
      <w:r>
        <w:rPr>
          <w:sz w:val="24"/>
        </w:rPr>
        <w:t>Kisi-Kisi</w:t>
      </w:r>
      <w:r>
        <w:rPr>
          <w:spacing w:val="-1"/>
          <w:sz w:val="24"/>
        </w:rPr>
        <w:t xml:space="preserve"> </w:t>
      </w:r>
      <w:r>
        <w:rPr>
          <w:sz w:val="24"/>
        </w:rPr>
        <w:t>Instrumen</w:t>
      </w:r>
      <w:r>
        <w:rPr>
          <w:spacing w:val="-2"/>
          <w:sz w:val="24"/>
        </w:rPr>
        <w:t xml:space="preserve"> </w:t>
      </w:r>
      <w:r>
        <w:rPr>
          <w:sz w:val="24"/>
        </w:rPr>
        <w:t xml:space="preserve">Etika </w:t>
      </w:r>
      <w:r>
        <w:rPr>
          <w:spacing w:val="-2"/>
          <w:sz w:val="24"/>
        </w:rPr>
        <w:t>Komunikasi</w:t>
      </w:r>
      <w:r>
        <w:rPr>
          <w:sz w:val="24"/>
        </w:rPr>
        <w:tab/>
      </w:r>
      <w:r>
        <w:rPr>
          <w:spacing w:val="-5"/>
          <w:sz w:val="24"/>
        </w:rPr>
        <w:t>36</w:t>
      </w:r>
    </w:p>
    <w:p w:rsidR="000857F9" w:rsidRDefault="00196ABF">
      <w:pPr>
        <w:pStyle w:val="BodyText"/>
        <w:tabs>
          <w:tab w:val="right" w:leader="dot" w:pos="8497"/>
        </w:tabs>
        <w:spacing w:before="276"/>
        <w:ind w:left="568"/>
      </w:pPr>
      <w:r>
        <w:rPr>
          <w:b/>
        </w:rPr>
        <w:t>Tabel</w:t>
      </w:r>
      <w:r>
        <w:rPr>
          <w:b/>
          <w:spacing w:val="-1"/>
        </w:rPr>
        <w:t xml:space="preserve"> </w:t>
      </w:r>
      <w:r>
        <w:rPr>
          <w:b/>
        </w:rPr>
        <w:t>4.1</w:t>
      </w:r>
      <w:r>
        <w:rPr>
          <w:b/>
          <w:spacing w:val="-1"/>
        </w:rPr>
        <w:t xml:space="preserve"> </w:t>
      </w:r>
      <w:r>
        <w:t>Uji</w:t>
      </w:r>
      <w:r>
        <w:rPr>
          <w:spacing w:val="-1"/>
        </w:rPr>
        <w:t xml:space="preserve"> </w:t>
      </w:r>
      <w:r>
        <w:t>Validitas</w:t>
      </w:r>
      <w:r>
        <w:rPr>
          <w:spacing w:val="-3"/>
        </w:rPr>
        <w:t xml:space="preserve"> </w:t>
      </w:r>
      <w:r>
        <w:t>Angket</w:t>
      </w:r>
      <w:r>
        <w:rPr>
          <w:spacing w:val="-1"/>
        </w:rPr>
        <w:t xml:space="preserve"> </w:t>
      </w:r>
      <w:r>
        <w:t>Etika</w:t>
      </w:r>
      <w:r>
        <w:rPr>
          <w:spacing w:val="-1"/>
        </w:rPr>
        <w:t xml:space="preserve"> </w:t>
      </w:r>
      <w:r>
        <w:rPr>
          <w:spacing w:val="-2"/>
        </w:rPr>
        <w:t>Komunikasi.</w:t>
      </w:r>
      <w:r>
        <w:tab/>
      </w:r>
      <w:r>
        <w:rPr>
          <w:spacing w:val="-5"/>
        </w:rPr>
        <w:t>44</w:t>
      </w:r>
    </w:p>
    <w:p w:rsidR="000857F9" w:rsidRDefault="00196ABF">
      <w:pPr>
        <w:pStyle w:val="BodyText"/>
        <w:tabs>
          <w:tab w:val="right" w:leader="dot" w:pos="8482"/>
        </w:tabs>
        <w:spacing w:before="276"/>
        <w:ind w:left="568"/>
      </w:pPr>
      <w:r>
        <w:rPr>
          <w:b/>
        </w:rPr>
        <w:t>Tabel</w:t>
      </w:r>
      <w:r>
        <w:rPr>
          <w:b/>
          <w:spacing w:val="-2"/>
        </w:rPr>
        <w:t xml:space="preserve"> </w:t>
      </w:r>
      <w:r>
        <w:rPr>
          <w:b/>
        </w:rPr>
        <w:t>4.2</w:t>
      </w:r>
      <w:r>
        <w:rPr>
          <w:b/>
          <w:spacing w:val="-1"/>
        </w:rPr>
        <w:t xml:space="preserve"> </w:t>
      </w:r>
      <w:r>
        <w:t>Uji</w:t>
      </w:r>
      <w:r>
        <w:rPr>
          <w:spacing w:val="-2"/>
        </w:rPr>
        <w:t xml:space="preserve"> </w:t>
      </w:r>
      <w:r>
        <w:t>Reliabilitas</w:t>
      </w:r>
      <w:r>
        <w:rPr>
          <w:spacing w:val="-2"/>
        </w:rPr>
        <w:t xml:space="preserve"> </w:t>
      </w:r>
      <w:r>
        <w:t>Angket</w:t>
      </w:r>
      <w:r>
        <w:rPr>
          <w:spacing w:val="-2"/>
        </w:rPr>
        <w:t xml:space="preserve"> </w:t>
      </w:r>
      <w:r>
        <w:t>Etika</w:t>
      </w:r>
      <w:r>
        <w:rPr>
          <w:spacing w:val="-1"/>
        </w:rPr>
        <w:t xml:space="preserve"> </w:t>
      </w:r>
      <w:r>
        <w:rPr>
          <w:spacing w:val="-2"/>
        </w:rPr>
        <w:t>Komunikasi.</w:t>
      </w:r>
      <w:r>
        <w:tab/>
      </w:r>
      <w:r>
        <w:rPr>
          <w:spacing w:val="-5"/>
        </w:rPr>
        <w:t>48</w:t>
      </w:r>
    </w:p>
    <w:p w:rsidR="000857F9" w:rsidRDefault="00196ABF">
      <w:pPr>
        <w:tabs>
          <w:tab w:val="right" w:leader="dot" w:pos="8501"/>
        </w:tabs>
        <w:spacing w:before="276"/>
        <w:ind w:left="568"/>
        <w:rPr>
          <w:sz w:val="24"/>
        </w:rPr>
      </w:pPr>
      <w:r>
        <w:rPr>
          <w:b/>
          <w:sz w:val="24"/>
        </w:rPr>
        <w:t>Tabel</w:t>
      </w:r>
      <w:r>
        <w:rPr>
          <w:b/>
          <w:spacing w:val="-1"/>
          <w:sz w:val="24"/>
        </w:rPr>
        <w:t xml:space="preserve"> </w:t>
      </w:r>
      <w:r>
        <w:rPr>
          <w:b/>
          <w:sz w:val="24"/>
        </w:rPr>
        <w:t xml:space="preserve">4.3 </w:t>
      </w:r>
      <w:r>
        <w:rPr>
          <w:sz w:val="24"/>
        </w:rPr>
        <w:t>Hasil Hitung</w:t>
      </w:r>
      <w:r>
        <w:rPr>
          <w:spacing w:val="-3"/>
          <w:sz w:val="24"/>
        </w:rPr>
        <w:t xml:space="preserve"> </w:t>
      </w:r>
      <w:r>
        <w:rPr>
          <w:sz w:val="24"/>
        </w:rPr>
        <w:t xml:space="preserve">Uji </w:t>
      </w:r>
      <w:r>
        <w:rPr>
          <w:spacing w:val="-2"/>
          <w:sz w:val="24"/>
        </w:rPr>
        <w:t>Normalitas.</w:t>
      </w:r>
      <w:r>
        <w:rPr>
          <w:sz w:val="24"/>
        </w:rPr>
        <w:tab/>
      </w:r>
      <w:r>
        <w:rPr>
          <w:spacing w:val="-5"/>
          <w:sz w:val="24"/>
        </w:rPr>
        <w:t>49</w:t>
      </w:r>
    </w:p>
    <w:p w:rsidR="000857F9" w:rsidRDefault="00196ABF">
      <w:pPr>
        <w:tabs>
          <w:tab w:val="right" w:leader="dot" w:pos="8475"/>
        </w:tabs>
        <w:spacing w:before="276"/>
        <w:ind w:left="568"/>
        <w:rPr>
          <w:sz w:val="24"/>
        </w:rPr>
      </w:pPr>
      <w:r>
        <w:rPr>
          <w:b/>
          <w:sz w:val="24"/>
        </w:rPr>
        <w:t>Tabel</w:t>
      </w:r>
      <w:r>
        <w:rPr>
          <w:b/>
          <w:spacing w:val="-1"/>
          <w:sz w:val="24"/>
        </w:rPr>
        <w:t xml:space="preserve"> </w:t>
      </w:r>
      <w:r>
        <w:rPr>
          <w:b/>
          <w:sz w:val="24"/>
        </w:rPr>
        <w:t xml:space="preserve">4.4 </w:t>
      </w:r>
      <w:r>
        <w:rPr>
          <w:sz w:val="24"/>
        </w:rPr>
        <w:t>Hasil Hitung</w:t>
      </w:r>
      <w:r>
        <w:rPr>
          <w:spacing w:val="-3"/>
          <w:sz w:val="24"/>
        </w:rPr>
        <w:t xml:space="preserve"> </w:t>
      </w:r>
      <w:r>
        <w:rPr>
          <w:sz w:val="24"/>
        </w:rPr>
        <w:t>Uji</w:t>
      </w:r>
      <w:r>
        <w:rPr>
          <w:spacing w:val="1"/>
          <w:sz w:val="24"/>
        </w:rPr>
        <w:t xml:space="preserve"> </w:t>
      </w:r>
      <w:r>
        <w:rPr>
          <w:spacing w:val="-2"/>
          <w:sz w:val="24"/>
        </w:rPr>
        <w:t>Linieritas</w:t>
      </w:r>
      <w:r>
        <w:rPr>
          <w:sz w:val="24"/>
        </w:rPr>
        <w:tab/>
      </w:r>
      <w:r>
        <w:rPr>
          <w:spacing w:val="-5"/>
          <w:sz w:val="24"/>
        </w:rPr>
        <w:t>50</w:t>
      </w:r>
    </w:p>
    <w:p w:rsidR="000857F9" w:rsidRDefault="00196ABF">
      <w:pPr>
        <w:pStyle w:val="BodyText"/>
        <w:tabs>
          <w:tab w:val="right" w:leader="dot" w:pos="8494"/>
        </w:tabs>
        <w:spacing w:before="276"/>
        <w:ind w:left="568"/>
      </w:pPr>
      <w:r>
        <w:rPr>
          <w:b/>
        </w:rPr>
        <w:t>Tabel</w:t>
      </w:r>
      <w:r>
        <w:rPr>
          <w:b/>
          <w:spacing w:val="-2"/>
        </w:rPr>
        <w:t xml:space="preserve"> </w:t>
      </w:r>
      <w:r>
        <w:rPr>
          <w:b/>
        </w:rPr>
        <w:t>4.5</w:t>
      </w:r>
      <w:r>
        <w:rPr>
          <w:b/>
          <w:spacing w:val="-1"/>
        </w:rPr>
        <w:t xml:space="preserve"> </w:t>
      </w:r>
      <w:r>
        <w:t>Hasil Hitung</w:t>
      </w:r>
      <w:r>
        <w:rPr>
          <w:spacing w:val="-4"/>
        </w:rPr>
        <w:t xml:space="preserve"> </w:t>
      </w:r>
      <w:r>
        <w:t>Analisis</w:t>
      </w:r>
      <w:r>
        <w:rPr>
          <w:spacing w:val="-1"/>
        </w:rPr>
        <w:t xml:space="preserve"> </w:t>
      </w:r>
      <w:r>
        <w:t>Regresi</w:t>
      </w:r>
      <w:r>
        <w:rPr>
          <w:spacing w:val="-2"/>
        </w:rPr>
        <w:t xml:space="preserve"> </w:t>
      </w:r>
      <w:r>
        <w:t>Linier</w:t>
      </w:r>
      <w:r>
        <w:rPr>
          <w:spacing w:val="-3"/>
        </w:rPr>
        <w:t xml:space="preserve"> </w:t>
      </w:r>
      <w:r>
        <w:rPr>
          <w:spacing w:val="-2"/>
        </w:rPr>
        <w:t>Sederhana</w:t>
      </w:r>
      <w:r>
        <w:tab/>
      </w:r>
      <w:r>
        <w:rPr>
          <w:spacing w:val="-5"/>
        </w:rPr>
        <w:t>52</w:t>
      </w: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spacing w:before="185"/>
        <w:rPr>
          <w:sz w:val="22"/>
        </w:rPr>
      </w:pPr>
    </w:p>
    <w:p w:rsidR="000857F9" w:rsidRDefault="00196ABF">
      <w:pPr>
        <w:ind w:left="693" w:right="264"/>
        <w:jc w:val="center"/>
        <w:rPr>
          <w:rFonts w:ascii="Calibri"/>
        </w:rPr>
      </w:pPr>
      <w:r>
        <w:rPr>
          <w:rFonts w:ascii="Calibri"/>
          <w:spacing w:val="-10"/>
        </w:rPr>
        <w:t>x</w:t>
      </w:r>
    </w:p>
    <w:p w:rsidR="000857F9" w:rsidRDefault="000857F9">
      <w:pPr>
        <w:jc w:val="center"/>
        <w:rPr>
          <w:rFonts w:ascii="Calibri"/>
        </w:rPr>
        <w:sectPr w:rsidR="000857F9">
          <w:pgSz w:w="11910" w:h="16850"/>
          <w:pgMar w:top="1940" w:right="1559" w:bottom="280" w:left="1700" w:header="720" w:footer="720" w:gutter="0"/>
          <w:cols w:space="720"/>
        </w:sectPr>
      </w:pPr>
    </w:p>
    <w:p w:rsidR="000857F9" w:rsidRDefault="000857F9">
      <w:pPr>
        <w:pStyle w:val="BodyText"/>
        <w:spacing w:before="33"/>
        <w:rPr>
          <w:rFonts w:ascii="Calibri"/>
        </w:rPr>
      </w:pPr>
    </w:p>
    <w:p w:rsidR="000857F9" w:rsidRDefault="00196ABF">
      <w:pPr>
        <w:pStyle w:val="Heading2"/>
        <w:ind w:right="268"/>
      </w:pPr>
      <w:bookmarkStart w:id="3" w:name="_TOC_250052"/>
      <w:r>
        <w:t>DAFTAR</w:t>
      </w:r>
      <w:r>
        <w:rPr>
          <w:spacing w:val="-6"/>
        </w:rPr>
        <w:t xml:space="preserve"> </w:t>
      </w:r>
      <w:bookmarkEnd w:id="3"/>
      <w:r>
        <w:rPr>
          <w:spacing w:val="-2"/>
        </w:rPr>
        <w:t>GAMBAR</w:t>
      </w:r>
    </w:p>
    <w:p w:rsidR="000857F9" w:rsidRDefault="00196ABF">
      <w:pPr>
        <w:pStyle w:val="BodyText"/>
        <w:tabs>
          <w:tab w:val="left" w:leader="dot" w:pos="8225"/>
        </w:tabs>
        <w:spacing w:before="276" w:line="480" w:lineRule="auto"/>
        <w:ind w:left="568" w:right="140" w:firstLine="7072"/>
      </w:pPr>
      <w:r>
        <w:rPr>
          <w:spacing w:val="-2"/>
        </w:rPr>
        <w:t xml:space="preserve">Halaman </w:t>
      </w:r>
      <w:r>
        <w:t>Gambar</w:t>
      </w:r>
      <w:r>
        <w:rPr>
          <w:spacing w:val="-3"/>
        </w:rPr>
        <w:t xml:space="preserve"> </w:t>
      </w:r>
      <w:r>
        <w:t>2.1</w:t>
      </w:r>
      <w:r>
        <w:rPr>
          <w:spacing w:val="-1"/>
        </w:rPr>
        <w:t xml:space="preserve"> </w:t>
      </w:r>
      <w:r>
        <w:t>Kerangka</w:t>
      </w:r>
      <w:r>
        <w:rPr>
          <w:spacing w:val="-1"/>
        </w:rPr>
        <w:t xml:space="preserve"> </w:t>
      </w:r>
      <w:r>
        <w:rPr>
          <w:spacing w:val="-2"/>
        </w:rPr>
        <w:t>Berpikir</w:t>
      </w:r>
      <w:r>
        <w:tab/>
      </w:r>
      <w:r>
        <w:rPr>
          <w:spacing w:val="-5"/>
        </w:rPr>
        <w:t>27</w:t>
      </w:r>
    </w:p>
    <w:p w:rsidR="000857F9" w:rsidRDefault="00196ABF">
      <w:pPr>
        <w:pStyle w:val="BodyText"/>
        <w:tabs>
          <w:tab w:val="left" w:leader="dot" w:pos="8225"/>
        </w:tabs>
        <w:spacing w:before="1"/>
        <w:ind w:left="568"/>
      </w:pPr>
      <w:r>
        <w:rPr>
          <w:noProof/>
          <w:lang w:val="en-US"/>
        </w:rPr>
        <w:drawing>
          <wp:anchor distT="0" distB="0" distL="0" distR="0" simplePos="0" relativeHeight="477789184" behindDoc="1" locked="0" layoutInCell="1" allowOverlap="1">
            <wp:simplePos x="0" y="0"/>
            <wp:positionH relativeFrom="page">
              <wp:posOffset>1087882</wp:posOffset>
            </wp:positionH>
            <wp:positionV relativeFrom="paragraph">
              <wp:posOffset>189070</wp:posOffset>
            </wp:positionV>
            <wp:extent cx="5397499" cy="5321299"/>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3"/>
        </w:rPr>
        <w:t xml:space="preserve"> </w:t>
      </w:r>
      <w:r>
        <w:t>3.1</w:t>
      </w:r>
      <w:r>
        <w:rPr>
          <w:spacing w:val="-1"/>
        </w:rPr>
        <w:t xml:space="preserve"> </w:t>
      </w:r>
      <w:r>
        <w:t>Desain</w:t>
      </w:r>
      <w:r>
        <w:rPr>
          <w:spacing w:val="-1"/>
        </w:rPr>
        <w:t xml:space="preserve"> </w:t>
      </w:r>
      <w:r>
        <w:rPr>
          <w:spacing w:val="-2"/>
        </w:rPr>
        <w:t>Penelitian</w:t>
      </w:r>
      <w:r>
        <w:tab/>
      </w:r>
      <w:r>
        <w:rPr>
          <w:spacing w:val="-5"/>
        </w:rPr>
        <w:t>30</w:t>
      </w:r>
    </w:p>
    <w:p w:rsidR="000857F9" w:rsidRDefault="00196ABF">
      <w:pPr>
        <w:pStyle w:val="BodyText"/>
        <w:tabs>
          <w:tab w:val="left" w:leader="dot" w:pos="8225"/>
        </w:tabs>
        <w:spacing w:before="276"/>
        <w:ind w:left="568"/>
      </w:pPr>
      <w:r>
        <w:t>Gambar</w:t>
      </w:r>
      <w:r>
        <w:rPr>
          <w:spacing w:val="-3"/>
        </w:rPr>
        <w:t xml:space="preserve"> </w:t>
      </w:r>
      <w:r>
        <w:t>3.2 Prosedur</w:t>
      </w:r>
      <w:r>
        <w:rPr>
          <w:spacing w:val="-1"/>
        </w:rPr>
        <w:t xml:space="preserve"> </w:t>
      </w:r>
      <w:r>
        <w:rPr>
          <w:spacing w:val="-2"/>
        </w:rPr>
        <w:t>Penelitian</w:t>
      </w:r>
      <w:r>
        <w:tab/>
      </w:r>
      <w:r>
        <w:rPr>
          <w:spacing w:val="-5"/>
        </w:rPr>
        <w:t>38</w:t>
      </w: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spacing w:before="208"/>
        <w:rPr>
          <w:sz w:val="22"/>
        </w:rPr>
      </w:pPr>
    </w:p>
    <w:p w:rsidR="000857F9" w:rsidRDefault="00196ABF">
      <w:pPr>
        <w:ind w:left="693" w:right="265"/>
        <w:jc w:val="center"/>
        <w:rPr>
          <w:rFonts w:ascii="Calibri"/>
        </w:rPr>
      </w:pPr>
      <w:r>
        <w:rPr>
          <w:rFonts w:ascii="Calibri"/>
          <w:spacing w:val="-5"/>
        </w:rPr>
        <w:t>xi</w:t>
      </w:r>
    </w:p>
    <w:p w:rsidR="000857F9" w:rsidRDefault="000857F9">
      <w:pPr>
        <w:jc w:val="center"/>
        <w:rPr>
          <w:rFonts w:ascii="Calibri"/>
        </w:rPr>
        <w:sectPr w:rsidR="000857F9">
          <w:pgSz w:w="11910" w:h="16850"/>
          <w:pgMar w:top="1940" w:right="1559" w:bottom="280" w:left="1700" w:header="720" w:footer="720" w:gutter="0"/>
          <w:cols w:space="720"/>
        </w:sectPr>
      </w:pPr>
    </w:p>
    <w:p w:rsidR="000857F9" w:rsidRDefault="000857F9">
      <w:pPr>
        <w:pStyle w:val="BodyText"/>
        <w:spacing w:before="33"/>
        <w:rPr>
          <w:rFonts w:ascii="Calibri"/>
        </w:rPr>
      </w:pPr>
    </w:p>
    <w:p w:rsidR="000857F9" w:rsidRDefault="00196ABF">
      <w:pPr>
        <w:pStyle w:val="Heading2"/>
        <w:ind w:right="271"/>
      </w:pPr>
      <w:bookmarkStart w:id="4" w:name="_TOC_250051"/>
      <w:r>
        <w:t>DAFTAR</w:t>
      </w:r>
      <w:r>
        <w:rPr>
          <w:spacing w:val="-6"/>
        </w:rPr>
        <w:t xml:space="preserve"> </w:t>
      </w:r>
      <w:bookmarkEnd w:id="4"/>
      <w:r>
        <w:rPr>
          <w:spacing w:val="-2"/>
        </w:rPr>
        <w:t>LAMPIRAN</w:t>
      </w:r>
    </w:p>
    <w:p w:rsidR="000857F9" w:rsidRDefault="000857F9">
      <w:pPr>
        <w:pStyle w:val="BodyText"/>
        <w:rPr>
          <w:b/>
        </w:rPr>
      </w:pPr>
    </w:p>
    <w:p w:rsidR="000857F9" w:rsidRDefault="00196ABF">
      <w:pPr>
        <w:pStyle w:val="Heading3"/>
        <w:spacing w:before="1"/>
        <w:ind w:left="0" w:right="138"/>
        <w:jc w:val="right"/>
      </w:pPr>
      <w:r>
        <w:rPr>
          <w:spacing w:val="-2"/>
        </w:rPr>
        <w:t>Halaman</w:t>
      </w:r>
    </w:p>
    <w:p w:rsidR="000857F9" w:rsidRDefault="00196ABF">
      <w:pPr>
        <w:spacing w:before="276"/>
        <w:ind w:left="568"/>
        <w:rPr>
          <w:b/>
          <w:sz w:val="24"/>
        </w:rPr>
      </w:pPr>
      <w:r>
        <w:rPr>
          <w:b/>
          <w:sz w:val="24"/>
        </w:rPr>
        <w:t>Lampiran</w:t>
      </w:r>
      <w:r>
        <w:rPr>
          <w:b/>
          <w:spacing w:val="-3"/>
          <w:sz w:val="24"/>
        </w:rPr>
        <w:t xml:space="preserve"> </w:t>
      </w:r>
      <w:r>
        <w:rPr>
          <w:b/>
          <w:sz w:val="24"/>
        </w:rPr>
        <w:t>A:</w:t>
      </w:r>
      <w:r>
        <w:rPr>
          <w:b/>
          <w:spacing w:val="-3"/>
          <w:sz w:val="24"/>
        </w:rPr>
        <w:t xml:space="preserve"> </w:t>
      </w:r>
      <w:r>
        <w:rPr>
          <w:b/>
          <w:sz w:val="24"/>
        </w:rPr>
        <w:t>Data</w:t>
      </w:r>
      <w:r>
        <w:rPr>
          <w:b/>
          <w:spacing w:val="-2"/>
          <w:sz w:val="24"/>
        </w:rPr>
        <w:t xml:space="preserve"> Penelitian</w:t>
      </w:r>
    </w:p>
    <w:p w:rsidR="000857F9" w:rsidRDefault="00196ABF">
      <w:pPr>
        <w:pStyle w:val="ListParagraph"/>
        <w:numPr>
          <w:ilvl w:val="1"/>
          <w:numId w:val="22"/>
        </w:numPr>
        <w:tabs>
          <w:tab w:val="left" w:pos="979"/>
          <w:tab w:val="right" w:leader="dot" w:pos="8465"/>
        </w:tabs>
        <w:spacing w:before="276"/>
        <w:ind w:left="979" w:hanging="411"/>
        <w:rPr>
          <w:sz w:val="24"/>
        </w:rPr>
      </w:pPr>
      <w:r>
        <w:rPr>
          <w:noProof/>
          <w:sz w:val="24"/>
          <w:lang w:val="en-US"/>
        </w:rPr>
        <w:drawing>
          <wp:anchor distT="0" distB="0" distL="0" distR="0" simplePos="0" relativeHeight="477789696" behindDoc="1" locked="0" layoutInCell="1" allowOverlap="1">
            <wp:simplePos x="0" y="0"/>
            <wp:positionH relativeFrom="page">
              <wp:posOffset>1087882</wp:posOffset>
            </wp:positionH>
            <wp:positionV relativeFrom="paragraph">
              <wp:posOffset>363680</wp:posOffset>
            </wp:positionV>
            <wp:extent cx="5397499" cy="5321299"/>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Uji</w:t>
      </w:r>
      <w:r>
        <w:rPr>
          <w:spacing w:val="-2"/>
          <w:sz w:val="24"/>
        </w:rPr>
        <w:t xml:space="preserve"> </w:t>
      </w:r>
      <w:r>
        <w:rPr>
          <w:sz w:val="24"/>
        </w:rPr>
        <w:t>Coba</w:t>
      </w:r>
      <w:r>
        <w:rPr>
          <w:spacing w:val="-2"/>
          <w:sz w:val="24"/>
        </w:rPr>
        <w:t xml:space="preserve"> </w:t>
      </w:r>
      <w:r>
        <w:rPr>
          <w:sz w:val="24"/>
        </w:rPr>
        <w:t>Instrumen</w:t>
      </w:r>
      <w:r>
        <w:rPr>
          <w:spacing w:val="1"/>
          <w:sz w:val="24"/>
        </w:rPr>
        <w:t xml:space="preserve"> </w:t>
      </w:r>
      <w:r>
        <w:rPr>
          <w:sz w:val="24"/>
        </w:rPr>
        <w:t>Penelitian</w:t>
      </w:r>
      <w:r>
        <w:rPr>
          <w:spacing w:val="-1"/>
          <w:sz w:val="24"/>
        </w:rPr>
        <w:t xml:space="preserve"> </w:t>
      </w:r>
      <w:r>
        <w:rPr>
          <w:sz w:val="24"/>
        </w:rPr>
        <w:t>Angket</w:t>
      </w:r>
      <w:r>
        <w:rPr>
          <w:spacing w:val="-1"/>
          <w:sz w:val="24"/>
        </w:rPr>
        <w:t xml:space="preserve"> </w:t>
      </w:r>
      <w:r>
        <w:rPr>
          <w:sz w:val="24"/>
        </w:rPr>
        <w:t>Pola</w:t>
      </w:r>
      <w:r>
        <w:rPr>
          <w:spacing w:val="-1"/>
          <w:sz w:val="24"/>
        </w:rPr>
        <w:t xml:space="preserve"> </w:t>
      </w:r>
      <w:r>
        <w:rPr>
          <w:sz w:val="24"/>
        </w:rPr>
        <w:t>Asuh</w:t>
      </w:r>
      <w:r>
        <w:rPr>
          <w:spacing w:val="-1"/>
          <w:sz w:val="24"/>
        </w:rPr>
        <w:t xml:space="preserve"> </w:t>
      </w:r>
      <w:r>
        <w:rPr>
          <w:spacing w:val="-2"/>
          <w:sz w:val="24"/>
        </w:rPr>
        <w:t>Otoriter</w:t>
      </w:r>
      <w:r>
        <w:rPr>
          <w:sz w:val="24"/>
        </w:rPr>
        <w:tab/>
      </w:r>
      <w:r>
        <w:rPr>
          <w:spacing w:val="-5"/>
          <w:sz w:val="24"/>
        </w:rPr>
        <w:t>67</w:t>
      </w:r>
    </w:p>
    <w:p w:rsidR="000857F9" w:rsidRDefault="00196ABF">
      <w:pPr>
        <w:pStyle w:val="ListParagraph"/>
        <w:numPr>
          <w:ilvl w:val="1"/>
          <w:numId w:val="22"/>
        </w:numPr>
        <w:tabs>
          <w:tab w:val="left" w:pos="979"/>
          <w:tab w:val="right" w:leader="dot" w:pos="8465"/>
        </w:tabs>
        <w:spacing w:before="276"/>
        <w:ind w:left="979" w:hanging="411"/>
        <w:rPr>
          <w:sz w:val="24"/>
        </w:rPr>
      </w:pPr>
      <w:r>
        <w:rPr>
          <w:sz w:val="24"/>
        </w:rPr>
        <w:t>Uji</w:t>
      </w:r>
      <w:r>
        <w:rPr>
          <w:spacing w:val="-2"/>
          <w:sz w:val="24"/>
        </w:rPr>
        <w:t xml:space="preserve"> </w:t>
      </w:r>
      <w:r>
        <w:rPr>
          <w:sz w:val="24"/>
        </w:rPr>
        <w:t>Coba</w:t>
      </w:r>
      <w:r>
        <w:rPr>
          <w:spacing w:val="-2"/>
          <w:sz w:val="24"/>
        </w:rPr>
        <w:t xml:space="preserve"> </w:t>
      </w:r>
      <w:r>
        <w:rPr>
          <w:sz w:val="24"/>
        </w:rPr>
        <w:t>Instrumen</w:t>
      </w:r>
      <w:r>
        <w:rPr>
          <w:spacing w:val="1"/>
          <w:sz w:val="24"/>
        </w:rPr>
        <w:t xml:space="preserve"> </w:t>
      </w:r>
      <w:r>
        <w:rPr>
          <w:sz w:val="24"/>
        </w:rPr>
        <w:t>Penelitian</w:t>
      </w:r>
      <w:r>
        <w:rPr>
          <w:spacing w:val="-1"/>
          <w:sz w:val="24"/>
        </w:rPr>
        <w:t xml:space="preserve"> </w:t>
      </w:r>
      <w:r>
        <w:rPr>
          <w:sz w:val="24"/>
        </w:rPr>
        <w:t>Angket</w:t>
      </w:r>
      <w:r>
        <w:rPr>
          <w:spacing w:val="-1"/>
          <w:sz w:val="24"/>
        </w:rPr>
        <w:t xml:space="preserve"> </w:t>
      </w:r>
      <w:r>
        <w:rPr>
          <w:sz w:val="24"/>
        </w:rPr>
        <w:t>Etika</w:t>
      </w:r>
      <w:r>
        <w:rPr>
          <w:spacing w:val="-1"/>
          <w:sz w:val="24"/>
        </w:rPr>
        <w:t xml:space="preserve"> </w:t>
      </w:r>
      <w:r>
        <w:rPr>
          <w:spacing w:val="-2"/>
          <w:sz w:val="24"/>
        </w:rPr>
        <w:t>Komunikasi</w:t>
      </w:r>
      <w:r>
        <w:rPr>
          <w:sz w:val="24"/>
        </w:rPr>
        <w:tab/>
      </w:r>
      <w:r>
        <w:rPr>
          <w:spacing w:val="-5"/>
          <w:sz w:val="24"/>
        </w:rPr>
        <w:t>72</w:t>
      </w:r>
    </w:p>
    <w:p w:rsidR="000857F9" w:rsidRDefault="00196ABF">
      <w:pPr>
        <w:pStyle w:val="ListParagraph"/>
        <w:numPr>
          <w:ilvl w:val="1"/>
          <w:numId w:val="22"/>
        </w:numPr>
        <w:tabs>
          <w:tab w:val="left" w:pos="982"/>
          <w:tab w:val="right" w:leader="dot" w:pos="8465"/>
        </w:tabs>
        <w:spacing w:before="276"/>
        <w:ind w:left="982" w:hanging="414"/>
        <w:rPr>
          <w:sz w:val="24"/>
        </w:rPr>
      </w:pPr>
      <w:r>
        <w:rPr>
          <w:sz w:val="24"/>
        </w:rPr>
        <w:t>Instrumen</w:t>
      </w:r>
      <w:r>
        <w:rPr>
          <w:spacing w:val="-2"/>
          <w:sz w:val="24"/>
        </w:rPr>
        <w:t xml:space="preserve"> </w:t>
      </w:r>
      <w:r>
        <w:rPr>
          <w:sz w:val="24"/>
        </w:rPr>
        <w:t>Penelitian Angket</w:t>
      </w:r>
      <w:r>
        <w:rPr>
          <w:spacing w:val="-2"/>
          <w:sz w:val="24"/>
        </w:rPr>
        <w:t xml:space="preserve"> </w:t>
      </w:r>
      <w:r>
        <w:rPr>
          <w:sz w:val="24"/>
        </w:rPr>
        <w:t>Pola</w:t>
      </w:r>
      <w:r>
        <w:rPr>
          <w:spacing w:val="-2"/>
          <w:sz w:val="24"/>
        </w:rPr>
        <w:t xml:space="preserve"> </w:t>
      </w:r>
      <w:r>
        <w:rPr>
          <w:sz w:val="24"/>
        </w:rPr>
        <w:t>Asuh</w:t>
      </w:r>
      <w:r>
        <w:rPr>
          <w:spacing w:val="-1"/>
          <w:sz w:val="24"/>
        </w:rPr>
        <w:t xml:space="preserve"> </w:t>
      </w:r>
      <w:r>
        <w:rPr>
          <w:spacing w:val="-2"/>
          <w:sz w:val="24"/>
        </w:rPr>
        <w:t>Otoriter</w:t>
      </w:r>
      <w:r>
        <w:rPr>
          <w:sz w:val="24"/>
        </w:rPr>
        <w:tab/>
      </w:r>
      <w:r>
        <w:rPr>
          <w:spacing w:val="-5"/>
          <w:sz w:val="24"/>
        </w:rPr>
        <w:t>78</w:t>
      </w:r>
    </w:p>
    <w:p w:rsidR="000857F9" w:rsidRDefault="00196ABF">
      <w:pPr>
        <w:pStyle w:val="ListParagraph"/>
        <w:numPr>
          <w:ilvl w:val="1"/>
          <w:numId w:val="22"/>
        </w:numPr>
        <w:tabs>
          <w:tab w:val="left" w:pos="981"/>
          <w:tab w:val="right" w:leader="dot" w:pos="8465"/>
        </w:tabs>
        <w:spacing w:before="276"/>
        <w:rPr>
          <w:sz w:val="24"/>
        </w:rPr>
      </w:pPr>
      <w:r>
        <w:rPr>
          <w:sz w:val="24"/>
        </w:rPr>
        <w:t>Instrumen</w:t>
      </w:r>
      <w:r>
        <w:rPr>
          <w:spacing w:val="-3"/>
          <w:sz w:val="24"/>
        </w:rPr>
        <w:t xml:space="preserve"> </w:t>
      </w:r>
      <w:r>
        <w:rPr>
          <w:sz w:val="24"/>
        </w:rPr>
        <w:t>Penelitian</w:t>
      </w:r>
      <w:r>
        <w:rPr>
          <w:spacing w:val="1"/>
          <w:sz w:val="24"/>
        </w:rPr>
        <w:t xml:space="preserve"> </w:t>
      </w:r>
      <w:r>
        <w:rPr>
          <w:sz w:val="24"/>
        </w:rPr>
        <w:t>Angket</w:t>
      </w:r>
      <w:r>
        <w:rPr>
          <w:spacing w:val="-2"/>
          <w:sz w:val="24"/>
        </w:rPr>
        <w:t xml:space="preserve"> </w:t>
      </w:r>
      <w:r>
        <w:rPr>
          <w:sz w:val="24"/>
        </w:rPr>
        <w:t>Etika</w:t>
      </w:r>
      <w:r>
        <w:rPr>
          <w:spacing w:val="-2"/>
          <w:sz w:val="24"/>
        </w:rPr>
        <w:t xml:space="preserve"> Komunikasi</w:t>
      </w:r>
      <w:r>
        <w:rPr>
          <w:sz w:val="24"/>
        </w:rPr>
        <w:tab/>
      </w:r>
      <w:r>
        <w:rPr>
          <w:spacing w:val="-5"/>
          <w:sz w:val="24"/>
        </w:rPr>
        <w:t>83</w:t>
      </w:r>
    </w:p>
    <w:p w:rsidR="000857F9" w:rsidRDefault="00196ABF">
      <w:pPr>
        <w:pStyle w:val="ListParagraph"/>
        <w:numPr>
          <w:ilvl w:val="1"/>
          <w:numId w:val="22"/>
        </w:numPr>
        <w:tabs>
          <w:tab w:val="left" w:pos="979"/>
          <w:tab w:val="right" w:leader="dot" w:pos="8465"/>
        </w:tabs>
        <w:spacing w:before="276"/>
        <w:ind w:left="979" w:hanging="411"/>
        <w:rPr>
          <w:sz w:val="24"/>
        </w:rPr>
      </w:pPr>
      <w:r>
        <w:rPr>
          <w:sz w:val="24"/>
        </w:rPr>
        <w:t>Nila</w:t>
      </w:r>
      <w:r>
        <w:rPr>
          <w:spacing w:val="-1"/>
          <w:sz w:val="24"/>
        </w:rPr>
        <w:t xml:space="preserve"> </w:t>
      </w:r>
      <w:r>
        <w:rPr>
          <w:sz w:val="24"/>
        </w:rPr>
        <w:t>r</w:t>
      </w:r>
      <w:r>
        <w:rPr>
          <w:spacing w:val="-3"/>
          <w:sz w:val="24"/>
        </w:rPr>
        <w:t xml:space="preserve"> </w:t>
      </w:r>
      <w:r>
        <w:rPr>
          <w:sz w:val="24"/>
        </w:rPr>
        <w:t xml:space="preserve">Product </w:t>
      </w:r>
      <w:r>
        <w:rPr>
          <w:spacing w:val="-2"/>
          <w:sz w:val="24"/>
        </w:rPr>
        <w:t>Moment</w:t>
      </w:r>
      <w:r>
        <w:rPr>
          <w:sz w:val="24"/>
        </w:rPr>
        <w:tab/>
      </w:r>
      <w:r>
        <w:rPr>
          <w:spacing w:val="-5"/>
          <w:sz w:val="24"/>
        </w:rPr>
        <w:t>88</w:t>
      </w:r>
    </w:p>
    <w:p w:rsidR="000857F9" w:rsidRDefault="00196ABF">
      <w:pPr>
        <w:pStyle w:val="ListParagraph"/>
        <w:numPr>
          <w:ilvl w:val="1"/>
          <w:numId w:val="22"/>
        </w:numPr>
        <w:tabs>
          <w:tab w:val="left" w:pos="979"/>
          <w:tab w:val="right" w:leader="dot" w:pos="8473"/>
        </w:tabs>
        <w:spacing w:before="276"/>
        <w:ind w:left="979" w:hanging="411"/>
        <w:rPr>
          <w:sz w:val="24"/>
        </w:rPr>
      </w:pPr>
      <w:r>
        <w:rPr>
          <w:sz w:val="24"/>
        </w:rPr>
        <w:t>Tabulasi</w:t>
      </w:r>
      <w:r>
        <w:rPr>
          <w:spacing w:val="-4"/>
          <w:sz w:val="24"/>
        </w:rPr>
        <w:t xml:space="preserve"> </w:t>
      </w:r>
      <w:r>
        <w:rPr>
          <w:sz w:val="24"/>
        </w:rPr>
        <w:t>Data Uji</w:t>
      </w:r>
      <w:r>
        <w:rPr>
          <w:spacing w:val="-2"/>
          <w:sz w:val="24"/>
        </w:rPr>
        <w:t xml:space="preserve"> </w:t>
      </w:r>
      <w:r>
        <w:rPr>
          <w:sz w:val="24"/>
        </w:rPr>
        <w:t>Validitas</w:t>
      </w:r>
      <w:r>
        <w:rPr>
          <w:spacing w:val="-2"/>
          <w:sz w:val="24"/>
        </w:rPr>
        <w:t xml:space="preserve"> </w:t>
      </w:r>
      <w:r>
        <w:rPr>
          <w:sz w:val="24"/>
        </w:rPr>
        <w:t>dan</w:t>
      </w:r>
      <w:r>
        <w:rPr>
          <w:spacing w:val="-2"/>
          <w:sz w:val="24"/>
        </w:rPr>
        <w:t xml:space="preserve"> </w:t>
      </w:r>
      <w:r>
        <w:rPr>
          <w:sz w:val="24"/>
        </w:rPr>
        <w:t>Reliabilitas</w:t>
      </w:r>
      <w:r>
        <w:rPr>
          <w:spacing w:val="-2"/>
          <w:sz w:val="24"/>
        </w:rPr>
        <w:t xml:space="preserve"> </w:t>
      </w:r>
      <w:r>
        <w:rPr>
          <w:sz w:val="24"/>
        </w:rPr>
        <w:t>Angket Pola</w:t>
      </w:r>
      <w:r>
        <w:rPr>
          <w:spacing w:val="-1"/>
          <w:sz w:val="24"/>
        </w:rPr>
        <w:t xml:space="preserve"> </w:t>
      </w:r>
      <w:r>
        <w:rPr>
          <w:sz w:val="24"/>
        </w:rPr>
        <w:t>Asuh</w:t>
      </w:r>
      <w:r>
        <w:rPr>
          <w:spacing w:val="-1"/>
          <w:sz w:val="24"/>
        </w:rPr>
        <w:t xml:space="preserve"> </w:t>
      </w:r>
      <w:r>
        <w:rPr>
          <w:spacing w:val="-2"/>
          <w:sz w:val="24"/>
        </w:rPr>
        <w:t>Otoriter</w:t>
      </w:r>
      <w:r>
        <w:rPr>
          <w:sz w:val="24"/>
        </w:rPr>
        <w:tab/>
      </w:r>
      <w:r>
        <w:rPr>
          <w:spacing w:val="-5"/>
          <w:sz w:val="24"/>
        </w:rPr>
        <w:t>92</w:t>
      </w:r>
    </w:p>
    <w:p w:rsidR="000857F9" w:rsidRDefault="00196ABF">
      <w:pPr>
        <w:pStyle w:val="ListParagraph"/>
        <w:numPr>
          <w:ilvl w:val="1"/>
          <w:numId w:val="22"/>
        </w:numPr>
        <w:tabs>
          <w:tab w:val="left" w:pos="980"/>
          <w:tab w:val="right" w:leader="dot" w:pos="8489"/>
        </w:tabs>
        <w:spacing w:before="276"/>
        <w:ind w:left="980" w:hanging="412"/>
        <w:rPr>
          <w:sz w:val="24"/>
        </w:rPr>
      </w:pPr>
      <w:r>
        <w:rPr>
          <w:sz w:val="24"/>
        </w:rPr>
        <w:t>Tabulasi</w:t>
      </w:r>
      <w:r>
        <w:rPr>
          <w:spacing w:val="-4"/>
          <w:sz w:val="24"/>
        </w:rPr>
        <w:t xml:space="preserve"> </w:t>
      </w:r>
      <w:r>
        <w:rPr>
          <w:sz w:val="24"/>
        </w:rPr>
        <w:t>Data</w:t>
      </w:r>
      <w:r>
        <w:rPr>
          <w:spacing w:val="-1"/>
          <w:sz w:val="24"/>
        </w:rPr>
        <w:t xml:space="preserve"> </w:t>
      </w:r>
      <w:r>
        <w:rPr>
          <w:sz w:val="24"/>
        </w:rPr>
        <w:t>Uji</w:t>
      </w:r>
      <w:r>
        <w:rPr>
          <w:spacing w:val="-1"/>
          <w:sz w:val="24"/>
        </w:rPr>
        <w:t xml:space="preserve"> </w:t>
      </w:r>
      <w:r>
        <w:rPr>
          <w:sz w:val="24"/>
        </w:rPr>
        <w:t>Validitas</w:t>
      </w:r>
      <w:r>
        <w:rPr>
          <w:spacing w:val="-2"/>
          <w:sz w:val="24"/>
        </w:rPr>
        <w:t xml:space="preserve"> </w:t>
      </w:r>
      <w:r>
        <w:rPr>
          <w:sz w:val="24"/>
        </w:rPr>
        <w:t>dan</w:t>
      </w:r>
      <w:r>
        <w:rPr>
          <w:spacing w:val="-2"/>
          <w:sz w:val="24"/>
        </w:rPr>
        <w:t xml:space="preserve"> </w:t>
      </w:r>
      <w:r>
        <w:rPr>
          <w:sz w:val="24"/>
        </w:rPr>
        <w:t>Reliabilitas</w:t>
      </w:r>
      <w:r>
        <w:rPr>
          <w:spacing w:val="-2"/>
          <w:sz w:val="24"/>
        </w:rPr>
        <w:t xml:space="preserve"> </w:t>
      </w:r>
      <w:r>
        <w:rPr>
          <w:sz w:val="24"/>
        </w:rPr>
        <w:t>Angket Etika</w:t>
      </w:r>
      <w:r>
        <w:rPr>
          <w:spacing w:val="-2"/>
          <w:sz w:val="24"/>
        </w:rPr>
        <w:t xml:space="preserve"> Komunikasi</w:t>
      </w:r>
      <w:r>
        <w:rPr>
          <w:sz w:val="24"/>
        </w:rPr>
        <w:tab/>
      </w:r>
      <w:r>
        <w:rPr>
          <w:spacing w:val="-5"/>
          <w:sz w:val="24"/>
        </w:rPr>
        <w:t>94</w:t>
      </w:r>
    </w:p>
    <w:p w:rsidR="000857F9" w:rsidRDefault="00196ABF">
      <w:pPr>
        <w:pStyle w:val="ListParagraph"/>
        <w:numPr>
          <w:ilvl w:val="1"/>
          <w:numId w:val="22"/>
        </w:numPr>
        <w:tabs>
          <w:tab w:val="left" w:pos="979"/>
          <w:tab w:val="right" w:leader="dot" w:pos="8465"/>
        </w:tabs>
        <w:spacing w:before="276"/>
        <w:ind w:left="979" w:hanging="411"/>
        <w:rPr>
          <w:sz w:val="24"/>
        </w:rPr>
      </w:pPr>
      <w:r>
        <w:rPr>
          <w:sz w:val="24"/>
        </w:rPr>
        <w:t>Tabulasi</w:t>
      </w:r>
      <w:r>
        <w:rPr>
          <w:spacing w:val="-11"/>
          <w:sz w:val="24"/>
        </w:rPr>
        <w:t xml:space="preserve"> </w:t>
      </w:r>
      <w:r>
        <w:rPr>
          <w:sz w:val="24"/>
        </w:rPr>
        <w:t>Data</w:t>
      </w:r>
      <w:r>
        <w:rPr>
          <w:spacing w:val="-8"/>
          <w:sz w:val="24"/>
        </w:rPr>
        <w:t xml:space="preserve"> </w:t>
      </w:r>
      <w:r>
        <w:rPr>
          <w:sz w:val="24"/>
        </w:rPr>
        <w:t>Penelitian</w:t>
      </w:r>
      <w:r>
        <w:rPr>
          <w:spacing w:val="-10"/>
          <w:sz w:val="24"/>
        </w:rPr>
        <w:t xml:space="preserve"> </w:t>
      </w:r>
      <w:r>
        <w:rPr>
          <w:sz w:val="24"/>
        </w:rPr>
        <w:t>Angket</w:t>
      </w:r>
      <w:r>
        <w:rPr>
          <w:spacing w:val="-15"/>
          <w:sz w:val="24"/>
        </w:rPr>
        <w:t xml:space="preserve"> </w:t>
      </w:r>
      <w:r>
        <w:rPr>
          <w:sz w:val="24"/>
        </w:rPr>
        <w:t>Pola</w:t>
      </w:r>
      <w:r>
        <w:rPr>
          <w:spacing w:val="-6"/>
          <w:sz w:val="24"/>
        </w:rPr>
        <w:t xml:space="preserve"> </w:t>
      </w:r>
      <w:r>
        <w:rPr>
          <w:sz w:val="24"/>
        </w:rPr>
        <w:t>Asuh</w:t>
      </w:r>
      <w:r>
        <w:rPr>
          <w:spacing w:val="-5"/>
          <w:sz w:val="24"/>
        </w:rPr>
        <w:t xml:space="preserve"> </w:t>
      </w:r>
      <w:r>
        <w:rPr>
          <w:spacing w:val="-2"/>
          <w:sz w:val="24"/>
        </w:rPr>
        <w:t>Otoriter</w:t>
      </w:r>
      <w:r>
        <w:rPr>
          <w:sz w:val="24"/>
        </w:rPr>
        <w:tab/>
      </w:r>
      <w:r>
        <w:rPr>
          <w:spacing w:val="-5"/>
          <w:sz w:val="24"/>
        </w:rPr>
        <w:t>96</w:t>
      </w:r>
    </w:p>
    <w:p w:rsidR="000857F9" w:rsidRDefault="00196ABF">
      <w:pPr>
        <w:pStyle w:val="ListParagraph"/>
        <w:numPr>
          <w:ilvl w:val="1"/>
          <w:numId w:val="22"/>
        </w:numPr>
        <w:tabs>
          <w:tab w:val="left" w:pos="979"/>
          <w:tab w:val="right" w:leader="dot" w:pos="8465"/>
        </w:tabs>
        <w:spacing w:before="277"/>
        <w:ind w:left="979" w:hanging="411"/>
        <w:rPr>
          <w:sz w:val="24"/>
        </w:rPr>
      </w:pPr>
      <w:r>
        <w:rPr>
          <w:sz w:val="24"/>
        </w:rPr>
        <w:t>Tabulasi</w:t>
      </w:r>
      <w:r>
        <w:rPr>
          <w:spacing w:val="-13"/>
          <w:sz w:val="24"/>
        </w:rPr>
        <w:t xml:space="preserve"> </w:t>
      </w:r>
      <w:r>
        <w:rPr>
          <w:sz w:val="24"/>
        </w:rPr>
        <w:t>Data</w:t>
      </w:r>
      <w:r>
        <w:rPr>
          <w:spacing w:val="-8"/>
          <w:sz w:val="24"/>
        </w:rPr>
        <w:t xml:space="preserve"> </w:t>
      </w:r>
      <w:r>
        <w:rPr>
          <w:sz w:val="24"/>
        </w:rPr>
        <w:t>Penelitian</w:t>
      </w:r>
      <w:r>
        <w:rPr>
          <w:spacing w:val="-12"/>
          <w:sz w:val="24"/>
        </w:rPr>
        <w:t xml:space="preserve"> </w:t>
      </w:r>
      <w:r>
        <w:rPr>
          <w:sz w:val="24"/>
        </w:rPr>
        <w:t>Angket</w:t>
      </w:r>
      <w:r>
        <w:rPr>
          <w:spacing w:val="-15"/>
          <w:sz w:val="24"/>
        </w:rPr>
        <w:t xml:space="preserve"> </w:t>
      </w:r>
      <w:r>
        <w:rPr>
          <w:sz w:val="24"/>
        </w:rPr>
        <w:t>Etika</w:t>
      </w:r>
      <w:r>
        <w:rPr>
          <w:spacing w:val="-6"/>
          <w:sz w:val="24"/>
        </w:rPr>
        <w:t xml:space="preserve"> </w:t>
      </w:r>
      <w:r>
        <w:rPr>
          <w:spacing w:val="-2"/>
          <w:sz w:val="24"/>
        </w:rPr>
        <w:t>Komunikasi</w:t>
      </w:r>
      <w:r>
        <w:rPr>
          <w:sz w:val="24"/>
        </w:rPr>
        <w:tab/>
      </w:r>
      <w:r>
        <w:rPr>
          <w:spacing w:val="-5"/>
          <w:sz w:val="24"/>
        </w:rPr>
        <w:t>97</w:t>
      </w:r>
    </w:p>
    <w:p w:rsidR="000857F9" w:rsidRDefault="00196ABF">
      <w:pPr>
        <w:pStyle w:val="ListParagraph"/>
        <w:numPr>
          <w:ilvl w:val="1"/>
          <w:numId w:val="22"/>
        </w:numPr>
        <w:tabs>
          <w:tab w:val="left" w:pos="1099"/>
          <w:tab w:val="right" w:leader="dot" w:pos="8465"/>
        </w:tabs>
        <w:spacing w:before="276"/>
        <w:ind w:left="1099" w:hanging="531"/>
        <w:rPr>
          <w:sz w:val="24"/>
        </w:rPr>
      </w:pPr>
      <w:r>
        <w:rPr>
          <w:spacing w:val="-2"/>
          <w:sz w:val="24"/>
        </w:rPr>
        <w:t>Dokumentasi</w:t>
      </w:r>
      <w:r>
        <w:rPr>
          <w:sz w:val="24"/>
        </w:rPr>
        <w:tab/>
      </w:r>
      <w:r>
        <w:rPr>
          <w:spacing w:val="-5"/>
          <w:sz w:val="24"/>
        </w:rPr>
        <w:t>98</w:t>
      </w: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spacing w:before="92"/>
        <w:rPr>
          <w:sz w:val="22"/>
        </w:rPr>
      </w:pPr>
    </w:p>
    <w:p w:rsidR="000857F9" w:rsidRDefault="00196ABF">
      <w:pPr>
        <w:ind w:left="693" w:right="263"/>
        <w:jc w:val="center"/>
        <w:rPr>
          <w:rFonts w:ascii="Calibri"/>
        </w:rPr>
      </w:pPr>
      <w:r>
        <w:rPr>
          <w:rFonts w:ascii="Calibri"/>
          <w:spacing w:val="-5"/>
        </w:rPr>
        <w:t>xii</w:t>
      </w:r>
    </w:p>
    <w:p w:rsidR="000857F9" w:rsidRDefault="000857F9">
      <w:pPr>
        <w:jc w:val="center"/>
        <w:rPr>
          <w:rFonts w:ascii="Calibri"/>
        </w:rPr>
        <w:sectPr w:rsidR="000857F9">
          <w:pgSz w:w="11910" w:h="16850"/>
          <w:pgMar w:top="1940" w:right="1559" w:bottom="280" w:left="1700" w:header="720" w:footer="720" w:gutter="0"/>
          <w:cols w:space="720"/>
        </w:sectPr>
      </w:pPr>
    </w:p>
    <w:p w:rsidR="000857F9" w:rsidRDefault="000857F9">
      <w:pPr>
        <w:pStyle w:val="BodyText"/>
        <w:spacing w:before="36"/>
        <w:rPr>
          <w:rFonts w:ascii="Calibri"/>
        </w:rPr>
      </w:pPr>
    </w:p>
    <w:p w:rsidR="000857F9" w:rsidRDefault="00196ABF">
      <w:pPr>
        <w:pStyle w:val="Heading2"/>
        <w:spacing w:line="480" w:lineRule="auto"/>
        <w:ind w:left="3602" w:right="3177" w:firstLine="1"/>
      </w:pPr>
      <w:bookmarkStart w:id="5" w:name="_TOC_250050"/>
      <w:r>
        <w:t xml:space="preserve">BAB I </w:t>
      </w:r>
      <w:bookmarkEnd w:id="5"/>
      <w:r>
        <w:rPr>
          <w:spacing w:val="-2"/>
        </w:rPr>
        <w:t>PENDAHULUAN</w:t>
      </w:r>
    </w:p>
    <w:p w:rsidR="000857F9" w:rsidRDefault="00196ABF">
      <w:pPr>
        <w:pStyle w:val="Heading3"/>
        <w:numPr>
          <w:ilvl w:val="1"/>
          <w:numId w:val="21"/>
        </w:numPr>
        <w:tabs>
          <w:tab w:val="left" w:pos="1288"/>
        </w:tabs>
      </w:pPr>
      <w:bookmarkStart w:id="6" w:name="_TOC_250049"/>
      <w:r>
        <w:t>Latar</w:t>
      </w:r>
      <w:bookmarkEnd w:id="6"/>
      <w:r>
        <w:rPr>
          <w:spacing w:val="-2"/>
        </w:rPr>
        <w:t xml:space="preserve"> Belakang</w:t>
      </w:r>
    </w:p>
    <w:p w:rsidR="000857F9" w:rsidRDefault="000857F9">
      <w:pPr>
        <w:pStyle w:val="BodyText"/>
        <w:rPr>
          <w:b/>
        </w:rPr>
      </w:pPr>
    </w:p>
    <w:p w:rsidR="000857F9" w:rsidRDefault="00196ABF">
      <w:pPr>
        <w:pStyle w:val="BodyText"/>
        <w:spacing w:line="480" w:lineRule="auto"/>
        <w:ind w:left="568" w:right="136" w:firstLine="720"/>
        <w:jc w:val="both"/>
      </w:pPr>
      <w:r>
        <w:rPr>
          <w:noProof/>
          <w:lang w:val="en-US"/>
        </w:rPr>
        <w:drawing>
          <wp:anchor distT="0" distB="0" distL="0" distR="0" simplePos="0" relativeHeight="477790208" behindDoc="1" locked="0" layoutInCell="1" allowOverlap="1">
            <wp:simplePos x="0" y="0"/>
            <wp:positionH relativeFrom="page">
              <wp:posOffset>1087882</wp:posOffset>
            </wp:positionH>
            <wp:positionV relativeFrom="paragraph">
              <wp:posOffset>187942</wp:posOffset>
            </wp:positionV>
            <wp:extent cx="5397499" cy="5321299"/>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 cstate="print"/>
                    <a:stretch>
                      <a:fillRect/>
                    </a:stretch>
                  </pic:blipFill>
                  <pic:spPr>
                    <a:xfrm>
                      <a:off x="0" y="0"/>
                      <a:ext cx="5397499" cy="5321299"/>
                    </a:xfrm>
                    <a:prstGeom prst="rect">
                      <a:avLst/>
                    </a:prstGeom>
                  </pic:spPr>
                </pic:pic>
              </a:graphicData>
            </a:graphic>
          </wp:anchor>
        </w:drawing>
      </w:r>
      <w:r>
        <w:t>Anak adalah makhluk kecil yang memiliki berbagai potensi yang dapat di kembangkan. Anak juga merupakan calon penurus generasi bangsa yang harus di didik dengan baik dan keberadaannya sangat perlu di perhatikan terutama bagi orang tua serta lingkungan sekit</w:t>
      </w:r>
      <w:r>
        <w:t>arnya. Menurut (Zulkarnain, 2010) pendidikan adalah suatu kegiatan atau proses yang berhubungan dengan pembinaan yang dilakukan seseorang kepada orang lain. Mardiah (2021) menjelaskan bahwa pendidikan utama yang didapatkan oleh anak bersumber dari keluarga</w:t>
      </w:r>
      <w:r>
        <w:t>. Keluarga merupakan yang pertama dimana anak dapat berinteraksi dan berkomunikasi. Keluarga juga merupakan tempat dimana anak tumbuh berkembang dan belajar mengenai nilai-nilai yang dapat membentuk kepribadiannya kelak. Melalui keluarga, terbentuklah atur</w:t>
      </w:r>
      <w:r>
        <w:t>an-aturan yang mempengaruhi anak yaitu pola asuh.</w:t>
      </w:r>
    </w:p>
    <w:p w:rsidR="000857F9" w:rsidRDefault="00196ABF">
      <w:pPr>
        <w:pStyle w:val="BodyText"/>
        <w:spacing w:before="2" w:line="480" w:lineRule="auto"/>
        <w:ind w:left="568" w:right="137" w:firstLine="720"/>
        <w:jc w:val="both"/>
      </w:pPr>
      <w:r>
        <w:t>Menurut</w:t>
      </w:r>
      <w:r>
        <w:rPr>
          <w:spacing w:val="-2"/>
        </w:rPr>
        <w:t xml:space="preserve"> </w:t>
      </w:r>
      <w:r>
        <w:t>(Murti</w:t>
      </w:r>
      <w:r>
        <w:rPr>
          <w:spacing w:val="-1"/>
        </w:rPr>
        <w:t xml:space="preserve"> </w:t>
      </w:r>
      <w:r>
        <w:t>a</w:t>
      </w:r>
      <w:r>
        <w:rPr>
          <w:i/>
        </w:rPr>
        <w:t>nd</w:t>
      </w:r>
      <w:r>
        <w:rPr>
          <w:i/>
          <w:spacing w:val="-1"/>
        </w:rPr>
        <w:t xml:space="preserve"> </w:t>
      </w:r>
      <w:r>
        <w:t>Hayati 2022)</w:t>
      </w:r>
      <w:r>
        <w:rPr>
          <w:spacing w:val="-2"/>
        </w:rPr>
        <w:t xml:space="preserve"> </w:t>
      </w:r>
      <w:r>
        <w:t>Pola</w:t>
      </w:r>
      <w:r>
        <w:rPr>
          <w:spacing w:val="-2"/>
        </w:rPr>
        <w:t xml:space="preserve"> </w:t>
      </w:r>
      <w:r>
        <w:t>asuh</w:t>
      </w:r>
      <w:r>
        <w:rPr>
          <w:spacing w:val="-1"/>
        </w:rPr>
        <w:t xml:space="preserve"> </w:t>
      </w:r>
      <w:r>
        <w:t>orang</w:t>
      </w:r>
      <w:r>
        <w:rPr>
          <w:spacing w:val="-1"/>
        </w:rPr>
        <w:t xml:space="preserve"> </w:t>
      </w:r>
      <w:r>
        <w:t>tua</w:t>
      </w:r>
      <w:r>
        <w:rPr>
          <w:spacing w:val="-2"/>
        </w:rPr>
        <w:t xml:space="preserve"> </w:t>
      </w:r>
      <w:r>
        <w:t>adalah</w:t>
      </w:r>
      <w:r>
        <w:rPr>
          <w:spacing w:val="-2"/>
        </w:rPr>
        <w:t xml:space="preserve"> </w:t>
      </w:r>
      <w:r>
        <w:t>pola</w:t>
      </w:r>
      <w:r>
        <w:rPr>
          <w:spacing w:val="-2"/>
        </w:rPr>
        <w:t xml:space="preserve"> </w:t>
      </w:r>
      <w:r>
        <w:t>perilaku yang diterapkan pada anak dan bersifat relatif konsisten dari waktu ke waktu. Dengan kata lain pola asuh orang tua adalah suatu cara yang digunakan orang tua dalam</w:t>
      </w:r>
      <w:r>
        <w:rPr>
          <w:spacing w:val="-7"/>
        </w:rPr>
        <w:t xml:space="preserve"> </w:t>
      </w:r>
      <w:r>
        <w:t>mencoba</w:t>
      </w:r>
      <w:r>
        <w:rPr>
          <w:spacing w:val="-8"/>
        </w:rPr>
        <w:t xml:space="preserve"> </w:t>
      </w:r>
      <w:r>
        <w:t>berbagai</w:t>
      </w:r>
      <w:r>
        <w:rPr>
          <w:spacing w:val="-6"/>
        </w:rPr>
        <w:t xml:space="preserve"> </w:t>
      </w:r>
      <w:r>
        <w:t>strategi</w:t>
      </w:r>
      <w:r>
        <w:rPr>
          <w:spacing w:val="-7"/>
        </w:rPr>
        <w:t xml:space="preserve"> </w:t>
      </w:r>
      <w:r>
        <w:t>untuk</w:t>
      </w:r>
      <w:r>
        <w:rPr>
          <w:spacing w:val="-6"/>
        </w:rPr>
        <w:t xml:space="preserve"> </w:t>
      </w:r>
      <w:r>
        <w:t>mendorong</w:t>
      </w:r>
      <w:r>
        <w:rPr>
          <w:spacing w:val="-7"/>
        </w:rPr>
        <w:t xml:space="preserve"> </w:t>
      </w:r>
      <w:r>
        <w:t>anak-anaknya</w:t>
      </w:r>
      <w:r>
        <w:rPr>
          <w:spacing w:val="-8"/>
        </w:rPr>
        <w:t xml:space="preserve"> </w:t>
      </w:r>
      <w:r>
        <w:t>mencapai</w:t>
      </w:r>
      <w:r>
        <w:rPr>
          <w:spacing w:val="-6"/>
        </w:rPr>
        <w:t xml:space="preserve"> </w:t>
      </w:r>
      <w:r>
        <w:t>tujuan yang diinginkan, dimana tujuan tersebut mengenai pengetahuan, nilai moral, dan perilaku yang harus dimiliki anak apabila dewasa nanti.</w:t>
      </w:r>
    </w:p>
    <w:p w:rsidR="000857F9" w:rsidRDefault="00196ABF">
      <w:pPr>
        <w:pStyle w:val="BodyText"/>
        <w:spacing w:line="480" w:lineRule="auto"/>
        <w:ind w:left="568" w:right="140" w:firstLine="720"/>
        <w:jc w:val="both"/>
      </w:pPr>
      <w:r>
        <w:t>Perilaku</w:t>
      </w:r>
      <w:r>
        <w:rPr>
          <w:spacing w:val="-2"/>
        </w:rPr>
        <w:t xml:space="preserve"> </w:t>
      </w:r>
      <w:r>
        <w:t>yang</w:t>
      </w:r>
      <w:r>
        <w:rPr>
          <w:spacing w:val="-2"/>
        </w:rPr>
        <w:t xml:space="preserve"> </w:t>
      </w:r>
      <w:r>
        <w:t>tercemin</w:t>
      </w:r>
      <w:r>
        <w:rPr>
          <w:spacing w:val="-2"/>
        </w:rPr>
        <w:t xml:space="preserve"> </w:t>
      </w:r>
      <w:r>
        <w:t>dari</w:t>
      </w:r>
      <w:r>
        <w:rPr>
          <w:spacing w:val="-3"/>
        </w:rPr>
        <w:t xml:space="preserve"> </w:t>
      </w:r>
      <w:r>
        <w:t>diri</w:t>
      </w:r>
      <w:r>
        <w:rPr>
          <w:spacing w:val="-2"/>
        </w:rPr>
        <w:t xml:space="preserve"> </w:t>
      </w:r>
      <w:r>
        <w:t>pribadi bisa</w:t>
      </w:r>
      <w:r>
        <w:rPr>
          <w:spacing w:val="-3"/>
        </w:rPr>
        <w:t xml:space="preserve"> </w:t>
      </w:r>
      <w:r>
        <w:t>terbentuk</w:t>
      </w:r>
      <w:r>
        <w:rPr>
          <w:spacing w:val="-2"/>
        </w:rPr>
        <w:t xml:space="preserve"> </w:t>
      </w:r>
      <w:r>
        <w:t>dari</w:t>
      </w:r>
      <w:r>
        <w:rPr>
          <w:spacing w:val="-3"/>
        </w:rPr>
        <w:t xml:space="preserve"> </w:t>
      </w:r>
      <w:r>
        <w:t>bagaimana</w:t>
      </w:r>
      <w:r>
        <w:rPr>
          <w:spacing w:val="-3"/>
        </w:rPr>
        <w:t xml:space="preserve"> </w:t>
      </w:r>
      <w:r>
        <w:t>cara orang tua menerapkan pola asuh yang te</w:t>
      </w:r>
      <w:r>
        <w:t>pat</w:t>
      </w:r>
      <w:r>
        <w:rPr>
          <w:spacing w:val="40"/>
        </w:rPr>
        <w:t xml:space="preserve"> </w:t>
      </w:r>
      <w:r>
        <w:t>kepada anak. Pola asuh merupakan aspek</w:t>
      </w:r>
      <w:r>
        <w:rPr>
          <w:spacing w:val="6"/>
        </w:rPr>
        <w:t xml:space="preserve"> </w:t>
      </w:r>
      <w:r>
        <w:t>yang</w:t>
      </w:r>
      <w:r>
        <w:rPr>
          <w:spacing w:val="9"/>
        </w:rPr>
        <w:t xml:space="preserve"> </w:t>
      </w:r>
      <w:r>
        <w:t>penting</w:t>
      </w:r>
      <w:r>
        <w:rPr>
          <w:spacing w:val="8"/>
        </w:rPr>
        <w:t xml:space="preserve"> </w:t>
      </w:r>
      <w:r>
        <w:t>dalam</w:t>
      </w:r>
      <w:r>
        <w:rPr>
          <w:spacing w:val="9"/>
        </w:rPr>
        <w:t xml:space="preserve"> </w:t>
      </w:r>
      <w:r>
        <w:t>hubungan</w:t>
      </w:r>
      <w:r>
        <w:rPr>
          <w:spacing w:val="52"/>
          <w:w w:val="150"/>
        </w:rPr>
        <w:t xml:space="preserve"> </w:t>
      </w:r>
      <w:r>
        <w:t>orang</w:t>
      </w:r>
      <w:r>
        <w:rPr>
          <w:spacing w:val="10"/>
        </w:rPr>
        <w:t xml:space="preserve"> </w:t>
      </w:r>
      <w:r>
        <w:t>tua</w:t>
      </w:r>
      <w:r>
        <w:rPr>
          <w:spacing w:val="8"/>
        </w:rPr>
        <w:t xml:space="preserve"> </w:t>
      </w:r>
      <w:r>
        <w:t>dengan</w:t>
      </w:r>
      <w:r>
        <w:rPr>
          <w:spacing w:val="10"/>
        </w:rPr>
        <w:t xml:space="preserve"> </w:t>
      </w:r>
      <w:r>
        <w:t>anak.</w:t>
      </w:r>
      <w:r>
        <w:rPr>
          <w:spacing w:val="13"/>
        </w:rPr>
        <w:t xml:space="preserve"> </w:t>
      </w:r>
      <w:r>
        <w:t>Pola</w:t>
      </w:r>
      <w:r>
        <w:rPr>
          <w:spacing w:val="7"/>
        </w:rPr>
        <w:t xml:space="preserve"> </w:t>
      </w:r>
      <w:r>
        <w:t>asuh</w:t>
      </w:r>
      <w:r>
        <w:rPr>
          <w:spacing w:val="11"/>
        </w:rPr>
        <w:t xml:space="preserve"> </w:t>
      </w:r>
      <w:r>
        <w:t>orang</w:t>
      </w:r>
      <w:r>
        <w:rPr>
          <w:spacing w:val="9"/>
        </w:rPr>
        <w:t xml:space="preserve"> </w:t>
      </w:r>
      <w:r>
        <w:rPr>
          <w:spacing w:val="-5"/>
        </w:rPr>
        <w:t>tua</w:t>
      </w:r>
    </w:p>
    <w:p w:rsidR="000857F9" w:rsidRDefault="000857F9">
      <w:pPr>
        <w:pStyle w:val="BodyText"/>
        <w:rPr>
          <w:sz w:val="22"/>
        </w:rPr>
      </w:pPr>
    </w:p>
    <w:p w:rsidR="000857F9" w:rsidRDefault="000857F9">
      <w:pPr>
        <w:pStyle w:val="BodyText"/>
        <w:rPr>
          <w:sz w:val="22"/>
        </w:rPr>
      </w:pPr>
    </w:p>
    <w:p w:rsidR="000857F9" w:rsidRDefault="000857F9">
      <w:pPr>
        <w:pStyle w:val="BodyText"/>
        <w:spacing w:before="137"/>
        <w:rPr>
          <w:sz w:val="22"/>
        </w:rPr>
      </w:pPr>
    </w:p>
    <w:p w:rsidR="000857F9" w:rsidRDefault="00196ABF">
      <w:pPr>
        <w:ind w:left="693" w:right="267"/>
        <w:jc w:val="center"/>
        <w:rPr>
          <w:rFonts w:ascii="Calibri"/>
        </w:rPr>
      </w:pPr>
      <w:r>
        <w:rPr>
          <w:rFonts w:ascii="Calibri"/>
          <w:spacing w:val="-10"/>
        </w:rPr>
        <w:t>1</w:t>
      </w:r>
    </w:p>
    <w:p w:rsidR="000857F9" w:rsidRDefault="000857F9">
      <w:pPr>
        <w:jc w:val="center"/>
        <w:rPr>
          <w:rFonts w:ascii="Calibri"/>
        </w:rPr>
        <w:sectPr w:rsidR="000857F9">
          <w:pgSz w:w="11910" w:h="16840"/>
          <w:pgMar w:top="1920" w:right="1559" w:bottom="280" w:left="1700" w:header="720" w:footer="720" w:gutter="0"/>
          <w:cols w:space="720"/>
        </w:sectPr>
      </w:pPr>
    </w:p>
    <w:p w:rsidR="000857F9" w:rsidRDefault="000857F9">
      <w:pPr>
        <w:pStyle w:val="BodyText"/>
        <w:spacing w:before="36"/>
        <w:rPr>
          <w:rFonts w:ascii="Calibri"/>
        </w:rPr>
      </w:pPr>
    </w:p>
    <w:p w:rsidR="000857F9" w:rsidRDefault="00196ABF">
      <w:pPr>
        <w:pStyle w:val="BodyText"/>
        <w:spacing w:line="480" w:lineRule="auto"/>
        <w:ind w:left="568" w:right="138"/>
        <w:jc w:val="both"/>
      </w:pPr>
      <w:r>
        <w:rPr>
          <w:noProof/>
          <w:lang w:val="en-US"/>
        </w:rPr>
        <w:drawing>
          <wp:anchor distT="0" distB="0" distL="0" distR="0" simplePos="0" relativeHeight="477790720" behindDoc="1" locked="0" layoutInCell="1" allowOverlap="1">
            <wp:simplePos x="0" y="0"/>
            <wp:positionH relativeFrom="page">
              <wp:posOffset>1087882</wp:posOffset>
            </wp:positionH>
            <wp:positionV relativeFrom="paragraph">
              <wp:posOffset>1239412</wp:posOffset>
            </wp:positionV>
            <wp:extent cx="5397499" cy="5321299"/>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7" cstate="print"/>
                    <a:stretch>
                      <a:fillRect/>
                    </a:stretch>
                  </pic:blipFill>
                  <pic:spPr>
                    <a:xfrm>
                      <a:off x="0" y="0"/>
                      <a:ext cx="5397499" cy="5321299"/>
                    </a:xfrm>
                    <a:prstGeom prst="rect">
                      <a:avLst/>
                    </a:prstGeom>
                  </pic:spPr>
                </pic:pic>
              </a:graphicData>
            </a:graphic>
          </wp:anchor>
        </w:drawing>
      </w:r>
      <w:r>
        <w:t>adalah</w:t>
      </w:r>
      <w:r>
        <w:rPr>
          <w:spacing w:val="-3"/>
        </w:rPr>
        <w:t xml:space="preserve"> </w:t>
      </w:r>
      <w:r>
        <w:t>upaya</w:t>
      </w:r>
      <w:r>
        <w:rPr>
          <w:spacing w:val="-2"/>
        </w:rPr>
        <w:t xml:space="preserve"> </w:t>
      </w:r>
      <w:r>
        <w:t>orang</w:t>
      </w:r>
      <w:r>
        <w:rPr>
          <w:spacing w:val="-1"/>
        </w:rPr>
        <w:t xml:space="preserve"> </w:t>
      </w:r>
      <w:r>
        <w:t>tua yang</w:t>
      </w:r>
      <w:r>
        <w:rPr>
          <w:spacing w:val="-3"/>
        </w:rPr>
        <w:t xml:space="preserve"> </w:t>
      </w:r>
      <w:r>
        <w:t>konsisten</w:t>
      </w:r>
      <w:r>
        <w:rPr>
          <w:spacing w:val="-3"/>
        </w:rPr>
        <w:t xml:space="preserve"> </w:t>
      </w:r>
      <w:r>
        <w:t>dalam</w:t>
      </w:r>
      <w:r>
        <w:rPr>
          <w:spacing w:val="-3"/>
        </w:rPr>
        <w:t xml:space="preserve"> </w:t>
      </w:r>
      <w:r>
        <w:t>menjaga</w:t>
      </w:r>
      <w:r>
        <w:rPr>
          <w:spacing w:val="-5"/>
        </w:rPr>
        <w:t xml:space="preserve"> </w:t>
      </w:r>
      <w:r>
        <w:t>dan</w:t>
      </w:r>
      <w:r>
        <w:rPr>
          <w:spacing w:val="-1"/>
        </w:rPr>
        <w:t xml:space="preserve"> </w:t>
      </w:r>
      <w:r>
        <w:t>membimbing</w:t>
      </w:r>
      <w:r>
        <w:rPr>
          <w:spacing w:val="-3"/>
        </w:rPr>
        <w:t xml:space="preserve"> </w:t>
      </w:r>
      <w:r>
        <w:t>anak</w:t>
      </w:r>
      <w:r>
        <w:rPr>
          <w:spacing w:val="-3"/>
        </w:rPr>
        <w:t xml:space="preserve"> </w:t>
      </w:r>
      <w:r>
        <w:t>dari sejak dilahirkan hingga remaja. Pola asuh yang baik itu ialah pola asuh yang tidak terlalu</w:t>
      </w:r>
      <w:r>
        <w:rPr>
          <w:spacing w:val="-11"/>
        </w:rPr>
        <w:t xml:space="preserve"> </w:t>
      </w:r>
      <w:r>
        <w:t>mengekang</w:t>
      </w:r>
      <w:r>
        <w:rPr>
          <w:spacing w:val="-11"/>
        </w:rPr>
        <w:t xml:space="preserve"> </w:t>
      </w:r>
      <w:r>
        <w:t>anak</w:t>
      </w:r>
      <w:r>
        <w:rPr>
          <w:spacing w:val="-11"/>
        </w:rPr>
        <w:t xml:space="preserve"> </w:t>
      </w:r>
      <w:r>
        <w:t>dan</w:t>
      </w:r>
      <w:r>
        <w:rPr>
          <w:spacing w:val="-11"/>
        </w:rPr>
        <w:t xml:space="preserve"> </w:t>
      </w:r>
      <w:r>
        <w:t>sesuai</w:t>
      </w:r>
      <w:r>
        <w:rPr>
          <w:spacing w:val="-10"/>
        </w:rPr>
        <w:t xml:space="preserve"> </w:t>
      </w:r>
      <w:r>
        <w:t>dengan</w:t>
      </w:r>
      <w:r>
        <w:rPr>
          <w:spacing w:val="-11"/>
        </w:rPr>
        <w:t xml:space="preserve"> </w:t>
      </w:r>
      <w:r>
        <w:t>kebutuhan</w:t>
      </w:r>
      <w:r>
        <w:rPr>
          <w:spacing w:val="-11"/>
        </w:rPr>
        <w:t xml:space="preserve"> </w:t>
      </w:r>
      <w:r>
        <w:t>anak.</w:t>
      </w:r>
      <w:r>
        <w:rPr>
          <w:spacing w:val="-6"/>
        </w:rPr>
        <w:t xml:space="preserve"> </w:t>
      </w:r>
      <w:r>
        <w:t>Dalam</w:t>
      </w:r>
      <w:r>
        <w:rPr>
          <w:spacing w:val="-11"/>
        </w:rPr>
        <w:t xml:space="preserve"> </w:t>
      </w:r>
      <w:r>
        <w:t>pola</w:t>
      </w:r>
      <w:r>
        <w:rPr>
          <w:spacing w:val="-12"/>
        </w:rPr>
        <w:t xml:space="preserve"> </w:t>
      </w:r>
      <w:r>
        <w:t>asuh</w:t>
      </w:r>
      <w:r>
        <w:rPr>
          <w:spacing w:val="-8"/>
        </w:rPr>
        <w:t xml:space="preserve"> </w:t>
      </w:r>
      <w:r>
        <w:t>orang tua,</w:t>
      </w:r>
      <w:r>
        <w:rPr>
          <w:spacing w:val="-5"/>
        </w:rPr>
        <w:t xml:space="preserve"> </w:t>
      </w:r>
      <w:r>
        <w:t>ada</w:t>
      </w:r>
      <w:r>
        <w:rPr>
          <w:spacing w:val="-6"/>
        </w:rPr>
        <w:t xml:space="preserve"> </w:t>
      </w:r>
      <w:r>
        <w:t>tiga</w:t>
      </w:r>
      <w:r>
        <w:rPr>
          <w:spacing w:val="-6"/>
        </w:rPr>
        <w:t xml:space="preserve"> </w:t>
      </w:r>
      <w:r>
        <w:t>jenis</w:t>
      </w:r>
      <w:r>
        <w:rPr>
          <w:spacing w:val="-5"/>
        </w:rPr>
        <w:t xml:space="preserve"> </w:t>
      </w:r>
      <w:r>
        <w:t>pola</w:t>
      </w:r>
      <w:r>
        <w:rPr>
          <w:spacing w:val="-5"/>
        </w:rPr>
        <w:t xml:space="preserve"> </w:t>
      </w:r>
      <w:r>
        <w:t>asuh</w:t>
      </w:r>
      <w:r>
        <w:rPr>
          <w:spacing w:val="-5"/>
        </w:rPr>
        <w:t xml:space="preserve"> </w:t>
      </w:r>
      <w:r>
        <w:t>yaitu</w:t>
      </w:r>
      <w:r>
        <w:rPr>
          <w:spacing w:val="-5"/>
        </w:rPr>
        <w:t xml:space="preserve"> </w:t>
      </w:r>
      <w:r>
        <w:t>pola</w:t>
      </w:r>
      <w:r>
        <w:rPr>
          <w:spacing w:val="-5"/>
        </w:rPr>
        <w:t xml:space="preserve"> </w:t>
      </w:r>
      <w:r>
        <w:t>asuh</w:t>
      </w:r>
      <w:r>
        <w:rPr>
          <w:spacing w:val="-5"/>
        </w:rPr>
        <w:t xml:space="preserve"> </w:t>
      </w:r>
      <w:r>
        <w:t>demokratis,</w:t>
      </w:r>
      <w:r>
        <w:rPr>
          <w:spacing w:val="-5"/>
        </w:rPr>
        <w:t xml:space="preserve"> </w:t>
      </w:r>
      <w:r>
        <w:t>pola</w:t>
      </w:r>
      <w:r>
        <w:rPr>
          <w:spacing w:val="-5"/>
        </w:rPr>
        <w:t xml:space="preserve"> </w:t>
      </w:r>
      <w:r>
        <w:t>asuh</w:t>
      </w:r>
      <w:r>
        <w:rPr>
          <w:spacing w:val="-5"/>
        </w:rPr>
        <w:t xml:space="preserve"> </w:t>
      </w:r>
      <w:r>
        <w:t>otoriter</w:t>
      </w:r>
      <w:r>
        <w:rPr>
          <w:spacing w:val="-3"/>
        </w:rPr>
        <w:t xml:space="preserve"> </w:t>
      </w:r>
      <w:r>
        <w:t>dan</w:t>
      </w:r>
      <w:r>
        <w:rPr>
          <w:spacing w:val="-5"/>
        </w:rPr>
        <w:t xml:space="preserve"> </w:t>
      </w:r>
      <w:r>
        <w:t>pola asu</w:t>
      </w:r>
      <w:r>
        <w:t>h permisif.</w:t>
      </w:r>
    </w:p>
    <w:p w:rsidR="000857F9" w:rsidRDefault="00196ABF">
      <w:pPr>
        <w:pStyle w:val="BodyText"/>
        <w:spacing w:before="1" w:line="480" w:lineRule="auto"/>
        <w:ind w:left="568" w:right="138" w:firstLine="720"/>
        <w:jc w:val="both"/>
      </w:pPr>
      <w:r>
        <w:t>Setiap jenis pola asuh yang ada dan diterapkan orang tua dalam proses pengasuhan akan berdampak pada tumbuh kembang sang anak. Terlebih lagi apabila orang tua terlalu ketat membatasi ruang gerak sang anak maka, anak akan mengalami kesulitan dal</w:t>
      </w:r>
      <w:r>
        <w:t>am mengembangkan dirinya. Hal ini biasa terjadi pada orang tua yang menerapkan pola asuh otoriter dalam proses mendidik.</w:t>
      </w:r>
    </w:p>
    <w:p w:rsidR="000857F9" w:rsidRDefault="00196ABF">
      <w:pPr>
        <w:pStyle w:val="BodyText"/>
        <w:spacing w:line="480" w:lineRule="auto"/>
        <w:ind w:left="568" w:right="139" w:firstLine="720"/>
        <w:jc w:val="both"/>
      </w:pPr>
      <w:r>
        <w:t>Pola asuh otoriter merupakan pola asuh yang mendidik anaknya dengan memaksakan kehendak orang tua terhadap perilaku anak. Orang tua leb</w:t>
      </w:r>
      <w:r>
        <w:t xml:space="preserve">ih cenderung mengendalikan semua yang anak lakukan dengan unsur paksaan dan ancaman. Dengan begitu anak tidak diberi kesempatan oleh orang tua untuk melakukan hal yang disukai karena orang tua beranggapan bahwa perilaku anak merupakan tanggung jawab orang </w:t>
      </w:r>
      <w:r>
        <w:t xml:space="preserve">tua sepenuhnya. Menurut (Fikriyyah, Nurwati, </w:t>
      </w:r>
      <w:r>
        <w:rPr>
          <w:i/>
        </w:rPr>
        <w:t xml:space="preserve">and </w:t>
      </w:r>
      <w:r>
        <w:t>Santoso 2022) dalam pola asuh otoriter gaya pengasuhan yang diberikan oleh orang tua cenderung keras.</w:t>
      </w:r>
    </w:p>
    <w:p w:rsidR="000857F9" w:rsidRDefault="00196ABF">
      <w:pPr>
        <w:pStyle w:val="BodyText"/>
        <w:spacing w:before="1" w:line="480" w:lineRule="auto"/>
        <w:ind w:left="568" w:right="140" w:firstLine="720"/>
        <w:jc w:val="both"/>
      </w:pPr>
      <w:r>
        <w:t>Gaya pengasuhan yang cenderung keras dan banyak memberikan aturan membuat</w:t>
      </w:r>
      <w:r>
        <w:rPr>
          <w:spacing w:val="-13"/>
        </w:rPr>
        <w:t xml:space="preserve"> </w:t>
      </w:r>
      <w:r>
        <w:t>anak</w:t>
      </w:r>
      <w:r>
        <w:rPr>
          <w:spacing w:val="-13"/>
        </w:rPr>
        <w:t xml:space="preserve"> </w:t>
      </w:r>
      <w:r>
        <w:t>merasa</w:t>
      </w:r>
      <w:r>
        <w:rPr>
          <w:spacing w:val="-14"/>
        </w:rPr>
        <w:t xml:space="preserve"> </w:t>
      </w:r>
      <w:r>
        <w:t>bahwa</w:t>
      </w:r>
      <w:r>
        <w:rPr>
          <w:spacing w:val="-14"/>
        </w:rPr>
        <w:t xml:space="preserve"> </w:t>
      </w:r>
      <w:r>
        <w:t>dirinya</w:t>
      </w:r>
      <w:r>
        <w:rPr>
          <w:spacing w:val="-14"/>
        </w:rPr>
        <w:t xml:space="preserve"> </w:t>
      </w:r>
      <w:r>
        <w:t>tidak</w:t>
      </w:r>
      <w:r>
        <w:rPr>
          <w:spacing w:val="-13"/>
        </w:rPr>
        <w:t xml:space="preserve"> </w:t>
      </w:r>
      <w:r>
        <w:t>memiliki</w:t>
      </w:r>
      <w:r>
        <w:rPr>
          <w:spacing w:val="-12"/>
        </w:rPr>
        <w:t xml:space="preserve"> </w:t>
      </w:r>
      <w:r>
        <w:t>kebebasan</w:t>
      </w:r>
      <w:r>
        <w:rPr>
          <w:spacing w:val="-13"/>
        </w:rPr>
        <w:t xml:space="preserve"> </w:t>
      </w:r>
      <w:r>
        <w:t>sama</w:t>
      </w:r>
      <w:r>
        <w:rPr>
          <w:spacing w:val="-14"/>
        </w:rPr>
        <w:t xml:space="preserve"> </w:t>
      </w:r>
      <w:r>
        <w:t>sekali.</w:t>
      </w:r>
      <w:r>
        <w:rPr>
          <w:spacing w:val="-13"/>
        </w:rPr>
        <w:t xml:space="preserve"> </w:t>
      </w:r>
      <w:r>
        <w:t>Ketika terdapat kesalahan dalam penerapan pola asuh maka, akan berdampak pada pembentukan kemandirian anak. Anak-anak yang mendapatkan pola asuh otoriter juga</w:t>
      </w:r>
      <w:r>
        <w:rPr>
          <w:spacing w:val="9"/>
        </w:rPr>
        <w:t xml:space="preserve"> </w:t>
      </w:r>
      <w:r>
        <w:t>kurang</w:t>
      </w:r>
      <w:r>
        <w:rPr>
          <w:spacing w:val="10"/>
        </w:rPr>
        <w:t xml:space="preserve"> </w:t>
      </w:r>
      <w:r>
        <w:t>dalam</w:t>
      </w:r>
      <w:r>
        <w:rPr>
          <w:spacing w:val="10"/>
        </w:rPr>
        <w:t xml:space="preserve"> </w:t>
      </w:r>
      <w:r>
        <w:t>hal</w:t>
      </w:r>
      <w:r>
        <w:rPr>
          <w:spacing w:val="10"/>
        </w:rPr>
        <w:t xml:space="preserve"> </w:t>
      </w:r>
      <w:r>
        <w:t>berinisiatif.</w:t>
      </w:r>
      <w:r>
        <w:rPr>
          <w:spacing w:val="10"/>
        </w:rPr>
        <w:t xml:space="preserve"> </w:t>
      </w:r>
      <w:r>
        <w:t>Selain</w:t>
      </w:r>
      <w:r>
        <w:rPr>
          <w:spacing w:val="10"/>
        </w:rPr>
        <w:t xml:space="preserve"> </w:t>
      </w:r>
      <w:r>
        <w:t>itu,</w:t>
      </w:r>
      <w:r>
        <w:rPr>
          <w:spacing w:val="8"/>
        </w:rPr>
        <w:t xml:space="preserve"> </w:t>
      </w:r>
      <w:r>
        <w:t>mereka</w:t>
      </w:r>
      <w:r>
        <w:rPr>
          <w:spacing w:val="8"/>
        </w:rPr>
        <w:t xml:space="preserve"> </w:t>
      </w:r>
      <w:r>
        <w:t>juga</w:t>
      </w:r>
      <w:r>
        <w:rPr>
          <w:spacing w:val="10"/>
        </w:rPr>
        <w:t xml:space="preserve"> </w:t>
      </w:r>
      <w:r>
        <w:t>sulit</w:t>
      </w:r>
      <w:r>
        <w:rPr>
          <w:spacing w:val="11"/>
        </w:rPr>
        <w:t xml:space="preserve"> </w:t>
      </w:r>
      <w:r>
        <w:t>untuk</w:t>
      </w:r>
      <w:r>
        <w:rPr>
          <w:spacing w:val="8"/>
        </w:rPr>
        <w:t xml:space="preserve"> </w:t>
      </w:r>
      <w:r>
        <w:rPr>
          <w:spacing w:val="-2"/>
        </w:rPr>
        <w:t>mengontrol</w:t>
      </w:r>
    </w:p>
    <w:p w:rsidR="000857F9" w:rsidRDefault="000857F9">
      <w:pPr>
        <w:pStyle w:val="BodyText"/>
        <w:spacing w:line="480" w:lineRule="auto"/>
        <w:jc w:val="both"/>
        <w:sectPr w:rsidR="000857F9">
          <w:headerReference w:type="default" r:id="rId31"/>
          <w:pgSz w:w="11910" w:h="16840"/>
          <w:pgMar w:top="1920" w:right="1559" w:bottom="280" w:left="1700" w:header="754" w:footer="0" w:gutter="0"/>
          <w:pgNumType w:start="2"/>
          <w:cols w:space="720"/>
        </w:sectPr>
      </w:pPr>
    </w:p>
    <w:p w:rsidR="000857F9" w:rsidRDefault="000857F9">
      <w:pPr>
        <w:pStyle w:val="BodyText"/>
        <w:spacing w:before="53"/>
      </w:pPr>
    </w:p>
    <w:p w:rsidR="000857F9" w:rsidRDefault="00196ABF">
      <w:pPr>
        <w:pStyle w:val="BodyText"/>
        <w:spacing w:line="480" w:lineRule="auto"/>
        <w:ind w:left="568" w:right="138"/>
        <w:jc w:val="both"/>
      </w:pPr>
      <w:r>
        <w:rPr>
          <w:noProof/>
          <w:lang w:val="en-US"/>
        </w:rPr>
        <w:drawing>
          <wp:anchor distT="0" distB="0" distL="0" distR="0" simplePos="0" relativeHeight="477791232"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7" cstate="print"/>
                    <a:stretch>
                      <a:fillRect/>
                    </a:stretch>
                  </pic:blipFill>
                  <pic:spPr>
                    <a:xfrm>
                      <a:off x="0" y="0"/>
                      <a:ext cx="5397499" cy="5321299"/>
                    </a:xfrm>
                    <a:prstGeom prst="rect">
                      <a:avLst/>
                    </a:prstGeom>
                  </pic:spPr>
                </pic:pic>
              </a:graphicData>
            </a:graphic>
          </wp:anchor>
        </w:drawing>
      </w:r>
      <w:r>
        <w:t>emosi. Anak juga akan dikontrol secara ketat dan kurang diberi kesempatan untuk bisa berdiskusi, sehingga anak cenderung berkembang menjadi anak yang kaku, sulit</w:t>
      </w:r>
      <w:r>
        <w:rPr>
          <w:spacing w:val="-5"/>
        </w:rPr>
        <w:t xml:space="preserve"> </w:t>
      </w:r>
      <w:r>
        <w:t>menghargai</w:t>
      </w:r>
      <w:r>
        <w:rPr>
          <w:spacing w:val="-5"/>
        </w:rPr>
        <w:t xml:space="preserve"> </w:t>
      </w:r>
      <w:r>
        <w:t>pendapat</w:t>
      </w:r>
      <w:r>
        <w:rPr>
          <w:spacing w:val="-5"/>
        </w:rPr>
        <w:t xml:space="preserve"> </w:t>
      </w:r>
      <w:r>
        <w:t>orang</w:t>
      </w:r>
      <w:r>
        <w:rPr>
          <w:spacing w:val="-6"/>
        </w:rPr>
        <w:t xml:space="preserve"> </w:t>
      </w:r>
      <w:r>
        <w:t>lain,</w:t>
      </w:r>
      <w:r>
        <w:rPr>
          <w:spacing w:val="-4"/>
        </w:rPr>
        <w:t xml:space="preserve"> </w:t>
      </w:r>
      <w:r>
        <w:t>sulit</w:t>
      </w:r>
      <w:r>
        <w:rPr>
          <w:spacing w:val="-5"/>
        </w:rPr>
        <w:t xml:space="preserve"> </w:t>
      </w:r>
      <w:r>
        <w:t>beradaptasi,</w:t>
      </w:r>
      <w:r>
        <w:rPr>
          <w:spacing w:val="-6"/>
        </w:rPr>
        <w:t xml:space="preserve"> </w:t>
      </w:r>
      <w:r>
        <w:t>tidak</w:t>
      </w:r>
      <w:r>
        <w:rPr>
          <w:spacing w:val="-6"/>
        </w:rPr>
        <w:t xml:space="preserve"> </w:t>
      </w:r>
      <w:r>
        <w:t>percaya</w:t>
      </w:r>
      <w:r>
        <w:rPr>
          <w:spacing w:val="-7"/>
        </w:rPr>
        <w:t xml:space="preserve"> </w:t>
      </w:r>
      <w:r>
        <w:t>diri,</w:t>
      </w:r>
      <w:r>
        <w:rPr>
          <w:spacing w:val="-1"/>
        </w:rPr>
        <w:t xml:space="preserve"> </w:t>
      </w:r>
      <w:r>
        <w:t>dan</w:t>
      </w:r>
      <w:r>
        <w:rPr>
          <w:spacing w:val="-6"/>
        </w:rPr>
        <w:t xml:space="preserve"> </w:t>
      </w:r>
      <w:r>
        <w:t>bisa mengarah pada perilaku-perilaku agresif seperti pemberontakan dan kurang nya moral serta etika.</w:t>
      </w:r>
    </w:p>
    <w:p w:rsidR="000857F9" w:rsidRDefault="00196ABF">
      <w:pPr>
        <w:pStyle w:val="BodyText"/>
        <w:spacing w:before="1" w:line="480" w:lineRule="auto"/>
        <w:ind w:left="568" w:right="139" w:firstLine="720"/>
        <w:jc w:val="both"/>
      </w:pPr>
      <w:r>
        <w:t xml:space="preserve">Secara etimologi istilah etika bermula dari bahasa Yunani, yang akar katanya </w:t>
      </w:r>
      <w:r>
        <w:rPr>
          <w:i/>
        </w:rPr>
        <w:t xml:space="preserve">“ethos”. </w:t>
      </w:r>
      <w:r>
        <w:t>Etika mengandung pengertian watak kesusilaan atau adat kebiasaan</w:t>
      </w:r>
      <w:r>
        <w:rPr>
          <w:spacing w:val="-2"/>
        </w:rPr>
        <w:t xml:space="preserve"> </w:t>
      </w:r>
      <w:r>
        <w:rPr>
          <w:i/>
        </w:rPr>
        <w:t>(cus</w:t>
      </w:r>
      <w:r>
        <w:rPr>
          <w:i/>
        </w:rPr>
        <w:t>tom).</w:t>
      </w:r>
      <w:r>
        <w:rPr>
          <w:i/>
          <w:spacing w:val="-2"/>
        </w:rPr>
        <w:t xml:space="preserve"> </w:t>
      </w:r>
      <w:r>
        <w:t>Etika</w:t>
      </w:r>
      <w:r>
        <w:rPr>
          <w:spacing w:val="-5"/>
        </w:rPr>
        <w:t xml:space="preserve"> </w:t>
      </w:r>
      <w:r>
        <w:t>adalah</w:t>
      </w:r>
      <w:r>
        <w:rPr>
          <w:spacing w:val="-4"/>
        </w:rPr>
        <w:t xml:space="preserve"> </w:t>
      </w:r>
      <w:r>
        <w:t>refleksi</w:t>
      </w:r>
      <w:r>
        <w:rPr>
          <w:spacing w:val="-4"/>
        </w:rPr>
        <w:t xml:space="preserve"> </w:t>
      </w:r>
      <w:r>
        <w:t>kritis</w:t>
      </w:r>
      <w:r>
        <w:rPr>
          <w:spacing w:val="-3"/>
        </w:rPr>
        <w:t xml:space="preserve"> </w:t>
      </w:r>
      <w:r>
        <w:t>dan</w:t>
      </w:r>
      <w:r>
        <w:rPr>
          <w:spacing w:val="-4"/>
        </w:rPr>
        <w:t xml:space="preserve"> </w:t>
      </w:r>
      <w:r>
        <w:t>rasional</w:t>
      </w:r>
      <w:r>
        <w:rPr>
          <w:spacing w:val="-4"/>
        </w:rPr>
        <w:t xml:space="preserve"> </w:t>
      </w:r>
      <w:r>
        <w:t>mengenai</w:t>
      </w:r>
      <w:r>
        <w:rPr>
          <w:spacing w:val="-4"/>
        </w:rPr>
        <w:t xml:space="preserve"> </w:t>
      </w:r>
      <w:r>
        <w:t>nilai,</w:t>
      </w:r>
      <w:r>
        <w:rPr>
          <w:spacing w:val="-3"/>
        </w:rPr>
        <w:t xml:space="preserve"> </w:t>
      </w:r>
      <w:r>
        <w:t>norma dan moral yang menentukan dan terwujud dalam sikap dan pola perilaku hidup manusia, baik secara pribadi maupun sebagai kelompok (Salam, 2002).</w:t>
      </w:r>
    </w:p>
    <w:p w:rsidR="000857F9" w:rsidRDefault="00196ABF">
      <w:pPr>
        <w:pStyle w:val="BodyText"/>
        <w:spacing w:line="480" w:lineRule="auto"/>
        <w:ind w:left="568" w:right="136" w:firstLine="720"/>
        <w:jc w:val="both"/>
      </w:pPr>
      <w:r>
        <w:t>Setiap manusia yang memiliki etika yang bai</w:t>
      </w:r>
      <w:r>
        <w:t>k biasanya terus mengembangkan dirinya dengan meluaskan wawasan, memoles diri agar lebih mampu bergaul, dan memahami etika. Hal ini membuat mereka peka dalam berkomunikasi dan berpenampilan rapi.</w:t>
      </w:r>
      <w:r>
        <w:rPr>
          <w:spacing w:val="40"/>
        </w:rPr>
        <w:t xml:space="preserve"> </w:t>
      </w:r>
      <w:r>
        <w:t xml:space="preserve">Dengan demikian, mereka memiliki tenggang rasa yang tinggi, </w:t>
      </w:r>
      <w:r>
        <w:t>prihatin terhadap sesamanya, dan kreatif dalam melakukan</w:t>
      </w:r>
      <w:r>
        <w:rPr>
          <w:spacing w:val="-13"/>
        </w:rPr>
        <w:t xml:space="preserve"> </w:t>
      </w:r>
      <w:r>
        <w:t>hal-hal</w:t>
      </w:r>
      <w:r>
        <w:rPr>
          <w:spacing w:val="-13"/>
        </w:rPr>
        <w:t xml:space="preserve"> </w:t>
      </w:r>
      <w:r>
        <w:t>yang</w:t>
      </w:r>
      <w:r>
        <w:rPr>
          <w:spacing w:val="-12"/>
        </w:rPr>
        <w:t xml:space="preserve"> </w:t>
      </w:r>
      <w:r>
        <w:t>menyenangkan</w:t>
      </w:r>
      <w:r>
        <w:rPr>
          <w:spacing w:val="-13"/>
        </w:rPr>
        <w:t xml:space="preserve"> </w:t>
      </w:r>
      <w:r>
        <w:t>untuk</w:t>
      </w:r>
      <w:r>
        <w:rPr>
          <w:spacing w:val="-13"/>
        </w:rPr>
        <w:t xml:space="preserve"> </w:t>
      </w:r>
      <w:r>
        <w:t>orang</w:t>
      </w:r>
      <w:r>
        <w:rPr>
          <w:spacing w:val="-13"/>
        </w:rPr>
        <w:t xml:space="preserve"> </w:t>
      </w:r>
      <w:r>
        <w:t>lain</w:t>
      </w:r>
      <w:r>
        <w:rPr>
          <w:spacing w:val="-13"/>
        </w:rPr>
        <w:t xml:space="preserve"> </w:t>
      </w:r>
      <w:r>
        <w:t>dan</w:t>
      </w:r>
      <w:r>
        <w:rPr>
          <w:spacing w:val="-13"/>
        </w:rPr>
        <w:t xml:space="preserve"> </w:t>
      </w:r>
      <w:r>
        <w:t>dirinya.</w:t>
      </w:r>
      <w:r>
        <w:rPr>
          <w:spacing w:val="37"/>
        </w:rPr>
        <w:t xml:space="preserve"> </w:t>
      </w:r>
      <w:r>
        <w:t>Intinya,</w:t>
      </w:r>
      <w:r>
        <w:rPr>
          <w:spacing w:val="-13"/>
        </w:rPr>
        <w:t xml:space="preserve"> </w:t>
      </w:r>
      <w:r>
        <w:t>etika mempersoalkan tentang bagaimana manusia seharusnya berbuat atau tindakan sesuai dengan norma dan nilai-nilai.</w:t>
      </w:r>
    </w:p>
    <w:p w:rsidR="000857F9" w:rsidRDefault="00196ABF">
      <w:pPr>
        <w:pStyle w:val="BodyText"/>
        <w:spacing w:before="1" w:line="480" w:lineRule="auto"/>
        <w:ind w:left="568" w:right="138" w:firstLine="720"/>
        <w:jc w:val="both"/>
      </w:pPr>
      <w:r>
        <w:t>Etika</w:t>
      </w:r>
      <w:r>
        <w:rPr>
          <w:spacing w:val="-8"/>
        </w:rPr>
        <w:t xml:space="preserve"> </w:t>
      </w:r>
      <w:r>
        <w:t>bukan</w:t>
      </w:r>
      <w:r>
        <w:rPr>
          <w:spacing w:val="-8"/>
        </w:rPr>
        <w:t xml:space="preserve"> </w:t>
      </w:r>
      <w:r>
        <w:t>hanya</w:t>
      </w:r>
      <w:r>
        <w:rPr>
          <w:spacing w:val="-9"/>
        </w:rPr>
        <w:t xml:space="preserve"> </w:t>
      </w:r>
      <w:r>
        <w:t>mengenai</w:t>
      </w:r>
      <w:r>
        <w:rPr>
          <w:spacing w:val="-8"/>
        </w:rPr>
        <w:t xml:space="preserve"> </w:t>
      </w:r>
      <w:r>
        <w:t>suatu</w:t>
      </w:r>
      <w:r>
        <w:rPr>
          <w:spacing w:val="-8"/>
        </w:rPr>
        <w:t xml:space="preserve"> </w:t>
      </w:r>
      <w:r>
        <w:t>tindakan</w:t>
      </w:r>
      <w:r>
        <w:rPr>
          <w:spacing w:val="-8"/>
        </w:rPr>
        <w:t xml:space="preserve"> </w:t>
      </w:r>
      <w:r>
        <w:t>dan</w:t>
      </w:r>
      <w:r>
        <w:rPr>
          <w:spacing w:val="-6"/>
        </w:rPr>
        <w:t xml:space="preserve"> </w:t>
      </w:r>
      <w:r>
        <w:t>perbuatan</w:t>
      </w:r>
      <w:r>
        <w:rPr>
          <w:spacing w:val="-7"/>
        </w:rPr>
        <w:t xml:space="preserve"> </w:t>
      </w:r>
      <w:r>
        <w:t>saja,</w:t>
      </w:r>
      <w:r>
        <w:rPr>
          <w:spacing w:val="-9"/>
        </w:rPr>
        <w:t xml:space="preserve"> </w:t>
      </w:r>
      <w:r>
        <w:t>tetapi</w:t>
      </w:r>
      <w:r>
        <w:rPr>
          <w:spacing w:val="-8"/>
        </w:rPr>
        <w:t xml:space="preserve"> </w:t>
      </w:r>
      <w:r>
        <w:t>etika juga digunakan saat melakukan komunikasi dengan orang lain. Menurut Johansen (</w:t>
      </w:r>
      <w:r>
        <w:rPr>
          <w:spacing w:val="-10"/>
        </w:rPr>
        <w:t xml:space="preserve"> </w:t>
      </w:r>
      <w:r>
        <w:t>dalam</w:t>
      </w:r>
      <w:r>
        <w:rPr>
          <w:spacing w:val="-9"/>
        </w:rPr>
        <w:t xml:space="preserve"> </w:t>
      </w:r>
      <w:r>
        <w:t>Harapan</w:t>
      </w:r>
      <w:r>
        <w:rPr>
          <w:spacing w:val="-9"/>
        </w:rPr>
        <w:t xml:space="preserve"> </w:t>
      </w:r>
      <w:r>
        <w:t>&amp;</w:t>
      </w:r>
      <w:r>
        <w:rPr>
          <w:spacing w:val="-9"/>
        </w:rPr>
        <w:t xml:space="preserve"> </w:t>
      </w:r>
      <w:r>
        <w:t>Ahmad,</w:t>
      </w:r>
      <w:r>
        <w:rPr>
          <w:spacing w:val="-9"/>
        </w:rPr>
        <w:t xml:space="preserve"> </w:t>
      </w:r>
      <w:r>
        <w:t>2014)</w:t>
      </w:r>
      <w:r>
        <w:rPr>
          <w:spacing w:val="-10"/>
        </w:rPr>
        <w:t xml:space="preserve"> </w:t>
      </w:r>
      <w:r>
        <w:t>banyak</w:t>
      </w:r>
      <w:r>
        <w:rPr>
          <w:spacing w:val="-9"/>
        </w:rPr>
        <w:t xml:space="preserve"> </w:t>
      </w:r>
      <w:r>
        <w:t>orang</w:t>
      </w:r>
      <w:r>
        <w:rPr>
          <w:spacing w:val="-9"/>
        </w:rPr>
        <w:t xml:space="preserve"> </w:t>
      </w:r>
      <w:r>
        <w:t>beranggapan</w:t>
      </w:r>
      <w:r>
        <w:rPr>
          <w:spacing w:val="-9"/>
        </w:rPr>
        <w:t xml:space="preserve"> </w:t>
      </w:r>
      <w:r>
        <w:t>bahwa</w:t>
      </w:r>
      <w:r>
        <w:rPr>
          <w:spacing w:val="-10"/>
        </w:rPr>
        <w:t xml:space="preserve"> </w:t>
      </w:r>
      <w:r>
        <w:t>dalam</w:t>
      </w:r>
      <w:r>
        <w:rPr>
          <w:spacing w:val="-7"/>
        </w:rPr>
        <w:t xml:space="preserve"> </w:t>
      </w:r>
      <w:r>
        <w:t>sebuah pembicaraan, kita harus menggunakan etika untuk menghargai dan menghormati lawan</w:t>
      </w:r>
      <w:r>
        <w:rPr>
          <w:spacing w:val="-6"/>
        </w:rPr>
        <w:t xml:space="preserve"> </w:t>
      </w:r>
      <w:r>
        <w:t>bicara.</w:t>
      </w:r>
      <w:r>
        <w:rPr>
          <w:spacing w:val="-4"/>
        </w:rPr>
        <w:t xml:space="preserve"> </w:t>
      </w:r>
      <w:r>
        <w:t>Etika</w:t>
      </w:r>
      <w:r>
        <w:rPr>
          <w:spacing w:val="-6"/>
        </w:rPr>
        <w:t xml:space="preserve"> </w:t>
      </w:r>
      <w:r>
        <w:t>selalu</w:t>
      </w:r>
      <w:r>
        <w:rPr>
          <w:spacing w:val="-5"/>
        </w:rPr>
        <w:t xml:space="preserve"> </w:t>
      </w:r>
      <w:r>
        <w:t>di</w:t>
      </w:r>
      <w:r>
        <w:rPr>
          <w:spacing w:val="-6"/>
        </w:rPr>
        <w:t xml:space="preserve"> </w:t>
      </w:r>
      <w:r>
        <w:t>pergunakan</w:t>
      </w:r>
      <w:r>
        <w:rPr>
          <w:spacing w:val="-5"/>
        </w:rPr>
        <w:t xml:space="preserve"> </w:t>
      </w:r>
      <w:r>
        <w:t>saat</w:t>
      </w:r>
      <w:r>
        <w:rPr>
          <w:spacing w:val="-5"/>
        </w:rPr>
        <w:t xml:space="preserve"> </w:t>
      </w:r>
      <w:r>
        <w:t>melakukan</w:t>
      </w:r>
      <w:r>
        <w:rPr>
          <w:spacing w:val="-6"/>
        </w:rPr>
        <w:t xml:space="preserve"> </w:t>
      </w:r>
      <w:r>
        <w:t>komunikasi</w:t>
      </w:r>
      <w:r>
        <w:rPr>
          <w:spacing w:val="-6"/>
        </w:rPr>
        <w:t xml:space="preserve"> </w:t>
      </w:r>
      <w:r>
        <w:t>dengan</w:t>
      </w:r>
      <w:r>
        <w:rPr>
          <w:spacing w:val="-5"/>
        </w:rPr>
        <w:t xml:space="preserve"> </w:t>
      </w:r>
      <w:r>
        <w:rPr>
          <w:spacing w:val="-2"/>
        </w:rPr>
        <w:t>orang</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568" w:right="139"/>
        <w:jc w:val="both"/>
      </w:pPr>
      <w:r>
        <w:t>lain. Sebagai makhluk hidup, dalam melakukan komunikasi kita membutuhkan et</w:t>
      </w:r>
      <w:r>
        <w:t>ika</w:t>
      </w:r>
      <w:r>
        <w:rPr>
          <w:spacing w:val="40"/>
        </w:rPr>
        <w:t xml:space="preserve"> </w:t>
      </w:r>
      <w:r>
        <w:t>komunikasi.</w:t>
      </w:r>
    </w:p>
    <w:p w:rsidR="000857F9" w:rsidRDefault="00196ABF">
      <w:pPr>
        <w:pStyle w:val="BodyText"/>
        <w:spacing w:line="480" w:lineRule="auto"/>
        <w:ind w:left="568" w:right="139" w:firstLine="720"/>
        <w:jc w:val="both"/>
      </w:pPr>
      <w:r>
        <w:rPr>
          <w:noProof/>
          <w:lang w:val="en-US"/>
        </w:rPr>
        <w:drawing>
          <wp:anchor distT="0" distB="0" distL="0" distR="0" simplePos="0" relativeHeight="477791744"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7" cstate="print"/>
                    <a:stretch>
                      <a:fillRect/>
                    </a:stretch>
                  </pic:blipFill>
                  <pic:spPr>
                    <a:xfrm>
                      <a:off x="0" y="0"/>
                      <a:ext cx="5397499" cy="5321299"/>
                    </a:xfrm>
                    <a:prstGeom prst="rect">
                      <a:avLst/>
                    </a:prstGeom>
                  </pic:spPr>
                </pic:pic>
              </a:graphicData>
            </a:graphic>
          </wp:anchor>
        </w:drawing>
      </w:r>
      <w:r>
        <w:t>Etika komunikasi itu sendiri adalah suatu kontrol terhadap ucapan baik verbal maupun non verbal yang sesuai dengan norma dan nilai-nilai yang berlaku. Menurut Suranto (dalam Hermanita, Asyah, and Lisma 2020) etika komunikasi merupakan suat</w:t>
      </w:r>
      <w:r>
        <w:t>u rangkuman istilah yang mempunyai pengertian tersendiri, yakni norma, nilai, atau ukuran tingkah laku yang baik dalam kegiatan komunikasi disuatu masyarakat. Menurut pendapat (Sari, 2020) etika komunikasi merupakan cara pergaulan dalam kehidupan yang meng</w:t>
      </w:r>
      <w:r>
        <w:t>atur manusia untuk saling menghormati, sopan santun, tata krama, berinteraksi dengan sesama makhluk lainnya. Dengan kata lain, etika komunikasi merupakan norma, nilai, atau ukuran tingkah laku dalam interaksi yang wajib diimplementasikan.</w:t>
      </w:r>
    </w:p>
    <w:p w:rsidR="000857F9" w:rsidRDefault="00196ABF">
      <w:pPr>
        <w:pStyle w:val="BodyText"/>
        <w:spacing w:before="1" w:line="480" w:lineRule="auto"/>
        <w:ind w:left="568" w:right="136" w:firstLine="720"/>
        <w:jc w:val="right"/>
      </w:pPr>
      <w:r>
        <w:t>Mengimplementasik</w:t>
      </w:r>
      <w:r>
        <w:t>an</w:t>
      </w:r>
      <w:r>
        <w:rPr>
          <w:spacing w:val="-6"/>
        </w:rPr>
        <w:t xml:space="preserve"> </w:t>
      </w:r>
      <w:r>
        <w:t>etika</w:t>
      </w:r>
      <w:r>
        <w:rPr>
          <w:spacing w:val="-7"/>
        </w:rPr>
        <w:t xml:space="preserve"> </w:t>
      </w:r>
      <w:r>
        <w:t>komunikasi</w:t>
      </w:r>
      <w:r>
        <w:rPr>
          <w:spacing w:val="-6"/>
        </w:rPr>
        <w:t xml:space="preserve"> </w:t>
      </w:r>
      <w:r>
        <w:t>merupakan</w:t>
      </w:r>
      <w:r>
        <w:rPr>
          <w:spacing w:val="-6"/>
        </w:rPr>
        <w:t xml:space="preserve"> </w:t>
      </w:r>
      <w:r>
        <w:t>hal</w:t>
      </w:r>
      <w:r>
        <w:rPr>
          <w:spacing w:val="-6"/>
        </w:rPr>
        <w:t xml:space="preserve"> </w:t>
      </w:r>
      <w:r>
        <w:t>yang</w:t>
      </w:r>
      <w:r>
        <w:rPr>
          <w:spacing w:val="-6"/>
        </w:rPr>
        <w:t xml:space="preserve"> </w:t>
      </w:r>
      <w:r>
        <w:t>tidak</w:t>
      </w:r>
      <w:r>
        <w:rPr>
          <w:spacing w:val="-6"/>
        </w:rPr>
        <w:t xml:space="preserve"> </w:t>
      </w:r>
      <w:r>
        <w:t>mudah. Namun</w:t>
      </w:r>
      <w:r>
        <w:rPr>
          <w:spacing w:val="30"/>
        </w:rPr>
        <w:t xml:space="preserve"> </w:t>
      </w:r>
      <w:r>
        <w:t>pada</w:t>
      </w:r>
      <w:r>
        <w:rPr>
          <w:spacing w:val="31"/>
        </w:rPr>
        <w:t xml:space="preserve"> </w:t>
      </w:r>
      <w:r>
        <w:t>kenyataannya banyak</w:t>
      </w:r>
      <w:r>
        <w:rPr>
          <w:spacing w:val="32"/>
        </w:rPr>
        <w:t xml:space="preserve"> </w:t>
      </w:r>
      <w:r>
        <w:t>siswa yang</w:t>
      </w:r>
      <w:r>
        <w:rPr>
          <w:spacing w:val="32"/>
        </w:rPr>
        <w:t xml:space="preserve"> </w:t>
      </w:r>
      <w:r>
        <w:t>memiliki</w:t>
      </w:r>
      <w:r>
        <w:rPr>
          <w:spacing w:val="31"/>
        </w:rPr>
        <w:t xml:space="preserve"> </w:t>
      </w:r>
      <w:r>
        <w:t>etika komunikasi</w:t>
      </w:r>
      <w:r>
        <w:rPr>
          <w:spacing w:val="31"/>
        </w:rPr>
        <w:t xml:space="preserve"> </w:t>
      </w:r>
      <w:r>
        <w:t>yang kurang</w:t>
      </w:r>
      <w:r>
        <w:rPr>
          <w:spacing w:val="40"/>
        </w:rPr>
        <w:t xml:space="preserve"> </w:t>
      </w:r>
      <w:r>
        <w:t>baik</w:t>
      </w:r>
      <w:r>
        <w:rPr>
          <w:spacing w:val="40"/>
        </w:rPr>
        <w:t xml:space="preserve"> </w:t>
      </w:r>
      <w:r>
        <w:t>dalam</w:t>
      </w:r>
      <w:r>
        <w:rPr>
          <w:spacing w:val="40"/>
        </w:rPr>
        <w:t xml:space="preserve"> </w:t>
      </w:r>
      <w:r>
        <w:t>penerapannya.</w:t>
      </w:r>
      <w:r>
        <w:rPr>
          <w:spacing w:val="40"/>
        </w:rPr>
        <w:t xml:space="preserve"> </w:t>
      </w:r>
      <w:r>
        <w:t>Hal</w:t>
      </w:r>
      <w:r>
        <w:rPr>
          <w:spacing w:val="40"/>
        </w:rPr>
        <w:t xml:space="preserve"> </w:t>
      </w:r>
      <w:r>
        <w:t>ini</w:t>
      </w:r>
      <w:r>
        <w:rPr>
          <w:spacing w:val="40"/>
        </w:rPr>
        <w:t xml:space="preserve"> </w:t>
      </w:r>
      <w:r>
        <w:t>dapat</w:t>
      </w:r>
      <w:r>
        <w:rPr>
          <w:spacing w:val="40"/>
        </w:rPr>
        <w:t xml:space="preserve"> </w:t>
      </w:r>
      <w:r>
        <w:t>dilihat</w:t>
      </w:r>
      <w:r>
        <w:rPr>
          <w:spacing w:val="40"/>
        </w:rPr>
        <w:t xml:space="preserve"> </w:t>
      </w:r>
      <w:r>
        <w:t>pada</w:t>
      </w:r>
      <w:r>
        <w:rPr>
          <w:spacing w:val="40"/>
        </w:rPr>
        <w:t xml:space="preserve"> </w:t>
      </w:r>
      <w:r>
        <w:t>saat</w:t>
      </w:r>
      <w:r>
        <w:rPr>
          <w:spacing w:val="40"/>
        </w:rPr>
        <w:t xml:space="preserve"> </w:t>
      </w:r>
      <w:r>
        <w:t>siswa</w:t>
      </w:r>
      <w:r>
        <w:rPr>
          <w:spacing w:val="40"/>
        </w:rPr>
        <w:t xml:space="preserve"> </w:t>
      </w:r>
      <w:r>
        <w:t>mulai berinteraksi</w:t>
      </w:r>
      <w:r>
        <w:rPr>
          <w:spacing w:val="-14"/>
        </w:rPr>
        <w:t xml:space="preserve"> </w:t>
      </w:r>
      <w:r>
        <w:t>dengan</w:t>
      </w:r>
      <w:r>
        <w:rPr>
          <w:spacing w:val="-13"/>
        </w:rPr>
        <w:t xml:space="preserve"> </w:t>
      </w:r>
      <w:r>
        <w:t>teman</w:t>
      </w:r>
      <w:r>
        <w:rPr>
          <w:spacing w:val="-14"/>
        </w:rPr>
        <w:t xml:space="preserve"> </w:t>
      </w:r>
      <w:r>
        <w:t>maupun</w:t>
      </w:r>
      <w:r>
        <w:rPr>
          <w:spacing w:val="-15"/>
        </w:rPr>
        <w:t xml:space="preserve"> </w:t>
      </w:r>
      <w:r>
        <w:t>guru</w:t>
      </w:r>
      <w:r>
        <w:rPr>
          <w:spacing w:val="-15"/>
        </w:rPr>
        <w:t xml:space="preserve"> </w:t>
      </w:r>
      <w:r>
        <w:t>yang</w:t>
      </w:r>
      <w:r>
        <w:rPr>
          <w:spacing w:val="-14"/>
        </w:rPr>
        <w:t xml:space="preserve"> </w:t>
      </w:r>
      <w:r>
        <w:t>ada</w:t>
      </w:r>
      <w:r>
        <w:rPr>
          <w:spacing w:val="-15"/>
        </w:rPr>
        <w:t xml:space="preserve"> </w:t>
      </w:r>
      <w:r>
        <w:t>di</w:t>
      </w:r>
      <w:r>
        <w:rPr>
          <w:spacing w:val="-14"/>
        </w:rPr>
        <w:t xml:space="preserve"> </w:t>
      </w:r>
      <w:r>
        <w:t>sekolah.</w:t>
      </w:r>
      <w:r>
        <w:rPr>
          <w:spacing w:val="-14"/>
        </w:rPr>
        <w:t xml:space="preserve"> </w:t>
      </w:r>
      <w:r>
        <w:t>Rendahnya</w:t>
      </w:r>
      <w:r>
        <w:rPr>
          <w:spacing w:val="-15"/>
        </w:rPr>
        <w:t xml:space="preserve"> </w:t>
      </w:r>
      <w:r>
        <w:t>kesadaran siswa bahwa etika komunikasi itu penting membuat siswa menjadi semakin tidak perduli</w:t>
      </w:r>
      <w:r>
        <w:rPr>
          <w:spacing w:val="-8"/>
        </w:rPr>
        <w:t xml:space="preserve"> </w:t>
      </w:r>
      <w:r>
        <w:t>dalam</w:t>
      </w:r>
      <w:r>
        <w:rPr>
          <w:spacing w:val="-8"/>
        </w:rPr>
        <w:t xml:space="preserve"> </w:t>
      </w:r>
      <w:r>
        <w:t>memperbaiki</w:t>
      </w:r>
      <w:r>
        <w:rPr>
          <w:spacing w:val="-8"/>
        </w:rPr>
        <w:t xml:space="preserve"> </w:t>
      </w:r>
      <w:r>
        <w:t>tutur</w:t>
      </w:r>
      <w:r>
        <w:rPr>
          <w:spacing w:val="-9"/>
        </w:rPr>
        <w:t xml:space="preserve"> </w:t>
      </w:r>
      <w:r>
        <w:t>kata</w:t>
      </w:r>
      <w:r>
        <w:rPr>
          <w:spacing w:val="-9"/>
        </w:rPr>
        <w:t xml:space="preserve"> </w:t>
      </w:r>
      <w:r>
        <w:t>dan</w:t>
      </w:r>
      <w:r>
        <w:rPr>
          <w:spacing w:val="-6"/>
        </w:rPr>
        <w:t xml:space="preserve"> </w:t>
      </w:r>
      <w:r>
        <w:t>nada</w:t>
      </w:r>
      <w:r>
        <w:rPr>
          <w:spacing w:val="-9"/>
        </w:rPr>
        <w:t xml:space="preserve"> </w:t>
      </w:r>
      <w:r>
        <w:t>bicara</w:t>
      </w:r>
      <w:r>
        <w:rPr>
          <w:spacing w:val="-8"/>
        </w:rPr>
        <w:t xml:space="preserve"> </w:t>
      </w:r>
      <w:r>
        <w:t>saat</w:t>
      </w:r>
      <w:r>
        <w:rPr>
          <w:spacing w:val="-6"/>
        </w:rPr>
        <w:t xml:space="preserve"> </w:t>
      </w:r>
      <w:r>
        <w:t>melakukan</w:t>
      </w:r>
      <w:r>
        <w:rPr>
          <w:spacing w:val="-6"/>
        </w:rPr>
        <w:t xml:space="preserve"> </w:t>
      </w:r>
      <w:r>
        <w:t>komunikasi. Hal</w:t>
      </w:r>
      <w:r>
        <w:rPr>
          <w:spacing w:val="40"/>
        </w:rPr>
        <w:t xml:space="preserve"> </w:t>
      </w:r>
      <w:r>
        <w:t>ini</w:t>
      </w:r>
      <w:r>
        <w:rPr>
          <w:spacing w:val="40"/>
        </w:rPr>
        <w:t xml:space="preserve"> </w:t>
      </w:r>
      <w:r>
        <w:t>dapat</w:t>
      </w:r>
      <w:r>
        <w:rPr>
          <w:spacing w:val="40"/>
        </w:rPr>
        <w:t xml:space="preserve"> </w:t>
      </w:r>
      <w:r>
        <w:t>dilihat</w:t>
      </w:r>
      <w:r>
        <w:rPr>
          <w:spacing w:val="40"/>
        </w:rPr>
        <w:t xml:space="preserve"> </w:t>
      </w:r>
      <w:r>
        <w:t>dari</w:t>
      </w:r>
      <w:r>
        <w:rPr>
          <w:spacing w:val="40"/>
        </w:rPr>
        <w:t xml:space="preserve"> </w:t>
      </w:r>
      <w:r>
        <w:t>hasil</w:t>
      </w:r>
      <w:r>
        <w:rPr>
          <w:spacing w:val="40"/>
        </w:rPr>
        <w:t xml:space="preserve"> </w:t>
      </w:r>
      <w:r>
        <w:t>penelitian</w:t>
      </w:r>
      <w:r>
        <w:rPr>
          <w:spacing w:val="40"/>
        </w:rPr>
        <w:t xml:space="preserve"> </w:t>
      </w:r>
      <w:r>
        <w:rPr>
          <w:i/>
        </w:rPr>
        <w:t>(</w:t>
      </w:r>
      <w:r>
        <w:t>Ningrum,</w:t>
      </w:r>
      <w:r>
        <w:rPr>
          <w:spacing w:val="40"/>
        </w:rPr>
        <w:t xml:space="preserve"> </w:t>
      </w:r>
      <w:r>
        <w:t>Pitoewas,</w:t>
      </w:r>
      <w:r>
        <w:rPr>
          <w:spacing w:val="40"/>
        </w:rPr>
        <w:t xml:space="preserve"> </w:t>
      </w:r>
      <w:r>
        <w:rPr>
          <w:i/>
        </w:rPr>
        <w:t>and</w:t>
      </w:r>
      <w:r>
        <w:rPr>
          <w:i/>
          <w:spacing w:val="40"/>
        </w:rPr>
        <w:t xml:space="preserve"> </w:t>
      </w:r>
      <w:r>
        <w:t>Pu</w:t>
      </w:r>
      <w:r>
        <w:t>tri</w:t>
      </w:r>
    </w:p>
    <w:p w:rsidR="000857F9" w:rsidRDefault="00196ABF">
      <w:pPr>
        <w:pStyle w:val="BodyText"/>
        <w:spacing w:before="1" w:line="480" w:lineRule="auto"/>
        <w:ind w:left="568" w:right="137"/>
        <w:jc w:val="both"/>
      </w:pPr>
      <w:r>
        <w:t>2024) dalam hasil wawancara tersebut peneliti menemukan masalah tentang etika komunikasi peserta didik di SMP Negeri 1 Seputih Banyak yang terletak di Lampung.</w:t>
      </w:r>
      <w:r>
        <w:rPr>
          <w:spacing w:val="-15"/>
        </w:rPr>
        <w:t xml:space="preserve"> </w:t>
      </w:r>
      <w:r>
        <w:t>Dengan</w:t>
      </w:r>
      <w:r>
        <w:rPr>
          <w:spacing w:val="-15"/>
        </w:rPr>
        <w:t xml:space="preserve"> </w:t>
      </w:r>
      <w:r>
        <w:t>presentasi</w:t>
      </w:r>
      <w:r>
        <w:rPr>
          <w:spacing w:val="-15"/>
        </w:rPr>
        <w:t xml:space="preserve"> </w:t>
      </w:r>
      <w:r>
        <w:t>sebesar</w:t>
      </w:r>
      <w:r>
        <w:rPr>
          <w:spacing w:val="-15"/>
        </w:rPr>
        <w:t xml:space="preserve"> </w:t>
      </w:r>
      <w:r>
        <w:t>42,7</w:t>
      </w:r>
      <w:r>
        <w:rPr>
          <w:spacing w:val="-15"/>
        </w:rPr>
        <w:t xml:space="preserve"> </w:t>
      </w:r>
      <w:r>
        <w:t>%</w:t>
      </w:r>
      <w:r>
        <w:rPr>
          <w:spacing w:val="-15"/>
        </w:rPr>
        <w:t xml:space="preserve"> </w:t>
      </w:r>
      <w:r>
        <w:t>yang</w:t>
      </w:r>
      <w:r>
        <w:rPr>
          <w:spacing w:val="-15"/>
        </w:rPr>
        <w:t xml:space="preserve"> </w:t>
      </w:r>
      <w:r>
        <w:t>menunjukkan</w:t>
      </w:r>
      <w:r>
        <w:rPr>
          <w:spacing w:val="-15"/>
        </w:rPr>
        <w:t xml:space="preserve"> </w:t>
      </w:r>
      <w:r>
        <w:t>besarnya</w:t>
      </w:r>
      <w:r>
        <w:rPr>
          <w:spacing w:val="-15"/>
        </w:rPr>
        <w:t xml:space="preserve"> </w:t>
      </w:r>
      <w:r>
        <w:t>pengaruh Media</w:t>
      </w:r>
      <w:r>
        <w:rPr>
          <w:spacing w:val="18"/>
        </w:rPr>
        <w:t xml:space="preserve"> </w:t>
      </w:r>
      <w:r>
        <w:t>Sosial</w:t>
      </w:r>
      <w:r>
        <w:rPr>
          <w:spacing w:val="20"/>
        </w:rPr>
        <w:t xml:space="preserve"> </w:t>
      </w:r>
      <w:r>
        <w:t>terhadap</w:t>
      </w:r>
      <w:r>
        <w:rPr>
          <w:spacing w:val="19"/>
        </w:rPr>
        <w:t xml:space="preserve"> </w:t>
      </w:r>
      <w:r>
        <w:t>Etika</w:t>
      </w:r>
      <w:r>
        <w:rPr>
          <w:spacing w:val="20"/>
        </w:rPr>
        <w:t xml:space="preserve"> </w:t>
      </w:r>
      <w:r>
        <w:t>Komunikasi.</w:t>
      </w:r>
      <w:r>
        <w:rPr>
          <w:spacing w:val="20"/>
        </w:rPr>
        <w:t xml:space="preserve"> </w:t>
      </w:r>
      <w:r>
        <w:t>Sedangkan</w:t>
      </w:r>
      <w:r>
        <w:rPr>
          <w:spacing w:val="19"/>
        </w:rPr>
        <w:t xml:space="preserve"> </w:t>
      </w:r>
      <w:r>
        <w:t>57,3%</w:t>
      </w:r>
      <w:r>
        <w:rPr>
          <w:spacing w:val="19"/>
        </w:rPr>
        <w:t xml:space="preserve"> </w:t>
      </w:r>
      <w:r>
        <w:t>sisanya</w:t>
      </w:r>
      <w:r>
        <w:rPr>
          <w:spacing w:val="19"/>
        </w:rPr>
        <w:t xml:space="preserve"> </w:t>
      </w:r>
      <w:r>
        <w:rPr>
          <w:spacing w:val="-2"/>
        </w:rPr>
        <w:t>dipengaruhi</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568" w:right="137"/>
        <w:jc w:val="both"/>
      </w:pPr>
      <w:r>
        <w:rPr>
          <w:noProof/>
          <w:lang w:val="en-US"/>
        </w:rPr>
        <w:drawing>
          <wp:anchor distT="0" distB="0" distL="0" distR="0" simplePos="0" relativeHeight="47779225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7" cstate="print"/>
                    <a:stretch>
                      <a:fillRect/>
                    </a:stretch>
                  </pic:blipFill>
                  <pic:spPr>
                    <a:xfrm>
                      <a:off x="0" y="0"/>
                      <a:ext cx="5397499" cy="5321299"/>
                    </a:xfrm>
                    <a:prstGeom prst="rect">
                      <a:avLst/>
                    </a:prstGeom>
                  </pic:spPr>
                </pic:pic>
              </a:graphicData>
            </a:graphic>
          </wp:anchor>
        </w:drawing>
      </w:r>
      <w:r>
        <w:t>oleh faktor lain di luar Media Sosial. Bersamaan dengan hasil penelitian tersebut, penulis juga menemukan adanya etika komunikasi yang negatif pada saat melakukan observasi dan wawan</w:t>
      </w:r>
      <w:r>
        <w:t>cara bersama guru BK. Beliau</w:t>
      </w:r>
      <w:r>
        <w:rPr>
          <w:spacing w:val="40"/>
        </w:rPr>
        <w:t xml:space="preserve"> </w:t>
      </w:r>
      <w:r>
        <w:t>menjelaskan ada beberapa siswa yang berbicara dengan kalimat kasar, siswa yang kurang mampu mengontrol kalimat saat berinteraksi, dan siswa yang tidak mampu membedakan cara berkomunikasi dengan orang tua, guru serta teman sebay</w:t>
      </w:r>
      <w:r>
        <w:t>a. Peneliti juga menemukan adanya etika komunikasi siswa yang positif</w:t>
      </w:r>
      <w:r>
        <w:rPr>
          <w:spacing w:val="40"/>
        </w:rPr>
        <w:t xml:space="preserve"> </w:t>
      </w:r>
      <w:r>
        <w:t>saat berinteraksi dengan teman, guru dan orang-orang yang melakukan interaksi langsung. Pembentukan etika komunikasi itu dapat terjadi karena beberapa faktor.</w:t>
      </w:r>
    </w:p>
    <w:p w:rsidR="000857F9" w:rsidRDefault="00196ABF">
      <w:pPr>
        <w:pStyle w:val="BodyText"/>
        <w:spacing w:before="1" w:line="480" w:lineRule="auto"/>
        <w:ind w:left="568" w:right="136" w:firstLine="708"/>
        <w:jc w:val="both"/>
      </w:pPr>
      <w:r>
        <w:t>Menurut</w:t>
      </w:r>
      <w:r>
        <w:rPr>
          <w:spacing w:val="38"/>
        </w:rPr>
        <w:t xml:space="preserve"> </w:t>
      </w:r>
      <w:r>
        <w:t>Mannan</w:t>
      </w:r>
      <w:r>
        <w:rPr>
          <w:spacing w:val="-12"/>
        </w:rPr>
        <w:t xml:space="preserve"> </w:t>
      </w:r>
      <w:r>
        <w:t>(dalam</w:t>
      </w:r>
      <w:r>
        <w:rPr>
          <w:spacing w:val="-9"/>
        </w:rPr>
        <w:t xml:space="preserve"> </w:t>
      </w:r>
      <w:r>
        <w:t>Hasan</w:t>
      </w:r>
      <w:r>
        <w:t>,</w:t>
      </w:r>
      <w:r>
        <w:rPr>
          <w:spacing w:val="-12"/>
        </w:rPr>
        <w:t xml:space="preserve"> </w:t>
      </w:r>
      <w:r>
        <w:t>Madina,</w:t>
      </w:r>
      <w:r>
        <w:rPr>
          <w:spacing w:val="-11"/>
        </w:rPr>
        <w:t xml:space="preserve"> </w:t>
      </w:r>
      <w:r>
        <w:rPr>
          <w:i/>
        </w:rPr>
        <w:t>and</w:t>
      </w:r>
      <w:r>
        <w:rPr>
          <w:i/>
          <w:spacing w:val="-12"/>
        </w:rPr>
        <w:t xml:space="preserve"> </w:t>
      </w:r>
      <w:r>
        <w:t>Tuasikal</w:t>
      </w:r>
      <w:r>
        <w:rPr>
          <w:spacing w:val="-11"/>
        </w:rPr>
        <w:t xml:space="preserve"> </w:t>
      </w:r>
      <w:r>
        <w:t>2024)</w:t>
      </w:r>
      <w:r>
        <w:rPr>
          <w:spacing w:val="37"/>
        </w:rPr>
        <w:t xml:space="preserve"> </w:t>
      </w:r>
      <w:r>
        <w:t>faktor-faktor etika komunikasi terbagi menjadi 2 yaitu: Faktor internal: pemahaman agama, kecerdasan,</w:t>
      </w:r>
      <w:r>
        <w:rPr>
          <w:spacing w:val="-7"/>
        </w:rPr>
        <w:t xml:space="preserve"> </w:t>
      </w:r>
      <w:r>
        <w:t>motivasi,</w:t>
      </w:r>
      <w:r>
        <w:rPr>
          <w:spacing w:val="-7"/>
        </w:rPr>
        <w:t xml:space="preserve"> </w:t>
      </w:r>
      <w:r>
        <w:t>minat,</w:t>
      </w:r>
      <w:r>
        <w:rPr>
          <w:spacing w:val="-6"/>
        </w:rPr>
        <w:t xml:space="preserve"> </w:t>
      </w:r>
      <w:r>
        <w:t>sikap,</w:t>
      </w:r>
      <w:r>
        <w:rPr>
          <w:spacing w:val="-7"/>
        </w:rPr>
        <w:t xml:space="preserve"> </w:t>
      </w:r>
      <w:r>
        <w:t>konsep</w:t>
      </w:r>
      <w:r>
        <w:rPr>
          <w:spacing w:val="-7"/>
        </w:rPr>
        <w:t xml:space="preserve"> </w:t>
      </w:r>
      <w:r>
        <w:t>diri,</w:t>
      </w:r>
      <w:r>
        <w:rPr>
          <w:spacing w:val="-7"/>
        </w:rPr>
        <w:t xml:space="preserve"> </w:t>
      </w:r>
      <w:r>
        <w:t>kemandirian,</w:t>
      </w:r>
      <w:r>
        <w:rPr>
          <w:spacing w:val="-7"/>
        </w:rPr>
        <w:t xml:space="preserve"> </w:t>
      </w:r>
      <w:r>
        <w:t>dan</w:t>
      </w:r>
      <w:r>
        <w:rPr>
          <w:spacing w:val="-7"/>
        </w:rPr>
        <w:t xml:space="preserve"> </w:t>
      </w:r>
      <w:r>
        <w:t>Faktor</w:t>
      </w:r>
      <w:r>
        <w:rPr>
          <w:spacing w:val="-5"/>
        </w:rPr>
        <w:t xml:space="preserve"> </w:t>
      </w:r>
      <w:r>
        <w:t>eksternal: lingkungan keluarga, lingkungan sekolah, dan lingkung</w:t>
      </w:r>
      <w:r>
        <w:t>an masyarakat. Dan dari faktor eksternal ini maka terjadilah pengaruh antara pola asuh otoriter terhadap etika komunikasi yang dapat dilihat dari bagaimana lingkungan keluarganya yang dimana</w:t>
      </w:r>
      <w:r>
        <w:rPr>
          <w:spacing w:val="-14"/>
        </w:rPr>
        <w:t xml:space="preserve"> </w:t>
      </w:r>
      <w:r>
        <w:t>penerapan</w:t>
      </w:r>
      <w:r>
        <w:rPr>
          <w:spacing w:val="-13"/>
        </w:rPr>
        <w:t xml:space="preserve"> </w:t>
      </w:r>
      <w:r>
        <w:t>pola</w:t>
      </w:r>
      <w:r>
        <w:rPr>
          <w:spacing w:val="-12"/>
        </w:rPr>
        <w:t xml:space="preserve"> </w:t>
      </w:r>
      <w:r>
        <w:t>asuh</w:t>
      </w:r>
      <w:r>
        <w:rPr>
          <w:spacing w:val="-13"/>
        </w:rPr>
        <w:t xml:space="preserve"> </w:t>
      </w:r>
      <w:r>
        <w:t>terjadi</w:t>
      </w:r>
      <w:r>
        <w:rPr>
          <w:spacing w:val="-13"/>
        </w:rPr>
        <w:t xml:space="preserve"> </w:t>
      </w:r>
      <w:r>
        <w:t>dalam</w:t>
      </w:r>
      <w:r>
        <w:rPr>
          <w:spacing w:val="-13"/>
        </w:rPr>
        <w:t xml:space="preserve"> </w:t>
      </w:r>
      <w:r>
        <w:t>lngkungan</w:t>
      </w:r>
      <w:r>
        <w:rPr>
          <w:spacing w:val="-14"/>
        </w:rPr>
        <w:t xml:space="preserve"> </w:t>
      </w:r>
      <w:r>
        <w:t>keluarga.</w:t>
      </w:r>
      <w:r>
        <w:rPr>
          <w:spacing w:val="-13"/>
        </w:rPr>
        <w:t xml:space="preserve"> </w:t>
      </w:r>
      <w:r>
        <w:t>Apabila</w:t>
      </w:r>
      <w:r>
        <w:rPr>
          <w:spacing w:val="-14"/>
        </w:rPr>
        <w:t xml:space="preserve"> </w:t>
      </w:r>
      <w:r>
        <w:t>lingkungan keluarga</w:t>
      </w:r>
      <w:r>
        <w:rPr>
          <w:spacing w:val="-3"/>
        </w:rPr>
        <w:t xml:space="preserve"> </w:t>
      </w:r>
      <w:r>
        <w:t>anak</w:t>
      </w:r>
      <w:r>
        <w:rPr>
          <w:spacing w:val="-2"/>
        </w:rPr>
        <w:t xml:space="preserve"> </w:t>
      </w:r>
      <w:r>
        <w:t>tidak</w:t>
      </w:r>
      <w:r>
        <w:rPr>
          <w:spacing w:val="-2"/>
        </w:rPr>
        <w:t xml:space="preserve"> </w:t>
      </w:r>
      <w:r>
        <w:t>mendukung,</w:t>
      </w:r>
      <w:r>
        <w:rPr>
          <w:spacing w:val="-3"/>
        </w:rPr>
        <w:t xml:space="preserve"> </w:t>
      </w:r>
      <w:r>
        <w:t>terlalu</w:t>
      </w:r>
      <w:r>
        <w:rPr>
          <w:spacing w:val="-2"/>
        </w:rPr>
        <w:t xml:space="preserve"> </w:t>
      </w:r>
      <w:r>
        <w:t>mengekang, dan</w:t>
      </w:r>
      <w:r>
        <w:rPr>
          <w:spacing w:val="-2"/>
        </w:rPr>
        <w:t xml:space="preserve"> </w:t>
      </w:r>
      <w:r>
        <w:t>tidak</w:t>
      </w:r>
      <w:r>
        <w:rPr>
          <w:spacing w:val="-2"/>
        </w:rPr>
        <w:t xml:space="preserve"> </w:t>
      </w:r>
      <w:r>
        <w:t>menerima</w:t>
      </w:r>
      <w:r>
        <w:rPr>
          <w:spacing w:val="-3"/>
        </w:rPr>
        <w:t xml:space="preserve"> </w:t>
      </w:r>
      <w:r>
        <w:t>pendapat anak dalam segala hal karena penerapa pola asuh otoroter yang digunakan maka, hal ini yang menjadi awal terbentuknya etika komunikasi negatif anak.</w:t>
      </w:r>
    </w:p>
    <w:p w:rsidR="000857F9" w:rsidRDefault="00196ABF">
      <w:pPr>
        <w:pStyle w:val="BodyText"/>
        <w:spacing w:before="1" w:line="480" w:lineRule="auto"/>
        <w:ind w:left="568" w:right="138" w:firstLine="708"/>
        <w:jc w:val="both"/>
      </w:pPr>
      <w:r>
        <w:t>Oleh karena itu, penelitian ini bertujuan untuk melihat pengaruh pola asuh otoriter</w:t>
      </w:r>
      <w:r>
        <w:rPr>
          <w:spacing w:val="-1"/>
        </w:rPr>
        <w:t xml:space="preserve"> </w:t>
      </w:r>
      <w:r>
        <w:t>terhadap etika</w:t>
      </w:r>
      <w:r>
        <w:rPr>
          <w:spacing w:val="-1"/>
        </w:rPr>
        <w:t xml:space="preserve"> </w:t>
      </w:r>
      <w:r>
        <w:t>komunikasi siswa.</w:t>
      </w:r>
      <w:r>
        <w:rPr>
          <w:spacing w:val="-1"/>
        </w:rPr>
        <w:t xml:space="preserve"> </w:t>
      </w:r>
      <w:r>
        <w:t>Siswa</w:t>
      </w:r>
      <w:r>
        <w:rPr>
          <w:spacing w:val="-1"/>
        </w:rPr>
        <w:t xml:space="preserve"> </w:t>
      </w:r>
      <w:r>
        <w:t>mampu menanamkan</w:t>
      </w:r>
      <w:r>
        <w:rPr>
          <w:spacing w:val="-1"/>
        </w:rPr>
        <w:t xml:space="preserve"> </w:t>
      </w:r>
      <w:r>
        <w:t>sikap saling menghargai</w:t>
      </w:r>
      <w:r>
        <w:rPr>
          <w:spacing w:val="-15"/>
        </w:rPr>
        <w:t xml:space="preserve"> </w:t>
      </w:r>
      <w:r>
        <w:t>dan</w:t>
      </w:r>
      <w:r>
        <w:rPr>
          <w:spacing w:val="-14"/>
        </w:rPr>
        <w:t xml:space="preserve"> </w:t>
      </w:r>
      <w:r>
        <w:t>melakukan</w:t>
      </w:r>
      <w:r>
        <w:rPr>
          <w:spacing w:val="-14"/>
        </w:rPr>
        <w:t xml:space="preserve"> </w:t>
      </w:r>
      <w:r>
        <w:t>komunikasi</w:t>
      </w:r>
      <w:r>
        <w:rPr>
          <w:spacing w:val="-13"/>
        </w:rPr>
        <w:t xml:space="preserve"> </w:t>
      </w:r>
      <w:r>
        <w:t>yang</w:t>
      </w:r>
      <w:r>
        <w:rPr>
          <w:spacing w:val="-14"/>
        </w:rPr>
        <w:t xml:space="preserve"> </w:t>
      </w:r>
      <w:r>
        <w:t>baik</w:t>
      </w:r>
      <w:r>
        <w:rPr>
          <w:spacing w:val="-15"/>
        </w:rPr>
        <w:t xml:space="preserve"> </w:t>
      </w:r>
      <w:r>
        <w:t>di</w:t>
      </w:r>
      <w:r>
        <w:rPr>
          <w:spacing w:val="-14"/>
        </w:rPr>
        <w:t xml:space="preserve"> </w:t>
      </w:r>
      <w:r>
        <w:t>lingkungan</w:t>
      </w:r>
      <w:r>
        <w:rPr>
          <w:spacing w:val="-14"/>
        </w:rPr>
        <w:t xml:space="preserve"> </w:t>
      </w:r>
      <w:r>
        <w:t>sekitar.</w:t>
      </w:r>
      <w:r>
        <w:rPr>
          <w:spacing w:val="-15"/>
        </w:rPr>
        <w:t xml:space="preserve"> </w:t>
      </w:r>
      <w:r>
        <w:t>Bagi</w:t>
      </w:r>
      <w:r>
        <w:rPr>
          <w:spacing w:val="-14"/>
        </w:rPr>
        <w:t xml:space="preserve"> </w:t>
      </w:r>
      <w:r>
        <w:t>Guru Bimbingan</w:t>
      </w:r>
      <w:r>
        <w:rPr>
          <w:spacing w:val="-3"/>
        </w:rPr>
        <w:t xml:space="preserve"> </w:t>
      </w:r>
      <w:r>
        <w:t>Konseling diha</w:t>
      </w:r>
      <w:r>
        <w:t>rapkan</w:t>
      </w:r>
      <w:r>
        <w:rPr>
          <w:spacing w:val="1"/>
        </w:rPr>
        <w:t xml:space="preserve"> </w:t>
      </w:r>
      <w:r>
        <w:t>untuk selalu memperhatikan</w:t>
      </w:r>
      <w:r>
        <w:rPr>
          <w:spacing w:val="3"/>
        </w:rPr>
        <w:t xml:space="preserve"> </w:t>
      </w:r>
      <w:r>
        <w:t>etika</w:t>
      </w:r>
      <w:r>
        <w:rPr>
          <w:spacing w:val="-1"/>
        </w:rPr>
        <w:t xml:space="preserve"> </w:t>
      </w:r>
      <w:r>
        <w:t>siswa</w:t>
      </w:r>
      <w:r>
        <w:rPr>
          <w:spacing w:val="1"/>
        </w:rPr>
        <w:t xml:space="preserve"> </w:t>
      </w:r>
      <w:r>
        <w:rPr>
          <w:spacing w:val="-2"/>
        </w:rPr>
        <w:t>melalui</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568" w:right="140"/>
        <w:jc w:val="both"/>
      </w:pPr>
      <w:r>
        <w:rPr>
          <w:noProof/>
          <w:lang w:val="en-US"/>
        </w:rPr>
        <w:drawing>
          <wp:anchor distT="0" distB="0" distL="0" distR="0" simplePos="0" relativeHeight="47779276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7" cstate="print"/>
                    <a:stretch>
                      <a:fillRect/>
                    </a:stretch>
                  </pic:blipFill>
                  <pic:spPr>
                    <a:xfrm>
                      <a:off x="0" y="0"/>
                      <a:ext cx="5397499" cy="5321299"/>
                    </a:xfrm>
                    <a:prstGeom prst="rect">
                      <a:avLst/>
                    </a:prstGeom>
                  </pic:spPr>
                </pic:pic>
              </a:graphicData>
            </a:graphic>
          </wp:anchor>
        </w:drawing>
      </w:r>
      <w:r>
        <w:t>perilaku siswa, sehingga guru bimbingan konseling sebagai pendidik dapat mengetahui pengaruh-pengaruh lingkungan dan pola asuh otoriter terhadap etika komunikasi siswa. Berdasarkan p</w:t>
      </w:r>
      <w:r>
        <w:t>emaparan masalah di atas, inilah yang menjadi dasar penulis tertarik untuk melakukan penelitian dengan judul “ Pengaruh Pola Asuh Otoriter Terhadap Etika Komunikasi Siswa Di SMA Swasta Deli Tua”.</w:t>
      </w:r>
    </w:p>
    <w:p w:rsidR="000857F9" w:rsidRDefault="00196ABF">
      <w:pPr>
        <w:pStyle w:val="Heading3"/>
        <w:numPr>
          <w:ilvl w:val="1"/>
          <w:numId w:val="21"/>
        </w:numPr>
        <w:tabs>
          <w:tab w:val="left" w:pos="1288"/>
        </w:tabs>
        <w:spacing w:before="1"/>
        <w:jc w:val="both"/>
      </w:pPr>
      <w:bookmarkStart w:id="7" w:name="_TOC_250048"/>
      <w:r>
        <w:t>Identifikasi</w:t>
      </w:r>
      <w:r>
        <w:rPr>
          <w:spacing w:val="-5"/>
        </w:rPr>
        <w:t xml:space="preserve"> </w:t>
      </w:r>
      <w:bookmarkEnd w:id="7"/>
      <w:r>
        <w:rPr>
          <w:spacing w:val="-2"/>
        </w:rPr>
        <w:t>Masalah</w:t>
      </w:r>
    </w:p>
    <w:p w:rsidR="000857F9" w:rsidRDefault="000857F9">
      <w:pPr>
        <w:pStyle w:val="BodyText"/>
        <w:rPr>
          <w:b/>
        </w:rPr>
      </w:pPr>
    </w:p>
    <w:p w:rsidR="000857F9" w:rsidRDefault="00196ABF">
      <w:pPr>
        <w:pStyle w:val="BodyText"/>
        <w:spacing w:line="480" w:lineRule="auto"/>
        <w:ind w:left="568" w:right="139" w:firstLine="720"/>
        <w:jc w:val="both"/>
      </w:pPr>
      <w:r>
        <w:t>Menurut Sugiyono, (2020) pada bagian i</w:t>
      </w:r>
      <w:r>
        <w:t>ni perlu dituliskan berbagai permasalahan yang ada pada objek yang diteliti. Dari latar belakang diatas maka dapat di identifikasi masalah masalah sebagai berikut:</w:t>
      </w:r>
    </w:p>
    <w:p w:rsidR="000857F9" w:rsidRDefault="00196ABF">
      <w:pPr>
        <w:pStyle w:val="ListParagraph"/>
        <w:numPr>
          <w:ilvl w:val="0"/>
          <w:numId w:val="20"/>
        </w:numPr>
        <w:tabs>
          <w:tab w:val="left" w:pos="995"/>
        </w:tabs>
        <w:jc w:val="both"/>
        <w:rPr>
          <w:sz w:val="24"/>
        </w:rPr>
      </w:pPr>
      <w:r>
        <w:rPr>
          <w:sz w:val="24"/>
        </w:rPr>
        <w:t>Ada</w:t>
      </w:r>
      <w:r>
        <w:rPr>
          <w:spacing w:val="-2"/>
          <w:sz w:val="24"/>
        </w:rPr>
        <w:t xml:space="preserve"> </w:t>
      </w:r>
      <w:r>
        <w:rPr>
          <w:sz w:val="24"/>
        </w:rPr>
        <w:t>siswa</w:t>
      </w:r>
      <w:r>
        <w:rPr>
          <w:spacing w:val="-1"/>
          <w:sz w:val="24"/>
        </w:rPr>
        <w:t xml:space="preserve"> </w:t>
      </w:r>
      <w:r>
        <w:rPr>
          <w:sz w:val="24"/>
        </w:rPr>
        <w:t>yang berbicara</w:t>
      </w:r>
      <w:r>
        <w:rPr>
          <w:spacing w:val="-1"/>
          <w:sz w:val="24"/>
        </w:rPr>
        <w:t xml:space="preserve"> </w:t>
      </w:r>
      <w:r>
        <w:rPr>
          <w:sz w:val="24"/>
        </w:rPr>
        <w:t xml:space="preserve">dengan kalimat </w:t>
      </w:r>
      <w:r>
        <w:rPr>
          <w:spacing w:val="-2"/>
          <w:sz w:val="24"/>
        </w:rPr>
        <w:t>kasar.</w:t>
      </w:r>
    </w:p>
    <w:p w:rsidR="000857F9" w:rsidRDefault="000857F9">
      <w:pPr>
        <w:pStyle w:val="BodyText"/>
      </w:pPr>
    </w:p>
    <w:p w:rsidR="000857F9" w:rsidRDefault="00196ABF">
      <w:pPr>
        <w:pStyle w:val="ListParagraph"/>
        <w:numPr>
          <w:ilvl w:val="0"/>
          <w:numId w:val="20"/>
        </w:numPr>
        <w:tabs>
          <w:tab w:val="left" w:pos="995"/>
        </w:tabs>
        <w:spacing w:line="480" w:lineRule="auto"/>
        <w:ind w:right="141"/>
        <w:rPr>
          <w:sz w:val="24"/>
        </w:rPr>
      </w:pPr>
      <w:r>
        <w:rPr>
          <w:sz w:val="24"/>
        </w:rPr>
        <w:t>Kurangnya kemampuan siswa untuk mengontrol kalimat saat berkomunikasi dengan orang lain.</w:t>
      </w:r>
    </w:p>
    <w:p w:rsidR="000857F9" w:rsidRDefault="00196ABF">
      <w:pPr>
        <w:pStyle w:val="ListParagraph"/>
        <w:numPr>
          <w:ilvl w:val="0"/>
          <w:numId w:val="20"/>
        </w:numPr>
        <w:tabs>
          <w:tab w:val="left" w:pos="995"/>
        </w:tabs>
        <w:rPr>
          <w:sz w:val="24"/>
        </w:rPr>
      </w:pPr>
      <w:r>
        <w:rPr>
          <w:sz w:val="24"/>
        </w:rPr>
        <w:t>Ada</w:t>
      </w:r>
      <w:r>
        <w:rPr>
          <w:spacing w:val="-4"/>
          <w:sz w:val="24"/>
        </w:rPr>
        <w:t xml:space="preserve"> </w:t>
      </w:r>
      <w:r>
        <w:rPr>
          <w:sz w:val="24"/>
        </w:rPr>
        <w:t>siswa</w:t>
      </w:r>
      <w:r>
        <w:rPr>
          <w:spacing w:val="-1"/>
          <w:sz w:val="24"/>
        </w:rPr>
        <w:t xml:space="preserve"> </w:t>
      </w:r>
      <w:r>
        <w:rPr>
          <w:sz w:val="24"/>
        </w:rPr>
        <w:t>yang orang tuanya</w:t>
      </w:r>
      <w:r>
        <w:rPr>
          <w:spacing w:val="-1"/>
          <w:sz w:val="24"/>
        </w:rPr>
        <w:t xml:space="preserve"> </w:t>
      </w:r>
      <w:r>
        <w:rPr>
          <w:sz w:val="24"/>
        </w:rPr>
        <w:t>menerapkan</w:t>
      </w:r>
      <w:r>
        <w:rPr>
          <w:spacing w:val="1"/>
          <w:sz w:val="24"/>
        </w:rPr>
        <w:t xml:space="preserve"> </w:t>
      </w:r>
      <w:r>
        <w:rPr>
          <w:sz w:val="24"/>
        </w:rPr>
        <w:t>pola</w:t>
      </w:r>
      <w:r>
        <w:rPr>
          <w:spacing w:val="-1"/>
          <w:sz w:val="24"/>
        </w:rPr>
        <w:t xml:space="preserve"> </w:t>
      </w:r>
      <w:r>
        <w:rPr>
          <w:sz w:val="24"/>
        </w:rPr>
        <w:t xml:space="preserve">asuh </w:t>
      </w:r>
      <w:r>
        <w:rPr>
          <w:spacing w:val="-2"/>
          <w:sz w:val="24"/>
        </w:rPr>
        <w:t>otoriter</w:t>
      </w:r>
    </w:p>
    <w:p w:rsidR="000857F9" w:rsidRDefault="000857F9">
      <w:pPr>
        <w:pStyle w:val="BodyText"/>
      </w:pPr>
    </w:p>
    <w:p w:rsidR="000857F9" w:rsidRDefault="00196ABF">
      <w:pPr>
        <w:pStyle w:val="ListParagraph"/>
        <w:numPr>
          <w:ilvl w:val="0"/>
          <w:numId w:val="20"/>
        </w:numPr>
        <w:tabs>
          <w:tab w:val="left" w:pos="995"/>
        </w:tabs>
        <w:spacing w:line="480" w:lineRule="auto"/>
        <w:ind w:right="143"/>
        <w:rPr>
          <w:sz w:val="24"/>
        </w:rPr>
      </w:pPr>
      <w:r>
        <w:rPr>
          <w:sz w:val="24"/>
        </w:rPr>
        <w:t>Pengaruh</w:t>
      </w:r>
      <w:r>
        <w:rPr>
          <w:spacing w:val="40"/>
          <w:sz w:val="24"/>
        </w:rPr>
        <w:t xml:space="preserve"> </w:t>
      </w:r>
      <w:r>
        <w:rPr>
          <w:sz w:val="24"/>
        </w:rPr>
        <w:t>komunikasi</w:t>
      </w:r>
      <w:r>
        <w:rPr>
          <w:spacing w:val="40"/>
          <w:sz w:val="24"/>
        </w:rPr>
        <w:t xml:space="preserve"> </w:t>
      </w:r>
      <w:r>
        <w:rPr>
          <w:sz w:val="24"/>
        </w:rPr>
        <w:t>satu</w:t>
      </w:r>
      <w:r>
        <w:rPr>
          <w:spacing w:val="40"/>
          <w:sz w:val="24"/>
        </w:rPr>
        <w:t xml:space="preserve"> </w:t>
      </w:r>
      <w:r>
        <w:rPr>
          <w:sz w:val="24"/>
        </w:rPr>
        <w:t>arah</w:t>
      </w:r>
      <w:r>
        <w:rPr>
          <w:spacing w:val="40"/>
          <w:sz w:val="24"/>
        </w:rPr>
        <w:t xml:space="preserve"> </w:t>
      </w:r>
      <w:r>
        <w:rPr>
          <w:sz w:val="24"/>
        </w:rPr>
        <w:t>yang</w:t>
      </w:r>
      <w:r>
        <w:rPr>
          <w:spacing w:val="40"/>
          <w:sz w:val="24"/>
        </w:rPr>
        <w:t xml:space="preserve"> </w:t>
      </w:r>
      <w:r>
        <w:rPr>
          <w:sz w:val="24"/>
        </w:rPr>
        <w:t>diterapkan</w:t>
      </w:r>
      <w:r>
        <w:rPr>
          <w:spacing w:val="40"/>
          <w:sz w:val="24"/>
        </w:rPr>
        <w:t xml:space="preserve"> </w:t>
      </w:r>
      <w:r>
        <w:rPr>
          <w:sz w:val="24"/>
        </w:rPr>
        <w:t>orang</w:t>
      </w:r>
      <w:r>
        <w:rPr>
          <w:spacing w:val="40"/>
          <w:sz w:val="24"/>
        </w:rPr>
        <w:t xml:space="preserve"> </w:t>
      </w:r>
      <w:r>
        <w:rPr>
          <w:sz w:val="24"/>
        </w:rPr>
        <w:t>tua</w:t>
      </w:r>
      <w:r>
        <w:rPr>
          <w:spacing w:val="40"/>
          <w:sz w:val="24"/>
        </w:rPr>
        <w:t xml:space="preserve"> </w:t>
      </w:r>
      <w:r>
        <w:rPr>
          <w:sz w:val="24"/>
        </w:rPr>
        <w:t>membuat</w:t>
      </w:r>
      <w:r>
        <w:rPr>
          <w:spacing w:val="40"/>
          <w:sz w:val="24"/>
        </w:rPr>
        <w:t xml:space="preserve"> </w:t>
      </w:r>
      <w:r>
        <w:rPr>
          <w:sz w:val="24"/>
        </w:rPr>
        <w:t xml:space="preserve">anak mengalami kesulitan dalam perkembengan </w:t>
      </w:r>
      <w:r>
        <w:rPr>
          <w:sz w:val="24"/>
        </w:rPr>
        <w:t>komunikasi.</w:t>
      </w:r>
    </w:p>
    <w:p w:rsidR="000857F9" w:rsidRDefault="00196ABF">
      <w:pPr>
        <w:pStyle w:val="ListParagraph"/>
        <w:numPr>
          <w:ilvl w:val="0"/>
          <w:numId w:val="20"/>
        </w:numPr>
        <w:tabs>
          <w:tab w:val="left" w:pos="995"/>
        </w:tabs>
        <w:spacing w:before="1" w:line="480" w:lineRule="auto"/>
        <w:ind w:right="141"/>
        <w:rPr>
          <w:sz w:val="24"/>
        </w:rPr>
      </w:pPr>
      <w:r>
        <w:rPr>
          <w:sz w:val="24"/>
        </w:rPr>
        <w:t>Ada</w:t>
      </w:r>
      <w:r>
        <w:rPr>
          <w:spacing w:val="-3"/>
          <w:sz w:val="24"/>
        </w:rPr>
        <w:t xml:space="preserve"> </w:t>
      </w:r>
      <w:r>
        <w:rPr>
          <w:sz w:val="24"/>
        </w:rPr>
        <w:t>siswa</w:t>
      </w:r>
      <w:r>
        <w:rPr>
          <w:spacing w:val="-3"/>
          <w:sz w:val="24"/>
        </w:rPr>
        <w:t xml:space="preserve"> </w:t>
      </w:r>
      <w:r>
        <w:rPr>
          <w:sz w:val="24"/>
        </w:rPr>
        <w:t>yang</w:t>
      </w:r>
      <w:r>
        <w:rPr>
          <w:spacing w:val="-1"/>
          <w:sz w:val="24"/>
        </w:rPr>
        <w:t xml:space="preserve"> </w:t>
      </w:r>
      <w:r>
        <w:rPr>
          <w:sz w:val="24"/>
        </w:rPr>
        <w:t>tidak</w:t>
      </w:r>
      <w:r>
        <w:rPr>
          <w:spacing w:val="-2"/>
          <w:sz w:val="24"/>
        </w:rPr>
        <w:t xml:space="preserve"> </w:t>
      </w:r>
      <w:r>
        <w:rPr>
          <w:sz w:val="24"/>
        </w:rPr>
        <w:t>mampu</w:t>
      </w:r>
      <w:r>
        <w:rPr>
          <w:spacing w:val="-1"/>
          <w:sz w:val="24"/>
        </w:rPr>
        <w:t xml:space="preserve"> </w:t>
      </w:r>
      <w:r>
        <w:rPr>
          <w:sz w:val="24"/>
        </w:rPr>
        <w:t>membedakan cara</w:t>
      </w:r>
      <w:r>
        <w:rPr>
          <w:spacing w:val="-3"/>
          <w:sz w:val="24"/>
        </w:rPr>
        <w:t xml:space="preserve"> </w:t>
      </w:r>
      <w:r>
        <w:rPr>
          <w:sz w:val="24"/>
        </w:rPr>
        <w:t>berkomunikasi</w:t>
      </w:r>
      <w:r>
        <w:rPr>
          <w:spacing w:val="-1"/>
          <w:sz w:val="24"/>
        </w:rPr>
        <w:t xml:space="preserve"> </w:t>
      </w:r>
      <w:r>
        <w:rPr>
          <w:sz w:val="24"/>
        </w:rPr>
        <w:t>dengan orang tua, guru dan teman sebaya.</w:t>
      </w:r>
    </w:p>
    <w:p w:rsidR="000857F9" w:rsidRDefault="00196ABF">
      <w:pPr>
        <w:pStyle w:val="Heading3"/>
        <w:numPr>
          <w:ilvl w:val="1"/>
          <w:numId w:val="21"/>
        </w:numPr>
        <w:tabs>
          <w:tab w:val="left" w:pos="1288"/>
        </w:tabs>
      </w:pPr>
      <w:bookmarkStart w:id="8" w:name="_TOC_250047"/>
      <w:r>
        <w:t>Batasan</w:t>
      </w:r>
      <w:r>
        <w:rPr>
          <w:spacing w:val="-6"/>
        </w:rPr>
        <w:t xml:space="preserve"> </w:t>
      </w:r>
      <w:bookmarkEnd w:id="8"/>
      <w:r>
        <w:rPr>
          <w:spacing w:val="-2"/>
        </w:rPr>
        <w:t>Masalah</w:t>
      </w:r>
    </w:p>
    <w:p w:rsidR="000857F9" w:rsidRDefault="000857F9">
      <w:pPr>
        <w:pStyle w:val="BodyText"/>
        <w:rPr>
          <w:b/>
        </w:rPr>
      </w:pPr>
    </w:p>
    <w:p w:rsidR="000857F9" w:rsidRDefault="00196ABF">
      <w:pPr>
        <w:pStyle w:val="BodyText"/>
        <w:spacing w:line="480" w:lineRule="auto"/>
        <w:ind w:left="568" w:right="138" w:firstLine="720"/>
        <w:jc w:val="both"/>
      </w:pPr>
      <w:r>
        <w:t>Menurut Sugiyono (2020) dikarenakan adanya keterbatasan dari peneliti dalam</w:t>
      </w:r>
      <w:r>
        <w:rPr>
          <w:spacing w:val="-10"/>
        </w:rPr>
        <w:t xml:space="preserve"> </w:t>
      </w:r>
      <w:r>
        <w:t>melaksanakan</w:t>
      </w:r>
      <w:r>
        <w:rPr>
          <w:spacing w:val="-8"/>
        </w:rPr>
        <w:t xml:space="preserve"> </w:t>
      </w:r>
      <w:r>
        <w:t>penelitian,</w:t>
      </w:r>
      <w:r>
        <w:rPr>
          <w:spacing w:val="-10"/>
        </w:rPr>
        <w:t xml:space="preserve"> </w:t>
      </w:r>
      <w:r>
        <w:t>baik</w:t>
      </w:r>
      <w:r>
        <w:rPr>
          <w:spacing w:val="-9"/>
        </w:rPr>
        <w:t xml:space="preserve"> </w:t>
      </w:r>
      <w:r>
        <w:t>dari</w:t>
      </w:r>
      <w:r>
        <w:rPr>
          <w:spacing w:val="-10"/>
        </w:rPr>
        <w:t xml:space="preserve"> </w:t>
      </w:r>
      <w:r>
        <w:t>segi</w:t>
      </w:r>
      <w:r>
        <w:rPr>
          <w:spacing w:val="-7"/>
        </w:rPr>
        <w:t xml:space="preserve"> </w:t>
      </w:r>
      <w:r>
        <w:t>waktu,</w:t>
      </w:r>
      <w:r>
        <w:rPr>
          <w:spacing w:val="-9"/>
        </w:rPr>
        <w:t xml:space="preserve"> </w:t>
      </w:r>
      <w:r>
        <w:t>tenaga,</w:t>
      </w:r>
      <w:r>
        <w:rPr>
          <w:spacing w:val="-8"/>
        </w:rPr>
        <w:t xml:space="preserve"> </w:t>
      </w:r>
      <w:r>
        <w:t>teori</w:t>
      </w:r>
      <w:r>
        <w:rPr>
          <w:spacing w:val="-9"/>
        </w:rPr>
        <w:t xml:space="preserve"> </w:t>
      </w:r>
      <w:r>
        <w:t>dan</w:t>
      </w:r>
      <w:r>
        <w:rPr>
          <w:spacing w:val="-10"/>
        </w:rPr>
        <w:t xml:space="preserve"> </w:t>
      </w:r>
      <w:r>
        <w:t>biaya,</w:t>
      </w:r>
      <w:r>
        <w:rPr>
          <w:spacing w:val="-10"/>
        </w:rPr>
        <w:t xml:space="preserve"> </w:t>
      </w:r>
      <w:r>
        <w:t>maka dalam bagian ini peneliti menuliskan batasan-batasan terhadap penelitian yaitu mengenai</w:t>
      </w:r>
      <w:r>
        <w:rPr>
          <w:spacing w:val="-9"/>
        </w:rPr>
        <w:t xml:space="preserve"> </w:t>
      </w:r>
      <w:r>
        <w:t>dimana</w:t>
      </w:r>
      <w:r>
        <w:rPr>
          <w:spacing w:val="-11"/>
        </w:rPr>
        <w:t xml:space="preserve"> </w:t>
      </w:r>
      <w:r>
        <w:t>lokasi</w:t>
      </w:r>
      <w:r>
        <w:rPr>
          <w:spacing w:val="-7"/>
        </w:rPr>
        <w:t xml:space="preserve"> </w:t>
      </w:r>
      <w:r>
        <w:t>penelitian,</w:t>
      </w:r>
      <w:r>
        <w:rPr>
          <w:spacing w:val="-10"/>
        </w:rPr>
        <w:t xml:space="preserve"> </w:t>
      </w:r>
      <w:r>
        <w:t>variabel</w:t>
      </w:r>
      <w:r>
        <w:rPr>
          <w:spacing w:val="-7"/>
        </w:rPr>
        <w:t xml:space="preserve"> </w:t>
      </w:r>
      <w:r>
        <w:t>apa</w:t>
      </w:r>
      <w:r>
        <w:rPr>
          <w:spacing w:val="-8"/>
        </w:rPr>
        <w:t xml:space="preserve"> </w:t>
      </w:r>
      <w:r>
        <w:t>yang</w:t>
      </w:r>
      <w:r>
        <w:rPr>
          <w:spacing w:val="-10"/>
        </w:rPr>
        <w:t xml:space="preserve"> </w:t>
      </w:r>
      <w:r>
        <w:t>akan</w:t>
      </w:r>
      <w:r>
        <w:rPr>
          <w:spacing w:val="-10"/>
        </w:rPr>
        <w:t xml:space="preserve"> </w:t>
      </w:r>
      <w:r>
        <w:t>diteliti,</w:t>
      </w:r>
      <w:r>
        <w:rPr>
          <w:spacing w:val="-10"/>
        </w:rPr>
        <w:t xml:space="preserve"> </w:t>
      </w:r>
      <w:r>
        <w:t>siapa</w:t>
      </w:r>
      <w:r>
        <w:rPr>
          <w:spacing w:val="-9"/>
        </w:rPr>
        <w:t xml:space="preserve"> </w:t>
      </w:r>
      <w:r>
        <w:t>yang</w:t>
      </w:r>
      <w:r>
        <w:rPr>
          <w:spacing w:val="-10"/>
        </w:rPr>
        <w:t xml:space="preserve"> </w:t>
      </w:r>
      <w:r>
        <w:t>akan menjadi</w:t>
      </w:r>
      <w:r>
        <w:rPr>
          <w:spacing w:val="-17"/>
        </w:rPr>
        <w:t xml:space="preserve"> </w:t>
      </w:r>
      <w:r>
        <w:t>objek</w:t>
      </w:r>
      <w:r>
        <w:rPr>
          <w:spacing w:val="-15"/>
        </w:rPr>
        <w:t xml:space="preserve"> </w:t>
      </w:r>
      <w:r>
        <w:t>penelitian</w:t>
      </w:r>
      <w:r>
        <w:rPr>
          <w:spacing w:val="-15"/>
        </w:rPr>
        <w:t xml:space="preserve"> </w:t>
      </w:r>
      <w:r>
        <w:t>dalam</w:t>
      </w:r>
      <w:r>
        <w:rPr>
          <w:spacing w:val="-15"/>
        </w:rPr>
        <w:t xml:space="preserve"> </w:t>
      </w:r>
      <w:r>
        <w:t>penelitian</w:t>
      </w:r>
      <w:r>
        <w:rPr>
          <w:spacing w:val="27"/>
        </w:rPr>
        <w:t xml:space="preserve"> </w:t>
      </w:r>
      <w:r>
        <w:t>dan</w:t>
      </w:r>
      <w:r>
        <w:rPr>
          <w:spacing w:val="-15"/>
        </w:rPr>
        <w:t xml:space="preserve"> </w:t>
      </w:r>
      <w:r>
        <w:t>bagaimana</w:t>
      </w:r>
      <w:r>
        <w:rPr>
          <w:spacing w:val="-16"/>
        </w:rPr>
        <w:t xml:space="preserve"> </w:t>
      </w:r>
      <w:r>
        <w:t>hubunga</w:t>
      </w:r>
      <w:r>
        <w:t>n</w:t>
      </w:r>
      <w:r>
        <w:rPr>
          <w:spacing w:val="-14"/>
        </w:rPr>
        <w:t xml:space="preserve"> </w:t>
      </w:r>
      <w:r>
        <w:t>antara</w:t>
      </w:r>
      <w:r>
        <w:rPr>
          <w:spacing w:val="-14"/>
        </w:rPr>
        <w:t xml:space="preserve"> </w:t>
      </w:r>
      <w:r>
        <w:rPr>
          <w:spacing w:val="-2"/>
        </w:rPr>
        <w:t>variabel</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568" w:right="136"/>
        <w:jc w:val="both"/>
      </w:pPr>
      <w:r>
        <w:rPr>
          <w:noProof/>
          <w:lang w:val="en-US"/>
        </w:rPr>
        <w:drawing>
          <wp:anchor distT="0" distB="0" distL="0" distR="0" simplePos="0" relativeHeight="47779328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7" cstate="print"/>
                    <a:stretch>
                      <a:fillRect/>
                    </a:stretch>
                  </pic:blipFill>
                  <pic:spPr>
                    <a:xfrm>
                      <a:off x="0" y="0"/>
                      <a:ext cx="5397499" cy="5321299"/>
                    </a:xfrm>
                    <a:prstGeom prst="rect">
                      <a:avLst/>
                    </a:prstGeom>
                  </pic:spPr>
                </pic:pic>
              </a:graphicData>
            </a:graphic>
          </wp:anchor>
        </w:drawing>
      </w:r>
      <w:r>
        <w:t>yang</w:t>
      </w:r>
      <w:r>
        <w:rPr>
          <w:spacing w:val="-8"/>
        </w:rPr>
        <w:t xml:space="preserve"> </w:t>
      </w:r>
      <w:r>
        <w:t>satu</w:t>
      </w:r>
      <w:r>
        <w:rPr>
          <w:spacing w:val="-8"/>
        </w:rPr>
        <w:t xml:space="preserve"> </w:t>
      </w:r>
      <w:r>
        <w:t>dengan</w:t>
      </w:r>
      <w:r>
        <w:rPr>
          <w:spacing w:val="-8"/>
        </w:rPr>
        <w:t xml:space="preserve"> </w:t>
      </w:r>
      <w:r>
        <w:t>variabel</w:t>
      </w:r>
      <w:r>
        <w:rPr>
          <w:spacing w:val="-8"/>
        </w:rPr>
        <w:t xml:space="preserve"> </w:t>
      </w:r>
      <w:r>
        <w:t>lain.</w:t>
      </w:r>
      <w:r>
        <w:rPr>
          <w:spacing w:val="-8"/>
        </w:rPr>
        <w:t xml:space="preserve"> </w:t>
      </w:r>
      <w:r>
        <w:t>Bertolak</w:t>
      </w:r>
      <w:r>
        <w:rPr>
          <w:spacing w:val="-8"/>
        </w:rPr>
        <w:t xml:space="preserve"> </w:t>
      </w:r>
      <w:r>
        <w:t>dari</w:t>
      </w:r>
      <w:r>
        <w:rPr>
          <w:spacing w:val="-8"/>
        </w:rPr>
        <w:t xml:space="preserve"> </w:t>
      </w:r>
      <w:r>
        <w:t>latar</w:t>
      </w:r>
      <w:r>
        <w:rPr>
          <w:spacing w:val="-7"/>
        </w:rPr>
        <w:t xml:space="preserve"> </w:t>
      </w:r>
      <w:r>
        <w:t>belakang</w:t>
      </w:r>
      <w:r>
        <w:rPr>
          <w:spacing w:val="-8"/>
        </w:rPr>
        <w:t xml:space="preserve"> </w:t>
      </w:r>
      <w:r>
        <w:t>diatas</w:t>
      </w:r>
      <w:r>
        <w:rPr>
          <w:spacing w:val="-8"/>
        </w:rPr>
        <w:t xml:space="preserve"> </w:t>
      </w:r>
      <w:r>
        <w:t>maka,</w:t>
      </w:r>
      <w:r>
        <w:rPr>
          <w:spacing w:val="-8"/>
        </w:rPr>
        <w:t xml:space="preserve"> </w:t>
      </w:r>
      <w:r>
        <w:t>Penelitian ini</w:t>
      </w:r>
      <w:r>
        <w:rPr>
          <w:spacing w:val="40"/>
        </w:rPr>
        <w:t xml:space="preserve"> </w:t>
      </w:r>
      <w:r>
        <w:t>di</w:t>
      </w:r>
      <w:r>
        <w:rPr>
          <w:spacing w:val="-3"/>
        </w:rPr>
        <w:t xml:space="preserve"> </w:t>
      </w:r>
      <w:r>
        <w:t>batasan</w:t>
      </w:r>
      <w:r>
        <w:rPr>
          <w:spacing w:val="-1"/>
        </w:rPr>
        <w:t xml:space="preserve"> </w:t>
      </w:r>
      <w:r>
        <w:t>pada</w:t>
      </w:r>
      <w:r>
        <w:rPr>
          <w:spacing w:val="-2"/>
        </w:rPr>
        <w:t xml:space="preserve"> </w:t>
      </w:r>
      <w:r>
        <w:t>siswa</w:t>
      </w:r>
      <w:r>
        <w:rPr>
          <w:spacing w:val="-1"/>
        </w:rPr>
        <w:t xml:space="preserve"> </w:t>
      </w:r>
      <w:r>
        <w:t>untuk</w:t>
      </w:r>
      <w:r>
        <w:rPr>
          <w:spacing w:val="-1"/>
        </w:rPr>
        <w:t xml:space="preserve"> </w:t>
      </w:r>
      <w:r>
        <w:t>mengukur</w:t>
      </w:r>
      <w:r>
        <w:rPr>
          <w:spacing w:val="-3"/>
        </w:rPr>
        <w:t xml:space="preserve"> </w:t>
      </w:r>
      <w:r>
        <w:t>bagaiman Pengaruh</w:t>
      </w:r>
      <w:r>
        <w:rPr>
          <w:spacing w:val="-2"/>
        </w:rPr>
        <w:t xml:space="preserve"> </w:t>
      </w:r>
      <w:r>
        <w:t>Pola</w:t>
      </w:r>
      <w:r>
        <w:rPr>
          <w:spacing w:val="-2"/>
        </w:rPr>
        <w:t xml:space="preserve"> </w:t>
      </w:r>
      <w:r>
        <w:t>Asuh</w:t>
      </w:r>
      <w:r>
        <w:rPr>
          <w:spacing w:val="-2"/>
        </w:rPr>
        <w:t xml:space="preserve"> </w:t>
      </w:r>
      <w:r>
        <w:t>Otoriter terhadap Etika Komunikasi Siswa Kelas XI</w:t>
      </w:r>
      <w:r>
        <w:rPr>
          <w:spacing w:val="-1"/>
        </w:rPr>
        <w:t xml:space="preserve"> </w:t>
      </w:r>
      <w:r>
        <w:t>di SMA</w:t>
      </w:r>
      <w:r>
        <w:rPr>
          <w:spacing w:val="40"/>
        </w:rPr>
        <w:t xml:space="preserve"> </w:t>
      </w:r>
      <w:r>
        <w:t xml:space="preserve">Swasta Istiqlal Deli Tua TA. </w:t>
      </w:r>
      <w:r>
        <w:rPr>
          <w:spacing w:val="-2"/>
        </w:rPr>
        <w:t>2024/2025.</w:t>
      </w:r>
    </w:p>
    <w:p w:rsidR="000857F9" w:rsidRDefault="00196ABF">
      <w:pPr>
        <w:pStyle w:val="Heading3"/>
        <w:numPr>
          <w:ilvl w:val="1"/>
          <w:numId w:val="21"/>
        </w:numPr>
        <w:tabs>
          <w:tab w:val="left" w:pos="1288"/>
        </w:tabs>
        <w:jc w:val="both"/>
      </w:pPr>
      <w:bookmarkStart w:id="9" w:name="_TOC_250046"/>
      <w:r>
        <w:t>Rumusan</w:t>
      </w:r>
      <w:bookmarkEnd w:id="9"/>
      <w:r>
        <w:rPr>
          <w:spacing w:val="-2"/>
        </w:rPr>
        <w:t xml:space="preserve"> Masalah</w:t>
      </w:r>
    </w:p>
    <w:p w:rsidR="000857F9" w:rsidRDefault="000857F9">
      <w:pPr>
        <w:pStyle w:val="BodyText"/>
        <w:spacing w:before="1"/>
        <w:rPr>
          <w:b/>
        </w:rPr>
      </w:pPr>
    </w:p>
    <w:p w:rsidR="000857F9" w:rsidRDefault="00196ABF">
      <w:pPr>
        <w:pStyle w:val="BodyText"/>
        <w:spacing w:line="480" w:lineRule="auto"/>
        <w:ind w:left="568" w:right="137" w:firstLine="720"/>
        <w:jc w:val="both"/>
      </w:pPr>
      <w:r>
        <w:t>Menurut Sugiyono (2020) Rumusan masalah merupakan suatu pertanyaan yang</w:t>
      </w:r>
      <w:r>
        <w:rPr>
          <w:spacing w:val="-11"/>
        </w:rPr>
        <w:t xml:space="preserve"> </w:t>
      </w:r>
      <w:r>
        <w:t>akan</w:t>
      </w:r>
      <w:r>
        <w:rPr>
          <w:spacing w:val="-10"/>
        </w:rPr>
        <w:t xml:space="preserve"> </w:t>
      </w:r>
      <w:r>
        <w:t>dicarikan</w:t>
      </w:r>
      <w:r>
        <w:rPr>
          <w:spacing w:val="-11"/>
        </w:rPr>
        <w:t xml:space="preserve"> </w:t>
      </w:r>
      <w:r>
        <w:t>jawabannya</w:t>
      </w:r>
      <w:r>
        <w:rPr>
          <w:spacing w:val="-12"/>
        </w:rPr>
        <w:t xml:space="preserve"> </w:t>
      </w:r>
      <w:r>
        <w:t>melalui</w:t>
      </w:r>
      <w:r>
        <w:rPr>
          <w:spacing w:val="-11"/>
        </w:rPr>
        <w:t xml:space="preserve"> </w:t>
      </w:r>
      <w:r>
        <w:t>pengumpulan</w:t>
      </w:r>
      <w:r>
        <w:rPr>
          <w:spacing w:val="-11"/>
        </w:rPr>
        <w:t xml:space="preserve"> </w:t>
      </w:r>
      <w:r>
        <w:t>data.</w:t>
      </w:r>
      <w:r>
        <w:rPr>
          <w:spacing w:val="-10"/>
        </w:rPr>
        <w:t xml:space="preserve"> </w:t>
      </w:r>
      <w:r>
        <w:t>Berdasarkan</w:t>
      </w:r>
      <w:r>
        <w:rPr>
          <w:spacing w:val="-11"/>
        </w:rPr>
        <w:t xml:space="preserve"> </w:t>
      </w:r>
      <w:r>
        <w:t>pendapat diatas</w:t>
      </w:r>
      <w:r>
        <w:rPr>
          <w:spacing w:val="-15"/>
        </w:rPr>
        <w:t xml:space="preserve"> </w:t>
      </w:r>
      <w:r>
        <w:t>maka</w:t>
      </w:r>
      <w:r>
        <w:rPr>
          <w:spacing w:val="-15"/>
        </w:rPr>
        <w:t xml:space="preserve"> </w:t>
      </w:r>
      <w:r>
        <w:t>rumusan</w:t>
      </w:r>
      <w:r>
        <w:rPr>
          <w:spacing w:val="-15"/>
        </w:rPr>
        <w:t xml:space="preserve"> </w:t>
      </w:r>
      <w:r>
        <w:t>masalah</w:t>
      </w:r>
      <w:r>
        <w:rPr>
          <w:spacing w:val="-15"/>
        </w:rPr>
        <w:t xml:space="preserve"> </w:t>
      </w:r>
      <w:r>
        <w:t>dalam</w:t>
      </w:r>
      <w:r>
        <w:rPr>
          <w:spacing w:val="-15"/>
        </w:rPr>
        <w:t xml:space="preserve"> </w:t>
      </w:r>
      <w:r>
        <w:t>penelitian</w:t>
      </w:r>
      <w:r>
        <w:rPr>
          <w:spacing w:val="-15"/>
        </w:rPr>
        <w:t xml:space="preserve"> </w:t>
      </w:r>
      <w:r>
        <w:t>ini</w:t>
      </w:r>
      <w:r>
        <w:rPr>
          <w:spacing w:val="-14"/>
        </w:rPr>
        <w:t xml:space="preserve"> </w:t>
      </w:r>
      <w:r>
        <w:t>adala</w:t>
      </w:r>
      <w:r>
        <w:t>h</w:t>
      </w:r>
      <w:r>
        <w:rPr>
          <w:spacing w:val="-15"/>
        </w:rPr>
        <w:t xml:space="preserve"> </w:t>
      </w:r>
      <w:r>
        <w:t>apakah</w:t>
      </w:r>
      <w:r>
        <w:rPr>
          <w:spacing w:val="-14"/>
        </w:rPr>
        <w:t xml:space="preserve"> </w:t>
      </w:r>
      <w:r>
        <w:t>terdapat</w:t>
      </w:r>
      <w:r>
        <w:rPr>
          <w:spacing w:val="-13"/>
        </w:rPr>
        <w:t xml:space="preserve"> </w:t>
      </w:r>
      <w:r>
        <w:t>pengaruh pola</w:t>
      </w:r>
      <w:r>
        <w:rPr>
          <w:spacing w:val="-14"/>
        </w:rPr>
        <w:t xml:space="preserve"> </w:t>
      </w:r>
      <w:r>
        <w:t>asuh</w:t>
      </w:r>
      <w:r>
        <w:rPr>
          <w:spacing w:val="-13"/>
        </w:rPr>
        <w:t xml:space="preserve"> </w:t>
      </w:r>
      <w:r>
        <w:t>otoriter</w:t>
      </w:r>
      <w:r>
        <w:rPr>
          <w:spacing w:val="-14"/>
        </w:rPr>
        <w:t xml:space="preserve"> </w:t>
      </w:r>
      <w:r>
        <w:t>terhadap</w:t>
      </w:r>
      <w:r>
        <w:rPr>
          <w:spacing w:val="-13"/>
        </w:rPr>
        <w:t xml:space="preserve"> </w:t>
      </w:r>
      <w:r>
        <w:t>etika</w:t>
      </w:r>
      <w:r>
        <w:rPr>
          <w:spacing w:val="-13"/>
        </w:rPr>
        <w:t xml:space="preserve"> </w:t>
      </w:r>
      <w:r>
        <w:t>komunikasi</w:t>
      </w:r>
      <w:r>
        <w:rPr>
          <w:spacing w:val="-13"/>
        </w:rPr>
        <w:t xml:space="preserve"> </w:t>
      </w:r>
      <w:r>
        <w:t>siswa</w:t>
      </w:r>
      <w:r>
        <w:rPr>
          <w:spacing w:val="-12"/>
        </w:rPr>
        <w:t xml:space="preserve"> </w:t>
      </w:r>
      <w:r>
        <w:t>di</w:t>
      </w:r>
      <w:r>
        <w:rPr>
          <w:spacing w:val="-13"/>
        </w:rPr>
        <w:t xml:space="preserve"> </w:t>
      </w:r>
      <w:r>
        <w:t>SMA</w:t>
      </w:r>
      <w:r>
        <w:rPr>
          <w:spacing w:val="-14"/>
        </w:rPr>
        <w:t xml:space="preserve"> </w:t>
      </w:r>
      <w:r>
        <w:t>Swasta</w:t>
      </w:r>
      <w:r>
        <w:rPr>
          <w:spacing w:val="-14"/>
        </w:rPr>
        <w:t xml:space="preserve"> </w:t>
      </w:r>
      <w:r>
        <w:t>Itiqlal</w:t>
      </w:r>
      <w:r>
        <w:rPr>
          <w:spacing w:val="-13"/>
        </w:rPr>
        <w:t xml:space="preserve"> </w:t>
      </w:r>
      <w:r>
        <w:t>Deli</w:t>
      </w:r>
      <w:r>
        <w:rPr>
          <w:spacing w:val="-12"/>
        </w:rPr>
        <w:t xml:space="preserve"> </w:t>
      </w:r>
      <w:r>
        <w:rPr>
          <w:spacing w:val="-4"/>
        </w:rPr>
        <w:t>Tua?</w:t>
      </w:r>
    </w:p>
    <w:p w:rsidR="000857F9" w:rsidRDefault="00196ABF">
      <w:pPr>
        <w:pStyle w:val="Heading3"/>
        <w:numPr>
          <w:ilvl w:val="1"/>
          <w:numId w:val="21"/>
        </w:numPr>
        <w:tabs>
          <w:tab w:val="left" w:pos="1288"/>
        </w:tabs>
        <w:jc w:val="both"/>
      </w:pPr>
      <w:bookmarkStart w:id="10" w:name="_TOC_250045"/>
      <w:r>
        <w:t>Tujuan</w:t>
      </w:r>
      <w:r>
        <w:rPr>
          <w:spacing w:val="-3"/>
        </w:rPr>
        <w:t xml:space="preserve"> </w:t>
      </w:r>
      <w:bookmarkEnd w:id="10"/>
      <w:r>
        <w:rPr>
          <w:spacing w:val="-2"/>
        </w:rPr>
        <w:t>Penelitian</w:t>
      </w:r>
    </w:p>
    <w:p w:rsidR="000857F9" w:rsidRDefault="000857F9">
      <w:pPr>
        <w:pStyle w:val="BodyText"/>
        <w:rPr>
          <w:b/>
        </w:rPr>
      </w:pPr>
    </w:p>
    <w:p w:rsidR="000857F9" w:rsidRDefault="00196ABF">
      <w:pPr>
        <w:pStyle w:val="BodyText"/>
        <w:spacing w:line="480" w:lineRule="auto"/>
        <w:ind w:left="568" w:right="137" w:firstLine="720"/>
        <w:jc w:val="both"/>
      </w:pPr>
      <w:r>
        <w:t>Pada Pedoman Penulisan Skripsi FKIP UMN Al-Washliyah (2024) dijelaskan</w:t>
      </w:r>
      <w:r>
        <w:rPr>
          <w:spacing w:val="-15"/>
        </w:rPr>
        <w:t xml:space="preserve"> </w:t>
      </w:r>
      <w:r>
        <w:t>bahwa</w:t>
      </w:r>
      <w:r>
        <w:rPr>
          <w:spacing w:val="-15"/>
        </w:rPr>
        <w:t xml:space="preserve"> </w:t>
      </w:r>
      <w:r>
        <w:t>tujuan</w:t>
      </w:r>
      <w:r>
        <w:rPr>
          <w:spacing w:val="-15"/>
        </w:rPr>
        <w:t xml:space="preserve"> </w:t>
      </w:r>
      <w:r>
        <w:t>penelitian</w:t>
      </w:r>
      <w:r>
        <w:rPr>
          <w:spacing w:val="-15"/>
        </w:rPr>
        <w:t xml:space="preserve"> </w:t>
      </w:r>
      <w:r>
        <w:t>merupakan</w:t>
      </w:r>
      <w:r>
        <w:rPr>
          <w:spacing w:val="-13"/>
        </w:rPr>
        <w:t xml:space="preserve"> </w:t>
      </w:r>
      <w:r>
        <w:t>pernyataan</w:t>
      </w:r>
      <w:r>
        <w:rPr>
          <w:spacing w:val="-15"/>
        </w:rPr>
        <w:t xml:space="preserve"> </w:t>
      </w:r>
      <w:r>
        <w:t>tentang</w:t>
      </w:r>
      <w:r>
        <w:rPr>
          <w:spacing w:val="-15"/>
        </w:rPr>
        <w:t xml:space="preserve"> </w:t>
      </w:r>
      <w:r>
        <w:t>sasaran</w:t>
      </w:r>
      <w:r>
        <w:rPr>
          <w:spacing w:val="-15"/>
        </w:rPr>
        <w:t xml:space="preserve"> </w:t>
      </w:r>
      <w:r>
        <w:t>langsung yang ingin dicapai setelah dilaksanakannya penelitian. Berdasarkan penjelasan tersebut,</w:t>
      </w:r>
      <w:r>
        <w:rPr>
          <w:spacing w:val="-9"/>
        </w:rPr>
        <w:t xml:space="preserve"> </w:t>
      </w:r>
      <w:r>
        <w:t>maka</w:t>
      </w:r>
      <w:r>
        <w:rPr>
          <w:spacing w:val="-10"/>
        </w:rPr>
        <w:t xml:space="preserve"> </w:t>
      </w:r>
      <w:r>
        <w:t>tujuan</w:t>
      </w:r>
      <w:r>
        <w:rPr>
          <w:spacing w:val="-9"/>
        </w:rPr>
        <w:t xml:space="preserve"> </w:t>
      </w:r>
      <w:r>
        <w:t>yang</w:t>
      </w:r>
      <w:r>
        <w:rPr>
          <w:spacing w:val="-9"/>
        </w:rPr>
        <w:t xml:space="preserve"> </w:t>
      </w:r>
      <w:r>
        <w:t>diperoleh</w:t>
      </w:r>
      <w:r>
        <w:rPr>
          <w:spacing w:val="-10"/>
        </w:rPr>
        <w:t xml:space="preserve"> </w:t>
      </w:r>
      <w:r>
        <w:t>dalam</w:t>
      </w:r>
      <w:r>
        <w:rPr>
          <w:spacing w:val="-9"/>
        </w:rPr>
        <w:t xml:space="preserve"> </w:t>
      </w:r>
      <w:r>
        <w:t>penelitian</w:t>
      </w:r>
      <w:r>
        <w:rPr>
          <w:spacing w:val="-9"/>
        </w:rPr>
        <w:t xml:space="preserve"> </w:t>
      </w:r>
      <w:r>
        <w:t>ini</w:t>
      </w:r>
      <w:r>
        <w:rPr>
          <w:spacing w:val="-9"/>
        </w:rPr>
        <w:t xml:space="preserve"> </w:t>
      </w:r>
      <w:r>
        <w:t>adalah</w:t>
      </w:r>
      <w:r>
        <w:rPr>
          <w:spacing w:val="-10"/>
        </w:rPr>
        <w:t xml:space="preserve"> </w:t>
      </w:r>
      <w:r>
        <w:t>untuk</w:t>
      </w:r>
      <w:r>
        <w:rPr>
          <w:spacing w:val="-9"/>
        </w:rPr>
        <w:t xml:space="preserve"> </w:t>
      </w:r>
      <w:r>
        <w:t>mengetahui pengaruh</w:t>
      </w:r>
      <w:r>
        <w:rPr>
          <w:spacing w:val="-11"/>
        </w:rPr>
        <w:t xml:space="preserve"> </w:t>
      </w:r>
      <w:r>
        <w:t>pola</w:t>
      </w:r>
      <w:r>
        <w:rPr>
          <w:spacing w:val="-9"/>
        </w:rPr>
        <w:t xml:space="preserve"> </w:t>
      </w:r>
      <w:r>
        <w:t>asuh</w:t>
      </w:r>
      <w:r>
        <w:rPr>
          <w:spacing w:val="-10"/>
        </w:rPr>
        <w:t xml:space="preserve"> </w:t>
      </w:r>
      <w:r>
        <w:t>otoriter</w:t>
      </w:r>
      <w:r>
        <w:rPr>
          <w:spacing w:val="-11"/>
        </w:rPr>
        <w:t xml:space="preserve"> </w:t>
      </w:r>
      <w:r>
        <w:t>terhadap</w:t>
      </w:r>
      <w:r>
        <w:rPr>
          <w:spacing w:val="-11"/>
        </w:rPr>
        <w:t xml:space="preserve"> </w:t>
      </w:r>
      <w:r>
        <w:t>etika</w:t>
      </w:r>
      <w:r>
        <w:rPr>
          <w:spacing w:val="-11"/>
        </w:rPr>
        <w:t xml:space="preserve"> </w:t>
      </w:r>
      <w:r>
        <w:t>komunikasi</w:t>
      </w:r>
      <w:r>
        <w:rPr>
          <w:spacing w:val="-10"/>
        </w:rPr>
        <w:t xml:space="preserve"> </w:t>
      </w:r>
      <w:r>
        <w:t>siswa</w:t>
      </w:r>
      <w:r>
        <w:rPr>
          <w:spacing w:val="-12"/>
        </w:rPr>
        <w:t xml:space="preserve"> </w:t>
      </w:r>
      <w:r>
        <w:t>di</w:t>
      </w:r>
      <w:r>
        <w:rPr>
          <w:spacing w:val="-10"/>
        </w:rPr>
        <w:t xml:space="preserve"> </w:t>
      </w:r>
      <w:r>
        <w:t>SMA</w:t>
      </w:r>
      <w:r>
        <w:rPr>
          <w:spacing w:val="-11"/>
        </w:rPr>
        <w:t xml:space="preserve"> </w:t>
      </w:r>
      <w:r>
        <w:t>Swasta</w:t>
      </w:r>
      <w:r>
        <w:rPr>
          <w:spacing w:val="-8"/>
        </w:rPr>
        <w:t xml:space="preserve"> </w:t>
      </w:r>
      <w:r>
        <w:t>Itiql</w:t>
      </w:r>
      <w:r>
        <w:t>al Deli Tua.</w:t>
      </w:r>
    </w:p>
    <w:p w:rsidR="000857F9" w:rsidRDefault="00196ABF">
      <w:pPr>
        <w:pStyle w:val="Heading3"/>
        <w:numPr>
          <w:ilvl w:val="1"/>
          <w:numId w:val="21"/>
        </w:numPr>
        <w:tabs>
          <w:tab w:val="left" w:pos="928"/>
        </w:tabs>
        <w:spacing w:before="1"/>
        <w:ind w:left="928" w:hanging="360"/>
        <w:jc w:val="both"/>
      </w:pPr>
      <w:bookmarkStart w:id="11" w:name="_TOC_250044"/>
      <w:r>
        <w:t>Manfaat</w:t>
      </w:r>
      <w:r>
        <w:rPr>
          <w:spacing w:val="-4"/>
        </w:rPr>
        <w:t xml:space="preserve"> </w:t>
      </w:r>
      <w:bookmarkEnd w:id="11"/>
      <w:r>
        <w:rPr>
          <w:spacing w:val="-2"/>
        </w:rPr>
        <w:t>Penelitian</w:t>
      </w:r>
    </w:p>
    <w:p w:rsidR="000857F9" w:rsidRDefault="00196ABF">
      <w:pPr>
        <w:pStyle w:val="BodyText"/>
        <w:spacing w:before="276" w:line="480" w:lineRule="auto"/>
        <w:ind w:left="568" w:right="139" w:firstLine="720"/>
        <w:jc w:val="both"/>
      </w:pPr>
      <w:r>
        <w:t>Sugiyono (2022) menjelaskan bahwa manfaat penelitian merupakan dampak dari tercapainya tujuan pada suatu penelitian. Pada pedoman penulisan skripsi FKIP UMN Al-Washliyah (2024), Manfaat yang diuraikan pada bagian penelitian</w:t>
      </w:r>
      <w:r>
        <w:rPr>
          <w:spacing w:val="-7"/>
        </w:rPr>
        <w:t xml:space="preserve"> </w:t>
      </w:r>
      <w:r>
        <w:t>ini</w:t>
      </w:r>
      <w:r>
        <w:rPr>
          <w:spacing w:val="-6"/>
        </w:rPr>
        <w:t xml:space="preserve"> </w:t>
      </w:r>
      <w:r>
        <w:t>terbagi</w:t>
      </w:r>
      <w:r>
        <w:rPr>
          <w:spacing w:val="-6"/>
        </w:rPr>
        <w:t xml:space="preserve"> </w:t>
      </w:r>
      <w:r>
        <w:t>dalam</w:t>
      </w:r>
      <w:r>
        <w:rPr>
          <w:spacing w:val="-7"/>
        </w:rPr>
        <w:t xml:space="preserve"> </w:t>
      </w:r>
      <w:r>
        <w:t>dua,</w:t>
      </w:r>
      <w:r>
        <w:rPr>
          <w:spacing w:val="-7"/>
        </w:rPr>
        <w:t xml:space="preserve"> </w:t>
      </w:r>
      <w:r>
        <w:t>yaitu</w:t>
      </w:r>
      <w:r>
        <w:rPr>
          <w:spacing w:val="-7"/>
        </w:rPr>
        <w:t xml:space="preserve"> </w:t>
      </w:r>
      <w:r>
        <w:t>manfaat</w:t>
      </w:r>
      <w:r>
        <w:rPr>
          <w:spacing w:val="-6"/>
        </w:rPr>
        <w:t xml:space="preserve"> </w:t>
      </w:r>
      <w:r>
        <w:t>teoritis</w:t>
      </w:r>
      <w:r>
        <w:rPr>
          <w:spacing w:val="-4"/>
        </w:rPr>
        <w:t xml:space="preserve"> </w:t>
      </w:r>
      <w:r>
        <w:t>dan</w:t>
      </w:r>
      <w:r>
        <w:rPr>
          <w:spacing w:val="-7"/>
        </w:rPr>
        <w:t xml:space="preserve"> </w:t>
      </w:r>
      <w:r>
        <w:t>praktis.</w:t>
      </w:r>
      <w:r>
        <w:rPr>
          <w:spacing w:val="-7"/>
        </w:rPr>
        <w:t xml:space="preserve"> </w:t>
      </w:r>
      <w:r>
        <w:t>Oleh</w:t>
      </w:r>
      <w:r>
        <w:rPr>
          <w:spacing w:val="-7"/>
        </w:rPr>
        <w:t xml:space="preserve"> </w:t>
      </w:r>
      <w:r>
        <w:t>karena</w:t>
      </w:r>
      <w:r>
        <w:rPr>
          <w:spacing w:val="-8"/>
        </w:rPr>
        <w:t xml:space="preserve"> </w:t>
      </w:r>
      <w:r>
        <w:t>itu, manfaat yang penulis harapkan melalui penelitian ini adalah sebagai berikut:</w:t>
      </w:r>
    </w:p>
    <w:p w:rsidR="000857F9" w:rsidRDefault="00196ABF">
      <w:pPr>
        <w:pStyle w:val="ListParagraph"/>
        <w:numPr>
          <w:ilvl w:val="0"/>
          <w:numId w:val="19"/>
        </w:numPr>
        <w:tabs>
          <w:tab w:val="left" w:pos="995"/>
        </w:tabs>
        <w:jc w:val="both"/>
        <w:rPr>
          <w:sz w:val="24"/>
        </w:rPr>
      </w:pPr>
      <w:r>
        <w:rPr>
          <w:sz w:val="24"/>
        </w:rPr>
        <w:t>Manfaat</w:t>
      </w:r>
      <w:r>
        <w:rPr>
          <w:spacing w:val="-4"/>
          <w:sz w:val="24"/>
        </w:rPr>
        <w:t xml:space="preserve"> </w:t>
      </w:r>
      <w:r>
        <w:rPr>
          <w:spacing w:val="-2"/>
          <w:sz w:val="24"/>
        </w:rPr>
        <w:t>Teoritis</w:t>
      </w:r>
    </w:p>
    <w:p w:rsidR="000857F9" w:rsidRDefault="000857F9">
      <w:pPr>
        <w:pStyle w:val="ListParagraph"/>
        <w:jc w:val="both"/>
        <w:rPr>
          <w:sz w:val="24"/>
        </w:rPr>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635" w:right="140" w:firstLine="652"/>
        <w:jc w:val="both"/>
      </w:pPr>
      <w:r>
        <w:t>Secara teoritis, penelitian ini diharapkan mampu memberikan wawasan terhadap ilmu pengetahuan dan pendidikan sebagai kajian teoritis khususnya mengenai pola asuh otoriter dan etika lomunikasi.</w:t>
      </w:r>
    </w:p>
    <w:p w:rsidR="000857F9" w:rsidRDefault="00196ABF">
      <w:pPr>
        <w:pStyle w:val="ListParagraph"/>
        <w:numPr>
          <w:ilvl w:val="0"/>
          <w:numId w:val="19"/>
        </w:numPr>
        <w:tabs>
          <w:tab w:val="left" w:pos="995"/>
        </w:tabs>
        <w:jc w:val="both"/>
        <w:rPr>
          <w:sz w:val="24"/>
        </w:rPr>
      </w:pPr>
      <w:r>
        <w:rPr>
          <w:noProof/>
          <w:sz w:val="24"/>
          <w:lang w:val="en-US"/>
        </w:rPr>
        <w:drawing>
          <wp:anchor distT="0" distB="0" distL="0" distR="0" simplePos="0" relativeHeight="477793792"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Manfaat</w:t>
      </w:r>
      <w:r>
        <w:rPr>
          <w:spacing w:val="-4"/>
          <w:sz w:val="24"/>
        </w:rPr>
        <w:t xml:space="preserve"> </w:t>
      </w:r>
      <w:r>
        <w:rPr>
          <w:spacing w:val="-2"/>
          <w:sz w:val="24"/>
        </w:rPr>
        <w:t>praktis</w:t>
      </w:r>
    </w:p>
    <w:p w:rsidR="000857F9" w:rsidRDefault="000857F9">
      <w:pPr>
        <w:pStyle w:val="BodyText"/>
      </w:pPr>
    </w:p>
    <w:p w:rsidR="000857F9" w:rsidRDefault="00196ABF">
      <w:pPr>
        <w:pStyle w:val="BodyText"/>
        <w:spacing w:line="480" w:lineRule="auto"/>
        <w:ind w:left="635" w:right="138" w:firstLine="652"/>
        <w:jc w:val="both"/>
      </w:pPr>
      <w:r>
        <w:t xml:space="preserve">Manfaat praktis dari penelitian ini terletak </w:t>
      </w:r>
      <w:r>
        <w:t>pada aplikasinya dalam kehidupan</w:t>
      </w:r>
      <w:r>
        <w:rPr>
          <w:spacing w:val="-15"/>
        </w:rPr>
        <w:t xml:space="preserve"> </w:t>
      </w:r>
      <w:r>
        <w:t>sehari-hari,</w:t>
      </w:r>
      <w:r>
        <w:rPr>
          <w:spacing w:val="-14"/>
        </w:rPr>
        <w:t xml:space="preserve"> </w:t>
      </w:r>
      <w:r>
        <w:t>terutama</w:t>
      </w:r>
      <w:r>
        <w:rPr>
          <w:spacing w:val="-15"/>
        </w:rPr>
        <w:t xml:space="preserve"> </w:t>
      </w:r>
      <w:r>
        <w:t>bagi</w:t>
      </w:r>
      <w:r>
        <w:rPr>
          <w:spacing w:val="-14"/>
        </w:rPr>
        <w:t xml:space="preserve"> </w:t>
      </w:r>
      <w:r>
        <w:t>orang</w:t>
      </w:r>
      <w:r>
        <w:rPr>
          <w:spacing w:val="-14"/>
        </w:rPr>
        <w:t xml:space="preserve"> </w:t>
      </w:r>
      <w:r>
        <w:t>tua,</w:t>
      </w:r>
      <w:r>
        <w:rPr>
          <w:spacing w:val="-15"/>
        </w:rPr>
        <w:t xml:space="preserve"> </w:t>
      </w:r>
      <w:r>
        <w:t>pendidik,</w:t>
      </w:r>
      <w:r>
        <w:rPr>
          <w:spacing w:val="-14"/>
        </w:rPr>
        <w:t xml:space="preserve"> </w:t>
      </w:r>
      <w:r>
        <w:t>dan</w:t>
      </w:r>
      <w:r>
        <w:rPr>
          <w:spacing w:val="-14"/>
        </w:rPr>
        <w:t xml:space="preserve"> </w:t>
      </w:r>
      <w:r>
        <w:t>lembaga</w:t>
      </w:r>
      <w:r>
        <w:rPr>
          <w:spacing w:val="-15"/>
        </w:rPr>
        <w:t xml:space="preserve"> </w:t>
      </w:r>
      <w:r>
        <w:t>pendidikan. Penelitian ini dapat meningkatkan kesadaran orang tua tentang dampak pola asuh otoriter terhadap perkembangan etika komunikasi anak. Dengan memahami ef</w:t>
      </w:r>
      <w:r>
        <w:t>ek negatif dari pola asuh yang terlalu kaku, orang tua diharapkan dapat menerapkan pendekatan</w:t>
      </w:r>
      <w:r>
        <w:rPr>
          <w:spacing w:val="-9"/>
        </w:rPr>
        <w:t xml:space="preserve"> </w:t>
      </w:r>
      <w:r>
        <w:t>yang</w:t>
      </w:r>
      <w:r>
        <w:rPr>
          <w:spacing w:val="-11"/>
        </w:rPr>
        <w:t xml:space="preserve"> </w:t>
      </w:r>
      <w:r>
        <w:t>lebih</w:t>
      </w:r>
      <w:r>
        <w:rPr>
          <w:spacing w:val="-11"/>
        </w:rPr>
        <w:t xml:space="preserve"> </w:t>
      </w:r>
      <w:r>
        <w:t>demokratis</w:t>
      </w:r>
      <w:r>
        <w:rPr>
          <w:spacing w:val="-10"/>
        </w:rPr>
        <w:t xml:space="preserve"> </w:t>
      </w:r>
      <w:r>
        <w:t>dan</w:t>
      </w:r>
      <w:r>
        <w:rPr>
          <w:spacing w:val="-11"/>
        </w:rPr>
        <w:t xml:space="preserve"> </w:t>
      </w:r>
      <w:r>
        <w:t>terbuka</w:t>
      </w:r>
      <w:r>
        <w:rPr>
          <w:spacing w:val="-12"/>
        </w:rPr>
        <w:t xml:space="preserve"> </w:t>
      </w:r>
      <w:r>
        <w:t>dalam</w:t>
      </w:r>
      <w:r>
        <w:rPr>
          <w:spacing w:val="-10"/>
        </w:rPr>
        <w:t xml:space="preserve"> </w:t>
      </w:r>
      <w:r>
        <w:t>berkomunikasi</w:t>
      </w:r>
      <w:r>
        <w:rPr>
          <w:spacing w:val="-10"/>
        </w:rPr>
        <w:t xml:space="preserve"> </w:t>
      </w:r>
      <w:r>
        <w:t>dengan</w:t>
      </w:r>
      <w:r>
        <w:rPr>
          <w:spacing w:val="-11"/>
        </w:rPr>
        <w:t xml:space="preserve"> </w:t>
      </w:r>
      <w:r>
        <w:t>anak. Hal</w:t>
      </w:r>
      <w:r>
        <w:rPr>
          <w:spacing w:val="-3"/>
        </w:rPr>
        <w:t xml:space="preserve"> </w:t>
      </w:r>
      <w:r>
        <w:t>ini</w:t>
      </w:r>
      <w:r>
        <w:rPr>
          <w:spacing w:val="-3"/>
        </w:rPr>
        <w:t xml:space="preserve"> </w:t>
      </w:r>
      <w:r>
        <w:t>tidak</w:t>
      </w:r>
      <w:r>
        <w:rPr>
          <w:spacing w:val="-3"/>
        </w:rPr>
        <w:t xml:space="preserve"> </w:t>
      </w:r>
      <w:r>
        <w:t>hanya</w:t>
      </w:r>
      <w:r>
        <w:rPr>
          <w:spacing w:val="-2"/>
        </w:rPr>
        <w:t xml:space="preserve"> </w:t>
      </w:r>
      <w:r>
        <w:t>akan memperbaiki</w:t>
      </w:r>
      <w:r>
        <w:rPr>
          <w:spacing w:val="-3"/>
        </w:rPr>
        <w:t xml:space="preserve"> </w:t>
      </w:r>
      <w:r>
        <w:t>hubungan</w:t>
      </w:r>
      <w:r>
        <w:rPr>
          <w:spacing w:val="-3"/>
        </w:rPr>
        <w:t xml:space="preserve"> </w:t>
      </w:r>
      <w:r>
        <w:t>antara</w:t>
      </w:r>
      <w:r>
        <w:rPr>
          <w:spacing w:val="-5"/>
        </w:rPr>
        <w:t xml:space="preserve"> </w:t>
      </w:r>
      <w:r>
        <w:t>orang</w:t>
      </w:r>
      <w:r>
        <w:rPr>
          <w:spacing w:val="-1"/>
        </w:rPr>
        <w:t xml:space="preserve"> </w:t>
      </w:r>
      <w:r>
        <w:t>tua</w:t>
      </w:r>
      <w:r>
        <w:rPr>
          <w:spacing w:val="-3"/>
        </w:rPr>
        <w:t xml:space="preserve"> </w:t>
      </w:r>
      <w:r>
        <w:t>dan</w:t>
      </w:r>
      <w:r>
        <w:rPr>
          <w:spacing w:val="-3"/>
        </w:rPr>
        <w:t xml:space="preserve"> </w:t>
      </w:r>
      <w:r>
        <w:t>anak,</w:t>
      </w:r>
      <w:r>
        <w:rPr>
          <w:spacing w:val="-1"/>
        </w:rPr>
        <w:t xml:space="preserve"> </w:t>
      </w:r>
      <w:r>
        <w:t>tetapi juga mendorong anak untuk lebih percaya diri dan mampu mengekspresikan pendapatnya. Selain itu, hasil penelitian Ini dapat digunakan oleh lembaga pendidikan</w:t>
      </w:r>
      <w:r>
        <w:rPr>
          <w:spacing w:val="-9"/>
        </w:rPr>
        <w:t xml:space="preserve"> </w:t>
      </w:r>
      <w:r>
        <w:t>dalam</w:t>
      </w:r>
      <w:r>
        <w:rPr>
          <w:spacing w:val="-9"/>
        </w:rPr>
        <w:t xml:space="preserve"> </w:t>
      </w:r>
      <w:r>
        <w:t>merancang</w:t>
      </w:r>
      <w:r>
        <w:rPr>
          <w:spacing w:val="-9"/>
        </w:rPr>
        <w:t xml:space="preserve"> </w:t>
      </w:r>
      <w:r>
        <w:t>program</w:t>
      </w:r>
      <w:r>
        <w:rPr>
          <w:spacing w:val="-9"/>
        </w:rPr>
        <w:t xml:space="preserve"> </w:t>
      </w:r>
      <w:r>
        <w:t>pelatihan</w:t>
      </w:r>
      <w:r>
        <w:rPr>
          <w:spacing w:val="-8"/>
        </w:rPr>
        <w:t xml:space="preserve"> </w:t>
      </w:r>
      <w:r>
        <w:t>bagi</w:t>
      </w:r>
      <w:r>
        <w:rPr>
          <w:spacing w:val="-9"/>
        </w:rPr>
        <w:t xml:space="preserve"> </w:t>
      </w:r>
      <w:r>
        <w:t>orang</w:t>
      </w:r>
      <w:r>
        <w:rPr>
          <w:spacing w:val="-9"/>
        </w:rPr>
        <w:t xml:space="preserve"> </w:t>
      </w:r>
      <w:r>
        <w:t>tua</w:t>
      </w:r>
      <w:r>
        <w:rPr>
          <w:spacing w:val="-8"/>
        </w:rPr>
        <w:t xml:space="preserve"> </w:t>
      </w:r>
      <w:r>
        <w:t>dalam</w:t>
      </w:r>
      <w:r>
        <w:rPr>
          <w:spacing w:val="-9"/>
        </w:rPr>
        <w:t xml:space="preserve"> </w:t>
      </w:r>
      <w:r>
        <w:t>mendukung komunikasi yang sehat, sert</w:t>
      </w:r>
      <w:r>
        <w:t>a membantu dalam pengembangan kurikulum yang memperhatikan aspek etika komunikasi siswa.</w:t>
      </w:r>
    </w:p>
    <w:p w:rsidR="000857F9" w:rsidRDefault="00196ABF">
      <w:pPr>
        <w:pStyle w:val="Heading3"/>
        <w:numPr>
          <w:ilvl w:val="1"/>
          <w:numId w:val="21"/>
        </w:numPr>
        <w:tabs>
          <w:tab w:val="left" w:pos="1288"/>
        </w:tabs>
        <w:spacing w:before="2"/>
        <w:jc w:val="both"/>
      </w:pPr>
      <w:bookmarkStart w:id="12" w:name="_TOC_250043"/>
      <w:r>
        <w:t>Anggapan</w:t>
      </w:r>
      <w:r>
        <w:rPr>
          <w:spacing w:val="-5"/>
        </w:rPr>
        <w:t xml:space="preserve"> </w:t>
      </w:r>
      <w:bookmarkEnd w:id="12"/>
      <w:r>
        <w:rPr>
          <w:spacing w:val="-2"/>
        </w:rPr>
        <w:t>Dasar</w:t>
      </w:r>
    </w:p>
    <w:p w:rsidR="000857F9" w:rsidRDefault="00196ABF">
      <w:pPr>
        <w:pStyle w:val="BodyText"/>
        <w:spacing w:before="276" w:line="480" w:lineRule="auto"/>
        <w:ind w:left="568" w:right="139" w:firstLine="720"/>
        <w:jc w:val="both"/>
      </w:pPr>
      <w:r>
        <w:t>Pada pedoman Penulisan Skripsi FKIP UMN Al-Washliyah (2024) menyatakan</w:t>
      </w:r>
      <w:r>
        <w:rPr>
          <w:spacing w:val="-9"/>
        </w:rPr>
        <w:t xml:space="preserve"> </w:t>
      </w:r>
      <w:r>
        <w:t>bahwa</w:t>
      </w:r>
      <w:r>
        <w:rPr>
          <w:spacing w:val="-11"/>
        </w:rPr>
        <w:t xml:space="preserve"> </w:t>
      </w:r>
      <w:r>
        <w:t>anggapan</w:t>
      </w:r>
      <w:r>
        <w:rPr>
          <w:spacing w:val="-9"/>
        </w:rPr>
        <w:t xml:space="preserve"> </w:t>
      </w:r>
      <w:r>
        <w:t>dasar,</w:t>
      </w:r>
      <w:r>
        <w:rPr>
          <w:spacing w:val="-10"/>
        </w:rPr>
        <w:t xml:space="preserve"> </w:t>
      </w:r>
      <w:r>
        <w:t>merupakan</w:t>
      </w:r>
      <w:r>
        <w:rPr>
          <w:spacing w:val="-9"/>
        </w:rPr>
        <w:t xml:space="preserve"> </w:t>
      </w:r>
      <w:r>
        <w:t>ringkasan</w:t>
      </w:r>
      <w:r>
        <w:rPr>
          <w:spacing w:val="-9"/>
        </w:rPr>
        <w:t xml:space="preserve"> </w:t>
      </w:r>
      <w:r>
        <w:t>konsepsi</w:t>
      </w:r>
      <w:r>
        <w:rPr>
          <w:spacing w:val="-9"/>
        </w:rPr>
        <w:t xml:space="preserve"> </w:t>
      </w:r>
      <w:r>
        <w:t>peneliti</w:t>
      </w:r>
      <w:r>
        <w:rPr>
          <w:spacing w:val="-9"/>
        </w:rPr>
        <w:t xml:space="preserve"> </w:t>
      </w:r>
      <w:r>
        <w:t>setelah melakukan kaj</w:t>
      </w:r>
      <w:r>
        <w:t>ian pustaka, anggapan dasar</w:t>
      </w:r>
      <w:r>
        <w:rPr>
          <w:spacing w:val="40"/>
        </w:rPr>
        <w:t xml:space="preserve"> </w:t>
      </w:r>
      <w:r>
        <w:t>merupakan landasan penelitian dan harus selaras dengan rumusan masalah serta hipotesis. Anggapan dasar dari penelitian ini berfokus pada pemikiran mengenai pengaruh pola asuh otoriter terhadap</w:t>
      </w:r>
      <w:r>
        <w:rPr>
          <w:spacing w:val="44"/>
        </w:rPr>
        <w:t xml:space="preserve">  </w:t>
      </w:r>
      <w:r>
        <w:t>etika</w:t>
      </w:r>
      <w:r>
        <w:rPr>
          <w:spacing w:val="45"/>
        </w:rPr>
        <w:t xml:space="preserve">  </w:t>
      </w:r>
      <w:r>
        <w:t>komunikasi.</w:t>
      </w:r>
      <w:r>
        <w:rPr>
          <w:spacing w:val="44"/>
        </w:rPr>
        <w:t xml:space="preserve">  </w:t>
      </w:r>
      <w:r>
        <w:t>Banyaknya</w:t>
      </w:r>
      <w:r>
        <w:rPr>
          <w:spacing w:val="44"/>
        </w:rPr>
        <w:t xml:space="preserve">  </w:t>
      </w:r>
      <w:r>
        <w:t>pen</w:t>
      </w:r>
      <w:r>
        <w:t>garuh</w:t>
      </w:r>
      <w:r>
        <w:rPr>
          <w:spacing w:val="42"/>
        </w:rPr>
        <w:t xml:space="preserve">  </w:t>
      </w:r>
      <w:r>
        <w:t>pola</w:t>
      </w:r>
      <w:r>
        <w:rPr>
          <w:spacing w:val="45"/>
        </w:rPr>
        <w:t xml:space="preserve">  </w:t>
      </w:r>
      <w:r>
        <w:t>asuh</w:t>
      </w:r>
      <w:r>
        <w:rPr>
          <w:spacing w:val="44"/>
        </w:rPr>
        <w:t xml:space="preserve">  </w:t>
      </w:r>
      <w:r>
        <w:t>otoriter</w:t>
      </w:r>
      <w:r>
        <w:rPr>
          <w:spacing w:val="45"/>
        </w:rPr>
        <w:t xml:space="preserve">  </w:t>
      </w:r>
      <w:r>
        <w:rPr>
          <w:spacing w:val="-5"/>
        </w:rPr>
        <w:t>ini</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568" w:right="136"/>
        <w:jc w:val="both"/>
      </w:pPr>
      <w:r>
        <w:rPr>
          <w:noProof/>
          <w:lang w:val="en-US"/>
        </w:rPr>
        <w:drawing>
          <wp:anchor distT="0" distB="0" distL="0" distR="0" simplePos="0" relativeHeight="47779430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7" cstate="print"/>
                    <a:stretch>
                      <a:fillRect/>
                    </a:stretch>
                  </pic:blipFill>
                  <pic:spPr>
                    <a:xfrm>
                      <a:off x="0" y="0"/>
                      <a:ext cx="5397499" cy="5321299"/>
                    </a:xfrm>
                    <a:prstGeom prst="rect">
                      <a:avLst/>
                    </a:prstGeom>
                  </pic:spPr>
                </pic:pic>
              </a:graphicData>
            </a:graphic>
          </wp:anchor>
        </w:drawing>
      </w:r>
      <w:r>
        <w:t>menyebabkan</w:t>
      </w:r>
      <w:r>
        <w:rPr>
          <w:spacing w:val="-7"/>
        </w:rPr>
        <w:t xml:space="preserve"> </w:t>
      </w:r>
      <w:r>
        <w:t>anak</w:t>
      </w:r>
      <w:r>
        <w:rPr>
          <w:spacing w:val="-8"/>
        </w:rPr>
        <w:t xml:space="preserve"> </w:t>
      </w:r>
      <w:r>
        <w:t>mendapatkan</w:t>
      </w:r>
      <w:r>
        <w:rPr>
          <w:spacing w:val="-9"/>
        </w:rPr>
        <w:t xml:space="preserve"> </w:t>
      </w:r>
      <w:r>
        <w:t>pengaruh</w:t>
      </w:r>
      <w:r>
        <w:rPr>
          <w:spacing w:val="-9"/>
        </w:rPr>
        <w:t xml:space="preserve"> </w:t>
      </w:r>
      <w:r>
        <w:t>negatif</w:t>
      </w:r>
      <w:r>
        <w:rPr>
          <w:spacing w:val="40"/>
        </w:rPr>
        <w:t xml:space="preserve"> </w:t>
      </w:r>
      <w:r>
        <w:t>terhadap</w:t>
      </w:r>
      <w:r>
        <w:rPr>
          <w:spacing w:val="-8"/>
        </w:rPr>
        <w:t xml:space="preserve"> </w:t>
      </w:r>
      <w:r>
        <w:t>etika</w:t>
      </w:r>
      <w:r>
        <w:rPr>
          <w:spacing w:val="-9"/>
        </w:rPr>
        <w:t xml:space="preserve"> </w:t>
      </w:r>
      <w:r>
        <w:t>komunkasi</w:t>
      </w:r>
      <w:r>
        <w:rPr>
          <w:spacing w:val="-8"/>
        </w:rPr>
        <w:t xml:space="preserve"> </w:t>
      </w:r>
      <w:r>
        <w:t>yang dia miliki. Dengan demikian, peneliti beranggapan bahwa pola asuh otoriter berperan sebagai faktor yang mempengaruhi kemampuan dalam mengontrol etika komunikasi</w:t>
      </w:r>
      <w:r>
        <w:rPr>
          <w:spacing w:val="-14"/>
        </w:rPr>
        <w:t xml:space="preserve"> </w:t>
      </w:r>
      <w:r>
        <w:t>yang</w:t>
      </w:r>
      <w:r>
        <w:rPr>
          <w:spacing w:val="-15"/>
        </w:rPr>
        <w:t xml:space="preserve"> </w:t>
      </w:r>
      <w:r>
        <w:t>baik</w:t>
      </w:r>
      <w:r>
        <w:rPr>
          <w:spacing w:val="-15"/>
        </w:rPr>
        <w:t xml:space="preserve"> </w:t>
      </w:r>
      <w:r>
        <w:t>dengan</w:t>
      </w:r>
      <w:r>
        <w:rPr>
          <w:spacing w:val="-15"/>
        </w:rPr>
        <w:t xml:space="preserve"> </w:t>
      </w:r>
      <w:r>
        <w:t>didukung</w:t>
      </w:r>
      <w:r>
        <w:rPr>
          <w:spacing w:val="-15"/>
        </w:rPr>
        <w:t xml:space="preserve"> </w:t>
      </w:r>
      <w:r>
        <w:t>oleh</w:t>
      </w:r>
      <w:r>
        <w:rPr>
          <w:spacing w:val="-15"/>
        </w:rPr>
        <w:t xml:space="preserve"> </w:t>
      </w:r>
      <w:r>
        <w:t>faktor-faktor</w:t>
      </w:r>
      <w:r>
        <w:rPr>
          <w:spacing w:val="-15"/>
        </w:rPr>
        <w:t xml:space="preserve"> </w:t>
      </w:r>
      <w:r>
        <w:t>menurut</w:t>
      </w:r>
      <w:r>
        <w:rPr>
          <w:spacing w:val="-15"/>
        </w:rPr>
        <w:t xml:space="preserve"> </w:t>
      </w:r>
      <w:r>
        <w:t>Mannan</w:t>
      </w:r>
      <w:r>
        <w:rPr>
          <w:spacing w:val="-13"/>
        </w:rPr>
        <w:t xml:space="preserve"> </w:t>
      </w:r>
      <w:r>
        <w:t xml:space="preserve">(dalam Hasan, Madina, </w:t>
      </w:r>
      <w:r>
        <w:rPr>
          <w:i/>
        </w:rPr>
        <w:t xml:space="preserve">and </w:t>
      </w:r>
      <w:r>
        <w:t>Tuas</w:t>
      </w:r>
      <w:r>
        <w:t>ikal 2024).</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Heading2"/>
        <w:spacing w:line="480" w:lineRule="auto"/>
        <w:ind w:left="3312" w:right="2650" w:firstLine="854"/>
        <w:jc w:val="left"/>
      </w:pPr>
      <w:bookmarkStart w:id="13" w:name="_TOC_250042"/>
      <w:r>
        <w:t>BAB II TINJAUAN</w:t>
      </w:r>
      <w:r>
        <w:rPr>
          <w:spacing w:val="-15"/>
        </w:rPr>
        <w:t xml:space="preserve"> </w:t>
      </w:r>
      <w:bookmarkEnd w:id="13"/>
      <w:r>
        <w:t>PUSTAKA</w:t>
      </w:r>
    </w:p>
    <w:p w:rsidR="000857F9" w:rsidRDefault="00196ABF">
      <w:pPr>
        <w:pStyle w:val="Heading3"/>
        <w:numPr>
          <w:ilvl w:val="1"/>
          <w:numId w:val="19"/>
        </w:numPr>
        <w:tabs>
          <w:tab w:val="left" w:pos="1288"/>
        </w:tabs>
        <w:jc w:val="left"/>
      </w:pPr>
      <w:bookmarkStart w:id="14" w:name="_TOC_250041"/>
      <w:r>
        <w:t>Pola</w:t>
      </w:r>
      <w:r>
        <w:rPr>
          <w:spacing w:val="-1"/>
        </w:rPr>
        <w:t xml:space="preserve"> </w:t>
      </w:r>
      <w:r>
        <w:t>Asuh</w:t>
      </w:r>
      <w:r>
        <w:rPr>
          <w:spacing w:val="60"/>
        </w:rPr>
        <w:t xml:space="preserve"> </w:t>
      </w:r>
      <w:bookmarkEnd w:id="14"/>
      <w:r>
        <w:rPr>
          <w:spacing w:val="-2"/>
        </w:rPr>
        <w:t>Otoriter</w:t>
      </w:r>
    </w:p>
    <w:p w:rsidR="000857F9" w:rsidRDefault="000857F9">
      <w:pPr>
        <w:pStyle w:val="BodyText"/>
        <w:rPr>
          <w:b/>
        </w:rPr>
      </w:pPr>
    </w:p>
    <w:p w:rsidR="000857F9" w:rsidRDefault="00196ABF">
      <w:pPr>
        <w:pStyle w:val="Heading3"/>
        <w:numPr>
          <w:ilvl w:val="2"/>
          <w:numId w:val="19"/>
        </w:numPr>
        <w:tabs>
          <w:tab w:val="left" w:pos="1288"/>
        </w:tabs>
      </w:pPr>
      <w:r>
        <w:rPr>
          <w:noProof/>
          <w:lang w:val="en-US"/>
        </w:rPr>
        <w:drawing>
          <wp:anchor distT="0" distB="0" distL="0" distR="0" simplePos="0" relativeHeight="477794816"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7" cstate="print"/>
                    <a:stretch>
                      <a:fillRect/>
                    </a:stretch>
                  </pic:blipFill>
                  <pic:spPr>
                    <a:xfrm>
                      <a:off x="0" y="0"/>
                      <a:ext cx="5397499" cy="5321299"/>
                    </a:xfrm>
                    <a:prstGeom prst="rect">
                      <a:avLst/>
                    </a:prstGeom>
                  </pic:spPr>
                </pic:pic>
              </a:graphicData>
            </a:graphic>
          </wp:anchor>
        </w:drawing>
      </w:r>
      <w:bookmarkStart w:id="15" w:name="_TOC_250040"/>
      <w:r>
        <w:t>Pengertian</w:t>
      </w:r>
      <w:r>
        <w:rPr>
          <w:spacing w:val="-5"/>
        </w:rPr>
        <w:t xml:space="preserve"> </w:t>
      </w:r>
      <w:r>
        <w:t>Pola</w:t>
      </w:r>
      <w:r>
        <w:rPr>
          <w:spacing w:val="-3"/>
        </w:rPr>
        <w:t xml:space="preserve"> </w:t>
      </w:r>
      <w:bookmarkEnd w:id="15"/>
      <w:r>
        <w:rPr>
          <w:spacing w:val="-4"/>
        </w:rPr>
        <w:t>Asuh</w:t>
      </w:r>
    </w:p>
    <w:p w:rsidR="000857F9" w:rsidRDefault="000857F9">
      <w:pPr>
        <w:pStyle w:val="BodyText"/>
        <w:rPr>
          <w:b/>
        </w:rPr>
      </w:pPr>
    </w:p>
    <w:p w:rsidR="000857F9" w:rsidRDefault="00196ABF">
      <w:pPr>
        <w:pStyle w:val="BodyText"/>
        <w:spacing w:line="480" w:lineRule="auto"/>
        <w:ind w:left="568" w:right="137" w:firstLine="720"/>
        <w:jc w:val="both"/>
      </w:pPr>
      <w:r>
        <w:t>Pola asuh terdiri dari dua kata yaitu pola dan asuh. Menurut Kamus Besar Bahasa Indonesia, pola berarti corak, model, system, cara kerja, bentuk (struktur) ya</w:t>
      </w:r>
      <w:r>
        <w:t>ng tetap. Sedangkan asuh dapat berarti menjaga (merawat dan mendidik) anak kecil, membimbing (membantu; melatih dan sebagainya), dan memimpin (mengeplai dan mengelenggarakan) satu badan atau lembaga.</w:t>
      </w:r>
    </w:p>
    <w:p w:rsidR="000857F9" w:rsidRDefault="00196ABF">
      <w:pPr>
        <w:pStyle w:val="BodyText"/>
        <w:spacing w:before="1" w:line="480" w:lineRule="auto"/>
        <w:ind w:left="568" w:right="136" w:firstLine="720"/>
        <w:jc w:val="both"/>
      </w:pPr>
      <w:r>
        <w:t xml:space="preserve">Menurut ( Hutasuhut </w:t>
      </w:r>
      <w:r>
        <w:rPr>
          <w:i/>
        </w:rPr>
        <w:t xml:space="preserve">and </w:t>
      </w:r>
      <w:r>
        <w:t xml:space="preserve">Lubis 2021) Pola asuh yang baik </w:t>
      </w:r>
      <w:r>
        <w:t>itu ialah pola asuh yang tidak terlalu mengekang anak dan sesuai dengan kebutuhan anak. Menurut</w:t>
      </w:r>
      <w:r>
        <w:rPr>
          <w:spacing w:val="-2"/>
        </w:rPr>
        <w:t xml:space="preserve"> </w:t>
      </w:r>
      <w:r>
        <w:t>Azwar (</w:t>
      </w:r>
      <w:r>
        <w:rPr>
          <w:spacing w:val="-2"/>
        </w:rPr>
        <w:t xml:space="preserve"> </w:t>
      </w:r>
      <w:r>
        <w:t xml:space="preserve">dalam Putri </w:t>
      </w:r>
      <w:r>
        <w:rPr>
          <w:i/>
        </w:rPr>
        <w:t>and</w:t>
      </w:r>
      <w:r>
        <w:rPr>
          <w:i/>
          <w:spacing w:val="-1"/>
        </w:rPr>
        <w:t xml:space="preserve"> </w:t>
      </w:r>
      <w:r>
        <w:t>Hutasuhut</w:t>
      </w:r>
      <w:r>
        <w:rPr>
          <w:spacing w:val="-1"/>
        </w:rPr>
        <w:t xml:space="preserve"> </w:t>
      </w:r>
      <w:r>
        <w:t>2022)</w:t>
      </w:r>
      <w:r>
        <w:rPr>
          <w:spacing w:val="-1"/>
        </w:rPr>
        <w:t xml:space="preserve"> </w:t>
      </w:r>
      <w:r>
        <w:t>menjelaskan, bahwa</w:t>
      </w:r>
      <w:r>
        <w:rPr>
          <w:spacing w:val="-2"/>
        </w:rPr>
        <w:t xml:space="preserve"> </w:t>
      </w:r>
      <w:r>
        <w:t>pola</w:t>
      </w:r>
      <w:r>
        <w:rPr>
          <w:spacing w:val="-2"/>
        </w:rPr>
        <w:t xml:space="preserve"> </w:t>
      </w:r>
      <w:r>
        <w:t>asuh adalah model dan cara pemberian perlakuan seseorang kepada orang lain dalam suatu</w:t>
      </w:r>
      <w:r>
        <w:rPr>
          <w:spacing w:val="-9"/>
        </w:rPr>
        <w:t xml:space="preserve"> </w:t>
      </w:r>
      <w:r>
        <w:t>lingkunga</w:t>
      </w:r>
      <w:r>
        <w:t>n</w:t>
      </w:r>
      <w:r>
        <w:rPr>
          <w:spacing w:val="-10"/>
        </w:rPr>
        <w:t xml:space="preserve"> </w:t>
      </w:r>
      <w:r>
        <w:t>sosial,</w:t>
      </w:r>
      <w:r>
        <w:rPr>
          <w:spacing w:val="-8"/>
        </w:rPr>
        <w:t xml:space="preserve"> </w:t>
      </w:r>
      <w:r>
        <w:t>atau</w:t>
      </w:r>
      <w:r>
        <w:rPr>
          <w:spacing w:val="-10"/>
        </w:rPr>
        <w:t xml:space="preserve"> </w:t>
      </w:r>
      <w:r>
        <w:t>dengan</w:t>
      </w:r>
      <w:r>
        <w:rPr>
          <w:spacing w:val="-10"/>
        </w:rPr>
        <w:t xml:space="preserve"> </w:t>
      </w:r>
      <w:r>
        <w:t>kata</w:t>
      </w:r>
      <w:r>
        <w:rPr>
          <w:spacing w:val="-8"/>
        </w:rPr>
        <w:t xml:space="preserve"> </w:t>
      </w:r>
      <w:r>
        <w:t>lain</w:t>
      </w:r>
      <w:r>
        <w:rPr>
          <w:spacing w:val="-10"/>
        </w:rPr>
        <w:t xml:space="preserve"> </w:t>
      </w:r>
      <w:r>
        <w:t>pola</w:t>
      </w:r>
      <w:r>
        <w:rPr>
          <w:spacing w:val="-11"/>
        </w:rPr>
        <w:t xml:space="preserve"> </w:t>
      </w:r>
      <w:r>
        <w:t>asuh</w:t>
      </w:r>
      <w:r>
        <w:rPr>
          <w:spacing w:val="-8"/>
        </w:rPr>
        <w:t xml:space="preserve"> </w:t>
      </w:r>
      <w:r>
        <w:t>adalah</w:t>
      </w:r>
      <w:r>
        <w:rPr>
          <w:spacing w:val="-10"/>
        </w:rPr>
        <w:t xml:space="preserve"> </w:t>
      </w:r>
      <w:r>
        <w:t>model</w:t>
      </w:r>
      <w:r>
        <w:rPr>
          <w:spacing w:val="-10"/>
        </w:rPr>
        <w:t xml:space="preserve"> </w:t>
      </w:r>
      <w:r>
        <w:t>dan</w:t>
      </w:r>
      <w:r>
        <w:rPr>
          <w:spacing w:val="-8"/>
        </w:rPr>
        <w:t xml:space="preserve"> </w:t>
      </w:r>
      <w:r>
        <w:t>cara</w:t>
      </w:r>
      <w:r>
        <w:rPr>
          <w:spacing w:val="-9"/>
        </w:rPr>
        <w:t xml:space="preserve"> </w:t>
      </w:r>
      <w:r>
        <w:t>dari orang</w:t>
      </w:r>
      <w:r>
        <w:rPr>
          <w:spacing w:val="-11"/>
        </w:rPr>
        <w:t xml:space="preserve"> </w:t>
      </w:r>
      <w:r>
        <w:t>tua</w:t>
      </w:r>
      <w:r>
        <w:rPr>
          <w:spacing w:val="-11"/>
        </w:rPr>
        <w:t xml:space="preserve"> </w:t>
      </w:r>
      <w:r>
        <w:t>memperlakukan</w:t>
      </w:r>
      <w:r>
        <w:rPr>
          <w:spacing w:val="-11"/>
        </w:rPr>
        <w:t xml:space="preserve"> </w:t>
      </w:r>
      <w:r>
        <w:t>anak</w:t>
      </w:r>
      <w:r>
        <w:rPr>
          <w:spacing w:val="-11"/>
        </w:rPr>
        <w:t xml:space="preserve"> </w:t>
      </w:r>
      <w:r>
        <w:t>dalam</w:t>
      </w:r>
      <w:r>
        <w:rPr>
          <w:spacing w:val="-11"/>
        </w:rPr>
        <w:t xml:space="preserve"> </w:t>
      </w:r>
      <w:r>
        <w:t>suatu</w:t>
      </w:r>
      <w:r>
        <w:rPr>
          <w:spacing w:val="-10"/>
        </w:rPr>
        <w:t xml:space="preserve"> </w:t>
      </w:r>
      <w:r>
        <w:t>lingkungan</w:t>
      </w:r>
      <w:r>
        <w:rPr>
          <w:spacing w:val="-11"/>
        </w:rPr>
        <w:t xml:space="preserve"> </w:t>
      </w:r>
      <w:r>
        <w:t>sehari-hari,</w:t>
      </w:r>
      <w:r>
        <w:rPr>
          <w:spacing w:val="-11"/>
        </w:rPr>
        <w:t xml:space="preserve"> </w:t>
      </w:r>
      <w:r>
        <w:t>baik</w:t>
      </w:r>
      <w:r>
        <w:rPr>
          <w:spacing w:val="-10"/>
        </w:rPr>
        <w:t xml:space="preserve"> </w:t>
      </w:r>
      <w:r>
        <w:t>perlakuan fisik</w:t>
      </w:r>
      <w:r>
        <w:rPr>
          <w:spacing w:val="-6"/>
        </w:rPr>
        <w:t xml:space="preserve"> </w:t>
      </w:r>
      <w:r>
        <w:t>maupun</w:t>
      </w:r>
      <w:r>
        <w:rPr>
          <w:spacing w:val="-6"/>
        </w:rPr>
        <w:t xml:space="preserve"> </w:t>
      </w:r>
      <w:r>
        <w:t>psikis.</w:t>
      </w:r>
      <w:r>
        <w:rPr>
          <w:spacing w:val="40"/>
        </w:rPr>
        <w:t xml:space="preserve"> </w:t>
      </w:r>
      <w:r>
        <w:t>Sedangkan</w:t>
      </w:r>
      <w:r>
        <w:rPr>
          <w:spacing w:val="-6"/>
        </w:rPr>
        <w:t xml:space="preserve"> </w:t>
      </w:r>
      <w:r>
        <w:t>menurut</w:t>
      </w:r>
      <w:r>
        <w:rPr>
          <w:spacing w:val="-6"/>
        </w:rPr>
        <w:t xml:space="preserve"> </w:t>
      </w:r>
      <w:r>
        <w:t>(Murti</w:t>
      </w:r>
      <w:r>
        <w:rPr>
          <w:spacing w:val="-6"/>
        </w:rPr>
        <w:t xml:space="preserve"> </w:t>
      </w:r>
      <w:r>
        <w:rPr>
          <w:i/>
        </w:rPr>
        <w:t>and</w:t>
      </w:r>
      <w:r>
        <w:rPr>
          <w:i/>
          <w:spacing w:val="-6"/>
        </w:rPr>
        <w:t xml:space="preserve"> </w:t>
      </w:r>
      <w:r>
        <w:t>Hayati</w:t>
      </w:r>
      <w:r>
        <w:rPr>
          <w:spacing w:val="-6"/>
        </w:rPr>
        <w:t xml:space="preserve"> </w:t>
      </w:r>
      <w:r>
        <w:t>2022)</w:t>
      </w:r>
      <w:r>
        <w:rPr>
          <w:spacing w:val="-7"/>
        </w:rPr>
        <w:t xml:space="preserve"> </w:t>
      </w:r>
      <w:r>
        <w:t>pola</w:t>
      </w:r>
      <w:r>
        <w:rPr>
          <w:spacing w:val="-6"/>
        </w:rPr>
        <w:t xml:space="preserve"> </w:t>
      </w:r>
      <w:r>
        <w:t>asuh</w:t>
      </w:r>
      <w:r>
        <w:rPr>
          <w:spacing w:val="-6"/>
        </w:rPr>
        <w:t xml:space="preserve"> </w:t>
      </w:r>
      <w:r>
        <w:t>orang tua</w:t>
      </w:r>
      <w:r>
        <w:rPr>
          <w:spacing w:val="-15"/>
        </w:rPr>
        <w:t xml:space="preserve"> </w:t>
      </w:r>
      <w:r>
        <w:t>merupakan</w:t>
      </w:r>
      <w:r>
        <w:rPr>
          <w:spacing w:val="-14"/>
        </w:rPr>
        <w:t xml:space="preserve"> </w:t>
      </w:r>
      <w:r>
        <w:t>kebiasaan</w:t>
      </w:r>
      <w:r>
        <w:rPr>
          <w:spacing w:val="-12"/>
        </w:rPr>
        <w:t xml:space="preserve"> </w:t>
      </w:r>
      <w:r>
        <w:t>orang</w:t>
      </w:r>
      <w:r>
        <w:rPr>
          <w:spacing w:val="-14"/>
        </w:rPr>
        <w:t xml:space="preserve"> </w:t>
      </w:r>
      <w:r>
        <w:t>tua</w:t>
      </w:r>
      <w:r>
        <w:rPr>
          <w:spacing w:val="-15"/>
        </w:rPr>
        <w:t xml:space="preserve"> </w:t>
      </w:r>
      <w:r>
        <w:t>dalam</w:t>
      </w:r>
      <w:r>
        <w:rPr>
          <w:spacing w:val="-14"/>
        </w:rPr>
        <w:t xml:space="preserve"> </w:t>
      </w:r>
      <w:r>
        <w:t>memimpin,</w:t>
      </w:r>
      <w:r>
        <w:rPr>
          <w:spacing w:val="-14"/>
        </w:rPr>
        <w:t xml:space="preserve"> </w:t>
      </w:r>
      <w:r>
        <w:t>mengasuh,</w:t>
      </w:r>
      <w:r>
        <w:rPr>
          <w:spacing w:val="-14"/>
        </w:rPr>
        <w:t xml:space="preserve"> </w:t>
      </w:r>
      <w:r>
        <w:t>dan</w:t>
      </w:r>
      <w:r>
        <w:rPr>
          <w:spacing w:val="-14"/>
        </w:rPr>
        <w:t xml:space="preserve"> </w:t>
      </w:r>
      <w:r>
        <w:t>membimbing anak dalam sebuah keluarga.</w:t>
      </w:r>
    </w:p>
    <w:p w:rsidR="000857F9" w:rsidRDefault="00196ABF">
      <w:pPr>
        <w:pStyle w:val="BodyText"/>
        <w:spacing w:before="1" w:line="480" w:lineRule="auto"/>
        <w:ind w:left="568" w:right="141" w:firstLine="720"/>
        <w:jc w:val="both"/>
      </w:pPr>
      <w:r>
        <w:t>Berdasarkan definisi mengenai pola asuh diatas, maka dapat disimpulkan bahwa</w:t>
      </w:r>
      <w:r>
        <w:rPr>
          <w:spacing w:val="-1"/>
        </w:rPr>
        <w:t xml:space="preserve"> </w:t>
      </w:r>
      <w:r>
        <w:t>Pola asuh</w:t>
      </w:r>
      <w:r>
        <w:rPr>
          <w:spacing w:val="40"/>
        </w:rPr>
        <w:t xml:space="preserve"> </w:t>
      </w:r>
      <w:r>
        <w:t>adalah wadah bagi orang tua untuk menunjukan bagaimana</w:t>
      </w:r>
      <w:r>
        <w:rPr>
          <w:spacing w:val="-1"/>
        </w:rPr>
        <w:t xml:space="preserve"> </w:t>
      </w:r>
      <w:r>
        <w:t>cara mereka dalam memberikan kasih sayang, materi hingga pendidikan kepada buah hati</w:t>
      </w:r>
      <w:r>
        <w:rPr>
          <w:spacing w:val="33"/>
        </w:rPr>
        <w:t xml:space="preserve"> </w:t>
      </w:r>
      <w:r>
        <w:t>mereka.</w:t>
      </w:r>
      <w:r>
        <w:rPr>
          <w:spacing w:val="32"/>
        </w:rPr>
        <w:t xml:space="preserve"> </w:t>
      </w:r>
      <w:r>
        <w:t>Pola</w:t>
      </w:r>
      <w:r>
        <w:rPr>
          <w:spacing w:val="32"/>
        </w:rPr>
        <w:t xml:space="preserve"> </w:t>
      </w:r>
      <w:r>
        <w:t>asuh</w:t>
      </w:r>
      <w:r>
        <w:rPr>
          <w:spacing w:val="37"/>
        </w:rPr>
        <w:t xml:space="preserve"> </w:t>
      </w:r>
      <w:r>
        <w:t>orang</w:t>
      </w:r>
      <w:r>
        <w:rPr>
          <w:spacing w:val="33"/>
        </w:rPr>
        <w:t xml:space="preserve"> </w:t>
      </w:r>
      <w:r>
        <w:t>tua</w:t>
      </w:r>
      <w:r>
        <w:rPr>
          <w:spacing w:val="34"/>
        </w:rPr>
        <w:t xml:space="preserve"> </w:t>
      </w:r>
      <w:r>
        <w:t>yang</w:t>
      </w:r>
      <w:r>
        <w:rPr>
          <w:spacing w:val="32"/>
        </w:rPr>
        <w:t xml:space="preserve"> </w:t>
      </w:r>
      <w:r>
        <w:t>baik</w:t>
      </w:r>
      <w:r>
        <w:rPr>
          <w:spacing w:val="33"/>
        </w:rPr>
        <w:t xml:space="preserve"> </w:t>
      </w:r>
      <w:r>
        <w:t>yaitu</w:t>
      </w:r>
      <w:r>
        <w:rPr>
          <w:spacing w:val="32"/>
        </w:rPr>
        <w:t xml:space="preserve"> </w:t>
      </w:r>
      <w:r>
        <w:t>orang</w:t>
      </w:r>
      <w:r>
        <w:rPr>
          <w:spacing w:val="33"/>
        </w:rPr>
        <w:t xml:space="preserve"> </w:t>
      </w:r>
      <w:r>
        <w:t>tua</w:t>
      </w:r>
      <w:r>
        <w:rPr>
          <w:spacing w:val="34"/>
        </w:rPr>
        <w:t xml:space="preserve"> </w:t>
      </w:r>
      <w:r>
        <w:t>mampu</w:t>
      </w:r>
      <w:r>
        <w:rPr>
          <w:spacing w:val="33"/>
        </w:rPr>
        <w:t xml:space="preserve"> </w:t>
      </w:r>
      <w:r>
        <w:rPr>
          <w:spacing w:val="-2"/>
        </w:rPr>
        <w:t>memonitor</w:t>
      </w: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rPr>
          <w:sz w:val="22"/>
        </w:rPr>
      </w:pPr>
    </w:p>
    <w:p w:rsidR="000857F9" w:rsidRDefault="000857F9">
      <w:pPr>
        <w:pStyle w:val="BodyText"/>
        <w:spacing w:before="183"/>
        <w:rPr>
          <w:sz w:val="22"/>
        </w:rPr>
      </w:pPr>
    </w:p>
    <w:p w:rsidR="000857F9" w:rsidRDefault="00196ABF">
      <w:pPr>
        <w:ind w:left="693" w:right="264"/>
        <w:jc w:val="center"/>
        <w:rPr>
          <w:rFonts w:ascii="Calibri"/>
        </w:rPr>
      </w:pPr>
      <w:r>
        <w:rPr>
          <w:rFonts w:ascii="Calibri"/>
          <w:spacing w:val="-5"/>
        </w:rPr>
        <w:t>10</w:t>
      </w:r>
    </w:p>
    <w:p w:rsidR="000857F9" w:rsidRDefault="000857F9">
      <w:pPr>
        <w:jc w:val="center"/>
        <w:rPr>
          <w:rFonts w:ascii="Calibri"/>
        </w:rPr>
        <w:sectPr w:rsidR="000857F9">
          <w:headerReference w:type="default" r:id="rId32"/>
          <w:pgSz w:w="11910" w:h="16840"/>
          <w:pgMar w:top="1920" w:right="1559" w:bottom="280" w:left="1700" w:header="0" w:footer="0" w:gutter="0"/>
          <w:cols w:space="720"/>
        </w:sectPr>
      </w:pPr>
    </w:p>
    <w:p w:rsidR="000857F9" w:rsidRDefault="000857F9">
      <w:pPr>
        <w:pStyle w:val="BodyText"/>
        <w:spacing w:before="36"/>
        <w:rPr>
          <w:rFonts w:ascii="Calibri"/>
        </w:rPr>
      </w:pPr>
    </w:p>
    <w:p w:rsidR="000857F9" w:rsidRDefault="00196ABF">
      <w:pPr>
        <w:pStyle w:val="BodyText"/>
        <w:spacing w:line="480" w:lineRule="auto"/>
        <w:ind w:left="568" w:right="138"/>
        <w:jc w:val="both"/>
      </w:pPr>
      <w:r>
        <w:t xml:space="preserve">segala aktivitas anak, walaupun kondisi anak dalam keadaan baik ataupun tidak </w:t>
      </w:r>
      <w:r>
        <w:rPr>
          <w:spacing w:val="-2"/>
        </w:rPr>
        <w:t>baik.</w:t>
      </w:r>
    </w:p>
    <w:p w:rsidR="000857F9" w:rsidRDefault="00196ABF">
      <w:pPr>
        <w:pStyle w:val="BodyText"/>
        <w:spacing w:line="480" w:lineRule="auto"/>
        <w:ind w:left="568" w:right="140" w:firstLine="720"/>
        <w:jc w:val="both"/>
      </w:pPr>
      <w:r>
        <w:rPr>
          <w:noProof/>
          <w:lang w:val="en-US"/>
        </w:rPr>
        <w:drawing>
          <wp:anchor distT="0" distB="0" distL="0" distR="0" simplePos="0" relativeHeight="477795328" behindDoc="1" locked="0" layoutInCell="1" allowOverlap="1">
            <wp:simplePos x="0" y="0"/>
            <wp:positionH relativeFrom="page">
              <wp:posOffset>1087882</wp:posOffset>
            </wp:positionH>
            <wp:positionV relativeFrom="paragraph">
              <wp:posOffset>538432</wp:posOffset>
            </wp:positionV>
            <wp:extent cx="5397499" cy="5321299"/>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7" cstate="print"/>
                    <a:stretch>
                      <a:fillRect/>
                    </a:stretch>
                  </pic:blipFill>
                  <pic:spPr>
                    <a:xfrm>
                      <a:off x="0" y="0"/>
                      <a:ext cx="5397499" cy="5321299"/>
                    </a:xfrm>
                    <a:prstGeom prst="rect">
                      <a:avLst/>
                    </a:prstGeom>
                  </pic:spPr>
                </pic:pic>
              </a:graphicData>
            </a:graphic>
          </wp:anchor>
        </w:drawing>
      </w:r>
      <w:r>
        <w:t>Pola pengasuhan yang tepat diberikan oleh orang tua akan dapat mempengaruhi</w:t>
      </w:r>
      <w:r>
        <w:rPr>
          <w:spacing w:val="-7"/>
        </w:rPr>
        <w:t xml:space="preserve"> </w:t>
      </w:r>
      <w:r>
        <w:t>kehidupan</w:t>
      </w:r>
      <w:r>
        <w:rPr>
          <w:spacing w:val="-7"/>
        </w:rPr>
        <w:t xml:space="preserve"> </w:t>
      </w:r>
      <w:r>
        <w:t>anak</w:t>
      </w:r>
      <w:r>
        <w:rPr>
          <w:spacing w:val="-7"/>
        </w:rPr>
        <w:t xml:space="preserve"> </w:t>
      </w:r>
      <w:r>
        <w:t>kelak.</w:t>
      </w:r>
      <w:r>
        <w:rPr>
          <w:spacing w:val="-7"/>
        </w:rPr>
        <w:t xml:space="preserve"> </w:t>
      </w:r>
      <w:r>
        <w:t>Setiap</w:t>
      </w:r>
      <w:r>
        <w:rPr>
          <w:spacing w:val="-7"/>
        </w:rPr>
        <w:t xml:space="preserve"> </w:t>
      </w:r>
      <w:r>
        <w:t>individu</w:t>
      </w:r>
      <w:r>
        <w:rPr>
          <w:spacing w:val="-6"/>
        </w:rPr>
        <w:t xml:space="preserve"> </w:t>
      </w:r>
      <w:r>
        <w:t>akan</w:t>
      </w:r>
      <w:r>
        <w:rPr>
          <w:spacing w:val="-7"/>
        </w:rPr>
        <w:t xml:space="preserve"> </w:t>
      </w:r>
      <w:r>
        <w:t>mencerminkan</w:t>
      </w:r>
      <w:r>
        <w:rPr>
          <w:spacing w:val="-5"/>
        </w:rPr>
        <w:t xml:space="preserve"> </w:t>
      </w:r>
      <w:r>
        <w:t>tingkah laku</w:t>
      </w:r>
      <w:r>
        <w:rPr>
          <w:spacing w:val="-6"/>
        </w:rPr>
        <w:t xml:space="preserve"> </w:t>
      </w:r>
      <w:r>
        <w:t>orang</w:t>
      </w:r>
      <w:r>
        <w:rPr>
          <w:spacing w:val="-6"/>
        </w:rPr>
        <w:t xml:space="preserve"> </w:t>
      </w:r>
      <w:r>
        <w:t>tuanya,</w:t>
      </w:r>
      <w:r>
        <w:rPr>
          <w:spacing w:val="-6"/>
        </w:rPr>
        <w:t xml:space="preserve"> </w:t>
      </w:r>
      <w:r>
        <w:t>semua</w:t>
      </w:r>
      <w:r>
        <w:rPr>
          <w:spacing w:val="-5"/>
        </w:rPr>
        <w:t xml:space="preserve"> </w:t>
      </w:r>
      <w:r>
        <w:t>itu</w:t>
      </w:r>
      <w:r>
        <w:rPr>
          <w:spacing w:val="-6"/>
        </w:rPr>
        <w:t xml:space="preserve"> </w:t>
      </w:r>
      <w:r>
        <w:t>ti</w:t>
      </w:r>
      <w:r>
        <w:t>dak</w:t>
      </w:r>
      <w:r>
        <w:rPr>
          <w:spacing w:val="-8"/>
        </w:rPr>
        <w:t xml:space="preserve"> </w:t>
      </w:r>
      <w:r>
        <w:t>terlepas</w:t>
      </w:r>
      <w:r>
        <w:rPr>
          <w:spacing w:val="-6"/>
        </w:rPr>
        <w:t xml:space="preserve"> </w:t>
      </w:r>
      <w:r>
        <w:t>dari</w:t>
      </w:r>
      <w:r>
        <w:rPr>
          <w:spacing w:val="-6"/>
        </w:rPr>
        <w:t xml:space="preserve"> </w:t>
      </w:r>
      <w:r>
        <w:t>peranan</w:t>
      </w:r>
      <w:r>
        <w:rPr>
          <w:spacing w:val="-6"/>
        </w:rPr>
        <w:t xml:space="preserve"> </w:t>
      </w:r>
      <w:r>
        <w:t>orang</w:t>
      </w:r>
      <w:r>
        <w:rPr>
          <w:spacing w:val="-6"/>
        </w:rPr>
        <w:t xml:space="preserve"> </w:t>
      </w:r>
      <w:r>
        <w:t>tua.</w:t>
      </w:r>
      <w:r>
        <w:rPr>
          <w:spacing w:val="-6"/>
        </w:rPr>
        <w:t xml:space="preserve"> </w:t>
      </w:r>
      <w:r>
        <w:t>Pola</w:t>
      </w:r>
      <w:r>
        <w:rPr>
          <w:spacing w:val="-6"/>
        </w:rPr>
        <w:t xml:space="preserve"> </w:t>
      </w:r>
      <w:r>
        <w:t>asuh</w:t>
      </w:r>
      <w:r>
        <w:rPr>
          <w:spacing w:val="-4"/>
        </w:rPr>
        <w:t xml:space="preserve"> </w:t>
      </w:r>
      <w:r>
        <w:t>orang tua</w:t>
      </w:r>
      <w:r>
        <w:rPr>
          <w:spacing w:val="-15"/>
        </w:rPr>
        <w:t xml:space="preserve"> </w:t>
      </w:r>
      <w:r>
        <w:t>sangatlah</w:t>
      </w:r>
      <w:r>
        <w:rPr>
          <w:spacing w:val="-15"/>
        </w:rPr>
        <w:t xml:space="preserve"> </w:t>
      </w:r>
      <w:r>
        <w:t>penting</w:t>
      </w:r>
      <w:r>
        <w:rPr>
          <w:spacing w:val="-15"/>
        </w:rPr>
        <w:t xml:space="preserve"> </w:t>
      </w:r>
      <w:r>
        <w:t>artinya,</w:t>
      </w:r>
      <w:r>
        <w:rPr>
          <w:spacing w:val="-15"/>
        </w:rPr>
        <w:t xml:space="preserve"> </w:t>
      </w:r>
      <w:r>
        <w:t>jika</w:t>
      </w:r>
      <w:r>
        <w:rPr>
          <w:spacing w:val="-15"/>
        </w:rPr>
        <w:t xml:space="preserve"> </w:t>
      </w:r>
      <w:r>
        <w:t>orang</w:t>
      </w:r>
      <w:r>
        <w:rPr>
          <w:spacing w:val="-15"/>
        </w:rPr>
        <w:t xml:space="preserve"> </w:t>
      </w:r>
      <w:r>
        <w:t>tua</w:t>
      </w:r>
      <w:r>
        <w:rPr>
          <w:spacing w:val="-15"/>
        </w:rPr>
        <w:t xml:space="preserve"> </w:t>
      </w:r>
      <w:r>
        <w:t>mencerminkan</w:t>
      </w:r>
      <w:r>
        <w:rPr>
          <w:spacing w:val="-15"/>
        </w:rPr>
        <w:t xml:space="preserve"> </w:t>
      </w:r>
      <w:r>
        <w:t>sikap</w:t>
      </w:r>
      <w:r>
        <w:rPr>
          <w:spacing w:val="-15"/>
        </w:rPr>
        <w:t xml:space="preserve"> </w:t>
      </w:r>
      <w:r>
        <w:t>dan</w:t>
      </w:r>
      <w:r>
        <w:rPr>
          <w:spacing w:val="-15"/>
        </w:rPr>
        <w:t xml:space="preserve"> </w:t>
      </w:r>
      <w:r>
        <w:t>tindakan</w:t>
      </w:r>
      <w:r>
        <w:rPr>
          <w:spacing w:val="-15"/>
        </w:rPr>
        <w:t xml:space="preserve"> </w:t>
      </w:r>
      <w:r>
        <w:t>yang tidak baik maka terbentuklah sikap dan sifat sebagai hasil dari pola asuh tersebut. Menurut</w:t>
      </w:r>
      <w:r>
        <w:rPr>
          <w:spacing w:val="-15"/>
        </w:rPr>
        <w:t xml:space="preserve"> </w:t>
      </w:r>
      <w:r>
        <w:t>(Sakbaniah,</w:t>
      </w:r>
      <w:r>
        <w:rPr>
          <w:spacing w:val="-15"/>
        </w:rPr>
        <w:t xml:space="preserve"> </w:t>
      </w:r>
      <w:r>
        <w:t>Dewi,</w:t>
      </w:r>
      <w:r>
        <w:rPr>
          <w:spacing w:val="-13"/>
        </w:rPr>
        <w:t xml:space="preserve"> </w:t>
      </w:r>
      <w:r>
        <w:rPr>
          <w:i/>
        </w:rPr>
        <w:t>and</w:t>
      </w:r>
      <w:r>
        <w:rPr>
          <w:i/>
          <w:spacing w:val="-14"/>
        </w:rPr>
        <w:t xml:space="preserve"> </w:t>
      </w:r>
      <w:r>
        <w:t>Saragih</w:t>
      </w:r>
      <w:r>
        <w:rPr>
          <w:spacing w:val="-13"/>
        </w:rPr>
        <w:t xml:space="preserve"> </w:t>
      </w:r>
      <w:r>
        <w:t>2024)</w:t>
      </w:r>
      <w:r>
        <w:rPr>
          <w:spacing w:val="-14"/>
        </w:rPr>
        <w:t xml:space="preserve"> </w:t>
      </w:r>
      <w:r>
        <w:t>pola</w:t>
      </w:r>
      <w:r>
        <w:rPr>
          <w:spacing w:val="-15"/>
        </w:rPr>
        <w:t xml:space="preserve"> </w:t>
      </w:r>
      <w:r>
        <w:t>asuh</w:t>
      </w:r>
      <w:r>
        <w:rPr>
          <w:spacing w:val="-14"/>
        </w:rPr>
        <w:t xml:space="preserve"> </w:t>
      </w:r>
      <w:r>
        <w:t>didefinisikan</w:t>
      </w:r>
      <w:r>
        <w:rPr>
          <w:spacing w:val="-14"/>
        </w:rPr>
        <w:t xml:space="preserve"> </w:t>
      </w:r>
      <w:r>
        <w:t>sebagai</w:t>
      </w:r>
      <w:r>
        <w:rPr>
          <w:spacing w:val="-14"/>
        </w:rPr>
        <w:t xml:space="preserve"> </w:t>
      </w:r>
      <w:r>
        <w:t>pola interaksi antara anak dengan orang tua yang meliputi pemenuhan kebutuhan fisik dan kebutuhan spikologis, serta sosialisasi norma-norma yang berlaku di masyarakat agar dapat hidup selaras dengan lingkungann</w:t>
      </w:r>
      <w:r>
        <w:t>ya.</w:t>
      </w:r>
    </w:p>
    <w:p w:rsidR="000857F9" w:rsidRDefault="00196ABF">
      <w:pPr>
        <w:pStyle w:val="Heading3"/>
        <w:numPr>
          <w:ilvl w:val="2"/>
          <w:numId w:val="19"/>
        </w:numPr>
        <w:tabs>
          <w:tab w:val="left" w:pos="1288"/>
        </w:tabs>
        <w:spacing w:before="1"/>
        <w:jc w:val="both"/>
      </w:pPr>
      <w:bookmarkStart w:id="16" w:name="_TOC_250039"/>
      <w:r>
        <w:t>Pengertian</w:t>
      </w:r>
      <w:r>
        <w:rPr>
          <w:spacing w:val="-3"/>
        </w:rPr>
        <w:t xml:space="preserve"> </w:t>
      </w:r>
      <w:r>
        <w:t>Pola</w:t>
      </w:r>
      <w:r>
        <w:rPr>
          <w:spacing w:val="-3"/>
        </w:rPr>
        <w:t xml:space="preserve"> </w:t>
      </w:r>
      <w:r>
        <w:t>Asuh</w:t>
      </w:r>
      <w:r>
        <w:rPr>
          <w:spacing w:val="-3"/>
        </w:rPr>
        <w:t xml:space="preserve"> </w:t>
      </w:r>
      <w:bookmarkEnd w:id="16"/>
      <w:r>
        <w:rPr>
          <w:spacing w:val="-2"/>
        </w:rPr>
        <w:t>Otoriter</w:t>
      </w:r>
    </w:p>
    <w:p w:rsidR="000857F9" w:rsidRDefault="000857F9">
      <w:pPr>
        <w:pStyle w:val="BodyText"/>
        <w:rPr>
          <w:b/>
        </w:rPr>
      </w:pPr>
    </w:p>
    <w:p w:rsidR="000857F9" w:rsidRDefault="00196ABF">
      <w:pPr>
        <w:pStyle w:val="BodyText"/>
        <w:spacing w:line="480" w:lineRule="auto"/>
        <w:ind w:left="568" w:right="138" w:firstLine="720"/>
        <w:jc w:val="both"/>
      </w:pPr>
      <w:r>
        <w:t>Menurut (Hadi, 2023) pola asuh otoriter adalah di mana aturan orang tua harus dipatuhi tanpa memberi kesempatan kepada anak untuk berpendapat. Menurut pendapat Hurlock (2006), menjelaskan bahwa pola asuh otoriter merupaka</w:t>
      </w:r>
      <w:r>
        <w:t xml:space="preserve">n penerapan peraturan yang ketat dari orang tua kepada anaknya serta tidak memberi kesempatan pada individu untuk mengemukakan pendapatnya. Sedangkan menurut Baumrind (2011), pola asuh otoriter adalah pola asuh yang mengkombinasikan tingginya </w:t>
      </w:r>
      <w:r>
        <w:rPr>
          <w:i/>
        </w:rPr>
        <w:t>demandingness</w:t>
      </w:r>
      <w:r>
        <w:rPr>
          <w:i/>
        </w:rPr>
        <w:t xml:space="preserve">/control </w:t>
      </w:r>
      <w:r>
        <w:t xml:space="preserve">dan rendahnya </w:t>
      </w:r>
      <w:r>
        <w:rPr>
          <w:i/>
          <w:spacing w:val="-2"/>
        </w:rPr>
        <w:t>acceptance/responsive</w:t>
      </w:r>
      <w:r>
        <w:rPr>
          <w:spacing w:val="-2"/>
        </w:rPr>
        <w:t>.</w:t>
      </w:r>
    </w:p>
    <w:p w:rsidR="000857F9" w:rsidRDefault="00196ABF">
      <w:pPr>
        <w:pStyle w:val="BodyText"/>
        <w:spacing w:before="1" w:line="480" w:lineRule="auto"/>
        <w:ind w:left="568" w:right="143" w:firstLine="720"/>
        <w:jc w:val="both"/>
      </w:pPr>
      <w:r>
        <w:t>Berdasarkan definisi mengenai pola asuh otoriter diatas, maka dapat disimpulkan bahwa Pola asuh otoriter merupakan pola asuh orang tua yang menerapkan</w:t>
      </w:r>
      <w:r>
        <w:rPr>
          <w:spacing w:val="61"/>
          <w:w w:val="150"/>
        </w:rPr>
        <w:t xml:space="preserve"> </w:t>
      </w:r>
      <w:r>
        <w:t>aturan</w:t>
      </w:r>
      <w:r>
        <w:rPr>
          <w:spacing w:val="64"/>
          <w:w w:val="150"/>
        </w:rPr>
        <w:t xml:space="preserve"> </w:t>
      </w:r>
      <w:r>
        <w:t>dan</w:t>
      </w:r>
      <w:r>
        <w:rPr>
          <w:spacing w:val="66"/>
          <w:w w:val="150"/>
        </w:rPr>
        <w:t xml:space="preserve"> </w:t>
      </w:r>
      <w:r>
        <w:t>batasan</w:t>
      </w:r>
      <w:r>
        <w:rPr>
          <w:spacing w:val="66"/>
          <w:w w:val="150"/>
        </w:rPr>
        <w:t xml:space="preserve"> </w:t>
      </w:r>
      <w:r>
        <w:t>yang</w:t>
      </w:r>
      <w:r>
        <w:rPr>
          <w:spacing w:val="66"/>
          <w:w w:val="150"/>
        </w:rPr>
        <w:t xml:space="preserve"> </w:t>
      </w:r>
      <w:r>
        <w:t>mutlak</w:t>
      </w:r>
      <w:r>
        <w:rPr>
          <w:spacing w:val="64"/>
          <w:w w:val="150"/>
        </w:rPr>
        <w:t xml:space="preserve"> </w:t>
      </w:r>
      <w:r>
        <w:t>harus</w:t>
      </w:r>
      <w:r>
        <w:rPr>
          <w:spacing w:val="64"/>
          <w:w w:val="150"/>
        </w:rPr>
        <w:t xml:space="preserve"> </w:t>
      </w:r>
      <w:r>
        <w:t>ditaati,</w:t>
      </w:r>
      <w:r>
        <w:rPr>
          <w:spacing w:val="64"/>
          <w:w w:val="150"/>
        </w:rPr>
        <w:t xml:space="preserve"> </w:t>
      </w:r>
      <w:r>
        <w:t>tanpa</w:t>
      </w:r>
      <w:r>
        <w:rPr>
          <w:spacing w:val="67"/>
          <w:w w:val="150"/>
        </w:rPr>
        <w:t xml:space="preserve"> </w:t>
      </w:r>
      <w:r>
        <w:rPr>
          <w:spacing w:val="-2"/>
        </w:rPr>
        <w:t>memberi</w:t>
      </w:r>
    </w:p>
    <w:p w:rsidR="000857F9" w:rsidRDefault="000857F9">
      <w:pPr>
        <w:pStyle w:val="BodyText"/>
        <w:spacing w:line="480" w:lineRule="auto"/>
        <w:jc w:val="both"/>
        <w:sectPr w:rsidR="000857F9">
          <w:headerReference w:type="default" r:id="rId33"/>
          <w:pgSz w:w="11910" w:h="16840"/>
          <w:pgMar w:top="1920" w:right="1559" w:bottom="280" w:left="1700" w:header="754" w:footer="0" w:gutter="0"/>
          <w:pgNumType w:start="11"/>
          <w:cols w:space="720"/>
        </w:sectPr>
      </w:pPr>
    </w:p>
    <w:p w:rsidR="000857F9" w:rsidRDefault="000857F9">
      <w:pPr>
        <w:pStyle w:val="BodyText"/>
        <w:spacing w:before="53"/>
      </w:pPr>
    </w:p>
    <w:p w:rsidR="000857F9" w:rsidRDefault="00196ABF">
      <w:pPr>
        <w:pStyle w:val="BodyText"/>
        <w:spacing w:line="480" w:lineRule="auto"/>
        <w:ind w:left="568" w:right="139"/>
        <w:jc w:val="both"/>
      </w:pPr>
      <w:r>
        <w:rPr>
          <w:noProof/>
          <w:lang w:val="en-US"/>
        </w:rPr>
        <w:drawing>
          <wp:anchor distT="0" distB="0" distL="0" distR="0" simplePos="0" relativeHeight="47779584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7" cstate="print"/>
                    <a:stretch>
                      <a:fillRect/>
                    </a:stretch>
                  </pic:blipFill>
                  <pic:spPr>
                    <a:xfrm>
                      <a:off x="0" y="0"/>
                      <a:ext cx="5397499" cy="5321299"/>
                    </a:xfrm>
                    <a:prstGeom prst="rect">
                      <a:avLst/>
                    </a:prstGeom>
                  </pic:spPr>
                </pic:pic>
              </a:graphicData>
            </a:graphic>
          </wp:anchor>
        </w:drawing>
      </w:r>
      <w:r>
        <w:t>kesempatan</w:t>
      </w:r>
      <w:r>
        <w:rPr>
          <w:spacing w:val="-4"/>
        </w:rPr>
        <w:t xml:space="preserve"> </w:t>
      </w:r>
      <w:r>
        <w:t>pada</w:t>
      </w:r>
      <w:r>
        <w:rPr>
          <w:spacing w:val="-5"/>
        </w:rPr>
        <w:t xml:space="preserve"> </w:t>
      </w:r>
      <w:r>
        <w:t>anak</w:t>
      </w:r>
      <w:r>
        <w:rPr>
          <w:spacing w:val="-4"/>
        </w:rPr>
        <w:t xml:space="preserve"> </w:t>
      </w:r>
      <w:r>
        <w:t>untuk</w:t>
      </w:r>
      <w:r>
        <w:rPr>
          <w:spacing w:val="-4"/>
        </w:rPr>
        <w:t xml:space="preserve"> </w:t>
      </w:r>
      <w:r>
        <w:t>berpendapat,</w:t>
      </w:r>
      <w:r>
        <w:rPr>
          <w:spacing w:val="-4"/>
        </w:rPr>
        <w:t xml:space="preserve"> </w:t>
      </w:r>
      <w:r>
        <w:t>jika</w:t>
      </w:r>
      <w:r>
        <w:rPr>
          <w:spacing w:val="-4"/>
        </w:rPr>
        <w:t xml:space="preserve"> </w:t>
      </w:r>
      <w:r>
        <w:t>anak</w:t>
      </w:r>
      <w:r>
        <w:rPr>
          <w:spacing w:val="-4"/>
        </w:rPr>
        <w:t xml:space="preserve"> </w:t>
      </w:r>
      <w:r>
        <w:t>tidak</w:t>
      </w:r>
      <w:r>
        <w:rPr>
          <w:spacing w:val="-4"/>
        </w:rPr>
        <w:t xml:space="preserve"> </w:t>
      </w:r>
      <w:r>
        <w:t>mematuhi</w:t>
      </w:r>
      <w:r>
        <w:rPr>
          <w:spacing w:val="-4"/>
        </w:rPr>
        <w:t xml:space="preserve"> </w:t>
      </w:r>
      <w:r>
        <w:t>akan</w:t>
      </w:r>
      <w:r>
        <w:rPr>
          <w:spacing w:val="-2"/>
        </w:rPr>
        <w:t xml:space="preserve"> </w:t>
      </w:r>
      <w:r>
        <w:t>diancam dan dihukum. Pola asuh ini bersikap mengekang dan kendali anak ada pada orang tua sepenuhnya tanpa membiarkan anak bertindak sesuai dengan kemauannya. Ketika anak tidak dapat dikendalikan maka orang tua tidak segan-segan memberi hukuman kepada anak</w:t>
      </w:r>
      <w:r>
        <w:t>nya. Orang tua memaksakan banyak peraturan, mengharapkan kepatuhan yang ketat, jarang menjelaskan mengapa anak harus memenuhi peraturan-peraturan tersebut, dan biasanya mengandalkan taktik kekuasaan seperti hukuman fisik untuk memenuhi kebutuhannya.</w:t>
      </w:r>
    </w:p>
    <w:p w:rsidR="000857F9" w:rsidRDefault="00196ABF">
      <w:pPr>
        <w:pStyle w:val="BodyText"/>
        <w:spacing w:before="1" w:line="480" w:lineRule="auto"/>
        <w:ind w:left="568" w:right="136" w:firstLine="720"/>
        <w:jc w:val="both"/>
      </w:pPr>
      <w:r>
        <w:t xml:space="preserve">Dalam </w:t>
      </w:r>
      <w:r>
        <w:t>pola asuh otoriter, pengasuhan orang tua cenderung keras. Anak- anak diperingatkan tentang tingginya tingkat disiplin dan peraturan yang harus mereka patuhi, sehingga sulit bagi mereka untuk menghindari hal ini. Orang tua menuntut agar anaknya patuh dan me</w:t>
      </w:r>
      <w:r>
        <w:t>nghukum bila melanggar aturan yang telah ditetapkan. Orang tua yang otoriter menetapkan batas-batas yang tegas dan tidak memberi</w:t>
      </w:r>
      <w:r>
        <w:rPr>
          <w:spacing w:val="-15"/>
        </w:rPr>
        <w:t xml:space="preserve"> </w:t>
      </w:r>
      <w:r>
        <w:t>peluang</w:t>
      </w:r>
      <w:r>
        <w:rPr>
          <w:spacing w:val="-15"/>
        </w:rPr>
        <w:t xml:space="preserve"> </w:t>
      </w:r>
      <w:r>
        <w:t>yang</w:t>
      </w:r>
      <w:r>
        <w:rPr>
          <w:spacing w:val="-15"/>
        </w:rPr>
        <w:t xml:space="preserve"> </w:t>
      </w:r>
      <w:r>
        <w:t>besar</w:t>
      </w:r>
      <w:r>
        <w:rPr>
          <w:spacing w:val="-15"/>
        </w:rPr>
        <w:t xml:space="preserve"> </w:t>
      </w:r>
      <w:r>
        <w:t>kepada</w:t>
      </w:r>
      <w:r>
        <w:rPr>
          <w:spacing w:val="-15"/>
        </w:rPr>
        <w:t xml:space="preserve"> </w:t>
      </w:r>
      <w:r>
        <w:t>anak</w:t>
      </w:r>
      <w:r>
        <w:rPr>
          <w:spacing w:val="-15"/>
        </w:rPr>
        <w:t xml:space="preserve"> </w:t>
      </w:r>
      <w:r>
        <w:t>untuk</w:t>
      </w:r>
      <w:r>
        <w:rPr>
          <w:spacing w:val="-15"/>
        </w:rPr>
        <w:t xml:space="preserve"> </w:t>
      </w:r>
      <w:r>
        <w:t>berbicara</w:t>
      </w:r>
      <w:r>
        <w:rPr>
          <w:spacing w:val="-15"/>
        </w:rPr>
        <w:t xml:space="preserve"> </w:t>
      </w:r>
      <w:r>
        <w:t>(Santrock,</w:t>
      </w:r>
      <w:r>
        <w:rPr>
          <w:spacing w:val="-15"/>
        </w:rPr>
        <w:t xml:space="preserve"> </w:t>
      </w:r>
      <w:r>
        <w:t>2007).</w:t>
      </w:r>
      <w:r>
        <w:rPr>
          <w:spacing w:val="71"/>
        </w:rPr>
        <w:t xml:space="preserve"> </w:t>
      </w:r>
      <w:r>
        <w:t>Selain itu,</w:t>
      </w:r>
      <w:r>
        <w:rPr>
          <w:spacing w:val="-15"/>
        </w:rPr>
        <w:t xml:space="preserve"> </w:t>
      </w:r>
      <w:r>
        <w:t>menurut</w:t>
      </w:r>
      <w:r>
        <w:rPr>
          <w:spacing w:val="-15"/>
        </w:rPr>
        <w:t xml:space="preserve"> </w:t>
      </w:r>
      <w:r>
        <w:t>(Aas</w:t>
      </w:r>
      <w:r>
        <w:rPr>
          <w:i/>
        </w:rPr>
        <w:t>,</w:t>
      </w:r>
      <w:r>
        <w:rPr>
          <w:i/>
          <w:spacing w:val="-15"/>
        </w:rPr>
        <w:t xml:space="preserve"> </w:t>
      </w:r>
      <w:r>
        <w:t>2021)</w:t>
      </w:r>
      <w:r>
        <w:rPr>
          <w:spacing w:val="-15"/>
        </w:rPr>
        <w:t xml:space="preserve"> </w:t>
      </w:r>
      <w:r>
        <w:t>karena</w:t>
      </w:r>
      <w:r>
        <w:rPr>
          <w:spacing w:val="-15"/>
        </w:rPr>
        <w:t xml:space="preserve"> </w:t>
      </w:r>
      <w:r>
        <w:t>anak</w:t>
      </w:r>
      <w:r>
        <w:rPr>
          <w:spacing w:val="-15"/>
        </w:rPr>
        <w:t xml:space="preserve"> </w:t>
      </w:r>
      <w:r>
        <w:t>dikontrol</w:t>
      </w:r>
      <w:r>
        <w:rPr>
          <w:spacing w:val="-15"/>
        </w:rPr>
        <w:t xml:space="preserve"> </w:t>
      </w:r>
      <w:r>
        <w:t>dengan</w:t>
      </w:r>
      <w:r>
        <w:rPr>
          <w:spacing w:val="-15"/>
        </w:rPr>
        <w:t xml:space="preserve"> </w:t>
      </w:r>
      <w:r>
        <w:t>ketat</w:t>
      </w:r>
      <w:r>
        <w:rPr>
          <w:spacing w:val="-15"/>
        </w:rPr>
        <w:t xml:space="preserve"> </w:t>
      </w:r>
      <w:r>
        <w:t>dan</w:t>
      </w:r>
      <w:r>
        <w:rPr>
          <w:spacing w:val="-15"/>
        </w:rPr>
        <w:t xml:space="preserve"> </w:t>
      </w:r>
      <w:r>
        <w:t>sedikit</w:t>
      </w:r>
      <w:r>
        <w:rPr>
          <w:spacing w:val="-15"/>
        </w:rPr>
        <w:t xml:space="preserve"> </w:t>
      </w:r>
      <w:r>
        <w:t>kesempatan berdiskusi, mereka cenderung tumbuh menjadi keras kepala. sulit beradaptasi, kurang percaya diri dan dapat mengarah pada perilaku agresif.</w:t>
      </w:r>
    </w:p>
    <w:p w:rsidR="000857F9" w:rsidRDefault="00196ABF">
      <w:pPr>
        <w:pStyle w:val="BodyText"/>
        <w:spacing w:before="1" w:line="480" w:lineRule="auto"/>
        <w:ind w:left="568" w:right="142" w:firstLine="720"/>
        <w:jc w:val="both"/>
      </w:pPr>
      <w:r>
        <w:t>Dari penjelasan di atas dapat disimpulkan bahwa pola asuh otoriter adalah pola asuh yang</w:t>
      </w:r>
      <w:r>
        <w:t xml:space="preserve"> membuat anak tidak bisa menentang apapun perintah orang tua. Anak tidak diijinkan untuk menentang perkataan dan perintah orang tua sehingga anak</w:t>
      </w:r>
      <w:r>
        <w:rPr>
          <w:spacing w:val="-6"/>
        </w:rPr>
        <w:t xml:space="preserve"> </w:t>
      </w:r>
      <w:r>
        <w:t>menjadi</w:t>
      </w:r>
      <w:r>
        <w:rPr>
          <w:spacing w:val="-5"/>
        </w:rPr>
        <w:t xml:space="preserve"> </w:t>
      </w:r>
      <w:r>
        <w:t>kurang</w:t>
      </w:r>
      <w:r>
        <w:rPr>
          <w:spacing w:val="-6"/>
        </w:rPr>
        <w:t xml:space="preserve"> </w:t>
      </w:r>
      <w:r>
        <w:t>dalam</w:t>
      </w:r>
      <w:r>
        <w:rPr>
          <w:spacing w:val="-5"/>
        </w:rPr>
        <w:t xml:space="preserve"> </w:t>
      </w:r>
      <w:r>
        <w:t>segala</w:t>
      </w:r>
      <w:r>
        <w:rPr>
          <w:spacing w:val="-4"/>
        </w:rPr>
        <w:t xml:space="preserve"> </w:t>
      </w:r>
      <w:r>
        <w:t>hal,</w:t>
      </w:r>
      <w:r>
        <w:rPr>
          <w:spacing w:val="-5"/>
        </w:rPr>
        <w:t xml:space="preserve"> </w:t>
      </w:r>
      <w:r>
        <w:t>mulai</w:t>
      </w:r>
      <w:r>
        <w:rPr>
          <w:spacing w:val="-5"/>
        </w:rPr>
        <w:t xml:space="preserve"> </w:t>
      </w:r>
      <w:r>
        <w:t>dari</w:t>
      </w:r>
      <w:r>
        <w:rPr>
          <w:spacing w:val="-6"/>
        </w:rPr>
        <w:t xml:space="preserve"> </w:t>
      </w:r>
      <w:r>
        <w:t>memiliki</w:t>
      </w:r>
      <w:r>
        <w:rPr>
          <w:spacing w:val="-5"/>
        </w:rPr>
        <w:t xml:space="preserve"> </w:t>
      </w:r>
      <w:r>
        <w:t>kepribadian</w:t>
      </w:r>
      <w:r>
        <w:rPr>
          <w:spacing w:val="-6"/>
        </w:rPr>
        <w:t xml:space="preserve"> </w:t>
      </w:r>
      <w:r>
        <w:t>yang</w:t>
      </w:r>
      <w:r>
        <w:rPr>
          <w:spacing w:val="-6"/>
        </w:rPr>
        <w:t xml:space="preserve"> </w:t>
      </w:r>
      <w:r>
        <w:t>tidak percaya diri, sulit beradaptasi, s</w:t>
      </w:r>
      <w:r>
        <w:t xml:space="preserve">elit menentukan pilihan hingga memiliki prilaku </w:t>
      </w:r>
      <w:r>
        <w:rPr>
          <w:spacing w:val="-2"/>
        </w:rPr>
        <w:t>agresif.</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Heading3"/>
        <w:numPr>
          <w:ilvl w:val="2"/>
          <w:numId w:val="19"/>
        </w:numPr>
        <w:tabs>
          <w:tab w:val="left" w:pos="719"/>
        </w:tabs>
        <w:ind w:left="719" w:right="4433" w:hanging="719"/>
        <w:jc w:val="right"/>
      </w:pPr>
      <w:bookmarkStart w:id="17" w:name="_TOC_250038"/>
      <w:r>
        <w:t>Ciri-Ciri</w:t>
      </w:r>
      <w:r>
        <w:rPr>
          <w:spacing w:val="-2"/>
        </w:rPr>
        <w:t xml:space="preserve"> </w:t>
      </w:r>
      <w:r>
        <w:t>Pola</w:t>
      </w:r>
      <w:r>
        <w:rPr>
          <w:spacing w:val="-2"/>
        </w:rPr>
        <w:t xml:space="preserve"> </w:t>
      </w:r>
      <w:r>
        <w:t>Asuh</w:t>
      </w:r>
      <w:r>
        <w:rPr>
          <w:spacing w:val="-1"/>
        </w:rPr>
        <w:t xml:space="preserve"> </w:t>
      </w:r>
      <w:bookmarkEnd w:id="17"/>
      <w:r>
        <w:rPr>
          <w:spacing w:val="-2"/>
        </w:rPr>
        <w:t>Otoriter</w:t>
      </w:r>
    </w:p>
    <w:p w:rsidR="000857F9" w:rsidRDefault="000857F9">
      <w:pPr>
        <w:pStyle w:val="BodyText"/>
        <w:rPr>
          <w:b/>
        </w:rPr>
      </w:pPr>
    </w:p>
    <w:p w:rsidR="000857F9" w:rsidRDefault="00196ABF">
      <w:pPr>
        <w:pStyle w:val="BodyText"/>
        <w:spacing w:line="480" w:lineRule="auto"/>
        <w:ind w:left="568" w:right="141" w:firstLine="720"/>
        <w:jc w:val="both"/>
      </w:pPr>
      <w:r>
        <w:t>Menurut</w:t>
      </w:r>
      <w:r>
        <w:rPr>
          <w:spacing w:val="-15"/>
        </w:rPr>
        <w:t xml:space="preserve"> </w:t>
      </w:r>
      <w:r>
        <w:t>Wibowo</w:t>
      </w:r>
      <w:r>
        <w:rPr>
          <w:spacing w:val="-15"/>
        </w:rPr>
        <w:t xml:space="preserve"> </w:t>
      </w:r>
      <w:r>
        <w:t>(dalam</w:t>
      </w:r>
      <w:r>
        <w:rPr>
          <w:spacing w:val="-15"/>
        </w:rPr>
        <w:t xml:space="preserve"> </w:t>
      </w:r>
      <w:r>
        <w:t>Hadi,</w:t>
      </w:r>
      <w:r>
        <w:rPr>
          <w:spacing w:val="-15"/>
        </w:rPr>
        <w:t xml:space="preserve"> </w:t>
      </w:r>
      <w:r>
        <w:t>2023)</w:t>
      </w:r>
      <w:r>
        <w:rPr>
          <w:spacing w:val="-15"/>
        </w:rPr>
        <w:t xml:space="preserve"> </w:t>
      </w:r>
      <w:r>
        <w:t>mengenai</w:t>
      </w:r>
      <w:r>
        <w:rPr>
          <w:spacing w:val="-15"/>
        </w:rPr>
        <w:t xml:space="preserve"> </w:t>
      </w:r>
      <w:r>
        <w:t>pola</w:t>
      </w:r>
      <w:r>
        <w:rPr>
          <w:spacing w:val="-15"/>
        </w:rPr>
        <w:t xml:space="preserve"> </w:t>
      </w:r>
      <w:r>
        <w:t>asuh</w:t>
      </w:r>
      <w:r>
        <w:rPr>
          <w:spacing w:val="-15"/>
        </w:rPr>
        <w:t xml:space="preserve"> </w:t>
      </w:r>
      <w:r>
        <w:t>otoriter</w:t>
      </w:r>
      <w:r>
        <w:rPr>
          <w:spacing w:val="-15"/>
        </w:rPr>
        <w:t xml:space="preserve"> </w:t>
      </w:r>
      <w:r>
        <w:t>orang</w:t>
      </w:r>
      <w:r>
        <w:rPr>
          <w:spacing w:val="-15"/>
        </w:rPr>
        <w:t xml:space="preserve"> </w:t>
      </w:r>
      <w:r>
        <w:t>tua mempunyai ciri pengasuhan yaitu sebagai berikut:</w:t>
      </w:r>
    </w:p>
    <w:p w:rsidR="000857F9" w:rsidRDefault="00196ABF">
      <w:pPr>
        <w:pStyle w:val="ListParagraph"/>
        <w:numPr>
          <w:ilvl w:val="3"/>
          <w:numId w:val="19"/>
        </w:numPr>
        <w:tabs>
          <w:tab w:val="left" w:pos="1288"/>
        </w:tabs>
        <w:spacing w:line="480" w:lineRule="auto"/>
        <w:ind w:right="143"/>
        <w:jc w:val="both"/>
        <w:rPr>
          <w:sz w:val="24"/>
        </w:rPr>
      </w:pPr>
      <w:r>
        <w:rPr>
          <w:noProof/>
          <w:sz w:val="24"/>
          <w:lang w:val="en-US"/>
        </w:rPr>
        <w:drawing>
          <wp:anchor distT="0" distB="0" distL="0" distR="0" simplePos="0" relativeHeight="477796352"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Kekuasaan orang tua amat dominan, kekuasaan sepenuhnya berada di tangan</w:t>
      </w:r>
      <w:r>
        <w:rPr>
          <w:spacing w:val="-7"/>
          <w:sz w:val="24"/>
        </w:rPr>
        <w:t xml:space="preserve"> </w:t>
      </w:r>
      <w:r>
        <w:rPr>
          <w:sz w:val="24"/>
        </w:rPr>
        <w:t>orang</w:t>
      </w:r>
      <w:r>
        <w:rPr>
          <w:spacing w:val="-7"/>
          <w:sz w:val="24"/>
        </w:rPr>
        <w:t xml:space="preserve"> </w:t>
      </w:r>
      <w:r>
        <w:rPr>
          <w:sz w:val="24"/>
        </w:rPr>
        <w:t>tua.</w:t>
      </w:r>
      <w:r>
        <w:rPr>
          <w:spacing w:val="-5"/>
          <w:sz w:val="24"/>
        </w:rPr>
        <w:t xml:space="preserve"> </w:t>
      </w:r>
      <w:r>
        <w:rPr>
          <w:sz w:val="24"/>
        </w:rPr>
        <w:t>Baik</w:t>
      </w:r>
      <w:r>
        <w:rPr>
          <w:spacing w:val="-6"/>
          <w:sz w:val="24"/>
        </w:rPr>
        <w:t xml:space="preserve"> </w:t>
      </w:r>
      <w:r>
        <w:rPr>
          <w:sz w:val="24"/>
        </w:rPr>
        <w:t>ucapan,</w:t>
      </w:r>
      <w:r>
        <w:rPr>
          <w:spacing w:val="-7"/>
          <w:sz w:val="24"/>
        </w:rPr>
        <w:t xml:space="preserve"> </w:t>
      </w:r>
      <w:r>
        <w:rPr>
          <w:sz w:val="24"/>
        </w:rPr>
        <w:t>perkataan,</w:t>
      </w:r>
      <w:r>
        <w:rPr>
          <w:spacing w:val="-7"/>
          <w:sz w:val="24"/>
        </w:rPr>
        <w:t xml:space="preserve"> </w:t>
      </w:r>
      <w:r>
        <w:rPr>
          <w:sz w:val="24"/>
        </w:rPr>
        <w:t>maupun</w:t>
      </w:r>
      <w:r>
        <w:rPr>
          <w:spacing w:val="-4"/>
          <w:sz w:val="24"/>
        </w:rPr>
        <w:t xml:space="preserve"> </w:t>
      </w:r>
      <w:r>
        <w:rPr>
          <w:sz w:val="24"/>
        </w:rPr>
        <w:t>kehendak</w:t>
      </w:r>
      <w:r>
        <w:rPr>
          <w:spacing w:val="-5"/>
          <w:sz w:val="24"/>
        </w:rPr>
        <w:t xml:space="preserve"> </w:t>
      </w:r>
      <w:r>
        <w:rPr>
          <w:sz w:val="24"/>
        </w:rPr>
        <w:t>dari</w:t>
      </w:r>
      <w:r>
        <w:rPr>
          <w:spacing w:val="-5"/>
          <w:sz w:val="24"/>
        </w:rPr>
        <w:t xml:space="preserve"> </w:t>
      </w:r>
      <w:r>
        <w:rPr>
          <w:sz w:val="24"/>
        </w:rPr>
        <w:t>orang</w:t>
      </w:r>
      <w:r>
        <w:rPr>
          <w:spacing w:val="-5"/>
          <w:sz w:val="24"/>
        </w:rPr>
        <w:t xml:space="preserve"> </w:t>
      </w:r>
      <w:r>
        <w:rPr>
          <w:sz w:val="24"/>
        </w:rPr>
        <w:t>tua dijadikan patokan (aturan) yang harus ditaati oleh anak.</w:t>
      </w:r>
    </w:p>
    <w:p w:rsidR="000857F9" w:rsidRDefault="00196ABF">
      <w:pPr>
        <w:pStyle w:val="ListParagraph"/>
        <w:numPr>
          <w:ilvl w:val="3"/>
          <w:numId w:val="19"/>
        </w:numPr>
        <w:tabs>
          <w:tab w:val="left" w:pos="1288"/>
        </w:tabs>
        <w:spacing w:before="1" w:line="480" w:lineRule="auto"/>
        <w:ind w:right="142"/>
        <w:jc w:val="both"/>
        <w:rPr>
          <w:sz w:val="24"/>
        </w:rPr>
      </w:pPr>
      <w:r>
        <w:rPr>
          <w:sz w:val="24"/>
        </w:rPr>
        <w:t>Anak</w:t>
      </w:r>
      <w:r>
        <w:rPr>
          <w:spacing w:val="-14"/>
          <w:sz w:val="24"/>
        </w:rPr>
        <w:t xml:space="preserve"> </w:t>
      </w:r>
      <w:r>
        <w:rPr>
          <w:sz w:val="24"/>
        </w:rPr>
        <w:t>tidak</w:t>
      </w:r>
      <w:r>
        <w:rPr>
          <w:spacing w:val="-14"/>
          <w:sz w:val="24"/>
        </w:rPr>
        <w:t xml:space="preserve"> </w:t>
      </w:r>
      <w:r>
        <w:rPr>
          <w:sz w:val="24"/>
        </w:rPr>
        <w:t>diakui</w:t>
      </w:r>
      <w:r>
        <w:rPr>
          <w:spacing w:val="-14"/>
          <w:sz w:val="24"/>
        </w:rPr>
        <w:t xml:space="preserve"> </w:t>
      </w:r>
      <w:r>
        <w:rPr>
          <w:sz w:val="24"/>
        </w:rPr>
        <w:t>secara</w:t>
      </w:r>
      <w:r>
        <w:rPr>
          <w:spacing w:val="-11"/>
          <w:sz w:val="24"/>
        </w:rPr>
        <w:t xml:space="preserve"> </w:t>
      </w:r>
      <w:r>
        <w:rPr>
          <w:sz w:val="24"/>
        </w:rPr>
        <w:t>pribadi,</w:t>
      </w:r>
      <w:r>
        <w:rPr>
          <w:spacing w:val="-14"/>
          <w:sz w:val="24"/>
        </w:rPr>
        <w:t xml:space="preserve"> </w:t>
      </w:r>
      <w:r>
        <w:rPr>
          <w:sz w:val="24"/>
        </w:rPr>
        <w:t>anak</w:t>
      </w:r>
      <w:r>
        <w:rPr>
          <w:spacing w:val="-12"/>
          <w:sz w:val="24"/>
        </w:rPr>
        <w:t xml:space="preserve"> </w:t>
      </w:r>
      <w:r>
        <w:rPr>
          <w:sz w:val="24"/>
        </w:rPr>
        <w:t>tidak</w:t>
      </w:r>
      <w:r>
        <w:rPr>
          <w:spacing w:val="-14"/>
          <w:sz w:val="24"/>
        </w:rPr>
        <w:t xml:space="preserve"> </w:t>
      </w:r>
      <w:r>
        <w:rPr>
          <w:sz w:val="24"/>
        </w:rPr>
        <w:t>pernah</w:t>
      </w:r>
      <w:r>
        <w:rPr>
          <w:spacing w:val="-14"/>
          <w:sz w:val="24"/>
        </w:rPr>
        <w:t xml:space="preserve"> </w:t>
      </w:r>
      <w:r>
        <w:rPr>
          <w:sz w:val="24"/>
        </w:rPr>
        <w:t>mendapatkan</w:t>
      </w:r>
      <w:r>
        <w:rPr>
          <w:spacing w:val="-12"/>
          <w:sz w:val="24"/>
        </w:rPr>
        <w:t xml:space="preserve"> </w:t>
      </w:r>
      <w:r>
        <w:rPr>
          <w:sz w:val="24"/>
        </w:rPr>
        <w:t>perhatian, penghargaan dan penerimaan yang tulus oleh lingkungan keluarga atau orang tuanya.</w:t>
      </w:r>
    </w:p>
    <w:p w:rsidR="000857F9" w:rsidRDefault="00196ABF">
      <w:pPr>
        <w:pStyle w:val="ListParagraph"/>
        <w:numPr>
          <w:ilvl w:val="3"/>
          <w:numId w:val="19"/>
        </w:numPr>
        <w:tabs>
          <w:tab w:val="left" w:pos="1288"/>
        </w:tabs>
        <w:spacing w:line="480" w:lineRule="auto"/>
        <w:ind w:right="143"/>
        <w:jc w:val="both"/>
        <w:rPr>
          <w:sz w:val="24"/>
        </w:rPr>
      </w:pPr>
      <w:r>
        <w:rPr>
          <w:sz w:val="24"/>
        </w:rPr>
        <w:t>Kontrol terhadap tingkah laku anak sangat ketat, orang tua terlalu membatasi bahkan melarang segala tindakan yang dilakukan oleh anak. Tidak adanya kes</w:t>
      </w:r>
      <w:r>
        <w:rPr>
          <w:sz w:val="24"/>
        </w:rPr>
        <w:t>empatan bagi anak untuk mengemukakan gagasan, ide pemikiran maupun inisiatif anak.</w:t>
      </w:r>
    </w:p>
    <w:p w:rsidR="000857F9" w:rsidRDefault="00196ABF">
      <w:pPr>
        <w:pStyle w:val="ListParagraph"/>
        <w:numPr>
          <w:ilvl w:val="3"/>
          <w:numId w:val="19"/>
        </w:numPr>
        <w:tabs>
          <w:tab w:val="left" w:pos="1288"/>
        </w:tabs>
        <w:spacing w:line="480" w:lineRule="auto"/>
        <w:ind w:right="139"/>
        <w:jc w:val="both"/>
        <w:rPr>
          <w:sz w:val="24"/>
        </w:rPr>
      </w:pPr>
      <w:r>
        <w:rPr>
          <w:sz w:val="24"/>
        </w:rPr>
        <w:t>Orang tua akan sering menghukum jika anak tidak patuh, orang tua menginginkan</w:t>
      </w:r>
      <w:r>
        <w:rPr>
          <w:spacing w:val="-3"/>
          <w:sz w:val="24"/>
        </w:rPr>
        <w:t xml:space="preserve"> </w:t>
      </w:r>
      <w:r>
        <w:rPr>
          <w:sz w:val="24"/>
        </w:rPr>
        <w:t>anaknya</w:t>
      </w:r>
      <w:r>
        <w:rPr>
          <w:spacing w:val="-3"/>
          <w:sz w:val="24"/>
        </w:rPr>
        <w:t xml:space="preserve"> </w:t>
      </w:r>
      <w:r>
        <w:rPr>
          <w:sz w:val="24"/>
        </w:rPr>
        <w:t>agar</w:t>
      </w:r>
      <w:r>
        <w:rPr>
          <w:spacing w:val="-3"/>
          <w:sz w:val="24"/>
        </w:rPr>
        <w:t xml:space="preserve"> </w:t>
      </w:r>
      <w:r>
        <w:rPr>
          <w:sz w:val="24"/>
        </w:rPr>
        <w:t>patuh</w:t>
      </w:r>
      <w:r>
        <w:rPr>
          <w:spacing w:val="-2"/>
          <w:sz w:val="24"/>
        </w:rPr>
        <w:t xml:space="preserve"> </w:t>
      </w:r>
      <w:r>
        <w:rPr>
          <w:sz w:val="24"/>
        </w:rPr>
        <w:t>taat</w:t>
      </w:r>
      <w:r>
        <w:rPr>
          <w:spacing w:val="-2"/>
          <w:sz w:val="24"/>
        </w:rPr>
        <w:t xml:space="preserve"> </w:t>
      </w:r>
      <w:r>
        <w:rPr>
          <w:sz w:val="24"/>
        </w:rPr>
        <w:t>pada</w:t>
      </w:r>
      <w:r>
        <w:rPr>
          <w:spacing w:val="-1"/>
          <w:sz w:val="24"/>
        </w:rPr>
        <w:t xml:space="preserve"> </w:t>
      </w:r>
      <w:r>
        <w:rPr>
          <w:sz w:val="24"/>
        </w:rPr>
        <w:t>aturan</w:t>
      </w:r>
      <w:r>
        <w:rPr>
          <w:spacing w:val="-2"/>
          <w:sz w:val="24"/>
        </w:rPr>
        <w:t xml:space="preserve"> </w:t>
      </w:r>
      <w:r>
        <w:rPr>
          <w:sz w:val="24"/>
        </w:rPr>
        <w:t>yang</w:t>
      </w:r>
      <w:r>
        <w:rPr>
          <w:spacing w:val="-2"/>
          <w:sz w:val="24"/>
        </w:rPr>
        <w:t xml:space="preserve"> </w:t>
      </w:r>
      <w:r>
        <w:rPr>
          <w:sz w:val="24"/>
        </w:rPr>
        <w:t>dibuat</w:t>
      </w:r>
      <w:r>
        <w:rPr>
          <w:spacing w:val="-2"/>
          <w:sz w:val="24"/>
        </w:rPr>
        <w:t xml:space="preserve"> </w:t>
      </w:r>
      <w:r>
        <w:rPr>
          <w:sz w:val="24"/>
        </w:rPr>
        <w:t>dan</w:t>
      </w:r>
      <w:r>
        <w:rPr>
          <w:spacing w:val="-2"/>
          <w:sz w:val="24"/>
        </w:rPr>
        <w:t xml:space="preserve"> </w:t>
      </w:r>
      <w:r>
        <w:rPr>
          <w:sz w:val="24"/>
        </w:rPr>
        <w:t>kurang bisa olehnya. karena orang tua beran</w:t>
      </w:r>
      <w:r>
        <w:rPr>
          <w:sz w:val="24"/>
        </w:rPr>
        <w:t>ggapan bahwa aturan itu stabil dan tidak berubah, maka sering kali orang tua tidak menyukai tindakan anak yang</w:t>
      </w:r>
      <w:r>
        <w:rPr>
          <w:spacing w:val="-10"/>
          <w:sz w:val="24"/>
        </w:rPr>
        <w:t xml:space="preserve"> </w:t>
      </w:r>
      <w:r>
        <w:rPr>
          <w:sz w:val="24"/>
        </w:rPr>
        <w:t>memprotes,</w:t>
      </w:r>
      <w:r>
        <w:rPr>
          <w:spacing w:val="-11"/>
          <w:sz w:val="24"/>
        </w:rPr>
        <w:t xml:space="preserve"> </w:t>
      </w:r>
      <w:r>
        <w:rPr>
          <w:sz w:val="24"/>
        </w:rPr>
        <w:t>mengkritik</w:t>
      </w:r>
      <w:r>
        <w:rPr>
          <w:spacing w:val="-10"/>
          <w:sz w:val="24"/>
        </w:rPr>
        <w:t xml:space="preserve"> </w:t>
      </w:r>
      <w:r>
        <w:rPr>
          <w:sz w:val="24"/>
        </w:rPr>
        <w:t>atau</w:t>
      </w:r>
      <w:r>
        <w:rPr>
          <w:spacing w:val="-11"/>
          <w:sz w:val="24"/>
        </w:rPr>
        <w:t xml:space="preserve"> </w:t>
      </w:r>
      <w:r>
        <w:rPr>
          <w:sz w:val="24"/>
        </w:rPr>
        <w:t>membantahnya.</w:t>
      </w:r>
      <w:r>
        <w:rPr>
          <w:spacing w:val="-13"/>
          <w:sz w:val="24"/>
        </w:rPr>
        <w:t xml:space="preserve"> </w:t>
      </w:r>
      <w:r>
        <w:rPr>
          <w:sz w:val="24"/>
        </w:rPr>
        <w:t>Sehingga</w:t>
      </w:r>
      <w:r>
        <w:rPr>
          <w:spacing w:val="-11"/>
          <w:sz w:val="24"/>
        </w:rPr>
        <w:t xml:space="preserve"> </w:t>
      </w:r>
      <w:r>
        <w:rPr>
          <w:sz w:val="24"/>
        </w:rPr>
        <w:t>orang</w:t>
      </w:r>
      <w:r>
        <w:rPr>
          <w:spacing w:val="-10"/>
          <w:sz w:val="24"/>
        </w:rPr>
        <w:t xml:space="preserve"> </w:t>
      </w:r>
      <w:r>
        <w:rPr>
          <w:sz w:val="24"/>
        </w:rPr>
        <w:t>tua</w:t>
      </w:r>
      <w:r>
        <w:rPr>
          <w:spacing w:val="-11"/>
          <w:sz w:val="24"/>
        </w:rPr>
        <w:t xml:space="preserve"> </w:t>
      </w:r>
      <w:r>
        <w:rPr>
          <w:sz w:val="24"/>
        </w:rPr>
        <w:t>tidak segan-segan menerapkan hukum yang keras pada anak.</w:t>
      </w:r>
    </w:p>
    <w:p w:rsidR="000857F9" w:rsidRDefault="00196ABF">
      <w:pPr>
        <w:pStyle w:val="BodyText"/>
        <w:spacing w:before="1"/>
        <w:ind w:left="1288"/>
        <w:jc w:val="both"/>
      </w:pPr>
      <w:r>
        <w:t>Menurut</w:t>
      </w:r>
      <w:r>
        <w:rPr>
          <w:spacing w:val="-2"/>
        </w:rPr>
        <w:t xml:space="preserve"> </w:t>
      </w:r>
      <w:r>
        <w:t>(Hadi</w:t>
      </w:r>
      <w:r>
        <w:rPr>
          <w:i/>
        </w:rPr>
        <w:t>,</w:t>
      </w:r>
      <w:r>
        <w:rPr>
          <w:i/>
          <w:spacing w:val="-1"/>
        </w:rPr>
        <w:t xml:space="preserve"> </w:t>
      </w:r>
      <w:r>
        <w:t>2023)</w:t>
      </w:r>
      <w:r>
        <w:rPr>
          <w:spacing w:val="-2"/>
        </w:rPr>
        <w:t xml:space="preserve"> </w:t>
      </w:r>
      <w:r>
        <w:t>pola</w:t>
      </w:r>
      <w:r>
        <w:rPr>
          <w:spacing w:val="-1"/>
        </w:rPr>
        <w:t xml:space="preserve"> </w:t>
      </w:r>
      <w:r>
        <w:t>asuh</w:t>
      </w:r>
      <w:r>
        <w:rPr>
          <w:spacing w:val="-1"/>
        </w:rPr>
        <w:t xml:space="preserve"> </w:t>
      </w:r>
      <w:r>
        <w:t>otoriter</w:t>
      </w:r>
      <w:r>
        <w:rPr>
          <w:spacing w:val="-1"/>
        </w:rPr>
        <w:t xml:space="preserve"> </w:t>
      </w:r>
      <w:r>
        <w:t>mempunyai</w:t>
      </w:r>
      <w:r>
        <w:rPr>
          <w:spacing w:val="-1"/>
        </w:rPr>
        <w:t xml:space="preserve"> </w:t>
      </w:r>
      <w:r>
        <w:t>ciri</w:t>
      </w:r>
      <w:r>
        <w:rPr>
          <w:spacing w:val="-1"/>
        </w:rPr>
        <w:t xml:space="preserve"> </w:t>
      </w:r>
      <w:r>
        <w:t xml:space="preserve">sebagai </w:t>
      </w:r>
      <w:r>
        <w:rPr>
          <w:spacing w:val="-2"/>
        </w:rPr>
        <w:t>berikut:</w:t>
      </w:r>
    </w:p>
    <w:p w:rsidR="000857F9" w:rsidRDefault="000857F9">
      <w:pPr>
        <w:pStyle w:val="BodyText"/>
      </w:pPr>
    </w:p>
    <w:p w:rsidR="000857F9" w:rsidRDefault="00196ABF">
      <w:pPr>
        <w:pStyle w:val="ListParagraph"/>
        <w:numPr>
          <w:ilvl w:val="0"/>
          <w:numId w:val="18"/>
        </w:numPr>
        <w:tabs>
          <w:tab w:val="left" w:pos="280"/>
        </w:tabs>
        <w:ind w:left="280" w:right="4396" w:hanging="280"/>
        <w:rPr>
          <w:sz w:val="24"/>
        </w:rPr>
      </w:pPr>
      <w:r>
        <w:rPr>
          <w:sz w:val="24"/>
        </w:rPr>
        <w:t>Kekuasaan</w:t>
      </w:r>
      <w:r>
        <w:rPr>
          <w:spacing w:val="-1"/>
          <w:sz w:val="24"/>
        </w:rPr>
        <w:t xml:space="preserve"> </w:t>
      </w:r>
      <w:r>
        <w:rPr>
          <w:sz w:val="24"/>
        </w:rPr>
        <w:t>orang</w:t>
      </w:r>
      <w:r>
        <w:rPr>
          <w:spacing w:val="-2"/>
          <w:sz w:val="24"/>
        </w:rPr>
        <w:t xml:space="preserve"> </w:t>
      </w:r>
      <w:r>
        <w:rPr>
          <w:sz w:val="24"/>
        </w:rPr>
        <w:t>tua</w:t>
      </w:r>
      <w:r>
        <w:rPr>
          <w:spacing w:val="-1"/>
          <w:sz w:val="24"/>
        </w:rPr>
        <w:t xml:space="preserve"> </w:t>
      </w:r>
      <w:r>
        <w:rPr>
          <w:spacing w:val="-2"/>
          <w:sz w:val="24"/>
        </w:rPr>
        <w:t>dominan.</w:t>
      </w:r>
    </w:p>
    <w:p w:rsidR="000857F9" w:rsidRDefault="000857F9">
      <w:pPr>
        <w:pStyle w:val="BodyText"/>
      </w:pPr>
    </w:p>
    <w:p w:rsidR="000857F9" w:rsidRDefault="00196ABF">
      <w:pPr>
        <w:pStyle w:val="ListParagraph"/>
        <w:numPr>
          <w:ilvl w:val="0"/>
          <w:numId w:val="18"/>
        </w:numPr>
        <w:tabs>
          <w:tab w:val="left" w:pos="1275"/>
        </w:tabs>
        <w:ind w:left="1275" w:hanging="280"/>
        <w:jc w:val="left"/>
        <w:rPr>
          <w:sz w:val="24"/>
        </w:rPr>
      </w:pPr>
      <w:r>
        <w:rPr>
          <w:sz w:val="24"/>
        </w:rPr>
        <w:t>Anak</w:t>
      </w:r>
      <w:r>
        <w:rPr>
          <w:spacing w:val="-3"/>
          <w:sz w:val="24"/>
        </w:rPr>
        <w:t xml:space="preserve"> </w:t>
      </w:r>
      <w:r>
        <w:rPr>
          <w:sz w:val="24"/>
        </w:rPr>
        <w:t>tidak diakui</w:t>
      </w:r>
      <w:r>
        <w:rPr>
          <w:spacing w:val="-1"/>
          <w:sz w:val="24"/>
        </w:rPr>
        <w:t xml:space="preserve"> </w:t>
      </w:r>
      <w:r>
        <w:rPr>
          <w:sz w:val="24"/>
        </w:rPr>
        <w:t xml:space="preserve">sebagai </w:t>
      </w:r>
      <w:r>
        <w:rPr>
          <w:spacing w:val="-2"/>
          <w:sz w:val="24"/>
        </w:rPr>
        <w:t>pribadi.</w:t>
      </w:r>
    </w:p>
    <w:p w:rsidR="000857F9" w:rsidRDefault="000857F9">
      <w:pPr>
        <w:pStyle w:val="BodyText"/>
      </w:pPr>
    </w:p>
    <w:p w:rsidR="000857F9" w:rsidRDefault="00196ABF">
      <w:pPr>
        <w:pStyle w:val="ListParagraph"/>
        <w:numPr>
          <w:ilvl w:val="0"/>
          <w:numId w:val="18"/>
        </w:numPr>
        <w:tabs>
          <w:tab w:val="left" w:pos="1275"/>
        </w:tabs>
        <w:ind w:left="1275" w:hanging="280"/>
        <w:jc w:val="left"/>
        <w:rPr>
          <w:sz w:val="24"/>
        </w:rPr>
      </w:pPr>
      <w:r>
        <w:rPr>
          <w:sz w:val="24"/>
        </w:rPr>
        <w:t>Kontrol</w:t>
      </w:r>
      <w:r>
        <w:rPr>
          <w:spacing w:val="-4"/>
          <w:sz w:val="24"/>
        </w:rPr>
        <w:t xml:space="preserve"> </w:t>
      </w:r>
      <w:r>
        <w:rPr>
          <w:sz w:val="24"/>
        </w:rPr>
        <w:t>terhadap</w:t>
      </w:r>
      <w:r>
        <w:rPr>
          <w:spacing w:val="-1"/>
          <w:sz w:val="24"/>
        </w:rPr>
        <w:t xml:space="preserve"> </w:t>
      </w:r>
      <w:r>
        <w:rPr>
          <w:sz w:val="24"/>
        </w:rPr>
        <w:t>tingkah laku</w:t>
      </w:r>
      <w:r>
        <w:rPr>
          <w:spacing w:val="-2"/>
          <w:sz w:val="24"/>
        </w:rPr>
        <w:t xml:space="preserve"> </w:t>
      </w:r>
      <w:r>
        <w:rPr>
          <w:sz w:val="24"/>
        </w:rPr>
        <w:t>anak</w:t>
      </w:r>
      <w:r>
        <w:rPr>
          <w:spacing w:val="-1"/>
          <w:sz w:val="24"/>
        </w:rPr>
        <w:t xml:space="preserve"> </w:t>
      </w:r>
      <w:r>
        <w:rPr>
          <w:sz w:val="24"/>
        </w:rPr>
        <w:t>sangat</w:t>
      </w:r>
      <w:r>
        <w:rPr>
          <w:spacing w:val="-1"/>
          <w:sz w:val="24"/>
        </w:rPr>
        <w:t xml:space="preserve"> </w:t>
      </w:r>
      <w:r>
        <w:rPr>
          <w:spacing w:val="-2"/>
          <w:sz w:val="24"/>
        </w:rPr>
        <w:t>ketat.</w:t>
      </w:r>
    </w:p>
    <w:p w:rsidR="000857F9" w:rsidRDefault="000857F9">
      <w:pPr>
        <w:pStyle w:val="ListParagraph"/>
        <w:rPr>
          <w:sz w:val="24"/>
        </w:rPr>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ListParagraph"/>
        <w:numPr>
          <w:ilvl w:val="0"/>
          <w:numId w:val="18"/>
        </w:numPr>
        <w:tabs>
          <w:tab w:val="left" w:pos="1288"/>
        </w:tabs>
        <w:ind w:left="1288" w:hanging="360"/>
        <w:jc w:val="both"/>
        <w:rPr>
          <w:sz w:val="24"/>
        </w:rPr>
      </w:pPr>
      <w:r>
        <w:rPr>
          <w:sz w:val="24"/>
        </w:rPr>
        <w:t>Orang</w:t>
      </w:r>
      <w:r>
        <w:rPr>
          <w:spacing w:val="-3"/>
          <w:sz w:val="24"/>
        </w:rPr>
        <w:t xml:space="preserve"> </w:t>
      </w:r>
      <w:r>
        <w:rPr>
          <w:sz w:val="24"/>
        </w:rPr>
        <w:t>tua</w:t>
      </w:r>
      <w:r>
        <w:rPr>
          <w:spacing w:val="-1"/>
          <w:sz w:val="24"/>
        </w:rPr>
        <w:t xml:space="preserve"> </w:t>
      </w:r>
      <w:r>
        <w:rPr>
          <w:sz w:val="24"/>
        </w:rPr>
        <w:t>menghukum</w:t>
      </w:r>
      <w:r>
        <w:rPr>
          <w:spacing w:val="-1"/>
          <w:sz w:val="24"/>
        </w:rPr>
        <w:t xml:space="preserve"> </w:t>
      </w:r>
      <w:r>
        <w:rPr>
          <w:sz w:val="24"/>
        </w:rPr>
        <w:t>anak</w:t>
      </w:r>
      <w:r>
        <w:rPr>
          <w:spacing w:val="-1"/>
          <w:sz w:val="24"/>
        </w:rPr>
        <w:t xml:space="preserve"> </w:t>
      </w:r>
      <w:r>
        <w:rPr>
          <w:sz w:val="24"/>
        </w:rPr>
        <w:t>jika</w:t>
      </w:r>
      <w:r>
        <w:rPr>
          <w:spacing w:val="-2"/>
          <w:sz w:val="24"/>
        </w:rPr>
        <w:t xml:space="preserve"> </w:t>
      </w:r>
      <w:r>
        <w:rPr>
          <w:sz w:val="24"/>
        </w:rPr>
        <w:t xml:space="preserve">tidak </w:t>
      </w:r>
      <w:r>
        <w:rPr>
          <w:spacing w:val="-2"/>
          <w:sz w:val="24"/>
        </w:rPr>
        <w:t>patuh.</w:t>
      </w:r>
    </w:p>
    <w:p w:rsidR="000857F9" w:rsidRDefault="000857F9">
      <w:pPr>
        <w:pStyle w:val="BodyText"/>
      </w:pPr>
    </w:p>
    <w:p w:rsidR="000857F9" w:rsidRDefault="00196ABF">
      <w:pPr>
        <w:pStyle w:val="BodyText"/>
        <w:spacing w:line="480" w:lineRule="auto"/>
        <w:ind w:left="568" w:right="139" w:firstLine="720"/>
        <w:jc w:val="both"/>
      </w:pPr>
      <w:r>
        <w:rPr>
          <w:noProof/>
          <w:lang w:val="en-US"/>
        </w:rPr>
        <w:drawing>
          <wp:anchor distT="0" distB="0" distL="0" distR="0" simplePos="0" relativeHeight="477796864"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7" cstate="print"/>
                    <a:stretch>
                      <a:fillRect/>
                    </a:stretch>
                  </pic:blipFill>
                  <pic:spPr>
                    <a:xfrm>
                      <a:off x="0" y="0"/>
                      <a:ext cx="5397499" cy="5321299"/>
                    </a:xfrm>
                    <a:prstGeom prst="rect">
                      <a:avLst/>
                    </a:prstGeom>
                  </pic:spPr>
                </pic:pic>
              </a:graphicData>
            </a:graphic>
          </wp:anchor>
        </w:drawing>
      </w:r>
      <w:r>
        <w:t>Pola asuh otoriter memiliki ciri-ciri sebagai berikut: tegas, suka menghukum, kurang kasih sayang, dan kurang simpati. Orang tua memaksa anak- anaknya untuk patuh terhadap nilai-nilai mereka, mencoba membentuk tingkah laku anak sesuai dengan pola tingkah l</w:t>
      </w:r>
      <w:r>
        <w:t>aku orang tua, serta cenderung mengekang keinginan anak. orang tua tidak mendorong anak untuk mandiri, hak anak dibatasi dan sudah diserahi tanggung jawab yang terlalu membebani anak.</w:t>
      </w:r>
    </w:p>
    <w:p w:rsidR="000857F9" w:rsidRDefault="00196ABF">
      <w:pPr>
        <w:pStyle w:val="Heading3"/>
        <w:numPr>
          <w:ilvl w:val="2"/>
          <w:numId w:val="19"/>
        </w:numPr>
        <w:tabs>
          <w:tab w:val="left" w:pos="1288"/>
        </w:tabs>
        <w:spacing w:before="1"/>
        <w:jc w:val="both"/>
      </w:pPr>
      <w:bookmarkStart w:id="18" w:name="_TOC_250037"/>
      <w:r>
        <w:t>Aspek-Aspek</w:t>
      </w:r>
      <w:r>
        <w:rPr>
          <w:spacing w:val="-6"/>
        </w:rPr>
        <w:t xml:space="preserve"> </w:t>
      </w:r>
      <w:r>
        <w:t>Pola</w:t>
      </w:r>
      <w:r>
        <w:rPr>
          <w:spacing w:val="-4"/>
        </w:rPr>
        <w:t xml:space="preserve"> </w:t>
      </w:r>
      <w:r>
        <w:t>Asuh</w:t>
      </w:r>
      <w:r>
        <w:rPr>
          <w:spacing w:val="-4"/>
        </w:rPr>
        <w:t xml:space="preserve"> </w:t>
      </w:r>
      <w:bookmarkEnd w:id="18"/>
      <w:r>
        <w:rPr>
          <w:spacing w:val="-2"/>
        </w:rPr>
        <w:t>Otoriter</w:t>
      </w:r>
    </w:p>
    <w:p w:rsidR="000857F9" w:rsidRDefault="000857F9">
      <w:pPr>
        <w:pStyle w:val="BodyText"/>
        <w:rPr>
          <w:b/>
        </w:rPr>
      </w:pPr>
    </w:p>
    <w:p w:rsidR="000857F9" w:rsidRDefault="00196ABF">
      <w:pPr>
        <w:pStyle w:val="BodyText"/>
        <w:spacing w:line="480" w:lineRule="auto"/>
        <w:ind w:left="568" w:right="142" w:firstLine="720"/>
        <w:jc w:val="both"/>
      </w:pPr>
      <w:r>
        <w:t>Menurut Baumrind (dalam Ramadhana, 2018) aspek-aspek pola asuh otoriter orang tua adalah:</w:t>
      </w:r>
    </w:p>
    <w:p w:rsidR="000857F9" w:rsidRDefault="00196ABF">
      <w:pPr>
        <w:pStyle w:val="ListParagraph"/>
        <w:numPr>
          <w:ilvl w:val="0"/>
          <w:numId w:val="17"/>
        </w:numPr>
        <w:tabs>
          <w:tab w:val="left" w:pos="1420"/>
        </w:tabs>
        <w:spacing w:line="480" w:lineRule="auto"/>
        <w:ind w:right="137"/>
        <w:jc w:val="both"/>
        <w:rPr>
          <w:sz w:val="24"/>
        </w:rPr>
      </w:pPr>
      <w:r>
        <w:rPr>
          <w:sz w:val="24"/>
        </w:rPr>
        <w:t>Kontrol, artinya gaya orang tua menyampaikan pesan dengan batasan- batasan bagi anaknya secara berlebihan.</w:t>
      </w:r>
    </w:p>
    <w:p w:rsidR="000857F9" w:rsidRDefault="00196ABF">
      <w:pPr>
        <w:pStyle w:val="ListParagraph"/>
        <w:numPr>
          <w:ilvl w:val="0"/>
          <w:numId w:val="17"/>
        </w:numPr>
        <w:tabs>
          <w:tab w:val="left" w:pos="1420"/>
        </w:tabs>
        <w:spacing w:line="480" w:lineRule="auto"/>
        <w:ind w:right="138"/>
        <w:jc w:val="both"/>
        <w:rPr>
          <w:sz w:val="24"/>
        </w:rPr>
      </w:pPr>
      <w:r>
        <w:rPr>
          <w:sz w:val="24"/>
        </w:rPr>
        <w:t>Kasih</w:t>
      </w:r>
      <w:r>
        <w:rPr>
          <w:spacing w:val="-15"/>
          <w:sz w:val="24"/>
        </w:rPr>
        <w:t xml:space="preserve"> </w:t>
      </w:r>
      <w:r>
        <w:rPr>
          <w:sz w:val="24"/>
        </w:rPr>
        <w:t>sayang,</w:t>
      </w:r>
      <w:r>
        <w:rPr>
          <w:spacing w:val="-15"/>
          <w:sz w:val="24"/>
        </w:rPr>
        <w:t xml:space="preserve"> </w:t>
      </w:r>
      <w:r>
        <w:rPr>
          <w:sz w:val="24"/>
        </w:rPr>
        <w:t>artinya</w:t>
      </w:r>
      <w:r>
        <w:rPr>
          <w:spacing w:val="-15"/>
          <w:sz w:val="24"/>
        </w:rPr>
        <w:t xml:space="preserve"> </w:t>
      </w:r>
      <w:r>
        <w:rPr>
          <w:sz w:val="24"/>
        </w:rPr>
        <w:t>gaya</w:t>
      </w:r>
      <w:r>
        <w:rPr>
          <w:spacing w:val="-15"/>
          <w:sz w:val="24"/>
        </w:rPr>
        <w:t xml:space="preserve"> </w:t>
      </w:r>
      <w:r>
        <w:rPr>
          <w:sz w:val="24"/>
        </w:rPr>
        <w:t>orang</w:t>
      </w:r>
      <w:r>
        <w:rPr>
          <w:spacing w:val="-15"/>
          <w:sz w:val="24"/>
        </w:rPr>
        <w:t xml:space="preserve"> </w:t>
      </w:r>
      <w:r>
        <w:rPr>
          <w:sz w:val="24"/>
        </w:rPr>
        <w:t>tua</w:t>
      </w:r>
      <w:r>
        <w:rPr>
          <w:spacing w:val="-15"/>
          <w:sz w:val="24"/>
        </w:rPr>
        <w:t xml:space="preserve"> </w:t>
      </w:r>
      <w:r>
        <w:rPr>
          <w:sz w:val="24"/>
        </w:rPr>
        <w:t>menyampaikan</w:t>
      </w:r>
      <w:r>
        <w:rPr>
          <w:spacing w:val="-15"/>
          <w:sz w:val="24"/>
        </w:rPr>
        <w:t xml:space="preserve"> </w:t>
      </w:r>
      <w:r>
        <w:rPr>
          <w:sz w:val="24"/>
        </w:rPr>
        <w:t>pesan</w:t>
      </w:r>
      <w:r>
        <w:rPr>
          <w:spacing w:val="-15"/>
          <w:sz w:val="24"/>
        </w:rPr>
        <w:t xml:space="preserve"> </w:t>
      </w:r>
      <w:r>
        <w:rPr>
          <w:sz w:val="24"/>
        </w:rPr>
        <w:t>yan</w:t>
      </w:r>
      <w:r>
        <w:rPr>
          <w:sz w:val="24"/>
        </w:rPr>
        <w:t>g</w:t>
      </w:r>
      <w:r>
        <w:rPr>
          <w:spacing w:val="-15"/>
          <w:sz w:val="24"/>
        </w:rPr>
        <w:t xml:space="preserve"> </w:t>
      </w:r>
      <w:r>
        <w:rPr>
          <w:sz w:val="24"/>
        </w:rPr>
        <w:t>seringkali tidak selalu mengikuti perasaan anaknya.</w:t>
      </w:r>
    </w:p>
    <w:p w:rsidR="000857F9" w:rsidRDefault="00196ABF">
      <w:pPr>
        <w:pStyle w:val="ListParagraph"/>
        <w:numPr>
          <w:ilvl w:val="0"/>
          <w:numId w:val="17"/>
        </w:numPr>
        <w:tabs>
          <w:tab w:val="left" w:pos="1420"/>
        </w:tabs>
        <w:spacing w:before="1" w:line="480" w:lineRule="auto"/>
        <w:ind w:right="141"/>
        <w:jc w:val="both"/>
        <w:rPr>
          <w:sz w:val="24"/>
        </w:rPr>
      </w:pPr>
      <w:r>
        <w:rPr>
          <w:sz w:val="24"/>
        </w:rPr>
        <w:t>Komunikasi, artinya gaya orang tua menyampaikan pesan dengan tidak memberikan waktu pada anaknya untuk berpendapat.</w:t>
      </w:r>
    </w:p>
    <w:p w:rsidR="000857F9" w:rsidRDefault="00196ABF">
      <w:pPr>
        <w:pStyle w:val="ListParagraph"/>
        <w:numPr>
          <w:ilvl w:val="0"/>
          <w:numId w:val="17"/>
        </w:numPr>
        <w:tabs>
          <w:tab w:val="left" w:pos="1420"/>
        </w:tabs>
        <w:spacing w:line="480" w:lineRule="auto"/>
        <w:ind w:right="142"/>
        <w:jc w:val="both"/>
        <w:rPr>
          <w:sz w:val="24"/>
        </w:rPr>
      </w:pPr>
      <w:r>
        <w:rPr>
          <w:sz w:val="24"/>
        </w:rPr>
        <w:t>Tuntutan kedewasaan, artinya gaya orang tua menyampaikan pesan yang menuntut tingkat k</w:t>
      </w:r>
      <w:r>
        <w:rPr>
          <w:sz w:val="24"/>
        </w:rPr>
        <w:t>emampuan intelektual dan emosional tanpa diberikan kesempatan pada anak untuk kompromi.</w:t>
      </w:r>
    </w:p>
    <w:p w:rsidR="000857F9" w:rsidRDefault="00196ABF">
      <w:pPr>
        <w:pStyle w:val="BodyText"/>
        <w:spacing w:line="480" w:lineRule="auto"/>
        <w:ind w:left="568" w:right="137" w:firstLine="492"/>
        <w:jc w:val="both"/>
      </w:pPr>
      <w:r>
        <w:t>Sedangkan</w:t>
      </w:r>
      <w:r>
        <w:rPr>
          <w:spacing w:val="-9"/>
        </w:rPr>
        <w:t xml:space="preserve"> </w:t>
      </w:r>
      <w:r>
        <w:t>menurut</w:t>
      </w:r>
      <w:r>
        <w:rPr>
          <w:spacing w:val="-9"/>
        </w:rPr>
        <w:t xml:space="preserve"> </w:t>
      </w:r>
      <w:r>
        <w:t>(Einstein,</w:t>
      </w:r>
      <w:r>
        <w:rPr>
          <w:spacing w:val="-9"/>
        </w:rPr>
        <w:t xml:space="preserve"> </w:t>
      </w:r>
      <w:r>
        <w:rPr>
          <w:i/>
        </w:rPr>
        <w:t>and</w:t>
      </w:r>
      <w:r>
        <w:rPr>
          <w:i/>
          <w:spacing w:val="-9"/>
        </w:rPr>
        <w:t xml:space="preserve"> </w:t>
      </w:r>
      <w:r>
        <w:t>Indrawati</w:t>
      </w:r>
      <w:r>
        <w:rPr>
          <w:spacing w:val="-9"/>
        </w:rPr>
        <w:t xml:space="preserve"> </w:t>
      </w:r>
      <w:r>
        <w:t>2016)</w:t>
      </w:r>
      <w:r>
        <w:rPr>
          <w:spacing w:val="-9"/>
        </w:rPr>
        <w:t xml:space="preserve"> </w:t>
      </w:r>
      <w:r>
        <w:t>Pola</w:t>
      </w:r>
      <w:r>
        <w:rPr>
          <w:spacing w:val="-10"/>
        </w:rPr>
        <w:t xml:space="preserve"> </w:t>
      </w:r>
      <w:r>
        <w:t>asuh</w:t>
      </w:r>
      <w:r>
        <w:rPr>
          <w:spacing w:val="-9"/>
        </w:rPr>
        <w:t xml:space="preserve"> </w:t>
      </w:r>
      <w:r>
        <w:t>otoriter</w:t>
      </w:r>
      <w:r>
        <w:rPr>
          <w:spacing w:val="-10"/>
        </w:rPr>
        <w:t xml:space="preserve"> </w:t>
      </w:r>
      <w:r>
        <w:t>ini</w:t>
      </w:r>
      <w:r>
        <w:rPr>
          <w:spacing w:val="-9"/>
        </w:rPr>
        <w:t xml:space="preserve"> </w:t>
      </w:r>
      <w:r>
        <w:t>akan terlihat dari adanya aspek-aspek berikut ini:</w:t>
      </w:r>
    </w:p>
    <w:p w:rsidR="000857F9" w:rsidRDefault="00196ABF">
      <w:pPr>
        <w:pStyle w:val="ListParagraph"/>
        <w:numPr>
          <w:ilvl w:val="0"/>
          <w:numId w:val="16"/>
        </w:numPr>
        <w:tabs>
          <w:tab w:val="left" w:pos="1420"/>
        </w:tabs>
        <w:jc w:val="both"/>
        <w:rPr>
          <w:sz w:val="24"/>
        </w:rPr>
      </w:pPr>
      <w:r>
        <w:rPr>
          <w:sz w:val="24"/>
        </w:rPr>
        <w:t>Aspek</w:t>
      </w:r>
      <w:r>
        <w:rPr>
          <w:spacing w:val="-2"/>
          <w:sz w:val="24"/>
        </w:rPr>
        <w:t xml:space="preserve"> tuntutan.</w:t>
      </w:r>
    </w:p>
    <w:p w:rsidR="000857F9" w:rsidRDefault="000857F9">
      <w:pPr>
        <w:pStyle w:val="BodyText"/>
      </w:pPr>
    </w:p>
    <w:p w:rsidR="000857F9" w:rsidRDefault="00196ABF">
      <w:pPr>
        <w:pStyle w:val="ListParagraph"/>
        <w:numPr>
          <w:ilvl w:val="0"/>
          <w:numId w:val="16"/>
        </w:numPr>
        <w:tabs>
          <w:tab w:val="left" w:pos="1420"/>
        </w:tabs>
        <w:jc w:val="both"/>
        <w:rPr>
          <w:sz w:val="24"/>
        </w:rPr>
      </w:pPr>
      <w:r>
        <w:rPr>
          <w:sz w:val="24"/>
        </w:rPr>
        <w:t>Aspek</w:t>
      </w:r>
      <w:r>
        <w:rPr>
          <w:spacing w:val="-2"/>
          <w:sz w:val="24"/>
        </w:rPr>
        <w:t xml:space="preserve"> control.</w:t>
      </w:r>
    </w:p>
    <w:p w:rsidR="000857F9" w:rsidRDefault="000857F9">
      <w:pPr>
        <w:pStyle w:val="ListParagraph"/>
        <w:jc w:val="both"/>
        <w:rPr>
          <w:sz w:val="24"/>
        </w:rPr>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ListParagraph"/>
        <w:numPr>
          <w:ilvl w:val="0"/>
          <w:numId w:val="16"/>
        </w:numPr>
        <w:tabs>
          <w:tab w:val="left" w:pos="1420"/>
        </w:tabs>
        <w:jc w:val="both"/>
        <w:rPr>
          <w:sz w:val="24"/>
        </w:rPr>
      </w:pPr>
      <w:r>
        <w:rPr>
          <w:sz w:val="24"/>
        </w:rPr>
        <w:t>Aspek</w:t>
      </w:r>
      <w:r>
        <w:rPr>
          <w:spacing w:val="-2"/>
          <w:sz w:val="24"/>
        </w:rPr>
        <w:t xml:space="preserve"> respon.</w:t>
      </w:r>
    </w:p>
    <w:p w:rsidR="000857F9" w:rsidRDefault="000857F9">
      <w:pPr>
        <w:pStyle w:val="BodyText"/>
      </w:pPr>
    </w:p>
    <w:p w:rsidR="000857F9" w:rsidRDefault="00196ABF">
      <w:pPr>
        <w:pStyle w:val="ListParagraph"/>
        <w:numPr>
          <w:ilvl w:val="0"/>
          <w:numId w:val="16"/>
        </w:numPr>
        <w:tabs>
          <w:tab w:val="left" w:pos="1420"/>
        </w:tabs>
        <w:jc w:val="both"/>
        <w:rPr>
          <w:sz w:val="24"/>
        </w:rPr>
      </w:pPr>
      <w:r>
        <w:rPr>
          <w:sz w:val="24"/>
        </w:rPr>
        <w:t>Aspek</w:t>
      </w:r>
      <w:r>
        <w:rPr>
          <w:spacing w:val="-2"/>
          <w:sz w:val="24"/>
        </w:rPr>
        <w:t xml:space="preserve"> penerimaan.</w:t>
      </w:r>
    </w:p>
    <w:p w:rsidR="000857F9" w:rsidRDefault="000857F9">
      <w:pPr>
        <w:pStyle w:val="BodyText"/>
      </w:pPr>
    </w:p>
    <w:p w:rsidR="000857F9" w:rsidRDefault="00196ABF">
      <w:pPr>
        <w:pStyle w:val="BodyText"/>
        <w:spacing w:line="480" w:lineRule="auto"/>
        <w:ind w:left="568" w:firstLine="492"/>
      </w:pPr>
      <w:r>
        <w:rPr>
          <w:noProof/>
          <w:lang w:val="en-US"/>
        </w:rPr>
        <w:drawing>
          <wp:anchor distT="0" distB="0" distL="0" distR="0" simplePos="0" relativeHeight="477797376"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7" cstate="print"/>
                    <a:stretch>
                      <a:fillRect/>
                    </a:stretch>
                  </pic:blipFill>
                  <pic:spPr>
                    <a:xfrm>
                      <a:off x="0" y="0"/>
                      <a:ext cx="5397499" cy="5321299"/>
                    </a:xfrm>
                    <a:prstGeom prst="rect">
                      <a:avLst/>
                    </a:prstGeom>
                  </pic:spPr>
                </pic:pic>
              </a:graphicData>
            </a:graphic>
          </wp:anchor>
        </w:drawing>
      </w:r>
      <w:r>
        <w:t>Dari penjelasan di atas dapat di simpulkan beberapa aspek-aspek pola asuh</w:t>
      </w:r>
      <w:r>
        <w:rPr>
          <w:spacing w:val="40"/>
        </w:rPr>
        <w:t xml:space="preserve"> </w:t>
      </w:r>
      <w:r>
        <w:t>otoriter yaitu: kontrol, tuntutan kedewasaan, kasih sayang dan komunikasi</w:t>
      </w:r>
    </w:p>
    <w:p w:rsidR="000857F9" w:rsidRDefault="00196ABF">
      <w:pPr>
        <w:pStyle w:val="Heading3"/>
        <w:numPr>
          <w:ilvl w:val="2"/>
          <w:numId w:val="19"/>
        </w:numPr>
        <w:tabs>
          <w:tab w:val="left" w:pos="1288"/>
        </w:tabs>
      </w:pPr>
      <w:bookmarkStart w:id="19" w:name="_TOC_250036"/>
      <w:r>
        <w:t>Faktor-Faktor</w:t>
      </w:r>
      <w:r>
        <w:rPr>
          <w:spacing w:val="-4"/>
        </w:rPr>
        <w:t xml:space="preserve"> </w:t>
      </w:r>
      <w:r>
        <w:t>Pola</w:t>
      </w:r>
      <w:r>
        <w:rPr>
          <w:spacing w:val="-2"/>
        </w:rPr>
        <w:t xml:space="preserve"> </w:t>
      </w:r>
      <w:r>
        <w:t xml:space="preserve">Asuh </w:t>
      </w:r>
      <w:bookmarkEnd w:id="19"/>
      <w:r>
        <w:rPr>
          <w:spacing w:val="-2"/>
        </w:rPr>
        <w:t>Otoriter</w:t>
      </w:r>
    </w:p>
    <w:p w:rsidR="000857F9" w:rsidRDefault="000857F9">
      <w:pPr>
        <w:pStyle w:val="BodyText"/>
        <w:spacing w:before="1"/>
        <w:rPr>
          <w:b/>
        </w:rPr>
      </w:pPr>
    </w:p>
    <w:p w:rsidR="000857F9" w:rsidRDefault="00196ABF">
      <w:pPr>
        <w:pStyle w:val="BodyText"/>
        <w:spacing w:line="480" w:lineRule="auto"/>
        <w:ind w:left="568" w:firstLine="480"/>
      </w:pPr>
      <w:r>
        <w:t>Menurut Maccoby (2002)</w:t>
      </w:r>
      <w:r>
        <w:rPr>
          <w:spacing w:val="-1"/>
        </w:rPr>
        <w:t xml:space="preserve"> </w:t>
      </w:r>
      <w:r>
        <w:t>ada</w:t>
      </w:r>
      <w:r>
        <w:rPr>
          <w:spacing w:val="-1"/>
        </w:rPr>
        <w:t xml:space="preserve"> </w:t>
      </w:r>
      <w:r>
        <w:t>beberapa</w:t>
      </w:r>
      <w:r>
        <w:rPr>
          <w:spacing w:val="-1"/>
        </w:rPr>
        <w:t xml:space="preserve"> </w:t>
      </w:r>
      <w:r>
        <w:t>factor yang mempengaruhi pola asuh otoriter yaitu:</w:t>
      </w:r>
    </w:p>
    <w:p w:rsidR="000857F9" w:rsidRDefault="00196ABF">
      <w:pPr>
        <w:pStyle w:val="ListParagraph"/>
        <w:numPr>
          <w:ilvl w:val="3"/>
          <w:numId w:val="19"/>
        </w:numPr>
        <w:tabs>
          <w:tab w:val="left" w:pos="1407"/>
        </w:tabs>
        <w:ind w:left="1407" w:hanging="359"/>
        <w:jc w:val="both"/>
        <w:rPr>
          <w:sz w:val="24"/>
        </w:rPr>
      </w:pPr>
      <w:r>
        <w:rPr>
          <w:sz w:val="24"/>
        </w:rPr>
        <w:t xml:space="preserve">Sosial </w:t>
      </w:r>
      <w:r>
        <w:rPr>
          <w:spacing w:val="-2"/>
          <w:sz w:val="24"/>
        </w:rPr>
        <w:t>Ekonomi</w:t>
      </w:r>
    </w:p>
    <w:p w:rsidR="000857F9" w:rsidRDefault="000857F9">
      <w:pPr>
        <w:pStyle w:val="BodyText"/>
      </w:pPr>
    </w:p>
    <w:p w:rsidR="000857F9" w:rsidRDefault="00196ABF">
      <w:pPr>
        <w:pStyle w:val="BodyText"/>
        <w:spacing w:line="480" w:lineRule="auto"/>
        <w:ind w:left="1408" w:right="138" w:firstLine="600"/>
        <w:jc w:val="both"/>
      </w:pPr>
      <w:r>
        <w:t xml:space="preserve">Lingkungan sosial berkaitan dengan pola hubungan sosial atau pergaulan yang dibentuk oleh orangtua maupun anak dengan lingkungan sekitarnya. Anak yang sosial ekonominya rendah cenderung tidak melanjutkan pendidikan ke jenjang yang lebih tinggi atau bahkan </w:t>
      </w:r>
      <w:r>
        <w:t>tidak pernah mengenal bangku pendidikan sama sekali karena terkendala oleh status sosial ekonomi.</w:t>
      </w:r>
    </w:p>
    <w:p w:rsidR="000857F9" w:rsidRDefault="00196ABF">
      <w:pPr>
        <w:pStyle w:val="ListParagraph"/>
        <w:numPr>
          <w:ilvl w:val="3"/>
          <w:numId w:val="19"/>
        </w:numPr>
        <w:tabs>
          <w:tab w:val="left" w:pos="1408"/>
        </w:tabs>
        <w:spacing w:before="1"/>
        <w:ind w:left="1408"/>
        <w:jc w:val="both"/>
        <w:rPr>
          <w:sz w:val="24"/>
        </w:rPr>
      </w:pPr>
      <w:r>
        <w:rPr>
          <w:spacing w:val="-2"/>
          <w:sz w:val="24"/>
        </w:rPr>
        <w:t>Pendidikan</w:t>
      </w:r>
    </w:p>
    <w:p w:rsidR="000857F9" w:rsidRDefault="00196ABF">
      <w:pPr>
        <w:pStyle w:val="BodyText"/>
        <w:spacing w:before="276" w:line="480" w:lineRule="auto"/>
        <w:ind w:left="1408" w:right="141" w:firstLine="600"/>
        <w:jc w:val="both"/>
      </w:pPr>
      <w:r>
        <w:t>Pendidikan berarti bimbingan atau pertolongan yang diberikan dengan sengaja terhadap anak didik oleh orang dewasa agar ia menjadi dewasa. Latar bel</w:t>
      </w:r>
      <w:r>
        <w:t>akang pendidikan orang tua dapat mempengaruhi pola pikir orang tua baik formal maupun non formal kemudian juga berpengaruh pada aspirasi atau harapan orang tua kepada anaknya.</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ListParagraph"/>
        <w:numPr>
          <w:ilvl w:val="3"/>
          <w:numId w:val="19"/>
        </w:numPr>
        <w:tabs>
          <w:tab w:val="left" w:pos="1407"/>
        </w:tabs>
        <w:ind w:left="1407" w:hanging="359"/>
        <w:jc w:val="both"/>
        <w:rPr>
          <w:sz w:val="24"/>
        </w:rPr>
      </w:pPr>
      <w:r>
        <w:rPr>
          <w:sz w:val="24"/>
        </w:rPr>
        <w:t>Nilai-nilai</w:t>
      </w:r>
      <w:r>
        <w:rPr>
          <w:spacing w:val="-2"/>
          <w:sz w:val="24"/>
        </w:rPr>
        <w:t xml:space="preserve"> </w:t>
      </w:r>
      <w:r>
        <w:rPr>
          <w:sz w:val="24"/>
        </w:rPr>
        <w:t>Agama</w:t>
      </w:r>
      <w:r>
        <w:rPr>
          <w:spacing w:val="-1"/>
          <w:sz w:val="24"/>
        </w:rPr>
        <w:t xml:space="preserve"> </w:t>
      </w:r>
      <w:r>
        <w:rPr>
          <w:sz w:val="24"/>
        </w:rPr>
        <w:t>yang</w:t>
      </w:r>
      <w:r>
        <w:rPr>
          <w:spacing w:val="-2"/>
          <w:sz w:val="24"/>
        </w:rPr>
        <w:t xml:space="preserve"> </w:t>
      </w:r>
      <w:r>
        <w:rPr>
          <w:sz w:val="24"/>
        </w:rPr>
        <w:t>dianut</w:t>
      </w:r>
      <w:r>
        <w:rPr>
          <w:spacing w:val="-1"/>
          <w:sz w:val="24"/>
        </w:rPr>
        <w:t xml:space="preserve"> </w:t>
      </w:r>
      <w:r>
        <w:rPr>
          <w:sz w:val="24"/>
        </w:rPr>
        <w:t>Orang</w:t>
      </w:r>
      <w:r>
        <w:rPr>
          <w:spacing w:val="-1"/>
          <w:sz w:val="24"/>
        </w:rPr>
        <w:t xml:space="preserve"> </w:t>
      </w:r>
      <w:r>
        <w:rPr>
          <w:spacing w:val="-5"/>
          <w:sz w:val="24"/>
        </w:rPr>
        <w:t>tua</w:t>
      </w:r>
    </w:p>
    <w:p w:rsidR="000857F9" w:rsidRDefault="000857F9">
      <w:pPr>
        <w:pStyle w:val="BodyText"/>
      </w:pPr>
    </w:p>
    <w:p w:rsidR="000857F9" w:rsidRDefault="00196ABF">
      <w:pPr>
        <w:pStyle w:val="BodyText"/>
        <w:spacing w:line="480" w:lineRule="auto"/>
        <w:ind w:left="1408" w:right="144" w:firstLine="600"/>
        <w:jc w:val="both"/>
      </w:pPr>
      <w:r>
        <w:rPr>
          <w:noProof/>
          <w:lang w:val="en-US"/>
        </w:rPr>
        <w:drawing>
          <wp:anchor distT="0" distB="0" distL="0" distR="0" simplePos="0" relativeHeight="477797888"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7" cstate="print"/>
                    <a:stretch>
                      <a:fillRect/>
                    </a:stretch>
                  </pic:blipFill>
                  <pic:spPr>
                    <a:xfrm>
                      <a:off x="0" y="0"/>
                      <a:ext cx="5397499" cy="5321299"/>
                    </a:xfrm>
                    <a:prstGeom prst="rect">
                      <a:avLst/>
                    </a:prstGeom>
                  </pic:spPr>
                </pic:pic>
              </a:graphicData>
            </a:graphic>
          </wp:anchor>
        </w:drawing>
      </w:r>
      <w:r>
        <w:t>Nilai-nilai agama j</w:t>
      </w:r>
      <w:r>
        <w:t>uga menjadi salah satu hal yang penting yang ditanamkan orang tua pada</w:t>
      </w:r>
      <w:r>
        <w:rPr>
          <w:spacing w:val="-1"/>
        </w:rPr>
        <w:t xml:space="preserve"> </w:t>
      </w:r>
      <w:r>
        <w:t>anak dalam pengasuhan yang mereka</w:t>
      </w:r>
      <w:r>
        <w:rPr>
          <w:spacing w:val="-1"/>
        </w:rPr>
        <w:t xml:space="preserve"> </w:t>
      </w:r>
      <w:r>
        <w:t>lakukan sehingga lembaga keagamaan juga turut berperan didalamnya.</w:t>
      </w:r>
    </w:p>
    <w:p w:rsidR="000857F9" w:rsidRDefault="00196ABF">
      <w:pPr>
        <w:pStyle w:val="ListParagraph"/>
        <w:numPr>
          <w:ilvl w:val="3"/>
          <w:numId w:val="19"/>
        </w:numPr>
        <w:tabs>
          <w:tab w:val="left" w:pos="1408"/>
        </w:tabs>
        <w:ind w:left="1408"/>
        <w:jc w:val="both"/>
        <w:rPr>
          <w:sz w:val="24"/>
        </w:rPr>
      </w:pPr>
      <w:r>
        <w:rPr>
          <w:spacing w:val="-2"/>
          <w:sz w:val="24"/>
        </w:rPr>
        <w:t>Kepribadian</w:t>
      </w:r>
    </w:p>
    <w:p w:rsidR="000857F9" w:rsidRDefault="000857F9">
      <w:pPr>
        <w:pStyle w:val="BodyText"/>
        <w:spacing w:before="1"/>
      </w:pPr>
    </w:p>
    <w:p w:rsidR="000857F9" w:rsidRDefault="00196ABF">
      <w:pPr>
        <w:pStyle w:val="BodyText"/>
        <w:spacing w:line="480" w:lineRule="auto"/>
        <w:ind w:left="1408" w:right="137" w:firstLine="600"/>
        <w:jc w:val="both"/>
      </w:pPr>
      <w:r>
        <w:t>Dalam mengasuh anak, orang tua bukan hanya mampu mengkomunikasikan fakt</w:t>
      </w:r>
      <w:r>
        <w:t>a, gagasan dan pengetahuan saja, melainkan membantu menumbuh kembangkan kepribadian anak. Pendapat tersebut merujuk pada teori Humanistik yang menitikberatkan pendidikan bertumpu</w:t>
      </w:r>
      <w:r>
        <w:rPr>
          <w:spacing w:val="-12"/>
        </w:rPr>
        <w:t xml:space="preserve"> </w:t>
      </w:r>
      <w:r>
        <w:t>pada</w:t>
      </w:r>
      <w:r>
        <w:rPr>
          <w:spacing w:val="-13"/>
        </w:rPr>
        <w:t xml:space="preserve"> </w:t>
      </w:r>
      <w:r>
        <w:t>peserta</w:t>
      </w:r>
      <w:r>
        <w:rPr>
          <w:spacing w:val="-13"/>
        </w:rPr>
        <w:t xml:space="preserve"> </w:t>
      </w:r>
      <w:r>
        <w:t>didik,</w:t>
      </w:r>
      <w:r>
        <w:rPr>
          <w:spacing w:val="-12"/>
        </w:rPr>
        <w:t xml:space="preserve"> </w:t>
      </w:r>
      <w:r>
        <w:t>artinya</w:t>
      </w:r>
      <w:r>
        <w:rPr>
          <w:spacing w:val="-12"/>
        </w:rPr>
        <w:t xml:space="preserve"> </w:t>
      </w:r>
      <w:r>
        <w:t>anak</w:t>
      </w:r>
      <w:r>
        <w:rPr>
          <w:spacing w:val="-12"/>
        </w:rPr>
        <w:t xml:space="preserve"> </w:t>
      </w:r>
      <w:r>
        <w:t>perlu</w:t>
      </w:r>
      <w:r>
        <w:rPr>
          <w:spacing w:val="-12"/>
        </w:rPr>
        <w:t xml:space="preserve"> </w:t>
      </w:r>
      <w:r>
        <w:t>mendapat</w:t>
      </w:r>
      <w:r>
        <w:rPr>
          <w:spacing w:val="-12"/>
        </w:rPr>
        <w:t xml:space="preserve"> </w:t>
      </w:r>
      <w:r>
        <w:t>perhatian</w:t>
      </w:r>
      <w:r>
        <w:rPr>
          <w:spacing w:val="-11"/>
        </w:rPr>
        <w:t xml:space="preserve"> </w:t>
      </w:r>
      <w:r>
        <w:t>dalam membangun sis</w:t>
      </w:r>
      <w:r>
        <w:t>tem pendidikan. Apabila anak telah menunjukkan gejala- gejala yang kurang baik, berarti mereka sudah tidak menunjukkan niat belajar</w:t>
      </w:r>
      <w:r>
        <w:rPr>
          <w:spacing w:val="-3"/>
        </w:rPr>
        <w:t xml:space="preserve"> </w:t>
      </w:r>
      <w:r>
        <w:t>yang</w:t>
      </w:r>
      <w:r>
        <w:rPr>
          <w:spacing w:val="-2"/>
        </w:rPr>
        <w:t xml:space="preserve"> </w:t>
      </w:r>
      <w:r>
        <w:t>sesungguhnya.</w:t>
      </w:r>
      <w:r>
        <w:rPr>
          <w:spacing w:val="-2"/>
        </w:rPr>
        <w:t xml:space="preserve"> </w:t>
      </w:r>
      <w:r>
        <w:t>Kalau</w:t>
      </w:r>
      <w:r>
        <w:rPr>
          <w:spacing w:val="-3"/>
        </w:rPr>
        <w:t xml:space="preserve"> </w:t>
      </w:r>
      <w:r>
        <w:t>gejala</w:t>
      </w:r>
      <w:r>
        <w:rPr>
          <w:spacing w:val="-3"/>
        </w:rPr>
        <w:t xml:space="preserve"> </w:t>
      </w:r>
      <w:r>
        <w:t>ini</w:t>
      </w:r>
      <w:r>
        <w:rPr>
          <w:spacing w:val="-2"/>
        </w:rPr>
        <w:t xml:space="preserve"> </w:t>
      </w:r>
      <w:r>
        <w:t>dibiarkan</w:t>
      </w:r>
      <w:r>
        <w:rPr>
          <w:spacing w:val="-2"/>
        </w:rPr>
        <w:t xml:space="preserve"> </w:t>
      </w:r>
      <w:r>
        <w:t>terus</w:t>
      </w:r>
      <w:r>
        <w:rPr>
          <w:spacing w:val="-2"/>
        </w:rPr>
        <w:t xml:space="preserve"> </w:t>
      </w:r>
      <w:r>
        <w:t>akan menjadi masalah di dalam mencapai keberhasilan belajarnya.</w:t>
      </w:r>
    </w:p>
    <w:p w:rsidR="000857F9" w:rsidRDefault="00196ABF">
      <w:pPr>
        <w:pStyle w:val="ListParagraph"/>
        <w:numPr>
          <w:ilvl w:val="3"/>
          <w:numId w:val="19"/>
        </w:numPr>
        <w:tabs>
          <w:tab w:val="left" w:pos="1407"/>
        </w:tabs>
        <w:spacing w:before="1"/>
        <w:ind w:left="1407" w:hanging="359"/>
        <w:jc w:val="both"/>
        <w:rPr>
          <w:sz w:val="24"/>
        </w:rPr>
      </w:pPr>
      <w:r>
        <w:rPr>
          <w:sz w:val="24"/>
        </w:rPr>
        <w:t>Jumlah</w:t>
      </w:r>
      <w:r>
        <w:rPr>
          <w:spacing w:val="-2"/>
          <w:sz w:val="24"/>
        </w:rPr>
        <w:t xml:space="preserve"> </w:t>
      </w:r>
      <w:r>
        <w:rPr>
          <w:spacing w:val="-4"/>
          <w:sz w:val="24"/>
        </w:rPr>
        <w:t>Anak</w:t>
      </w:r>
    </w:p>
    <w:p w:rsidR="000857F9" w:rsidRDefault="00196ABF">
      <w:pPr>
        <w:pStyle w:val="BodyText"/>
        <w:spacing w:before="276" w:line="480" w:lineRule="auto"/>
        <w:ind w:left="1408" w:right="145" w:firstLine="600"/>
        <w:jc w:val="both"/>
      </w:pPr>
      <w:r>
        <w:t>Jumlah anak yang dimiliki keluarga akan mempengaruhi pola asuh yang diterapkan orangtua. Semakin banyak jumlah anak dalam keluarga, maka ada kecenderungan bahwa orangtua tidak begitu menerapkan pola pengasuhan secara maksimal pada anak karena perhatia</w:t>
      </w:r>
      <w:r>
        <w:t>n dan waktunya terbagi antara anak yang satu dengan anak yang lainnya.</w:t>
      </w:r>
    </w:p>
    <w:p w:rsidR="000857F9" w:rsidRDefault="00196ABF">
      <w:pPr>
        <w:pStyle w:val="BodyText"/>
        <w:spacing w:line="480" w:lineRule="auto"/>
        <w:ind w:left="568" w:right="139" w:firstLine="720"/>
        <w:jc w:val="both"/>
      </w:pPr>
      <w:r>
        <w:t>Dari faktor diatas dapat di tarik kesimpulan bahwa pola asuh otoriter ini berdampak</w:t>
      </w:r>
      <w:r>
        <w:rPr>
          <w:spacing w:val="13"/>
        </w:rPr>
        <w:t xml:space="preserve"> </w:t>
      </w:r>
      <w:r>
        <w:t>kepada</w:t>
      </w:r>
      <w:r>
        <w:rPr>
          <w:spacing w:val="14"/>
        </w:rPr>
        <w:t xml:space="preserve"> </w:t>
      </w:r>
      <w:r>
        <w:t>prilaku</w:t>
      </w:r>
      <w:r>
        <w:rPr>
          <w:spacing w:val="15"/>
        </w:rPr>
        <w:t xml:space="preserve"> </w:t>
      </w:r>
      <w:r>
        <w:t>agresif</w:t>
      </w:r>
      <w:r>
        <w:rPr>
          <w:spacing w:val="15"/>
        </w:rPr>
        <w:t xml:space="preserve"> </w:t>
      </w:r>
      <w:r>
        <w:t>anak</w:t>
      </w:r>
      <w:r>
        <w:rPr>
          <w:spacing w:val="15"/>
        </w:rPr>
        <w:t xml:space="preserve"> </w:t>
      </w:r>
      <w:r>
        <w:t>dikarenakan</w:t>
      </w:r>
      <w:r>
        <w:rPr>
          <w:spacing w:val="15"/>
        </w:rPr>
        <w:t xml:space="preserve"> </w:t>
      </w:r>
      <w:r>
        <w:t>kurangnya</w:t>
      </w:r>
      <w:r>
        <w:rPr>
          <w:spacing w:val="14"/>
        </w:rPr>
        <w:t xml:space="preserve"> </w:t>
      </w:r>
      <w:r>
        <w:t>pendidikan</w:t>
      </w:r>
      <w:r>
        <w:rPr>
          <w:spacing w:val="16"/>
        </w:rPr>
        <w:t xml:space="preserve"> </w:t>
      </w:r>
      <w:r>
        <w:rPr>
          <w:spacing w:val="-2"/>
        </w:rPr>
        <w:t>orang</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568"/>
      </w:pPr>
      <w:r>
        <w:t>tua</w:t>
      </w:r>
      <w:r>
        <w:rPr>
          <w:spacing w:val="40"/>
        </w:rPr>
        <w:t xml:space="preserve"> </w:t>
      </w:r>
      <w:r>
        <w:t>dalam</w:t>
      </w:r>
      <w:r>
        <w:rPr>
          <w:spacing w:val="40"/>
        </w:rPr>
        <w:t xml:space="preserve"> </w:t>
      </w:r>
      <w:r>
        <w:t>mener</w:t>
      </w:r>
      <w:r>
        <w:t>apkan</w:t>
      </w:r>
      <w:r>
        <w:rPr>
          <w:spacing w:val="40"/>
        </w:rPr>
        <w:t xml:space="preserve"> </w:t>
      </w:r>
      <w:r>
        <w:t>pola</w:t>
      </w:r>
      <w:r>
        <w:rPr>
          <w:spacing w:val="40"/>
        </w:rPr>
        <w:t xml:space="preserve"> </w:t>
      </w:r>
      <w:r>
        <w:t>asuh</w:t>
      </w:r>
      <w:r>
        <w:rPr>
          <w:spacing w:val="40"/>
        </w:rPr>
        <w:t xml:space="preserve"> </w:t>
      </w:r>
      <w:r>
        <w:t>dan</w:t>
      </w:r>
      <w:r>
        <w:rPr>
          <w:spacing w:val="40"/>
        </w:rPr>
        <w:t xml:space="preserve"> </w:t>
      </w:r>
      <w:r>
        <w:t>akan</w:t>
      </w:r>
      <w:r>
        <w:rPr>
          <w:spacing w:val="40"/>
        </w:rPr>
        <w:t xml:space="preserve"> </w:t>
      </w:r>
      <w:r>
        <w:t>berdampak</w:t>
      </w:r>
      <w:r>
        <w:rPr>
          <w:spacing w:val="40"/>
        </w:rPr>
        <w:t xml:space="preserve"> </w:t>
      </w:r>
      <w:r>
        <w:t>pada</w:t>
      </w:r>
      <w:r>
        <w:rPr>
          <w:spacing w:val="40"/>
        </w:rPr>
        <w:t xml:space="preserve"> </w:t>
      </w:r>
      <w:r>
        <w:t>kehidupan</w:t>
      </w:r>
      <w:r>
        <w:rPr>
          <w:spacing w:val="40"/>
        </w:rPr>
        <w:t xml:space="preserve"> </w:t>
      </w:r>
      <w:r>
        <w:t>anak</w:t>
      </w:r>
      <w:r>
        <w:rPr>
          <w:spacing w:val="40"/>
        </w:rPr>
        <w:t xml:space="preserve"> </w:t>
      </w:r>
      <w:r>
        <w:rPr>
          <w:spacing w:val="-2"/>
        </w:rPr>
        <w:t>kedepannya.</w:t>
      </w:r>
    </w:p>
    <w:p w:rsidR="000857F9" w:rsidRDefault="00196ABF">
      <w:pPr>
        <w:pStyle w:val="Heading3"/>
        <w:numPr>
          <w:ilvl w:val="1"/>
          <w:numId w:val="19"/>
        </w:numPr>
        <w:tabs>
          <w:tab w:val="left" w:pos="1048"/>
        </w:tabs>
        <w:ind w:left="1048" w:hanging="480"/>
        <w:jc w:val="left"/>
      </w:pPr>
      <w:bookmarkStart w:id="20" w:name="_TOC_250035"/>
      <w:r>
        <w:t>Etika</w:t>
      </w:r>
      <w:bookmarkEnd w:id="20"/>
      <w:r>
        <w:rPr>
          <w:spacing w:val="-2"/>
        </w:rPr>
        <w:t xml:space="preserve"> Komunikasi</w:t>
      </w:r>
    </w:p>
    <w:p w:rsidR="000857F9" w:rsidRDefault="000857F9">
      <w:pPr>
        <w:pStyle w:val="BodyText"/>
        <w:rPr>
          <w:b/>
        </w:rPr>
      </w:pPr>
    </w:p>
    <w:p w:rsidR="000857F9" w:rsidRDefault="00196ABF">
      <w:pPr>
        <w:pStyle w:val="Heading3"/>
        <w:numPr>
          <w:ilvl w:val="2"/>
          <w:numId w:val="19"/>
        </w:numPr>
        <w:tabs>
          <w:tab w:val="left" w:pos="1276"/>
        </w:tabs>
        <w:ind w:left="1276"/>
      </w:pPr>
      <w:r>
        <w:rPr>
          <w:noProof/>
          <w:lang w:val="en-US"/>
        </w:rPr>
        <w:drawing>
          <wp:anchor distT="0" distB="0" distL="0" distR="0" simplePos="0" relativeHeight="477798400"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7" cstate="print"/>
                    <a:stretch>
                      <a:fillRect/>
                    </a:stretch>
                  </pic:blipFill>
                  <pic:spPr>
                    <a:xfrm>
                      <a:off x="0" y="0"/>
                      <a:ext cx="5397499" cy="5321299"/>
                    </a:xfrm>
                    <a:prstGeom prst="rect">
                      <a:avLst/>
                    </a:prstGeom>
                  </pic:spPr>
                </pic:pic>
              </a:graphicData>
            </a:graphic>
          </wp:anchor>
        </w:drawing>
      </w:r>
      <w:bookmarkStart w:id="21" w:name="_TOC_250034"/>
      <w:r>
        <w:t>Pengertian</w:t>
      </w:r>
      <w:r>
        <w:rPr>
          <w:spacing w:val="-5"/>
        </w:rPr>
        <w:t xml:space="preserve"> </w:t>
      </w:r>
      <w:r>
        <w:t>Etika</w:t>
      </w:r>
      <w:r>
        <w:rPr>
          <w:spacing w:val="-4"/>
        </w:rPr>
        <w:t xml:space="preserve"> </w:t>
      </w:r>
      <w:bookmarkEnd w:id="21"/>
      <w:r>
        <w:rPr>
          <w:spacing w:val="-2"/>
        </w:rPr>
        <w:t>Komunikasi</w:t>
      </w:r>
    </w:p>
    <w:p w:rsidR="000857F9" w:rsidRDefault="000857F9">
      <w:pPr>
        <w:pStyle w:val="BodyText"/>
        <w:rPr>
          <w:b/>
        </w:rPr>
      </w:pPr>
    </w:p>
    <w:p w:rsidR="000857F9" w:rsidRDefault="00196ABF">
      <w:pPr>
        <w:pStyle w:val="BodyText"/>
        <w:spacing w:line="480" w:lineRule="auto"/>
        <w:ind w:left="556" w:right="137" w:firstLine="720"/>
        <w:jc w:val="both"/>
      </w:pPr>
      <w:r>
        <w:t>Secara etimologis istilah etika</w:t>
      </w:r>
      <w:r>
        <w:rPr>
          <w:spacing w:val="-1"/>
        </w:rPr>
        <w:t xml:space="preserve"> </w:t>
      </w:r>
      <w:r>
        <w:t>berasal dari bahasa</w:t>
      </w:r>
      <w:r>
        <w:rPr>
          <w:spacing w:val="-1"/>
        </w:rPr>
        <w:t xml:space="preserve"> </w:t>
      </w:r>
      <w:r>
        <w:t xml:space="preserve">Yunani kuno yaitu </w:t>
      </w:r>
      <w:r>
        <w:rPr>
          <w:i/>
        </w:rPr>
        <w:t xml:space="preserve">ethos </w:t>
      </w:r>
      <w:r>
        <w:t>yang</w:t>
      </w:r>
      <w:r>
        <w:rPr>
          <w:spacing w:val="-15"/>
        </w:rPr>
        <w:t xml:space="preserve"> </w:t>
      </w:r>
      <w:r>
        <w:t>berarti</w:t>
      </w:r>
      <w:r>
        <w:rPr>
          <w:spacing w:val="-15"/>
        </w:rPr>
        <w:t xml:space="preserve"> </w:t>
      </w:r>
      <w:r>
        <w:t>tempat</w:t>
      </w:r>
      <w:r>
        <w:rPr>
          <w:spacing w:val="-15"/>
        </w:rPr>
        <w:t xml:space="preserve"> </w:t>
      </w:r>
      <w:r>
        <w:t>tinggal</w:t>
      </w:r>
      <w:r>
        <w:rPr>
          <w:spacing w:val="-15"/>
        </w:rPr>
        <w:t xml:space="preserve"> </w:t>
      </w:r>
      <w:r>
        <w:t>yang</w:t>
      </w:r>
      <w:r>
        <w:rPr>
          <w:spacing w:val="-15"/>
        </w:rPr>
        <w:t xml:space="preserve"> </w:t>
      </w:r>
      <w:r>
        <w:t>biasa,</w:t>
      </w:r>
      <w:r>
        <w:rPr>
          <w:spacing w:val="-15"/>
        </w:rPr>
        <w:t xml:space="preserve"> </w:t>
      </w:r>
      <w:r>
        <w:t>padang</w:t>
      </w:r>
      <w:r>
        <w:rPr>
          <w:spacing w:val="-15"/>
        </w:rPr>
        <w:t xml:space="preserve"> </w:t>
      </w:r>
      <w:r>
        <w:t>rumput,</w:t>
      </w:r>
      <w:r>
        <w:rPr>
          <w:spacing w:val="-15"/>
        </w:rPr>
        <w:t xml:space="preserve"> </w:t>
      </w:r>
      <w:r>
        <w:t>kandang,</w:t>
      </w:r>
      <w:r>
        <w:rPr>
          <w:spacing w:val="-15"/>
        </w:rPr>
        <w:t xml:space="preserve"> </w:t>
      </w:r>
      <w:r>
        <w:t>habitat,</w:t>
      </w:r>
      <w:r>
        <w:rPr>
          <w:spacing w:val="-15"/>
        </w:rPr>
        <w:t xml:space="preserve"> </w:t>
      </w:r>
      <w:r>
        <w:t>kebiasaan, adat,</w:t>
      </w:r>
      <w:r>
        <w:rPr>
          <w:spacing w:val="-13"/>
        </w:rPr>
        <w:t xml:space="preserve"> </w:t>
      </w:r>
      <w:r>
        <w:t>akhlak,</w:t>
      </w:r>
      <w:r>
        <w:rPr>
          <w:spacing w:val="-14"/>
        </w:rPr>
        <w:t xml:space="preserve"> </w:t>
      </w:r>
      <w:r>
        <w:t>watak,</w:t>
      </w:r>
      <w:r>
        <w:rPr>
          <w:spacing w:val="-14"/>
        </w:rPr>
        <w:t xml:space="preserve"> </w:t>
      </w:r>
      <w:r>
        <w:t>perasaan,</w:t>
      </w:r>
      <w:r>
        <w:rPr>
          <w:spacing w:val="-13"/>
        </w:rPr>
        <w:t xml:space="preserve"> </w:t>
      </w:r>
      <w:r>
        <w:t>sikap,</w:t>
      </w:r>
      <w:r>
        <w:rPr>
          <w:spacing w:val="-13"/>
        </w:rPr>
        <w:t xml:space="preserve"> </w:t>
      </w:r>
      <w:r>
        <w:t>cara</w:t>
      </w:r>
      <w:r>
        <w:rPr>
          <w:spacing w:val="-15"/>
        </w:rPr>
        <w:t xml:space="preserve"> </w:t>
      </w:r>
      <w:r>
        <w:t>berfikir.</w:t>
      </w:r>
      <w:r>
        <w:rPr>
          <w:spacing w:val="-9"/>
        </w:rPr>
        <w:t xml:space="preserve"> </w:t>
      </w:r>
      <w:r>
        <w:t>Etika</w:t>
      </w:r>
      <w:r>
        <w:rPr>
          <w:spacing w:val="-13"/>
        </w:rPr>
        <w:t xml:space="preserve"> </w:t>
      </w:r>
      <w:r>
        <w:t>komunikasi</w:t>
      </w:r>
      <w:r>
        <w:rPr>
          <w:spacing w:val="-12"/>
        </w:rPr>
        <w:t xml:space="preserve"> </w:t>
      </w:r>
      <w:r>
        <w:t>yang</w:t>
      </w:r>
      <w:r>
        <w:rPr>
          <w:spacing w:val="-13"/>
        </w:rPr>
        <w:t xml:space="preserve"> </w:t>
      </w:r>
      <w:r>
        <w:t>baik</w:t>
      </w:r>
      <w:r>
        <w:rPr>
          <w:spacing w:val="-13"/>
        </w:rPr>
        <w:t xml:space="preserve"> </w:t>
      </w:r>
      <w:r>
        <w:t>akan menciptakan hubungan yang baik dan harmonis antar manusia. Sebaliknya tanpa adanya</w:t>
      </w:r>
      <w:r>
        <w:rPr>
          <w:spacing w:val="-5"/>
        </w:rPr>
        <w:t xml:space="preserve"> </w:t>
      </w:r>
      <w:r>
        <w:t>pengetahuan</w:t>
      </w:r>
      <w:r>
        <w:rPr>
          <w:spacing w:val="-4"/>
        </w:rPr>
        <w:t xml:space="preserve"> </w:t>
      </w:r>
      <w:r>
        <w:t>etika</w:t>
      </w:r>
      <w:r>
        <w:rPr>
          <w:spacing w:val="-5"/>
        </w:rPr>
        <w:t xml:space="preserve"> </w:t>
      </w:r>
      <w:r>
        <w:t>komunikasi</w:t>
      </w:r>
      <w:r>
        <w:rPr>
          <w:spacing w:val="-4"/>
        </w:rPr>
        <w:t xml:space="preserve"> </w:t>
      </w:r>
      <w:r>
        <w:t>maka</w:t>
      </w:r>
      <w:r>
        <w:rPr>
          <w:spacing w:val="-3"/>
        </w:rPr>
        <w:t xml:space="preserve"> </w:t>
      </w:r>
      <w:r>
        <w:t>akan</w:t>
      </w:r>
      <w:r>
        <w:rPr>
          <w:spacing w:val="-2"/>
        </w:rPr>
        <w:t xml:space="preserve"> </w:t>
      </w:r>
      <w:r>
        <w:t>terjadinya</w:t>
      </w:r>
      <w:r>
        <w:rPr>
          <w:spacing w:val="-5"/>
        </w:rPr>
        <w:t xml:space="preserve"> </w:t>
      </w:r>
      <w:r>
        <w:t>kesalahpahaman</w:t>
      </w:r>
      <w:r>
        <w:rPr>
          <w:spacing w:val="-4"/>
        </w:rPr>
        <w:t xml:space="preserve"> </w:t>
      </w:r>
      <w:r>
        <w:t>yan</w:t>
      </w:r>
      <w:r>
        <w:t xml:space="preserve">g menimbulkan perselisihan dan pertengkaran yang dapat memecahbelahkan kehidupan manusia. Menurut (Hermanita, Asyah, </w:t>
      </w:r>
      <w:r>
        <w:rPr>
          <w:i/>
        </w:rPr>
        <w:t xml:space="preserve">and </w:t>
      </w:r>
      <w:r>
        <w:t>Lisma 2020) etika komunikasi</w:t>
      </w:r>
      <w:r>
        <w:rPr>
          <w:spacing w:val="-13"/>
        </w:rPr>
        <w:t xml:space="preserve"> </w:t>
      </w:r>
      <w:r>
        <w:t>adalah</w:t>
      </w:r>
      <w:r>
        <w:rPr>
          <w:spacing w:val="-15"/>
        </w:rPr>
        <w:t xml:space="preserve"> </w:t>
      </w:r>
      <w:r>
        <w:t>norma,</w:t>
      </w:r>
      <w:r>
        <w:rPr>
          <w:spacing w:val="-14"/>
        </w:rPr>
        <w:t xml:space="preserve"> </w:t>
      </w:r>
      <w:r>
        <w:t>nilai,</w:t>
      </w:r>
      <w:r>
        <w:rPr>
          <w:spacing w:val="-14"/>
        </w:rPr>
        <w:t xml:space="preserve"> </w:t>
      </w:r>
      <w:r>
        <w:t>atau</w:t>
      </w:r>
      <w:r>
        <w:rPr>
          <w:spacing w:val="-15"/>
        </w:rPr>
        <w:t xml:space="preserve"> </w:t>
      </w:r>
      <w:r>
        <w:t>ukuran</w:t>
      </w:r>
      <w:r>
        <w:rPr>
          <w:spacing w:val="-14"/>
        </w:rPr>
        <w:t xml:space="preserve"> </w:t>
      </w:r>
      <w:r>
        <w:t>tingkah</w:t>
      </w:r>
      <w:r>
        <w:rPr>
          <w:spacing w:val="-14"/>
        </w:rPr>
        <w:t xml:space="preserve"> </w:t>
      </w:r>
      <w:r>
        <w:t>laku</w:t>
      </w:r>
      <w:r>
        <w:rPr>
          <w:spacing w:val="-15"/>
        </w:rPr>
        <w:t xml:space="preserve"> </w:t>
      </w:r>
      <w:r>
        <w:t>dalam</w:t>
      </w:r>
      <w:r>
        <w:rPr>
          <w:spacing w:val="-14"/>
        </w:rPr>
        <w:t xml:space="preserve"> </w:t>
      </w:r>
      <w:r>
        <w:t>interaksi.</w:t>
      </w:r>
      <w:r>
        <w:rPr>
          <w:spacing w:val="-11"/>
        </w:rPr>
        <w:t xml:space="preserve"> </w:t>
      </w:r>
      <w:r>
        <w:t>Di</w:t>
      </w:r>
      <w:r>
        <w:rPr>
          <w:spacing w:val="-14"/>
        </w:rPr>
        <w:t xml:space="preserve"> </w:t>
      </w:r>
      <w:r>
        <w:t>dalam komunikasi terdapat komunikator dan komunikan yang harus saling menghargai satu sama lain, agar terjalinnya komunikasi yang efektif. Kefektifan sebuah komunikasi sangatlah ditentukan oleh sejauh mana komunikator maupun pihak komunikan memahami dan me</w:t>
      </w:r>
      <w:r>
        <w:t>mahami bahasa yang disampaikan pada saat perbincangan.</w:t>
      </w:r>
      <w:r>
        <w:rPr>
          <w:spacing w:val="-14"/>
        </w:rPr>
        <w:t xml:space="preserve"> </w:t>
      </w:r>
      <w:r>
        <w:t>Sebaliknya</w:t>
      </w:r>
      <w:r>
        <w:rPr>
          <w:spacing w:val="-15"/>
        </w:rPr>
        <w:t xml:space="preserve"> </w:t>
      </w:r>
      <w:r>
        <w:t>ketika</w:t>
      </w:r>
      <w:r>
        <w:rPr>
          <w:spacing w:val="-15"/>
        </w:rPr>
        <w:t xml:space="preserve"> </w:t>
      </w:r>
      <w:r>
        <w:t>pembicara</w:t>
      </w:r>
      <w:r>
        <w:rPr>
          <w:spacing w:val="-15"/>
        </w:rPr>
        <w:t xml:space="preserve"> </w:t>
      </w:r>
      <w:r>
        <w:t>dan</w:t>
      </w:r>
      <w:r>
        <w:rPr>
          <w:spacing w:val="-14"/>
        </w:rPr>
        <w:t xml:space="preserve"> </w:t>
      </w:r>
      <w:r>
        <w:t>pendengar</w:t>
      </w:r>
      <w:r>
        <w:rPr>
          <w:spacing w:val="-15"/>
        </w:rPr>
        <w:t xml:space="preserve"> </w:t>
      </w:r>
      <w:r>
        <w:t>tidak</w:t>
      </w:r>
      <w:r>
        <w:rPr>
          <w:spacing w:val="-14"/>
        </w:rPr>
        <w:t xml:space="preserve"> </w:t>
      </w:r>
      <w:r>
        <w:t>memahami</w:t>
      </w:r>
      <w:r>
        <w:rPr>
          <w:spacing w:val="-13"/>
        </w:rPr>
        <w:t xml:space="preserve"> </w:t>
      </w:r>
      <w:r>
        <w:t>bahasa yang disampaikan maka akan terjadi kegagalan dalam berkomunikasi</w:t>
      </w:r>
    </w:p>
    <w:p w:rsidR="000857F9" w:rsidRDefault="00196ABF">
      <w:pPr>
        <w:pStyle w:val="BodyText"/>
        <w:spacing w:before="2" w:line="480" w:lineRule="auto"/>
        <w:ind w:left="556" w:right="137" w:firstLine="720"/>
        <w:jc w:val="both"/>
      </w:pPr>
      <w:r>
        <w:t>Berdasarkan</w:t>
      </w:r>
      <w:r>
        <w:rPr>
          <w:spacing w:val="-15"/>
        </w:rPr>
        <w:t xml:space="preserve"> </w:t>
      </w:r>
      <w:r>
        <w:t>arti</w:t>
      </w:r>
      <w:r>
        <w:rPr>
          <w:spacing w:val="-15"/>
        </w:rPr>
        <w:t xml:space="preserve"> </w:t>
      </w:r>
      <w:r>
        <w:t>kata</w:t>
      </w:r>
      <w:r>
        <w:rPr>
          <w:spacing w:val="-15"/>
        </w:rPr>
        <w:t xml:space="preserve"> </w:t>
      </w:r>
      <w:r>
        <w:t>tersebut</w:t>
      </w:r>
      <w:r>
        <w:rPr>
          <w:spacing w:val="-15"/>
        </w:rPr>
        <w:t xml:space="preserve"> </w:t>
      </w:r>
      <w:r>
        <w:t>maka</w:t>
      </w:r>
      <w:r>
        <w:rPr>
          <w:spacing w:val="-15"/>
        </w:rPr>
        <w:t xml:space="preserve"> </w:t>
      </w:r>
      <w:r>
        <w:t>etika</w:t>
      </w:r>
      <w:r>
        <w:rPr>
          <w:spacing w:val="-15"/>
        </w:rPr>
        <w:t xml:space="preserve"> </w:t>
      </w:r>
      <w:r>
        <w:t>berarti</w:t>
      </w:r>
      <w:r>
        <w:rPr>
          <w:spacing w:val="-15"/>
        </w:rPr>
        <w:t xml:space="preserve"> </w:t>
      </w:r>
      <w:r>
        <w:t>ilmu</w:t>
      </w:r>
      <w:r>
        <w:rPr>
          <w:spacing w:val="-15"/>
        </w:rPr>
        <w:t xml:space="preserve"> </w:t>
      </w:r>
      <w:r>
        <w:t>tentang</w:t>
      </w:r>
      <w:r>
        <w:rPr>
          <w:spacing w:val="-15"/>
        </w:rPr>
        <w:t xml:space="preserve"> </w:t>
      </w:r>
      <w:r>
        <w:t>apa</w:t>
      </w:r>
      <w:r>
        <w:rPr>
          <w:spacing w:val="-15"/>
        </w:rPr>
        <w:t xml:space="preserve"> </w:t>
      </w:r>
      <w:r>
        <w:t>yang</w:t>
      </w:r>
      <w:r>
        <w:rPr>
          <w:spacing w:val="-15"/>
        </w:rPr>
        <w:t xml:space="preserve"> </w:t>
      </w:r>
      <w:r>
        <w:t>biasa dilakukan atau ilmu tentang adat kebiasaan (Bertens, 2004). Etika Komunikasi sangat penting dipahami dan dipelajari karena kesalahan dalam bersikap dan berprilaku</w:t>
      </w:r>
      <w:r>
        <w:rPr>
          <w:spacing w:val="-4"/>
        </w:rPr>
        <w:t xml:space="preserve"> </w:t>
      </w:r>
      <w:r>
        <w:t>atau</w:t>
      </w:r>
      <w:r>
        <w:rPr>
          <w:spacing w:val="-5"/>
        </w:rPr>
        <w:t xml:space="preserve"> </w:t>
      </w:r>
      <w:r>
        <w:t>kegagalan</w:t>
      </w:r>
      <w:r>
        <w:rPr>
          <w:spacing w:val="-4"/>
        </w:rPr>
        <w:t xml:space="preserve"> </w:t>
      </w:r>
      <w:r>
        <w:t>berkomunikasi</w:t>
      </w:r>
      <w:r>
        <w:rPr>
          <w:spacing w:val="-4"/>
        </w:rPr>
        <w:t xml:space="preserve"> </w:t>
      </w:r>
      <w:r>
        <w:t>menimbulkan</w:t>
      </w:r>
      <w:r>
        <w:rPr>
          <w:spacing w:val="-4"/>
        </w:rPr>
        <w:t xml:space="preserve"> </w:t>
      </w:r>
      <w:r>
        <w:t>kesalahpahaman.</w:t>
      </w:r>
      <w:r>
        <w:rPr>
          <w:spacing w:val="-2"/>
        </w:rPr>
        <w:t xml:space="preserve"> </w:t>
      </w:r>
      <w:r>
        <w:t>Menurut (Sari</w:t>
      </w:r>
      <w:r>
        <w:rPr>
          <w:spacing w:val="5"/>
        </w:rPr>
        <w:t xml:space="preserve"> </w:t>
      </w:r>
      <w:r>
        <w:t>2020)</w:t>
      </w:r>
      <w:r>
        <w:rPr>
          <w:spacing w:val="7"/>
        </w:rPr>
        <w:t xml:space="preserve"> </w:t>
      </w:r>
      <w:r>
        <w:t>etika</w:t>
      </w:r>
      <w:r>
        <w:rPr>
          <w:spacing w:val="7"/>
        </w:rPr>
        <w:t xml:space="preserve"> </w:t>
      </w:r>
      <w:r>
        <w:t>komu</w:t>
      </w:r>
      <w:r>
        <w:t>nikasi</w:t>
      </w:r>
      <w:r>
        <w:rPr>
          <w:spacing w:val="9"/>
        </w:rPr>
        <w:t xml:space="preserve"> </w:t>
      </w:r>
      <w:r>
        <w:t>adalah</w:t>
      </w:r>
      <w:r>
        <w:rPr>
          <w:spacing w:val="7"/>
        </w:rPr>
        <w:t xml:space="preserve"> </w:t>
      </w:r>
      <w:r>
        <w:t>norma,</w:t>
      </w:r>
      <w:r>
        <w:rPr>
          <w:spacing w:val="7"/>
        </w:rPr>
        <w:t xml:space="preserve"> </w:t>
      </w:r>
      <w:r>
        <w:t>nilai,</w:t>
      </w:r>
      <w:r>
        <w:rPr>
          <w:spacing w:val="11"/>
        </w:rPr>
        <w:t xml:space="preserve"> </w:t>
      </w:r>
      <w:r>
        <w:t>atau</w:t>
      </w:r>
      <w:r>
        <w:rPr>
          <w:spacing w:val="7"/>
        </w:rPr>
        <w:t xml:space="preserve"> </w:t>
      </w:r>
      <w:r>
        <w:t>ukuran</w:t>
      </w:r>
      <w:r>
        <w:rPr>
          <w:spacing w:val="8"/>
        </w:rPr>
        <w:t xml:space="preserve"> </w:t>
      </w:r>
      <w:r>
        <w:t>tingkah</w:t>
      </w:r>
      <w:r>
        <w:rPr>
          <w:spacing w:val="8"/>
        </w:rPr>
        <w:t xml:space="preserve"> </w:t>
      </w:r>
      <w:r>
        <w:t>laku</w:t>
      </w:r>
      <w:r>
        <w:rPr>
          <w:spacing w:val="10"/>
        </w:rPr>
        <w:t xml:space="preserve"> </w:t>
      </w:r>
      <w:r>
        <w:rPr>
          <w:spacing w:val="-2"/>
        </w:rPr>
        <w:t>dalam</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556" w:right="138"/>
        <w:jc w:val="both"/>
      </w:pPr>
      <w:r>
        <w:rPr>
          <w:noProof/>
          <w:lang w:val="en-US"/>
        </w:rPr>
        <w:drawing>
          <wp:anchor distT="0" distB="0" distL="0" distR="0" simplePos="0" relativeHeight="477798912"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7" cstate="print"/>
                    <a:stretch>
                      <a:fillRect/>
                    </a:stretch>
                  </pic:blipFill>
                  <pic:spPr>
                    <a:xfrm>
                      <a:off x="0" y="0"/>
                      <a:ext cx="5397499" cy="5321299"/>
                    </a:xfrm>
                    <a:prstGeom prst="rect">
                      <a:avLst/>
                    </a:prstGeom>
                  </pic:spPr>
                </pic:pic>
              </a:graphicData>
            </a:graphic>
          </wp:anchor>
        </w:drawing>
      </w:r>
      <w:r>
        <w:t xml:space="preserve">interaksi. Tata cara pergaulan bermasyarakat yang mengatur manusia untuk saling menghormati, sopan santun, tata krama, berinteraksi dengan sesama makhluk lainnya. Maka demikian diperlukan pemahaman tentang etika komunikasi yang baik kepada bertujuan untuk </w:t>
      </w:r>
      <w:r>
        <w:t>menjaga kepentingan seseorang dengan lawan bicaranya</w:t>
      </w:r>
      <w:r>
        <w:rPr>
          <w:spacing w:val="-7"/>
        </w:rPr>
        <w:t xml:space="preserve"> </w:t>
      </w:r>
      <w:r>
        <w:t>agar</w:t>
      </w:r>
      <w:r>
        <w:rPr>
          <w:spacing w:val="-7"/>
        </w:rPr>
        <w:t xml:space="preserve"> </w:t>
      </w:r>
      <w:r>
        <w:t>merasa</w:t>
      </w:r>
      <w:r>
        <w:rPr>
          <w:spacing w:val="-7"/>
        </w:rPr>
        <w:t xml:space="preserve"> </w:t>
      </w:r>
      <w:r>
        <w:t>senang,</w:t>
      </w:r>
      <w:r>
        <w:rPr>
          <w:spacing w:val="-6"/>
        </w:rPr>
        <w:t xml:space="preserve"> </w:t>
      </w:r>
      <w:r>
        <w:t>tentram,</w:t>
      </w:r>
      <w:r>
        <w:rPr>
          <w:spacing w:val="-5"/>
        </w:rPr>
        <w:t xml:space="preserve"> </w:t>
      </w:r>
      <w:r>
        <w:t>terlindungi</w:t>
      </w:r>
      <w:r>
        <w:rPr>
          <w:spacing w:val="-5"/>
        </w:rPr>
        <w:t xml:space="preserve"> </w:t>
      </w:r>
      <w:r>
        <w:t>tanpa</w:t>
      </w:r>
      <w:r>
        <w:rPr>
          <w:spacing w:val="-7"/>
        </w:rPr>
        <w:t xml:space="preserve"> </w:t>
      </w:r>
      <w:r>
        <w:t>ada</w:t>
      </w:r>
      <w:r>
        <w:rPr>
          <w:spacing w:val="-7"/>
        </w:rPr>
        <w:t xml:space="preserve"> </w:t>
      </w:r>
      <w:r>
        <w:t>pihak</w:t>
      </w:r>
      <w:r>
        <w:rPr>
          <w:spacing w:val="-6"/>
        </w:rPr>
        <w:t xml:space="preserve"> </w:t>
      </w:r>
      <w:r>
        <w:t>yang</w:t>
      </w:r>
      <w:r>
        <w:rPr>
          <w:spacing w:val="-6"/>
        </w:rPr>
        <w:t xml:space="preserve"> </w:t>
      </w:r>
      <w:r>
        <w:t>dirugikan kepentingannya dan perbuatan yang dilakukan sesuai dengan adat kebiasaan yang berlaku</w:t>
      </w:r>
      <w:r>
        <w:rPr>
          <w:spacing w:val="-4"/>
        </w:rPr>
        <w:t xml:space="preserve"> </w:t>
      </w:r>
      <w:r>
        <w:t>serta</w:t>
      </w:r>
      <w:r>
        <w:rPr>
          <w:spacing w:val="-6"/>
        </w:rPr>
        <w:t xml:space="preserve"> </w:t>
      </w:r>
      <w:r>
        <w:t>tidak</w:t>
      </w:r>
      <w:r>
        <w:rPr>
          <w:spacing w:val="-4"/>
        </w:rPr>
        <w:t xml:space="preserve"> </w:t>
      </w:r>
      <w:r>
        <w:t>bertentangan</w:t>
      </w:r>
      <w:r>
        <w:rPr>
          <w:spacing w:val="-4"/>
        </w:rPr>
        <w:t xml:space="preserve"> </w:t>
      </w:r>
      <w:r>
        <w:t>dengan</w:t>
      </w:r>
      <w:r>
        <w:rPr>
          <w:spacing w:val="-4"/>
        </w:rPr>
        <w:t xml:space="preserve"> </w:t>
      </w:r>
      <w:r>
        <w:t>hak</w:t>
      </w:r>
      <w:r>
        <w:rPr>
          <w:spacing w:val="-4"/>
        </w:rPr>
        <w:t xml:space="preserve"> </w:t>
      </w:r>
      <w:r>
        <w:t>asasi</w:t>
      </w:r>
      <w:r>
        <w:rPr>
          <w:spacing w:val="-4"/>
        </w:rPr>
        <w:t xml:space="preserve"> </w:t>
      </w:r>
      <w:r>
        <w:t>man</w:t>
      </w:r>
      <w:r>
        <w:t>usia</w:t>
      </w:r>
      <w:r>
        <w:rPr>
          <w:spacing w:val="-4"/>
        </w:rPr>
        <w:t xml:space="preserve"> </w:t>
      </w:r>
      <w:r>
        <w:t>secara</w:t>
      </w:r>
      <w:r>
        <w:rPr>
          <w:spacing w:val="-5"/>
        </w:rPr>
        <w:t xml:space="preserve"> </w:t>
      </w:r>
      <w:r>
        <w:t>umum.</w:t>
      </w:r>
      <w:r>
        <w:rPr>
          <w:spacing w:val="-4"/>
        </w:rPr>
        <w:t xml:space="preserve"> </w:t>
      </w:r>
      <w:r>
        <w:t>Tata</w:t>
      </w:r>
      <w:r>
        <w:rPr>
          <w:spacing w:val="-4"/>
        </w:rPr>
        <w:t xml:space="preserve"> </w:t>
      </w:r>
      <w:r>
        <w:t>cara pergaulan, aturan perilaku, adat kebiasaan manusia dalam bermasyarakat dan menentukan nilai baik dan nilai tidak baik.</w:t>
      </w:r>
    </w:p>
    <w:p w:rsidR="000857F9" w:rsidRDefault="00196ABF">
      <w:pPr>
        <w:pStyle w:val="Heading3"/>
        <w:numPr>
          <w:ilvl w:val="2"/>
          <w:numId w:val="19"/>
        </w:numPr>
        <w:tabs>
          <w:tab w:val="left" w:pos="1276"/>
        </w:tabs>
        <w:spacing w:before="1"/>
        <w:ind w:left="1276"/>
        <w:jc w:val="both"/>
      </w:pPr>
      <w:r>
        <w:t>Faktor-faktor</w:t>
      </w:r>
      <w:r>
        <w:rPr>
          <w:spacing w:val="-6"/>
        </w:rPr>
        <w:t xml:space="preserve"> </w:t>
      </w:r>
      <w:r>
        <w:t>Etika</w:t>
      </w:r>
      <w:r>
        <w:rPr>
          <w:spacing w:val="-3"/>
        </w:rPr>
        <w:t xml:space="preserve"> </w:t>
      </w:r>
      <w:r>
        <w:rPr>
          <w:spacing w:val="-2"/>
        </w:rPr>
        <w:t>komunkasi</w:t>
      </w:r>
    </w:p>
    <w:p w:rsidR="000857F9" w:rsidRDefault="000857F9">
      <w:pPr>
        <w:pStyle w:val="BodyText"/>
        <w:rPr>
          <w:b/>
        </w:rPr>
      </w:pPr>
    </w:p>
    <w:p w:rsidR="000857F9" w:rsidRDefault="00196ABF">
      <w:pPr>
        <w:pStyle w:val="BodyText"/>
        <w:spacing w:line="480" w:lineRule="auto"/>
        <w:ind w:left="556" w:firstLine="720"/>
      </w:pPr>
      <w:r>
        <w:t>Menurut</w:t>
      </w:r>
      <w:r>
        <w:rPr>
          <w:spacing w:val="37"/>
        </w:rPr>
        <w:t xml:space="preserve"> </w:t>
      </w:r>
      <w:r>
        <w:t>Mannan</w:t>
      </w:r>
      <w:r>
        <w:rPr>
          <w:spacing w:val="-12"/>
        </w:rPr>
        <w:t xml:space="preserve"> </w:t>
      </w:r>
      <w:r>
        <w:t>(dalam</w:t>
      </w:r>
      <w:r>
        <w:rPr>
          <w:spacing w:val="-9"/>
        </w:rPr>
        <w:t xml:space="preserve"> </w:t>
      </w:r>
      <w:r>
        <w:t>Hasan,</w:t>
      </w:r>
      <w:r>
        <w:rPr>
          <w:spacing w:val="-12"/>
        </w:rPr>
        <w:t xml:space="preserve"> </w:t>
      </w:r>
      <w:r>
        <w:t>Madina,</w:t>
      </w:r>
      <w:r>
        <w:rPr>
          <w:spacing w:val="-11"/>
        </w:rPr>
        <w:t xml:space="preserve"> </w:t>
      </w:r>
      <w:r>
        <w:rPr>
          <w:i/>
        </w:rPr>
        <w:t>and</w:t>
      </w:r>
      <w:r>
        <w:rPr>
          <w:i/>
          <w:spacing w:val="-12"/>
        </w:rPr>
        <w:t xml:space="preserve"> </w:t>
      </w:r>
      <w:r>
        <w:t>Tuasikal</w:t>
      </w:r>
      <w:r>
        <w:rPr>
          <w:spacing w:val="-11"/>
        </w:rPr>
        <w:t xml:space="preserve"> </w:t>
      </w:r>
      <w:r>
        <w:t>2024)</w:t>
      </w:r>
      <w:r>
        <w:rPr>
          <w:spacing w:val="36"/>
        </w:rPr>
        <w:t xml:space="preserve"> </w:t>
      </w:r>
      <w:r>
        <w:t>faktor-faktor etika ko</w:t>
      </w:r>
      <w:r>
        <w:t>munikasi terbagi menjadi 2 yaitu:</w:t>
      </w:r>
    </w:p>
    <w:p w:rsidR="000857F9" w:rsidRDefault="00196ABF">
      <w:pPr>
        <w:pStyle w:val="ListParagraph"/>
        <w:numPr>
          <w:ilvl w:val="0"/>
          <w:numId w:val="15"/>
        </w:numPr>
        <w:tabs>
          <w:tab w:val="left" w:pos="1276"/>
        </w:tabs>
        <w:spacing w:line="480" w:lineRule="auto"/>
        <w:ind w:right="146"/>
        <w:rPr>
          <w:sz w:val="24"/>
        </w:rPr>
      </w:pPr>
      <w:r>
        <w:rPr>
          <w:sz w:val="24"/>
        </w:rPr>
        <w:t>Faktor</w:t>
      </w:r>
      <w:r>
        <w:rPr>
          <w:spacing w:val="40"/>
          <w:sz w:val="24"/>
        </w:rPr>
        <w:t xml:space="preserve"> </w:t>
      </w:r>
      <w:r>
        <w:rPr>
          <w:sz w:val="24"/>
        </w:rPr>
        <w:t>internal</w:t>
      </w:r>
      <w:r>
        <w:rPr>
          <w:spacing w:val="40"/>
          <w:sz w:val="24"/>
        </w:rPr>
        <w:t xml:space="preserve"> </w:t>
      </w:r>
      <w:r>
        <w:rPr>
          <w:sz w:val="24"/>
        </w:rPr>
        <w:t>yaitu:</w:t>
      </w:r>
      <w:r>
        <w:rPr>
          <w:spacing w:val="40"/>
          <w:sz w:val="24"/>
        </w:rPr>
        <w:t xml:space="preserve"> </w:t>
      </w:r>
      <w:r>
        <w:rPr>
          <w:sz w:val="24"/>
        </w:rPr>
        <w:t>pemahaman</w:t>
      </w:r>
      <w:r>
        <w:rPr>
          <w:spacing w:val="40"/>
          <w:sz w:val="24"/>
        </w:rPr>
        <w:t xml:space="preserve"> </w:t>
      </w:r>
      <w:r>
        <w:rPr>
          <w:sz w:val="24"/>
        </w:rPr>
        <w:t>agama,</w:t>
      </w:r>
      <w:r>
        <w:rPr>
          <w:spacing w:val="40"/>
          <w:sz w:val="24"/>
        </w:rPr>
        <w:t xml:space="preserve"> </w:t>
      </w:r>
      <w:r>
        <w:rPr>
          <w:sz w:val="24"/>
        </w:rPr>
        <w:t>kecerdasan,</w:t>
      </w:r>
      <w:r>
        <w:rPr>
          <w:spacing w:val="40"/>
          <w:sz w:val="24"/>
        </w:rPr>
        <w:t xml:space="preserve"> </w:t>
      </w:r>
      <w:r>
        <w:rPr>
          <w:sz w:val="24"/>
        </w:rPr>
        <w:t>motivasi,</w:t>
      </w:r>
      <w:r>
        <w:rPr>
          <w:spacing w:val="40"/>
          <w:sz w:val="24"/>
        </w:rPr>
        <w:t xml:space="preserve"> </w:t>
      </w:r>
      <w:r>
        <w:rPr>
          <w:sz w:val="24"/>
        </w:rPr>
        <w:t>minat, sikap, konsep diri, kemandirian, dan</w:t>
      </w:r>
    </w:p>
    <w:p w:rsidR="000857F9" w:rsidRDefault="00196ABF">
      <w:pPr>
        <w:pStyle w:val="ListParagraph"/>
        <w:numPr>
          <w:ilvl w:val="0"/>
          <w:numId w:val="15"/>
        </w:numPr>
        <w:tabs>
          <w:tab w:val="left" w:pos="1276"/>
        </w:tabs>
        <w:spacing w:before="1" w:line="480" w:lineRule="auto"/>
        <w:ind w:right="144"/>
        <w:rPr>
          <w:sz w:val="24"/>
        </w:rPr>
      </w:pPr>
      <w:r>
        <w:rPr>
          <w:sz w:val="24"/>
        </w:rPr>
        <w:t>Faktor</w:t>
      </w:r>
      <w:r>
        <w:rPr>
          <w:spacing w:val="40"/>
          <w:sz w:val="24"/>
        </w:rPr>
        <w:t xml:space="preserve"> </w:t>
      </w:r>
      <w:r>
        <w:rPr>
          <w:sz w:val="24"/>
        </w:rPr>
        <w:t>eksternal</w:t>
      </w:r>
      <w:r>
        <w:rPr>
          <w:spacing w:val="40"/>
          <w:sz w:val="24"/>
        </w:rPr>
        <w:t xml:space="preserve"> </w:t>
      </w:r>
      <w:r>
        <w:rPr>
          <w:sz w:val="24"/>
        </w:rPr>
        <w:t>yaitu:</w:t>
      </w:r>
      <w:r>
        <w:rPr>
          <w:spacing w:val="40"/>
          <w:sz w:val="24"/>
        </w:rPr>
        <w:t xml:space="preserve"> </w:t>
      </w:r>
      <w:r>
        <w:rPr>
          <w:sz w:val="24"/>
        </w:rPr>
        <w:t>lingkungan</w:t>
      </w:r>
      <w:r>
        <w:rPr>
          <w:spacing w:val="40"/>
          <w:sz w:val="24"/>
        </w:rPr>
        <w:t xml:space="preserve"> </w:t>
      </w:r>
      <w:r>
        <w:rPr>
          <w:sz w:val="24"/>
        </w:rPr>
        <w:t>keluarga,</w:t>
      </w:r>
      <w:r>
        <w:rPr>
          <w:spacing w:val="40"/>
          <w:sz w:val="24"/>
        </w:rPr>
        <w:t xml:space="preserve"> </w:t>
      </w:r>
      <w:r>
        <w:rPr>
          <w:sz w:val="24"/>
        </w:rPr>
        <w:t>lingkungan</w:t>
      </w:r>
      <w:r>
        <w:rPr>
          <w:spacing w:val="40"/>
          <w:sz w:val="24"/>
        </w:rPr>
        <w:t xml:space="preserve"> </w:t>
      </w:r>
      <w:r>
        <w:rPr>
          <w:sz w:val="24"/>
        </w:rPr>
        <w:t>sekolah,</w:t>
      </w:r>
      <w:r>
        <w:rPr>
          <w:spacing w:val="40"/>
          <w:sz w:val="24"/>
        </w:rPr>
        <w:t xml:space="preserve"> </w:t>
      </w:r>
      <w:r>
        <w:rPr>
          <w:sz w:val="24"/>
        </w:rPr>
        <w:t>dan</w:t>
      </w:r>
      <w:r>
        <w:rPr>
          <w:spacing w:val="80"/>
          <w:sz w:val="24"/>
        </w:rPr>
        <w:t xml:space="preserve"> </w:t>
      </w:r>
      <w:r>
        <w:rPr>
          <w:sz w:val="24"/>
        </w:rPr>
        <w:t>lingkungan masyarakat.</w:t>
      </w:r>
    </w:p>
    <w:p w:rsidR="000857F9" w:rsidRDefault="00196ABF">
      <w:pPr>
        <w:pStyle w:val="Heading3"/>
        <w:numPr>
          <w:ilvl w:val="2"/>
          <w:numId w:val="19"/>
        </w:numPr>
        <w:tabs>
          <w:tab w:val="left" w:pos="1276"/>
        </w:tabs>
        <w:ind w:left="1276"/>
      </w:pPr>
      <w:bookmarkStart w:id="22" w:name="_TOC_250033"/>
      <w:r>
        <w:t>Prinsip-prinsip</w:t>
      </w:r>
      <w:r>
        <w:rPr>
          <w:spacing w:val="-5"/>
        </w:rPr>
        <w:t xml:space="preserve"> </w:t>
      </w:r>
      <w:r>
        <w:t>Etika</w:t>
      </w:r>
      <w:r>
        <w:rPr>
          <w:spacing w:val="-6"/>
        </w:rPr>
        <w:t xml:space="preserve"> </w:t>
      </w:r>
      <w:bookmarkEnd w:id="22"/>
      <w:r>
        <w:rPr>
          <w:spacing w:val="-2"/>
        </w:rPr>
        <w:t>Komunikasi</w:t>
      </w:r>
    </w:p>
    <w:p w:rsidR="000857F9" w:rsidRDefault="00196ABF">
      <w:pPr>
        <w:pStyle w:val="BodyText"/>
        <w:spacing w:before="276" w:line="480" w:lineRule="auto"/>
        <w:ind w:left="556" w:right="141" w:firstLine="720"/>
        <w:jc w:val="both"/>
      </w:pPr>
      <w:r>
        <w:t xml:space="preserve">Dalam etika komunikasi, didalamnya terdapat beberapa prinsi-prinsir yang dapat menjadi perantara berjalnnya etika komunikasi. Menurut (Harapan </w:t>
      </w:r>
      <w:r>
        <w:rPr>
          <w:i/>
        </w:rPr>
        <w:t xml:space="preserve">and </w:t>
      </w:r>
      <w:r>
        <w:t>Ahmad, 2014) prinsip-prinsip etika komunikasi yaitu:</w:t>
      </w:r>
    </w:p>
    <w:p w:rsidR="000857F9" w:rsidRDefault="00196ABF">
      <w:pPr>
        <w:pStyle w:val="Heading3"/>
        <w:numPr>
          <w:ilvl w:val="0"/>
          <w:numId w:val="14"/>
        </w:numPr>
        <w:tabs>
          <w:tab w:val="left" w:pos="1420"/>
        </w:tabs>
        <w:jc w:val="both"/>
      </w:pPr>
      <w:r>
        <w:t>Prinsip</w:t>
      </w:r>
      <w:r>
        <w:rPr>
          <w:spacing w:val="-3"/>
        </w:rPr>
        <w:t xml:space="preserve"> </w:t>
      </w:r>
      <w:r>
        <w:rPr>
          <w:spacing w:val="-2"/>
        </w:rPr>
        <w:t>keindahan</w:t>
      </w:r>
    </w:p>
    <w:p w:rsidR="000857F9" w:rsidRDefault="000857F9">
      <w:pPr>
        <w:pStyle w:val="BodyText"/>
        <w:rPr>
          <w:b/>
        </w:rPr>
      </w:pPr>
    </w:p>
    <w:p w:rsidR="000857F9" w:rsidRDefault="00196ABF">
      <w:pPr>
        <w:pStyle w:val="BodyText"/>
        <w:spacing w:line="480" w:lineRule="auto"/>
        <w:ind w:left="1420" w:firstLine="588"/>
      </w:pPr>
      <w:r>
        <w:t>Prinsip</w:t>
      </w:r>
      <w:r>
        <w:rPr>
          <w:spacing w:val="40"/>
        </w:rPr>
        <w:t xml:space="preserve"> </w:t>
      </w:r>
      <w:r>
        <w:t>keindahan</w:t>
      </w:r>
      <w:r>
        <w:rPr>
          <w:spacing w:val="40"/>
        </w:rPr>
        <w:t xml:space="preserve"> </w:t>
      </w:r>
      <w:r>
        <w:t>ini</w:t>
      </w:r>
      <w:r>
        <w:rPr>
          <w:spacing w:val="40"/>
        </w:rPr>
        <w:t xml:space="preserve"> </w:t>
      </w:r>
      <w:r>
        <w:t>mendasari</w:t>
      </w:r>
      <w:r>
        <w:rPr>
          <w:spacing w:val="40"/>
        </w:rPr>
        <w:t xml:space="preserve"> </w:t>
      </w:r>
      <w:r>
        <w:t>segala</w:t>
      </w:r>
      <w:r>
        <w:rPr>
          <w:spacing w:val="40"/>
        </w:rPr>
        <w:t xml:space="preserve"> </w:t>
      </w:r>
      <w:r>
        <w:t>sesuatu</w:t>
      </w:r>
      <w:r>
        <w:rPr>
          <w:spacing w:val="40"/>
        </w:rPr>
        <w:t xml:space="preserve"> </w:t>
      </w:r>
      <w:r>
        <w:t>yang</w:t>
      </w:r>
      <w:r>
        <w:rPr>
          <w:spacing w:val="40"/>
        </w:rPr>
        <w:t xml:space="preserve"> </w:t>
      </w:r>
      <w:r>
        <w:t>mencakup penikmatan</w:t>
      </w:r>
      <w:r>
        <w:rPr>
          <w:spacing w:val="58"/>
        </w:rPr>
        <w:t xml:space="preserve"> </w:t>
      </w:r>
      <w:r>
        <w:t>rasa</w:t>
      </w:r>
      <w:r>
        <w:rPr>
          <w:spacing w:val="60"/>
        </w:rPr>
        <w:t xml:space="preserve"> </w:t>
      </w:r>
      <w:r>
        <w:t>senang</w:t>
      </w:r>
      <w:r>
        <w:rPr>
          <w:spacing w:val="63"/>
        </w:rPr>
        <w:t xml:space="preserve"> </w:t>
      </w:r>
      <w:r>
        <w:t>terhadap</w:t>
      </w:r>
      <w:r>
        <w:rPr>
          <w:spacing w:val="62"/>
        </w:rPr>
        <w:t xml:space="preserve"> </w:t>
      </w:r>
      <w:r>
        <w:t>keindahan.</w:t>
      </w:r>
      <w:r>
        <w:rPr>
          <w:spacing w:val="61"/>
        </w:rPr>
        <w:t xml:space="preserve"> </w:t>
      </w:r>
      <w:r>
        <w:t>Berdasarkan</w:t>
      </w:r>
      <w:r>
        <w:rPr>
          <w:spacing w:val="61"/>
        </w:rPr>
        <w:t xml:space="preserve"> </w:t>
      </w:r>
      <w:r>
        <w:t>prinsip</w:t>
      </w:r>
      <w:r>
        <w:rPr>
          <w:spacing w:val="62"/>
        </w:rPr>
        <w:t xml:space="preserve"> </w:t>
      </w:r>
      <w:r>
        <w:rPr>
          <w:spacing w:val="-4"/>
        </w:rPr>
        <w:t>ini,</w:t>
      </w:r>
    </w:p>
    <w:p w:rsidR="000857F9" w:rsidRDefault="000857F9">
      <w:pPr>
        <w:pStyle w:val="BodyText"/>
        <w:spacing w:line="480" w:lineRule="auto"/>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1420" w:right="137"/>
        <w:jc w:val="both"/>
      </w:pPr>
      <w:r>
        <w:rPr>
          <w:noProof/>
          <w:lang w:val="en-US"/>
        </w:rPr>
        <w:drawing>
          <wp:anchor distT="0" distB="0" distL="0" distR="0" simplePos="0" relativeHeight="47779942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7" cstate="print"/>
                    <a:stretch>
                      <a:fillRect/>
                    </a:stretch>
                  </pic:blipFill>
                  <pic:spPr>
                    <a:xfrm>
                      <a:off x="0" y="0"/>
                      <a:ext cx="5397499" cy="5321299"/>
                    </a:xfrm>
                    <a:prstGeom prst="rect">
                      <a:avLst/>
                    </a:prstGeom>
                  </pic:spPr>
                </pic:pic>
              </a:graphicData>
            </a:graphic>
          </wp:anchor>
        </w:drawing>
      </w:r>
      <w:r>
        <w:t>manusia memerhatikan nilai-nila keindahan dan ingin menampakkan sesuatu yang indah dalam perilakunya. Misalnya dalam berpakaian, penataan</w:t>
      </w:r>
      <w:r>
        <w:rPr>
          <w:spacing w:val="-3"/>
        </w:rPr>
        <w:t xml:space="preserve"> </w:t>
      </w:r>
      <w:r>
        <w:t>ruang,</w:t>
      </w:r>
      <w:r>
        <w:rPr>
          <w:spacing w:val="-3"/>
        </w:rPr>
        <w:t xml:space="preserve"> </w:t>
      </w:r>
      <w:r>
        <w:t>dan</w:t>
      </w:r>
      <w:r>
        <w:rPr>
          <w:spacing w:val="-3"/>
        </w:rPr>
        <w:t xml:space="preserve"> </w:t>
      </w:r>
      <w:r>
        <w:t>sebagainya</w:t>
      </w:r>
      <w:r>
        <w:rPr>
          <w:spacing w:val="-4"/>
        </w:rPr>
        <w:t xml:space="preserve"> </w:t>
      </w:r>
      <w:r>
        <w:t>sehingga</w:t>
      </w:r>
      <w:r>
        <w:rPr>
          <w:spacing w:val="-4"/>
        </w:rPr>
        <w:t xml:space="preserve"> </w:t>
      </w:r>
      <w:r>
        <w:t>membuatnya</w:t>
      </w:r>
      <w:r>
        <w:rPr>
          <w:spacing w:val="-4"/>
        </w:rPr>
        <w:t xml:space="preserve"> </w:t>
      </w:r>
      <w:r>
        <w:t>lebih</w:t>
      </w:r>
      <w:r>
        <w:rPr>
          <w:spacing w:val="-3"/>
        </w:rPr>
        <w:t xml:space="preserve"> </w:t>
      </w:r>
      <w:r>
        <w:t>bersemangat untuk bekerja atau ruang belajar. Namun semua ini akan sia</w:t>
      </w:r>
      <w:r>
        <w:t>-sia apabila orang-orang yang berkomunikasi tidak menunjukkan keindahan. Keindahan dalam berkomunikasi itu menunjukkan sifat-sifat keramah- tamaan, senyum, salam, dan lain-lain.</w:t>
      </w:r>
    </w:p>
    <w:p w:rsidR="000857F9" w:rsidRDefault="00196ABF">
      <w:pPr>
        <w:pStyle w:val="Heading3"/>
        <w:numPr>
          <w:ilvl w:val="0"/>
          <w:numId w:val="14"/>
        </w:numPr>
        <w:tabs>
          <w:tab w:val="left" w:pos="1420"/>
        </w:tabs>
        <w:spacing w:before="1"/>
        <w:jc w:val="both"/>
      </w:pPr>
      <w:r>
        <w:t>Prinsip</w:t>
      </w:r>
      <w:r>
        <w:rPr>
          <w:spacing w:val="-3"/>
        </w:rPr>
        <w:t xml:space="preserve"> </w:t>
      </w:r>
      <w:r>
        <w:rPr>
          <w:spacing w:val="-2"/>
        </w:rPr>
        <w:t>persamaan</w:t>
      </w:r>
    </w:p>
    <w:p w:rsidR="000857F9" w:rsidRDefault="000857F9">
      <w:pPr>
        <w:pStyle w:val="BodyText"/>
        <w:rPr>
          <w:b/>
        </w:rPr>
      </w:pPr>
    </w:p>
    <w:p w:rsidR="000857F9" w:rsidRDefault="00196ABF">
      <w:pPr>
        <w:pStyle w:val="BodyText"/>
        <w:spacing w:line="480" w:lineRule="auto"/>
        <w:ind w:left="1420" w:right="137" w:firstLine="588"/>
        <w:jc w:val="both"/>
      </w:pPr>
      <w:r>
        <w:t>Setiap manusia pada hakikatnya memiliki hak dan tanggung ja</w:t>
      </w:r>
      <w:r>
        <w:t>wab yang</w:t>
      </w:r>
      <w:r>
        <w:rPr>
          <w:spacing w:val="-12"/>
        </w:rPr>
        <w:t xml:space="preserve"> </w:t>
      </w:r>
      <w:r>
        <w:t>sama,</w:t>
      </w:r>
      <w:r>
        <w:rPr>
          <w:spacing w:val="-10"/>
        </w:rPr>
        <w:t xml:space="preserve"> </w:t>
      </w:r>
      <w:r>
        <w:t>sehingga</w:t>
      </w:r>
      <w:r>
        <w:rPr>
          <w:spacing w:val="-12"/>
        </w:rPr>
        <w:t xml:space="preserve"> </w:t>
      </w:r>
      <w:r>
        <w:t>muncul</w:t>
      </w:r>
      <w:r>
        <w:rPr>
          <w:spacing w:val="-11"/>
        </w:rPr>
        <w:t xml:space="preserve"> </w:t>
      </w:r>
      <w:r>
        <w:t>tuntutan</w:t>
      </w:r>
      <w:r>
        <w:rPr>
          <w:spacing w:val="-12"/>
        </w:rPr>
        <w:t xml:space="preserve"> </w:t>
      </w:r>
      <w:r>
        <w:t>terhadap</w:t>
      </w:r>
      <w:r>
        <w:rPr>
          <w:spacing w:val="-12"/>
        </w:rPr>
        <w:t xml:space="preserve"> </w:t>
      </w:r>
      <w:r>
        <w:t>persamaan</w:t>
      </w:r>
      <w:r>
        <w:rPr>
          <w:spacing w:val="-9"/>
        </w:rPr>
        <w:t xml:space="preserve"> </w:t>
      </w:r>
      <w:r>
        <w:t>hak</w:t>
      </w:r>
      <w:r>
        <w:rPr>
          <w:spacing w:val="-9"/>
        </w:rPr>
        <w:t xml:space="preserve"> </w:t>
      </w:r>
      <w:r>
        <w:t>antara</w:t>
      </w:r>
      <w:r>
        <w:rPr>
          <w:spacing w:val="-10"/>
        </w:rPr>
        <w:t xml:space="preserve"> </w:t>
      </w:r>
      <w:r>
        <w:t>laki- laki dan perempuan, persamaan ras, serta persamaan dalam berbagai bidang</w:t>
      </w:r>
      <w:r>
        <w:rPr>
          <w:spacing w:val="-11"/>
        </w:rPr>
        <w:t xml:space="preserve"> </w:t>
      </w:r>
      <w:r>
        <w:t>lainnya.</w:t>
      </w:r>
      <w:r>
        <w:rPr>
          <w:spacing w:val="-11"/>
        </w:rPr>
        <w:t xml:space="preserve"> </w:t>
      </w:r>
      <w:r>
        <w:t>Prinsip</w:t>
      </w:r>
      <w:r>
        <w:rPr>
          <w:spacing w:val="-10"/>
        </w:rPr>
        <w:t xml:space="preserve"> </w:t>
      </w:r>
      <w:r>
        <w:t>ini</w:t>
      </w:r>
      <w:r>
        <w:rPr>
          <w:spacing w:val="-10"/>
        </w:rPr>
        <w:t xml:space="preserve"> </w:t>
      </w:r>
      <w:r>
        <w:t>melandasi</w:t>
      </w:r>
      <w:r>
        <w:rPr>
          <w:spacing w:val="-10"/>
        </w:rPr>
        <w:t xml:space="preserve"> </w:t>
      </w:r>
      <w:r>
        <w:t>perilaku</w:t>
      </w:r>
      <w:r>
        <w:rPr>
          <w:spacing w:val="-9"/>
        </w:rPr>
        <w:t xml:space="preserve"> </w:t>
      </w:r>
      <w:r>
        <w:t>yang</w:t>
      </w:r>
      <w:r>
        <w:rPr>
          <w:spacing w:val="-9"/>
        </w:rPr>
        <w:t xml:space="preserve"> </w:t>
      </w:r>
      <w:r>
        <w:t>tidak</w:t>
      </w:r>
      <w:r>
        <w:rPr>
          <w:spacing w:val="-11"/>
        </w:rPr>
        <w:t xml:space="preserve"> </w:t>
      </w:r>
      <w:r>
        <w:t>diskrminatif</w:t>
      </w:r>
      <w:r>
        <w:rPr>
          <w:spacing w:val="-11"/>
        </w:rPr>
        <w:t xml:space="preserve"> </w:t>
      </w:r>
      <w:r>
        <w:t>atas dasar apa pun. Bila dalam hubungan kom</w:t>
      </w:r>
      <w:r>
        <w:t>unikasi antarpribadi ada salah satu pihak yang merasakan direndahkan, maka komunikasi tidak akan berjalan efektif.</w:t>
      </w:r>
    </w:p>
    <w:p w:rsidR="000857F9" w:rsidRDefault="00196ABF">
      <w:pPr>
        <w:pStyle w:val="Heading3"/>
        <w:numPr>
          <w:ilvl w:val="0"/>
          <w:numId w:val="14"/>
        </w:numPr>
        <w:tabs>
          <w:tab w:val="left" w:pos="1420"/>
        </w:tabs>
        <w:spacing w:before="1"/>
        <w:jc w:val="both"/>
      </w:pPr>
      <w:r>
        <w:t>Prinsip</w:t>
      </w:r>
      <w:r>
        <w:rPr>
          <w:spacing w:val="-3"/>
        </w:rPr>
        <w:t xml:space="preserve"> </w:t>
      </w:r>
      <w:r>
        <w:rPr>
          <w:spacing w:val="-2"/>
        </w:rPr>
        <w:t>kebaikan</w:t>
      </w:r>
    </w:p>
    <w:p w:rsidR="000857F9" w:rsidRDefault="00196ABF">
      <w:pPr>
        <w:pStyle w:val="BodyText"/>
        <w:spacing w:before="276" w:line="480" w:lineRule="auto"/>
        <w:ind w:left="1420" w:right="139" w:firstLine="588"/>
        <w:jc w:val="both"/>
      </w:pPr>
      <w:r>
        <w:t>Prinsip kebaikan ini mendasari perilaku individu untuk selalu berupaya berbuat kebaikan dalam berinteraksi dengan lingkungan</w:t>
      </w:r>
      <w:r>
        <w:t>nya. Prinsip ini biasanya berkenaan dengan nilai- nilai kemanusiaan seperti hormat-menghormati, kasih sayang, membantu orang lain, dan sebagainya. Manusia pada hakikatnya selalu ingin berbuat baik, karena dengan berbuat baik dia akan dapat diterima oleh li</w:t>
      </w:r>
      <w:r>
        <w:t>ngkungannya. Penyelenggaraan</w:t>
      </w:r>
      <w:r>
        <w:rPr>
          <w:spacing w:val="62"/>
        </w:rPr>
        <w:t xml:space="preserve"> </w:t>
      </w:r>
      <w:r>
        <w:t>pemerintahan</w:t>
      </w:r>
      <w:r>
        <w:rPr>
          <w:spacing w:val="64"/>
        </w:rPr>
        <w:t xml:space="preserve"> </w:t>
      </w:r>
      <w:r>
        <w:t>dan</w:t>
      </w:r>
      <w:r>
        <w:rPr>
          <w:spacing w:val="67"/>
        </w:rPr>
        <w:t xml:space="preserve"> </w:t>
      </w:r>
      <w:r>
        <w:t>pelayanan</w:t>
      </w:r>
      <w:r>
        <w:rPr>
          <w:spacing w:val="68"/>
        </w:rPr>
        <w:t xml:space="preserve"> </w:t>
      </w:r>
      <w:r>
        <w:t>yang</w:t>
      </w:r>
      <w:r>
        <w:rPr>
          <w:spacing w:val="65"/>
        </w:rPr>
        <w:t xml:space="preserve"> </w:t>
      </w:r>
      <w:r>
        <w:t>diberikan</w:t>
      </w:r>
      <w:r>
        <w:rPr>
          <w:spacing w:val="66"/>
        </w:rPr>
        <w:t xml:space="preserve"> </w:t>
      </w:r>
      <w:r>
        <w:rPr>
          <w:spacing w:val="-2"/>
        </w:rPr>
        <w:t>kepada</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1420" w:right="142"/>
        <w:jc w:val="both"/>
      </w:pPr>
      <w:r>
        <w:t>masyarakat sesungguhnya bertujuan untuk menciptakan kebaikan bagi masyarakat. Bagi guru prinsip ini tercermin dari kompetensi sosial dan personal yang harus dikuasainya.</w:t>
      </w:r>
    </w:p>
    <w:p w:rsidR="000857F9" w:rsidRDefault="00196ABF">
      <w:pPr>
        <w:pStyle w:val="Heading3"/>
        <w:numPr>
          <w:ilvl w:val="0"/>
          <w:numId w:val="14"/>
        </w:numPr>
        <w:tabs>
          <w:tab w:val="left" w:pos="1420"/>
        </w:tabs>
        <w:jc w:val="both"/>
      </w:pPr>
      <w:r>
        <w:rPr>
          <w:noProof/>
          <w:lang w:val="en-US"/>
        </w:rPr>
        <w:drawing>
          <wp:anchor distT="0" distB="0" distL="0" distR="0" simplePos="0" relativeHeight="477799936"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7" cstate="print"/>
                    <a:stretch>
                      <a:fillRect/>
                    </a:stretch>
                  </pic:blipFill>
                  <pic:spPr>
                    <a:xfrm>
                      <a:off x="0" y="0"/>
                      <a:ext cx="5397499" cy="5321299"/>
                    </a:xfrm>
                    <a:prstGeom prst="rect">
                      <a:avLst/>
                    </a:prstGeom>
                  </pic:spPr>
                </pic:pic>
              </a:graphicData>
            </a:graphic>
          </wp:anchor>
        </w:drawing>
      </w:r>
      <w:r>
        <w:t>Prinsip</w:t>
      </w:r>
      <w:r>
        <w:rPr>
          <w:spacing w:val="-3"/>
        </w:rPr>
        <w:t xml:space="preserve"> </w:t>
      </w:r>
      <w:r>
        <w:rPr>
          <w:spacing w:val="-2"/>
        </w:rPr>
        <w:t>keadilan</w:t>
      </w:r>
    </w:p>
    <w:p w:rsidR="000857F9" w:rsidRDefault="000857F9">
      <w:pPr>
        <w:pStyle w:val="BodyText"/>
        <w:rPr>
          <w:b/>
        </w:rPr>
      </w:pPr>
    </w:p>
    <w:p w:rsidR="000857F9" w:rsidRDefault="00196ABF">
      <w:pPr>
        <w:pStyle w:val="BodyText"/>
        <w:spacing w:line="480" w:lineRule="auto"/>
        <w:ind w:left="1420" w:right="143" w:firstLine="588"/>
        <w:jc w:val="both"/>
      </w:pPr>
      <w:r>
        <w:t>Pengertian keadilan adalah kemauan yang tetap dan kekal untuk memberikan kepada setiap orang apa yang semestinya mereka peroleh. Oleh karena itu, prinsip ini mendasari seseorang untuk bertindak adil dan proporsional serta tidak mengambil sesuatu yang menja</w:t>
      </w:r>
      <w:r>
        <w:t>di hak orang lain.</w:t>
      </w:r>
    </w:p>
    <w:p w:rsidR="000857F9" w:rsidRDefault="00196ABF">
      <w:pPr>
        <w:pStyle w:val="Heading3"/>
        <w:numPr>
          <w:ilvl w:val="0"/>
          <w:numId w:val="14"/>
        </w:numPr>
        <w:tabs>
          <w:tab w:val="left" w:pos="1420"/>
        </w:tabs>
        <w:spacing w:before="1"/>
        <w:jc w:val="both"/>
      </w:pPr>
      <w:r>
        <w:t>Prinsip</w:t>
      </w:r>
      <w:r>
        <w:rPr>
          <w:spacing w:val="-3"/>
        </w:rPr>
        <w:t xml:space="preserve"> </w:t>
      </w:r>
      <w:r>
        <w:rPr>
          <w:spacing w:val="-2"/>
        </w:rPr>
        <w:t>kebebasan</w:t>
      </w:r>
    </w:p>
    <w:p w:rsidR="000857F9" w:rsidRDefault="000857F9">
      <w:pPr>
        <w:pStyle w:val="BodyText"/>
        <w:rPr>
          <w:b/>
        </w:rPr>
      </w:pPr>
    </w:p>
    <w:p w:rsidR="000857F9" w:rsidRDefault="00196ABF">
      <w:pPr>
        <w:pStyle w:val="BodyText"/>
        <w:spacing w:line="480" w:lineRule="auto"/>
        <w:ind w:left="1420" w:right="138" w:firstLine="588"/>
        <w:jc w:val="both"/>
        <w:rPr>
          <w:b/>
        </w:rPr>
      </w:pPr>
      <w:r>
        <w:t>Kebebasan dapat diartikan sebagai keleluasaan individu untuk bertindak atau tidak bertindak sesuai dengan pilihannya sendiri. Dalam prinsip</w:t>
      </w:r>
      <w:r>
        <w:rPr>
          <w:spacing w:val="-2"/>
        </w:rPr>
        <w:t xml:space="preserve"> </w:t>
      </w:r>
      <w:r>
        <w:t>kehidupan</w:t>
      </w:r>
      <w:r>
        <w:rPr>
          <w:spacing w:val="-3"/>
        </w:rPr>
        <w:t xml:space="preserve"> </w:t>
      </w:r>
      <w:r>
        <w:t>dan</w:t>
      </w:r>
      <w:r>
        <w:rPr>
          <w:spacing w:val="-2"/>
        </w:rPr>
        <w:t xml:space="preserve"> </w:t>
      </w:r>
      <w:r>
        <w:t>hak</w:t>
      </w:r>
      <w:r>
        <w:rPr>
          <w:spacing w:val="-2"/>
        </w:rPr>
        <w:t xml:space="preserve"> </w:t>
      </w:r>
      <w:r>
        <w:t>asasi</w:t>
      </w:r>
      <w:r>
        <w:rPr>
          <w:spacing w:val="-2"/>
        </w:rPr>
        <w:t xml:space="preserve"> </w:t>
      </w:r>
      <w:r>
        <w:t>manusia,</w:t>
      </w:r>
      <w:r>
        <w:rPr>
          <w:spacing w:val="-2"/>
        </w:rPr>
        <w:t xml:space="preserve"> </w:t>
      </w:r>
      <w:r>
        <w:t>setiap</w:t>
      </w:r>
      <w:r>
        <w:rPr>
          <w:spacing w:val="-2"/>
        </w:rPr>
        <w:t xml:space="preserve"> </w:t>
      </w:r>
      <w:r>
        <w:t>manusia</w:t>
      </w:r>
      <w:r>
        <w:rPr>
          <w:spacing w:val="-3"/>
        </w:rPr>
        <w:t xml:space="preserve"> </w:t>
      </w:r>
      <w:r>
        <w:t>mempunyai</w:t>
      </w:r>
      <w:r>
        <w:rPr>
          <w:spacing w:val="-2"/>
        </w:rPr>
        <w:t xml:space="preserve"> </w:t>
      </w:r>
      <w:r>
        <w:t xml:space="preserve">hak untuk melakukan </w:t>
      </w:r>
      <w:r>
        <w:t>sesuatu sesuai dengan kehendaknya sendiri sepanjang tidak merugikan atau mengganggu hak-hak orang lain. Oleh karena itu, setiap kebebasan harus diikuti dengan tanggung jawab sehingga manusia tidak</w:t>
      </w:r>
      <w:r>
        <w:rPr>
          <w:spacing w:val="-15"/>
        </w:rPr>
        <w:t xml:space="preserve"> </w:t>
      </w:r>
      <w:r>
        <w:t>melakukan</w:t>
      </w:r>
      <w:r>
        <w:rPr>
          <w:spacing w:val="-14"/>
        </w:rPr>
        <w:t xml:space="preserve"> </w:t>
      </w:r>
      <w:r>
        <w:t>tindakan</w:t>
      </w:r>
      <w:r>
        <w:rPr>
          <w:spacing w:val="-15"/>
        </w:rPr>
        <w:t xml:space="preserve"> </w:t>
      </w:r>
      <w:r>
        <w:t>yang</w:t>
      </w:r>
      <w:r>
        <w:rPr>
          <w:spacing w:val="-15"/>
        </w:rPr>
        <w:t xml:space="preserve"> </w:t>
      </w:r>
      <w:r>
        <w:t>semena-mena</w:t>
      </w:r>
      <w:r>
        <w:rPr>
          <w:spacing w:val="-14"/>
        </w:rPr>
        <w:t xml:space="preserve"> </w:t>
      </w:r>
      <w:r>
        <w:t>kepada</w:t>
      </w:r>
      <w:r>
        <w:rPr>
          <w:spacing w:val="-15"/>
        </w:rPr>
        <w:t xml:space="preserve"> </w:t>
      </w:r>
      <w:r>
        <w:t>orang</w:t>
      </w:r>
      <w:r>
        <w:rPr>
          <w:spacing w:val="-15"/>
        </w:rPr>
        <w:t xml:space="preserve"> </w:t>
      </w:r>
      <w:r>
        <w:t>lain.</w:t>
      </w:r>
      <w:r>
        <w:rPr>
          <w:spacing w:val="-15"/>
        </w:rPr>
        <w:t xml:space="preserve"> </w:t>
      </w:r>
      <w:r>
        <w:t>Untu</w:t>
      </w:r>
      <w:r>
        <w:t>k</w:t>
      </w:r>
      <w:r>
        <w:rPr>
          <w:spacing w:val="-15"/>
        </w:rPr>
        <w:t xml:space="preserve"> </w:t>
      </w:r>
      <w:r>
        <w:t>itu kebebasan</w:t>
      </w:r>
      <w:r>
        <w:rPr>
          <w:spacing w:val="-9"/>
        </w:rPr>
        <w:t xml:space="preserve"> </w:t>
      </w:r>
      <w:r>
        <w:t>bagi</w:t>
      </w:r>
      <w:r>
        <w:rPr>
          <w:spacing w:val="-9"/>
        </w:rPr>
        <w:t xml:space="preserve"> </w:t>
      </w:r>
      <w:r>
        <w:t>setiap</w:t>
      </w:r>
      <w:r>
        <w:rPr>
          <w:spacing w:val="-9"/>
        </w:rPr>
        <w:t xml:space="preserve"> </w:t>
      </w:r>
      <w:r>
        <w:t>individu</w:t>
      </w:r>
      <w:r>
        <w:rPr>
          <w:spacing w:val="-9"/>
        </w:rPr>
        <w:t xml:space="preserve"> </w:t>
      </w:r>
      <w:r>
        <w:t>termasuk</w:t>
      </w:r>
      <w:r>
        <w:rPr>
          <w:spacing w:val="-9"/>
        </w:rPr>
        <w:t xml:space="preserve"> </w:t>
      </w:r>
      <w:r>
        <w:t>guru</w:t>
      </w:r>
      <w:r>
        <w:rPr>
          <w:spacing w:val="-10"/>
        </w:rPr>
        <w:t xml:space="preserve"> </w:t>
      </w:r>
      <w:r>
        <w:t>di</w:t>
      </w:r>
      <w:r>
        <w:rPr>
          <w:spacing w:val="-11"/>
        </w:rPr>
        <w:t xml:space="preserve"> </w:t>
      </w:r>
      <w:r>
        <w:t>sini</w:t>
      </w:r>
      <w:r>
        <w:rPr>
          <w:spacing w:val="-9"/>
        </w:rPr>
        <w:t xml:space="preserve"> </w:t>
      </w:r>
      <w:r>
        <w:t>diartikan</w:t>
      </w:r>
      <w:r>
        <w:rPr>
          <w:spacing w:val="-9"/>
        </w:rPr>
        <w:t xml:space="preserve"> </w:t>
      </w:r>
      <w:r>
        <w:t>sebagai:</w:t>
      </w:r>
      <w:r>
        <w:rPr>
          <w:spacing w:val="-9"/>
        </w:rPr>
        <w:t xml:space="preserve"> </w:t>
      </w:r>
      <w:r>
        <w:t>(1) kemampuan untuk berbuat sesuatu atau menentukan pilihan; (2) kemampuan yang memungkinkan manusia untuk melaksanakan pilihannya tersebut; (3) kemampuan untuk mempertanggungjaw</w:t>
      </w:r>
      <w:r>
        <w:t>abkan perbuatannya. Semua ini merupakan cerminan dari guru yang memiliki kompetensi profesional dalam menjalankan tugasnya sebagai pendidik</w:t>
      </w:r>
      <w:r>
        <w:rPr>
          <w:b/>
        </w:rPr>
        <w:t>.</w:t>
      </w:r>
    </w:p>
    <w:p w:rsidR="000857F9" w:rsidRDefault="000857F9">
      <w:pPr>
        <w:pStyle w:val="BodyText"/>
        <w:spacing w:line="480" w:lineRule="auto"/>
        <w:jc w:val="both"/>
        <w:rPr>
          <w:b/>
        </w:rPr>
        <w:sectPr w:rsidR="000857F9">
          <w:pgSz w:w="11910" w:h="16840"/>
          <w:pgMar w:top="1920" w:right="1559" w:bottom="280" w:left="1700" w:header="754" w:footer="0" w:gutter="0"/>
          <w:cols w:space="720"/>
        </w:sectPr>
      </w:pPr>
    </w:p>
    <w:p w:rsidR="000857F9" w:rsidRDefault="000857F9">
      <w:pPr>
        <w:pStyle w:val="BodyText"/>
        <w:spacing w:before="53"/>
        <w:rPr>
          <w:b/>
        </w:rPr>
      </w:pPr>
    </w:p>
    <w:p w:rsidR="000857F9" w:rsidRDefault="00196ABF">
      <w:pPr>
        <w:pStyle w:val="Heading3"/>
        <w:numPr>
          <w:ilvl w:val="0"/>
          <w:numId w:val="14"/>
        </w:numPr>
        <w:tabs>
          <w:tab w:val="left" w:pos="1420"/>
        </w:tabs>
      </w:pPr>
      <w:r>
        <w:t>Prinsip</w:t>
      </w:r>
      <w:r>
        <w:rPr>
          <w:spacing w:val="-5"/>
        </w:rPr>
        <w:t xml:space="preserve"> </w:t>
      </w:r>
      <w:r>
        <w:rPr>
          <w:spacing w:val="-2"/>
        </w:rPr>
        <w:t>kebenaran</w:t>
      </w:r>
    </w:p>
    <w:p w:rsidR="000857F9" w:rsidRDefault="000857F9">
      <w:pPr>
        <w:pStyle w:val="BodyText"/>
        <w:rPr>
          <w:b/>
        </w:rPr>
      </w:pPr>
    </w:p>
    <w:p w:rsidR="000857F9" w:rsidRDefault="00196ABF">
      <w:pPr>
        <w:pStyle w:val="BodyText"/>
        <w:spacing w:line="480" w:lineRule="auto"/>
        <w:ind w:left="1420" w:right="139" w:firstLine="588"/>
        <w:jc w:val="both"/>
      </w:pPr>
      <w:r>
        <w:rPr>
          <w:noProof/>
          <w:lang w:val="en-US"/>
        </w:rPr>
        <w:drawing>
          <wp:anchor distT="0" distB="0" distL="0" distR="0" simplePos="0" relativeHeight="477800448"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7" cstate="print"/>
                    <a:stretch>
                      <a:fillRect/>
                    </a:stretch>
                  </pic:blipFill>
                  <pic:spPr>
                    <a:xfrm>
                      <a:off x="0" y="0"/>
                      <a:ext cx="5397499" cy="5321299"/>
                    </a:xfrm>
                    <a:prstGeom prst="rect">
                      <a:avLst/>
                    </a:prstGeom>
                  </pic:spPr>
                </pic:pic>
              </a:graphicData>
            </a:graphic>
          </wp:anchor>
        </w:drawing>
      </w:r>
      <w:r>
        <w:t>Kebenaran</w:t>
      </w:r>
      <w:r>
        <w:rPr>
          <w:spacing w:val="-14"/>
        </w:rPr>
        <w:t xml:space="preserve"> </w:t>
      </w:r>
      <w:r>
        <w:t>biasanya</w:t>
      </w:r>
      <w:r>
        <w:rPr>
          <w:spacing w:val="-15"/>
        </w:rPr>
        <w:t xml:space="preserve"> </w:t>
      </w:r>
      <w:r>
        <w:t>digunakan</w:t>
      </w:r>
      <w:r>
        <w:rPr>
          <w:spacing w:val="-14"/>
        </w:rPr>
        <w:t xml:space="preserve"> </w:t>
      </w:r>
      <w:r>
        <w:t>dalam</w:t>
      </w:r>
      <w:r>
        <w:rPr>
          <w:spacing w:val="-14"/>
        </w:rPr>
        <w:t xml:space="preserve"> </w:t>
      </w:r>
      <w:r>
        <w:t>logika</w:t>
      </w:r>
      <w:r>
        <w:rPr>
          <w:spacing w:val="-15"/>
        </w:rPr>
        <w:t xml:space="preserve"> </w:t>
      </w:r>
      <w:r>
        <w:t>keilmuan</w:t>
      </w:r>
      <w:r>
        <w:rPr>
          <w:spacing w:val="-15"/>
        </w:rPr>
        <w:t xml:space="preserve"> </w:t>
      </w:r>
      <w:r>
        <w:t>yang</w:t>
      </w:r>
      <w:r>
        <w:rPr>
          <w:spacing w:val="-14"/>
        </w:rPr>
        <w:t xml:space="preserve"> </w:t>
      </w:r>
      <w:r>
        <w:t>muncul dari</w:t>
      </w:r>
      <w:r>
        <w:rPr>
          <w:spacing w:val="-12"/>
        </w:rPr>
        <w:t xml:space="preserve"> </w:t>
      </w:r>
      <w:r>
        <w:t>hasi</w:t>
      </w:r>
      <w:r>
        <w:rPr>
          <w:spacing w:val="-11"/>
        </w:rPr>
        <w:t xml:space="preserve"> </w:t>
      </w:r>
      <w:r>
        <w:t>pemikiran</w:t>
      </w:r>
      <w:r>
        <w:rPr>
          <w:spacing w:val="-12"/>
        </w:rPr>
        <w:t xml:space="preserve"> </w:t>
      </w:r>
      <w:r>
        <w:t>yang</w:t>
      </w:r>
      <w:r>
        <w:rPr>
          <w:spacing w:val="-8"/>
        </w:rPr>
        <w:t xml:space="preserve"> </w:t>
      </w:r>
      <w:r>
        <w:t>logis/rasional.</w:t>
      </w:r>
      <w:r>
        <w:rPr>
          <w:spacing w:val="-11"/>
        </w:rPr>
        <w:t xml:space="preserve"> </w:t>
      </w:r>
      <w:r>
        <w:t>Kebenaran</w:t>
      </w:r>
      <w:r>
        <w:rPr>
          <w:spacing w:val="-11"/>
        </w:rPr>
        <w:t xml:space="preserve"> </w:t>
      </w:r>
      <w:r>
        <w:t>harus</w:t>
      </w:r>
      <w:r>
        <w:rPr>
          <w:spacing w:val="-12"/>
        </w:rPr>
        <w:t xml:space="preserve"> </w:t>
      </w:r>
      <w:r>
        <w:t>dapat</w:t>
      </w:r>
      <w:r>
        <w:rPr>
          <w:spacing w:val="-11"/>
        </w:rPr>
        <w:t xml:space="preserve"> </w:t>
      </w:r>
      <w:r>
        <w:t>dibuktikan dan ditunjukkan, agar kebenaran itu dapat diyakini oleh individu dan masyarakat. Tidak setiap kebenaran dapat diterima sebagai suatu kebenaran apabila belum dapat dibuktikan. Bagi organisasi p</w:t>
      </w:r>
      <w:r>
        <w:t>endidikan, prinsip kebenaran ini tercermin dari kemampuan profesional guru melaksankan penelitian ilmiah. Kebenaran ilmiah tidak bersifat mutlak atau hakiki.</w:t>
      </w:r>
    </w:p>
    <w:p w:rsidR="000857F9" w:rsidRDefault="00196ABF">
      <w:pPr>
        <w:pStyle w:val="Heading3"/>
        <w:numPr>
          <w:ilvl w:val="2"/>
          <w:numId w:val="19"/>
        </w:numPr>
        <w:tabs>
          <w:tab w:val="left" w:pos="1276"/>
        </w:tabs>
        <w:spacing w:before="1"/>
        <w:ind w:left="1276"/>
        <w:jc w:val="both"/>
      </w:pPr>
      <w:bookmarkStart w:id="23" w:name="_TOC_250032"/>
      <w:r>
        <w:t>Tujuan</w:t>
      </w:r>
      <w:r>
        <w:rPr>
          <w:spacing w:val="-3"/>
        </w:rPr>
        <w:t xml:space="preserve"> </w:t>
      </w:r>
      <w:r>
        <w:t>Etika</w:t>
      </w:r>
      <w:r>
        <w:rPr>
          <w:spacing w:val="-3"/>
        </w:rPr>
        <w:t xml:space="preserve"> </w:t>
      </w:r>
      <w:bookmarkEnd w:id="23"/>
      <w:r>
        <w:rPr>
          <w:spacing w:val="-2"/>
        </w:rPr>
        <w:t>Komunikasi</w:t>
      </w:r>
    </w:p>
    <w:p w:rsidR="000857F9" w:rsidRDefault="000857F9">
      <w:pPr>
        <w:pStyle w:val="BodyText"/>
        <w:rPr>
          <w:b/>
        </w:rPr>
      </w:pPr>
    </w:p>
    <w:p w:rsidR="000857F9" w:rsidRDefault="00196ABF">
      <w:pPr>
        <w:pStyle w:val="BodyText"/>
        <w:spacing w:line="480" w:lineRule="auto"/>
        <w:ind w:left="556" w:right="141" w:firstLine="720"/>
        <w:jc w:val="both"/>
      </w:pPr>
      <w:r>
        <w:t>Kehadiran</w:t>
      </w:r>
      <w:r>
        <w:rPr>
          <w:spacing w:val="-5"/>
        </w:rPr>
        <w:t xml:space="preserve"> </w:t>
      </w:r>
      <w:r>
        <w:t>etika</w:t>
      </w:r>
      <w:r>
        <w:rPr>
          <w:spacing w:val="-8"/>
        </w:rPr>
        <w:t xml:space="preserve"> </w:t>
      </w:r>
      <w:r>
        <w:t>dalam</w:t>
      </w:r>
      <w:r>
        <w:rPr>
          <w:spacing w:val="-7"/>
        </w:rPr>
        <w:t xml:space="preserve"> </w:t>
      </w:r>
      <w:r>
        <w:t>proses</w:t>
      </w:r>
      <w:r>
        <w:rPr>
          <w:spacing w:val="-7"/>
        </w:rPr>
        <w:t xml:space="preserve"> </w:t>
      </w:r>
      <w:r>
        <w:t>berkomunikasi</w:t>
      </w:r>
      <w:r>
        <w:rPr>
          <w:spacing w:val="-6"/>
        </w:rPr>
        <w:t xml:space="preserve"> </w:t>
      </w:r>
      <w:r>
        <w:t>tidak</w:t>
      </w:r>
      <w:r>
        <w:rPr>
          <w:spacing w:val="-5"/>
        </w:rPr>
        <w:t xml:space="preserve"> </w:t>
      </w:r>
      <w:r>
        <w:t>datang</w:t>
      </w:r>
      <w:r>
        <w:rPr>
          <w:spacing w:val="-7"/>
        </w:rPr>
        <w:t xml:space="preserve"> </w:t>
      </w:r>
      <w:r>
        <w:t>dengan</w:t>
      </w:r>
      <w:r>
        <w:rPr>
          <w:spacing w:val="-7"/>
        </w:rPr>
        <w:t xml:space="preserve"> </w:t>
      </w:r>
      <w:r>
        <w:t>tiba-tiba, tetapi kehadirannya harus dibangun oleh kedua belah pihak yang sedang berkomunikasi. Dalam etika komunikasi, pasti selalu memiliki tujuan yaitu:</w:t>
      </w:r>
    </w:p>
    <w:p w:rsidR="000857F9" w:rsidRDefault="00196ABF">
      <w:pPr>
        <w:pStyle w:val="ListParagraph"/>
        <w:numPr>
          <w:ilvl w:val="0"/>
          <w:numId w:val="13"/>
        </w:numPr>
        <w:tabs>
          <w:tab w:val="left" w:pos="1276"/>
          <w:tab w:val="left" w:pos="2588"/>
          <w:tab w:val="left" w:pos="3666"/>
          <w:tab w:val="left" w:pos="4486"/>
          <w:tab w:val="left" w:pos="5664"/>
          <w:tab w:val="left" w:pos="6539"/>
          <w:tab w:val="left" w:pos="7360"/>
          <w:tab w:val="left" w:pos="7981"/>
        </w:tabs>
        <w:spacing w:line="480" w:lineRule="auto"/>
        <w:ind w:right="143"/>
        <w:rPr>
          <w:sz w:val="24"/>
        </w:rPr>
      </w:pPr>
      <w:r>
        <w:rPr>
          <w:spacing w:val="-2"/>
          <w:sz w:val="24"/>
        </w:rPr>
        <w:t>Membantu</w:t>
      </w:r>
      <w:r>
        <w:rPr>
          <w:sz w:val="24"/>
        </w:rPr>
        <w:tab/>
      </w:r>
      <w:r>
        <w:rPr>
          <w:spacing w:val="-2"/>
          <w:sz w:val="24"/>
        </w:rPr>
        <w:t>manusia</w:t>
      </w:r>
      <w:r>
        <w:rPr>
          <w:sz w:val="24"/>
        </w:rPr>
        <w:tab/>
      </w:r>
      <w:r>
        <w:rPr>
          <w:spacing w:val="-2"/>
          <w:sz w:val="24"/>
        </w:rPr>
        <w:t>untuk</w:t>
      </w:r>
      <w:r>
        <w:rPr>
          <w:sz w:val="24"/>
        </w:rPr>
        <w:tab/>
      </w:r>
      <w:r>
        <w:rPr>
          <w:spacing w:val="-2"/>
          <w:sz w:val="24"/>
        </w:rPr>
        <w:t>bertindak</w:t>
      </w:r>
      <w:r>
        <w:rPr>
          <w:sz w:val="24"/>
        </w:rPr>
        <w:tab/>
      </w:r>
      <w:r>
        <w:rPr>
          <w:spacing w:val="-2"/>
          <w:sz w:val="24"/>
        </w:rPr>
        <w:t>secara</w:t>
      </w:r>
      <w:r>
        <w:rPr>
          <w:sz w:val="24"/>
        </w:rPr>
        <w:tab/>
      </w:r>
      <w:r>
        <w:rPr>
          <w:spacing w:val="-2"/>
          <w:sz w:val="24"/>
        </w:rPr>
        <w:t>bebas</w:t>
      </w:r>
      <w:r>
        <w:rPr>
          <w:sz w:val="24"/>
        </w:rPr>
        <w:tab/>
      </w:r>
      <w:r>
        <w:rPr>
          <w:spacing w:val="-4"/>
          <w:sz w:val="24"/>
        </w:rPr>
        <w:t>dan</w:t>
      </w:r>
      <w:r>
        <w:rPr>
          <w:sz w:val="24"/>
        </w:rPr>
        <w:tab/>
      </w:r>
      <w:r>
        <w:rPr>
          <w:spacing w:val="-2"/>
          <w:sz w:val="24"/>
        </w:rPr>
        <w:t>dapat dipertanggungjawabkan</w:t>
      </w:r>
    </w:p>
    <w:p w:rsidR="000857F9" w:rsidRDefault="00196ABF">
      <w:pPr>
        <w:pStyle w:val="ListParagraph"/>
        <w:numPr>
          <w:ilvl w:val="0"/>
          <w:numId w:val="13"/>
        </w:numPr>
        <w:tabs>
          <w:tab w:val="left" w:pos="1276"/>
        </w:tabs>
        <w:spacing w:before="1" w:line="480" w:lineRule="auto"/>
        <w:ind w:right="141"/>
        <w:rPr>
          <w:sz w:val="24"/>
        </w:rPr>
      </w:pPr>
      <w:r>
        <w:rPr>
          <w:sz w:val="24"/>
        </w:rPr>
        <w:t>Membantu</w:t>
      </w:r>
      <w:r>
        <w:rPr>
          <w:spacing w:val="-15"/>
          <w:sz w:val="24"/>
        </w:rPr>
        <w:t xml:space="preserve"> </w:t>
      </w:r>
      <w:r>
        <w:rPr>
          <w:sz w:val="24"/>
        </w:rPr>
        <w:t>manusia</w:t>
      </w:r>
      <w:r>
        <w:rPr>
          <w:spacing w:val="-15"/>
          <w:sz w:val="24"/>
        </w:rPr>
        <w:t xml:space="preserve"> </w:t>
      </w:r>
      <w:r>
        <w:rPr>
          <w:sz w:val="24"/>
        </w:rPr>
        <w:t>mengambil</w:t>
      </w:r>
      <w:r>
        <w:rPr>
          <w:spacing w:val="-15"/>
          <w:sz w:val="24"/>
        </w:rPr>
        <w:t xml:space="preserve"> </w:t>
      </w:r>
      <w:r>
        <w:rPr>
          <w:sz w:val="24"/>
        </w:rPr>
        <w:t>sikap</w:t>
      </w:r>
      <w:r>
        <w:rPr>
          <w:spacing w:val="-15"/>
          <w:sz w:val="24"/>
        </w:rPr>
        <w:t xml:space="preserve"> </w:t>
      </w:r>
      <w:r>
        <w:rPr>
          <w:sz w:val="24"/>
        </w:rPr>
        <w:t>dan</w:t>
      </w:r>
      <w:r>
        <w:rPr>
          <w:spacing w:val="-15"/>
          <w:sz w:val="24"/>
        </w:rPr>
        <w:t xml:space="preserve"> </w:t>
      </w:r>
      <w:r>
        <w:rPr>
          <w:sz w:val="24"/>
        </w:rPr>
        <w:t>tindakan</w:t>
      </w:r>
      <w:r>
        <w:rPr>
          <w:spacing w:val="-15"/>
          <w:sz w:val="24"/>
        </w:rPr>
        <w:t xml:space="preserve"> </w:t>
      </w:r>
      <w:r>
        <w:rPr>
          <w:sz w:val="24"/>
        </w:rPr>
        <w:t>secara</w:t>
      </w:r>
      <w:r>
        <w:rPr>
          <w:spacing w:val="-15"/>
          <w:sz w:val="24"/>
        </w:rPr>
        <w:t xml:space="preserve"> </w:t>
      </w:r>
      <w:r>
        <w:rPr>
          <w:sz w:val="24"/>
        </w:rPr>
        <w:t>tepat</w:t>
      </w:r>
      <w:r>
        <w:rPr>
          <w:spacing w:val="-15"/>
          <w:sz w:val="24"/>
        </w:rPr>
        <w:t xml:space="preserve"> </w:t>
      </w:r>
      <w:r>
        <w:rPr>
          <w:sz w:val="24"/>
        </w:rPr>
        <w:t>dalam</w:t>
      </w:r>
      <w:r>
        <w:rPr>
          <w:spacing w:val="-15"/>
          <w:sz w:val="24"/>
        </w:rPr>
        <w:t xml:space="preserve"> </w:t>
      </w:r>
      <w:r>
        <w:rPr>
          <w:sz w:val="24"/>
        </w:rPr>
        <w:t xml:space="preserve">hidup </w:t>
      </w:r>
      <w:r>
        <w:rPr>
          <w:spacing w:val="-4"/>
          <w:sz w:val="24"/>
        </w:rPr>
        <w:t>ini.</w:t>
      </w:r>
    </w:p>
    <w:p w:rsidR="000857F9" w:rsidRDefault="00196ABF">
      <w:pPr>
        <w:pStyle w:val="ListParagraph"/>
        <w:numPr>
          <w:ilvl w:val="0"/>
          <w:numId w:val="13"/>
        </w:numPr>
        <w:tabs>
          <w:tab w:val="left" w:pos="1275"/>
        </w:tabs>
        <w:ind w:left="1275" w:hanging="280"/>
        <w:rPr>
          <w:sz w:val="24"/>
        </w:rPr>
      </w:pPr>
      <w:r>
        <w:rPr>
          <w:sz w:val="24"/>
        </w:rPr>
        <w:t>Tujuan</w:t>
      </w:r>
      <w:r>
        <w:rPr>
          <w:spacing w:val="30"/>
          <w:sz w:val="24"/>
        </w:rPr>
        <w:t xml:space="preserve"> </w:t>
      </w:r>
      <w:r>
        <w:rPr>
          <w:sz w:val="24"/>
        </w:rPr>
        <w:t>akhir</w:t>
      </w:r>
      <w:r>
        <w:rPr>
          <w:spacing w:val="33"/>
          <w:sz w:val="24"/>
        </w:rPr>
        <w:t xml:space="preserve"> </w:t>
      </w:r>
      <w:r>
        <w:rPr>
          <w:sz w:val="24"/>
        </w:rPr>
        <w:t>untuk</w:t>
      </w:r>
      <w:r>
        <w:rPr>
          <w:spacing w:val="34"/>
          <w:sz w:val="24"/>
        </w:rPr>
        <w:t xml:space="preserve"> </w:t>
      </w:r>
      <w:r>
        <w:rPr>
          <w:sz w:val="24"/>
        </w:rPr>
        <w:t>menciptakan</w:t>
      </w:r>
      <w:r>
        <w:rPr>
          <w:spacing w:val="33"/>
          <w:sz w:val="24"/>
        </w:rPr>
        <w:t xml:space="preserve"> </w:t>
      </w:r>
      <w:r>
        <w:rPr>
          <w:sz w:val="24"/>
        </w:rPr>
        <w:t>kebahagiaan.</w:t>
      </w:r>
      <w:r>
        <w:rPr>
          <w:spacing w:val="36"/>
          <w:sz w:val="24"/>
        </w:rPr>
        <w:t xml:space="preserve"> </w:t>
      </w:r>
      <w:r>
        <w:rPr>
          <w:sz w:val="24"/>
        </w:rPr>
        <w:t>Johansen</w:t>
      </w:r>
      <w:r>
        <w:rPr>
          <w:spacing w:val="33"/>
          <w:sz w:val="24"/>
        </w:rPr>
        <w:t xml:space="preserve"> </w:t>
      </w:r>
      <w:r>
        <w:rPr>
          <w:sz w:val="24"/>
        </w:rPr>
        <w:t>(dalam</w:t>
      </w:r>
      <w:r>
        <w:rPr>
          <w:spacing w:val="33"/>
          <w:sz w:val="24"/>
        </w:rPr>
        <w:t xml:space="preserve"> </w:t>
      </w:r>
      <w:r>
        <w:rPr>
          <w:spacing w:val="-2"/>
          <w:sz w:val="24"/>
        </w:rPr>
        <w:t>Harapan</w:t>
      </w:r>
    </w:p>
    <w:p w:rsidR="000857F9" w:rsidRDefault="000857F9">
      <w:pPr>
        <w:pStyle w:val="BodyText"/>
      </w:pPr>
    </w:p>
    <w:p w:rsidR="000857F9" w:rsidRDefault="00196ABF">
      <w:pPr>
        <w:ind w:left="1276"/>
        <w:rPr>
          <w:sz w:val="24"/>
        </w:rPr>
      </w:pPr>
      <w:r>
        <w:rPr>
          <w:i/>
          <w:sz w:val="24"/>
        </w:rPr>
        <w:t>and</w:t>
      </w:r>
      <w:r>
        <w:rPr>
          <w:i/>
          <w:spacing w:val="-3"/>
          <w:sz w:val="24"/>
        </w:rPr>
        <w:t xml:space="preserve"> </w:t>
      </w:r>
      <w:r>
        <w:rPr>
          <w:sz w:val="24"/>
        </w:rPr>
        <w:t xml:space="preserve">Ahmad, </w:t>
      </w:r>
      <w:r>
        <w:rPr>
          <w:spacing w:val="-2"/>
          <w:sz w:val="24"/>
        </w:rPr>
        <w:t>2014).</w:t>
      </w:r>
    </w:p>
    <w:p w:rsidR="000857F9" w:rsidRDefault="000857F9">
      <w:pPr>
        <w:pStyle w:val="BodyText"/>
      </w:pPr>
    </w:p>
    <w:p w:rsidR="000857F9" w:rsidRDefault="00196ABF">
      <w:pPr>
        <w:pStyle w:val="Heading3"/>
        <w:numPr>
          <w:ilvl w:val="2"/>
          <w:numId w:val="19"/>
        </w:numPr>
        <w:tabs>
          <w:tab w:val="left" w:pos="1276"/>
        </w:tabs>
        <w:ind w:left="1276"/>
        <w:jc w:val="both"/>
      </w:pPr>
      <w:bookmarkStart w:id="24" w:name="_TOC_250031"/>
      <w:r>
        <w:t>Indikator</w:t>
      </w:r>
      <w:r>
        <w:rPr>
          <w:spacing w:val="-4"/>
        </w:rPr>
        <w:t xml:space="preserve"> </w:t>
      </w:r>
      <w:r>
        <w:t>Etika</w:t>
      </w:r>
      <w:r>
        <w:rPr>
          <w:spacing w:val="-4"/>
        </w:rPr>
        <w:t xml:space="preserve"> </w:t>
      </w:r>
      <w:bookmarkEnd w:id="24"/>
      <w:r>
        <w:rPr>
          <w:spacing w:val="-2"/>
        </w:rPr>
        <w:t>Komunikasi</w:t>
      </w:r>
    </w:p>
    <w:p w:rsidR="000857F9" w:rsidRDefault="000857F9">
      <w:pPr>
        <w:pStyle w:val="BodyText"/>
        <w:rPr>
          <w:b/>
        </w:rPr>
      </w:pPr>
    </w:p>
    <w:p w:rsidR="000857F9" w:rsidRDefault="00196ABF">
      <w:pPr>
        <w:pStyle w:val="BodyText"/>
        <w:ind w:left="1276"/>
      </w:pPr>
      <w:r>
        <w:t>Menurut</w:t>
      </w:r>
      <w:r>
        <w:rPr>
          <w:spacing w:val="-3"/>
        </w:rPr>
        <w:t xml:space="preserve"> </w:t>
      </w:r>
      <w:r>
        <w:t>Suhaemi (dalam</w:t>
      </w:r>
      <w:r>
        <w:rPr>
          <w:spacing w:val="1"/>
        </w:rPr>
        <w:t xml:space="preserve"> </w:t>
      </w:r>
      <w:r>
        <w:t>Sari,</w:t>
      </w:r>
      <w:r>
        <w:rPr>
          <w:spacing w:val="-1"/>
        </w:rPr>
        <w:t xml:space="preserve"> </w:t>
      </w:r>
      <w:r>
        <w:t>2017)</w:t>
      </w:r>
      <w:r>
        <w:rPr>
          <w:spacing w:val="-2"/>
        </w:rPr>
        <w:t xml:space="preserve"> </w:t>
      </w:r>
      <w:r>
        <w:t>indikator</w:t>
      </w:r>
      <w:r>
        <w:rPr>
          <w:spacing w:val="-2"/>
        </w:rPr>
        <w:t xml:space="preserve"> </w:t>
      </w:r>
      <w:r>
        <w:t>etika</w:t>
      </w:r>
      <w:r>
        <w:rPr>
          <w:spacing w:val="-2"/>
        </w:rPr>
        <w:t xml:space="preserve"> </w:t>
      </w:r>
      <w:r>
        <w:t>komunikasi</w:t>
      </w:r>
      <w:r>
        <w:rPr>
          <w:spacing w:val="-1"/>
        </w:rPr>
        <w:t xml:space="preserve"> </w:t>
      </w:r>
      <w:r>
        <w:rPr>
          <w:spacing w:val="-2"/>
        </w:rPr>
        <w:t>yaitu:</w:t>
      </w:r>
    </w:p>
    <w:p w:rsidR="000857F9" w:rsidRDefault="000857F9">
      <w:pPr>
        <w:pStyle w:val="BodyText"/>
      </w:pPr>
    </w:p>
    <w:p w:rsidR="000857F9" w:rsidRDefault="00196ABF">
      <w:pPr>
        <w:pStyle w:val="ListParagraph"/>
        <w:numPr>
          <w:ilvl w:val="0"/>
          <w:numId w:val="12"/>
        </w:numPr>
        <w:tabs>
          <w:tab w:val="left" w:pos="1276"/>
        </w:tabs>
        <w:spacing w:line="480" w:lineRule="auto"/>
        <w:ind w:right="141"/>
        <w:rPr>
          <w:sz w:val="24"/>
        </w:rPr>
      </w:pPr>
      <w:r>
        <w:rPr>
          <w:sz w:val="24"/>
        </w:rPr>
        <w:t>etika komun</w:t>
      </w:r>
      <w:r>
        <w:rPr>
          <w:sz w:val="24"/>
        </w:rPr>
        <w:t>ikasi siswa dengan guru, yaitu tata cara berkomunikasi siswa dengan guru yang sesuai dengan nilai dan norma;</w:t>
      </w:r>
    </w:p>
    <w:p w:rsidR="000857F9" w:rsidRDefault="000857F9">
      <w:pPr>
        <w:pStyle w:val="ListParagraph"/>
        <w:spacing w:line="480" w:lineRule="auto"/>
        <w:rPr>
          <w:sz w:val="24"/>
        </w:rPr>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ListParagraph"/>
        <w:numPr>
          <w:ilvl w:val="0"/>
          <w:numId w:val="12"/>
        </w:numPr>
        <w:tabs>
          <w:tab w:val="left" w:pos="1276"/>
        </w:tabs>
        <w:spacing w:line="480" w:lineRule="auto"/>
        <w:ind w:right="144"/>
        <w:jc w:val="both"/>
        <w:rPr>
          <w:sz w:val="24"/>
        </w:rPr>
      </w:pPr>
      <w:r>
        <w:rPr>
          <w:sz w:val="24"/>
        </w:rPr>
        <w:t>etika komunikasi siswa dengan pegawai, yaitu tata cara berkomunikasi siswa dengan pegawai/staf yang sesuai dengan nilai dan norma</w:t>
      </w:r>
    </w:p>
    <w:p w:rsidR="000857F9" w:rsidRDefault="00196ABF">
      <w:pPr>
        <w:pStyle w:val="ListParagraph"/>
        <w:numPr>
          <w:ilvl w:val="0"/>
          <w:numId w:val="12"/>
        </w:numPr>
        <w:tabs>
          <w:tab w:val="left" w:pos="1276"/>
        </w:tabs>
        <w:spacing w:line="480" w:lineRule="auto"/>
        <w:ind w:right="140"/>
        <w:jc w:val="both"/>
        <w:rPr>
          <w:sz w:val="24"/>
        </w:rPr>
      </w:pPr>
      <w:r>
        <w:rPr>
          <w:noProof/>
          <w:sz w:val="24"/>
          <w:lang w:val="en-US"/>
        </w:rPr>
        <w:drawing>
          <wp:anchor distT="0" distB="0" distL="0" distR="0" simplePos="0" relativeHeight="477800960"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etika komunikasi siswa dengan siswa, yaitu tata cara berkomunikasi siswa dengan</w:t>
      </w:r>
      <w:r>
        <w:rPr>
          <w:spacing w:val="-8"/>
          <w:sz w:val="24"/>
        </w:rPr>
        <w:t xml:space="preserve"> </w:t>
      </w:r>
      <w:r>
        <w:rPr>
          <w:sz w:val="24"/>
        </w:rPr>
        <w:t>siswa/orang</w:t>
      </w:r>
      <w:r>
        <w:rPr>
          <w:spacing w:val="-8"/>
          <w:sz w:val="24"/>
        </w:rPr>
        <w:t xml:space="preserve"> </w:t>
      </w:r>
      <w:r>
        <w:rPr>
          <w:sz w:val="24"/>
        </w:rPr>
        <w:t>lain</w:t>
      </w:r>
      <w:r>
        <w:rPr>
          <w:spacing w:val="-8"/>
          <w:sz w:val="24"/>
        </w:rPr>
        <w:t xml:space="preserve"> </w:t>
      </w:r>
      <w:r>
        <w:rPr>
          <w:sz w:val="24"/>
        </w:rPr>
        <w:t>dilingkungan</w:t>
      </w:r>
      <w:r>
        <w:rPr>
          <w:spacing w:val="-8"/>
          <w:sz w:val="24"/>
        </w:rPr>
        <w:t xml:space="preserve"> </w:t>
      </w:r>
      <w:r>
        <w:rPr>
          <w:sz w:val="24"/>
        </w:rPr>
        <w:t>sekolah</w:t>
      </w:r>
      <w:r>
        <w:rPr>
          <w:spacing w:val="-8"/>
          <w:sz w:val="24"/>
        </w:rPr>
        <w:t xml:space="preserve"> </w:t>
      </w:r>
      <w:r>
        <w:rPr>
          <w:sz w:val="24"/>
        </w:rPr>
        <w:t>yang</w:t>
      </w:r>
      <w:r>
        <w:rPr>
          <w:spacing w:val="-8"/>
          <w:sz w:val="24"/>
        </w:rPr>
        <w:t xml:space="preserve"> </w:t>
      </w:r>
      <w:r>
        <w:rPr>
          <w:sz w:val="24"/>
        </w:rPr>
        <w:t>se</w:t>
      </w:r>
      <w:r>
        <w:rPr>
          <w:sz w:val="24"/>
        </w:rPr>
        <w:t>suai</w:t>
      </w:r>
      <w:r>
        <w:rPr>
          <w:spacing w:val="-7"/>
          <w:sz w:val="24"/>
        </w:rPr>
        <w:t xml:space="preserve"> </w:t>
      </w:r>
      <w:r>
        <w:rPr>
          <w:sz w:val="24"/>
        </w:rPr>
        <w:t>dengan</w:t>
      </w:r>
      <w:r>
        <w:rPr>
          <w:spacing w:val="-8"/>
          <w:sz w:val="24"/>
        </w:rPr>
        <w:t xml:space="preserve"> </w:t>
      </w:r>
      <w:r>
        <w:rPr>
          <w:sz w:val="24"/>
        </w:rPr>
        <w:t>nilai</w:t>
      </w:r>
      <w:r>
        <w:rPr>
          <w:spacing w:val="-7"/>
          <w:sz w:val="24"/>
        </w:rPr>
        <w:t xml:space="preserve"> </w:t>
      </w:r>
      <w:r>
        <w:rPr>
          <w:sz w:val="24"/>
        </w:rPr>
        <w:t xml:space="preserve">dan </w:t>
      </w:r>
      <w:r>
        <w:rPr>
          <w:spacing w:val="-2"/>
          <w:sz w:val="24"/>
        </w:rPr>
        <w:t>norma</w:t>
      </w:r>
    </w:p>
    <w:p w:rsidR="000857F9" w:rsidRDefault="00196ABF">
      <w:pPr>
        <w:pStyle w:val="BodyText"/>
        <w:spacing w:before="1"/>
        <w:ind w:left="1276"/>
        <w:jc w:val="both"/>
        <w:rPr>
          <w:i/>
        </w:rPr>
      </w:pPr>
      <w:r>
        <w:t>Indikator</w:t>
      </w:r>
      <w:r>
        <w:rPr>
          <w:spacing w:val="-8"/>
        </w:rPr>
        <w:t xml:space="preserve"> </w:t>
      </w:r>
      <w:r>
        <w:t>etika</w:t>
      </w:r>
      <w:r>
        <w:rPr>
          <w:spacing w:val="-6"/>
        </w:rPr>
        <w:t xml:space="preserve"> </w:t>
      </w:r>
      <w:r>
        <w:t>komunikasi</w:t>
      </w:r>
      <w:r>
        <w:rPr>
          <w:spacing w:val="-3"/>
        </w:rPr>
        <w:t xml:space="preserve"> </w:t>
      </w:r>
      <w:r>
        <w:t>menurut</w:t>
      </w:r>
      <w:r>
        <w:rPr>
          <w:spacing w:val="-4"/>
        </w:rPr>
        <w:t xml:space="preserve"> </w:t>
      </w:r>
      <w:r>
        <w:t>Rakhma</w:t>
      </w:r>
      <w:r>
        <w:rPr>
          <w:spacing w:val="-5"/>
        </w:rPr>
        <w:t xml:space="preserve"> </w:t>
      </w:r>
      <w:r>
        <w:t>(dalam</w:t>
      </w:r>
      <w:r>
        <w:rPr>
          <w:spacing w:val="-5"/>
        </w:rPr>
        <w:t xml:space="preserve"> </w:t>
      </w:r>
      <w:r>
        <w:t>Grasella,</w:t>
      </w:r>
      <w:r>
        <w:rPr>
          <w:spacing w:val="-5"/>
        </w:rPr>
        <w:t xml:space="preserve"> </w:t>
      </w:r>
      <w:r>
        <w:t>Susanto,</w:t>
      </w:r>
      <w:r>
        <w:rPr>
          <w:spacing w:val="-3"/>
        </w:rPr>
        <w:t xml:space="preserve"> </w:t>
      </w:r>
      <w:r>
        <w:rPr>
          <w:i/>
          <w:spacing w:val="-5"/>
        </w:rPr>
        <w:t>and</w:t>
      </w:r>
    </w:p>
    <w:p w:rsidR="000857F9" w:rsidRDefault="000857F9">
      <w:pPr>
        <w:pStyle w:val="BodyText"/>
        <w:rPr>
          <w:i/>
        </w:rPr>
      </w:pPr>
    </w:p>
    <w:p w:rsidR="000857F9" w:rsidRDefault="00196ABF">
      <w:pPr>
        <w:pStyle w:val="BodyText"/>
        <w:ind w:left="556"/>
      </w:pPr>
      <w:r>
        <w:t>Bisnis</w:t>
      </w:r>
      <w:r>
        <w:rPr>
          <w:spacing w:val="-2"/>
        </w:rPr>
        <w:t xml:space="preserve"> </w:t>
      </w:r>
      <w:r>
        <w:t>2022)</w:t>
      </w:r>
      <w:r>
        <w:rPr>
          <w:spacing w:val="-2"/>
        </w:rPr>
        <w:t xml:space="preserve"> </w:t>
      </w:r>
      <w:r>
        <w:t>adalah</w:t>
      </w:r>
      <w:r>
        <w:rPr>
          <w:spacing w:val="-1"/>
        </w:rPr>
        <w:t xml:space="preserve"> </w:t>
      </w:r>
      <w:r>
        <w:t xml:space="preserve">sebagai </w:t>
      </w:r>
      <w:r>
        <w:rPr>
          <w:spacing w:val="-2"/>
        </w:rPr>
        <w:t>berikut:</w:t>
      </w:r>
    </w:p>
    <w:p w:rsidR="000857F9" w:rsidRDefault="000857F9">
      <w:pPr>
        <w:pStyle w:val="BodyText"/>
      </w:pPr>
    </w:p>
    <w:p w:rsidR="000857F9" w:rsidRDefault="00196ABF">
      <w:pPr>
        <w:pStyle w:val="ListParagraph"/>
        <w:numPr>
          <w:ilvl w:val="0"/>
          <w:numId w:val="11"/>
        </w:numPr>
        <w:tabs>
          <w:tab w:val="left" w:pos="1276"/>
        </w:tabs>
        <w:rPr>
          <w:sz w:val="24"/>
        </w:rPr>
      </w:pPr>
      <w:r>
        <w:rPr>
          <w:sz w:val="24"/>
        </w:rPr>
        <w:t>Perkataan</w:t>
      </w:r>
      <w:r>
        <w:rPr>
          <w:spacing w:val="-4"/>
          <w:sz w:val="24"/>
        </w:rPr>
        <w:t xml:space="preserve"> </w:t>
      </w:r>
      <w:r>
        <w:rPr>
          <w:sz w:val="24"/>
        </w:rPr>
        <w:t>yang</w:t>
      </w:r>
      <w:r>
        <w:rPr>
          <w:spacing w:val="-2"/>
          <w:sz w:val="24"/>
        </w:rPr>
        <w:t xml:space="preserve"> </w:t>
      </w:r>
      <w:r>
        <w:rPr>
          <w:spacing w:val="-4"/>
          <w:sz w:val="24"/>
        </w:rPr>
        <w:t>benar</w:t>
      </w:r>
    </w:p>
    <w:p w:rsidR="000857F9" w:rsidRDefault="000857F9">
      <w:pPr>
        <w:pStyle w:val="BodyText"/>
      </w:pPr>
    </w:p>
    <w:p w:rsidR="000857F9" w:rsidRDefault="00196ABF">
      <w:pPr>
        <w:pStyle w:val="ListParagraph"/>
        <w:numPr>
          <w:ilvl w:val="0"/>
          <w:numId w:val="11"/>
        </w:numPr>
        <w:tabs>
          <w:tab w:val="left" w:pos="1276"/>
        </w:tabs>
        <w:rPr>
          <w:sz w:val="24"/>
        </w:rPr>
      </w:pPr>
      <w:r>
        <w:rPr>
          <w:sz w:val="24"/>
        </w:rPr>
        <w:t>efektif</w:t>
      </w:r>
      <w:r>
        <w:rPr>
          <w:spacing w:val="-2"/>
          <w:sz w:val="24"/>
        </w:rPr>
        <w:t xml:space="preserve"> </w:t>
      </w:r>
      <w:r>
        <w:rPr>
          <w:sz w:val="24"/>
        </w:rPr>
        <w:t>dan</w:t>
      </w:r>
      <w:r>
        <w:rPr>
          <w:spacing w:val="-2"/>
          <w:sz w:val="24"/>
        </w:rPr>
        <w:t xml:space="preserve"> </w:t>
      </w:r>
      <w:r>
        <w:rPr>
          <w:sz w:val="24"/>
        </w:rPr>
        <w:t>tepat</w:t>
      </w:r>
      <w:r>
        <w:rPr>
          <w:spacing w:val="-1"/>
          <w:sz w:val="24"/>
        </w:rPr>
        <w:t xml:space="preserve"> </w:t>
      </w:r>
      <w:r>
        <w:rPr>
          <w:spacing w:val="-2"/>
          <w:sz w:val="24"/>
        </w:rPr>
        <w:t>sasaran</w:t>
      </w:r>
    </w:p>
    <w:p w:rsidR="000857F9" w:rsidRDefault="000857F9">
      <w:pPr>
        <w:pStyle w:val="BodyText"/>
      </w:pPr>
    </w:p>
    <w:p w:rsidR="000857F9" w:rsidRDefault="00196ABF">
      <w:pPr>
        <w:pStyle w:val="ListParagraph"/>
        <w:numPr>
          <w:ilvl w:val="0"/>
          <w:numId w:val="11"/>
        </w:numPr>
        <w:tabs>
          <w:tab w:val="left" w:pos="1276"/>
        </w:tabs>
        <w:rPr>
          <w:sz w:val="24"/>
        </w:rPr>
      </w:pPr>
      <w:r>
        <w:rPr>
          <w:sz w:val="24"/>
        </w:rPr>
        <w:t>Perkataan</w:t>
      </w:r>
      <w:r>
        <w:rPr>
          <w:spacing w:val="-2"/>
          <w:sz w:val="24"/>
        </w:rPr>
        <w:t xml:space="preserve"> </w:t>
      </w:r>
      <w:r>
        <w:rPr>
          <w:sz w:val="24"/>
        </w:rPr>
        <w:t>yang</w:t>
      </w:r>
      <w:r>
        <w:rPr>
          <w:spacing w:val="-1"/>
          <w:sz w:val="24"/>
        </w:rPr>
        <w:t xml:space="preserve"> </w:t>
      </w:r>
      <w:r>
        <w:rPr>
          <w:spacing w:val="-2"/>
          <w:sz w:val="24"/>
        </w:rPr>
        <w:t>mulia</w:t>
      </w:r>
    </w:p>
    <w:p w:rsidR="000857F9" w:rsidRDefault="000857F9">
      <w:pPr>
        <w:pStyle w:val="BodyText"/>
      </w:pPr>
    </w:p>
    <w:p w:rsidR="000857F9" w:rsidRDefault="00196ABF">
      <w:pPr>
        <w:pStyle w:val="ListParagraph"/>
        <w:numPr>
          <w:ilvl w:val="0"/>
          <w:numId w:val="11"/>
        </w:numPr>
        <w:tabs>
          <w:tab w:val="left" w:pos="1276"/>
        </w:tabs>
        <w:rPr>
          <w:sz w:val="24"/>
        </w:rPr>
      </w:pPr>
      <w:r>
        <w:rPr>
          <w:sz w:val="24"/>
        </w:rPr>
        <w:t>Perkataan</w:t>
      </w:r>
      <w:r>
        <w:rPr>
          <w:spacing w:val="-2"/>
          <w:sz w:val="24"/>
        </w:rPr>
        <w:t xml:space="preserve"> </w:t>
      </w:r>
      <w:r>
        <w:rPr>
          <w:sz w:val="24"/>
        </w:rPr>
        <w:t>baik</w:t>
      </w:r>
      <w:r>
        <w:rPr>
          <w:spacing w:val="-1"/>
          <w:sz w:val="24"/>
        </w:rPr>
        <w:t xml:space="preserve"> </w:t>
      </w:r>
      <w:r>
        <w:rPr>
          <w:sz w:val="24"/>
        </w:rPr>
        <w:t>dan</w:t>
      </w:r>
      <w:r>
        <w:rPr>
          <w:spacing w:val="-1"/>
          <w:sz w:val="24"/>
        </w:rPr>
        <w:t xml:space="preserve"> </w:t>
      </w:r>
      <w:r>
        <w:rPr>
          <w:spacing w:val="-2"/>
          <w:sz w:val="24"/>
        </w:rPr>
        <w:t>pantas</w:t>
      </w:r>
    </w:p>
    <w:p w:rsidR="000857F9" w:rsidRDefault="000857F9">
      <w:pPr>
        <w:pStyle w:val="BodyText"/>
      </w:pPr>
    </w:p>
    <w:p w:rsidR="000857F9" w:rsidRDefault="00196ABF">
      <w:pPr>
        <w:pStyle w:val="ListParagraph"/>
        <w:numPr>
          <w:ilvl w:val="0"/>
          <w:numId w:val="11"/>
        </w:numPr>
        <w:tabs>
          <w:tab w:val="left" w:pos="1276"/>
        </w:tabs>
        <w:rPr>
          <w:sz w:val="24"/>
        </w:rPr>
      </w:pPr>
      <w:r>
        <w:rPr>
          <w:sz w:val="24"/>
        </w:rPr>
        <w:t>Pembicaraan</w:t>
      </w:r>
      <w:r>
        <w:rPr>
          <w:spacing w:val="-4"/>
          <w:sz w:val="24"/>
        </w:rPr>
        <w:t xml:space="preserve"> </w:t>
      </w:r>
      <w:r>
        <w:rPr>
          <w:sz w:val="24"/>
        </w:rPr>
        <w:t>yang</w:t>
      </w:r>
      <w:r>
        <w:rPr>
          <w:spacing w:val="-2"/>
          <w:sz w:val="24"/>
        </w:rPr>
        <w:t xml:space="preserve"> </w:t>
      </w:r>
      <w:r>
        <w:rPr>
          <w:sz w:val="24"/>
        </w:rPr>
        <w:t xml:space="preserve">lemah </w:t>
      </w:r>
      <w:r>
        <w:rPr>
          <w:spacing w:val="-2"/>
          <w:sz w:val="24"/>
        </w:rPr>
        <w:t>lembut</w:t>
      </w:r>
    </w:p>
    <w:p w:rsidR="000857F9" w:rsidRDefault="000857F9">
      <w:pPr>
        <w:pStyle w:val="BodyText"/>
      </w:pPr>
    </w:p>
    <w:p w:rsidR="000857F9" w:rsidRDefault="00196ABF">
      <w:pPr>
        <w:pStyle w:val="ListParagraph"/>
        <w:numPr>
          <w:ilvl w:val="0"/>
          <w:numId w:val="11"/>
        </w:numPr>
        <w:tabs>
          <w:tab w:val="left" w:pos="1276"/>
        </w:tabs>
        <w:rPr>
          <w:sz w:val="24"/>
        </w:rPr>
      </w:pPr>
      <w:r>
        <w:rPr>
          <w:sz w:val="24"/>
        </w:rPr>
        <w:t>Perkataan</w:t>
      </w:r>
      <w:r>
        <w:rPr>
          <w:spacing w:val="-2"/>
          <w:sz w:val="24"/>
        </w:rPr>
        <w:t xml:space="preserve"> </w:t>
      </w:r>
      <w:r>
        <w:rPr>
          <w:sz w:val="24"/>
        </w:rPr>
        <w:t>yang</w:t>
      </w:r>
      <w:r>
        <w:rPr>
          <w:spacing w:val="-2"/>
          <w:sz w:val="24"/>
        </w:rPr>
        <w:t xml:space="preserve"> mudah.</w:t>
      </w:r>
    </w:p>
    <w:p w:rsidR="000857F9" w:rsidRDefault="000857F9">
      <w:pPr>
        <w:pStyle w:val="BodyText"/>
      </w:pPr>
    </w:p>
    <w:p w:rsidR="000857F9" w:rsidRDefault="00196ABF">
      <w:pPr>
        <w:pStyle w:val="BodyText"/>
        <w:spacing w:line="480" w:lineRule="auto"/>
        <w:ind w:left="568" w:firstLine="708"/>
      </w:pPr>
      <w:r>
        <w:t xml:space="preserve">Sedangkan menurut (Ningrum, Pitoewas, </w:t>
      </w:r>
      <w:r>
        <w:rPr>
          <w:i/>
        </w:rPr>
        <w:t xml:space="preserve">and </w:t>
      </w:r>
      <w:r>
        <w:t>Putri 2024) indikator etika</w:t>
      </w:r>
      <w:r>
        <w:rPr>
          <w:spacing w:val="40"/>
        </w:rPr>
        <w:t xml:space="preserve"> </w:t>
      </w:r>
      <w:r>
        <w:t>komunkasi sebagai berikut:</w:t>
      </w:r>
    </w:p>
    <w:p w:rsidR="000857F9" w:rsidRDefault="00196ABF">
      <w:pPr>
        <w:pStyle w:val="ListParagraph"/>
        <w:numPr>
          <w:ilvl w:val="0"/>
          <w:numId w:val="10"/>
        </w:numPr>
        <w:tabs>
          <w:tab w:val="left" w:pos="1288"/>
        </w:tabs>
        <w:spacing w:before="1"/>
        <w:rPr>
          <w:sz w:val="24"/>
        </w:rPr>
      </w:pPr>
      <w:r>
        <w:rPr>
          <w:sz w:val="24"/>
        </w:rPr>
        <w:t>Menjaga</w:t>
      </w:r>
      <w:r>
        <w:rPr>
          <w:spacing w:val="-3"/>
          <w:sz w:val="24"/>
        </w:rPr>
        <w:t xml:space="preserve"> </w:t>
      </w:r>
      <w:r>
        <w:rPr>
          <w:spacing w:val="-2"/>
          <w:sz w:val="24"/>
        </w:rPr>
        <w:t>ucapan</w:t>
      </w:r>
    </w:p>
    <w:p w:rsidR="000857F9" w:rsidRDefault="00196ABF">
      <w:pPr>
        <w:pStyle w:val="BodyText"/>
        <w:spacing w:before="276" w:line="480" w:lineRule="auto"/>
        <w:ind w:left="1288" w:right="137" w:firstLine="698"/>
        <w:jc w:val="both"/>
      </w:pPr>
      <w:r>
        <w:t>Memiliki kemampuan untuk selalu berhati-hati dalam berbicara kepada orang lain.</w:t>
      </w:r>
    </w:p>
    <w:p w:rsidR="000857F9" w:rsidRDefault="00196ABF">
      <w:pPr>
        <w:pStyle w:val="ListParagraph"/>
        <w:numPr>
          <w:ilvl w:val="0"/>
          <w:numId w:val="10"/>
        </w:numPr>
        <w:tabs>
          <w:tab w:val="left" w:pos="1288"/>
        </w:tabs>
        <w:rPr>
          <w:sz w:val="24"/>
        </w:rPr>
      </w:pPr>
      <w:r>
        <w:rPr>
          <w:sz w:val="24"/>
        </w:rPr>
        <w:t>Sopan</w:t>
      </w:r>
      <w:r>
        <w:rPr>
          <w:spacing w:val="-3"/>
          <w:sz w:val="24"/>
        </w:rPr>
        <w:t xml:space="preserve"> </w:t>
      </w:r>
      <w:r>
        <w:rPr>
          <w:spacing w:val="-2"/>
          <w:sz w:val="24"/>
        </w:rPr>
        <w:t>santun</w:t>
      </w:r>
    </w:p>
    <w:p w:rsidR="000857F9" w:rsidRDefault="000857F9">
      <w:pPr>
        <w:pStyle w:val="BodyText"/>
      </w:pPr>
    </w:p>
    <w:p w:rsidR="000857F9" w:rsidRDefault="00196ABF">
      <w:pPr>
        <w:pStyle w:val="BodyText"/>
        <w:spacing w:line="480" w:lineRule="auto"/>
        <w:ind w:left="1288" w:right="143" w:firstLine="720"/>
        <w:jc w:val="both"/>
      </w:pPr>
      <w:r>
        <w:t>Memiliki kemampuan dalam bertingkah laku yang baik terhadap lawan bicara saat berkomunikasi sehingga dianggap menghargai pendapat orang lain saat berbicara.</w:t>
      </w:r>
    </w:p>
    <w:p w:rsidR="000857F9" w:rsidRDefault="00196ABF">
      <w:pPr>
        <w:pStyle w:val="ListParagraph"/>
        <w:numPr>
          <w:ilvl w:val="0"/>
          <w:numId w:val="10"/>
        </w:numPr>
        <w:tabs>
          <w:tab w:val="left" w:pos="1288"/>
        </w:tabs>
        <w:jc w:val="both"/>
        <w:rPr>
          <w:sz w:val="24"/>
        </w:rPr>
      </w:pPr>
      <w:r>
        <w:rPr>
          <w:sz w:val="24"/>
        </w:rPr>
        <w:t>Saling</w:t>
      </w:r>
      <w:r>
        <w:rPr>
          <w:spacing w:val="-1"/>
          <w:sz w:val="24"/>
        </w:rPr>
        <w:t xml:space="preserve"> </w:t>
      </w:r>
      <w:r>
        <w:rPr>
          <w:spacing w:val="-2"/>
          <w:sz w:val="24"/>
        </w:rPr>
        <w:t>menghargai</w:t>
      </w:r>
    </w:p>
    <w:p w:rsidR="000857F9" w:rsidRDefault="000857F9">
      <w:pPr>
        <w:pStyle w:val="ListParagraph"/>
        <w:jc w:val="both"/>
        <w:rPr>
          <w:sz w:val="24"/>
        </w:rPr>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1288" w:right="137" w:firstLine="720"/>
        <w:jc w:val="both"/>
      </w:pPr>
      <w:r>
        <w:t>Memiliki kemampuan dalam mendengarkan dan tidak memotong pembi</w:t>
      </w:r>
      <w:r>
        <w:t>caraan</w:t>
      </w:r>
      <w:r>
        <w:rPr>
          <w:spacing w:val="-10"/>
        </w:rPr>
        <w:t xml:space="preserve"> </w:t>
      </w:r>
      <w:r>
        <w:t>lawan</w:t>
      </w:r>
      <w:r>
        <w:rPr>
          <w:spacing w:val="-10"/>
        </w:rPr>
        <w:t xml:space="preserve"> </w:t>
      </w:r>
      <w:r>
        <w:t>bicara</w:t>
      </w:r>
      <w:r>
        <w:rPr>
          <w:spacing w:val="-11"/>
        </w:rPr>
        <w:t xml:space="preserve"> </w:t>
      </w:r>
      <w:r>
        <w:t>saat</w:t>
      </w:r>
      <w:r>
        <w:rPr>
          <w:spacing w:val="-10"/>
        </w:rPr>
        <w:t xml:space="preserve"> </w:t>
      </w:r>
      <w:r>
        <w:t>berkomunikasi</w:t>
      </w:r>
      <w:r>
        <w:rPr>
          <w:spacing w:val="-10"/>
        </w:rPr>
        <w:t xml:space="preserve"> </w:t>
      </w:r>
      <w:r>
        <w:t>untuk</w:t>
      </w:r>
      <w:r>
        <w:rPr>
          <w:spacing w:val="-10"/>
        </w:rPr>
        <w:t xml:space="preserve"> </w:t>
      </w:r>
      <w:r>
        <w:t>saling</w:t>
      </w:r>
      <w:r>
        <w:rPr>
          <w:spacing w:val="-10"/>
        </w:rPr>
        <w:t xml:space="preserve"> </w:t>
      </w:r>
      <w:r>
        <w:t>menghargai</w:t>
      </w:r>
      <w:r>
        <w:rPr>
          <w:spacing w:val="-10"/>
        </w:rPr>
        <w:t xml:space="preserve"> </w:t>
      </w:r>
      <w:r>
        <w:t>dan lapang dada menerima kritikan dan saran dari lawan bicara.</w:t>
      </w:r>
    </w:p>
    <w:p w:rsidR="000857F9" w:rsidRDefault="00196ABF">
      <w:pPr>
        <w:pStyle w:val="ListParagraph"/>
        <w:numPr>
          <w:ilvl w:val="0"/>
          <w:numId w:val="10"/>
        </w:numPr>
        <w:tabs>
          <w:tab w:val="left" w:pos="1288"/>
        </w:tabs>
        <w:jc w:val="both"/>
        <w:rPr>
          <w:sz w:val="24"/>
        </w:rPr>
      </w:pPr>
      <w:r>
        <w:rPr>
          <w:noProof/>
          <w:sz w:val="24"/>
          <w:lang w:val="en-US"/>
        </w:rPr>
        <w:drawing>
          <wp:anchor distT="0" distB="0" distL="0" distR="0" simplePos="0" relativeHeight="477801472"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Efektif</w:t>
      </w:r>
      <w:r>
        <w:rPr>
          <w:spacing w:val="-2"/>
          <w:sz w:val="24"/>
        </w:rPr>
        <w:t xml:space="preserve"> </w:t>
      </w:r>
      <w:r>
        <w:rPr>
          <w:sz w:val="24"/>
        </w:rPr>
        <w:t>dan</w:t>
      </w:r>
      <w:r>
        <w:rPr>
          <w:spacing w:val="-2"/>
          <w:sz w:val="24"/>
        </w:rPr>
        <w:t xml:space="preserve"> efisien</w:t>
      </w:r>
    </w:p>
    <w:p w:rsidR="000857F9" w:rsidRDefault="000857F9">
      <w:pPr>
        <w:pStyle w:val="BodyText"/>
      </w:pPr>
    </w:p>
    <w:p w:rsidR="000857F9" w:rsidRDefault="00196ABF">
      <w:pPr>
        <w:pStyle w:val="BodyText"/>
        <w:spacing w:line="480" w:lineRule="auto"/>
        <w:ind w:left="1288" w:right="142" w:firstLine="720"/>
        <w:jc w:val="both"/>
      </w:pPr>
      <w:r>
        <w:t>Memiliki kemampuan dalam menempatkan diri pada ruang dan waktu yang tepat saat hendak berbicara kepada orang lain.</w:t>
      </w:r>
    </w:p>
    <w:p w:rsidR="000857F9" w:rsidRDefault="00196ABF">
      <w:pPr>
        <w:pStyle w:val="Heading3"/>
        <w:numPr>
          <w:ilvl w:val="2"/>
          <w:numId w:val="19"/>
        </w:numPr>
        <w:tabs>
          <w:tab w:val="left" w:pos="1276"/>
        </w:tabs>
        <w:spacing w:before="1"/>
        <w:ind w:left="1276"/>
      </w:pPr>
      <w:bookmarkStart w:id="25" w:name="_TOC_250030"/>
      <w:r>
        <w:t>Perspektif</w:t>
      </w:r>
      <w:r>
        <w:rPr>
          <w:spacing w:val="-4"/>
        </w:rPr>
        <w:t xml:space="preserve"> </w:t>
      </w:r>
      <w:r>
        <w:t>Etika</w:t>
      </w:r>
      <w:r>
        <w:rPr>
          <w:spacing w:val="-3"/>
        </w:rPr>
        <w:t xml:space="preserve"> </w:t>
      </w:r>
      <w:bookmarkEnd w:id="25"/>
      <w:r>
        <w:rPr>
          <w:spacing w:val="-2"/>
        </w:rPr>
        <w:t>Komunikasi</w:t>
      </w:r>
    </w:p>
    <w:p w:rsidR="000857F9" w:rsidRDefault="000857F9">
      <w:pPr>
        <w:pStyle w:val="BodyText"/>
        <w:rPr>
          <w:b/>
        </w:rPr>
      </w:pPr>
    </w:p>
    <w:p w:rsidR="000857F9" w:rsidRDefault="00196ABF">
      <w:pPr>
        <w:pStyle w:val="BodyText"/>
        <w:spacing w:line="480" w:lineRule="auto"/>
        <w:ind w:left="556" w:right="140" w:firstLine="720"/>
        <w:jc w:val="both"/>
      </w:pPr>
      <w:r>
        <w:t>Etika komunikasi mencoba untuk mengolaborasi standar etis yang digunakan oleh komunikator dan komunikan. Menurut (Mufid, 2009) setidaknya ada tujuh perspektif etika komunikasi yang bisa dilihat dalam perspektif yang bersangkutan, yaitu:</w:t>
      </w:r>
    </w:p>
    <w:p w:rsidR="000857F9" w:rsidRDefault="00196ABF">
      <w:pPr>
        <w:pStyle w:val="ListParagraph"/>
        <w:numPr>
          <w:ilvl w:val="0"/>
          <w:numId w:val="9"/>
        </w:numPr>
        <w:tabs>
          <w:tab w:val="left" w:pos="851"/>
        </w:tabs>
        <w:spacing w:line="480" w:lineRule="auto"/>
        <w:ind w:right="142"/>
        <w:jc w:val="both"/>
        <w:rPr>
          <w:sz w:val="24"/>
        </w:rPr>
      </w:pPr>
      <w:r>
        <w:rPr>
          <w:sz w:val="24"/>
        </w:rPr>
        <w:t>Perspektif</w:t>
      </w:r>
      <w:r>
        <w:rPr>
          <w:spacing w:val="-5"/>
          <w:sz w:val="24"/>
        </w:rPr>
        <w:t xml:space="preserve"> </w:t>
      </w:r>
      <w:r>
        <w:rPr>
          <w:sz w:val="24"/>
        </w:rPr>
        <w:t>politik.</w:t>
      </w:r>
      <w:r>
        <w:rPr>
          <w:spacing w:val="-5"/>
          <w:sz w:val="24"/>
        </w:rPr>
        <w:t xml:space="preserve"> </w:t>
      </w:r>
      <w:r>
        <w:rPr>
          <w:sz w:val="24"/>
        </w:rPr>
        <w:t>Dalam</w:t>
      </w:r>
      <w:r>
        <w:rPr>
          <w:spacing w:val="-5"/>
          <w:sz w:val="24"/>
        </w:rPr>
        <w:t xml:space="preserve"> </w:t>
      </w:r>
      <w:r>
        <w:rPr>
          <w:sz w:val="24"/>
        </w:rPr>
        <w:t>perspektif</w:t>
      </w:r>
      <w:r>
        <w:rPr>
          <w:spacing w:val="-5"/>
          <w:sz w:val="24"/>
        </w:rPr>
        <w:t xml:space="preserve"> </w:t>
      </w:r>
      <w:r>
        <w:rPr>
          <w:sz w:val="24"/>
        </w:rPr>
        <w:t>ini,</w:t>
      </w:r>
      <w:r>
        <w:rPr>
          <w:spacing w:val="-5"/>
          <w:sz w:val="24"/>
        </w:rPr>
        <w:t xml:space="preserve"> </w:t>
      </w:r>
      <w:r>
        <w:rPr>
          <w:sz w:val="24"/>
        </w:rPr>
        <w:t>etika</w:t>
      </w:r>
      <w:r>
        <w:rPr>
          <w:spacing w:val="-5"/>
          <w:sz w:val="24"/>
        </w:rPr>
        <w:t xml:space="preserve"> </w:t>
      </w:r>
      <w:r>
        <w:rPr>
          <w:sz w:val="24"/>
        </w:rPr>
        <w:t>untuk</w:t>
      </w:r>
      <w:r>
        <w:rPr>
          <w:spacing w:val="-5"/>
          <w:sz w:val="24"/>
        </w:rPr>
        <w:t xml:space="preserve"> </w:t>
      </w:r>
      <w:r>
        <w:rPr>
          <w:sz w:val="24"/>
        </w:rPr>
        <w:t>mengembangkan</w:t>
      </w:r>
      <w:r>
        <w:rPr>
          <w:spacing w:val="-5"/>
          <w:sz w:val="24"/>
        </w:rPr>
        <w:t xml:space="preserve"> </w:t>
      </w:r>
      <w:r>
        <w:rPr>
          <w:sz w:val="24"/>
        </w:rPr>
        <w:t>kebiasaan ilmiah dalam praktek berkomunikasi, menumbuhkan bersikap adil dengan memilih atas dasar kebebasan, pengutamaan motivasi, dan menanamkan penghargaan atas perbedaan.</w:t>
      </w:r>
    </w:p>
    <w:p w:rsidR="000857F9" w:rsidRDefault="00196ABF">
      <w:pPr>
        <w:pStyle w:val="ListParagraph"/>
        <w:numPr>
          <w:ilvl w:val="0"/>
          <w:numId w:val="9"/>
        </w:numPr>
        <w:tabs>
          <w:tab w:val="left" w:pos="851"/>
        </w:tabs>
        <w:spacing w:before="1" w:line="480" w:lineRule="auto"/>
        <w:ind w:right="138"/>
        <w:jc w:val="both"/>
        <w:rPr>
          <w:sz w:val="24"/>
        </w:rPr>
      </w:pPr>
      <w:r>
        <w:rPr>
          <w:sz w:val="24"/>
        </w:rPr>
        <w:t>Perspektif sifat manusia. Sifat m</w:t>
      </w:r>
      <w:r>
        <w:rPr>
          <w:sz w:val="24"/>
        </w:rPr>
        <w:t xml:space="preserve">anusia yang paling mendasar adalah kemampuan berpikir dan kemampuan menggunakan simbol. Ini berarti bahwa tindakan manusia yang benar-benar manusiawi adalah berasal dari rasionalitas yang sadar atas apa yang dilakukan dan dengan bebas untuk memilih </w:t>
      </w:r>
      <w:r>
        <w:rPr>
          <w:spacing w:val="-2"/>
          <w:sz w:val="24"/>
        </w:rPr>
        <w:t>melakuk</w:t>
      </w:r>
      <w:r>
        <w:rPr>
          <w:spacing w:val="-2"/>
          <w:sz w:val="24"/>
        </w:rPr>
        <w:t>annya.</w:t>
      </w:r>
    </w:p>
    <w:p w:rsidR="000857F9" w:rsidRDefault="00196ABF">
      <w:pPr>
        <w:pStyle w:val="ListParagraph"/>
        <w:numPr>
          <w:ilvl w:val="0"/>
          <w:numId w:val="9"/>
        </w:numPr>
        <w:tabs>
          <w:tab w:val="left" w:pos="851"/>
        </w:tabs>
        <w:spacing w:line="480" w:lineRule="auto"/>
        <w:ind w:right="141"/>
        <w:jc w:val="both"/>
        <w:rPr>
          <w:sz w:val="24"/>
        </w:rPr>
      </w:pPr>
      <w:r>
        <w:rPr>
          <w:sz w:val="24"/>
        </w:rPr>
        <w:t>Perspektif</w:t>
      </w:r>
      <w:r>
        <w:rPr>
          <w:spacing w:val="-15"/>
          <w:sz w:val="24"/>
        </w:rPr>
        <w:t xml:space="preserve"> </w:t>
      </w:r>
      <w:r>
        <w:rPr>
          <w:sz w:val="24"/>
        </w:rPr>
        <w:t>dialogis.</w:t>
      </w:r>
      <w:r>
        <w:rPr>
          <w:spacing w:val="-14"/>
          <w:sz w:val="24"/>
        </w:rPr>
        <w:t xml:space="preserve"> </w:t>
      </w:r>
      <w:r>
        <w:rPr>
          <w:sz w:val="24"/>
        </w:rPr>
        <w:t>Komunikasi</w:t>
      </w:r>
      <w:r>
        <w:rPr>
          <w:spacing w:val="-14"/>
          <w:sz w:val="24"/>
        </w:rPr>
        <w:t xml:space="preserve"> </w:t>
      </w:r>
      <w:r>
        <w:rPr>
          <w:sz w:val="24"/>
        </w:rPr>
        <w:t>adalah</w:t>
      </w:r>
      <w:r>
        <w:rPr>
          <w:spacing w:val="-15"/>
          <w:sz w:val="24"/>
        </w:rPr>
        <w:t xml:space="preserve"> </w:t>
      </w:r>
      <w:r>
        <w:rPr>
          <w:sz w:val="24"/>
        </w:rPr>
        <w:t>proses</w:t>
      </w:r>
      <w:r>
        <w:rPr>
          <w:spacing w:val="-14"/>
          <w:sz w:val="24"/>
        </w:rPr>
        <w:t xml:space="preserve"> </w:t>
      </w:r>
      <w:r>
        <w:rPr>
          <w:sz w:val="24"/>
        </w:rPr>
        <w:t>transaksi</w:t>
      </w:r>
      <w:r>
        <w:rPr>
          <w:spacing w:val="-13"/>
          <w:sz w:val="24"/>
        </w:rPr>
        <w:t xml:space="preserve"> </w:t>
      </w:r>
      <w:r>
        <w:rPr>
          <w:sz w:val="24"/>
        </w:rPr>
        <w:t>dialogal</w:t>
      </w:r>
      <w:r>
        <w:rPr>
          <w:spacing w:val="-14"/>
          <w:sz w:val="24"/>
        </w:rPr>
        <w:t xml:space="preserve"> </w:t>
      </w:r>
      <w:r>
        <w:rPr>
          <w:sz w:val="24"/>
        </w:rPr>
        <w:t>dua</w:t>
      </w:r>
      <w:r>
        <w:rPr>
          <w:spacing w:val="-15"/>
          <w:sz w:val="24"/>
        </w:rPr>
        <w:t xml:space="preserve"> </w:t>
      </w:r>
      <w:r>
        <w:rPr>
          <w:sz w:val="24"/>
        </w:rPr>
        <w:t>arah.</w:t>
      </w:r>
      <w:r>
        <w:rPr>
          <w:spacing w:val="-12"/>
          <w:sz w:val="24"/>
        </w:rPr>
        <w:t xml:space="preserve"> </w:t>
      </w:r>
      <w:r>
        <w:rPr>
          <w:sz w:val="24"/>
        </w:rPr>
        <w:t>Sikap dialogal adalah sikap setiap partisipan komunikasi yang ditandai oleh kualitas</w:t>
      </w:r>
    </w:p>
    <w:p w:rsidR="000857F9" w:rsidRDefault="000857F9">
      <w:pPr>
        <w:pStyle w:val="ListParagraph"/>
        <w:spacing w:line="480" w:lineRule="auto"/>
        <w:jc w:val="both"/>
        <w:rPr>
          <w:sz w:val="24"/>
        </w:rPr>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851" w:right="140"/>
        <w:jc w:val="both"/>
      </w:pPr>
      <w:r>
        <w:t xml:space="preserve">keutamaan, seperti keterbukaan, kejujuran, kerukunan, intensitas, dan </w:t>
      </w:r>
      <w:r>
        <w:t xml:space="preserve">lain- </w:t>
      </w:r>
      <w:r>
        <w:rPr>
          <w:spacing w:val="-2"/>
        </w:rPr>
        <w:t>lainnya.</w:t>
      </w:r>
    </w:p>
    <w:p w:rsidR="000857F9" w:rsidRDefault="00196ABF">
      <w:pPr>
        <w:pStyle w:val="ListParagraph"/>
        <w:numPr>
          <w:ilvl w:val="0"/>
          <w:numId w:val="9"/>
        </w:numPr>
        <w:tabs>
          <w:tab w:val="left" w:pos="851"/>
        </w:tabs>
        <w:spacing w:line="480" w:lineRule="auto"/>
        <w:ind w:right="143"/>
        <w:jc w:val="both"/>
        <w:rPr>
          <w:sz w:val="24"/>
        </w:rPr>
      </w:pPr>
      <w:r>
        <w:rPr>
          <w:noProof/>
          <w:sz w:val="24"/>
          <w:lang w:val="en-US"/>
        </w:rPr>
        <w:drawing>
          <wp:anchor distT="0" distB="0" distL="0" distR="0" simplePos="0" relativeHeight="477801984"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Perspektif situasional. Faktor situasional adalah relevansi bagi setiap penilaian moral. Ini berarti bahwa etika memerhatikan peran dan fungsi komunikator, standar khalayak, derajat kesadaran, tingkat urgensi pelaksanaan komunikator, tujuan</w:t>
      </w:r>
      <w:r>
        <w:rPr>
          <w:sz w:val="24"/>
        </w:rPr>
        <w:t xml:space="preserve"> dan nilai khalayak, standar khalayak untuk komunikasi etis.</w:t>
      </w:r>
    </w:p>
    <w:p w:rsidR="000857F9" w:rsidRDefault="00196ABF">
      <w:pPr>
        <w:pStyle w:val="ListParagraph"/>
        <w:numPr>
          <w:ilvl w:val="0"/>
          <w:numId w:val="9"/>
        </w:numPr>
        <w:tabs>
          <w:tab w:val="left" w:pos="851"/>
        </w:tabs>
        <w:spacing w:before="1" w:line="480" w:lineRule="auto"/>
        <w:ind w:right="142"/>
        <w:jc w:val="both"/>
        <w:rPr>
          <w:sz w:val="24"/>
        </w:rPr>
      </w:pPr>
      <w:r>
        <w:rPr>
          <w:sz w:val="24"/>
        </w:rPr>
        <w:t>Perspektif religius. Kitab suci atau habit religius dapat dipakai sebagai standar mengevaluasi</w:t>
      </w:r>
      <w:r>
        <w:rPr>
          <w:spacing w:val="-6"/>
          <w:sz w:val="24"/>
        </w:rPr>
        <w:t xml:space="preserve"> </w:t>
      </w:r>
      <w:r>
        <w:rPr>
          <w:sz w:val="24"/>
        </w:rPr>
        <w:t>etika</w:t>
      </w:r>
      <w:r>
        <w:rPr>
          <w:spacing w:val="-9"/>
          <w:sz w:val="24"/>
        </w:rPr>
        <w:t xml:space="preserve"> </w:t>
      </w:r>
      <w:r>
        <w:rPr>
          <w:sz w:val="24"/>
        </w:rPr>
        <w:t>komunikasi.</w:t>
      </w:r>
      <w:r>
        <w:rPr>
          <w:spacing w:val="-8"/>
          <w:sz w:val="24"/>
        </w:rPr>
        <w:t xml:space="preserve"> </w:t>
      </w:r>
      <w:r>
        <w:rPr>
          <w:sz w:val="24"/>
        </w:rPr>
        <w:t>Pendekatan</w:t>
      </w:r>
      <w:r>
        <w:rPr>
          <w:spacing w:val="-6"/>
          <w:sz w:val="24"/>
        </w:rPr>
        <w:t xml:space="preserve"> </w:t>
      </w:r>
      <w:r>
        <w:rPr>
          <w:sz w:val="24"/>
        </w:rPr>
        <w:t>alkitabiah</w:t>
      </w:r>
      <w:r>
        <w:rPr>
          <w:spacing w:val="-8"/>
          <w:sz w:val="24"/>
        </w:rPr>
        <w:t xml:space="preserve"> </w:t>
      </w:r>
      <w:r>
        <w:rPr>
          <w:sz w:val="24"/>
        </w:rPr>
        <w:t>dalam</w:t>
      </w:r>
      <w:r>
        <w:rPr>
          <w:spacing w:val="-6"/>
          <w:sz w:val="24"/>
        </w:rPr>
        <w:t xml:space="preserve"> </w:t>
      </w:r>
      <w:r>
        <w:rPr>
          <w:sz w:val="24"/>
        </w:rPr>
        <w:t>agama</w:t>
      </w:r>
      <w:r>
        <w:rPr>
          <w:spacing w:val="-6"/>
          <w:sz w:val="24"/>
        </w:rPr>
        <w:t xml:space="preserve"> </w:t>
      </w:r>
      <w:r>
        <w:rPr>
          <w:sz w:val="24"/>
        </w:rPr>
        <w:t>membantu manusia untuk menemukan pedoman yang kurang lebih pasti dalam setiap tindakan manusia.</w:t>
      </w:r>
    </w:p>
    <w:p w:rsidR="000857F9" w:rsidRDefault="00196ABF">
      <w:pPr>
        <w:pStyle w:val="ListParagraph"/>
        <w:numPr>
          <w:ilvl w:val="0"/>
          <w:numId w:val="9"/>
        </w:numPr>
        <w:tabs>
          <w:tab w:val="left" w:pos="851"/>
        </w:tabs>
        <w:spacing w:line="480" w:lineRule="auto"/>
        <w:ind w:right="143"/>
        <w:jc w:val="both"/>
        <w:rPr>
          <w:sz w:val="24"/>
        </w:rPr>
      </w:pPr>
      <w:r>
        <w:rPr>
          <w:sz w:val="24"/>
        </w:rPr>
        <w:t>Perspektif utilitarian. Standar utilitarian untuk mengevaluasi cara dan tujuan komunikasi dapat dilihat dari adanya kegunaan, kesenangan, dan kegembiraan.</w:t>
      </w:r>
    </w:p>
    <w:p w:rsidR="000857F9" w:rsidRDefault="00196ABF">
      <w:pPr>
        <w:pStyle w:val="ListParagraph"/>
        <w:numPr>
          <w:ilvl w:val="0"/>
          <w:numId w:val="9"/>
        </w:numPr>
        <w:tabs>
          <w:tab w:val="left" w:pos="851"/>
        </w:tabs>
        <w:spacing w:line="480" w:lineRule="auto"/>
        <w:ind w:right="144"/>
        <w:jc w:val="both"/>
        <w:rPr>
          <w:sz w:val="24"/>
        </w:rPr>
      </w:pPr>
      <w:r>
        <w:rPr>
          <w:sz w:val="24"/>
        </w:rPr>
        <w:t>Perspektif legal. Perilaku komunikasi yang legal, sangat disesuaikan dengan peraturan yang berlaku dan dianggap sebagai perilaku yang etis.</w:t>
      </w:r>
    </w:p>
    <w:p w:rsidR="000857F9" w:rsidRDefault="00196ABF">
      <w:pPr>
        <w:pStyle w:val="Heading3"/>
        <w:numPr>
          <w:ilvl w:val="1"/>
          <w:numId w:val="19"/>
        </w:numPr>
        <w:tabs>
          <w:tab w:val="left" w:pos="1288"/>
        </w:tabs>
        <w:spacing w:before="1"/>
        <w:ind w:hanging="480"/>
        <w:jc w:val="both"/>
      </w:pPr>
      <w:bookmarkStart w:id="26" w:name="_TOC_250029"/>
      <w:r>
        <w:t>Penelitian</w:t>
      </w:r>
      <w:r>
        <w:rPr>
          <w:spacing w:val="-6"/>
        </w:rPr>
        <w:t xml:space="preserve"> </w:t>
      </w:r>
      <w:bookmarkEnd w:id="26"/>
      <w:r>
        <w:rPr>
          <w:spacing w:val="-2"/>
        </w:rPr>
        <w:t>Relevan</w:t>
      </w:r>
    </w:p>
    <w:p w:rsidR="000857F9" w:rsidRDefault="00196ABF">
      <w:pPr>
        <w:pStyle w:val="BodyText"/>
        <w:spacing w:before="276" w:line="480" w:lineRule="auto"/>
        <w:ind w:left="568" w:right="142" w:firstLine="720"/>
        <w:jc w:val="both"/>
      </w:pPr>
      <w:r>
        <w:t>Pada</w:t>
      </w:r>
      <w:r>
        <w:rPr>
          <w:spacing w:val="-10"/>
        </w:rPr>
        <w:t xml:space="preserve"> </w:t>
      </w:r>
      <w:r>
        <w:t>bagian</w:t>
      </w:r>
      <w:r>
        <w:rPr>
          <w:spacing w:val="-10"/>
        </w:rPr>
        <w:t xml:space="preserve"> </w:t>
      </w:r>
      <w:r>
        <w:t>ini</w:t>
      </w:r>
      <w:r>
        <w:rPr>
          <w:spacing w:val="-9"/>
        </w:rPr>
        <w:t xml:space="preserve"> </w:t>
      </w:r>
      <w:r>
        <w:t>terdapat</w:t>
      </w:r>
      <w:r>
        <w:rPr>
          <w:spacing w:val="-6"/>
        </w:rPr>
        <w:t xml:space="preserve"> </w:t>
      </w:r>
      <w:r>
        <w:t>beberapa</w:t>
      </w:r>
      <w:r>
        <w:rPr>
          <w:spacing w:val="-10"/>
        </w:rPr>
        <w:t xml:space="preserve"> </w:t>
      </w:r>
      <w:r>
        <w:t>penelitian</w:t>
      </w:r>
      <w:r>
        <w:rPr>
          <w:spacing w:val="-9"/>
        </w:rPr>
        <w:t xml:space="preserve"> </w:t>
      </w:r>
      <w:r>
        <w:t>terdahulu</w:t>
      </w:r>
      <w:r>
        <w:rPr>
          <w:spacing w:val="-9"/>
        </w:rPr>
        <w:t xml:space="preserve"> </w:t>
      </w:r>
      <w:r>
        <w:t>yang</w:t>
      </w:r>
      <w:r>
        <w:rPr>
          <w:spacing w:val="-9"/>
        </w:rPr>
        <w:t xml:space="preserve"> </w:t>
      </w:r>
      <w:r>
        <w:t>relevan</w:t>
      </w:r>
      <w:r>
        <w:rPr>
          <w:spacing w:val="-9"/>
        </w:rPr>
        <w:t xml:space="preserve"> </w:t>
      </w:r>
      <w:r>
        <w:t>dengan penelitian yang penuli</w:t>
      </w:r>
      <w:r>
        <w:t>s lakukan, diantaranya:</w:t>
      </w:r>
    </w:p>
    <w:p w:rsidR="000857F9" w:rsidRDefault="00196ABF">
      <w:pPr>
        <w:pStyle w:val="ListParagraph"/>
        <w:numPr>
          <w:ilvl w:val="0"/>
          <w:numId w:val="8"/>
        </w:numPr>
        <w:tabs>
          <w:tab w:val="left" w:pos="995"/>
        </w:tabs>
        <w:spacing w:line="480" w:lineRule="auto"/>
        <w:ind w:right="139"/>
        <w:jc w:val="both"/>
        <w:rPr>
          <w:sz w:val="24"/>
        </w:rPr>
      </w:pPr>
      <w:r>
        <w:rPr>
          <w:sz w:val="24"/>
        </w:rPr>
        <w:t xml:space="preserve">Berdasarkan hasil penelitian dan pengujian hipotesis yang dilakukan </w:t>
      </w:r>
      <w:r>
        <w:rPr>
          <w:spacing w:val="-2"/>
          <w:sz w:val="24"/>
        </w:rPr>
        <w:t>(Ningrum,</w:t>
      </w:r>
      <w:r>
        <w:rPr>
          <w:spacing w:val="-5"/>
          <w:sz w:val="24"/>
        </w:rPr>
        <w:t xml:space="preserve"> </w:t>
      </w:r>
      <w:r>
        <w:rPr>
          <w:spacing w:val="-2"/>
          <w:sz w:val="24"/>
        </w:rPr>
        <w:t>Pitoewas,</w:t>
      </w:r>
      <w:r>
        <w:rPr>
          <w:spacing w:val="-3"/>
          <w:sz w:val="24"/>
        </w:rPr>
        <w:t xml:space="preserve"> </w:t>
      </w:r>
      <w:r>
        <w:rPr>
          <w:i/>
          <w:spacing w:val="-2"/>
          <w:sz w:val="24"/>
        </w:rPr>
        <w:t>and</w:t>
      </w:r>
      <w:r>
        <w:rPr>
          <w:i/>
          <w:spacing w:val="-5"/>
          <w:sz w:val="24"/>
        </w:rPr>
        <w:t xml:space="preserve"> </w:t>
      </w:r>
      <w:r>
        <w:rPr>
          <w:spacing w:val="-2"/>
          <w:sz w:val="24"/>
        </w:rPr>
        <w:t>Putri</w:t>
      </w:r>
      <w:r>
        <w:rPr>
          <w:spacing w:val="-5"/>
          <w:sz w:val="24"/>
        </w:rPr>
        <w:t xml:space="preserve"> </w:t>
      </w:r>
      <w:r>
        <w:rPr>
          <w:spacing w:val="-2"/>
          <w:sz w:val="24"/>
        </w:rPr>
        <w:t>2024)</w:t>
      </w:r>
      <w:r>
        <w:rPr>
          <w:spacing w:val="-5"/>
          <w:sz w:val="24"/>
        </w:rPr>
        <w:t xml:space="preserve"> </w:t>
      </w:r>
      <w:r>
        <w:rPr>
          <w:spacing w:val="-2"/>
          <w:sz w:val="24"/>
        </w:rPr>
        <w:t>mengenai</w:t>
      </w:r>
      <w:r>
        <w:rPr>
          <w:spacing w:val="-3"/>
          <w:sz w:val="24"/>
        </w:rPr>
        <w:t xml:space="preserve"> </w:t>
      </w:r>
      <w:r>
        <w:rPr>
          <w:spacing w:val="-2"/>
          <w:sz w:val="24"/>
        </w:rPr>
        <w:t>pengaruh</w:t>
      </w:r>
      <w:r>
        <w:rPr>
          <w:spacing w:val="-6"/>
          <w:sz w:val="24"/>
        </w:rPr>
        <w:t xml:space="preserve"> </w:t>
      </w:r>
      <w:r>
        <w:rPr>
          <w:spacing w:val="-2"/>
          <w:sz w:val="24"/>
        </w:rPr>
        <w:t>media</w:t>
      </w:r>
      <w:r>
        <w:rPr>
          <w:spacing w:val="-6"/>
          <w:sz w:val="24"/>
        </w:rPr>
        <w:t xml:space="preserve"> </w:t>
      </w:r>
      <w:r>
        <w:rPr>
          <w:spacing w:val="-2"/>
          <w:sz w:val="24"/>
        </w:rPr>
        <w:t>sosial</w:t>
      </w:r>
      <w:r>
        <w:rPr>
          <w:spacing w:val="-3"/>
          <w:sz w:val="24"/>
        </w:rPr>
        <w:t xml:space="preserve"> </w:t>
      </w:r>
      <w:r>
        <w:rPr>
          <w:spacing w:val="-2"/>
          <w:sz w:val="24"/>
        </w:rPr>
        <w:t xml:space="preserve">terhadap </w:t>
      </w:r>
      <w:r>
        <w:rPr>
          <w:sz w:val="24"/>
        </w:rPr>
        <w:t xml:space="preserve">etika komunikasi peserta didik di SMPN 1 Seputih Banyak dapat disimpulkanbahwa terdapat </w:t>
      </w:r>
      <w:r>
        <w:rPr>
          <w:sz w:val="24"/>
        </w:rPr>
        <w:t>pengaruh media sosial terhadap etika komunikasi peserta</w:t>
      </w:r>
      <w:r>
        <w:rPr>
          <w:spacing w:val="-15"/>
          <w:sz w:val="24"/>
        </w:rPr>
        <w:t xml:space="preserve"> </w:t>
      </w:r>
      <w:r>
        <w:rPr>
          <w:sz w:val="24"/>
        </w:rPr>
        <w:t>didik</w:t>
      </w:r>
      <w:r>
        <w:rPr>
          <w:spacing w:val="-15"/>
          <w:sz w:val="24"/>
        </w:rPr>
        <w:t xml:space="preserve"> </w:t>
      </w:r>
      <w:r>
        <w:rPr>
          <w:sz w:val="24"/>
        </w:rPr>
        <w:t>di</w:t>
      </w:r>
      <w:r>
        <w:rPr>
          <w:spacing w:val="-15"/>
          <w:sz w:val="24"/>
        </w:rPr>
        <w:t xml:space="preserve"> </w:t>
      </w:r>
      <w:r>
        <w:rPr>
          <w:sz w:val="24"/>
        </w:rPr>
        <w:t>SMPN</w:t>
      </w:r>
      <w:r>
        <w:rPr>
          <w:spacing w:val="-15"/>
          <w:sz w:val="24"/>
        </w:rPr>
        <w:t xml:space="preserve"> </w:t>
      </w:r>
      <w:r>
        <w:rPr>
          <w:sz w:val="24"/>
        </w:rPr>
        <w:t>1</w:t>
      </w:r>
      <w:r>
        <w:rPr>
          <w:spacing w:val="-15"/>
          <w:sz w:val="24"/>
        </w:rPr>
        <w:t xml:space="preserve"> </w:t>
      </w:r>
      <w:r>
        <w:rPr>
          <w:sz w:val="24"/>
        </w:rPr>
        <w:t>Seputih</w:t>
      </w:r>
      <w:r>
        <w:rPr>
          <w:spacing w:val="-15"/>
          <w:sz w:val="24"/>
        </w:rPr>
        <w:t xml:space="preserve"> </w:t>
      </w:r>
      <w:r>
        <w:rPr>
          <w:sz w:val="24"/>
        </w:rPr>
        <w:t>Banyak</w:t>
      </w:r>
      <w:r>
        <w:rPr>
          <w:spacing w:val="-15"/>
          <w:sz w:val="24"/>
        </w:rPr>
        <w:t xml:space="preserve"> </w:t>
      </w:r>
      <w:r>
        <w:rPr>
          <w:sz w:val="24"/>
        </w:rPr>
        <w:t>denganpresentasi</w:t>
      </w:r>
      <w:r>
        <w:rPr>
          <w:spacing w:val="-15"/>
          <w:sz w:val="24"/>
        </w:rPr>
        <w:t xml:space="preserve"> </w:t>
      </w:r>
      <w:r>
        <w:rPr>
          <w:sz w:val="24"/>
        </w:rPr>
        <w:t>sebesar</w:t>
      </w:r>
      <w:r>
        <w:rPr>
          <w:spacing w:val="-15"/>
          <w:sz w:val="24"/>
        </w:rPr>
        <w:t xml:space="preserve"> </w:t>
      </w:r>
      <w:r>
        <w:rPr>
          <w:sz w:val="24"/>
        </w:rPr>
        <w:t>42,7%</w:t>
      </w:r>
      <w:r>
        <w:rPr>
          <w:spacing w:val="-15"/>
          <w:sz w:val="24"/>
        </w:rPr>
        <w:t xml:space="preserve"> </w:t>
      </w:r>
      <w:r>
        <w:rPr>
          <w:sz w:val="24"/>
        </w:rPr>
        <w:t>yang menunjukkan</w:t>
      </w:r>
      <w:r>
        <w:rPr>
          <w:spacing w:val="33"/>
          <w:sz w:val="24"/>
        </w:rPr>
        <w:t xml:space="preserve"> </w:t>
      </w:r>
      <w:r>
        <w:rPr>
          <w:sz w:val="24"/>
        </w:rPr>
        <w:t>besarnya</w:t>
      </w:r>
      <w:r>
        <w:rPr>
          <w:spacing w:val="33"/>
          <w:sz w:val="24"/>
        </w:rPr>
        <w:t xml:space="preserve"> </w:t>
      </w:r>
      <w:r>
        <w:rPr>
          <w:sz w:val="24"/>
        </w:rPr>
        <w:t>pengaruh</w:t>
      </w:r>
      <w:r>
        <w:rPr>
          <w:spacing w:val="33"/>
          <w:sz w:val="24"/>
        </w:rPr>
        <w:t xml:space="preserve"> </w:t>
      </w:r>
      <w:r>
        <w:rPr>
          <w:sz w:val="24"/>
        </w:rPr>
        <w:t>Media</w:t>
      </w:r>
      <w:r>
        <w:rPr>
          <w:spacing w:val="33"/>
          <w:sz w:val="24"/>
        </w:rPr>
        <w:t xml:space="preserve"> </w:t>
      </w:r>
      <w:r>
        <w:rPr>
          <w:sz w:val="24"/>
        </w:rPr>
        <w:t>Sosial</w:t>
      </w:r>
      <w:r>
        <w:rPr>
          <w:spacing w:val="35"/>
          <w:sz w:val="24"/>
        </w:rPr>
        <w:t xml:space="preserve"> </w:t>
      </w:r>
      <w:r>
        <w:rPr>
          <w:sz w:val="24"/>
        </w:rPr>
        <w:t>terhadap</w:t>
      </w:r>
      <w:r>
        <w:rPr>
          <w:spacing w:val="35"/>
          <w:sz w:val="24"/>
        </w:rPr>
        <w:t xml:space="preserve"> </w:t>
      </w:r>
      <w:r>
        <w:rPr>
          <w:sz w:val="24"/>
        </w:rPr>
        <w:t>Etika</w:t>
      </w:r>
      <w:r>
        <w:rPr>
          <w:spacing w:val="33"/>
          <w:sz w:val="24"/>
        </w:rPr>
        <w:t xml:space="preserve"> </w:t>
      </w:r>
      <w:r>
        <w:rPr>
          <w:sz w:val="24"/>
        </w:rPr>
        <w:t>Komunikasi.</w:t>
      </w:r>
    </w:p>
    <w:p w:rsidR="000857F9" w:rsidRDefault="000857F9">
      <w:pPr>
        <w:pStyle w:val="ListParagraph"/>
        <w:spacing w:line="480" w:lineRule="auto"/>
        <w:jc w:val="both"/>
        <w:rPr>
          <w:sz w:val="24"/>
        </w:rPr>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995" w:right="137"/>
        <w:jc w:val="both"/>
      </w:pPr>
      <w:r>
        <w:rPr>
          <w:noProof/>
          <w:lang w:val="en-US"/>
        </w:rPr>
        <w:drawing>
          <wp:anchor distT="0" distB="0" distL="0" distR="0" simplePos="0" relativeHeight="47780249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7" cstate="print"/>
                    <a:stretch>
                      <a:fillRect/>
                    </a:stretch>
                  </pic:blipFill>
                  <pic:spPr>
                    <a:xfrm>
                      <a:off x="0" y="0"/>
                      <a:ext cx="5397499" cy="5321299"/>
                    </a:xfrm>
                    <a:prstGeom prst="rect">
                      <a:avLst/>
                    </a:prstGeom>
                  </pic:spPr>
                </pic:pic>
              </a:graphicData>
            </a:graphic>
          </wp:anchor>
        </w:drawing>
      </w:r>
      <w:r>
        <w:t>Hal ini dapat dilihat dari indikator Jaringan Informasi, Interaksi, Penyebaran (Share/Sharing), Menjaga ucapan, Sopan-santun, Saling menghargai, serta Efektif dan efisien. Sedangkan 57,3% sisanya dipengaruhi oleh faktor lain di luar Media Sosial.</w:t>
      </w:r>
    </w:p>
    <w:p w:rsidR="000857F9" w:rsidRDefault="00196ABF">
      <w:pPr>
        <w:pStyle w:val="ListParagraph"/>
        <w:numPr>
          <w:ilvl w:val="0"/>
          <w:numId w:val="8"/>
        </w:numPr>
        <w:tabs>
          <w:tab w:val="left" w:pos="995"/>
        </w:tabs>
        <w:spacing w:line="480" w:lineRule="auto"/>
        <w:ind w:right="136"/>
        <w:jc w:val="both"/>
        <w:rPr>
          <w:sz w:val="24"/>
        </w:rPr>
      </w:pPr>
      <w:r>
        <w:rPr>
          <w:sz w:val="24"/>
        </w:rPr>
        <w:t>Berdasark</w:t>
      </w:r>
      <w:r>
        <w:rPr>
          <w:sz w:val="24"/>
        </w:rPr>
        <w:t>an hasil penelitian dan pengujian hipotesis yang dilakukan (Hermanita, Asyah, and Lisma 2020) dapat dilihat dari data yang telah dikumpulkan melalui instumen penelitian dapat disimpulkan bahwa etika komunikasi siswa meningkat setelah dilakukan bimbingan ke</w:t>
      </w:r>
      <w:r>
        <w:rPr>
          <w:sz w:val="24"/>
        </w:rPr>
        <w:t>lompok teknik FGD, hal ini terlihat dari nilai rata-rata dan persentase yang diperoleh siswa. Dimana sebelum dilakukan bimbingan kelompok teknik FGD nilai rata-rata siswa 3,997 atau 39,97%, sedangkan sesudah dilakukan bimbingan kelompok teknik FGD nilai ra</w:t>
      </w:r>
      <w:r>
        <w:rPr>
          <w:sz w:val="24"/>
        </w:rPr>
        <w:t>ta-rata siswa meningkat menjadi 4,084 atau 40,84%. Dengan</w:t>
      </w:r>
      <w:r>
        <w:rPr>
          <w:spacing w:val="-9"/>
          <w:sz w:val="24"/>
        </w:rPr>
        <w:t xml:space="preserve"> </w:t>
      </w:r>
      <w:r>
        <w:rPr>
          <w:sz w:val="24"/>
        </w:rPr>
        <w:t>demikian</w:t>
      </w:r>
      <w:r>
        <w:rPr>
          <w:spacing w:val="-10"/>
          <w:sz w:val="24"/>
        </w:rPr>
        <w:t xml:space="preserve"> </w:t>
      </w:r>
      <w:r>
        <w:rPr>
          <w:sz w:val="24"/>
        </w:rPr>
        <w:t>terjadi</w:t>
      </w:r>
      <w:r>
        <w:rPr>
          <w:spacing w:val="-7"/>
          <w:sz w:val="24"/>
        </w:rPr>
        <w:t xml:space="preserve"> </w:t>
      </w:r>
      <w:r>
        <w:rPr>
          <w:sz w:val="24"/>
        </w:rPr>
        <w:t>peningkatan</w:t>
      </w:r>
      <w:r>
        <w:rPr>
          <w:spacing w:val="-9"/>
          <w:sz w:val="24"/>
        </w:rPr>
        <w:t xml:space="preserve"> </w:t>
      </w:r>
      <w:r>
        <w:rPr>
          <w:sz w:val="24"/>
        </w:rPr>
        <w:t>etika</w:t>
      </w:r>
      <w:r>
        <w:rPr>
          <w:spacing w:val="-8"/>
          <w:sz w:val="24"/>
        </w:rPr>
        <w:t xml:space="preserve"> </w:t>
      </w:r>
      <w:r>
        <w:rPr>
          <w:sz w:val="24"/>
        </w:rPr>
        <w:t>komunikasi</w:t>
      </w:r>
      <w:r>
        <w:rPr>
          <w:spacing w:val="-9"/>
          <w:sz w:val="24"/>
        </w:rPr>
        <w:t xml:space="preserve"> </w:t>
      </w:r>
      <w:r>
        <w:rPr>
          <w:sz w:val="24"/>
        </w:rPr>
        <w:t>siswa</w:t>
      </w:r>
      <w:r>
        <w:rPr>
          <w:spacing w:val="-10"/>
          <w:sz w:val="24"/>
        </w:rPr>
        <w:t xml:space="preserve"> </w:t>
      </w:r>
      <w:r>
        <w:rPr>
          <w:sz w:val="24"/>
        </w:rPr>
        <w:t>dari</w:t>
      </w:r>
      <w:r>
        <w:rPr>
          <w:spacing w:val="-9"/>
          <w:sz w:val="24"/>
        </w:rPr>
        <w:t xml:space="preserve"> </w:t>
      </w:r>
      <w:r>
        <w:rPr>
          <w:sz w:val="24"/>
        </w:rPr>
        <w:t xml:space="preserve">sebelumnya sebesar 0,87 atau 87%. Sedangkan uji hipotesis menggunakan uji Wilcoxon diperoleh nilai ω = 7, untuk N = 10 pada taraf signifikan </w:t>
      </w:r>
      <w:r>
        <w:rPr>
          <w:sz w:val="24"/>
        </w:rPr>
        <w:t>5%, uji Wilcoxon untuk uji searah sebesar 8 atau ωkritis = 8 (lihat Daftar K) dengan demikian maka</w:t>
      </w:r>
      <w:r>
        <w:rPr>
          <w:spacing w:val="-6"/>
          <w:sz w:val="24"/>
        </w:rPr>
        <w:t xml:space="preserve"> </w:t>
      </w:r>
      <w:r>
        <w:rPr>
          <w:sz w:val="24"/>
        </w:rPr>
        <w:t>ω</w:t>
      </w:r>
      <w:r>
        <w:rPr>
          <w:spacing w:val="-4"/>
          <w:sz w:val="24"/>
        </w:rPr>
        <w:t xml:space="preserve"> </w:t>
      </w:r>
      <w:r>
        <w:rPr>
          <w:sz w:val="24"/>
        </w:rPr>
        <w:t>&lt;</w:t>
      </w:r>
      <w:r>
        <w:rPr>
          <w:spacing w:val="-6"/>
          <w:sz w:val="24"/>
        </w:rPr>
        <w:t xml:space="preserve"> </w:t>
      </w:r>
      <w:r>
        <w:rPr>
          <w:sz w:val="24"/>
        </w:rPr>
        <w:t>ωkritis</w:t>
      </w:r>
      <w:r>
        <w:rPr>
          <w:spacing w:val="-4"/>
          <w:sz w:val="24"/>
        </w:rPr>
        <w:t xml:space="preserve"> </w:t>
      </w:r>
      <w:r>
        <w:rPr>
          <w:sz w:val="24"/>
        </w:rPr>
        <w:t>=</w:t>
      </w:r>
      <w:r>
        <w:rPr>
          <w:spacing w:val="-6"/>
          <w:sz w:val="24"/>
        </w:rPr>
        <w:t xml:space="preserve"> </w:t>
      </w:r>
      <w:r>
        <w:rPr>
          <w:sz w:val="24"/>
        </w:rPr>
        <w:t>7</w:t>
      </w:r>
      <w:r>
        <w:rPr>
          <w:spacing w:val="-5"/>
          <w:sz w:val="24"/>
        </w:rPr>
        <w:t xml:space="preserve"> </w:t>
      </w:r>
      <w:r>
        <w:rPr>
          <w:sz w:val="24"/>
        </w:rPr>
        <w:t>&lt;</w:t>
      </w:r>
      <w:r>
        <w:rPr>
          <w:spacing w:val="-6"/>
          <w:sz w:val="24"/>
        </w:rPr>
        <w:t xml:space="preserve"> </w:t>
      </w:r>
      <w:r>
        <w:rPr>
          <w:sz w:val="24"/>
        </w:rPr>
        <w:t>8,</w:t>
      </w:r>
      <w:r>
        <w:rPr>
          <w:spacing w:val="-3"/>
          <w:sz w:val="24"/>
        </w:rPr>
        <w:t xml:space="preserve"> </w:t>
      </w:r>
      <w:r>
        <w:rPr>
          <w:sz w:val="24"/>
        </w:rPr>
        <w:t>hal</w:t>
      </w:r>
      <w:r>
        <w:rPr>
          <w:spacing w:val="-4"/>
          <w:sz w:val="24"/>
        </w:rPr>
        <w:t xml:space="preserve"> </w:t>
      </w:r>
      <w:r>
        <w:rPr>
          <w:sz w:val="24"/>
        </w:rPr>
        <w:t>ini</w:t>
      </w:r>
      <w:r>
        <w:rPr>
          <w:spacing w:val="-4"/>
          <w:sz w:val="24"/>
        </w:rPr>
        <w:t xml:space="preserve"> </w:t>
      </w:r>
      <w:r>
        <w:rPr>
          <w:sz w:val="24"/>
        </w:rPr>
        <w:t>berarti</w:t>
      </w:r>
      <w:r>
        <w:rPr>
          <w:spacing w:val="-5"/>
          <w:sz w:val="24"/>
        </w:rPr>
        <w:t xml:space="preserve"> </w:t>
      </w:r>
      <w:r>
        <w:rPr>
          <w:sz w:val="24"/>
        </w:rPr>
        <w:t>ada</w:t>
      </w:r>
      <w:r>
        <w:rPr>
          <w:spacing w:val="-6"/>
          <w:sz w:val="24"/>
        </w:rPr>
        <w:t xml:space="preserve"> </w:t>
      </w:r>
      <w:r>
        <w:rPr>
          <w:sz w:val="24"/>
        </w:rPr>
        <w:t>perbedaan</w:t>
      </w:r>
      <w:r>
        <w:rPr>
          <w:spacing w:val="-5"/>
          <w:sz w:val="24"/>
        </w:rPr>
        <w:t xml:space="preserve"> </w:t>
      </w:r>
      <w:r>
        <w:rPr>
          <w:sz w:val="24"/>
        </w:rPr>
        <w:t>etika</w:t>
      </w:r>
      <w:r>
        <w:rPr>
          <w:spacing w:val="-6"/>
          <w:sz w:val="24"/>
        </w:rPr>
        <w:t xml:space="preserve"> </w:t>
      </w:r>
      <w:r>
        <w:rPr>
          <w:sz w:val="24"/>
        </w:rPr>
        <w:t>komunikasi</w:t>
      </w:r>
      <w:r>
        <w:rPr>
          <w:spacing w:val="-4"/>
          <w:sz w:val="24"/>
        </w:rPr>
        <w:t xml:space="preserve"> </w:t>
      </w:r>
      <w:r>
        <w:rPr>
          <w:sz w:val="24"/>
        </w:rPr>
        <w:t xml:space="preserve">siswa sebelum dan setelah dilakukan bimbingan kelompok teknik FGD. Dengan demikian hipotesis yang menyatakan bahwa “ada pengaruh bimbingan kelompok teknik FGD terhadap etika komunikasi siswa” dapat diterima </w:t>
      </w:r>
      <w:r>
        <w:rPr>
          <w:spacing w:val="-2"/>
          <w:sz w:val="24"/>
        </w:rPr>
        <w:t>kebenarannya.</w:t>
      </w:r>
    </w:p>
    <w:p w:rsidR="000857F9" w:rsidRDefault="00196ABF">
      <w:pPr>
        <w:pStyle w:val="ListParagraph"/>
        <w:numPr>
          <w:ilvl w:val="0"/>
          <w:numId w:val="8"/>
        </w:numPr>
        <w:tabs>
          <w:tab w:val="left" w:pos="995"/>
        </w:tabs>
        <w:spacing w:before="2" w:line="480" w:lineRule="auto"/>
        <w:ind w:right="138"/>
        <w:jc w:val="both"/>
        <w:rPr>
          <w:sz w:val="24"/>
        </w:rPr>
      </w:pPr>
      <w:r>
        <w:rPr>
          <w:sz w:val="24"/>
        </w:rPr>
        <w:t>Penelitian yang dilakukan oleh Azza</w:t>
      </w:r>
      <w:r>
        <w:rPr>
          <w:sz w:val="24"/>
        </w:rPr>
        <w:t>hra (2023) yang berjudul Hubungan Antara Pola Asuh Otoriter Terhadap Keterbukaan Diri Pada Remaja Kelas 12</w:t>
      </w:r>
    </w:p>
    <w:p w:rsidR="000857F9" w:rsidRDefault="000857F9">
      <w:pPr>
        <w:pStyle w:val="ListParagraph"/>
        <w:spacing w:line="480" w:lineRule="auto"/>
        <w:jc w:val="both"/>
        <w:rPr>
          <w:sz w:val="24"/>
        </w:rPr>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995" w:right="138"/>
        <w:jc w:val="both"/>
      </w:pPr>
      <w:r>
        <w:rPr>
          <w:noProof/>
          <w:lang w:val="en-US"/>
        </w:rPr>
        <w:drawing>
          <wp:anchor distT="0" distB="0" distL="0" distR="0" simplePos="0" relativeHeight="47780300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 cstate="print"/>
                    <a:stretch>
                      <a:fillRect/>
                    </a:stretch>
                  </pic:blipFill>
                  <pic:spPr>
                    <a:xfrm>
                      <a:off x="0" y="0"/>
                      <a:ext cx="5397499" cy="5321299"/>
                    </a:xfrm>
                    <a:prstGeom prst="rect">
                      <a:avLst/>
                    </a:prstGeom>
                  </pic:spPr>
                </pic:pic>
              </a:graphicData>
            </a:graphic>
          </wp:anchor>
        </w:drawing>
      </w:r>
      <w:r>
        <w:t>SMA</w:t>
      </w:r>
      <w:r>
        <w:rPr>
          <w:spacing w:val="-10"/>
        </w:rPr>
        <w:t xml:space="preserve"> </w:t>
      </w:r>
      <w:r>
        <w:t>X</w:t>
      </w:r>
      <w:r>
        <w:rPr>
          <w:spacing w:val="-10"/>
        </w:rPr>
        <w:t xml:space="preserve"> </w:t>
      </w:r>
      <w:r>
        <w:t>Yogyakarta.</w:t>
      </w:r>
      <w:r>
        <w:rPr>
          <w:spacing w:val="-9"/>
        </w:rPr>
        <w:t xml:space="preserve"> </w:t>
      </w:r>
      <w:r>
        <w:t>Hasil</w:t>
      </w:r>
      <w:r>
        <w:rPr>
          <w:spacing w:val="-9"/>
        </w:rPr>
        <w:t xml:space="preserve"> </w:t>
      </w:r>
      <w:r>
        <w:t>analisis</w:t>
      </w:r>
      <w:r>
        <w:rPr>
          <w:spacing w:val="-9"/>
        </w:rPr>
        <w:t xml:space="preserve"> </w:t>
      </w:r>
      <w:r>
        <w:t>data</w:t>
      </w:r>
      <w:r>
        <w:rPr>
          <w:spacing w:val="-10"/>
        </w:rPr>
        <w:t xml:space="preserve"> </w:t>
      </w:r>
      <w:r>
        <w:t>keterbukaan</w:t>
      </w:r>
      <w:r>
        <w:rPr>
          <w:spacing w:val="-9"/>
        </w:rPr>
        <w:t xml:space="preserve"> </w:t>
      </w:r>
      <w:r>
        <w:t>diri</w:t>
      </w:r>
      <w:r>
        <w:rPr>
          <w:spacing w:val="-9"/>
        </w:rPr>
        <w:t xml:space="preserve"> </w:t>
      </w:r>
      <w:r>
        <w:t>dan</w:t>
      </w:r>
      <w:r>
        <w:rPr>
          <w:spacing w:val="-9"/>
        </w:rPr>
        <w:t xml:space="preserve"> </w:t>
      </w:r>
      <w:r>
        <w:t>pola</w:t>
      </w:r>
      <w:r>
        <w:rPr>
          <w:spacing w:val="-10"/>
        </w:rPr>
        <w:t xml:space="preserve"> </w:t>
      </w:r>
      <w:r>
        <w:t>asuh</w:t>
      </w:r>
      <w:r>
        <w:rPr>
          <w:spacing w:val="-9"/>
        </w:rPr>
        <w:t xml:space="preserve"> </w:t>
      </w:r>
      <w:r>
        <w:t>otoriter ayah dengan koefisien korelasi (r) -0.267 dan nilai signifikansi (p) = 0.004. Sedangkan keterbukaan diri dan pola asuh otoriter ibu dengan koefisien korelasi (r)=-0.377 dan nilai signifikansi (p) = 0.000 disimpulkan bahwa tingginya pola asuh otori</w:t>
      </w:r>
      <w:r>
        <w:t>ter ayah dan ibu maka rendah pula keterbukaan diri pada</w:t>
      </w:r>
      <w:r>
        <w:rPr>
          <w:spacing w:val="-15"/>
        </w:rPr>
        <w:t xml:space="preserve"> </w:t>
      </w:r>
      <w:r>
        <w:t>remaja.</w:t>
      </w:r>
      <w:r>
        <w:rPr>
          <w:spacing w:val="-13"/>
        </w:rPr>
        <w:t xml:space="preserve"> </w:t>
      </w:r>
      <w:r>
        <w:t>Begitu</w:t>
      </w:r>
      <w:r>
        <w:rPr>
          <w:spacing w:val="-15"/>
        </w:rPr>
        <w:t xml:space="preserve"> </w:t>
      </w:r>
      <w:r>
        <w:t>pula</w:t>
      </w:r>
      <w:r>
        <w:rPr>
          <w:spacing w:val="-11"/>
        </w:rPr>
        <w:t xml:space="preserve"> </w:t>
      </w:r>
      <w:r>
        <w:t>sebaliknya,</w:t>
      </w:r>
      <w:r>
        <w:rPr>
          <w:spacing w:val="-15"/>
        </w:rPr>
        <w:t xml:space="preserve"> </w:t>
      </w:r>
      <w:r>
        <w:t>rendahnya</w:t>
      </w:r>
      <w:r>
        <w:rPr>
          <w:spacing w:val="-15"/>
        </w:rPr>
        <w:t xml:space="preserve"> </w:t>
      </w:r>
      <w:r>
        <w:t>pola</w:t>
      </w:r>
      <w:r>
        <w:rPr>
          <w:spacing w:val="-15"/>
        </w:rPr>
        <w:t xml:space="preserve"> </w:t>
      </w:r>
      <w:r>
        <w:t>asuh</w:t>
      </w:r>
      <w:r>
        <w:rPr>
          <w:spacing w:val="-15"/>
        </w:rPr>
        <w:t xml:space="preserve"> </w:t>
      </w:r>
      <w:r>
        <w:t>otoriter</w:t>
      </w:r>
      <w:r>
        <w:rPr>
          <w:spacing w:val="-14"/>
        </w:rPr>
        <w:t xml:space="preserve"> </w:t>
      </w:r>
      <w:r>
        <w:t>ayah</w:t>
      </w:r>
      <w:r>
        <w:rPr>
          <w:spacing w:val="-13"/>
        </w:rPr>
        <w:t xml:space="preserve"> </w:t>
      </w:r>
      <w:r>
        <w:t>dan</w:t>
      </w:r>
      <w:r>
        <w:rPr>
          <w:spacing w:val="-15"/>
        </w:rPr>
        <w:t xml:space="preserve"> </w:t>
      </w:r>
      <w:r>
        <w:t>ibu maka tinggi pula keterbukaan diri pada remaja.</w:t>
      </w:r>
    </w:p>
    <w:p w:rsidR="000857F9" w:rsidRDefault="00196ABF">
      <w:pPr>
        <w:pStyle w:val="ListParagraph"/>
        <w:numPr>
          <w:ilvl w:val="0"/>
          <w:numId w:val="8"/>
        </w:numPr>
        <w:tabs>
          <w:tab w:val="left" w:pos="995"/>
        </w:tabs>
        <w:spacing w:before="1" w:line="480" w:lineRule="auto"/>
        <w:ind w:right="135"/>
        <w:jc w:val="both"/>
        <w:rPr>
          <w:sz w:val="24"/>
        </w:rPr>
      </w:pPr>
      <w:r>
        <w:rPr>
          <w:sz w:val="24"/>
        </w:rPr>
        <w:t>Berdasarkan hasil penelitian yang dilaksanakan oleh</w:t>
      </w:r>
      <w:r>
        <w:rPr>
          <w:spacing w:val="40"/>
          <w:sz w:val="24"/>
        </w:rPr>
        <w:t xml:space="preserve"> </w:t>
      </w:r>
      <w:r>
        <w:rPr>
          <w:sz w:val="24"/>
        </w:rPr>
        <w:t>(Putri a</w:t>
      </w:r>
      <w:r>
        <w:rPr>
          <w:i/>
          <w:sz w:val="24"/>
        </w:rPr>
        <w:t xml:space="preserve">nd </w:t>
      </w:r>
      <w:r>
        <w:rPr>
          <w:sz w:val="24"/>
        </w:rPr>
        <w:t xml:space="preserve">Hutasuhut 2022) </w:t>
      </w:r>
      <w:r>
        <w:rPr>
          <w:sz w:val="24"/>
        </w:rPr>
        <w:t>di MTs. Darul Ilmi Tahun Ajaran 2021-2022 maka dapat disimpulkan bahwa</w:t>
      </w:r>
      <w:r>
        <w:rPr>
          <w:spacing w:val="-15"/>
          <w:sz w:val="24"/>
        </w:rPr>
        <w:t xml:space="preserve"> </w:t>
      </w:r>
      <w:r>
        <w:rPr>
          <w:sz w:val="24"/>
        </w:rPr>
        <w:t>terdapat</w:t>
      </w:r>
      <w:r>
        <w:rPr>
          <w:spacing w:val="-15"/>
          <w:sz w:val="24"/>
        </w:rPr>
        <w:t xml:space="preserve"> </w:t>
      </w:r>
      <w:r>
        <w:rPr>
          <w:sz w:val="24"/>
        </w:rPr>
        <w:t>hubungan</w:t>
      </w:r>
      <w:r>
        <w:rPr>
          <w:spacing w:val="-15"/>
          <w:sz w:val="24"/>
        </w:rPr>
        <w:t xml:space="preserve"> </w:t>
      </w:r>
      <w:r>
        <w:rPr>
          <w:sz w:val="24"/>
        </w:rPr>
        <w:t>yang</w:t>
      </w:r>
      <w:r>
        <w:rPr>
          <w:spacing w:val="-15"/>
          <w:sz w:val="24"/>
        </w:rPr>
        <w:t xml:space="preserve"> </w:t>
      </w:r>
      <w:r>
        <w:rPr>
          <w:sz w:val="24"/>
        </w:rPr>
        <w:t>signifikan</w:t>
      </w:r>
      <w:r>
        <w:rPr>
          <w:spacing w:val="-13"/>
          <w:sz w:val="24"/>
        </w:rPr>
        <w:t xml:space="preserve"> </w:t>
      </w:r>
      <w:r>
        <w:rPr>
          <w:sz w:val="24"/>
        </w:rPr>
        <w:t>antara</w:t>
      </w:r>
      <w:r>
        <w:rPr>
          <w:spacing w:val="-14"/>
          <w:sz w:val="24"/>
        </w:rPr>
        <w:t xml:space="preserve"> </w:t>
      </w:r>
      <w:r>
        <w:rPr>
          <w:sz w:val="24"/>
        </w:rPr>
        <w:t>Pola</w:t>
      </w:r>
      <w:r>
        <w:rPr>
          <w:spacing w:val="-15"/>
          <w:sz w:val="24"/>
        </w:rPr>
        <w:t xml:space="preserve"> </w:t>
      </w:r>
      <w:r>
        <w:rPr>
          <w:sz w:val="24"/>
        </w:rPr>
        <w:t>Asuh</w:t>
      </w:r>
      <w:r>
        <w:rPr>
          <w:spacing w:val="-15"/>
          <w:sz w:val="24"/>
        </w:rPr>
        <w:t xml:space="preserve"> </w:t>
      </w:r>
      <w:r>
        <w:rPr>
          <w:sz w:val="24"/>
        </w:rPr>
        <w:t>Otoriter</w:t>
      </w:r>
      <w:r>
        <w:rPr>
          <w:spacing w:val="-15"/>
          <w:sz w:val="24"/>
        </w:rPr>
        <w:t xml:space="preserve"> </w:t>
      </w:r>
      <w:r>
        <w:rPr>
          <w:sz w:val="24"/>
        </w:rPr>
        <w:t>Orang</w:t>
      </w:r>
      <w:r>
        <w:rPr>
          <w:spacing w:val="-13"/>
          <w:sz w:val="24"/>
        </w:rPr>
        <w:t xml:space="preserve"> </w:t>
      </w:r>
      <w:r>
        <w:rPr>
          <w:sz w:val="24"/>
        </w:rPr>
        <w:t>Tua berhubungan dengan Minat Belajar pada siswa di MTs. Darul Ilmi Tahun Ajaran 2021-2022. Hasil perhitungan product moment diketahui bahwa koefisien korelasi (rxy) adalah sebesar 0,821. Melihat hasil perhitungan hasil diatas dapat disimpulkan korelasi ant</w:t>
      </w:r>
      <w:r>
        <w:rPr>
          <w:sz w:val="24"/>
        </w:rPr>
        <w:t>ara Variabel X (Pola Asuh Orang Tua) mempunyai</w:t>
      </w:r>
      <w:r>
        <w:rPr>
          <w:spacing w:val="-2"/>
          <w:sz w:val="24"/>
        </w:rPr>
        <w:t xml:space="preserve"> </w:t>
      </w:r>
      <w:r>
        <w:rPr>
          <w:sz w:val="24"/>
        </w:rPr>
        <w:t>hubungan</w:t>
      </w:r>
      <w:r>
        <w:rPr>
          <w:spacing w:val="-2"/>
          <w:sz w:val="24"/>
        </w:rPr>
        <w:t xml:space="preserve"> </w:t>
      </w:r>
      <w:r>
        <w:rPr>
          <w:sz w:val="24"/>
        </w:rPr>
        <w:t>dengan</w:t>
      </w:r>
      <w:r>
        <w:rPr>
          <w:spacing w:val="-2"/>
          <w:sz w:val="24"/>
        </w:rPr>
        <w:t xml:space="preserve"> </w:t>
      </w:r>
      <w:r>
        <w:rPr>
          <w:sz w:val="24"/>
        </w:rPr>
        <w:t>Variabel</w:t>
      </w:r>
      <w:r>
        <w:rPr>
          <w:spacing w:val="-2"/>
          <w:sz w:val="24"/>
        </w:rPr>
        <w:t xml:space="preserve"> </w:t>
      </w:r>
      <w:r>
        <w:rPr>
          <w:sz w:val="24"/>
        </w:rPr>
        <w:t>Y</w:t>
      </w:r>
      <w:r>
        <w:rPr>
          <w:spacing w:val="-3"/>
          <w:sz w:val="24"/>
        </w:rPr>
        <w:t xml:space="preserve"> </w:t>
      </w:r>
      <w:r>
        <w:rPr>
          <w:sz w:val="24"/>
        </w:rPr>
        <w:t>(Minat</w:t>
      </w:r>
      <w:r>
        <w:rPr>
          <w:spacing w:val="-2"/>
          <w:sz w:val="24"/>
        </w:rPr>
        <w:t xml:space="preserve"> </w:t>
      </w:r>
      <w:r>
        <w:rPr>
          <w:sz w:val="24"/>
        </w:rPr>
        <w:t>Membaca</w:t>
      </w:r>
      <w:r>
        <w:rPr>
          <w:spacing w:val="-3"/>
          <w:sz w:val="24"/>
        </w:rPr>
        <w:t xml:space="preserve"> </w:t>
      </w:r>
      <w:r>
        <w:rPr>
          <w:sz w:val="24"/>
        </w:rPr>
        <w:t>).</w:t>
      </w:r>
      <w:r>
        <w:rPr>
          <w:spacing w:val="-3"/>
          <w:sz w:val="24"/>
        </w:rPr>
        <w:t xml:space="preserve"> </w:t>
      </w:r>
      <w:r>
        <w:rPr>
          <w:sz w:val="24"/>
        </w:rPr>
        <w:t>Dan</w:t>
      </w:r>
      <w:r>
        <w:rPr>
          <w:spacing w:val="-2"/>
          <w:sz w:val="24"/>
        </w:rPr>
        <w:t xml:space="preserve"> </w:t>
      </w:r>
      <w:r>
        <w:rPr>
          <w:sz w:val="24"/>
        </w:rPr>
        <w:t>dilihat</w:t>
      </w:r>
      <w:r>
        <w:rPr>
          <w:spacing w:val="-2"/>
          <w:sz w:val="24"/>
        </w:rPr>
        <w:t xml:space="preserve"> </w:t>
      </w:r>
      <w:r>
        <w:rPr>
          <w:sz w:val="24"/>
        </w:rPr>
        <w:t>dari Thitung</w:t>
      </w:r>
      <w:r>
        <w:rPr>
          <w:spacing w:val="-1"/>
          <w:sz w:val="24"/>
        </w:rPr>
        <w:t xml:space="preserve"> </w:t>
      </w:r>
      <w:r>
        <w:rPr>
          <w:sz w:val="24"/>
        </w:rPr>
        <w:t>=</w:t>
      </w:r>
      <w:r>
        <w:rPr>
          <w:spacing w:val="-1"/>
          <w:sz w:val="24"/>
        </w:rPr>
        <w:t xml:space="preserve"> </w:t>
      </w:r>
      <w:r>
        <w:rPr>
          <w:sz w:val="24"/>
        </w:rPr>
        <w:t>0,721</w:t>
      </w:r>
      <w:r>
        <w:rPr>
          <w:spacing w:val="-1"/>
          <w:sz w:val="24"/>
        </w:rPr>
        <w:t xml:space="preserve"> </w:t>
      </w:r>
      <w:r>
        <w:rPr>
          <w:sz w:val="24"/>
        </w:rPr>
        <w:t>dengan Dk=65</w:t>
      </w:r>
      <w:r>
        <w:rPr>
          <w:spacing w:val="-1"/>
          <w:sz w:val="24"/>
        </w:rPr>
        <w:t xml:space="preserve"> </w:t>
      </w:r>
      <w:r>
        <w:rPr>
          <w:sz w:val="24"/>
        </w:rPr>
        <w:t>pada</w:t>
      </w:r>
      <w:r>
        <w:rPr>
          <w:spacing w:val="-2"/>
          <w:sz w:val="24"/>
        </w:rPr>
        <w:t xml:space="preserve"> </w:t>
      </w:r>
      <w:r>
        <w:rPr>
          <w:sz w:val="24"/>
        </w:rPr>
        <w:t>taraf</w:t>
      </w:r>
      <w:r>
        <w:rPr>
          <w:spacing w:val="-2"/>
          <w:sz w:val="24"/>
        </w:rPr>
        <w:t xml:space="preserve"> </w:t>
      </w:r>
      <w:r>
        <w:rPr>
          <w:sz w:val="24"/>
        </w:rPr>
        <w:t>signifikan</w:t>
      </w:r>
      <w:r>
        <w:rPr>
          <w:spacing w:val="-1"/>
          <w:sz w:val="24"/>
        </w:rPr>
        <w:t xml:space="preserve"> </w:t>
      </w:r>
      <w:r>
        <w:rPr>
          <w:sz w:val="24"/>
        </w:rPr>
        <w:t>5%</w:t>
      </w:r>
      <w:r>
        <w:rPr>
          <w:spacing w:val="-2"/>
          <w:sz w:val="24"/>
        </w:rPr>
        <w:t xml:space="preserve"> </w:t>
      </w:r>
      <w:r>
        <w:rPr>
          <w:sz w:val="24"/>
        </w:rPr>
        <w:t>maka</w:t>
      </w:r>
      <w:r>
        <w:rPr>
          <w:spacing w:val="-1"/>
          <w:sz w:val="24"/>
        </w:rPr>
        <w:t xml:space="preserve"> </w:t>
      </w:r>
      <w:r>
        <w:rPr>
          <w:sz w:val="24"/>
        </w:rPr>
        <w:t>diperoleh nilai kritis</w:t>
      </w:r>
      <w:r>
        <w:rPr>
          <w:spacing w:val="-1"/>
          <w:sz w:val="24"/>
        </w:rPr>
        <w:t xml:space="preserve"> </w:t>
      </w:r>
      <w:r>
        <w:rPr>
          <w:sz w:val="24"/>
        </w:rPr>
        <w:t>atau</w:t>
      </w:r>
      <w:r>
        <w:rPr>
          <w:spacing w:val="-2"/>
          <w:sz w:val="24"/>
        </w:rPr>
        <w:t xml:space="preserve"> </w:t>
      </w:r>
      <w:r>
        <w:rPr>
          <w:sz w:val="24"/>
        </w:rPr>
        <w:t>0,250</w:t>
      </w:r>
      <w:r>
        <w:rPr>
          <w:spacing w:val="-1"/>
          <w:sz w:val="24"/>
        </w:rPr>
        <w:t xml:space="preserve"> </w:t>
      </w:r>
      <w:r>
        <w:rPr>
          <w:sz w:val="24"/>
        </w:rPr>
        <w:t>hal</w:t>
      </w:r>
      <w:r>
        <w:rPr>
          <w:spacing w:val="-1"/>
          <w:sz w:val="24"/>
        </w:rPr>
        <w:t xml:space="preserve"> </w:t>
      </w:r>
      <w:r>
        <w:rPr>
          <w:sz w:val="24"/>
        </w:rPr>
        <w:t>tersebut</w:t>
      </w:r>
      <w:r>
        <w:rPr>
          <w:spacing w:val="-1"/>
          <w:sz w:val="24"/>
        </w:rPr>
        <w:t xml:space="preserve"> </w:t>
      </w:r>
      <w:r>
        <w:rPr>
          <w:sz w:val="24"/>
        </w:rPr>
        <w:t>dapat</w:t>
      </w:r>
      <w:r>
        <w:rPr>
          <w:spacing w:val="-1"/>
          <w:sz w:val="24"/>
        </w:rPr>
        <w:t xml:space="preserve"> </w:t>
      </w:r>
      <w:r>
        <w:rPr>
          <w:sz w:val="24"/>
        </w:rPr>
        <w:t>disimpulkan</w:t>
      </w:r>
      <w:r>
        <w:rPr>
          <w:spacing w:val="-1"/>
          <w:sz w:val="24"/>
        </w:rPr>
        <w:t xml:space="preserve"> </w:t>
      </w:r>
      <w:r>
        <w:rPr>
          <w:sz w:val="24"/>
        </w:rPr>
        <w:t>bahwa</w:t>
      </w:r>
      <w:r>
        <w:rPr>
          <w:spacing w:val="-3"/>
          <w:sz w:val="24"/>
        </w:rPr>
        <w:t xml:space="preserve"> </w:t>
      </w:r>
      <w:r>
        <w:rPr>
          <w:sz w:val="24"/>
        </w:rPr>
        <w:t>terdapat</w:t>
      </w:r>
      <w:r>
        <w:rPr>
          <w:spacing w:val="-1"/>
          <w:sz w:val="24"/>
        </w:rPr>
        <w:t xml:space="preserve"> </w:t>
      </w:r>
      <w:r>
        <w:rPr>
          <w:sz w:val="24"/>
        </w:rPr>
        <w:t>hubugan</w:t>
      </w:r>
      <w:r>
        <w:rPr>
          <w:spacing w:val="-1"/>
          <w:sz w:val="24"/>
        </w:rPr>
        <w:t xml:space="preserve"> </w:t>
      </w:r>
      <w:r>
        <w:rPr>
          <w:sz w:val="24"/>
        </w:rPr>
        <w:t>yang signifikan dapat dilihat dari rhitung (0,721) lebih besar rtabel (0,250).</w:t>
      </w:r>
    </w:p>
    <w:p w:rsidR="000857F9" w:rsidRDefault="00196ABF">
      <w:pPr>
        <w:pStyle w:val="Heading3"/>
        <w:numPr>
          <w:ilvl w:val="1"/>
          <w:numId w:val="19"/>
        </w:numPr>
        <w:tabs>
          <w:tab w:val="left" w:pos="1288"/>
        </w:tabs>
        <w:spacing w:before="1"/>
        <w:ind w:hanging="480"/>
        <w:jc w:val="both"/>
      </w:pPr>
      <w:r>
        <w:t>Kerangka</w:t>
      </w:r>
      <w:r>
        <w:rPr>
          <w:spacing w:val="-4"/>
        </w:rPr>
        <w:t xml:space="preserve"> </w:t>
      </w:r>
      <w:r>
        <w:rPr>
          <w:spacing w:val="-2"/>
        </w:rPr>
        <w:t>Berfikir</w:t>
      </w:r>
    </w:p>
    <w:p w:rsidR="000857F9" w:rsidRDefault="000857F9">
      <w:pPr>
        <w:pStyle w:val="BodyText"/>
        <w:rPr>
          <w:b/>
        </w:rPr>
      </w:pPr>
    </w:p>
    <w:p w:rsidR="000857F9" w:rsidRDefault="00196ABF">
      <w:pPr>
        <w:pStyle w:val="BodyText"/>
        <w:spacing w:line="480" w:lineRule="auto"/>
        <w:ind w:left="568" w:right="140" w:firstLine="720"/>
        <w:jc w:val="both"/>
      </w:pPr>
      <w:r>
        <w:t>Kerangka berpikir atau kerangka pemikiran adalah dasar pemikiran dari penelitian yang disintesiskan dari fakta-fakta, observasi dan kajian kepustakaan (Syahpu</w:t>
      </w:r>
      <w:r>
        <w:t>tri,</w:t>
      </w:r>
      <w:r>
        <w:rPr>
          <w:spacing w:val="-14"/>
        </w:rPr>
        <w:t xml:space="preserve"> </w:t>
      </w:r>
      <w:r>
        <w:t>Fallenia,</w:t>
      </w:r>
      <w:r>
        <w:rPr>
          <w:spacing w:val="-13"/>
        </w:rPr>
        <w:t xml:space="preserve"> </w:t>
      </w:r>
      <w:r>
        <w:rPr>
          <w:i/>
        </w:rPr>
        <w:t>and</w:t>
      </w:r>
      <w:r>
        <w:rPr>
          <w:i/>
          <w:spacing w:val="-12"/>
        </w:rPr>
        <w:t xml:space="preserve"> </w:t>
      </w:r>
      <w:r>
        <w:t>Syafitri</w:t>
      </w:r>
      <w:r>
        <w:rPr>
          <w:spacing w:val="-14"/>
        </w:rPr>
        <w:t xml:space="preserve"> </w:t>
      </w:r>
      <w:r>
        <w:t>2023).</w:t>
      </w:r>
      <w:r>
        <w:rPr>
          <w:spacing w:val="-14"/>
        </w:rPr>
        <w:t xml:space="preserve"> </w:t>
      </w:r>
      <w:r>
        <w:t>Oleh</w:t>
      </w:r>
      <w:r>
        <w:rPr>
          <w:spacing w:val="-14"/>
        </w:rPr>
        <w:t xml:space="preserve"> </w:t>
      </w:r>
      <w:r>
        <w:t>karena</w:t>
      </w:r>
      <w:r>
        <w:rPr>
          <w:spacing w:val="-15"/>
        </w:rPr>
        <w:t xml:space="preserve"> </w:t>
      </w:r>
      <w:r>
        <w:t>itu,</w:t>
      </w:r>
      <w:r>
        <w:rPr>
          <w:spacing w:val="-14"/>
        </w:rPr>
        <w:t xml:space="preserve"> </w:t>
      </w:r>
      <w:r>
        <w:t>kerangka</w:t>
      </w:r>
      <w:r>
        <w:rPr>
          <w:spacing w:val="-15"/>
        </w:rPr>
        <w:t xml:space="preserve"> </w:t>
      </w:r>
      <w:r>
        <w:t>berpikir</w:t>
      </w:r>
      <w:r>
        <w:rPr>
          <w:spacing w:val="-15"/>
        </w:rPr>
        <w:t xml:space="preserve"> </w:t>
      </w:r>
      <w:r>
        <w:t>memuat teori,</w:t>
      </w:r>
      <w:r>
        <w:rPr>
          <w:spacing w:val="38"/>
        </w:rPr>
        <w:t xml:space="preserve"> </w:t>
      </w:r>
      <w:r>
        <w:t>dalil</w:t>
      </w:r>
      <w:r>
        <w:rPr>
          <w:spacing w:val="41"/>
        </w:rPr>
        <w:t xml:space="preserve"> </w:t>
      </w:r>
      <w:r>
        <w:t>atau</w:t>
      </w:r>
      <w:r>
        <w:rPr>
          <w:spacing w:val="40"/>
        </w:rPr>
        <w:t xml:space="preserve"> </w:t>
      </w:r>
      <w:r>
        <w:t>konsep-konsep</w:t>
      </w:r>
      <w:r>
        <w:rPr>
          <w:spacing w:val="39"/>
        </w:rPr>
        <w:t xml:space="preserve"> </w:t>
      </w:r>
      <w:r>
        <w:t>yang</w:t>
      </w:r>
      <w:r>
        <w:rPr>
          <w:spacing w:val="42"/>
        </w:rPr>
        <w:t xml:space="preserve"> </w:t>
      </w:r>
      <w:r>
        <w:t>akan</w:t>
      </w:r>
      <w:r>
        <w:rPr>
          <w:spacing w:val="42"/>
        </w:rPr>
        <w:t xml:space="preserve"> </w:t>
      </w:r>
      <w:r>
        <w:t>dijadikan</w:t>
      </w:r>
      <w:r>
        <w:rPr>
          <w:spacing w:val="39"/>
        </w:rPr>
        <w:t xml:space="preserve"> </w:t>
      </w:r>
      <w:r>
        <w:t>dasar</w:t>
      </w:r>
      <w:r>
        <w:rPr>
          <w:spacing w:val="39"/>
        </w:rPr>
        <w:t xml:space="preserve"> </w:t>
      </w:r>
      <w:r>
        <w:t>dalam</w:t>
      </w:r>
      <w:r>
        <w:rPr>
          <w:spacing w:val="40"/>
        </w:rPr>
        <w:t xml:space="preserve"> </w:t>
      </w:r>
      <w:r>
        <w:t>penelitian.</w:t>
      </w:r>
      <w:r>
        <w:rPr>
          <w:spacing w:val="40"/>
        </w:rPr>
        <w:t xml:space="preserve"> </w:t>
      </w:r>
      <w:r>
        <w:rPr>
          <w:spacing w:val="-5"/>
        </w:rPr>
        <w:t>Di</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568" w:right="141"/>
        <w:jc w:val="both"/>
      </w:pPr>
      <w:r>
        <w:rPr>
          <w:noProof/>
          <w:lang w:val="en-US"/>
        </w:rPr>
        <w:drawing>
          <wp:anchor distT="0" distB="0" distL="0" distR="0" simplePos="0" relativeHeight="47780505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 cstate="print"/>
                    <a:stretch>
                      <a:fillRect/>
                    </a:stretch>
                  </pic:blipFill>
                  <pic:spPr>
                    <a:xfrm>
                      <a:off x="0" y="0"/>
                      <a:ext cx="5397499" cy="5321299"/>
                    </a:xfrm>
                    <a:prstGeom prst="rect">
                      <a:avLst/>
                    </a:prstGeom>
                  </pic:spPr>
                </pic:pic>
              </a:graphicData>
            </a:graphic>
          </wp:anchor>
        </w:drawing>
      </w:r>
      <w:r>
        <w:t>dalam</w:t>
      </w:r>
      <w:r>
        <w:rPr>
          <w:spacing w:val="-15"/>
        </w:rPr>
        <w:t xml:space="preserve"> </w:t>
      </w:r>
      <w:r>
        <w:t>kerangka</w:t>
      </w:r>
      <w:r>
        <w:rPr>
          <w:spacing w:val="-15"/>
        </w:rPr>
        <w:t xml:space="preserve"> </w:t>
      </w:r>
      <w:r>
        <w:t>pemikiran</w:t>
      </w:r>
      <w:r>
        <w:rPr>
          <w:spacing w:val="-14"/>
        </w:rPr>
        <w:t xml:space="preserve"> </w:t>
      </w:r>
      <w:r>
        <w:t>variabel-variabel</w:t>
      </w:r>
      <w:r>
        <w:rPr>
          <w:spacing w:val="-15"/>
        </w:rPr>
        <w:t xml:space="preserve"> </w:t>
      </w:r>
      <w:r>
        <w:t>penelitian</w:t>
      </w:r>
      <w:r>
        <w:rPr>
          <w:spacing w:val="-14"/>
        </w:rPr>
        <w:t xml:space="preserve"> </w:t>
      </w:r>
      <w:r>
        <w:t>dijelaskan</w:t>
      </w:r>
      <w:r>
        <w:rPr>
          <w:spacing w:val="-15"/>
        </w:rPr>
        <w:t xml:space="preserve"> </w:t>
      </w:r>
      <w:r>
        <w:t>secara</w:t>
      </w:r>
      <w:r>
        <w:rPr>
          <w:spacing w:val="-15"/>
        </w:rPr>
        <w:t xml:space="preserve"> </w:t>
      </w:r>
      <w:r>
        <w:t>mendalam dan relevan dengan permasalahan yang diteliti, sehingga dapat dijadikan dasar untuk menjawab permasalahan penelitian.</w:t>
      </w:r>
    </w:p>
    <w:p w:rsidR="000857F9" w:rsidRDefault="00196ABF">
      <w:pPr>
        <w:pStyle w:val="BodyText"/>
        <w:spacing w:before="218"/>
        <w:rPr>
          <w:sz w:val="20"/>
        </w:rPr>
      </w:pPr>
      <w:r>
        <w:rPr>
          <w:noProof/>
          <w:sz w:val="20"/>
          <w:lang w:val="en-US"/>
        </w:rPr>
        <mc:AlternateContent>
          <mc:Choice Requires="wps">
            <w:drawing>
              <wp:anchor distT="0" distB="0" distL="0" distR="0" simplePos="0" relativeHeight="487610368" behindDoc="1" locked="0" layoutInCell="1" allowOverlap="1">
                <wp:simplePos x="0" y="0"/>
                <wp:positionH relativeFrom="page">
                  <wp:posOffset>1531619</wp:posOffset>
                </wp:positionH>
                <wp:positionV relativeFrom="paragraph">
                  <wp:posOffset>324843</wp:posOffset>
                </wp:positionV>
                <wp:extent cx="1572895" cy="427990"/>
                <wp:effectExtent l="0" t="0" r="0" b="0"/>
                <wp:wrapTopAndBottom/>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2895" cy="427990"/>
                        </a:xfrm>
                        <a:prstGeom prst="rect">
                          <a:avLst/>
                        </a:prstGeom>
                        <a:solidFill>
                          <a:srgbClr val="FFFFFF"/>
                        </a:solidFill>
                        <a:ln w="12700">
                          <a:solidFill>
                            <a:srgbClr val="000000"/>
                          </a:solidFill>
                          <a:prstDash val="solid"/>
                        </a:ln>
                      </wps:spPr>
                      <wps:txbx>
                        <w:txbxContent>
                          <w:p w:rsidR="000857F9" w:rsidRDefault="00196ABF">
                            <w:pPr>
                              <w:pStyle w:val="BodyText"/>
                              <w:spacing w:before="71"/>
                              <w:ind w:left="321"/>
                              <w:rPr>
                                <w:color w:val="000000"/>
                              </w:rPr>
                            </w:pPr>
                            <w:r>
                              <w:rPr>
                                <w:color w:val="000000"/>
                              </w:rPr>
                              <w:t>Pola</w:t>
                            </w:r>
                            <w:r>
                              <w:rPr>
                                <w:color w:val="000000"/>
                                <w:spacing w:val="-3"/>
                              </w:rPr>
                              <w:t xml:space="preserve"> </w:t>
                            </w:r>
                            <w:r>
                              <w:rPr>
                                <w:color w:val="000000"/>
                              </w:rPr>
                              <w:t xml:space="preserve">Asuh </w:t>
                            </w:r>
                            <w:r>
                              <w:rPr>
                                <w:color w:val="000000"/>
                                <w:spacing w:val="-2"/>
                              </w:rPr>
                              <w:t>Otoriter</w:t>
                            </w:r>
                          </w:p>
                        </w:txbxContent>
                      </wps:txbx>
                      <wps:bodyPr wrap="square" lIns="0" tIns="0" rIns="0" bIns="0" rtlCol="0">
                        <a:noAutofit/>
                      </wps:bodyPr>
                    </wps:wsp>
                  </a:graphicData>
                </a:graphic>
              </wp:anchor>
            </w:drawing>
          </mc:Choice>
          <mc:Fallback>
            <w:pict>
              <v:shape id="Textbox 60" o:spid="_x0000_s1030" type="#_x0000_t202" style="position:absolute;margin-left:120.6pt;margin-top:25.6pt;width:123.85pt;height:33.7pt;z-index:-15706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" strokeweight="1pt">
                <v:path arrowok="t"/>
                <v:textbox inset="0,0,0,0">
                  <w:txbxContent>
                    <w:p w:rsidR="000857F9" w:rsidRDefault="00196ABF">
                      <w:pPr>
                        <w:pStyle w:val="BodyText"/>
                        <w:spacing w:before="71"/>
                        <w:ind w:left="321"/>
                        <w:rPr>
                          <w:color w:val="000000"/>
                        </w:rPr>
                      </w:pPr>
                      <w:r>
                        <w:rPr>
                          <w:color w:val="000000"/>
                        </w:rPr>
                        <w:t>Pola</w:t>
                      </w:r>
                      <w:r>
                        <w:rPr>
                          <w:color w:val="000000"/>
                          <w:spacing w:val="-3"/>
                        </w:rPr>
                        <w:t xml:space="preserve"> </w:t>
                      </w:r>
                      <w:r>
                        <w:rPr>
                          <w:color w:val="000000"/>
                        </w:rPr>
                        <w:t xml:space="preserve">Asuh </w:t>
                      </w:r>
                      <w:r>
                        <w:rPr>
                          <w:color w:val="000000"/>
                          <w:spacing w:val="-2"/>
                        </w:rPr>
                        <w:t>Otoriter</w:t>
                      </w:r>
                    </w:p>
                  </w:txbxContent>
                </v:textbox>
                <w10:wrap type="topAndBottom" anchorx="page"/>
              </v:shape>
            </w:pict>
          </mc:Fallback>
        </mc:AlternateContent>
      </w:r>
      <w:r>
        <w:rPr>
          <w:noProof/>
          <w:sz w:val="20"/>
          <w:lang w:val="en-US"/>
        </w:rPr>
        <mc:AlternateContent>
          <mc:Choice Requires="wpg">
            <w:drawing>
              <wp:anchor distT="0" distB="0" distL="0" distR="0" simplePos="0" relativeHeight="487610880" behindDoc="1" locked="0" layoutInCell="1" allowOverlap="1">
                <wp:simplePos x="0" y="0"/>
                <wp:positionH relativeFrom="page">
                  <wp:posOffset>3546475</wp:posOffset>
                </wp:positionH>
                <wp:positionV relativeFrom="paragraph">
                  <wp:posOffset>462003</wp:posOffset>
                </wp:positionV>
                <wp:extent cx="1009015" cy="177165"/>
                <wp:effectExtent l="0" t="0" r="0" b="0"/>
                <wp:wrapTopAndBottom/>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9015" cy="177165"/>
                          <a:chOff x="0" y="0"/>
                          <a:chExt cx="1009015" cy="177165"/>
                        </a:xfrm>
                      </wpg:grpSpPr>
                      <wps:wsp>
                        <wps:cNvPr id="62" name="Graphic 62"/>
                        <wps:cNvSpPr/>
                        <wps:spPr>
                          <a:xfrm>
                            <a:off x="6350" y="6350"/>
                            <a:ext cx="996315" cy="164465"/>
                          </a:xfrm>
                          <a:custGeom>
                            <a:avLst/>
                            <a:gdLst/>
                            <a:ahLst/>
                            <a:cxnLst/>
                            <a:rect l="l" t="t" r="r" b="b"/>
                            <a:pathLst>
                              <a:path w="996315" h="164465">
                                <a:moveTo>
                                  <a:pt x="914146" y="0"/>
                                </a:moveTo>
                                <a:lnTo>
                                  <a:pt x="914146" y="41148"/>
                                </a:lnTo>
                                <a:lnTo>
                                  <a:pt x="0" y="41148"/>
                                </a:lnTo>
                                <a:lnTo>
                                  <a:pt x="0" y="123444"/>
                                </a:lnTo>
                                <a:lnTo>
                                  <a:pt x="914146" y="123444"/>
                                </a:lnTo>
                                <a:lnTo>
                                  <a:pt x="914146" y="164465"/>
                                </a:lnTo>
                                <a:lnTo>
                                  <a:pt x="996314" y="82296"/>
                                </a:lnTo>
                                <a:lnTo>
                                  <a:pt x="914146" y="0"/>
                                </a:lnTo>
                                <a:close/>
                              </a:path>
                            </a:pathLst>
                          </a:custGeom>
                          <a:solidFill>
                            <a:srgbClr val="000000"/>
                          </a:solidFill>
                        </wps:spPr>
                        <wps:bodyPr wrap="square" lIns="0" tIns="0" rIns="0" bIns="0" rtlCol="0">
                          <a:prstTxWarp prst="textNoShape">
                            <a:avLst/>
                          </a:prstTxWarp>
                          <a:noAutofit/>
                        </wps:bodyPr>
                      </wps:wsp>
                      <wps:wsp>
                        <wps:cNvPr id="63" name="Graphic 63"/>
                        <wps:cNvSpPr/>
                        <wps:spPr>
                          <a:xfrm>
                            <a:off x="6350" y="6350"/>
                            <a:ext cx="996315" cy="164465"/>
                          </a:xfrm>
                          <a:custGeom>
                            <a:avLst/>
                            <a:gdLst/>
                            <a:ahLst/>
                            <a:cxnLst/>
                            <a:rect l="l" t="t" r="r" b="b"/>
                            <a:pathLst>
                              <a:path w="996315" h="164465">
                                <a:moveTo>
                                  <a:pt x="0" y="41148"/>
                                </a:moveTo>
                                <a:lnTo>
                                  <a:pt x="914146" y="41148"/>
                                </a:lnTo>
                                <a:lnTo>
                                  <a:pt x="914146" y="0"/>
                                </a:lnTo>
                                <a:lnTo>
                                  <a:pt x="996314" y="82296"/>
                                </a:lnTo>
                                <a:lnTo>
                                  <a:pt x="914146" y="164465"/>
                                </a:lnTo>
                                <a:lnTo>
                                  <a:pt x="914146" y="123444"/>
                                </a:lnTo>
                                <a:lnTo>
                                  <a:pt x="0" y="123444"/>
                                </a:lnTo>
                                <a:lnTo>
                                  <a:pt x="0" y="41148"/>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7358DB7" id="Group 61" o:spid="_x0000_s1026" style="position:absolute;margin-left:279.25pt;margin-top:36.4pt;width:79.45pt;height:13.95pt;z-index:-15705600;mso-wrap-distance-left:0;mso-wrap-distance-right:0;mso-position-horizontal-relative:page" coordsize="10090,1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">
                <v:shape id="Graphic 62" o:spid="_x0000_s1027" style="position:absolute;left:63;top:63;width:9963;height:1645;visibility:visible;mso-wrap-style:square;v-text-anchor:top" coordsize="996315,164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uC5MMA&#10;AADbAAAADwAAAGRycy9kb3ducmV2LnhtbESPwWrDMBBE74H8g9hAb7HcUExwo4RQCOTgFmr30ONi&#10;bS0TayUsJXb79VWhkOMwM2+Y3WG2g7jRGHrHCh6zHARx63TPnYKP5rTegggRWePgmBR8U4DDfrnY&#10;YandxO90q2MnEoRDiQpMjL6UMrSGLIbMeeLkfbnRYkxy7KQecUpwO8hNnhfSYs9pwaCnF0Ptpb5a&#10;BfzkXpEmL70NTfVp8vb681Yp9bCaj88gIs3xHv5vn7WCYgN/X9IP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uC5MMAAADbAAAADwAAAAAAAAAAAAAAAACYAgAAZHJzL2Rv&#10;d25yZXYueG1sUEsFBgAAAAAEAAQA9QAAAIgDAAAAAA==&#10;" path="m914146,r,41148l,41148r,82296l914146,123444r,41021l996314,82296,914146,xe" fillcolor="black" stroked="f">
                  <v:path arrowok="t"/>
                </v:shape>
                <v:shape id="Graphic 63" o:spid="_x0000_s1028" style="position:absolute;left:63;top:63;width:9963;height:1645;visibility:visible;mso-wrap-style:square;v-text-anchor:top" coordsize="996315,164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hjXcQA&#10;AADbAAAADwAAAGRycy9kb3ducmV2LnhtbESPQWvCQBSE70L/w/IKXkQ3bSVI6kaKUBS8NLG010f2&#10;NRuSfRuzW43/vlsQPA4z8w2z3oy2E2cafONYwdMiAUFcOd1wreDz+D5fgfABWWPnmBRcycMmf5is&#10;MdPuwgWdy1CLCGGfoQITQp9J6StDFv3C9cTR+3GDxRDlUEs94CXCbSefkySVFhuOCwZ72hqq2vLX&#10;Kii+zGy3K8o+5e/TR3tYmkp3hVLTx/HtFUSgMdzDt/ZeK0hf4P9L/AE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4Y13EAAAA2wAAAA8AAAAAAAAAAAAAAAAAmAIAAGRycy9k&#10;b3ducmV2LnhtbFBLBQYAAAAABAAEAPUAAACJAwAAAAA=&#10;" path="m,41148r914146,l914146,r82168,82296l914146,164465r,-41021l,123444,,41148xe" filled="f" strokeweight="1pt">
                  <v:path arrowok="t"/>
                </v:shape>
                <w10:wrap type="topAndBottom" anchorx="page"/>
              </v:group>
            </w:pict>
          </mc:Fallback>
        </mc:AlternateContent>
      </w:r>
      <w:r>
        <w:rPr>
          <w:noProof/>
          <w:sz w:val="20"/>
          <w:lang w:val="en-US"/>
        </w:rPr>
        <mc:AlternateContent>
          <mc:Choice Requires="wps">
            <w:drawing>
              <wp:anchor distT="0" distB="0" distL="0" distR="0" simplePos="0" relativeHeight="487611392" behindDoc="1" locked="0" layoutInCell="1" allowOverlap="1">
                <wp:simplePos x="0" y="0"/>
                <wp:positionH relativeFrom="page">
                  <wp:posOffset>4975225</wp:posOffset>
                </wp:positionH>
                <wp:positionV relativeFrom="paragraph">
                  <wp:posOffset>306428</wp:posOffset>
                </wp:positionV>
                <wp:extent cx="1482725" cy="427990"/>
                <wp:effectExtent l="0" t="0" r="0" b="0"/>
                <wp:wrapTopAndBottom/>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2725" cy="427990"/>
                        </a:xfrm>
                        <a:prstGeom prst="rect">
                          <a:avLst/>
                        </a:prstGeom>
                        <a:solidFill>
                          <a:srgbClr val="FFFFFF"/>
                        </a:solidFill>
                        <a:ln w="12700">
                          <a:solidFill>
                            <a:srgbClr val="000000"/>
                          </a:solidFill>
                          <a:prstDash val="solid"/>
                        </a:ln>
                      </wps:spPr>
                      <wps:txbx>
                        <w:txbxContent>
                          <w:p w:rsidR="000857F9" w:rsidRDefault="00196ABF">
                            <w:pPr>
                              <w:pStyle w:val="BodyText"/>
                              <w:spacing w:before="71"/>
                              <w:ind w:left="290"/>
                              <w:rPr>
                                <w:color w:val="000000"/>
                              </w:rPr>
                            </w:pPr>
                            <w:r>
                              <w:rPr>
                                <w:color w:val="000000"/>
                              </w:rPr>
                              <w:t xml:space="preserve">Etika </w:t>
                            </w:r>
                            <w:r>
                              <w:rPr>
                                <w:color w:val="000000"/>
                                <w:spacing w:val="-2"/>
                              </w:rPr>
                              <w:t>Komunikasi</w:t>
                            </w:r>
                          </w:p>
                        </w:txbxContent>
                      </wps:txbx>
                      <wps:bodyPr wrap="square" lIns="0" tIns="0" rIns="0" bIns="0" rtlCol="0">
                        <a:noAutofit/>
                      </wps:bodyPr>
                    </wps:wsp>
                  </a:graphicData>
                </a:graphic>
              </wp:anchor>
            </w:drawing>
          </mc:Choice>
          <mc:Fallback>
            <w:pict>
              <v:shape id="Textbox 64" o:spid="_x0000_s1031" type="#_x0000_t202" style="position:absolute;margin-left:391.75pt;margin-top:24.15pt;width:116.75pt;height:33.7pt;z-index:-15705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" strokeweight="1pt">
                <v:path arrowok="t"/>
                <v:textbox inset="0,0,0,0">
                  <w:txbxContent>
                    <w:p w:rsidR="000857F9" w:rsidRDefault="00196ABF">
                      <w:pPr>
                        <w:pStyle w:val="BodyText"/>
                        <w:spacing w:before="71"/>
                        <w:ind w:left="290"/>
                        <w:rPr>
                          <w:color w:val="000000"/>
                        </w:rPr>
                      </w:pPr>
                      <w:r>
                        <w:rPr>
                          <w:color w:val="000000"/>
                        </w:rPr>
                        <w:t xml:space="preserve">Etika </w:t>
                      </w:r>
                      <w:r>
                        <w:rPr>
                          <w:color w:val="000000"/>
                          <w:spacing w:val="-2"/>
                        </w:rPr>
                        <w:t>Komunikasi</w:t>
                      </w:r>
                    </w:p>
                  </w:txbxContent>
                </v:textbox>
                <w10:wrap type="topAndBottom" anchorx="page"/>
              </v:shape>
            </w:pict>
          </mc:Fallback>
        </mc:AlternateContent>
      </w:r>
    </w:p>
    <w:p w:rsidR="000857F9" w:rsidRDefault="000857F9">
      <w:pPr>
        <w:pStyle w:val="BodyText"/>
        <w:spacing w:before="142"/>
      </w:pPr>
    </w:p>
    <w:p w:rsidR="000857F9" w:rsidRDefault="00196ABF">
      <w:pPr>
        <w:pStyle w:val="Heading3"/>
        <w:ind w:left="693" w:right="270"/>
        <w:jc w:val="center"/>
      </w:pPr>
      <w:r>
        <w:t>Gambar</w:t>
      </w:r>
      <w:r>
        <w:rPr>
          <w:spacing w:val="-2"/>
        </w:rPr>
        <w:t xml:space="preserve"> </w:t>
      </w:r>
      <w:r>
        <w:t>2.1</w:t>
      </w:r>
      <w:r>
        <w:rPr>
          <w:spacing w:val="-2"/>
        </w:rPr>
        <w:t xml:space="preserve"> </w:t>
      </w:r>
      <w:r>
        <w:t>Kerangka</w:t>
      </w:r>
      <w:r>
        <w:rPr>
          <w:spacing w:val="-3"/>
        </w:rPr>
        <w:t xml:space="preserve"> </w:t>
      </w:r>
      <w:r>
        <w:rPr>
          <w:spacing w:val="-2"/>
        </w:rPr>
        <w:t>Berpikir</w:t>
      </w:r>
    </w:p>
    <w:p w:rsidR="000857F9" w:rsidRDefault="000857F9">
      <w:pPr>
        <w:pStyle w:val="BodyText"/>
        <w:rPr>
          <w:b/>
        </w:rPr>
      </w:pPr>
    </w:p>
    <w:p w:rsidR="000857F9" w:rsidRDefault="00196ABF">
      <w:pPr>
        <w:pStyle w:val="BodyText"/>
        <w:spacing w:line="480" w:lineRule="auto"/>
        <w:ind w:left="568" w:right="136" w:firstLine="720"/>
        <w:jc w:val="both"/>
      </w:pPr>
      <w:r>
        <w:t>Dari gambar kerangka berfikir diatas dapat dijelaskan bahwa pola asuh adalah cara</w:t>
      </w:r>
      <w:r>
        <w:rPr>
          <w:spacing w:val="-2"/>
        </w:rPr>
        <w:t xml:space="preserve"> </w:t>
      </w:r>
      <w:r>
        <w:t xml:space="preserve">orang tua dalam mengontrol, membimbing dan mendampingi anaknya selama masa perkembangan anak tersebut menuju masa kedewasaan Baumrind (dalam Al Gifari </w:t>
      </w:r>
      <w:r>
        <w:rPr>
          <w:i/>
        </w:rPr>
        <w:t xml:space="preserve">and </w:t>
      </w:r>
      <w:r>
        <w:t>Herlina 2021). Berd</w:t>
      </w:r>
      <w:r>
        <w:t>asarkan pengertian pola asuh tersebut dapat disimpulkan bahwa pola asuh adalah cara orang tua dalam memperlakukan anak, baik dalam mengontrol anak, membimbing anak, serta mendampingi anak dengan baik. Tetapi, penerapan pola asuh ini memiliki berbagai jenis</w:t>
      </w:r>
      <w:r>
        <w:t xml:space="preserve"> seperti pola asuh otoriter. Banyak orang tua yang menerapkan pola asuh otoriter dalam membimbing, membina dan mengontrol anak.</w:t>
      </w:r>
    </w:p>
    <w:p w:rsidR="000857F9" w:rsidRDefault="00196ABF">
      <w:pPr>
        <w:pStyle w:val="BodyText"/>
        <w:spacing w:before="1" w:line="480" w:lineRule="auto"/>
        <w:ind w:left="568" w:right="139" w:firstLine="720"/>
        <w:jc w:val="both"/>
      </w:pPr>
      <w:r>
        <w:t>Pola asuh otoriter adalah gaya pengasuhan yang ditandai dengan kontrol ketat,</w:t>
      </w:r>
      <w:r>
        <w:rPr>
          <w:spacing w:val="-1"/>
        </w:rPr>
        <w:t xml:space="preserve"> </w:t>
      </w:r>
      <w:r>
        <w:t>aturan</w:t>
      </w:r>
      <w:r>
        <w:rPr>
          <w:spacing w:val="-1"/>
        </w:rPr>
        <w:t xml:space="preserve"> </w:t>
      </w:r>
      <w:r>
        <w:t>yang</w:t>
      </w:r>
      <w:r>
        <w:rPr>
          <w:spacing w:val="-1"/>
        </w:rPr>
        <w:t xml:space="preserve"> </w:t>
      </w:r>
      <w:r>
        <w:t>kaku, serta</w:t>
      </w:r>
      <w:r>
        <w:rPr>
          <w:spacing w:val="-2"/>
        </w:rPr>
        <w:t xml:space="preserve"> </w:t>
      </w:r>
      <w:r>
        <w:t>minimnya</w:t>
      </w:r>
      <w:r>
        <w:rPr>
          <w:spacing w:val="-2"/>
        </w:rPr>
        <w:t xml:space="preserve"> </w:t>
      </w:r>
      <w:r>
        <w:t>komunikasi</w:t>
      </w:r>
      <w:r>
        <w:rPr>
          <w:spacing w:val="-1"/>
        </w:rPr>
        <w:t xml:space="preserve"> </w:t>
      </w:r>
      <w:r>
        <w:t>dua</w:t>
      </w:r>
      <w:r>
        <w:rPr>
          <w:spacing w:val="-2"/>
        </w:rPr>
        <w:t xml:space="preserve"> </w:t>
      </w:r>
      <w:r>
        <w:t>ar</w:t>
      </w:r>
      <w:r>
        <w:t>ah</w:t>
      </w:r>
      <w:r>
        <w:rPr>
          <w:spacing w:val="-1"/>
        </w:rPr>
        <w:t xml:space="preserve"> </w:t>
      </w:r>
      <w:r>
        <w:t>antara</w:t>
      </w:r>
      <w:r>
        <w:rPr>
          <w:spacing w:val="-3"/>
        </w:rPr>
        <w:t xml:space="preserve"> </w:t>
      </w:r>
      <w:r>
        <w:t>orang tua</w:t>
      </w:r>
      <w:r>
        <w:rPr>
          <w:spacing w:val="-2"/>
        </w:rPr>
        <w:t xml:space="preserve"> </w:t>
      </w:r>
      <w:r>
        <w:t>dan anak. Dalam pola asuh ini, anak seringkali diminta untuk tunduk pada perintah tanpa diberikan ruang untuk menyampaikan pendapat. Kondisi ini dapat memengaruhi etika komunikasi siswa, khususnya dalam konteks bagaimana mereka berinter</w:t>
      </w:r>
      <w:r>
        <w:t>aksi dengan orang lain. Siswa yang tumbuh di bawah pola asuh otoriter</w:t>
      </w:r>
      <w:r>
        <w:rPr>
          <w:spacing w:val="20"/>
        </w:rPr>
        <w:t xml:space="preserve"> </w:t>
      </w:r>
      <w:r>
        <w:t>cenderung</w:t>
      </w:r>
      <w:r>
        <w:rPr>
          <w:spacing w:val="24"/>
        </w:rPr>
        <w:t xml:space="preserve"> </w:t>
      </w:r>
      <w:r>
        <w:t>mengalami</w:t>
      </w:r>
      <w:r>
        <w:rPr>
          <w:spacing w:val="23"/>
        </w:rPr>
        <w:t xml:space="preserve"> </w:t>
      </w:r>
      <w:r>
        <w:t>hambatan</w:t>
      </w:r>
      <w:r>
        <w:rPr>
          <w:spacing w:val="24"/>
        </w:rPr>
        <w:t xml:space="preserve"> </w:t>
      </w:r>
      <w:r>
        <w:t>dalam</w:t>
      </w:r>
      <w:r>
        <w:rPr>
          <w:spacing w:val="25"/>
        </w:rPr>
        <w:t xml:space="preserve"> </w:t>
      </w:r>
      <w:r>
        <w:t>mengungkapkan</w:t>
      </w:r>
      <w:r>
        <w:rPr>
          <w:spacing w:val="22"/>
        </w:rPr>
        <w:t xml:space="preserve"> </w:t>
      </w:r>
      <w:r>
        <w:t>pendapat</w:t>
      </w:r>
      <w:r>
        <w:rPr>
          <w:spacing w:val="27"/>
        </w:rPr>
        <w:t xml:space="preserve"> </w:t>
      </w:r>
      <w:r>
        <w:rPr>
          <w:spacing w:val="-2"/>
        </w:rPr>
        <w:t>secara</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568" w:right="139"/>
        <w:jc w:val="both"/>
      </w:pPr>
      <w:r>
        <w:t>bebas karena takut akan konsekuensi negatif. Hal ini berpotensi membentuk sikap komunikasi yang pasif,</w:t>
      </w:r>
      <w:r>
        <w:t xml:space="preserve"> di mana siswa cenderung enggan berbicara atau mengekspresikan pendapat mereka dengan percaya diri.</w:t>
      </w:r>
    </w:p>
    <w:p w:rsidR="000857F9" w:rsidRDefault="00196ABF">
      <w:pPr>
        <w:pStyle w:val="BodyText"/>
        <w:spacing w:line="480" w:lineRule="auto"/>
        <w:ind w:left="568" w:right="138" w:firstLine="720"/>
        <w:jc w:val="both"/>
      </w:pPr>
      <w:r>
        <w:rPr>
          <w:noProof/>
          <w:lang w:val="en-US"/>
        </w:rPr>
        <w:drawing>
          <wp:anchor distT="0" distB="0" distL="0" distR="0" simplePos="0" relativeHeight="477805568"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7" cstate="print"/>
                    <a:stretch>
                      <a:fillRect/>
                    </a:stretch>
                  </pic:blipFill>
                  <pic:spPr>
                    <a:xfrm>
                      <a:off x="0" y="0"/>
                      <a:ext cx="5397499" cy="5321299"/>
                    </a:xfrm>
                    <a:prstGeom prst="rect">
                      <a:avLst/>
                    </a:prstGeom>
                  </pic:spPr>
                </pic:pic>
              </a:graphicData>
            </a:graphic>
          </wp:anchor>
        </w:drawing>
      </w:r>
      <w:r>
        <w:t>Pola asuh otoriter juga dapat mendorong munculnya perilaku komunikasi agresif sebagai bentuk pelampiasan dari tekanan yang dirasakan di lingkungan keluarga</w:t>
      </w:r>
      <w:r>
        <w:t>.</w:t>
      </w:r>
      <w:r>
        <w:rPr>
          <w:spacing w:val="-15"/>
        </w:rPr>
        <w:t xml:space="preserve"> </w:t>
      </w:r>
      <w:r>
        <w:t>Anak</w:t>
      </w:r>
      <w:r>
        <w:rPr>
          <w:spacing w:val="-15"/>
        </w:rPr>
        <w:t xml:space="preserve"> </w:t>
      </w:r>
      <w:r>
        <w:t>yang</w:t>
      </w:r>
      <w:r>
        <w:rPr>
          <w:spacing w:val="-15"/>
        </w:rPr>
        <w:t xml:space="preserve"> </w:t>
      </w:r>
      <w:r>
        <w:t>merasa</w:t>
      </w:r>
      <w:r>
        <w:rPr>
          <w:spacing w:val="-15"/>
        </w:rPr>
        <w:t xml:space="preserve"> </w:t>
      </w:r>
      <w:r>
        <w:t>dibatasi</w:t>
      </w:r>
      <w:r>
        <w:rPr>
          <w:spacing w:val="-15"/>
        </w:rPr>
        <w:t xml:space="preserve"> </w:t>
      </w:r>
      <w:r>
        <w:t>cenderung</w:t>
      </w:r>
      <w:r>
        <w:rPr>
          <w:spacing w:val="-15"/>
        </w:rPr>
        <w:t xml:space="preserve"> </w:t>
      </w:r>
      <w:r>
        <w:t>meniru</w:t>
      </w:r>
      <w:r>
        <w:rPr>
          <w:spacing w:val="-15"/>
        </w:rPr>
        <w:t xml:space="preserve"> </w:t>
      </w:r>
      <w:r>
        <w:t>pola</w:t>
      </w:r>
      <w:r>
        <w:rPr>
          <w:spacing w:val="-15"/>
        </w:rPr>
        <w:t xml:space="preserve"> </w:t>
      </w:r>
      <w:r>
        <w:t>komunikasi</w:t>
      </w:r>
      <w:r>
        <w:rPr>
          <w:spacing w:val="-15"/>
        </w:rPr>
        <w:t xml:space="preserve"> </w:t>
      </w:r>
      <w:r>
        <w:t>keras</w:t>
      </w:r>
      <w:r>
        <w:rPr>
          <w:spacing w:val="-15"/>
        </w:rPr>
        <w:t xml:space="preserve"> </w:t>
      </w:r>
      <w:r>
        <w:t>yang dialami di rumah dan menerapkannya dalam komunikasi dengan orang lain. Akibatnya, siswa mungkin sulit menghargai pendapat orang lain dan cenderung menunjukkan sikap otoriter dalam berkomunikasi. Dengan demikian, pola asuh otoriter memiliki dampak sign</w:t>
      </w:r>
      <w:r>
        <w:t>ifikan terhadap pembentukan etika komunikasi siswa, baik dalam aspek kepercayaan diri maupun penghargaan terhadap lawan bicara</w:t>
      </w:r>
      <w:r>
        <w:rPr>
          <w:spacing w:val="-6"/>
        </w:rPr>
        <w:t xml:space="preserve"> </w:t>
      </w:r>
      <w:r>
        <w:t>yang</w:t>
      </w:r>
      <w:r>
        <w:rPr>
          <w:spacing w:val="-4"/>
        </w:rPr>
        <w:t xml:space="preserve"> </w:t>
      </w:r>
      <w:r>
        <w:t>sesuai</w:t>
      </w:r>
      <w:r>
        <w:rPr>
          <w:spacing w:val="-4"/>
        </w:rPr>
        <w:t xml:space="preserve"> </w:t>
      </w:r>
      <w:r>
        <w:t>dengan</w:t>
      </w:r>
      <w:r>
        <w:rPr>
          <w:spacing w:val="-4"/>
        </w:rPr>
        <w:t xml:space="preserve"> </w:t>
      </w:r>
      <w:r>
        <w:t>faktor-faktor</w:t>
      </w:r>
      <w:r>
        <w:rPr>
          <w:spacing w:val="-4"/>
        </w:rPr>
        <w:t xml:space="preserve"> </w:t>
      </w:r>
      <w:r>
        <w:t>etika</w:t>
      </w:r>
      <w:r>
        <w:rPr>
          <w:spacing w:val="-5"/>
        </w:rPr>
        <w:t xml:space="preserve"> </w:t>
      </w:r>
      <w:r>
        <w:t>komunikasi</w:t>
      </w:r>
      <w:r>
        <w:rPr>
          <w:spacing w:val="-4"/>
        </w:rPr>
        <w:t xml:space="preserve"> </w:t>
      </w:r>
      <w:r>
        <w:t>menurut</w:t>
      </w:r>
      <w:r>
        <w:rPr>
          <w:spacing w:val="-4"/>
        </w:rPr>
        <w:t xml:space="preserve"> </w:t>
      </w:r>
      <w:r>
        <w:t>Mannan</w:t>
      </w:r>
      <w:r>
        <w:rPr>
          <w:spacing w:val="-2"/>
        </w:rPr>
        <w:t xml:space="preserve"> </w:t>
      </w:r>
      <w:r>
        <w:t>(dalam Hasan,</w:t>
      </w:r>
      <w:r>
        <w:rPr>
          <w:spacing w:val="-4"/>
        </w:rPr>
        <w:t xml:space="preserve"> </w:t>
      </w:r>
      <w:r>
        <w:t>Madina,</w:t>
      </w:r>
      <w:r>
        <w:rPr>
          <w:spacing w:val="-5"/>
        </w:rPr>
        <w:t xml:space="preserve"> </w:t>
      </w:r>
      <w:r>
        <w:rPr>
          <w:i/>
        </w:rPr>
        <w:t>and</w:t>
      </w:r>
      <w:r>
        <w:rPr>
          <w:i/>
          <w:spacing w:val="-4"/>
        </w:rPr>
        <w:t xml:space="preserve"> </w:t>
      </w:r>
      <w:r>
        <w:t>Tuasikal</w:t>
      </w:r>
      <w:r>
        <w:rPr>
          <w:spacing w:val="-4"/>
        </w:rPr>
        <w:t xml:space="preserve"> </w:t>
      </w:r>
      <w:r>
        <w:t>2024)</w:t>
      </w:r>
      <w:r>
        <w:rPr>
          <w:spacing w:val="-5"/>
        </w:rPr>
        <w:t xml:space="preserve"> </w:t>
      </w:r>
      <w:r>
        <w:t>mengenai</w:t>
      </w:r>
      <w:r>
        <w:rPr>
          <w:spacing w:val="-4"/>
        </w:rPr>
        <w:t xml:space="preserve"> </w:t>
      </w:r>
      <w:r>
        <w:t>pengaruh</w:t>
      </w:r>
      <w:r>
        <w:rPr>
          <w:spacing w:val="-4"/>
        </w:rPr>
        <w:t xml:space="preserve"> </w:t>
      </w:r>
      <w:r>
        <w:t>lingk</w:t>
      </w:r>
      <w:r>
        <w:t>ungan</w:t>
      </w:r>
      <w:r>
        <w:rPr>
          <w:spacing w:val="-4"/>
        </w:rPr>
        <w:t xml:space="preserve"> </w:t>
      </w:r>
      <w:r>
        <w:t>keluarga</w:t>
      </w:r>
      <w:r>
        <w:rPr>
          <w:spacing w:val="-6"/>
        </w:rPr>
        <w:t xml:space="preserve"> </w:t>
      </w:r>
      <w:r>
        <w:t>yang menjadi faktor eksternal etika komunikasi.</w:t>
      </w:r>
    </w:p>
    <w:p w:rsidR="000857F9" w:rsidRDefault="00196ABF">
      <w:pPr>
        <w:pStyle w:val="Heading3"/>
        <w:numPr>
          <w:ilvl w:val="1"/>
          <w:numId w:val="19"/>
        </w:numPr>
        <w:tabs>
          <w:tab w:val="left" w:pos="1288"/>
        </w:tabs>
        <w:spacing w:before="2"/>
        <w:ind w:hanging="480"/>
        <w:jc w:val="both"/>
      </w:pPr>
      <w:bookmarkStart w:id="27" w:name="_TOC_250028"/>
      <w:bookmarkEnd w:id="27"/>
      <w:r>
        <w:rPr>
          <w:spacing w:val="-2"/>
        </w:rPr>
        <w:t>Hipotesis</w:t>
      </w:r>
    </w:p>
    <w:p w:rsidR="000857F9" w:rsidRDefault="00196ABF">
      <w:pPr>
        <w:pStyle w:val="BodyText"/>
        <w:spacing w:before="276" w:line="480" w:lineRule="auto"/>
        <w:ind w:left="568" w:right="138" w:firstLine="720"/>
        <w:jc w:val="both"/>
      </w:pPr>
      <w:r>
        <w:t xml:space="preserve">Hipotesis menggambarkan dugaan secara singkat dan jelas tentang hubungan atau pengaruh antara variabel bebas terhadap variabel terikat dalam penelitian (Yam </w:t>
      </w:r>
      <w:r>
        <w:rPr>
          <w:i/>
        </w:rPr>
        <w:t xml:space="preserve">and </w:t>
      </w:r>
      <w:r>
        <w:t>Taufik 2021).</w:t>
      </w:r>
      <w:r>
        <w:rPr>
          <w:spacing w:val="40"/>
        </w:rPr>
        <w:t xml:space="preserve"> </w:t>
      </w:r>
      <w:r>
        <w:t>Hipotesis dalam penelitian ini adalah terdapat pengaruh</w:t>
      </w:r>
      <w:r>
        <w:rPr>
          <w:spacing w:val="-12"/>
        </w:rPr>
        <w:t xml:space="preserve"> </w:t>
      </w:r>
      <w:r>
        <w:t>antara</w:t>
      </w:r>
      <w:r>
        <w:rPr>
          <w:spacing w:val="-14"/>
        </w:rPr>
        <w:t xml:space="preserve"> </w:t>
      </w:r>
      <w:r>
        <w:t>pola</w:t>
      </w:r>
      <w:r>
        <w:rPr>
          <w:spacing w:val="-11"/>
        </w:rPr>
        <w:t xml:space="preserve"> </w:t>
      </w:r>
      <w:r>
        <w:t>asuh</w:t>
      </w:r>
      <w:r>
        <w:rPr>
          <w:spacing w:val="-13"/>
        </w:rPr>
        <w:t xml:space="preserve"> </w:t>
      </w:r>
      <w:r>
        <w:t>otoriter</w:t>
      </w:r>
      <w:r>
        <w:rPr>
          <w:spacing w:val="-14"/>
        </w:rPr>
        <w:t xml:space="preserve"> </w:t>
      </w:r>
      <w:r>
        <w:t>terhadap</w:t>
      </w:r>
      <w:r>
        <w:rPr>
          <w:spacing w:val="-11"/>
        </w:rPr>
        <w:t xml:space="preserve"> </w:t>
      </w:r>
      <w:r>
        <w:t>etika</w:t>
      </w:r>
      <w:r>
        <w:rPr>
          <w:spacing w:val="-12"/>
        </w:rPr>
        <w:t xml:space="preserve"> </w:t>
      </w:r>
      <w:r>
        <w:t>komunikasi</w:t>
      </w:r>
      <w:r>
        <w:rPr>
          <w:spacing w:val="-12"/>
        </w:rPr>
        <w:t xml:space="preserve"> </w:t>
      </w:r>
      <w:r>
        <w:t>siswa</w:t>
      </w:r>
      <w:r>
        <w:rPr>
          <w:spacing w:val="-14"/>
        </w:rPr>
        <w:t xml:space="preserve"> </w:t>
      </w:r>
      <w:r>
        <w:t>di</w:t>
      </w:r>
      <w:r>
        <w:rPr>
          <w:spacing w:val="-10"/>
        </w:rPr>
        <w:t xml:space="preserve"> </w:t>
      </w:r>
      <w:r>
        <w:t>SMA</w:t>
      </w:r>
      <w:r>
        <w:rPr>
          <w:spacing w:val="-10"/>
        </w:rPr>
        <w:t xml:space="preserve"> </w:t>
      </w:r>
      <w:r>
        <w:t>Swasta Istiqlal Deli Tua.</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Heading2"/>
        <w:spacing w:line="480" w:lineRule="auto"/>
        <w:ind w:left="3225" w:right="2650" w:firstLine="895"/>
        <w:jc w:val="left"/>
      </w:pPr>
      <w:bookmarkStart w:id="28" w:name="_TOC_250027"/>
      <w:r>
        <w:t>BAB III METODE</w:t>
      </w:r>
      <w:r>
        <w:rPr>
          <w:spacing w:val="-15"/>
        </w:rPr>
        <w:t xml:space="preserve"> </w:t>
      </w:r>
      <w:bookmarkEnd w:id="28"/>
      <w:r>
        <w:t>PENELITIAN</w:t>
      </w:r>
    </w:p>
    <w:p w:rsidR="000857F9" w:rsidRDefault="00196ABF">
      <w:pPr>
        <w:pStyle w:val="BodyText"/>
        <w:spacing w:line="480" w:lineRule="auto"/>
        <w:ind w:left="568" w:right="138" w:firstLine="720"/>
        <w:jc w:val="both"/>
      </w:pPr>
      <w:r>
        <w:rPr>
          <w:noProof/>
          <w:lang w:val="en-US"/>
        </w:rPr>
        <w:drawing>
          <wp:anchor distT="0" distB="0" distL="0" distR="0" simplePos="0" relativeHeight="477806080"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 cstate="print"/>
                    <a:stretch>
                      <a:fillRect/>
                    </a:stretch>
                  </pic:blipFill>
                  <pic:spPr>
                    <a:xfrm>
                      <a:off x="0" y="0"/>
                      <a:ext cx="5397499" cy="5321299"/>
                    </a:xfrm>
                    <a:prstGeom prst="rect">
                      <a:avLst/>
                    </a:prstGeom>
                  </pic:spPr>
                </pic:pic>
              </a:graphicData>
            </a:graphic>
          </wp:anchor>
        </w:drawing>
      </w:r>
      <w:r>
        <w:t>Menurut</w:t>
      </w:r>
      <w:r>
        <w:rPr>
          <w:spacing w:val="-14"/>
        </w:rPr>
        <w:t xml:space="preserve"> </w:t>
      </w:r>
      <w:r>
        <w:t>Sugiyono</w:t>
      </w:r>
      <w:r>
        <w:rPr>
          <w:spacing w:val="-14"/>
        </w:rPr>
        <w:t xml:space="preserve"> </w:t>
      </w:r>
      <w:r>
        <w:t>(2020)</w:t>
      </w:r>
      <w:r>
        <w:rPr>
          <w:spacing w:val="-15"/>
        </w:rPr>
        <w:t xml:space="preserve"> </w:t>
      </w:r>
      <w:r>
        <w:t>metode</w:t>
      </w:r>
      <w:r>
        <w:rPr>
          <w:spacing w:val="-15"/>
        </w:rPr>
        <w:t xml:space="preserve"> </w:t>
      </w:r>
      <w:r>
        <w:t>penelitian</w:t>
      </w:r>
      <w:r>
        <w:rPr>
          <w:spacing w:val="-14"/>
        </w:rPr>
        <w:t xml:space="preserve"> </w:t>
      </w:r>
      <w:r>
        <w:t>pada</w:t>
      </w:r>
      <w:r>
        <w:rPr>
          <w:spacing w:val="-13"/>
        </w:rPr>
        <w:t xml:space="preserve"> </w:t>
      </w:r>
      <w:r>
        <w:t>dasarnya</w:t>
      </w:r>
      <w:r>
        <w:rPr>
          <w:spacing w:val="-14"/>
        </w:rPr>
        <w:t xml:space="preserve"> </w:t>
      </w:r>
      <w:r>
        <w:t>merupakan</w:t>
      </w:r>
      <w:r>
        <w:rPr>
          <w:spacing w:val="-14"/>
        </w:rPr>
        <w:t xml:space="preserve"> </w:t>
      </w:r>
      <w:r>
        <w:t xml:space="preserve">cara </w:t>
      </w:r>
      <w:r>
        <w:rPr>
          <w:i/>
        </w:rPr>
        <w:t>ilmiah</w:t>
      </w:r>
      <w:r>
        <w:rPr>
          <w:i/>
          <w:spacing w:val="-4"/>
        </w:rPr>
        <w:t xml:space="preserve"> </w:t>
      </w:r>
      <w:r>
        <w:t>untuk</w:t>
      </w:r>
      <w:r>
        <w:rPr>
          <w:spacing w:val="-4"/>
        </w:rPr>
        <w:t xml:space="preserve"> </w:t>
      </w:r>
      <w:r>
        <w:t>mendapatkan</w:t>
      </w:r>
      <w:r>
        <w:rPr>
          <w:spacing w:val="-4"/>
        </w:rPr>
        <w:t xml:space="preserve"> </w:t>
      </w:r>
      <w:r>
        <w:t>data</w:t>
      </w:r>
      <w:r>
        <w:rPr>
          <w:spacing w:val="-4"/>
        </w:rPr>
        <w:t xml:space="preserve"> </w:t>
      </w:r>
      <w:r>
        <w:t>dengan</w:t>
      </w:r>
      <w:r>
        <w:rPr>
          <w:spacing w:val="-4"/>
        </w:rPr>
        <w:t xml:space="preserve"> </w:t>
      </w:r>
      <w:r>
        <w:t>tujuan</w:t>
      </w:r>
      <w:r>
        <w:rPr>
          <w:spacing w:val="-4"/>
        </w:rPr>
        <w:t xml:space="preserve"> </w:t>
      </w:r>
      <w:r>
        <w:t>dan</w:t>
      </w:r>
      <w:r>
        <w:rPr>
          <w:spacing w:val="-2"/>
        </w:rPr>
        <w:t xml:space="preserve"> </w:t>
      </w:r>
      <w:r>
        <w:t>kegunaan</w:t>
      </w:r>
      <w:r>
        <w:rPr>
          <w:spacing w:val="-4"/>
        </w:rPr>
        <w:t xml:space="preserve"> </w:t>
      </w:r>
      <w:r>
        <w:t>tertentu.</w:t>
      </w:r>
      <w:r>
        <w:rPr>
          <w:spacing w:val="-4"/>
        </w:rPr>
        <w:t xml:space="preserve"> </w:t>
      </w:r>
      <w:r>
        <w:t>Dengan</w:t>
      </w:r>
      <w:r>
        <w:rPr>
          <w:spacing w:val="-4"/>
        </w:rPr>
        <w:t xml:space="preserve"> </w:t>
      </w:r>
      <w:r>
        <w:t>kata lain, metode penelitian adalah cara sistematis yang digunakan untuk memecahkan masalah penelitian atau menjawab pertanyaan penelitian. Metode ini mencakup berbaga</w:t>
      </w:r>
      <w:r>
        <w:t>i</w:t>
      </w:r>
      <w:r>
        <w:rPr>
          <w:spacing w:val="-9"/>
        </w:rPr>
        <w:t xml:space="preserve"> </w:t>
      </w:r>
      <w:r>
        <w:t>teknik</w:t>
      </w:r>
      <w:r>
        <w:rPr>
          <w:spacing w:val="-9"/>
        </w:rPr>
        <w:t xml:space="preserve"> </w:t>
      </w:r>
      <w:r>
        <w:t>dan</w:t>
      </w:r>
      <w:r>
        <w:rPr>
          <w:spacing w:val="-9"/>
        </w:rPr>
        <w:t xml:space="preserve"> </w:t>
      </w:r>
      <w:r>
        <w:t>prosedur</w:t>
      </w:r>
      <w:r>
        <w:rPr>
          <w:spacing w:val="-10"/>
        </w:rPr>
        <w:t xml:space="preserve"> </w:t>
      </w:r>
      <w:r>
        <w:t>yang</w:t>
      </w:r>
      <w:r>
        <w:rPr>
          <w:spacing w:val="-7"/>
        </w:rPr>
        <w:t xml:space="preserve"> </w:t>
      </w:r>
      <w:r>
        <w:t>digunakan</w:t>
      </w:r>
      <w:r>
        <w:rPr>
          <w:spacing w:val="-9"/>
        </w:rPr>
        <w:t xml:space="preserve"> </w:t>
      </w:r>
      <w:r>
        <w:t>untuk</w:t>
      </w:r>
      <w:r>
        <w:rPr>
          <w:spacing w:val="-9"/>
        </w:rPr>
        <w:t xml:space="preserve"> </w:t>
      </w:r>
      <w:r>
        <w:t>mengumpulkan,</w:t>
      </w:r>
      <w:r>
        <w:rPr>
          <w:spacing w:val="-10"/>
        </w:rPr>
        <w:t xml:space="preserve"> </w:t>
      </w:r>
      <w:r>
        <w:t>menganalisis, dan menginterpretasikan data. Pemilihan metode penelitian yang tepat sangat penting karena akan mempengaruhi validitas dan reliabilitas hasil penelitian.</w:t>
      </w:r>
    </w:p>
    <w:p w:rsidR="000857F9" w:rsidRDefault="00196ABF">
      <w:pPr>
        <w:pStyle w:val="BodyText"/>
        <w:spacing w:before="1" w:line="480" w:lineRule="auto"/>
        <w:ind w:left="568" w:right="137" w:firstLine="720"/>
        <w:jc w:val="both"/>
      </w:pPr>
      <w:r>
        <w:t xml:space="preserve">Dalam penelitian ini, peneliti </w:t>
      </w:r>
      <w:r>
        <w:t>menggunakan pendekatan kuantitatif. Kuantitatif adalah jenis penelitian yang berfokus pada pengumpulan dan analisis data</w:t>
      </w:r>
      <w:r>
        <w:rPr>
          <w:spacing w:val="-11"/>
        </w:rPr>
        <w:t xml:space="preserve"> </w:t>
      </w:r>
      <w:r>
        <w:t>numerik</w:t>
      </w:r>
      <w:r>
        <w:rPr>
          <w:spacing w:val="-10"/>
        </w:rPr>
        <w:t xml:space="preserve"> </w:t>
      </w:r>
      <w:r>
        <w:t>(angka)</w:t>
      </w:r>
      <w:r>
        <w:rPr>
          <w:spacing w:val="-11"/>
        </w:rPr>
        <w:t xml:space="preserve"> </w:t>
      </w:r>
      <w:r>
        <w:t>untuk</w:t>
      </w:r>
      <w:r>
        <w:rPr>
          <w:spacing w:val="-10"/>
        </w:rPr>
        <w:t xml:space="preserve"> </w:t>
      </w:r>
      <w:r>
        <w:t>menjelaskan,</w:t>
      </w:r>
      <w:r>
        <w:rPr>
          <w:spacing w:val="-10"/>
        </w:rPr>
        <w:t xml:space="preserve"> </w:t>
      </w:r>
      <w:r>
        <w:t>memprediksi,</w:t>
      </w:r>
      <w:r>
        <w:rPr>
          <w:spacing w:val="-10"/>
        </w:rPr>
        <w:t xml:space="preserve"> </w:t>
      </w:r>
      <w:r>
        <w:t>atau</w:t>
      </w:r>
      <w:r>
        <w:rPr>
          <w:spacing w:val="-11"/>
        </w:rPr>
        <w:t xml:space="preserve"> </w:t>
      </w:r>
      <w:r>
        <w:t>mengontrol</w:t>
      </w:r>
      <w:r>
        <w:rPr>
          <w:spacing w:val="-10"/>
        </w:rPr>
        <w:t xml:space="preserve"> </w:t>
      </w:r>
      <w:r>
        <w:t>fenomena yang diteliti. Tujuan utama dari penelitian kuantitatif adalah</w:t>
      </w:r>
      <w:r>
        <w:t xml:space="preserve"> untuk menguji hipotesis atau teori dengan menggunakan metode statistik. Penelitian ini menekankan pada objektivitas, pengukuran, dan generalisasi hasil.</w:t>
      </w:r>
    </w:p>
    <w:p w:rsidR="000857F9" w:rsidRDefault="00196ABF">
      <w:pPr>
        <w:pStyle w:val="Heading3"/>
        <w:numPr>
          <w:ilvl w:val="1"/>
          <w:numId w:val="13"/>
        </w:numPr>
        <w:tabs>
          <w:tab w:val="left" w:pos="1288"/>
        </w:tabs>
        <w:spacing w:before="1"/>
        <w:jc w:val="both"/>
      </w:pPr>
      <w:bookmarkStart w:id="29" w:name="_TOC_250026"/>
      <w:r>
        <w:t>Desain</w:t>
      </w:r>
      <w:r>
        <w:rPr>
          <w:spacing w:val="-4"/>
        </w:rPr>
        <w:t xml:space="preserve"> </w:t>
      </w:r>
      <w:bookmarkEnd w:id="29"/>
      <w:r>
        <w:rPr>
          <w:spacing w:val="-2"/>
        </w:rPr>
        <w:t>Penelitian</w:t>
      </w:r>
    </w:p>
    <w:p w:rsidR="000857F9" w:rsidRDefault="00196ABF">
      <w:pPr>
        <w:pStyle w:val="BodyText"/>
        <w:spacing w:before="21" w:line="480" w:lineRule="auto"/>
        <w:ind w:left="568" w:right="138" w:firstLine="720"/>
        <w:jc w:val="both"/>
      </w:pPr>
      <w:r>
        <w:t>Bentuk penelitian ini adalah penelitian kuantitatif dengan teknik analisis regresi l</w:t>
      </w:r>
      <w:r>
        <w:t>inier sederhana. Menurut Sugiyono (2020) penelitian kuantitatif dapat diartikan sebagai metode penelitian yang berlandaskan pada filsafah positivisme, metode</w:t>
      </w:r>
      <w:r>
        <w:rPr>
          <w:spacing w:val="-1"/>
        </w:rPr>
        <w:t xml:space="preserve"> </w:t>
      </w:r>
      <w:r>
        <w:t>ini sebagai metode</w:t>
      </w:r>
      <w:r>
        <w:rPr>
          <w:spacing w:val="-1"/>
        </w:rPr>
        <w:t xml:space="preserve"> </w:t>
      </w:r>
      <w:r>
        <w:t>ilmiah/scientific</w:t>
      </w:r>
      <w:r>
        <w:rPr>
          <w:spacing w:val="-1"/>
        </w:rPr>
        <w:t xml:space="preserve"> </w:t>
      </w:r>
      <w:r>
        <w:t>karena</w:t>
      </w:r>
      <w:r>
        <w:rPr>
          <w:spacing w:val="-1"/>
        </w:rPr>
        <w:t xml:space="preserve"> </w:t>
      </w:r>
      <w:r>
        <w:t>telah memenuhi kaidah-kaidah ilmiah yaitu konkrit/empiris, obyektif, terukur, rasional dan sistematis. Variabel- variabel dalam penelitian ini biasanya diukur menggunakan instrumen penelitian, sehingga data yang dihasilkan berupa angka-angka dapat dianalis</w:t>
      </w:r>
      <w:r>
        <w:t>is berdasarkan prosedur</w:t>
      </w:r>
      <w:r>
        <w:rPr>
          <w:spacing w:val="62"/>
        </w:rPr>
        <w:t xml:space="preserve"> </w:t>
      </w:r>
      <w:r>
        <w:t>statistik.</w:t>
      </w:r>
      <w:r>
        <w:rPr>
          <w:spacing w:val="64"/>
        </w:rPr>
        <w:t xml:space="preserve"> </w:t>
      </w:r>
      <w:r>
        <w:t>Sementara</w:t>
      </w:r>
      <w:r>
        <w:rPr>
          <w:spacing w:val="63"/>
        </w:rPr>
        <w:t xml:space="preserve"> </w:t>
      </w:r>
      <w:r>
        <w:t>itu,</w:t>
      </w:r>
      <w:r>
        <w:rPr>
          <w:spacing w:val="64"/>
        </w:rPr>
        <w:t xml:space="preserve"> </w:t>
      </w:r>
      <w:r>
        <w:t>analisis</w:t>
      </w:r>
      <w:r>
        <w:rPr>
          <w:spacing w:val="65"/>
        </w:rPr>
        <w:t xml:space="preserve"> </w:t>
      </w:r>
      <w:r>
        <w:t>regresi</w:t>
      </w:r>
      <w:r>
        <w:rPr>
          <w:spacing w:val="65"/>
        </w:rPr>
        <w:t xml:space="preserve"> </w:t>
      </w:r>
      <w:r>
        <w:t>bertujuan</w:t>
      </w:r>
      <w:r>
        <w:rPr>
          <w:spacing w:val="64"/>
        </w:rPr>
        <w:t xml:space="preserve"> </w:t>
      </w:r>
      <w:r>
        <w:t>untuk</w:t>
      </w:r>
      <w:r>
        <w:rPr>
          <w:spacing w:val="66"/>
        </w:rPr>
        <w:t xml:space="preserve"> </w:t>
      </w:r>
      <w:r>
        <w:rPr>
          <w:spacing w:val="-2"/>
        </w:rPr>
        <w:t>mengetahui</w:t>
      </w:r>
    </w:p>
    <w:p w:rsidR="000857F9" w:rsidRDefault="000857F9">
      <w:pPr>
        <w:pStyle w:val="BodyText"/>
        <w:rPr>
          <w:sz w:val="22"/>
        </w:rPr>
      </w:pPr>
    </w:p>
    <w:p w:rsidR="000857F9" w:rsidRDefault="000857F9">
      <w:pPr>
        <w:pStyle w:val="BodyText"/>
        <w:spacing w:before="93"/>
        <w:rPr>
          <w:sz w:val="22"/>
        </w:rPr>
      </w:pPr>
    </w:p>
    <w:p w:rsidR="000857F9" w:rsidRDefault="00196ABF">
      <w:pPr>
        <w:ind w:left="693" w:right="264"/>
        <w:jc w:val="center"/>
        <w:rPr>
          <w:rFonts w:ascii="Calibri"/>
        </w:rPr>
      </w:pPr>
      <w:r>
        <w:rPr>
          <w:rFonts w:ascii="Calibri"/>
          <w:spacing w:val="-5"/>
        </w:rPr>
        <w:t>29</w:t>
      </w:r>
    </w:p>
    <w:p w:rsidR="000857F9" w:rsidRDefault="000857F9">
      <w:pPr>
        <w:jc w:val="center"/>
        <w:rPr>
          <w:rFonts w:ascii="Calibri"/>
        </w:rPr>
        <w:sectPr w:rsidR="000857F9">
          <w:headerReference w:type="default" r:id="rId34"/>
          <w:pgSz w:w="11910" w:h="16840"/>
          <w:pgMar w:top="1920" w:right="1559" w:bottom="280" w:left="1700" w:header="0" w:footer="0" w:gutter="0"/>
          <w:cols w:space="720"/>
        </w:sectPr>
      </w:pPr>
    </w:p>
    <w:p w:rsidR="000857F9" w:rsidRDefault="000857F9">
      <w:pPr>
        <w:pStyle w:val="BodyText"/>
        <w:spacing w:before="36"/>
        <w:rPr>
          <w:rFonts w:ascii="Calibri"/>
        </w:rPr>
      </w:pPr>
    </w:p>
    <w:p w:rsidR="000857F9" w:rsidRDefault="00196ABF">
      <w:pPr>
        <w:pStyle w:val="BodyText"/>
        <w:spacing w:line="480" w:lineRule="auto"/>
        <w:ind w:left="568" w:right="138"/>
        <w:jc w:val="both"/>
      </w:pPr>
      <w:r>
        <w:rPr>
          <w:noProof/>
          <w:lang w:val="en-US"/>
        </w:rPr>
        <w:drawing>
          <wp:anchor distT="0" distB="0" distL="0" distR="0" simplePos="0" relativeHeight="477808128" behindDoc="1" locked="0" layoutInCell="1" allowOverlap="1">
            <wp:simplePos x="0" y="0"/>
            <wp:positionH relativeFrom="page">
              <wp:posOffset>1087882</wp:posOffset>
            </wp:positionH>
            <wp:positionV relativeFrom="paragraph">
              <wp:posOffset>1239412</wp:posOffset>
            </wp:positionV>
            <wp:extent cx="5397499" cy="5321299"/>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7" cstate="print"/>
                    <a:stretch>
                      <a:fillRect/>
                    </a:stretch>
                  </pic:blipFill>
                  <pic:spPr>
                    <a:xfrm>
                      <a:off x="0" y="0"/>
                      <a:ext cx="5397499" cy="5321299"/>
                    </a:xfrm>
                    <a:prstGeom prst="rect">
                      <a:avLst/>
                    </a:prstGeom>
                  </pic:spPr>
                </pic:pic>
              </a:graphicData>
            </a:graphic>
          </wp:anchor>
        </w:drawing>
      </w:r>
      <w:r>
        <w:t>pengaruh variabel X terhadap perubahan nilai variabel Y. Berdasarkan uraian diatas, peneliti membahas mengenai “Pengaruh Pola Asuh Otoriter terhadap Etika Komunikasi Siswa di SMA Swasta Istiqlal Deli Tua”.</w:t>
      </w:r>
    </w:p>
    <w:p w:rsidR="000857F9" w:rsidRDefault="00196ABF">
      <w:pPr>
        <w:pStyle w:val="BodyText"/>
        <w:spacing w:before="218"/>
        <w:rPr>
          <w:sz w:val="20"/>
        </w:rPr>
      </w:pPr>
      <w:r>
        <w:rPr>
          <w:noProof/>
          <w:sz w:val="20"/>
          <w:lang w:val="en-US"/>
        </w:rPr>
        <mc:AlternateContent>
          <mc:Choice Requires="wps">
            <w:drawing>
              <wp:anchor distT="0" distB="0" distL="0" distR="0" simplePos="0" relativeHeight="487613440" behindDoc="1" locked="0" layoutInCell="1" allowOverlap="1">
                <wp:simplePos x="0" y="0"/>
                <wp:positionH relativeFrom="page">
                  <wp:posOffset>1531619</wp:posOffset>
                </wp:positionH>
                <wp:positionV relativeFrom="paragraph">
                  <wp:posOffset>324848</wp:posOffset>
                </wp:positionV>
                <wp:extent cx="1572895" cy="427990"/>
                <wp:effectExtent l="0" t="0" r="0" b="0"/>
                <wp:wrapTopAndBottom/>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2895" cy="427990"/>
                        </a:xfrm>
                        <a:prstGeom prst="rect">
                          <a:avLst/>
                        </a:prstGeom>
                        <a:solidFill>
                          <a:srgbClr val="FFFFFF"/>
                        </a:solidFill>
                        <a:ln w="12700">
                          <a:solidFill>
                            <a:srgbClr val="000000"/>
                          </a:solidFill>
                          <a:prstDash val="solid"/>
                        </a:ln>
                      </wps:spPr>
                      <wps:txbx>
                        <w:txbxContent>
                          <w:p w:rsidR="000857F9" w:rsidRDefault="00196ABF">
                            <w:pPr>
                              <w:pStyle w:val="BodyText"/>
                              <w:spacing w:before="71"/>
                              <w:ind w:left="321"/>
                              <w:rPr>
                                <w:color w:val="000000"/>
                              </w:rPr>
                            </w:pPr>
                            <w:r>
                              <w:rPr>
                                <w:color w:val="000000"/>
                              </w:rPr>
                              <w:t>Pola</w:t>
                            </w:r>
                            <w:r>
                              <w:rPr>
                                <w:color w:val="000000"/>
                                <w:spacing w:val="-3"/>
                              </w:rPr>
                              <w:t xml:space="preserve"> </w:t>
                            </w:r>
                            <w:r>
                              <w:rPr>
                                <w:color w:val="000000"/>
                              </w:rPr>
                              <w:t xml:space="preserve">Asuh </w:t>
                            </w:r>
                            <w:r>
                              <w:rPr>
                                <w:color w:val="000000"/>
                                <w:spacing w:val="-2"/>
                              </w:rPr>
                              <w:t>Otoriter</w:t>
                            </w:r>
                          </w:p>
                        </w:txbxContent>
                      </wps:txbx>
                      <wps:bodyPr wrap="square" lIns="0" tIns="0" rIns="0" bIns="0" rtlCol="0">
                        <a:noAutofit/>
                      </wps:bodyPr>
                    </wps:wsp>
                  </a:graphicData>
                </a:graphic>
              </wp:anchor>
            </w:drawing>
          </mc:Choice>
          <mc:Fallback>
            <w:pict>
              <v:shape id="Textbox 69" o:spid="_x0000_s1032" type="#_x0000_t202" style="position:absolute;margin-left:120.6pt;margin-top:25.6pt;width:123.85pt;height:33.7pt;z-index:-15703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" strokeweight="1pt">
                <v:path arrowok="t"/>
                <v:textbox inset="0,0,0,0">
                  <w:txbxContent>
                    <w:p w:rsidR="000857F9" w:rsidRDefault="00196ABF">
                      <w:pPr>
                        <w:pStyle w:val="BodyText"/>
                        <w:spacing w:before="71"/>
                        <w:ind w:left="321"/>
                        <w:rPr>
                          <w:color w:val="000000"/>
                        </w:rPr>
                      </w:pPr>
                      <w:r>
                        <w:rPr>
                          <w:color w:val="000000"/>
                        </w:rPr>
                        <w:t>Pola</w:t>
                      </w:r>
                      <w:r>
                        <w:rPr>
                          <w:color w:val="000000"/>
                          <w:spacing w:val="-3"/>
                        </w:rPr>
                        <w:t xml:space="preserve"> </w:t>
                      </w:r>
                      <w:r>
                        <w:rPr>
                          <w:color w:val="000000"/>
                        </w:rPr>
                        <w:t xml:space="preserve">Asuh </w:t>
                      </w:r>
                      <w:r>
                        <w:rPr>
                          <w:color w:val="000000"/>
                          <w:spacing w:val="-2"/>
                        </w:rPr>
                        <w:t>Otoriter</w:t>
                      </w:r>
                    </w:p>
                  </w:txbxContent>
                </v:textbox>
                <w10:wrap type="topAndBottom" anchorx="page"/>
              </v:shape>
            </w:pict>
          </mc:Fallback>
        </mc:AlternateContent>
      </w:r>
      <w:r>
        <w:rPr>
          <w:noProof/>
          <w:sz w:val="20"/>
          <w:lang w:val="en-US"/>
        </w:rPr>
        <mc:AlternateContent>
          <mc:Choice Requires="wpg">
            <w:drawing>
              <wp:anchor distT="0" distB="0" distL="0" distR="0" simplePos="0" relativeHeight="487613952" behindDoc="1" locked="0" layoutInCell="1" allowOverlap="1">
                <wp:simplePos x="0" y="0"/>
                <wp:positionH relativeFrom="page">
                  <wp:posOffset>3552190</wp:posOffset>
                </wp:positionH>
                <wp:positionV relativeFrom="paragraph">
                  <wp:posOffset>448673</wp:posOffset>
                </wp:positionV>
                <wp:extent cx="1009015" cy="177165"/>
                <wp:effectExtent l="0" t="0" r="0" b="0"/>
                <wp:wrapTopAndBottom/>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9015" cy="177165"/>
                          <a:chOff x="0" y="0"/>
                          <a:chExt cx="1009015" cy="177165"/>
                        </a:xfrm>
                      </wpg:grpSpPr>
                      <wps:wsp>
                        <wps:cNvPr id="71" name="Graphic 71"/>
                        <wps:cNvSpPr/>
                        <wps:spPr>
                          <a:xfrm>
                            <a:off x="6350" y="6350"/>
                            <a:ext cx="996315" cy="164465"/>
                          </a:xfrm>
                          <a:custGeom>
                            <a:avLst/>
                            <a:gdLst/>
                            <a:ahLst/>
                            <a:cxnLst/>
                            <a:rect l="l" t="t" r="r" b="b"/>
                            <a:pathLst>
                              <a:path w="996315" h="164465">
                                <a:moveTo>
                                  <a:pt x="914019" y="0"/>
                                </a:moveTo>
                                <a:lnTo>
                                  <a:pt x="914019" y="41147"/>
                                </a:lnTo>
                                <a:lnTo>
                                  <a:pt x="0" y="41147"/>
                                </a:lnTo>
                                <a:lnTo>
                                  <a:pt x="0" y="123443"/>
                                </a:lnTo>
                                <a:lnTo>
                                  <a:pt x="914019" y="123443"/>
                                </a:lnTo>
                                <a:lnTo>
                                  <a:pt x="914019" y="164464"/>
                                </a:lnTo>
                                <a:lnTo>
                                  <a:pt x="996314" y="82295"/>
                                </a:lnTo>
                                <a:lnTo>
                                  <a:pt x="914019" y="0"/>
                                </a:lnTo>
                                <a:close/>
                              </a:path>
                            </a:pathLst>
                          </a:custGeom>
                          <a:solidFill>
                            <a:srgbClr val="000000"/>
                          </a:solidFill>
                        </wps:spPr>
                        <wps:bodyPr wrap="square" lIns="0" tIns="0" rIns="0" bIns="0" rtlCol="0">
                          <a:prstTxWarp prst="textNoShape">
                            <a:avLst/>
                          </a:prstTxWarp>
                          <a:noAutofit/>
                        </wps:bodyPr>
                      </wps:wsp>
                      <wps:wsp>
                        <wps:cNvPr id="72" name="Graphic 72"/>
                        <wps:cNvSpPr/>
                        <wps:spPr>
                          <a:xfrm>
                            <a:off x="6350" y="6350"/>
                            <a:ext cx="996315" cy="164465"/>
                          </a:xfrm>
                          <a:custGeom>
                            <a:avLst/>
                            <a:gdLst/>
                            <a:ahLst/>
                            <a:cxnLst/>
                            <a:rect l="l" t="t" r="r" b="b"/>
                            <a:pathLst>
                              <a:path w="996315" h="164465">
                                <a:moveTo>
                                  <a:pt x="0" y="41147"/>
                                </a:moveTo>
                                <a:lnTo>
                                  <a:pt x="914019" y="41147"/>
                                </a:lnTo>
                                <a:lnTo>
                                  <a:pt x="914019" y="0"/>
                                </a:lnTo>
                                <a:lnTo>
                                  <a:pt x="996314" y="82295"/>
                                </a:lnTo>
                                <a:lnTo>
                                  <a:pt x="914019" y="164464"/>
                                </a:lnTo>
                                <a:lnTo>
                                  <a:pt x="914019" y="123443"/>
                                </a:lnTo>
                                <a:lnTo>
                                  <a:pt x="0" y="123443"/>
                                </a:lnTo>
                                <a:lnTo>
                                  <a:pt x="0" y="41147"/>
                                </a:lnTo>
                                <a:close/>
                              </a:path>
                            </a:pathLst>
                          </a:custGeom>
                          <a:ln w="1269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822C538" id="Group 70" o:spid="_x0000_s1026" style="position:absolute;margin-left:279.7pt;margin-top:35.35pt;width:79.45pt;height:13.95pt;z-index:-15702528;mso-wrap-distance-left:0;mso-wrap-distance-right:0;mso-position-horizontal-relative:page" coordsize="10090,1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">
                <v:shape id="Graphic 71" o:spid="_x0000_s1027" style="position:absolute;left:63;top:63;width:9963;height:1645;visibility:visible;mso-wrap-style:square;v-text-anchor:top" coordsize="996315,164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CKTsEA&#10;AADbAAAADwAAAGRycy9kb3ducmV2LnhtbESPQYvCMBSE74L/IbwFb5oqiy7VKIsg7EEFdQ8eH83b&#10;pmzzEppoq7/eCILHYWa+YRarztbiSk2oHCsYjzIQxIXTFZcKfk+b4ReIEJE11o5JwY0CrJb93gJz&#10;7Vo+0PUYS5EgHHJUYGL0uZShMGQxjJwnTt6fayzGJJtS6gbbBLe1nGTZVFqsOC0Y9LQ2VPwfL1YB&#10;f7odUuult+G0PZusuNz3W6UGH933HESkLr7Dr/aPVjAbw/NL+gF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Aik7BAAAA2wAAAA8AAAAAAAAAAAAAAAAAmAIAAGRycy9kb3du&#10;cmV2LnhtbFBLBQYAAAAABAAEAPUAAACGAwAAAAA=&#10;" path="m914019,r,41147l,41147r,82296l914019,123443r,41021l996314,82295,914019,xe" fillcolor="black" stroked="f">
                  <v:path arrowok="t"/>
                </v:shape>
                <v:shape id="Graphic 72" o:spid="_x0000_s1028" style="position:absolute;left:63;top:63;width:9963;height:1645;visibility:visible;mso-wrap-style:square;v-text-anchor:top" coordsize="996315,164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nBmsUA&#10;AADbAAAADwAAAGRycy9kb3ducmV2LnhtbESPT2vCQBTE70K/w/IK3nRTkVpSN6EVBA8B8U/p9TX7&#10;moRm38bd1cR+erdQ8DjMzG+YZT6YVlzI+caygqdpAoK4tLrhSsHxsJ68gPABWWNrmRRcyUOePYyW&#10;mGrb844u+1CJCGGfooI6hC6V0pc1GfRT2xFH79s6gyFKV0ntsI9w08pZkjxLgw3HhRo7WtVU/uzP&#10;RsHv3Lxfi88vdzid/WCK/qNYbNdKjR+Ht1cQgYZwD/+3N1rBYgZ/X+IP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KcGaxQAAANsAAAAPAAAAAAAAAAAAAAAAAJgCAABkcnMv&#10;ZG93bnJldi54bWxQSwUGAAAAAAQABAD1AAAAigMAAAAA&#10;" path="m,41147r914019,l914019,r82295,82295l914019,164464r,-41021l,123443,,41147xe" filled="f" strokeweight=".35275mm">
                  <v:path arrowok="t"/>
                </v:shape>
                <w10:wrap type="topAndBottom" anchorx="page"/>
              </v:group>
            </w:pict>
          </mc:Fallback>
        </mc:AlternateContent>
      </w:r>
      <w:r>
        <w:rPr>
          <w:noProof/>
          <w:sz w:val="20"/>
          <w:lang w:val="en-US"/>
        </w:rPr>
        <mc:AlternateContent>
          <mc:Choice Requires="wps">
            <w:drawing>
              <wp:anchor distT="0" distB="0" distL="0" distR="0" simplePos="0" relativeHeight="487614464" behindDoc="1" locked="0" layoutInCell="1" allowOverlap="1">
                <wp:simplePos x="0" y="0"/>
                <wp:positionH relativeFrom="page">
                  <wp:posOffset>4975225</wp:posOffset>
                </wp:positionH>
                <wp:positionV relativeFrom="paragraph">
                  <wp:posOffset>306433</wp:posOffset>
                </wp:positionV>
                <wp:extent cx="1482725" cy="427990"/>
                <wp:effectExtent l="0" t="0" r="0" b="0"/>
                <wp:wrapTopAndBottom/>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2725" cy="427990"/>
                        </a:xfrm>
                        <a:prstGeom prst="rect">
                          <a:avLst/>
                        </a:prstGeom>
                        <a:solidFill>
                          <a:srgbClr val="FFFFFF"/>
                        </a:solidFill>
                        <a:ln w="12700">
                          <a:solidFill>
                            <a:srgbClr val="000000"/>
                          </a:solidFill>
                          <a:prstDash val="solid"/>
                        </a:ln>
                      </wps:spPr>
                      <wps:txbx>
                        <w:txbxContent>
                          <w:p w:rsidR="000857F9" w:rsidRDefault="00196ABF">
                            <w:pPr>
                              <w:pStyle w:val="BodyText"/>
                              <w:spacing w:before="71"/>
                              <w:ind w:left="290"/>
                              <w:rPr>
                                <w:color w:val="000000"/>
                              </w:rPr>
                            </w:pPr>
                            <w:r>
                              <w:rPr>
                                <w:color w:val="000000"/>
                              </w:rPr>
                              <w:t xml:space="preserve">Etika </w:t>
                            </w:r>
                            <w:r>
                              <w:rPr>
                                <w:color w:val="000000"/>
                                <w:spacing w:val="-2"/>
                              </w:rPr>
                              <w:t>Komunikasi</w:t>
                            </w:r>
                          </w:p>
                        </w:txbxContent>
                      </wps:txbx>
                      <wps:bodyPr wrap="square" lIns="0" tIns="0" rIns="0" bIns="0" rtlCol="0">
                        <a:noAutofit/>
                      </wps:bodyPr>
                    </wps:wsp>
                  </a:graphicData>
                </a:graphic>
              </wp:anchor>
            </w:drawing>
          </mc:Choice>
          <mc:Fallback>
            <w:pict>
              <v:shape id="Textbox 73" o:spid="_x0000_s1033" type="#_x0000_t202" style="position:absolute;margin-left:391.75pt;margin-top:24.15pt;width:116.75pt;height:33.7pt;z-index:-15702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" strokeweight="1pt">
                <v:path arrowok="t"/>
                <v:textbox inset="0,0,0,0">
                  <w:txbxContent>
                    <w:p w:rsidR="000857F9" w:rsidRDefault="00196ABF">
                      <w:pPr>
                        <w:pStyle w:val="BodyText"/>
                        <w:spacing w:before="71"/>
                        <w:ind w:left="290"/>
                        <w:rPr>
                          <w:color w:val="000000"/>
                        </w:rPr>
                      </w:pPr>
                      <w:r>
                        <w:rPr>
                          <w:color w:val="000000"/>
                        </w:rPr>
                        <w:t xml:space="preserve">Etika </w:t>
                      </w:r>
                      <w:r>
                        <w:rPr>
                          <w:color w:val="000000"/>
                          <w:spacing w:val="-2"/>
                        </w:rPr>
                        <w:t>Komunikasi</w:t>
                      </w:r>
                    </w:p>
                  </w:txbxContent>
                </v:textbox>
                <w10:wrap type="topAndBottom" anchorx="page"/>
              </v:shape>
            </w:pict>
          </mc:Fallback>
        </mc:AlternateContent>
      </w:r>
    </w:p>
    <w:p w:rsidR="000857F9" w:rsidRDefault="000857F9">
      <w:pPr>
        <w:pStyle w:val="BodyText"/>
        <w:spacing w:before="238"/>
      </w:pPr>
    </w:p>
    <w:p w:rsidR="000857F9" w:rsidRDefault="00196ABF">
      <w:pPr>
        <w:pStyle w:val="Heading3"/>
        <w:ind w:left="3182"/>
      </w:pPr>
      <w:r>
        <w:t>Gamba</w:t>
      </w:r>
      <w:r>
        <w:t>r</w:t>
      </w:r>
      <w:r>
        <w:rPr>
          <w:spacing w:val="-3"/>
        </w:rPr>
        <w:t xml:space="preserve"> </w:t>
      </w:r>
      <w:r>
        <w:t>3.1</w:t>
      </w:r>
      <w:r>
        <w:rPr>
          <w:spacing w:val="-1"/>
        </w:rPr>
        <w:t xml:space="preserve"> </w:t>
      </w:r>
      <w:r>
        <w:t xml:space="preserve">Desain </w:t>
      </w:r>
      <w:r>
        <w:rPr>
          <w:spacing w:val="-2"/>
        </w:rPr>
        <w:t>Penelitian</w:t>
      </w:r>
    </w:p>
    <w:p w:rsidR="000857F9" w:rsidRDefault="000857F9">
      <w:pPr>
        <w:pStyle w:val="BodyText"/>
        <w:spacing w:before="43"/>
        <w:rPr>
          <w:b/>
        </w:rPr>
      </w:pPr>
    </w:p>
    <w:p w:rsidR="000857F9" w:rsidRDefault="00196ABF">
      <w:pPr>
        <w:pStyle w:val="Heading3"/>
        <w:numPr>
          <w:ilvl w:val="1"/>
          <w:numId w:val="13"/>
        </w:numPr>
        <w:tabs>
          <w:tab w:val="left" w:pos="928"/>
        </w:tabs>
        <w:spacing w:before="1"/>
        <w:ind w:left="928" w:hanging="360"/>
        <w:jc w:val="both"/>
      </w:pPr>
      <w:bookmarkStart w:id="30" w:name="_TOC_250025"/>
      <w:bookmarkEnd w:id="30"/>
      <w:r>
        <w:rPr>
          <w:spacing w:val="-2"/>
        </w:rPr>
        <w:t>Partisipan</w:t>
      </w:r>
    </w:p>
    <w:p w:rsidR="000857F9" w:rsidRDefault="00196ABF">
      <w:pPr>
        <w:pStyle w:val="BodyText"/>
        <w:spacing w:before="139" w:line="480" w:lineRule="auto"/>
        <w:ind w:left="568" w:right="139" w:firstLine="780"/>
        <w:jc w:val="both"/>
      </w:pPr>
      <w:r>
        <w:t>Berdasarkan</w:t>
      </w:r>
      <w:r>
        <w:rPr>
          <w:spacing w:val="-15"/>
        </w:rPr>
        <w:t xml:space="preserve"> </w:t>
      </w:r>
      <w:r>
        <w:t>Pedoman</w:t>
      </w:r>
      <w:r>
        <w:rPr>
          <w:spacing w:val="-15"/>
        </w:rPr>
        <w:t xml:space="preserve"> </w:t>
      </w:r>
      <w:r>
        <w:t>Penulisan</w:t>
      </w:r>
      <w:r>
        <w:rPr>
          <w:spacing w:val="-15"/>
        </w:rPr>
        <w:t xml:space="preserve"> </w:t>
      </w:r>
      <w:r>
        <w:t>Skripsi</w:t>
      </w:r>
      <w:r>
        <w:rPr>
          <w:spacing w:val="-15"/>
        </w:rPr>
        <w:t xml:space="preserve"> </w:t>
      </w:r>
      <w:r>
        <w:t>FKIP</w:t>
      </w:r>
      <w:r>
        <w:rPr>
          <w:spacing w:val="-15"/>
        </w:rPr>
        <w:t xml:space="preserve"> </w:t>
      </w:r>
      <w:r>
        <w:t>UMN</w:t>
      </w:r>
      <w:r>
        <w:rPr>
          <w:spacing w:val="-15"/>
        </w:rPr>
        <w:t xml:space="preserve"> </w:t>
      </w:r>
      <w:r>
        <w:t>Al-Washliyah</w:t>
      </w:r>
      <w:r>
        <w:rPr>
          <w:spacing w:val="-15"/>
        </w:rPr>
        <w:t xml:space="preserve"> </w:t>
      </w:r>
      <w:r>
        <w:t>(2024), bagian ini memerlukan penjelasan mengenai jumlah, karakteristik, dan alasan pemilihan partisipan penelitian. Subjek yang dilibatkan didalam kegiatan mental dan</w:t>
      </w:r>
      <w:r>
        <w:rPr>
          <w:spacing w:val="-12"/>
        </w:rPr>
        <w:t xml:space="preserve"> </w:t>
      </w:r>
      <w:r>
        <w:t>emosi</w:t>
      </w:r>
      <w:r>
        <w:rPr>
          <w:spacing w:val="-11"/>
        </w:rPr>
        <w:t xml:space="preserve"> </w:t>
      </w:r>
      <w:r>
        <w:t>secara</w:t>
      </w:r>
      <w:r>
        <w:rPr>
          <w:spacing w:val="-13"/>
        </w:rPr>
        <w:t xml:space="preserve"> </w:t>
      </w:r>
      <w:r>
        <w:t>fisik</w:t>
      </w:r>
      <w:r>
        <w:rPr>
          <w:spacing w:val="-11"/>
        </w:rPr>
        <w:t xml:space="preserve"> </w:t>
      </w:r>
      <w:r>
        <w:t>sebagai</w:t>
      </w:r>
      <w:r>
        <w:rPr>
          <w:spacing w:val="-11"/>
        </w:rPr>
        <w:t xml:space="preserve"> </w:t>
      </w:r>
      <w:r>
        <w:t>peserta</w:t>
      </w:r>
      <w:r>
        <w:rPr>
          <w:spacing w:val="-13"/>
        </w:rPr>
        <w:t xml:space="preserve"> </w:t>
      </w:r>
      <w:r>
        <w:t>dalam</w:t>
      </w:r>
      <w:r>
        <w:rPr>
          <w:spacing w:val="-12"/>
        </w:rPr>
        <w:t xml:space="preserve"> </w:t>
      </w:r>
      <w:r>
        <w:t>memberikan</w:t>
      </w:r>
      <w:r>
        <w:rPr>
          <w:spacing w:val="-12"/>
        </w:rPr>
        <w:t xml:space="preserve"> </w:t>
      </w:r>
      <w:r>
        <w:t>respon</w:t>
      </w:r>
      <w:r>
        <w:rPr>
          <w:spacing w:val="-11"/>
        </w:rPr>
        <w:t xml:space="preserve"> </w:t>
      </w:r>
      <w:r>
        <w:t>terhadap</w:t>
      </w:r>
      <w:r>
        <w:rPr>
          <w:spacing w:val="-9"/>
        </w:rPr>
        <w:t xml:space="preserve"> </w:t>
      </w:r>
      <w:r>
        <w:t>kegiatan kegiatan ya</w:t>
      </w:r>
      <w:r>
        <w:t>ng dilaksanakan dalam proses belajar mengajar serta mendukung pencapaian tujuan dan bertanggung jawab atas keterlibatannya. Dalam penelitian ini, peneliti melibatkan beberapa partisipan, yaitu:</w:t>
      </w:r>
    </w:p>
    <w:p w:rsidR="000857F9" w:rsidRDefault="00196ABF">
      <w:pPr>
        <w:pStyle w:val="ListParagraph"/>
        <w:numPr>
          <w:ilvl w:val="0"/>
          <w:numId w:val="7"/>
        </w:numPr>
        <w:tabs>
          <w:tab w:val="left" w:pos="995"/>
        </w:tabs>
        <w:spacing w:line="480" w:lineRule="auto"/>
        <w:ind w:right="140"/>
        <w:jc w:val="both"/>
        <w:rPr>
          <w:sz w:val="24"/>
        </w:rPr>
      </w:pPr>
      <w:r>
        <w:rPr>
          <w:sz w:val="24"/>
        </w:rPr>
        <w:t>Bapak</w:t>
      </w:r>
      <w:r>
        <w:rPr>
          <w:spacing w:val="-8"/>
          <w:sz w:val="24"/>
        </w:rPr>
        <w:t xml:space="preserve"> </w:t>
      </w:r>
      <w:r>
        <w:rPr>
          <w:sz w:val="24"/>
        </w:rPr>
        <w:t>Drs.</w:t>
      </w:r>
      <w:r>
        <w:rPr>
          <w:spacing w:val="-7"/>
          <w:sz w:val="24"/>
        </w:rPr>
        <w:t xml:space="preserve"> </w:t>
      </w:r>
      <w:r>
        <w:rPr>
          <w:sz w:val="24"/>
        </w:rPr>
        <w:t>H.</w:t>
      </w:r>
      <w:r>
        <w:rPr>
          <w:spacing w:val="-6"/>
          <w:sz w:val="24"/>
        </w:rPr>
        <w:t xml:space="preserve"> </w:t>
      </w:r>
      <w:r>
        <w:rPr>
          <w:sz w:val="24"/>
        </w:rPr>
        <w:t>Enda</w:t>
      </w:r>
      <w:r>
        <w:rPr>
          <w:spacing w:val="-7"/>
          <w:sz w:val="24"/>
        </w:rPr>
        <w:t xml:space="preserve"> </w:t>
      </w:r>
      <w:r>
        <w:rPr>
          <w:sz w:val="24"/>
        </w:rPr>
        <w:t>Tarigan</w:t>
      </w:r>
      <w:r>
        <w:rPr>
          <w:spacing w:val="-8"/>
          <w:sz w:val="24"/>
        </w:rPr>
        <w:t xml:space="preserve"> </w:t>
      </w:r>
      <w:r>
        <w:rPr>
          <w:sz w:val="24"/>
        </w:rPr>
        <w:t>sebagai</w:t>
      </w:r>
      <w:r>
        <w:rPr>
          <w:spacing w:val="-8"/>
          <w:sz w:val="24"/>
        </w:rPr>
        <w:t xml:space="preserve"> </w:t>
      </w:r>
      <w:r>
        <w:rPr>
          <w:sz w:val="24"/>
        </w:rPr>
        <w:t>kepala</w:t>
      </w:r>
      <w:r>
        <w:rPr>
          <w:spacing w:val="-7"/>
          <w:sz w:val="24"/>
        </w:rPr>
        <w:t xml:space="preserve"> </w:t>
      </w:r>
      <w:r>
        <w:rPr>
          <w:sz w:val="24"/>
        </w:rPr>
        <w:t>Sekolah</w:t>
      </w:r>
      <w:r>
        <w:rPr>
          <w:spacing w:val="-8"/>
          <w:sz w:val="24"/>
        </w:rPr>
        <w:t xml:space="preserve"> </w:t>
      </w:r>
      <w:r>
        <w:rPr>
          <w:sz w:val="24"/>
        </w:rPr>
        <w:t>SMA</w:t>
      </w:r>
      <w:r>
        <w:rPr>
          <w:spacing w:val="-9"/>
          <w:sz w:val="24"/>
        </w:rPr>
        <w:t xml:space="preserve"> </w:t>
      </w:r>
      <w:r>
        <w:rPr>
          <w:sz w:val="24"/>
        </w:rPr>
        <w:t>Swasta</w:t>
      </w:r>
      <w:r>
        <w:rPr>
          <w:spacing w:val="-5"/>
          <w:sz w:val="24"/>
        </w:rPr>
        <w:t xml:space="preserve"> </w:t>
      </w:r>
      <w:r>
        <w:rPr>
          <w:sz w:val="24"/>
        </w:rPr>
        <w:t>Istiqlal</w:t>
      </w:r>
      <w:r>
        <w:rPr>
          <w:spacing w:val="-7"/>
          <w:sz w:val="24"/>
        </w:rPr>
        <w:t xml:space="preserve"> </w:t>
      </w:r>
      <w:r>
        <w:rPr>
          <w:sz w:val="24"/>
        </w:rPr>
        <w:t>Deli Tua</w:t>
      </w:r>
      <w:r>
        <w:rPr>
          <w:spacing w:val="-3"/>
          <w:sz w:val="24"/>
        </w:rPr>
        <w:t xml:space="preserve"> </w:t>
      </w:r>
      <w:r>
        <w:rPr>
          <w:sz w:val="24"/>
        </w:rPr>
        <w:t>yang</w:t>
      </w:r>
      <w:r>
        <w:rPr>
          <w:spacing w:val="-2"/>
          <w:sz w:val="24"/>
        </w:rPr>
        <w:t xml:space="preserve"> </w:t>
      </w:r>
      <w:r>
        <w:rPr>
          <w:sz w:val="24"/>
        </w:rPr>
        <w:t>telah</w:t>
      </w:r>
      <w:r>
        <w:rPr>
          <w:spacing w:val="-2"/>
          <w:sz w:val="24"/>
        </w:rPr>
        <w:t xml:space="preserve"> </w:t>
      </w:r>
      <w:r>
        <w:rPr>
          <w:sz w:val="24"/>
        </w:rPr>
        <w:t>memberikan</w:t>
      </w:r>
      <w:r>
        <w:rPr>
          <w:spacing w:val="-2"/>
          <w:sz w:val="24"/>
        </w:rPr>
        <w:t xml:space="preserve"> </w:t>
      </w:r>
      <w:r>
        <w:rPr>
          <w:sz w:val="24"/>
        </w:rPr>
        <w:t>ijin</w:t>
      </w:r>
      <w:r>
        <w:rPr>
          <w:spacing w:val="-2"/>
          <w:sz w:val="24"/>
        </w:rPr>
        <w:t xml:space="preserve"> </w:t>
      </w:r>
      <w:r>
        <w:rPr>
          <w:sz w:val="24"/>
        </w:rPr>
        <w:t>kepada</w:t>
      </w:r>
      <w:r>
        <w:rPr>
          <w:spacing w:val="-3"/>
          <w:sz w:val="24"/>
        </w:rPr>
        <w:t xml:space="preserve"> </w:t>
      </w:r>
      <w:r>
        <w:rPr>
          <w:sz w:val="24"/>
        </w:rPr>
        <w:t>peneliti</w:t>
      </w:r>
      <w:r>
        <w:rPr>
          <w:spacing w:val="-2"/>
          <w:sz w:val="24"/>
        </w:rPr>
        <w:t xml:space="preserve"> </w:t>
      </w:r>
      <w:r>
        <w:rPr>
          <w:sz w:val="24"/>
        </w:rPr>
        <w:t>untuk</w:t>
      </w:r>
      <w:r>
        <w:rPr>
          <w:spacing w:val="-2"/>
          <w:sz w:val="24"/>
        </w:rPr>
        <w:t xml:space="preserve"> </w:t>
      </w:r>
      <w:r>
        <w:rPr>
          <w:sz w:val="24"/>
        </w:rPr>
        <w:t>melakukan</w:t>
      </w:r>
      <w:r>
        <w:rPr>
          <w:spacing w:val="-2"/>
          <w:sz w:val="24"/>
        </w:rPr>
        <w:t xml:space="preserve"> </w:t>
      </w:r>
      <w:r>
        <w:rPr>
          <w:sz w:val="24"/>
        </w:rPr>
        <w:t>peneltian</w:t>
      </w:r>
      <w:r>
        <w:rPr>
          <w:spacing w:val="-2"/>
          <w:sz w:val="24"/>
        </w:rPr>
        <w:t xml:space="preserve"> </w:t>
      </w:r>
      <w:r>
        <w:rPr>
          <w:sz w:val="24"/>
        </w:rPr>
        <w:t>di SMA Swasta Istiqlal Deli Tua.</w:t>
      </w:r>
    </w:p>
    <w:p w:rsidR="000857F9" w:rsidRDefault="00196ABF">
      <w:pPr>
        <w:pStyle w:val="ListParagraph"/>
        <w:numPr>
          <w:ilvl w:val="0"/>
          <w:numId w:val="7"/>
        </w:numPr>
        <w:tabs>
          <w:tab w:val="left" w:pos="995"/>
        </w:tabs>
        <w:spacing w:before="1" w:line="480" w:lineRule="auto"/>
        <w:ind w:right="137"/>
        <w:jc w:val="both"/>
        <w:rPr>
          <w:sz w:val="24"/>
        </w:rPr>
      </w:pPr>
      <w:r>
        <w:rPr>
          <w:sz w:val="24"/>
        </w:rPr>
        <w:t>Guru</w:t>
      </w:r>
      <w:r>
        <w:rPr>
          <w:spacing w:val="-14"/>
          <w:sz w:val="24"/>
        </w:rPr>
        <w:t xml:space="preserve"> </w:t>
      </w:r>
      <w:r>
        <w:rPr>
          <w:sz w:val="24"/>
        </w:rPr>
        <w:t>BK</w:t>
      </w:r>
      <w:r>
        <w:rPr>
          <w:spacing w:val="-14"/>
          <w:sz w:val="24"/>
        </w:rPr>
        <w:t xml:space="preserve"> </w:t>
      </w:r>
      <w:r>
        <w:rPr>
          <w:sz w:val="24"/>
        </w:rPr>
        <w:t>SMA</w:t>
      </w:r>
      <w:r>
        <w:rPr>
          <w:spacing w:val="-14"/>
          <w:sz w:val="24"/>
        </w:rPr>
        <w:t xml:space="preserve"> </w:t>
      </w:r>
      <w:r>
        <w:rPr>
          <w:sz w:val="24"/>
        </w:rPr>
        <w:t>Swasta</w:t>
      </w:r>
      <w:r>
        <w:rPr>
          <w:spacing w:val="-12"/>
          <w:sz w:val="24"/>
        </w:rPr>
        <w:t xml:space="preserve"> </w:t>
      </w:r>
      <w:r>
        <w:rPr>
          <w:sz w:val="24"/>
        </w:rPr>
        <w:t>Istiqlal</w:t>
      </w:r>
      <w:r>
        <w:rPr>
          <w:spacing w:val="-14"/>
          <w:sz w:val="24"/>
        </w:rPr>
        <w:t xml:space="preserve"> </w:t>
      </w:r>
      <w:r>
        <w:rPr>
          <w:sz w:val="24"/>
        </w:rPr>
        <w:t>Deli</w:t>
      </w:r>
      <w:r>
        <w:rPr>
          <w:spacing w:val="-13"/>
          <w:sz w:val="24"/>
        </w:rPr>
        <w:t xml:space="preserve"> </w:t>
      </w:r>
      <w:r>
        <w:rPr>
          <w:sz w:val="24"/>
        </w:rPr>
        <w:t>Tua</w:t>
      </w:r>
      <w:r>
        <w:rPr>
          <w:spacing w:val="-14"/>
          <w:sz w:val="24"/>
        </w:rPr>
        <w:t xml:space="preserve"> </w:t>
      </w:r>
      <w:r>
        <w:rPr>
          <w:sz w:val="24"/>
        </w:rPr>
        <w:t>yang</w:t>
      </w:r>
      <w:r>
        <w:rPr>
          <w:spacing w:val="-14"/>
          <w:sz w:val="24"/>
        </w:rPr>
        <w:t xml:space="preserve"> </w:t>
      </w:r>
      <w:r>
        <w:rPr>
          <w:sz w:val="24"/>
        </w:rPr>
        <w:t>telah</w:t>
      </w:r>
      <w:r>
        <w:rPr>
          <w:spacing w:val="-12"/>
          <w:sz w:val="24"/>
        </w:rPr>
        <w:t xml:space="preserve"> </w:t>
      </w:r>
      <w:r>
        <w:rPr>
          <w:sz w:val="24"/>
        </w:rPr>
        <w:t>bersedia</w:t>
      </w:r>
      <w:r>
        <w:rPr>
          <w:spacing w:val="-14"/>
          <w:sz w:val="24"/>
        </w:rPr>
        <w:t xml:space="preserve"> </w:t>
      </w:r>
      <w:r>
        <w:rPr>
          <w:sz w:val="24"/>
        </w:rPr>
        <w:t>untuk</w:t>
      </w:r>
      <w:r>
        <w:rPr>
          <w:spacing w:val="-14"/>
          <w:sz w:val="24"/>
        </w:rPr>
        <w:t xml:space="preserve"> </w:t>
      </w:r>
      <w:r>
        <w:rPr>
          <w:sz w:val="24"/>
        </w:rPr>
        <w:t>memberikan waktu dan membantu peneliti dalam penentuan masalah yang ada didalam lingkungan sekolah.</w:t>
      </w:r>
    </w:p>
    <w:p w:rsidR="000857F9" w:rsidRDefault="00196ABF">
      <w:pPr>
        <w:pStyle w:val="ListParagraph"/>
        <w:numPr>
          <w:ilvl w:val="0"/>
          <w:numId w:val="7"/>
        </w:numPr>
        <w:tabs>
          <w:tab w:val="left" w:pos="995"/>
        </w:tabs>
        <w:spacing w:line="477" w:lineRule="auto"/>
        <w:ind w:right="137"/>
        <w:jc w:val="both"/>
        <w:rPr>
          <w:sz w:val="24"/>
        </w:rPr>
      </w:pPr>
      <w:r>
        <w:rPr>
          <w:sz w:val="24"/>
        </w:rPr>
        <w:t>Siswa Kelas XI SMA Swasta Istiqlal Deli Tua yang telah menjadi populasi sampel dalam penelitian peneliti.</w:t>
      </w:r>
    </w:p>
    <w:p w:rsidR="000857F9" w:rsidRDefault="000857F9">
      <w:pPr>
        <w:pStyle w:val="ListParagraph"/>
        <w:spacing w:line="477" w:lineRule="auto"/>
        <w:jc w:val="both"/>
        <w:rPr>
          <w:sz w:val="24"/>
        </w:rPr>
        <w:sectPr w:rsidR="000857F9">
          <w:headerReference w:type="default" r:id="rId35"/>
          <w:pgSz w:w="11910" w:h="16840"/>
          <w:pgMar w:top="1920" w:right="1559" w:bottom="280" w:left="1700" w:header="754" w:footer="0" w:gutter="0"/>
          <w:pgNumType w:start="30"/>
          <w:cols w:space="720"/>
        </w:sectPr>
      </w:pPr>
    </w:p>
    <w:p w:rsidR="000857F9" w:rsidRDefault="000857F9">
      <w:pPr>
        <w:pStyle w:val="BodyText"/>
        <w:spacing w:before="53"/>
      </w:pPr>
    </w:p>
    <w:p w:rsidR="000857F9" w:rsidRDefault="00196ABF">
      <w:pPr>
        <w:pStyle w:val="Heading3"/>
        <w:numPr>
          <w:ilvl w:val="1"/>
          <w:numId w:val="13"/>
        </w:numPr>
        <w:tabs>
          <w:tab w:val="left" w:pos="928"/>
        </w:tabs>
        <w:ind w:left="928" w:hanging="360"/>
        <w:jc w:val="both"/>
      </w:pPr>
      <w:r>
        <w:t>Populasi</w:t>
      </w:r>
      <w:r>
        <w:rPr>
          <w:spacing w:val="-4"/>
        </w:rPr>
        <w:t xml:space="preserve"> </w:t>
      </w:r>
      <w:r>
        <w:t>dan</w:t>
      </w:r>
      <w:r>
        <w:rPr>
          <w:spacing w:val="-1"/>
        </w:rPr>
        <w:t xml:space="preserve"> </w:t>
      </w:r>
      <w:r>
        <w:rPr>
          <w:spacing w:val="-2"/>
        </w:rPr>
        <w:t>Sampel</w:t>
      </w:r>
    </w:p>
    <w:p w:rsidR="000857F9" w:rsidRDefault="00196ABF">
      <w:pPr>
        <w:pStyle w:val="Heading3"/>
        <w:numPr>
          <w:ilvl w:val="2"/>
          <w:numId w:val="13"/>
        </w:numPr>
        <w:tabs>
          <w:tab w:val="left" w:pos="1108"/>
        </w:tabs>
        <w:spacing w:before="137"/>
        <w:jc w:val="both"/>
      </w:pPr>
      <w:bookmarkStart w:id="31" w:name="_TOC_250024"/>
      <w:bookmarkEnd w:id="31"/>
      <w:r>
        <w:rPr>
          <w:spacing w:val="-2"/>
        </w:rPr>
        <w:t>Populasi</w:t>
      </w:r>
    </w:p>
    <w:p w:rsidR="000857F9" w:rsidRDefault="00196ABF">
      <w:pPr>
        <w:pStyle w:val="BodyText"/>
        <w:spacing w:before="139" w:line="480" w:lineRule="auto"/>
        <w:ind w:left="556" w:right="141" w:firstLine="732"/>
        <w:jc w:val="both"/>
      </w:pPr>
      <w:r>
        <w:rPr>
          <w:noProof/>
          <w:lang w:val="en-US"/>
        </w:rPr>
        <w:drawing>
          <wp:anchor distT="0" distB="0" distL="0" distR="0" simplePos="0" relativeHeight="477808640" behindDoc="1" locked="0" layoutInCell="1" allowOverlap="1">
            <wp:simplePos x="0" y="0"/>
            <wp:positionH relativeFrom="page">
              <wp:posOffset>1087882</wp:posOffset>
            </wp:positionH>
            <wp:positionV relativeFrom="paragraph">
              <wp:posOffset>801922</wp:posOffset>
            </wp:positionV>
            <wp:extent cx="5397499" cy="5321299"/>
            <wp:effectExtent l="0" t="0" r="0"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7" cstate="print"/>
                    <a:stretch>
                      <a:fillRect/>
                    </a:stretch>
                  </pic:blipFill>
                  <pic:spPr>
                    <a:xfrm>
                      <a:off x="0" y="0"/>
                      <a:ext cx="5397499" cy="5321299"/>
                    </a:xfrm>
                    <a:prstGeom prst="rect">
                      <a:avLst/>
                    </a:prstGeom>
                  </pic:spPr>
                </pic:pic>
              </a:graphicData>
            </a:graphic>
          </wp:anchor>
        </w:drawing>
      </w:r>
      <w:r>
        <w:t>Dalam</w:t>
      </w:r>
      <w:r>
        <w:rPr>
          <w:spacing w:val="-4"/>
        </w:rPr>
        <w:t xml:space="preserve"> </w:t>
      </w:r>
      <w:r>
        <w:t>penelitian</w:t>
      </w:r>
      <w:r>
        <w:rPr>
          <w:spacing w:val="-4"/>
        </w:rPr>
        <w:t xml:space="preserve"> </w:t>
      </w:r>
      <w:r>
        <w:t>ini</w:t>
      </w:r>
      <w:r>
        <w:rPr>
          <w:spacing w:val="-4"/>
        </w:rPr>
        <w:t xml:space="preserve"> </w:t>
      </w:r>
      <w:r>
        <w:t>peneliti</w:t>
      </w:r>
      <w:r>
        <w:rPr>
          <w:spacing w:val="-4"/>
        </w:rPr>
        <w:t xml:space="preserve"> </w:t>
      </w:r>
      <w:r>
        <w:t>menentukan</w:t>
      </w:r>
      <w:r>
        <w:rPr>
          <w:spacing w:val="-4"/>
        </w:rPr>
        <w:t xml:space="preserve"> </w:t>
      </w:r>
      <w:r>
        <w:t>besar</w:t>
      </w:r>
      <w:r>
        <w:rPr>
          <w:spacing w:val="-4"/>
        </w:rPr>
        <w:t xml:space="preserve"> </w:t>
      </w:r>
      <w:r>
        <w:t>kecilnya</w:t>
      </w:r>
      <w:r>
        <w:rPr>
          <w:spacing w:val="-5"/>
        </w:rPr>
        <w:t xml:space="preserve"> </w:t>
      </w:r>
      <w:r>
        <w:t>populasi</w:t>
      </w:r>
      <w:r>
        <w:rPr>
          <w:spacing w:val="-4"/>
        </w:rPr>
        <w:t xml:space="preserve"> </w:t>
      </w:r>
      <w:r>
        <w:t>mengacu pada</w:t>
      </w:r>
      <w:r>
        <w:rPr>
          <w:spacing w:val="-1"/>
        </w:rPr>
        <w:t xml:space="preserve"> </w:t>
      </w:r>
      <w:r>
        <w:t>pendapat Sugiyono (2022)</w:t>
      </w:r>
      <w:r>
        <w:rPr>
          <w:spacing w:val="-1"/>
        </w:rPr>
        <w:t xml:space="preserve"> </w:t>
      </w:r>
      <w:r>
        <w:t>“populasi adalah wilayah generalisasi yang terdiri atas: obyek/subyek yang mempunyai kualitas dan karakteristik tertentu yang ditetapkan oleh peneliti untuk dipelajari dan kemudian ditarik kesimpulannya”. Populasi pada penelitian ini dapat dilihat pada tab</w:t>
      </w:r>
      <w:r>
        <w:t>el berikut:</w:t>
      </w:r>
    </w:p>
    <w:p w:rsidR="000857F9" w:rsidRDefault="00196ABF">
      <w:pPr>
        <w:pStyle w:val="Heading3"/>
        <w:spacing w:before="1"/>
        <w:ind w:left="3259"/>
        <w:jc w:val="both"/>
      </w:pPr>
      <w:r>
        <w:t>Tabel</w:t>
      </w:r>
      <w:r>
        <w:rPr>
          <w:spacing w:val="-3"/>
        </w:rPr>
        <w:t xml:space="preserve"> </w:t>
      </w:r>
      <w:r>
        <w:t>3.1</w:t>
      </w:r>
      <w:r>
        <w:rPr>
          <w:spacing w:val="-2"/>
        </w:rPr>
        <w:t xml:space="preserve"> </w:t>
      </w:r>
      <w:r>
        <w:t>Populasi</w:t>
      </w:r>
      <w:r>
        <w:rPr>
          <w:spacing w:val="-2"/>
        </w:rPr>
        <w:t xml:space="preserve"> Penelitian</w:t>
      </w:r>
    </w:p>
    <w:p w:rsidR="000857F9" w:rsidRDefault="000857F9">
      <w:pPr>
        <w:pStyle w:val="BodyText"/>
        <w:rPr>
          <w:b/>
          <w:sz w:val="18"/>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3"/>
        <w:gridCol w:w="2055"/>
        <w:gridCol w:w="1632"/>
        <w:gridCol w:w="849"/>
        <w:gridCol w:w="851"/>
        <w:gridCol w:w="849"/>
        <w:gridCol w:w="852"/>
      </w:tblGrid>
      <w:tr w:rsidR="000857F9">
        <w:trPr>
          <w:trHeight w:val="414"/>
        </w:trPr>
        <w:tc>
          <w:tcPr>
            <w:tcW w:w="703" w:type="dxa"/>
            <w:vMerge w:val="restart"/>
            <w:shd w:val="clear" w:color="auto" w:fill="DBDBDB"/>
          </w:tcPr>
          <w:p w:rsidR="000857F9" w:rsidRDefault="000857F9">
            <w:pPr>
              <w:pStyle w:val="TableParagraph"/>
              <w:spacing w:before="219"/>
              <w:jc w:val="left"/>
              <w:rPr>
                <w:b/>
                <w:sz w:val="24"/>
              </w:rPr>
            </w:pPr>
          </w:p>
          <w:p w:rsidR="000857F9" w:rsidRDefault="00196ABF">
            <w:pPr>
              <w:pStyle w:val="TableParagraph"/>
              <w:ind w:left="203"/>
              <w:jc w:val="left"/>
              <w:rPr>
                <w:sz w:val="24"/>
              </w:rPr>
            </w:pPr>
            <w:r>
              <w:rPr>
                <w:spacing w:val="-5"/>
                <w:sz w:val="24"/>
              </w:rPr>
              <w:t>No</w:t>
            </w:r>
          </w:p>
        </w:tc>
        <w:tc>
          <w:tcPr>
            <w:tcW w:w="2055" w:type="dxa"/>
            <w:vMerge w:val="restart"/>
            <w:shd w:val="clear" w:color="auto" w:fill="DBDBDB"/>
          </w:tcPr>
          <w:p w:rsidR="000857F9" w:rsidRDefault="000857F9">
            <w:pPr>
              <w:pStyle w:val="TableParagraph"/>
              <w:spacing w:before="219"/>
              <w:jc w:val="left"/>
              <w:rPr>
                <w:b/>
                <w:sz w:val="24"/>
              </w:rPr>
            </w:pPr>
          </w:p>
          <w:p w:rsidR="000857F9" w:rsidRDefault="00196ABF">
            <w:pPr>
              <w:pStyle w:val="TableParagraph"/>
              <w:ind w:left="7"/>
              <w:jc w:val="center"/>
              <w:rPr>
                <w:sz w:val="24"/>
              </w:rPr>
            </w:pPr>
            <w:r>
              <w:rPr>
                <w:spacing w:val="-2"/>
                <w:sz w:val="24"/>
              </w:rPr>
              <w:t>Kelas</w:t>
            </w:r>
          </w:p>
        </w:tc>
        <w:tc>
          <w:tcPr>
            <w:tcW w:w="1632" w:type="dxa"/>
            <w:vMerge w:val="restart"/>
            <w:shd w:val="clear" w:color="auto" w:fill="DBDBDB"/>
          </w:tcPr>
          <w:p w:rsidR="000857F9" w:rsidRDefault="000857F9">
            <w:pPr>
              <w:pStyle w:val="TableParagraph"/>
              <w:spacing w:before="219"/>
              <w:jc w:val="left"/>
              <w:rPr>
                <w:b/>
                <w:sz w:val="24"/>
              </w:rPr>
            </w:pPr>
          </w:p>
          <w:p w:rsidR="000857F9" w:rsidRDefault="00196ABF">
            <w:pPr>
              <w:pStyle w:val="TableParagraph"/>
              <w:ind w:left="468"/>
              <w:jc w:val="left"/>
              <w:rPr>
                <w:sz w:val="24"/>
              </w:rPr>
            </w:pPr>
            <w:r>
              <w:rPr>
                <w:spacing w:val="-2"/>
                <w:sz w:val="24"/>
              </w:rPr>
              <w:t>Jumlah</w:t>
            </w:r>
          </w:p>
        </w:tc>
        <w:tc>
          <w:tcPr>
            <w:tcW w:w="1700" w:type="dxa"/>
            <w:gridSpan w:val="2"/>
            <w:vMerge w:val="restart"/>
            <w:shd w:val="clear" w:color="auto" w:fill="DBDBDB"/>
          </w:tcPr>
          <w:p w:rsidR="000857F9" w:rsidRDefault="000857F9">
            <w:pPr>
              <w:pStyle w:val="TableParagraph"/>
              <w:spacing w:before="6"/>
              <w:jc w:val="left"/>
              <w:rPr>
                <w:b/>
                <w:sz w:val="24"/>
              </w:rPr>
            </w:pPr>
          </w:p>
          <w:p w:rsidR="000857F9" w:rsidRDefault="00196ABF">
            <w:pPr>
              <w:pStyle w:val="TableParagraph"/>
              <w:ind w:left="168"/>
              <w:jc w:val="left"/>
              <w:rPr>
                <w:sz w:val="24"/>
              </w:rPr>
            </w:pPr>
            <w:r>
              <w:rPr>
                <w:sz w:val="24"/>
              </w:rPr>
              <w:t>Jenis</w:t>
            </w:r>
            <w:r>
              <w:rPr>
                <w:spacing w:val="-4"/>
                <w:sz w:val="24"/>
              </w:rPr>
              <w:t xml:space="preserve"> </w:t>
            </w:r>
            <w:r>
              <w:rPr>
                <w:spacing w:val="-2"/>
                <w:sz w:val="24"/>
              </w:rPr>
              <w:t>Kelamin</w:t>
            </w:r>
          </w:p>
        </w:tc>
        <w:tc>
          <w:tcPr>
            <w:tcW w:w="1701" w:type="dxa"/>
            <w:gridSpan w:val="2"/>
            <w:shd w:val="clear" w:color="auto" w:fill="DBDBDB"/>
          </w:tcPr>
          <w:p w:rsidR="000857F9" w:rsidRDefault="00196ABF">
            <w:pPr>
              <w:pStyle w:val="TableParagraph"/>
              <w:spacing w:before="68"/>
              <w:ind w:left="491"/>
              <w:jc w:val="left"/>
              <w:rPr>
                <w:sz w:val="24"/>
              </w:rPr>
            </w:pPr>
            <w:r>
              <w:rPr>
                <w:spacing w:val="-2"/>
                <w:sz w:val="24"/>
              </w:rPr>
              <w:t>Sampel</w:t>
            </w:r>
          </w:p>
        </w:tc>
      </w:tr>
      <w:tr w:rsidR="000857F9">
        <w:trPr>
          <w:trHeight w:val="417"/>
        </w:trPr>
        <w:tc>
          <w:tcPr>
            <w:tcW w:w="703" w:type="dxa"/>
            <w:vMerge/>
            <w:tcBorders>
              <w:top w:val="nil"/>
            </w:tcBorders>
            <w:shd w:val="clear" w:color="auto" w:fill="DBDBDB"/>
          </w:tcPr>
          <w:p w:rsidR="000857F9" w:rsidRDefault="000857F9">
            <w:pPr>
              <w:rPr>
                <w:sz w:val="2"/>
                <w:szCs w:val="2"/>
              </w:rPr>
            </w:pPr>
          </w:p>
        </w:tc>
        <w:tc>
          <w:tcPr>
            <w:tcW w:w="2055" w:type="dxa"/>
            <w:vMerge/>
            <w:tcBorders>
              <w:top w:val="nil"/>
            </w:tcBorders>
            <w:shd w:val="clear" w:color="auto" w:fill="DBDBDB"/>
          </w:tcPr>
          <w:p w:rsidR="000857F9" w:rsidRDefault="000857F9">
            <w:pPr>
              <w:rPr>
                <w:sz w:val="2"/>
                <w:szCs w:val="2"/>
              </w:rPr>
            </w:pPr>
          </w:p>
        </w:tc>
        <w:tc>
          <w:tcPr>
            <w:tcW w:w="1632" w:type="dxa"/>
            <w:vMerge/>
            <w:tcBorders>
              <w:top w:val="nil"/>
            </w:tcBorders>
            <w:shd w:val="clear" w:color="auto" w:fill="DBDBDB"/>
          </w:tcPr>
          <w:p w:rsidR="000857F9" w:rsidRDefault="000857F9">
            <w:pPr>
              <w:rPr>
                <w:sz w:val="2"/>
                <w:szCs w:val="2"/>
              </w:rPr>
            </w:pPr>
          </w:p>
        </w:tc>
        <w:tc>
          <w:tcPr>
            <w:tcW w:w="1700" w:type="dxa"/>
            <w:gridSpan w:val="2"/>
            <w:vMerge/>
            <w:tcBorders>
              <w:top w:val="nil"/>
            </w:tcBorders>
            <w:shd w:val="clear" w:color="auto" w:fill="DBDBDB"/>
          </w:tcPr>
          <w:p w:rsidR="000857F9" w:rsidRDefault="000857F9">
            <w:pPr>
              <w:rPr>
                <w:sz w:val="2"/>
                <w:szCs w:val="2"/>
              </w:rPr>
            </w:pPr>
          </w:p>
        </w:tc>
        <w:tc>
          <w:tcPr>
            <w:tcW w:w="1701" w:type="dxa"/>
            <w:gridSpan w:val="2"/>
            <w:shd w:val="clear" w:color="auto" w:fill="DBDBDB"/>
          </w:tcPr>
          <w:p w:rsidR="000857F9" w:rsidRDefault="00196ABF">
            <w:pPr>
              <w:pStyle w:val="TableParagraph"/>
              <w:spacing w:before="71"/>
              <w:ind w:left="170"/>
              <w:jc w:val="left"/>
              <w:rPr>
                <w:sz w:val="24"/>
              </w:rPr>
            </w:pPr>
            <w:r>
              <w:rPr>
                <w:sz w:val="24"/>
              </w:rPr>
              <w:t>Jenis</w:t>
            </w:r>
            <w:r>
              <w:rPr>
                <w:spacing w:val="-4"/>
                <w:sz w:val="24"/>
              </w:rPr>
              <w:t xml:space="preserve"> </w:t>
            </w:r>
            <w:r>
              <w:rPr>
                <w:spacing w:val="-2"/>
                <w:sz w:val="24"/>
              </w:rPr>
              <w:t>Kelamin</w:t>
            </w:r>
          </w:p>
        </w:tc>
      </w:tr>
      <w:tr w:rsidR="000857F9">
        <w:trPr>
          <w:trHeight w:val="414"/>
        </w:trPr>
        <w:tc>
          <w:tcPr>
            <w:tcW w:w="703" w:type="dxa"/>
            <w:vMerge/>
            <w:tcBorders>
              <w:top w:val="nil"/>
            </w:tcBorders>
            <w:shd w:val="clear" w:color="auto" w:fill="DBDBDB"/>
          </w:tcPr>
          <w:p w:rsidR="000857F9" w:rsidRDefault="000857F9">
            <w:pPr>
              <w:rPr>
                <w:sz w:val="2"/>
                <w:szCs w:val="2"/>
              </w:rPr>
            </w:pPr>
          </w:p>
        </w:tc>
        <w:tc>
          <w:tcPr>
            <w:tcW w:w="2055" w:type="dxa"/>
            <w:vMerge/>
            <w:tcBorders>
              <w:top w:val="nil"/>
            </w:tcBorders>
            <w:shd w:val="clear" w:color="auto" w:fill="DBDBDB"/>
          </w:tcPr>
          <w:p w:rsidR="000857F9" w:rsidRDefault="000857F9">
            <w:pPr>
              <w:rPr>
                <w:sz w:val="2"/>
                <w:szCs w:val="2"/>
              </w:rPr>
            </w:pPr>
          </w:p>
        </w:tc>
        <w:tc>
          <w:tcPr>
            <w:tcW w:w="1632" w:type="dxa"/>
            <w:vMerge/>
            <w:tcBorders>
              <w:top w:val="nil"/>
            </w:tcBorders>
            <w:shd w:val="clear" w:color="auto" w:fill="DBDBDB"/>
          </w:tcPr>
          <w:p w:rsidR="000857F9" w:rsidRDefault="000857F9">
            <w:pPr>
              <w:rPr>
                <w:sz w:val="2"/>
                <w:szCs w:val="2"/>
              </w:rPr>
            </w:pPr>
          </w:p>
        </w:tc>
        <w:tc>
          <w:tcPr>
            <w:tcW w:w="849" w:type="dxa"/>
            <w:shd w:val="clear" w:color="auto" w:fill="9CC2E4"/>
          </w:tcPr>
          <w:p w:rsidR="000857F9" w:rsidRDefault="00196ABF">
            <w:pPr>
              <w:pStyle w:val="TableParagraph"/>
              <w:spacing w:before="68"/>
              <w:ind w:left="14" w:right="5"/>
              <w:jc w:val="center"/>
              <w:rPr>
                <w:sz w:val="24"/>
              </w:rPr>
            </w:pPr>
            <w:r>
              <w:rPr>
                <w:spacing w:val="-10"/>
                <w:sz w:val="24"/>
              </w:rPr>
              <w:t>L</w:t>
            </w:r>
          </w:p>
        </w:tc>
        <w:tc>
          <w:tcPr>
            <w:tcW w:w="851" w:type="dxa"/>
            <w:shd w:val="clear" w:color="auto" w:fill="F7C9AC"/>
          </w:tcPr>
          <w:p w:rsidR="000857F9" w:rsidRDefault="00196ABF">
            <w:pPr>
              <w:pStyle w:val="TableParagraph"/>
              <w:spacing w:before="68"/>
              <w:ind w:left="10" w:right="1"/>
              <w:jc w:val="center"/>
              <w:rPr>
                <w:sz w:val="24"/>
              </w:rPr>
            </w:pPr>
            <w:r>
              <w:rPr>
                <w:spacing w:val="-10"/>
                <w:sz w:val="24"/>
              </w:rPr>
              <w:t>P</w:t>
            </w:r>
          </w:p>
        </w:tc>
        <w:tc>
          <w:tcPr>
            <w:tcW w:w="849" w:type="dxa"/>
            <w:shd w:val="clear" w:color="auto" w:fill="9CC2E4"/>
          </w:tcPr>
          <w:p w:rsidR="000857F9" w:rsidRDefault="00196ABF">
            <w:pPr>
              <w:pStyle w:val="TableParagraph"/>
              <w:spacing w:before="68"/>
              <w:ind w:left="14" w:right="2"/>
              <w:jc w:val="center"/>
              <w:rPr>
                <w:sz w:val="24"/>
              </w:rPr>
            </w:pPr>
            <w:r>
              <w:rPr>
                <w:spacing w:val="-10"/>
                <w:sz w:val="24"/>
              </w:rPr>
              <w:t>L</w:t>
            </w:r>
          </w:p>
        </w:tc>
        <w:tc>
          <w:tcPr>
            <w:tcW w:w="852" w:type="dxa"/>
            <w:shd w:val="clear" w:color="auto" w:fill="F7C9AC"/>
          </w:tcPr>
          <w:p w:rsidR="000857F9" w:rsidRDefault="00196ABF">
            <w:pPr>
              <w:pStyle w:val="TableParagraph"/>
              <w:spacing w:before="68"/>
              <w:ind w:left="14" w:right="1"/>
              <w:jc w:val="center"/>
              <w:rPr>
                <w:sz w:val="24"/>
              </w:rPr>
            </w:pPr>
            <w:r>
              <w:rPr>
                <w:spacing w:val="-10"/>
                <w:sz w:val="24"/>
              </w:rPr>
              <w:t>P</w:t>
            </w:r>
          </w:p>
        </w:tc>
      </w:tr>
      <w:tr w:rsidR="000857F9">
        <w:trPr>
          <w:trHeight w:val="424"/>
        </w:trPr>
        <w:tc>
          <w:tcPr>
            <w:tcW w:w="703" w:type="dxa"/>
          </w:tcPr>
          <w:p w:rsidR="000857F9" w:rsidRDefault="00196ABF">
            <w:pPr>
              <w:pStyle w:val="TableParagraph"/>
              <w:spacing w:before="73"/>
              <w:ind w:right="170"/>
              <w:jc w:val="center"/>
              <w:rPr>
                <w:sz w:val="24"/>
              </w:rPr>
            </w:pPr>
            <w:r>
              <w:rPr>
                <w:spacing w:val="-5"/>
                <w:sz w:val="24"/>
              </w:rPr>
              <w:t>1.</w:t>
            </w:r>
          </w:p>
        </w:tc>
        <w:tc>
          <w:tcPr>
            <w:tcW w:w="2055" w:type="dxa"/>
          </w:tcPr>
          <w:p w:rsidR="000857F9" w:rsidRDefault="00196ABF">
            <w:pPr>
              <w:pStyle w:val="TableParagraph"/>
              <w:spacing w:before="73"/>
              <w:ind w:left="108"/>
              <w:jc w:val="left"/>
              <w:rPr>
                <w:sz w:val="24"/>
              </w:rPr>
            </w:pPr>
            <w:r>
              <w:rPr>
                <w:sz w:val="24"/>
              </w:rPr>
              <w:t>XI</w:t>
            </w:r>
            <w:r>
              <w:rPr>
                <w:spacing w:val="-9"/>
                <w:sz w:val="24"/>
              </w:rPr>
              <w:t xml:space="preserve"> </w:t>
            </w:r>
            <w:r>
              <w:rPr>
                <w:sz w:val="24"/>
              </w:rPr>
              <w:t>KBBS</w:t>
            </w:r>
            <w:r>
              <w:rPr>
                <w:spacing w:val="-5"/>
                <w:sz w:val="24"/>
              </w:rPr>
              <w:t xml:space="preserve"> </w:t>
            </w:r>
            <w:r>
              <w:rPr>
                <w:sz w:val="24"/>
              </w:rPr>
              <w:t>11-</w:t>
            </w:r>
            <w:r>
              <w:rPr>
                <w:spacing w:val="-10"/>
                <w:sz w:val="24"/>
              </w:rPr>
              <w:t>1</w:t>
            </w:r>
          </w:p>
        </w:tc>
        <w:tc>
          <w:tcPr>
            <w:tcW w:w="1632" w:type="dxa"/>
          </w:tcPr>
          <w:p w:rsidR="000857F9" w:rsidRDefault="00196ABF">
            <w:pPr>
              <w:pStyle w:val="TableParagraph"/>
              <w:spacing w:before="73"/>
              <w:ind w:left="10"/>
              <w:jc w:val="center"/>
              <w:rPr>
                <w:sz w:val="24"/>
              </w:rPr>
            </w:pPr>
            <w:r>
              <w:rPr>
                <w:spacing w:val="-5"/>
                <w:sz w:val="24"/>
              </w:rPr>
              <w:t>35</w:t>
            </w:r>
          </w:p>
        </w:tc>
        <w:tc>
          <w:tcPr>
            <w:tcW w:w="849" w:type="dxa"/>
          </w:tcPr>
          <w:p w:rsidR="000857F9" w:rsidRDefault="00196ABF">
            <w:pPr>
              <w:pStyle w:val="TableParagraph"/>
              <w:spacing w:before="73"/>
              <w:ind w:left="14" w:right="3"/>
              <w:jc w:val="center"/>
              <w:rPr>
                <w:sz w:val="24"/>
              </w:rPr>
            </w:pPr>
            <w:r>
              <w:rPr>
                <w:spacing w:val="-5"/>
                <w:sz w:val="24"/>
              </w:rPr>
              <w:t>14</w:t>
            </w:r>
          </w:p>
        </w:tc>
        <w:tc>
          <w:tcPr>
            <w:tcW w:w="851" w:type="dxa"/>
          </w:tcPr>
          <w:p w:rsidR="000857F9" w:rsidRDefault="00196ABF">
            <w:pPr>
              <w:pStyle w:val="TableParagraph"/>
              <w:spacing w:before="73"/>
              <w:ind w:left="10"/>
              <w:jc w:val="center"/>
              <w:rPr>
                <w:sz w:val="24"/>
              </w:rPr>
            </w:pPr>
            <w:r>
              <w:rPr>
                <w:spacing w:val="-5"/>
                <w:sz w:val="24"/>
              </w:rPr>
              <w:t>21</w:t>
            </w:r>
          </w:p>
        </w:tc>
        <w:tc>
          <w:tcPr>
            <w:tcW w:w="849" w:type="dxa"/>
          </w:tcPr>
          <w:p w:rsidR="000857F9" w:rsidRDefault="00196ABF">
            <w:pPr>
              <w:pStyle w:val="TableParagraph"/>
              <w:spacing w:before="73"/>
              <w:ind w:left="14"/>
              <w:jc w:val="center"/>
              <w:rPr>
                <w:sz w:val="24"/>
              </w:rPr>
            </w:pPr>
            <w:r>
              <w:rPr>
                <w:spacing w:val="-10"/>
                <w:sz w:val="24"/>
              </w:rPr>
              <w:t>4</w:t>
            </w:r>
          </w:p>
        </w:tc>
        <w:tc>
          <w:tcPr>
            <w:tcW w:w="852" w:type="dxa"/>
          </w:tcPr>
          <w:p w:rsidR="000857F9" w:rsidRDefault="00196ABF">
            <w:pPr>
              <w:pStyle w:val="TableParagraph"/>
              <w:spacing w:before="73"/>
              <w:ind w:left="14"/>
              <w:jc w:val="center"/>
              <w:rPr>
                <w:sz w:val="24"/>
              </w:rPr>
            </w:pPr>
            <w:r>
              <w:rPr>
                <w:spacing w:val="-10"/>
                <w:sz w:val="24"/>
              </w:rPr>
              <w:t>4</w:t>
            </w:r>
          </w:p>
        </w:tc>
      </w:tr>
      <w:tr w:rsidR="000857F9">
        <w:trPr>
          <w:trHeight w:val="402"/>
        </w:trPr>
        <w:tc>
          <w:tcPr>
            <w:tcW w:w="703" w:type="dxa"/>
          </w:tcPr>
          <w:p w:rsidR="000857F9" w:rsidRDefault="00196ABF">
            <w:pPr>
              <w:pStyle w:val="TableParagraph"/>
              <w:spacing w:before="61"/>
              <w:ind w:right="170"/>
              <w:jc w:val="center"/>
              <w:rPr>
                <w:sz w:val="24"/>
              </w:rPr>
            </w:pPr>
            <w:r>
              <w:rPr>
                <w:spacing w:val="-5"/>
                <w:sz w:val="24"/>
              </w:rPr>
              <w:t>2.</w:t>
            </w:r>
          </w:p>
        </w:tc>
        <w:tc>
          <w:tcPr>
            <w:tcW w:w="2055" w:type="dxa"/>
          </w:tcPr>
          <w:p w:rsidR="000857F9" w:rsidRDefault="00196ABF">
            <w:pPr>
              <w:pStyle w:val="TableParagraph"/>
              <w:spacing w:before="61"/>
              <w:ind w:left="108"/>
              <w:jc w:val="left"/>
              <w:rPr>
                <w:sz w:val="24"/>
              </w:rPr>
            </w:pPr>
            <w:r>
              <w:rPr>
                <w:sz w:val="24"/>
              </w:rPr>
              <w:t>XI</w:t>
            </w:r>
            <w:r>
              <w:rPr>
                <w:spacing w:val="-9"/>
                <w:sz w:val="24"/>
              </w:rPr>
              <w:t xml:space="preserve"> </w:t>
            </w:r>
            <w:r>
              <w:rPr>
                <w:sz w:val="24"/>
              </w:rPr>
              <w:t>KBBS</w:t>
            </w:r>
            <w:r>
              <w:rPr>
                <w:spacing w:val="-5"/>
                <w:sz w:val="24"/>
              </w:rPr>
              <w:t xml:space="preserve"> </w:t>
            </w:r>
            <w:r>
              <w:rPr>
                <w:sz w:val="24"/>
              </w:rPr>
              <w:t>11-</w:t>
            </w:r>
            <w:r>
              <w:rPr>
                <w:spacing w:val="-10"/>
                <w:sz w:val="24"/>
              </w:rPr>
              <w:t>2</w:t>
            </w:r>
          </w:p>
        </w:tc>
        <w:tc>
          <w:tcPr>
            <w:tcW w:w="1632" w:type="dxa"/>
          </w:tcPr>
          <w:p w:rsidR="000857F9" w:rsidRDefault="00196ABF">
            <w:pPr>
              <w:pStyle w:val="TableParagraph"/>
              <w:spacing w:before="61"/>
              <w:ind w:left="10"/>
              <w:jc w:val="center"/>
              <w:rPr>
                <w:sz w:val="24"/>
              </w:rPr>
            </w:pPr>
            <w:r>
              <w:rPr>
                <w:spacing w:val="-5"/>
                <w:sz w:val="24"/>
              </w:rPr>
              <w:t>33</w:t>
            </w:r>
          </w:p>
        </w:tc>
        <w:tc>
          <w:tcPr>
            <w:tcW w:w="849" w:type="dxa"/>
          </w:tcPr>
          <w:p w:rsidR="000857F9" w:rsidRDefault="00196ABF">
            <w:pPr>
              <w:pStyle w:val="TableParagraph"/>
              <w:spacing w:before="61"/>
              <w:ind w:left="14" w:right="3"/>
              <w:jc w:val="center"/>
              <w:rPr>
                <w:sz w:val="24"/>
              </w:rPr>
            </w:pPr>
            <w:r>
              <w:rPr>
                <w:spacing w:val="-5"/>
                <w:sz w:val="24"/>
              </w:rPr>
              <w:t>19</w:t>
            </w:r>
          </w:p>
        </w:tc>
        <w:tc>
          <w:tcPr>
            <w:tcW w:w="851" w:type="dxa"/>
          </w:tcPr>
          <w:p w:rsidR="000857F9" w:rsidRDefault="00196ABF">
            <w:pPr>
              <w:pStyle w:val="TableParagraph"/>
              <w:spacing w:before="61"/>
              <w:ind w:left="10"/>
              <w:jc w:val="center"/>
              <w:rPr>
                <w:sz w:val="24"/>
              </w:rPr>
            </w:pPr>
            <w:r>
              <w:rPr>
                <w:spacing w:val="-5"/>
                <w:sz w:val="24"/>
              </w:rPr>
              <w:t>14</w:t>
            </w:r>
          </w:p>
        </w:tc>
        <w:tc>
          <w:tcPr>
            <w:tcW w:w="849" w:type="dxa"/>
          </w:tcPr>
          <w:p w:rsidR="000857F9" w:rsidRDefault="00196ABF">
            <w:pPr>
              <w:pStyle w:val="TableParagraph"/>
              <w:spacing w:before="61"/>
              <w:ind w:left="14"/>
              <w:jc w:val="center"/>
              <w:rPr>
                <w:sz w:val="24"/>
              </w:rPr>
            </w:pPr>
            <w:r>
              <w:rPr>
                <w:spacing w:val="-10"/>
                <w:sz w:val="24"/>
              </w:rPr>
              <w:t>2</w:t>
            </w:r>
          </w:p>
        </w:tc>
        <w:tc>
          <w:tcPr>
            <w:tcW w:w="852" w:type="dxa"/>
          </w:tcPr>
          <w:p w:rsidR="000857F9" w:rsidRDefault="00196ABF">
            <w:pPr>
              <w:pStyle w:val="TableParagraph"/>
              <w:spacing w:before="61"/>
              <w:ind w:left="14"/>
              <w:jc w:val="center"/>
              <w:rPr>
                <w:sz w:val="24"/>
              </w:rPr>
            </w:pPr>
            <w:r>
              <w:rPr>
                <w:spacing w:val="-10"/>
                <w:sz w:val="24"/>
              </w:rPr>
              <w:t>6</w:t>
            </w:r>
          </w:p>
        </w:tc>
      </w:tr>
      <w:tr w:rsidR="000857F9">
        <w:trPr>
          <w:trHeight w:val="420"/>
        </w:trPr>
        <w:tc>
          <w:tcPr>
            <w:tcW w:w="703" w:type="dxa"/>
          </w:tcPr>
          <w:p w:rsidR="000857F9" w:rsidRDefault="00196ABF">
            <w:pPr>
              <w:pStyle w:val="TableParagraph"/>
              <w:spacing w:before="71"/>
              <w:ind w:right="170"/>
              <w:jc w:val="center"/>
              <w:rPr>
                <w:sz w:val="24"/>
              </w:rPr>
            </w:pPr>
            <w:r>
              <w:rPr>
                <w:spacing w:val="-5"/>
                <w:sz w:val="24"/>
              </w:rPr>
              <w:t>3.</w:t>
            </w:r>
          </w:p>
        </w:tc>
        <w:tc>
          <w:tcPr>
            <w:tcW w:w="2055" w:type="dxa"/>
          </w:tcPr>
          <w:p w:rsidR="000857F9" w:rsidRDefault="00196ABF">
            <w:pPr>
              <w:pStyle w:val="TableParagraph"/>
              <w:spacing w:before="71"/>
              <w:ind w:left="108"/>
              <w:jc w:val="left"/>
              <w:rPr>
                <w:sz w:val="24"/>
              </w:rPr>
            </w:pPr>
            <w:r>
              <w:rPr>
                <w:sz w:val="24"/>
              </w:rPr>
              <w:t>XI</w:t>
            </w:r>
            <w:r>
              <w:rPr>
                <w:spacing w:val="-8"/>
                <w:sz w:val="24"/>
              </w:rPr>
              <w:t xml:space="preserve"> </w:t>
            </w:r>
            <w:r>
              <w:rPr>
                <w:sz w:val="24"/>
              </w:rPr>
              <w:t>KBBSH</w:t>
            </w:r>
            <w:r>
              <w:rPr>
                <w:spacing w:val="-6"/>
                <w:sz w:val="24"/>
              </w:rPr>
              <w:t xml:space="preserve"> </w:t>
            </w:r>
            <w:r>
              <w:rPr>
                <w:sz w:val="24"/>
              </w:rPr>
              <w:t>11-</w:t>
            </w:r>
            <w:r>
              <w:rPr>
                <w:spacing w:val="-10"/>
                <w:sz w:val="24"/>
              </w:rPr>
              <w:t>1</w:t>
            </w:r>
          </w:p>
        </w:tc>
        <w:tc>
          <w:tcPr>
            <w:tcW w:w="1632" w:type="dxa"/>
          </w:tcPr>
          <w:p w:rsidR="000857F9" w:rsidRDefault="00196ABF">
            <w:pPr>
              <w:pStyle w:val="TableParagraph"/>
              <w:spacing w:before="71"/>
              <w:ind w:left="10"/>
              <w:jc w:val="center"/>
              <w:rPr>
                <w:sz w:val="24"/>
              </w:rPr>
            </w:pPr>
            <w:r>
              <w:rPr>
                <w:spacing w:val="-5"/>
                <w:sz w:val="24"/>
              </w:rPr>
              <w:t>34</w:t>
            </w:r>
          </w:p>
        </w:tc>
        <w:tc>
          <w:tcPr>
            <w:tcW w:w="849" w:type="dxa"/>
          </w:tcPr>
          <w:p w:rsidR="000857F9" w:rsidRDefault="00196ABF">
            <w:pPr>
              <w:pStyle w:val="TableParagraph"/>
              <w:spacing w:before="71"/>
              <w:ind w:left="14" w:right="3"/>
              <w:jc w:val="center"/>
              <w:rPr>
                <w:sz w:val="24"/>
              </w:rPr>
            </w:pPr>
            <w:r>
              <w:rPr>
                <w:spacing w:val="-5"/>
                <w:sz w:val="24"/>
              </w:rPr>
              <w:t>18</w:t>
            </w:r>
          </w:p>
        </w:tc>
        <w:tc>
          <w:tcPr>
            <w:tcW w:w="851" w:type="dxa"/>
          </w:tcPr>
          <w:p w:rsidR="000857F9" w:rsidRDefault="00196ABF">
            <w:pPr>
              <w:pStyle w:val="TableParagraph"/>
              <w:spacing w:before="71"/>
              <w:ind w:left="10"/>
              <w:jc w:val="center"/>
              <w:rPr>
                <w:sz w:val="24"/>
              </w:rPr>
            </w:pPr>
            <w:r>
              <w:rPr>
                <w:spacing w:val="-5"/>
                <w:sz w:val="24"/>
              </w:rPr>
              <w:t>16</w:t>
            </w:r>
          </w:p>
        </w:tc>
        <w:tc>
          <w:tcPr>
            <w:tcW w:w="849" w:type="dxa"/>
          </w:tcPr>
          <w:p w:rsidR="000857F9" w:rsidRDefault="00196ABF">
            <w:pPr>
              <w:pStyle w:val="TableParagraph"/>
              <w:spacing w:before="71"/>
              <w:ind w:left="14"/>
              <w:jc w:val="center"/>
              <w:rPr>
                <w:sz w:val="24"/>
              </w:rPr>
            </w:pPr>
            <w:r>
              <w:rPr>
                <w:spacing w:val="-10"/>
                <w:sz w:val="24"/>
              </w:rPr>
              <w:t>3</w:t>
            </w:r>
          </w:p>
        </w:tc>
        <w:tc>
          <w:tcPr>
            <w:tcW w:w="852" w:type="dxa"/>
          </w:tcPr>
          <w:p w:rsidR="000857F9" w:rsidRDefault="00196ABF">
            <w:pPr>
              <w:pStyle w:val="TableParagraph"/>
              <w:spacing w:before="71"/>
              <w:ind w:left="14"/>
              <w:jc w:val="center"/>
              <w:rPr>
                <w:sz w:val="24"/>
              </w:rPr>
            </w:pPr>
            <w:r>
              <w:rPr>
                <w:spacing w:val="-10"/>
                <w:sz w:val="24"/>
              </w:rPr>
              <w:t>1</w:t>
            </w:r>
          </w:p>
        </w:tc>
      </w:tr>
      <w:tr w:rsidR="000857F9">
        <w:trPr>
          <w:trHeight w:val="400"/>
        </w:trPr>
        <w:tc>
          <w:tcPr>
            <w:tcW w:w="703" w:type="dxa"/>
          </w:tcPr>
          <w:p w:rsidR="000857F9" w:rsidRDefault="00196ABF">
            <w:pPr>
              <w:pStyle w:val="TableParagraph"/>
              <w:spacing w:before="61"/>
              <w:ind w:right="170"/>
              <w:jc w:val="center"/>
              <w:rPr>
                <w:sz w:val="24"/>
              </w:rPr>
            </w:pPr>
            <w:r>
              <w:rPr>
                <w:spacing w:val="-5"/>
                <w:sz w:val="24"/>
              </w:rPr>
              <w:t>4.</w:t>
            </w:r>
          </w:p>
        </w:tc>
        <w:tc>
          <w:tcPr>
            <w:tcW w:w="2055" w:type="dxa"/>
          </w:tcPr>
          <w:p w:rsidR="000857F9" w:rsidRDefault="00196ABF">
            <w:pPr>
              <w:pStyle w:val="TableParagraph"/>
              <w:spacing w:before="61"/>
              <w:ind w:left="108"/>
              <w:jc w:val="left"/>
              <w:rPr>
                <w:sz w:val="24"/>
              </w:rPr>
            </w:pPr>
            <w:r>
              <w:rPr>
                <w:sz w:val="24"/>
              </w:rPr>
              <w:t>XI</w:t>
            </w:r>
            <w:r>
              <w:rPr>
                <w:spacing w:val="-8"/>
                <w:sz w:val="24"/>
              </w:rPr>
              <w:t xml:space="preserve"> </w:t>
            </w:r>
            <w:r>
              <w:rPr>
                <w:sz w:val="24"/>
              </w:rPr>
              <w:t>KBBSH</w:t>
            </w:r>
            <w:r>
              <w:rPr>
                <w:spacing w:val="-6"/>
                <w:sz w:val="24"/>
              </w:rPr>
              <w:t xml:space="preserve"> </w:t>
            </w:r>
            <w:r>
              <w:rPr>
                <w:sz w:val="24"/>
              </w:rPr>
              <w:t>11-</w:t>
            </w:r>
            <w:r>
              <w:rPr>
                <w:spacing w:val="-10"/>
                <w:sz w:val="24"/>
              </w:rPr>
              <w:t>2</w:t>
            </w:r>
          </w:p>
        </w:tc>
        <w:tc>
          <w:tcPr>
            <w:tcW w:w="1632" w:type="dxa"/>
          </w:tcPr>
          <w:p w:rsidR="000857F9" w:rsidRDefault="00196ABF">
            <w:pPr>
              <w:pStyle w:val="TableParagraph"/>
              <w:spacing w:before="61"/>
              <w:ind w:left="10"/>
              <w:jc w:val="center"/>
              <w:rPr>
                <w:sz w:val="24"/>
              </w:rPr>
            </w:pPr>
            <w:r>
              <w:rPr>
                <w:spacing w:val="-5"/>
                <w:sz w:val="24"/>
              </w:rPr>
              <w:t>35</w:t>
            </w:r>
          </w:p>
        </w:tc>
        <w:tc>
          <w:tcPr>
            <w:tcW w:w="849" w:type="dxa"/>
          </w:tcPr>
          <w:p w:rsidR="000857F9" w:rsidRDefault="00196ABF">
            <w:pPr>
              <w:pStyle w:val="TableParagraph"/>
              <w:spacing w:before="61"/>
              <w:ind w:left="14" w:right="3"/>
              <w:jc w:val="center"/>
              <w:rPr>
                <w:sz w:val="24"/>
              </w:rPr>
            </w:pPr>
            <w:r>
              <w:rPr>
                <w:spacing w:val="-5"/>
                <w:sz w:val="24"/>
              </w:rPr>
              <w:t>16</w:t>
            </w:r>
          </w:p>
        </w:tc>
        <w:tc>
          <w:tcPr>
            <w:tcW w:w="851" w:type="dxa"/>
          </w:tcPr>
          <w:p w:rsidR="000857F9" w:rsidRDefault="00196ABF">
            <w:pPr>
              <w:pStyle w:val="TableParagraph"/>
              <w:spacing w:before="61"/>
              <w:ind w:left="10"/>
              <w:jc w:val="center"/>
              <w:rPr>
                <w:sz w:val="24"/>
              </w:rPr>
            </w:pPr>
            <w:r>
              <w:rPr>
                <w:spacing w:val="-5"/>
                <w:sz w:val="24"/>
              </w:rPr>
              <w:t>19</w:t>
            </w:r>
          </w:p>
        </w:tc>
        <w:tc>
          <w:tcPr>
            <w:tcW w:w="849" w:type="dxa"/>
          </w:tcPr>
          <w:p w:rsidR="000857F9" w:rsidRDefault="00196ABF">
            <w:pPr>
              <w:pStyle w:val="TableParagraph"/>
              <w:spacing w:before="61"/>
              <w:ind w:left="14"/>
              <w:jc w:val="center"/>
              <w:rPr>
                <w:sz w:val="24"/>
              </w:rPr>
            </w:pPr>
            <w:r>
              <w:rPr>
                <w:spacing w:val="-10"/>
                <w:sz w:val="24"/>
              </w:rPr>
              <w:t>6</w:t>
            </w:r>
          </w:p>
        </w:tc>
        <w:tc>
          <w:tcPr>
            <w:tcW w:w="852" w:type="dxa"/>
          </w:tcPr>
          <w:p w:rsidR="000857F9" w:rsidRDefault="00196ABF">
            <w:pPr>
              <w:pStyle w:val="TableParagraph"/>
              <w:spacing w:before="61"/>
              <w:ind w:left="14"/>
              <w:jc w:val="center"/>
              <w:rPr>
                <w:sz w:val="24"/>
              </w:rPr>
            </w:pPr>
            <w:r>
              <w:rPr>
                <w:spacing w:val="-10"/>
                <w:sz w:val="24"/>
              </w:rPr>
              <w:t>6</w:t>
            </w:r>
          </w:p>
        </w:tc>
      </w:tr>
      <w:tr w:rsidR="000857F9">
        <w:trPr>
          <w:trHeight w:val="424"/>
        </w:trPr>
        <w:tc>
          <w:tcPr>
            <w:tcW w:w="2758" w:type="dxa"/>
            <w:gridSpan w:val="2"/>
            <w:shd w:val="clear" w:color="auto" w:fill="DBDBDB"/>
          </w:tcPr>
          <w:p w:rsidR="000857F9" w:rsidRDefault="00196ABF">
            <w:pPr>
              <w:pStyle w:val="TableParagraph"/>
              <w:spacing w:before="73"/>
              <w:ind w:left="890"/>
              <w:jc w:val="left"/>
              <w:rPr>
                <w:sz w:val="24"/>
              </w:rPr>
            </w:pPr>
            <w:r>
              <w:rPr>
                <w:spacing w:val="-2"/>
                <w:sz w:val="24"/>
              </w:rPr>
              <w:t>JUMLAH</w:t>
            </w:r>
          </w:p>
        </w:tc>
        <w:tc>
          <w:tcPr>
            <w:tcW w:w="1632" w:type="dxa"/>
            <w:shd w:val="clear" w:color="auto" w:fill="FFFF00"/>
          </w:tcPr>
          <w:p w:rsidR="000857F9" w:rsidRDefault="00196ABF">
            <w:pPr>
              <w:pStyle w:val="TableParagraph"/>
              <w:spacing w:before="73"/>
              <w:ind w:left="10"/>
              <w:jc w:val="center"/>
              <w:rPr>
                <w:sz w:val="24"/>
              </w:rPr>
            </w:pPr>
            <w:r>
              <w:rPr>
                <w:spacing w:val="-5"/>
                <w:sz w:val="24"/>
              </w:rPr>
              <w:t>137</w:t>
            </w:r>
          </w:p>
        </w:tc>
        <w:tc>
          <w:tcPr>
            <w:tcW w:w="849" w:type="dxa"/>
            <w:shd w:val="clear" w:color="auto" w:fill="DBDBDB"/>
          </w:tcPr>
          <w:p w:rsidR="000857F9" w:rsidRDefault="00196ABF">
            <w:pPr>
              <w:pStyle w:val="TableParagraph"/>
              <w:spacing w:before="73"/>
              <w:ind w:left="14" w:right="3"/>
              <w:jc w:val="center"/>
              <w:rPr>
                <w:sz w:val="24"/>
              </w:rPr>
            </w:pPr>
            <w:r>
              <w:rPr>
                <w:spacing w:val="-5"/>
                <w:sz w:val="24"/>
              </w:rPr>
              <w:t>67</w:t>
            </w:r>
          </w:p>
        </w:tc>
        <w:tc>
          <w:tcPr>
            <w:tcW w:w="851" w:type="dxa"/>
            <w:shd w:val="clear" w:color="auto" w:fill="DBDBDB"/>
          </w:tcPr>
          <w:p w:rsidR="000857F9" w:rsidRDefault="00196ABF">
            <w:pPr>
              <w:pStyle w:val="TableParagraph"/>
              <w:spacing w:before="73"/>
              <w:ind w:left="10"/>
              <w:jc w:val="center"/>
              <w:rPr>
                <w:sz w:val="24"/>
              </w:rPr>
            </w:pPr>
            <w:r>
              <w:rPr>
                <w:spacing w:val="-5"/>
                <w:sz w:val="24"/>
              </w:rPr>
              <w:t>70</w:t>
            </w:r>
          </w:p>
        </w:tc>
        <w:tc>
          <w:tcPr>
            <w:tcW w:w="849" w:type="dxa"/>
            <w:shd w:val="clear" w:color="auto" w:fill="DBDBDB"/>
          </w:tcPr>
          <w:p w:rsidR="000857F9" w:rsidRDefault="00196ABF">
            <w:pPr>
              <w:pStyle w:val="TableParagraph"/>
              <w:spacing w:before="73"/>
              <w:ind w:left="14"/>
              <w:jc w:val="center"/>
              <w:rPr>
                <w:sz w:val="24"/>
              </w:rPr>
            </w:pPr>
            <w:r>
              <w:rPr>
                <w:spacing w:val="-5"/>
                <w:sz w:val="24"/>
              </w:rPr>
              <w:t>15</w:t>
            </w:r>
          </w:p>
        </w:tc>
        <w:tc>
          <w:tcPr>
            <w:tcW w:w="852" w:type="dxa"/>
            <w:shd w:val="clear" w:color="auto" w:fill="DBDBDB"/>
          </w:tcPr>
          <w:p w:rsidR="000857F9" w:rsidRDefault="00196ABF">
            <w:pPr>
              <w:pStyle w:val="TableParagraph"/>
              <w:spacing w:before="73"/>
              <w:ind w:left="14"/>
              <w:jc w:val="center"/>
              <w:rPr>
                <w:sz w:val="24"/>
              </w:rPr>
            </w:pPr>
            <w:r>
              <w:rPr>
                <w:spacing w:val="-5"/>
                <w:sz w:val="24"/>
              </w:rPr>
              <w:t>17</w:t>
            </w:r>
          </w:p>
        </w:tc>
      </w:tr>
    </w:tbl>
    <w:p w:rsidR="000857F9" w:rsidRDefault="00196ABF">
      <w:pPr>
        <w:pStyle w:val="BodyText"/>
        <w:spacing w:before="257" w:line="480" w:lineRule="auto"/>
        <w:ind w:left="568" w:right="138" w:firstLine="720"/>
        <w:jc w:val="both"/>
      </w:pPr>
      <w:r>
        <w:t>Berdasarkan</w:t>
      </w:r>
      <w:r>
        <w:rPr>
          <w:spacing w:val="-5"/>
        </w:rPr>
        <w:t xml:space="preserve"> </w:t>
      </w:r>
      <w:r>
        <w:t>tabel</w:t>
      </w:r>
      <w:r>
        <w:rPr>
          <w:spacing w:val="-5"/>
        </w:rPr>
        <w:t xml:space="preserve"> </w:t>
      </w:r>
      <w:r>
        <w:t>diatas</w:t>
      </w:r>
      <w:r>
        <w:rPr>
          <w:spacing w:val="-6"/>
        </w:rPr>
        <w:t xml:space="preserve"> </w:t>
      </w:r>
      <w:r>
        <w:t>populasi</w:t>
      </w:r>
      <w:r>
        <w:rPr>
          <w:spacing w:val="-10"/>
        </w:rPr>
        <w:t xml:space="preserve"> </w:t>
      </w:r>
      <w:r>
        <w:t>dalam</w:t>
      </w:r>
      <w:r>
        <w:rPr>
          <w:spacing w:val="-5"/>
        </w:rPr>
        <w:t xml:space="preserve"> </w:t>
      </w:r>
      <w:r>
        <w:t>penelitian</w:t>
      </w:r>
      <w:r>
        <w:rPr>
          <w:spacing w:val="-5"/>
        </w:rPr>
        <w:t xml:space="preserve"> </w:t>
      </w:r>
      <w:r>
        <w:t>ini</w:t>
      </w:r>
      <w:r>
        <w:rPr>
          <w:spacing w:val="-5"/>
        </w:rPr>
        <w:t xml:space="preserve"> </w:t>
      </w:r>
      <w:r>
        <w:t>adalah</w:t>
      </w:r>
      <w:r>
        <w:rPr>
          <w:spacing w:val="-5"/>
        </w:rPr>
        <w:t xml:space="preserve"> </w:t>
      </w:r>
      <w:r>
        <w:t>seluruh</w:t>
      </w:r>
      <w:r>
        <w:rPr>
          <w:spacing w:val="-5"/>
        </w:rPr>
        <w:t xml:space="preserve"> </w:t>
      </w:r>
      <w:r>
        <w:t>siswa kelas XI di SMA Swasta Istiqlal Deli Tua yang siswanya berjumlah 137 siswa.</w:t>
      </w:r>
    </w:p>
    <w:p w:rsidR="000857F9" w:rsidRDefault="00196ABF">
      <w:pPr>
        <w:pStyle w:val="Heading3"/>
        <w:numPr>
          <w:ilvl w:val="2"/>
          <w:numId w:val="13"/>
        </w:numPr>
        <w:tabs>
          <w:tab w:val="left" w:pos="1168"/>
        </w:tabs>
        <w:spacing w:line="274" w:lineRule="exact"/>
        <w:ind w:left="1168" w:hanging="600"/>
        <w:jc w:val="both"/>
      </w:pPr>
      <w:bookmarkStart w:id="32" w:name="_TOC_250023"/>
      <w:bookmarkEnd w:id="32"/>
      <w:r>
        <w:rPr>
          <w:spacing w:val="-2"/>
        </w:rPr>
        <w:t>Sampel</w:t>
      </w:r>
    </w:p>
    <w:p w:rsidR="000857F9" w:rsidRDefault="00196ABF">
      <w:pPr>
        <w:pStyle w:val="BodyText"/>
        <w:spacing w:line="480" w:lineRule="auto"/>
        <w:ind w:left="568" w:right="138" w:firstLine="708"/>
        <w:jc w:val="both"/>
      </w:pPr>
      <w:r>
        <w:t>Menurut Sugiyono (2022), sampel adalah bagian dari jumlah dan karakteristik yang dimiliki oleh populasi tersebut. Jika populasi besar dan peneliti tidak dapat mempelajari semua aspeknya karena keterbatasan dana, tenaga, dan waktu, maka peneliti dapat mengg</w:t>
      </w:r>
      <w:r>
        <w:t>unakan sampel yang diambil dari populasi tersebut untuk mempelajari sebagian darinya.</w:t>
      </w:r>
    </w:p>
    <w:p w:rsidR="000857F9" w:rsidRDefault="00196ABF">
      <w:pPr>
        <w:pStyle w:val="BodyText"/>
        <w:spacing w:line="480" w:lineRule="auto"/>
        <w:ind w:left="568" w:right="138" w:firstLine="708"/>
        <w:jc w:val="both"/>
      </w:pPr>
      <w:r>
        <w:t>Pengambilan sampel dalam penelitian ini menggunakan Purposive Sampling</w:t>
      </w:r>
      <w:r>
        <w:rPr>
          <w:b/>
        </w:rPr>
        <w:t>,</w:t>
      </w:r>
      <w:r>
        <w:rPr>
          <w:b/>
          <w:spacing w:val="39"/>
        </w:rPr>
        <w:t xml:space="preserve"> </w:t>
      </w:r>
      <w:r>
        <w:t>yaitu</w:t>
      </w:r>
      <w:r>
        <w:rPr>
          <w:spacing w:val="39"/>
        </w:rPr>
        <w:t xml:space="preserve"> </w:t>
      </w:r>
      <w:r>
        <w:t>teknik</w:t>
      </w:r>
      <w:r>
        <w:rPr>
          <w:spacing w:val="38"/>
        </w:rPr>
        <w:t xml:space="preserve"> </w:t>
      </w:r>
      <w:r>
        <w:t>pengambilan</w:t>
      </w:r>
      <w:r>
        <w:rPr>
          <w:spacing w:val="41"/>
        </w:rPr>
        <w:t xml:space="preserve"> </w:t>
      </w:r>
      <w:r>
        <w:t>sampel</w:t>
      </w:r>
      <w:r>
        <w:rPr>
          <w:spacing w:val="41"/>
        </w:rPr>
        <w:t xml:space="preserve"> </w:t>
      </w:r>
      <w:r>
        <w:t>berdasarkan</w:t>
      </w:r>
      <w:r>
        <w:rPr>
          <w:spacing w:val="41"/>
        </w:rPr>
        <w:t xml:space="preserve"> </w:t>
      </w:r>
      <w:r>
        <w:t>tujuan</w:t>
      </w:r>
      <w:r>
        <w:rPr>
          <w:spacing w:val="40"/>
        </w:rPr>
        <w:t xml:space="preserve"> </w:t>
      </w:r>
      <w:r>
        <w:t>tertentu,</w:t>
      </w:r>
      <w:r>
        <w:rPr>
          <w:spacing w:val="44"/>
        </w:rPr>
        <w:t xml:space="preserve"> </w:t>
      </w:r>
      <w:r>
        <w:rPr>
          <w:spacing w:val="-2"/>
        </w:rPr>
        <w:t>bukan</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568"/>
      </w:pPr>
      <w:r>
        <w:t xml:space="preserve">berdasarkan strata atau secara acak. Sugiyono (2022) </w:t>
      </w:r>
      <w:r>
        <w:rPr>
          <w:i/>
        </w:rPr>
        <w:t xml:space="preserve">Purposive Sampling </w:t>
      </w:r>
      <w:r>
        <w:t>adalah teknik penentuan sampel dengan pertimbangan tertentu.</w:t>
      </w:r>
    </w:p>
    <w:p w:rsidR="000857F9" w:rsidRDefault="00196ABF">
      <w:pPr>
        <w:pStyle w:val="BodyText"/>
        <w:spacing w:line="480" w:lineRule="auto"/>
        <w:ind w:left="568" w:firstLine="708"/>
      </w:pPr>
      <w:r>
        <w:rPr>
          <w:noProof/>
          <w:lang w:val="en-US"/>
        </w:rPr>
        <w:drawing>
          <wp:anchor distT="0" distB="0" distL="0" distR="0" simplePos="0" relativeHeight="477809152"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7" cstate="print"/>
                    <a:stretch>
                      <a:fillRect/>
                    </a:stretch>
                  </pic:blipFill>
                  <pic:spPr>
                    <a:xfrm>
                      <a:off x="0" y="0"/>
                      <a:ext cx="5397499" cy="5321299"/>
                    </a:xfrm>
                    <a:prstGeom prst="rect">
                      <a:avLst/>
                    </a:prstGeom>
                  </pic:spPr>
                </pic:pic>
              </a:graphicData>
            </a:graphic>
          </wp:anchor>
        </w:drawing>
      </w:r>
      <w:r>
        <w:t>Berdasarkan</w:t>
      </w:r>
      <w:r>
        <w:rPr>
          <w:spacing w:val="80"/>
        </w:rPr>
        <w:t xml:space="preserve"> </w:t>
      </w:r>
      <w:r>
        <w:t>penjelasan</w:t>
      </w:r>
      <w:r>
        <w:rPr>
          <w:spacing w:val="80"/>
        </w:rPr>
        <w:t xml:space="preserve"> </w:t>
      </w:r>
      <w:r>
        <w:t>tersebut,</w:t>
      </w:r>
      <w:r>
        <w:rPr>
          <w:spacing w:val="80"/>
        </w:rPr>
        <w:t xml:space="preserve"> </w:t>
      </w:r>
      <w:r>
        <w:t>adapun</w:t>
      </w:r>
      <w:r>
        <w:rPr>
          <w:spacing w:val="80"/>
        </w:rPr>
        <w:t xml:space="preserve"> </w:t>
      </w:r>
      <w:r>
        <w:t>kriteria</w:t>
      </w:r>
      <w:r>
        <w:rPr>
          <w:spacing w:val="80"/>
        </w:rPr>
        <w:t xml:space="preserve"> </w:t>
      </w:r>
      <w:r>
        <w:t>yang</w:t>
      </w:r>
      <w:r>
        <w:rPr>
          <w:spacing w:val="80"/>
        </w:rPr>
        <w:t xml:space="preserve"> </w:t>
      </w:r>
      <w:r>
        <w:t>menjadi</w:t>
      </w:r>
      <w:r>
        <w:rPr>
          <w:spacing w:val="80"/>
        </w:rPr>
        <w:t xml:space="preserve"> </w:t>
      </w:r>
      <w:r>
        <w:t>dasar pengambilan sampel dalam penelitian ini adalah sebagai</w:t>
      </w:r>
      <w:r>
        <w:t xml:space="preserve"> berikut:</w:t>
      </w:r>
    </w:p>
    <w:p w:rsidR="000857F9" w:rsidRDefault="00196ABF">
      <w:pPr>
        <w:pStyle w:val="ListParagraph"/>
        <w:numPr>
          <w:ilvl w:val="3"/>
          <w:numId w:val="13"/>
        </w:numPr>
        <w:tabs>
          <w:tab w:val="left" w:pos="1636"/>
        </w:tabs>
        <w:rPr>
          <w:sz w:val="24"/>
        </w:rPr>
      </w:pPr>
      <w:r>
        <w:rPr>
          <w:sz w:val="24"/>
        </w:rPr>
        <w:t>Peserta</w:t>
      </w:r>
      <w:r>
        <w:rPr>
          <w:spacing w:val="-3"/>
          <w:sz w:val="24"/>
        </w:rPr>
        <w:t xml:space="preserve"> </w:t>
      </w:r>
      <w:r>
        <w:rPr>
          <w:sz w:val="24"/>
        </w:rPr>
        <w:t>didik</w:t>
      </w:r>
      <w:r>
        <w:rPr>
          <w:spacing w:val="-1"/>
          <w:sz w:val="24"/>
        </w:rPr>
        <w:t xml:space="preserve"> </w:t>
      </w:r>
      <w:r>
        <w:rPr>
          <w:sz w:val="24"/>
        </w:rPr>
        <w:t>kelas</w:t>
      </w:r>
      <w:r>
        <w:rPr>
          <w:spacing w:val="-2"/>
          <w:sz w:val="24"/>
        </w:rPr>
        <w:t xml:space="preserve"> </w:t>
      </w:r>
      <w:r>
        <w:rPr>
          <w:sz w:val="24"/>
        </w:rPr>
        <w:t>XI</w:t>
      </w:r>
      <w:r>
        <w:rPr>
          <w:spacing w:val="-5"/>
          <w:sz w:val="24"/>
        </w:rPr>
        <w:t xml:space="preserve"> </w:t>
      </w:r>
      <w:r>
        <w:rPr>
          <w:sz w:val="24"/>
        </w:rPr>
        <w:t>SMA</w:t>
      </w:r>
      <w:r>
        <w:rPr>
          <w:spacing w:val="-2"/>
          <w:sz w:val="24"/>
        </w:rPr>
        <w:t xml:space="preserve"> </w:t>
      </w:r>
      <w:r>
        <w:rPr>
          <w:sz w:val="24"/>
        </w:rPr>
        <w:t>Swasta Istiqlal</w:t>
      </w:r>
      <w:r>
        <w:rPr>
          <w:spacing w:val="-1"/>
          <w:sz w:val="24"/>
        </w:rPr>
        <w:t xml:space="preserve"> </w:t>
      </w:r>
      <w:r>
        <w:rPr>
          <w:sz w:val="24"/>
        </w:rPr>
        <w:t>Deli</w:t>
      </w:r>
      <w:r>
        <w:rPr>
          <w:spacing w:val="-1"/>
          <w:sz w:val="24"/>
        </w:rPr>
        <w:t xml:space="preserve"> </w:t>
      </w:r>
      <w:r>
        <w:rPr>
          <w:spacing w:val="-4"/>
          <w:sz w:val="24"/>
        </w:rPr>
        <w:t>Tua.</w:t>
      </w:r>
    </w:p>
    <w:p w:rsidR="000857F9" w:rsidRDefault="000857F9">
      <w:pPr>
        <w:pStyle w:val="BodyText"/>
        <w:spacing w:before="1"/>
      </w:pPr>
    </w:p>
    <w:p w:rsidR="000857F9" w:rsidRDefault="00196ABF">
      <w:pPr>
        <w:pStyle w:val="ListParagraph"/>
        <w:numPr>
          <w:ilvl w:val="3"/>
          <w:numId w:val="13"/>
        </w:numPr>
        <w:tabs>
          <w:tab w:val="left" w:pos="1636"/>
        </w:tabs>
        <w:rPr>
          <w:sz w:val="24"/>
        </w:rPr>
      </w:pPr>
      <w:r>
        <w:rPr>
          <w:sz w:val="24"/>
        </w:rPr>
        <w:t>Peserta</w:t>
      </w:r>
      <w:r>
        <w:rPr>
          <w:spacing w:val="-3"/>
          <w:sz w:val="24"/>
        </w:rPr>
        <w:t xml:space="preserve"> </w:t>
      </w:r>
      <w:r>
        <w:rPr>
          <w:sz w:val="24"/>
        </w:rPr>
        <w:t>didik</w:t>
      </w:r>
      <w:r>
        <w:rPr>
          <w:spacing w:val="-1"/>
          <w:sz w:val="24"/>
        </w:rPr>
        <w:t xml:space="preserve"> </w:t>
      </w:r>
      <w:r>
        <w:rPr>
          <w:sz w:val="24"/>
        </w:rPr>
        <w:t>yang</w:t>
      </w:r>
      <w:r>
        <w:rPr>
          <w:spacing w:val="-1"/>
          <w:sz w:val="24"/>
        </w:rPr>
        <w:t xml:space="preserve"> </w:t>
      </w:r>
      <w:r>
        <w:rPr>
          <w:sz w:val="24"/>
        </w:rPr>
        <w:t>tinggal</w:t>
      </w:r>
      <w:r>
        <w:rPr>
          <w:spacing w:val="-1"/>
          <w:sz w:val="24"/>
        </w:rPr>
        <w:t xml:space="preserve"> </w:t>
      </w:r>
      <w:r>
        <w:rPr>
          <w:sz w:val="24"/>
        </w:rPr>
        <w:t>serumah</w:t>
      </w:r>
      <w:r>
        <w:rPr>
          <w:spacing w:val="-1"/>
          <w:sz w:val="24"/>
        </w:rPr>
        <w:t xml:space="preserve"> </w:t>
      </w:r>
      <w:r>
        <w:rPr>
          <w:sz w:val="24"/>
        </w:rPr>
        <w:t>dengan</w:t>
      </w:r>
      <w:r>
        <w:rPr>
          <w:spacing w:val="-1"/>
          <w:sz w:val="24"/>
        </w:rPr>
        <w:t xml:space="preserve"> </w:t>
      </w:r>
      <w:r>
        <w:rPr>
          <w:sz w:val="24"/>
        </w:rPr>
        <w:t xml:space="preserve">orang </w:t>
      </w:r>
      <w:r>
        <w:rPr>
          <w:spacing w:val="-2"/>
          <w:sz w:val="24"/>
        </w:rPr>
        <w:t>tuanya.</w:t>
      </w:r>
    </w:p>
    <w:p w:rsidR="000857F9" w:rsidRDefault="000857F9">
      <w:pPr>
        <w:pStyle w:val="BodyText"/>
      </w:pPr>
    </w:p>
    <w:p w:rsidR="000857F9" w:rsidRDefault="00196ABF">
      <w:pPr>
        <w:pStyle w:val="ListParagraph"/>
        <w:numPr>
          <w:ilvl w:val="3"/>
          <w:numId w:val="13"/>
        </w:numPr>
        <w:tabs>
          <w:tab w:val="left" w:pos="1636"/>
        </w:tabs>
        <w:rPr>
          <w:sz w:val="24"/>
        </w:rPr>
      </w:pPr>
      <w:r>
        <w:rPr>
          <w:sz w:val="24"/>
        </w:rPr>
        <w:t>Peserta</w:t>
      </w:r>
      <w:r>
        <w:rPr>
          <w:spacing w:val="-4"/>
          <w:sz w:val="24"/>
        </w:rPr>
        <w:t xml:space="preserve"> </w:t>
      </w:r>
      <w:r>
        <w:rPr>
          <w:sz w:val="24"/>
        </w:rPr>
        <w:t>didik</w:t>
      </w:r>
      <w:r>
        <w:rPr>
          <w:spacing w:val="-1"/>
          <w:sz w:val="24"/>
        </w:rPr>
        <w:t xml:space="preserve"> </w:t>
      </w:r>
      <w:r>
        <w:rPr>
          <w:sz w:val="24"/>
        </w:rPr>
        <w:t>yang</w:t>
      </w:r>
      <w:r>
        <w:rPr>
          <w:spacing w:val="-1"/>
          <w:sz w:val="24"/>
        </w:rPr>
        <w:t xml:space="preserve"> </w:t>
      </w:r>
      <w:r>
        <w:rPr>
          <w:sz w:val="24"/>
        </w:rPr>
        <w:t>orang</w:t>
      </w:r>
      <w:r>
        <w:rPr>
          <w:spacing w:val="1"/>
          <w:sz w:val="24"/>
        </w:rPr>
        <w:t xml:space="preserve"> </w:t>
      </w:r>
      <w:r>
        <w:rPr>
          <w:sz w:val="24"/>
        </w:rPr>
        <w:t>tuanya</w:t>
      </w:r>
      <w:r>
        <w:rPr>
          <w:spacing w:val="-3"/>
          <w:sz w:val="24"/>
        </w:rPr>
        <w:t xml:space="preserve"> </w:t>
      </w:r>
      <w:r>
        <w:rPr>
          <w:sz w:val="24"/>
        </w:rPr>
        <w:t>menerapkan</w:t>
      </w:r>
      <w:r>
        <w:rPr>
          <w:spacing w:val="-1"/>
          <w:sz w:val="24"/>
        </w:rPr>
        <w:t xml:space="preserve"> </w:t>
      </w:r>
      <w:r>
        <w:rPr>
          <w:sz w:val="24"/>
        </w:rPr>
        <w:t>pola asuh</w:t>
      </w:r>
      <w:r>
        <w:rPr>
          <w:spacing w:val="-1"/>
          <w:sz w:val="24"/>
        </w:rPr>
        <w:t xml:space="preserve"> </w:t>
      </w:r>
      <w:r>
        <w:rPr>
          <w:spacing w:val="-2"/>
          <w:sz w:val="24"/>
        </w:rPr>
        <w:t>otoriter</w:t>
      </w:r>
    </w:p>
    <w:p w:rsidR="000857F9" w:rsidRDefault="000857F9">
      <w:pPr>
        <w:pStyle w:val="BodyText"/>
      </w:pPr>
    </w:p>
    <w:p w:rsidR="000857F9" w:rsidRDefault="00196ABF">
      <w:pPr>
        <w:pStyle w:val="BodyText"/>
        <w:spacing w:line="480" w:lineRule="auto"/>
        <w:ind w:left="568" w:right="138" w:firstLine="720"/>
        <w:jc w:val="both"/>
      </w:pPr>
      <w:r>
        <w:t>Untuk mengetahui dan menemukan sampel penelitian berdasarkan ciri-ciri atau kriteria yang telah ditentukan diatas, penulis melakukan observasi serta wawancara</w:t>
      </w:r>
      <w:r>
        <w:rPr>
          <w:spacing w:val="-6"/>
        </w:rPr>
        <w:t xml:space="preserve"> </w:t>
      </w:r>
      <w:r>
        <w:t>langsung</w:t>
      </w:r>
      <w:r>
        <w:rPr>
          <w:spacing w:val="-4"/>
        </w:rPr>
        <w:t xml:space="preserve"> </w:t>
      </w:r>
      <w:r>
        <w:t>kepada</w:t>
      </w:r>
      <w:r>
        <w:rPr>
          <w:spacing w:val="-6"/>
        </w:rPr>
        <w:t xml:space="preserve"> </w:t>
      </w:r>
      <w:r>
        <w:t>gruru</w:t>
      </w:r>
      <w:r>
        <w:rPr>
          <w:spacing w:val="-6"/>
        </w:rPr>
        <w:t xml:space="preserve"> </w:t>
      </w:r>
      <w:r>
        <w:t>BK</w:t>
      </w:r>
      <w:r>
        <w:rPr>
          <w:spacing w:val="-5"/>
        </w:rPr>
        <w:t xml:space="preserve"> </w:t>
      </w:r>
      <w:r>
        <w:t>dan</w:t>
      </w:r>
      <w:r>
        <w:rPr>
          <w:spacing w:val="-5"/>
        </w:rPr>
        <w:t xml:space="preserve"> </w:t>
      </w:r>
      <w:r>
        <w:t>memberikan</w:t>
      </w:r>
      <w:r>
        <w:rPr>
          <w:spacing w:val="-5"/>
        </w:rPr>
        <w:t xml:space="preserve"> </w:t>
      </w:r>
      <w:r>
        <w:t>pernyataan</w:t>
      </w:r>
      <w:r>
        <w:rPr>
          <w:spacing w:val="-5"/>
        </w:rPr>
        <w:t xml:space="preserve"> </w:t>
      </w:r>
      <w:r>
        <w:t>yang</w:t>
      </w:r>
      <w:r>
        <w:rPr>
          <w:spacing w:val="-5"/>
        </w:rPr>
        <w:t xml:space="preserve"> </w:t>
      </w:r>
      <w:r>
        <w:t xml:space="preserve">disajikan dalam bentuk angket sederhana. </w:t>
      </w:r>
      <w:r>
        <w:t>Dalam hal ini, penulis mengambil sampel dari penyebaran</w:t>
      </w:r>
      <w:r>
        <w:rPr>
          <w:spacing w:val="-11"/>
        </w:rPr>
        <w:t xml:space="preserve"> </w:t>
      </w:r>
      <w:r>
        <w:t>angket</w:t>
      </w:r>
      <w:r>
        <w:rPr>
          <w:spacing w:val="-10"/>
        </w:rPr>
        <w:t xml:space="preserve"> </w:t>
      </w:r>
      <w:r>
        <w:t>kepada</w:t>
      </w:r>
      <w:r>
        <w:rPr>
          <w:spacing w:val="-12"/>
        </w:rPr>
        <w:t xml:space="preserve"> </w:t>
      </w:r>
      <w:r>
        <w:t>siswa</w:t>
      </w:r>
      <w:r>
        <w:rPr>
          <w:spacing w:val="-12"/>
        </w:rPr>
        <w:t xml:space="preserve"> </w:t>
      </w:r>
      <w:r>
        <w:t>kelas</w:t>
      </w:r>
      <w:r>
        <w:rPr>
          <w:spacing w:val="-11"/>
        </w:rPr>
        <w:t xml:space="preserve"> </w:t>
      </w:r>
      <w:r>
        <w:t>XI</w:t>
      </w:r>
      <w:r>
        <w:rPr>
          <w:spacing w:val="-12"/>
        </w:rPr>
        <w:t xml:space="preserve"> </w:t>
      </w:r>
      <w:r>
        <w:t>di</w:t>
      </w:r>
      <w:r>
        <w:rPr>
          <w:spacing w:val="-10"/>
        </w:rPr>
        <w:t xml:space="preserve"> </w:t>
      </w:r>
      <w:r>
        <w:t>SMA</w:t>
      </w:r>
      <w:r>
        <w:rPr>
          <w:spacing w:val="-11"/>
        </w:rPr>
        <w:t xml:space="preserve"> </w:t>
      </w:r>
      <w:r>
        <w:t>Swasta</w:t>
      </w:r>
      <w:r>
        <w:rPr>
          <w:spacing w:val="-11"/>
        </w:rPr>
        <w:t xml:space="preserve"> </w:t>
      </w:r>
      <w:r>
        <w:t>Istiqlal</w:t>
      </w:r>
      <w:r>
        <w:rPr>
          <w:spacing w:val="-11"/>
        </w:rPr>
        <w:t xml:space="preserve"> </w:t>
      </w:r>
      <w:r>
        <w:t>Deli</w:t>
      </w:r>
      <w:r>
        <w:rPr>
          <w:spacing w:val="-10"/>
        </w:rPr>
        <w:t xml:space="preserve"> </w:t>
      </w:r>
      <w:r>
        <w:t>Tua.</w:t>
      </w:r>
      <w:r>
        <w:rPr>
          <w:spacing w:val="-8"/>
        </w:rPr>
        <w:t xml:space="preserve"> </w:t>
      </w:r>
      <w:r>
        <w:t>Angket tersebut berfokus pada pola asuh orang tua yang disebar ke 137 siswa. Dari 137 siswa, ditemukan 32 siswa yang orang tuanya menerapk</w:t>
      </w:r>
      <w:r>
        <w:t>an pola asuh otoriter. Berdasarkan penjelasan tersebut, maka sampel yang digunakan pada penelitian ini adalah 32 siswa.</w:t>
      </w:r>
    </w:p>
    <w:p w:rsidR="000857F9" w:rsidRDefault="00196ABF">
      <w:pPr>
        <w:pStyle w:val="Heading3"/>
        <w:numPr>
          <w:ilvl w:val="1"/>
          <w:numId w:val="13"/>
        </w:numPr>
        <w:tabs>
          <w:tab w:val="left" w:pos="1168"/>
        </w:tabs>
        <w:spacing w:before="1"/>
        <w:ind w:left="1168" w:hanging="600"/>
        <w:jc w:val="both"/>
      </w:pPr>
      <w:bookmarkStart w:id="33" w:name="_TOC_250022"/>
      <w:r>
        <w:t>Instrumen</w:t>
      </w:r>
      <w:r>
        <w:rPr>
          <w:spacing w:val="-3"/>
        </w:rPr>
        <w:t xml:space="preserve"> </w:t>
      </w:r>
      <w:bookmarkEnd w:id="33"/>
      <w:r>
        <w:rPr>
          <w:spacing w:val="-2"/>
        </w:rPr>
        <w:t>Penelitian</w:t>
      </w:r>
    </w:p>
    <w:p w:rsidR="000857F9" w:rsidRDefault="00196ABF">
      <w:pPr>
        <w:pStyle w:val="BodyText"/>
        <w:spacing w:before="136" w:line="480" w:lineRule="auto"/>
        <w:ind w:left="556" w:right="141" w:firstLine="720"/>
        <w:jc w:val="both"/>
      </w:pPr>
      <w:r>
        <w:t>Menurut Sugiyono (2022), teknik pengumpulan data merupakan langkah yang paling strategis dalam penelitian, karena tujuan utama dari penelitian adalah data. Tanpa mengetahui teknik pengumpulan data, maka peneliti tidak akan mendapatkan</w:t>
      </w:r>
      <w:r>
        <w:rPr>
          <w:spacing w:val="-9"/>
        </w:rPr>
        <w:t xml:space="preserve"> </w:t>
      </w:r>
      <w:r>
        <w:t>data</w:t>
      </w:r>
      <w:r>
        <w:rPr>
          <w:spacing w:val="-9"/>
        </w:rPr>
        <w:t xml:space="preserve"> </w:t>
      </w:r>
      <w:r>
        <w:t>yang</w:t>
      </w:r>
      <w:r>
        <w:rPr>
          <w:spacing w:val="-6"/>
        </w:rPr>
        <w:t xml:space="preserve"> </w:t>
      </w:r>
      <w:r>
        <w:t>memenuhi</w:t>
      </w:r>
      <w:r>
        <w:rPr>
          <w:spacing w:val="-8"/>
        </w:rPr>
        <w:t xml:space="preserve"> </w:t>
      </w:r>
      <w:r>
        <w:t>st</w:t>
      </w:r>
      <w:r>
        <w:t>andar</w:t>
      </w:r>
      <w:r>
        <w:rPr>
          <w:spacing w:val="-9"/>
        </w:rPr>
        <w:t xml:space="preserve"> </w:t>
      </w:r>
      <w:r>
        <w:t>data</w:t>
      </w:r>
      <w:r>
        <w:rPr>
          <w:spacing w:val="-9"/>
        </w:rPr>
        <w:t xml:space="preserve"> </w:t>
      </w:r>
      <w:r>
        <w:t>yang</w:t>
      </w:r>
      <w:r>
        <w:rPr>
          <w:spacing w:val="-8"/>
        </w:rPr>
        <w:t xml:space="preserve"> </w:t>
      </w:r>
      <w:r>
        <w:t>ditetapkan.</w:t>
      </w:r>
      <w:r>
        <w:rPr>
          <w:spacing w:val="-6"/>
        </w:rPr>
        <w:t xml:space="preserve"> </w:t>
      </w:r>
      <w:r>
        <w:t>Ada</w:t>
      </w:r>
      <w:r>
        <w:rPr>
          <w:spacing w:val="-9"/>
        </w:rPr>
        <w:t xml:space="preserve"> </w:t>
      </w:r>
      <w:r>
        <w:t>beberapa</w:t>
      </w:r>
      <w:r>
        <w:rPr>
          <w:spacing w:val="-7"/>
        </w:rPr>
        <w:t xml:space="preserve"> </w:t>
      </w:r>
      <w:r>
        <w:t>alat pengumpulan data (terutama data primer) yang dapat digunakan peneliti untuk tujuan tersebut. Instrumen yang digunakan dalam penelitian ini ialah berupa kuesioner</w:t>
      </w:r>
      <w:r>
        <w:rPr>
          <w:spacing w:val="38"/>
        </w:rPr>
        <w:t xml:space="preserve">  </w:t>
      </w:r>
      <w:r>
        <w:t>(angket).</w:t>
      </w:r>
      <w:r>
        <w:rPr>
          <w:spacing w:val="39"/>
        </w:rPr>
        <w:t xml:space="preserve">  </w:t>
      </w:r>
      <w:r>
        <w:t>Menurut</w:t>
      </w:r>
      <w:r>
        <w:rPr>
          <w:spacing w:val="39"/>
        </w:rPr>
        <w:t xml:space="preserve">  </w:t>
      </w:r>
      <w:r>
        <w:t>Sugiyono</w:t>
      </w:r>
      <w:r>
        <w:rPr>
          <w:spacing w:val="39"/>
        </w:rPr>
        <w:t xml:space="preserve">  </w:t>
      </w:r>
      <w:r>
        <w:t>(2022)</w:t>
      </w:r>
      <w:r>
        <w:rPr>
          <w:spacing w:val="39"/>
        </w:rPr>
        <w:t xml:space="preserve">  </w:t>
      </w:r>
      <w:r>
        <w:t>Angket</w:t>
      </w:r>
      <w:r>
        <w:rPr>
          <w:spacing w:val="39"/>
        </w:rPr>
        <w:t xml:space="preserve">  </w:t>
      </w:r>
      <w:r>
        <w:t>m</w:t>
      </w:r>
      <w:r>
        <w:t>erupakan</w:t>
      </w:r>
      <w:r>
        <w:rPr>
          <w:spacing w:val="40"/>
        </w:rPr>
        <w:t xml:space="preserve">  </w:t>
      </w:r>
      <w:r>
        <w:rPr>
          <w:spacing w:val="-2"/>
        </w:rPr>
        <w:t>teknik</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556" w:right="140"/>
        <w:jc w:val="both"/>
      </w:pPr>
      <w:r>
        <w:rPr>
          <w:noProof/>
          <w:lang w:val="en-US"/>
        </w:rPr>
        <w:drawing>
          <wp:anchor distT="0" distB="0" distL="0" distR="0" simplePos="0" relativeHeight="47780966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7" cstate="print"/>
                    <a:stretch>
                      <a:fillRect/>
                    </a:stretch>
                  </pic:blipFill>
                  <pic:spPr>
                    <a:xfrm>
                      <a:off x="0" y="0"/>
                      <a:ext cx="5397499" cy="5321299"/>
                    </a:xfrm>
                    <a:prstGeom prst="rect">
                      <a:avLst/>
                    </a:prstGeom>
                  </pic:spPr>
                </pic:pic>
              </a:graphicData>
            </a:graphic>
          </wp:anchor>
        </w:drawing>
      </w:r>
      <w:r>
        <w:t>pengumpulan data yang dilakukan dengan cara memberi seperangkat pertanyaan atau pernyataan tertulis kepada responden untuk dijawabnya. Penggunaan kuesioner sebagai metode pengumpulan data terbukti sangat efektif, karena responden hanya perlu memilih dari j</w:t>
      </w:r>
      <w:r>
        <w:t>awaban yang telah disediakan oleh peneliti. Dengan demikian, dapat disimpulkan bahwa kuesioner (angket) adalah metode pengumpulan data yang melibatkan serangkaian pertanyaan untuk mengukur variabel</w:t>
      </w:r>
      <w:r>
        <w:rPr>
          <w:spacing w:val="-15"/>
        </w:rPr>
        <w:t xml:space="preserve"> </w:t>
      </w:r>
      <w:r>
        <w:t>penelitian,</w:t>
      </w:r>
      <w:r>
        <w:rPr>
          <w:spacing w:val="-15"/>
        </w:rPr>
        <w:t xml:space="preserve"> </w:t>
      </w:r>
      <w:r>
        <w:t>yang</w:t>
      </w:r>
      <w:r>
        <w:rPr>
          <w:spacing w:val="-15"/>
        </w:rPr>
        <w:t xml:space="preserve"> </w:t>
      </w:r>
      <w:r>
        <w:t>diberikan</w:t>
      </w:r>
      <w:r>
        <w:rPr>
          <w:spacing w:val="-15"/>
        </w:rPr>
        <w:t xml:space="preserve"> </w:t>
      </w:r>
      <w:r>
        <w:t>kepada</w:t>
      </w:r>
      <w:r>
        <w:rPr>
          <w:spacing w:val="-15"/>
        </w:rPr>
        <w:t xml:space="preserve"> </w:t>
      </w:r>
      <w:r>
        <w:t>responden</w:t>
      </w:r>
      <w:r>
        <w:rPr>
          <w:spacing w:val="-15"/>
        </w:rPr>
        <w:t xml:space="preserve"> </w:t>
      </w:r>
      <w:r>
        <w:t>dalam</w:t>
      </w:r>
      <w:r>
        <w:rPr>
          <w:spacing w:val="-15"/>
        </w:rPr>
        <w:t xml:space="preserve"> </w:t>
      </w:r>
      <w:r>
        <w:t>bentuk</w:t>
      </w:r>
      <w:r>
        <w:rPr>
          <w:spacing w:val="-15"/>
        </w:rPr>
        <w:t xml:space="preserve"> </w:t>
      </w:r>
      <w:r>
        <w:t>p</w:t>
      </w:r>
      <w:r>
        <w:t>ertanyaan</w:t>
      </w:r>
      <w:r>
        <w:rPr>
          <w:spacing w:val="-15"/>
        </w:rPr>
        <w:t xml:space="preserve"> </w:t>
      </w:r>
      <w:r>
        <w:t>atau pernyataan tertulis untuk dijawab. Metode ini sangat efisien karena responden hanya perlu memilih jawaban yang telah ditentukan oleh peneliti.</w:t>
      </w:r>
    </w:p>
    <w:p w:rsidR="000857F9" w:rsidRDefault="00196ABF">
      <w:pPr>
        <w:pStyle w:val="BodyText"/>
        <w:spacing w:before="1" w:line="480" w:lineRule="auto"/>
        <w:ind w:left="568" w:right="136" w:firstLine="708"/>
        <w:jc w:val="both"/>
      </w:pPr>
      <w:r>
        <w:t>Pengumpulan</w:t>
      </w:r>
      <w:r>
        <w:rPr>
          <w:spacing w:val="-11"/>
        </w:rPr>
        <w:t xml:space="preserve"> </w:t>
      </w:r>
      <w:r>
        <w:t>data</w:t>
      </w:r>
      <w:r>
        <w:rPr>
          <w:spacing w:val="-11"/>
        </w:rPr>
        <w:t xml:space="preserve"> </w:t>
      </w:r>
      <w:r>
        <w:t>dilakukan</w:t>
      </w:r>
      <w:r>
        <w:rPr>
          <w:spacing w:val="-11"/>
        </w:rPr>
        <w:t xml:space="preserve"> </w:t>
      </w:r>
      <w:r>
        <w:t>dengan</w:t>
      </w:r>
      <w:r>
        <w:rPr>
          <w:spacing w:val="-11"/>
        </w:rPr>
        <w:t xml:space="preserve"> </w:t>
      </w:r>
      <w:r>
        <w:t>menggunakan</w:t>
      </w:r>
      <w:r>
        <w:rPr>
          <w:spacing w:val="-11"/>
        </w:rPr>
        <w:t xml:space="preserve"> </w:t>
      </w:r>
      <w:r>
        <w:t>angket</w:t>
      </w:r>
      <w:r>
        <w:rPr>
          <w:spacing w:val="-10"/>
        </w:rPr>
        <w:t xml:space="preserve"> </w:t>
      </w:r>
      <w:r>
        <w:t>yang</w:t>
      </w:r>
      <w:r>
        <w:rPr>
          <w:spacing w:val="-9"/>
        </w:rPr>
        <w:t xml:space="preserve"> </w:t>
      </w:r>
      <w:r>
        <w:t>disebarkan kepada</w:t>
      </w:r>
      <w:r>
        <w:rPr>
          <w:spacing w:val="-8"/>
        </w:rPr>
        <w:t xml:space="preserve"> </w:t>
      </w:r>
      <w:r>
        <w:t>siswa.</w:t>
      </w:r>
      <w:r>
        <w:rPr>
          <w:spacing w:val="-7"/>
        </w:rPr>
        <w:t xml:space="preserve"> </w:t>
      </w:r>
      <w:r>
        <w:t>Adapun</w:t>
      </w:r>
      <w:r>
        <w:rPr>
          <w:spacing w:val="-7"/>
        </w:rPr>
        <w:t xml:space="preserve"> </w:t>
      </w:r>
      <w:r>
        <w:t>angket</w:t>
      </w:r>
      <w:r>
        <w:rPr>
          <w:spacing w:val="-6"/>
        </w:rPr>
        <w:t xml:space="preserve"> </w:t>
      </w:r>
      <w:r>
        <w:t>dalam</w:t>
      </w:r>
      <w:r>
        <w:rPr>
          <w:spacing w:val="-7"/>
        </w:rPr>
        <w:t xml:space="preserve"> </w:t>
      </w:r>
      <w:r>
        <w:t>penelitian</w:t>
      </w:r>
      <w:r>
        <w:rPr>
          <w:spacing w:val="-7"/>
        </w:rPr>
        <w:t xml:space="preserve"> </w:t>
      </w:r>
      <w:r>
        <w:t>ini</w:t>
      </w:r>
      <w:r>
        <w:rPr>
          <w:spacing w:val="-9"/>
        </w:rPr>
        <w:t xml:space="preserve"> </w:t>
      </w:r>
      <w:r>
        <w:t>adalah</w:t>
      </w:r>
      <w:r>
        <w:rPr>
          <w:spacing w:val="-7"/>
        </w:rPr>
        <w:t xml:space="preserve"> </w:t>
      </w:r>
      <w:r>
        <w:t>mengunakan</w:t>
      </w:r>
      <w:r>
        <w:rPr>
          <w:spacing w:val="-5"/>
        </w:rPr>
        <w:t xml:space="preserve"> </w:t>
      </w:r>
      <w:r>
        <w:t>skala</w:t>
      </w:r>
      <w:r>
        <w:rPr>
          <w:spacing w:val="-7"/>
        </w:rPr>
        <w:t xml:space="preserve"> </w:t>
      </w:r>
      <w:r>
        <w:t>likert. Terdapat empat jenis pilihan skor yang diberikan pada soal jawaban positif yaitu Sangat</w:t>
      </w:r>
      <w:r>
        <w:rPr>
          <w:spacing w:val="-10"/>
        </w:rPr>
        <w:t xml:space="preserve"> </w:t>
      </w:r>
      <w:r>
        <w:t>Sesuai</w:t>
      </w:r>
      <w:r>
        <w:rPr>
          <w:spacing w:val="-11"/>
        </w:rPr>
        <w:t xml:space="preserve"> </w:t>
      </w:r>
      <w:r>
        <w:t>(SS)</w:t>
      </w:r>
      <w:r>
        <w:rPr>
          <w:spacing w:val="-11"/>
        </w:rPr>
        <w:t xml:space="preserve"> </w:t>
      </w:r>
      <w:r>
        <w:t>diberi</w:t>
      </w:r>
      <w:r>
        <w:rPr>
          <w:spacing w:val="-13"/>
        </w:rPr>
        <w:t xml:space="preserve"> </w:t>
      </w:r>
      <w:r>
        <w:t>skor</w:t>
      </w:r>
      <w:r>
        <w:rPr>
          <w:spacing w:val="-11"/>
        </w:rPr>
        <w:t xml:space="preserve"> </w:t>
      </w:r>
      <w:r>
        <w:t>empat,</w:t>
      </w:r>
      <w:r>
        <w:rPr>
          <w:spacing w:val="-11"/>
        </w:rPr>
        <w:t xml:space="preserve"> </w:t>
      </w:r>
      <w:r>
        <w:t>Sesuai</w:t>
      </w:r>
      <w:r>
        <w:rPr>
          <w:spacing w:val="-10"/>
        </w:rPr>
        <w:t xml:space="preserve"> </w:t>
      </w:r>
      <w:r>
        <w:t>(S)</w:t>
      </w:r>
      <w:r>
        <w:rPr>
          <w:spacing w:val="-11"/>
        </w:rPr>
        <w:t xml:space="preserve"> </w:t>
      </w:r>
      <w:r>
        <w:t>diberi</w:t>
      </w:r>
      <w:r>
        <w:rPr>
          <w:spacing w:val="-11"/>
        </w:rPr>
        <w:t xml:space="preserve"> </w:t>
      </w:r>
      <w:r>
        <w:t>skor</w:t>
      </w:r>
      <w:r>
        <w:rPr>
          <w:spacing w:val="-11"/>
        </w:rPr>
        <w:t xml:space="preserve"> </w:t>
      </w:r>
      <w:r>
        <w:t>tiga,</w:t>
      </w:r>
      <w:r>
        <w:rPr>
          <w:spacing w:val="-10"/>
        </w:rPr>
        <w:t xml:space="preserve"> </w:t>
      </w:r>
      <w:r>
        <w:t>Tidak</w:t>
      </w:r>
      <w:r>
        <w:rPr>
          <w:spacing w:val="-11"/>
        </w:rPr>
        <w:t xml:space="preserve"> </w:t>
      </w:r>
      <w:r>
        <w:t>Sesuai</w:t>
      </w:r>
      <w:r>
        <w:rPr>
          <w:spacing w:val="-10"/>
        </w:rPr>
        <w:t xml:space="preserve"> </w:t>
      </w:r>
      <w:r>
        <w:t>(TS) diberi</w:t>
      </w:r>
      <w:r>
        <w:rPr>
          <w:spacing w:val="-1"/>
        </w:rPr>
        <w:t xml:space="preserve"> </w:t>
      </w:r>
      <w:r>
        <w:t>skor</w:t>
      </w:r>
      <w:r>
        <w:rPr>
          <w:spacing w:val="-2"/>
        </w:rPr>
        <w:t xml:space="preserve"> </w:t>
      </w:r>
      <w:r>
        <w:t>dua,</w:t>
      </w:r>
      <w:r>
        <w:rPr>
          <w:spacing w:val="-1"/>
        </w:rPr>
        <w:t xml:space="preserve"> </w:t>
      </w:r>
      <w:r>
        <w:t>dan</w:t>
      </w:r>
      <w:r>
        <w:rPr>
          <w:spacing w:val="-1"/>
        </w:rPr>
        <w:t xml:space="preserve"> </w:t>
      </w:r>
      <w:r>
        <w:t>Sangat</w:t>
      </w:r>
      <w:r>
        <w:rPr>
          <w:spacing w:val="-1"/>
        </w:rPr>
        <w:t xml:space="preserve"> </w:t>
      </w:r>
      <w:r>
        <w:t>Tidak</w:t>
      </w:r>
      <w:r>
        <w:rPr>
          <w:spacing w:val="-1"/>
        </w:rPr>
        <w:t xml:space="preserve"> </w:t>
      </w:r>
      <w:r>
        <w:t>Ses</w:t>
      </w:r>
      <w:r>
        <w:t>uai</w:t>
      </w:r>
      <w:r>
        <w:rPr>
          <w:spacing w:val="-1"/>
        </w:rPr>
        <w:t xml:space="preserve"> </w:t>
      </w:r>
      <w:r>
        <w:t>(STS)</w:t>
      </w:r>
      <w:r>
        <w:rPr>
          <w:spacing w:val="-2"/>
        </w:rPr>
        <w:t xml:space="preserve"> </w:t>
      </w:r>
      <w:r>
        <w:t>diberi</w:t>
      </w:r>
      <w:r>
        <w:rPr>
          <w:spacing w:val="-2"/>
        </w:rPr>
        <w:t xml:space="preserve"> </w:t>
      </w:r>
      <w:r>
        <w:t>skor satu.</w:t>
      </w:r>
      <w:r>
        <w:rPr>
          <w:spacing w:val="-1"/>
        </w:rPr>
        <w:t xml:space="preserve"> </w:t>
      </w:r>
      <w:r>
        <w:t>Pada</w:t>
      </w:r>
      <w:r>
        <w:rPr>
          <w:spacing w:val="-2"/>
        </w:rPr>
        <w:t xml:space="preserve"> </w:t>
      </w:r>
      <w:r>
        <w:t>soal</w:t>
      </w:r>
      <w:r>
        <w:rPr>
          <w:spacing w:val="-3"/>
        </w:rPr>
        <w:t xml:space="preserve"> </w:t>
      </w:r>
      <w:r>
        <w:t>negatif, pilihan jawaban Sangat Sesuai (SS) diberi skor satu, Sesuai (S) diberi skor dua, Tidak</w:t>
      </w:r>
      <w:r>
        <w:rPr>
          <w:spacing w:val="-4"/>
        </w:rPr>
        <w:t xml:space="preserve"> </w:t>
      </w:r>
      <w:r>
        <w:t>Sesuai</w:t>
      </w:r>
      <w:r>
        <w:rPr>
          <w:spacing w:val="-3"/>
        </w:rPr>
        <w:t xml:space="preserve"> </w:t>
      </w:r>
      <w:r>
        <w:t>(TS)</w:t>
      </w:r>
      <w:r>
        <w:rPr>
          <w:spacing w:val="-3"/>
        </w:rPr>
        <w:t xml:space="preserve"> </w:t>
      </w:r>
      <w:r>
        <w:t>diberi</w:t>
      </w:r>
      <w:r>
        <w:rPr>
          <w:spacing w:val="-3"/>
        </w:rPr>
        <w:t xml:space="preserve"> </w:t>
      </w:r>
      <w:r>
        <w:t>skor</w:t>
      </w:r>
      <w:r>
        <w:rPr>
          <w:spacing w:val="-4"/>
        </w:rPr>
        <w:t xml:space="preserve"> </w:t>
      </w:r>
      <w:r>
        <w:t>tiga,</w:t>
      </w:r>
      <w:r>
        <w:rPr>
          <w:spacing w:val="-3"/>
        </w:rPr>
        <w:t xml:space="preserve"> </w:t>
      </w:r>
      <w:r>
        <w:t>dan</w:t>
      </w:r>
      <w:r>
        <w:rPr>
          <w:spacing w:val="-3"/>
        </w:rPr>
        <w:t xml:space="preserve"> </w:t>
      </w:r>
      <w:r>
        <w:t>Sangat</w:t>
      </w:r>
      <w:r>
        <w:rPr>
          <w:spacing w:val="-3"/>
        </w:rPr>
        <w:t xml:space="preserve"> </w:t>
      </w:r>
      <w:r>
        <w:t>Tidak</w:t>
      </w:r>
      <w:r>
        <w:rPr>
          <w:spacing w:val="-3"/>
        </w:rPr>
        <w:t xml:space="preserve"> </w:t>
      </w:r>
      <w:r>
        <w:t>Sesuai</w:t>
      </w:r>
      <w:r>
        <w:rPr>
          <w:spacing w:val="-3"/>
        </w:rPr>
        <w:t xml:space="preserve"> </w:t>
      </w:r>
      <w:r>
        <w:t>(STS)</w:t>
      </w:r>
      <w:r>
        <w:rPr>
          <w:spacing w:val="-3"/>
        </w:rPr>
        <w:t xml:space="preserve"> </w:t>
      </w:r>
      <w:r>
        <w:t>diberi</w:t>
      </w:r>
      <w:r>
        <w:rPr>
          <w:spacing w:val="-3"/>
        </w:rPr>
        <w:t xml:space="preserve"> </w:t>
      </w:r>
      <w:r>
        <w:t>skor</w:t>
      </w:r>
      <w:r>
        <w:rPr>
          <w:spacing w:val="-4"/>
        </w:rPr>
        <w:t xml:space="preserve"> </w:t>
      </w:r>
      <w:r>
        <w:t xml:space="preserve">skor </w:t>
      </w:r>
      <w:r>
        <w:rPr>
          <w:spacing w:val="-2"/>
        </w:rPr>
        <w:t>empat.</w:t>
      </w:r>
    </w:p>
    <w:p w:rsidR="000857F9" w:rsidRDefault="00196ABF">
      <w:pPr>
        <w:pStyle w:val="Heading3"/>
        <w:spacing w:before="1"/>
        <w:ind w:left="693" w:right="266"/>
        <w:jc w:val="center"/>
      </w:pPr>
      <w:r>
        <w:t>Tabel</w:t>
      </w:r>
      <w:r>
        <w:rPr>
          <w:spacing w:val="-5"/>
        </w:rPr>
        <w:t xml:space="preserve"> </w:t>
      </w:r>
      <w:r>
        <w:t>3.2</w:t>
      </w:r>
      <w:r>
        <w:rPr>
          <w:spacing w:val="-1"/>
        </w:rPr>
        <w:t xml:space="preserve"> </w:t>
      </w:r>
      <w:r>
        <w:t>KATAGORI</w:t>
      </w:r>
      <w:r>
        <w:rPr>
          <w:spacing w:val="-4"/>
        </w:rPr>
        <w:t xml:space="preserve"> </w:t>
      </w:r>
      <w:r>
        <w:t>JAWABAN</w:t>
      </w:r>
      <w:r>
        <w:rPr>
          <w:spacing w:val="-2"/>
        </w:rPr>
        <w:t xml:space="preserve"> </w:t>
      </w:r>
      <w:r>
        <w:t>DAN</w:t>
      </w:r>
      <w:r>
        <w:rPr>
          <w:spacing w:val="-3"/>
        </w:rPr>
        <w:t xml:space="preserve"> </w:t>
      </w:r>
      <w:r>
        <w:t>SKALA</w:t>
      </w:r>
      <w:r>
        <w:rPr>
          <w:spacing w:val="-2"/>
        </w:rPr>
        <w:t xml:space="preserve"> PENILAIAN</w:t>
      </w:r>
    </w:p>
    <w:p w:rsidR="000857F9" w:rsidRDefault="000857F9">
      <w:pPr>
        <w:pStyle w:val="BodyText"/>
        <w:rPr>
          <w:b/>
          <w:sz w:val="20"/>
        </w:rPr>
      </w:pPr>
    </w:p>
    <w:p w:rsidR="000857F9" w:rsidRDefault="000857F9">
      <w:pPr>
        <w:pStyle w:val="BodyText"/>
        <w:spacing w:before="93"/>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2610"/>
        <w:gridCol w:w="697"/>
        <w:gridCol w:w="2519"/>
        <w:gridCol w:w="698"/>
      </w:tblGrid>
      <w:tr w:rsidR="000857F9">
        <w:trPr>
          <w:trHeight w:val="496"/>
        </w:trPr>
        <w:tc>
          <w:tcPr>
            <w:tcW w:w="562" w:type="dxa"/>
            <w:vMerge w:val="restart"/>
          </w:tcPr>
          <w:p w:rsidR="000857F9" w:rsidRDefault="000857F9">
            <w:pPr>
              <w:pStyle w:val="TableParagraph"/>
              <w:spacing w:before="46"/>
              <w:jc w:val="left"/>
              <w:rPr>
                <w:b/>
                <w:sz w:val="24"/>
              </w:rPr>
            </w:pPr>
          </w:p>
          <w:p w:rsidR="000857F9" w:rsidRDefault="00196ABF">
            <w:pPr>
              <w:pStyle w:val="TableParagraph"/>
              <w:spacing w:before="1"/>
              <w:ind w:left="134"/>
              <w:jc w:val="left"/>
              <w:rPr>
                <w:sz w:val="24"/>
              </w:rPr>
            </w:pPr>
            <w:r>
              <w:rPr>
                <w:spacing w:val="-5"/>
                <w:sz w:val="24"/>
              </w:rPr>
              <w:t>No</w:t>
            </w:r>
          </w:p>
        </w:tc>
        <w:tc>
          <w:tcPr>
            <w:tcW w:w="3307" w:type="dxa"/>
            <w:gridSpan w:val="2"/>
          </w:tcPr>
          <w:p w:rsidR="000857F9" w:rsidRDefault="00196ABF">
            <w:pPr>
              <w:pStyle w:val="TableParagraph"/>
              <w:spacing w:before="109"/>
              <w:ind w:left="1062"/>
              <w:jc w:val="left"/>
              <w:rPr>
                <w:sz w:val="24"/>
              </w:rPr>
            </w:pPr>
            <w:r>
              <w:rPr>
                <w:spacing w:val="-2"/>
                <w:sz w:val="24"/>
              </w:rPr>
              <w:t>(Favourable)</w:t>
            </w:r>
          </w:p>
        </w:tc>
        <w:tc>
          <w:tcPr>
            <w:tcW w:w="3217" w:type="dxa"/>
            <w:gridSpan w:val="2"/>
          </w:tcPr>
          <w:p w:rsidR="000857F9" w:rsidRDefault="00196ABF">
            <w:pPr>
              <w:pStyle w:val="TableParagraph"/>
              <w:spacing w:before="109"/>
              <w:ind w:left="895"/>
              <w:jc w:val="left"/>
              <w:rPr>
                <w:sz w:val="24"/>
              </w:rPr>
            </w:pPr>
            <w:r>
              <w:rPr>
                <w:spacing w:val="-2"/>
                <w:sz w:val="24"/>
              </w:rPr>
              <w:t>(Unfavourable)</w:t>
            </w:r>
          </w:p>
        </w:tc>
      </w:tr>
      <w:tr w:rsidR="000857F9">
        <w:trPr>
          <w:trHeight w:val="419"/>
        </w:trPr>
        <w:tc>
          <w:tcPr>
            <w:tcW w:w="562" w:type="dxa"/>
            <w:vMerge/>
            <w:tcBorders>
              <w:top w:val="nil"/>
            </w:tcBorders>
          </w:tcPr>
          <w:p w:rsidR="000857F9" w:rsidRDefault="000857F9">
            <w:pPr>
              <w:rPr>
                <w:sz w:val="2"/>
                <w:szCs w:val="2"/>
              </w:rPr>
            </w:pPr>
          </w:p>
        </w:tc>
        <w:tc>
          <w:tcPr>
            <w:tcW w:w="2610" w:type="dxa"/>
          </w:tcPr>
          <w:p w:rsidR="000857F9" w:rsidRDefault="00196ABF">
            <w:pPr>
              <w:pStyle w:val="TableParagraph"/>
              <w:spacing w:before="71"/>
              <w:ind w:left="2"/>
              <w:jc w:val="center"/>
              <w:rPr>
                <w:sz w:val="24"/>
              </w:rPr>
            </w:pPr>
            <w:r>
              <w:rPr>
                <w:spacing w:val="-2"/>
                <w:sz w:val="24"/>
              </w:rPr>
              <w:t>Jawaban</w:t>
            </w:r>
          </w:p>
        </w:tc>
        <w:tc>
          <w:tcPr>
            <w:tcW w:w="697" w:type="dxa"/>
          </w:tcPr>
          <w:p w:rsidR="000857F9" w:rsidRDefault="00196ABF">
            <w:pPr>
              <w:pStyle w:val="TableParagraph"/>
              <w:spacing w:before="71"/>
              <w:ind w:left="6"/>
              <w:jc w:val="center"/>
              <w:rPr>
                <w:sz w:val="24"/>
              </w:rPr>
            </w:pPr>
            <w:r>
              <w:rPr>
                <w:spacing w:val="-2"/>
                <w:sz w:val="24"/>
              </w:rPr>
              <w:t>Nilai</w:t>
            </w:r>
          </w:p>
        </w:tc>
        <w:tc>
          <w:tcPr>
            <w:tcW w:w="2519" w:type="dxa"/>
          </w:tcPr>
          <w:p w:rsidR="000857F9" w:rsidRDefault="00196ABF">
            <w:pPr>
              <w:pStyle w:val="TableParagraph"/>
              <w:spacing w:before="71"/>
              <w:jc w:val="center"/>
              <w:rPr>
                <w:sz w:val="24"/>
              </w:rPr>
            </w:pPr>
            <w:r>
              <w:rPr>
                <w:spacing w:val="-2"/>
                <w:sz w:val="24"/>
              </w:rPr>
              <w:t>Jawaban</w:t>
            </w:r>
          </w:p>
        </w:tc>
        <w:tc>
          <w:tcPr>
            <w:tcW w:w="698" w:type="dxa"/>
          </w:tcPr>
          <w:p w:rsidR="000857F9" w:rsidRDefault="00196ABF">
            <w:pPr>
              <w:pStyle w:val="TableParagraph"/>
              <w:spacing w:before="71"/>
              <w:ind w:left="1"/>
              <w:jc w:val="center"/>
              <w:rPr>
                <w:sz w:val="24"/>
              </w:rPr>
            </w:pPr>
            <w:r>
              <w:rPr>
                <w:spacing w:val="-2"/>
                <w:sz w:val="24"/>
              </w:rPr>
              <w:t>Nilai</w:t>
            </w:r>
          </w:p>
        </w:tc>
      </w:tr>
      <w:tr w:rsidR="000857F9">
        <w:trPr>
          <w:trHeight w:val="421"/>
        </w:trPr>
        <w:tc>
          <w:tcPr>
            <w:tcW w:w="562" w:type="dxa"/>
          </w:tcPr>
          <w:p w:rsidR="000857F9" w:rsidRDefault="00196ABF">
            <w:pPr>
              <w:pStyle w:val="TableParagraph"/>
              <w:spacing w:line="275" w:lineRule="exact"/>
              <w:ind w:right="154"/>
              <w:jc w:val="center"/>
              <w:rPr>
                <w:sz w:val="24"/>
              </w:rPr>
            </w:pPr>
            <w:r>
              <w:rPr>
                <w:spacing w:val="-5"/>
                <w:sz w:val="24"/>
              </w:rPr>
              <w:t>1.</w:t>
            </w:r>
          </w:p>
        </w:tc>
        <w:tc>
          <w:tcPr>
            <w:tcW w:w="2610" w:type="dxa"/>
          </w:tcPr>
          <w:p w:rsidR="000857F9" w:rsidRDefault="00196ABF">
            <w:pPr>
              <w:pStyle w:val="TableParagraph"/>
              <w:spacing w:before="73"/>
              <w:ind w:left="107"/>
              <w:jc w:val="left"/>
              <w:rPr>
                <w:sz w:val="24"/>
              </w:rPr>
            </w:pPr>
            <w:r>
              <w:rPr>
                <w:sz w:val="24"/>
              </w:rPr>
              <w:t>Sangat</w:t>
            </w:r>
            <w:r>
              <w:rPr>
                <w:spacing w:val="-4"/>
                <w:sz w:val="24"/>
              </w:rPr>
              <w:t xml:space="preserve"> </w:t>
            </w:r>
            <w:r>
              <w:rPr>
                <w:sz w:val="24"/>
              </w:rPr>
              <w:t>Sesuai</w:t>
            </w:r>
            <w:r>
              <w:rPr>
                <w:spacing w:val="-1"/>
                <w:sz w:val="24"/>
              </w:rPr>
              <w:t xml:space="preserve"> </w:t>
            </w:r>
            <w:r>
              <w:rPr>
                <w:spacing w:val="-4"/>
                <w:sz w:val="24"/>
              </w:rPr>
              <w:t>(SS)</w:t>
            </w:r>
          </w:p>
        </w:tc>
        <w:tc>
          <w:tcPr>
            <w:tcW w:w="697" w:type="dxa"/>
          </w:tcPr>
          <w:p w:rsidR="000857F9" w:rsidRDefault="00196ABF">
            <w:pPr>
              <w:pStyle w:val="TableParagraph"/>
              <w:spacing w:before="73"/>
              <w:ind w:left="6"/>
              <w:jc w:val="center"/>
              <w:rPr>
                <w:sz w:val="24"/>
              </w:rPr>
            </w:pPr>
            <w:r>
              <w:rPr>
                <w:spacing w:val="-10"/>
                <w:sz w:val="24"/>
              </w:rPr>
              <w:t>4</w:t>
            </w:r>
          </w:p>
        </w:tc>
        <w:tc>
          <w:tcPr>
            <w:tcW w:w="2519" w:type="dxa"/>
          </w:tcPr>
          <w:p w:rsidR="000857F9" w:rsidRDefault="00196ABF">
            <w:pPr>
              <w:pStyle w:val="TableParagraph"/>
              <w:spacing w:before="73"/>
              <w:ind w:left="105"/>
              <w:jc w:val="left"/>
              <w:rPr>
                <w:sz w:val="24"/>
              </w:rPr>
            </w:pPr>
            <w:r>
              <w:rPr>
                <w:sz w:val="24"/>
              </w:rPr>
              <w:t>Sangat</w:t>
            </w:r>
            <w:r>
              <w:rPr>
                <w:spacing w:val="-4"/>
                <w:sz w:val="24"/>
              </w:rPr>
              <w:t xml:space="preserve"> </w:t>
            </w:r>
            <w:r>
              <w:rPr>
                <w:sz w:val="24"/>
              </w:rPr>
              <w:t>Sesuai</w:t>
            </w:r>
            <w:r>
              <w:rPr>
                <w:spacing w:val="-1"/>
                <w:sz w:val="24"/>
              </w:rPr>
              <w:t xml:space="preserve"> </w:t>
            </w:r>
            <w:r>
              <w:rPr>
                <w:spacing w:val="-4"/>
                <w:sz w:val="24"/>
              </w:rPr>
              <w:t>(SS)</w:t>
            </w:r>
          </w:p>
        </w:tc>
        <w:tc>
          <w:tcPr>
            <w:tcW w:w="698" w:type="dxa"/>
          </w:tcPr>
          <w:p w:rsidR="000857F9" w:rsidRDefault="00196ABF">
            <w:pPr>
              <w:pStyle w:val="TableParagraph"/>
              <w:spacing w:before="73"/>
              <w:ind w:left="1"/>
              <w:jc w:val="center"/>
              <w:rPr>
                <w:sz w:val="24"/>
              </w:rPr>
            </w:pPr>
            <w:r>
              <w:rPr>
                <w:spacing w:val="-10"/>
                <w:sz w:val="24"/>
              </w:rPr>
              <w:t>1</w:t>
            </w:r>
          </w:p>
        </w:tc>
      </w:tr>
      <w:tr w:rsidR="000857F9">
        <w:trPr>
          <w:trHeight w:val="417"/>
        </w:trPr>
        <w:tc>
          <w:tcPr>
            <w:tcW w:w="562" w:type="dxa"/>
          </w:tcPr>
          <w:p w:rsidR="000857F9" w:rsidRDefault="00196ABF">
            <w:pPr>
              <w:pStyle w:val="TableParagraph"/>
              <w:spacing w:before="1"/>
              <w:ind w:right="154"/>
              <w:jc w:val="center"/>
              <w:rPr>
                <w:sz w:val="24"/>
              </w:rPr>
            </w:pPr>
            <w:r>
              <w:rPr>
                <w:spacing w:val="-5"/>
                <w:sz w:val="24"/>
              </w:rPr>
              <w:t>2.</w:t>
            </w:r>
          </w:p>
        </w:tc>
        <w:tc>
          <w:tcPr>
            <w:tcW w:w="2610" w:type="dxa"/>
          </w:tcPr>
          <w:p w:rsidR="000857F9" w:rsidRDefault="00196ABF">
            <w:pPr>
              <w:pStyle w:val="TableParagraph"/>
              <w:spacing w:before="71"/>
              <w:ind w:left="107"/>
              <w:jc w:val="left"/>
              <w:rPr>
                <w:sz w:val="24"/>
              </w:rPr>
            </w:pPr>
            <w:r>
              <w:rPr>
                <w:sz w:val="24"/>
              </w:rPr>
              <w:t>Sesuai</w:t>
            </w:r>
            <w:r>
              <w:rPr>
                <w:spacing w:val="-2"/>
                <w:sz w:val="24"/>
              </w:rPr>
              <w:t xml:space="preserve"> </w:t>
            </w:r>
            <w:r>
              <w:rPr>
                <w:spacing w:val="-5"/>
                <w:sz w:val="24"/>
              </w:rPr>
              <w:t>(S)</w:t>
            </w:r>
          </w:p>
        </w:tc>
        <w:tc>
          <w:tcPr>
            <w:tcW w:w="697" w:type="dxa"/>
          </w:tcPr>
          <w:p w:rsidR="000857F9" w:rsidRDefault="00196ABF">
            <w:pPr>
              <w:pStyle w:val="TableParagraph"/>
              <w:spacing w:before="71"/>
              <w:ind w:left="6"/>
              <w:jc w:val="center"/>
              <w:rPr>
                <w:sz w:val="24"/>
              </w:rPr>
            </w:pPr>
            <w:r>
              <w:rPr>
                <w:spacing w:val="-10"/>
                <w:sz w:val="24"/>
              </w:rPr>
              <w:t>3</w:t>
            </w:r>
          </w:p>
        </w:tc>
        <w:tc>
          <w:tcPr>
            <w:tcW w:w="2519" w:type="dxa"/>
          </w:tcPr>
          <w:p w:rsidR="000857F9" w:rsidRDefault="00196ABF">
            <w:pPr>
              <w:pStyle w:val="TableParagraph"/>
              <w:spacing w:before="71"/>
              <w:ind w:left="105"/>
              <w:jc w:val="left"/>
              <w:rPr>
                <w:sz w:val="24"/>
              </w:rPr>
            </w:pPr>
            <w:r>
              <w:rPr>
                <w:sz w:val="24"/>
              </w:rPr>
              <w:t>Sesuai</w:t>
            </w:r>
            <w:r>
              <w:rPr>
                <w:spacing w:val="-3"/>
                <w:sz w:val="24"/>
              </w:rPr>
              <w:t xml:space="preserve"> </w:t>
            </w:r>
            <w:r>
              <w:rPr>
                <w:spacing w:val="-5"/>
                <w:sz w:val="24"/>
              </w:rPr>
              <w:t>(S)</w:t>
            </w:r>
          </w:p>
        </w:tc>
        <w:tc>
          <w:tcPr>
            <w:tcW w:w="698" w:type="dxa"/>
          </w:tcPr>
          <w:p w:rsidR="000857F9" w:rsidRDefault="00196ABF">
            <w:pPr>
              <w:pStyle w:val="TableParagraph"/>
              <w:spacing w:before="71"/>
              <w:ind w:left="1"/>
              <w:jc w:val="center"/>
              <w:rPr>
                <w:sz w:val="24"/>
              </w:rPr>
            </w:pPr>
            <w:r>
              <w:rPr>
                <w:spacing w:val="-10"/>
                <w:sz w:val="24"/>
              </w:rPr>
              <w:t>2</w:t>
            </w:r>
          </w:p>
        </w:tc>
      </w:tr>
      <w:tr w:rsidR="000857F9">
        <w:trPr>
          <w:trHeight w:val="407"/>
        </w:trPr>
        <w:tc>
          <w:tcPr>
            <w:tcW w:w="562" w:type="dxa"/>
          </w:tcPr>
          <w:p w:rsidR="000857F9" w:rsidRDefault="00196ABF">
            <w:pPr>
              <w:pStyle w:val="TableParagraph"/>
              <w:spacing w:line="275" w:lineRule="exact"/>
              <w:ind w:right="154"/>
              <w:jc w:val="center"/>
              <w:rPr>
                <w:sz w:val="24"/>
              </w:rPr>
            </w:pPr>
            <w:r>
              <w:rPr>
                <w:spacing w:val="-5"/>
                <w:sz w:val="24"/>
              </w:rPr>
              <w:t>3.</w:t>
            </w:r>
          </w:p>
        </w:tc>
        <w:tc>
          <w:tcPr>
            <w:tcW w:w="2610" w:type="dxa"/>
          </w:tcPr>
          <w:p w:rsidR="000857F9" w:rsidRDefault="00196ABF">
            <w:pPr>
              <w:pStyle w:val="TableParagraph"/>
              <w:spacing w:before="63"/>
              <w:ind w:left="107"/>
              <w:jc w:val="left"/>
              <w:rPr>
                <w:sz w:val="24"/>
              </w:rPr>
            </w:pPr>
            <w:r>
              <w:rPr>
                <w:sz w:val="24"/>
              </w:rPr>
              <w:t>Tidak</w:t>
            </w:r>
            <w:r>
              <w:rPr>
                <w:spacing w:val="-8"/>
                <w:sz w:val="24"/>
              </w:rPr>
              <w:t xml:space="preserve"> </w:t>
            </w:r>
            <w:r>
              <w:rPr>
                <w:sz w:val="24"/>
              </w:rPr>
              <w:t>Sesuai</w:t>
            </w:r>
            <w:r>
              <w:rPr>
                <w:spacing w:val="-4"/>
                <w:sz w:val="24"/>
              </w:rPr>
              <w:t xml:space="preserve"> (TS)</w:t>
            </w:r>
          </w:p>
        </w:tc>
        <w:tc>
          <w:tcPr>
            <w:tcW w:w="697" w:type="dxa"/>
          </w:tcPr>
          <w:p w:rsidR="000857F9" w:rsidRDefault="00196ABF">
            <w:pPr>
              <w:pStyle w:val="TableParagraph"/>
              <w:spacing w:before="63"/>
              <w:ind w:left="6"/>
              <w:jc w:val="center"/>
              <w:rPr>
                <w:sz w:val="24"/>
              </w:rPr>
            </w:pPr>
            <w:r>
              <w:rPr>
                <w:spacing w:val="-10"/>
                <w:sz w:val="24"/>
              </w:rPr>
              <w:t>2</w:t>
            </w:r>
          </w:p>
        </w:tc>
        <w:tc>
          <w:tcPr>
            <w:tcW w:w="2519" w:type="dxa"/>
          </w:tcPr>
          <w:p w:rsidR="000857F9" w:rsidRDefault="00196ABF">
            <w:pPr>
              <w:pStyle w:val="TableParagraph"/>
              <w:spacing w:before="63"/>
              <w:ind w:left="105"/>
              <w:jc w:val="left"/>
              <w:rPr>
                <w:sz w:val="24"/>
              </w:rPr>
            </w:pPr>
            <w:r>
              <w:rPr>
                <w:sz w:val="24"/>
              </w:rPr>
              <w:t>Tidak</w:t>
            </w:r>
            <w:r>
              <w:rPr>
                <w:spacing w:val="-7"/>
                <w:sz w:val="24"/>
              </w:rPr>
              <w:t xml:space="preserve"> </w:t>
            </w:r>
            <w:r>
              <w:rPr>
                <w:sz w:val="24"/>
              </w:rPr>
              <w:t>Sesuai</w:t>
            </w:r>
            <w:r>
              <w:rPr>
                <w:spacing w:val="-5"/>
                <w:sz w:val="24"/>
              </w:rPr>
              <w:t xml:space="preserve"> </w:t>
            </w:r>
            <w:r>
              <w:rPr>
                <w:spacing w:val="-4"/>
                <w:sz w:val="24"/>
              </w:rPr>
              <w:t>(TS)</w:t>
            </w:r>
          </w:p>
        </w:tc>
        <w:tc>
          <w:tcPr>
            <w:tcW w:w="698" w:type="dxa"/>
          </w:tcPr>
          <w:p w:rsidR="000857F9" w:rsidRDefault="00196ABF">
            <w:pPr>
              <w:pStyle w:val="TableParagraph"/>
              <w:spacing w:before="63"/>
              <w:ind w:left="1"/>
              <w:jc w:val="center"/>
              <w:rPr>
                <w:sz w:val="24"/>
              </w:rPr>
            </w:pPr>
            <w:r>
              <w:rPr>
                <w:spacing w:val="-10"/>
                <w:sz w:val="24"/>
              </w:rPr>
              <w:t>3</w:t>
            </w:r>
          </w:p>
        </w:tc>
      </w:tr>
    </w:tbl>
    <w:p w:rsidR="000857F9" w:rsidRDefault="000857F9">
      <w:pPr>
        <w:pStyle w:val="TableParagraph"/>
        <w:jc w:val="center"/>
        <w:rPr>
          <w:sz w:val="24"/>
        </w:rPr>
        <w:sectPr w:rsidR="000857F9">
          <w:pgSz w:w="11910" w:h="16840"/>
          <w:pgMar w:top="1920" w:right="1559" w:bottom="280" w:left="1700" w:header="754" w:footer="0" w:gutter="0"/>
          <w:cols w:space="720"/>
        </w:sectPr>
      </w:pPr>
    </w:p>
    <w:p w:rsidR="000857F9" w:rsidRDefault="000857F9">
      <w:pPr>
        <w:pStyle w:val="BodyText"/>
        <w:spacing w:before="100"/>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2610"/>
        <w:gridCol w:w="697"/>
        <w:gridCol w:w="2519"/>
        <w:gridCol w:w="698"/>
      </w:tblGrid>
      <w:tr w:rsidR="000857F9">
        <w:trPr>
          <w:trHeight w:val="551"/>
        </w:trPr>
        <w:tc>
          <w:tcPr>
            <w:tcW w:w="562" w:type="dxa"/>
          </w:tcPr>
          <w:p w:rsidR="000857F9" w:rsidRDefault="00196ABF">
            <w:pPr>
              <w:pStyle w:val="TableParagraph"/>
              <w:spacing w:line="275" w:lineRule="exact"/>
              <w:ind w:left="107"/>
              <w:jc w:val="left"/>
              <w:rPr>
                <w:sz w:val="24"/>
              </w:rPr>
            </w:pPr>
            <w:r>
              <w:rPr>
                <w:spacing w:val="-5"/>
                <w:sz w:val="24"/>
              </w:rPr>
              <w:t>4.</w:t>
            </w:r>
          </w:p>
        </w:tc>
        <w:tc>
          <w:tcPr>
            <w:tcW w:w="2610" w:type="dxa"/>
          </w:tcPr>
          <w:p w:rsidR="000857F9" w:rsidRDefault="00196ABF">
            <w:pPr>
              <w:pStyle w:val="TableParagraph"/>
              <w:spacing w:line="276" w:lineRule="exact"/>
              <w:ind w:left="107" w:right="543"/>
              <w:jc w:val="left"/>
              <w:rPr>
                <w:sz w:val="24"/>
              </w:rPr>
            </w:pPr>
            <w:r>
              <w:rPr>
                <w:sz w:val="24"/>
              </w:rPr>
              <w:t>Sangat</w:t>
            </w:r>
            <w:r>
              <w:rPr>
                <w:spacing w:val="-15"/>
                <w:sz w:val="24"/>
              </w:rPr>
              <w:t xml:space="preserve"> </w:t>
            </w:r>
            <w:r>
              <w:rPr>
                <w:sz w:val="24"/>
              </w:rPr>
              <w:t>Tidak</w:t>
            </w:r>
            <w:r>
              <w:rPr>
                <w:spacing w:val="-15"/>
                <w:sz w:val="24"/>
              </w:rPr>
              <w:t xml:space="preserve"> </w:t>
            </w:r>
            <w:r>
              <w:rPr>
                <w:sz w:val="24"/>
              </w:rPr>
              <w:t xml:space="preserve">Sesuai </w:t>
            </w:r>
            <w:r>
              <w:rPr>
                <w:spacing w:val="-4"/>
                <w:sz w:val="24"/>
              </w:rPr>
              <w:t>(STS)</w:t>
            </w:r>
          </w:p>
        </w:tc>
        <w:tc>
          <w:tcPr>
            <w:tcW w:w="697" w:type="dxa"/>
          </w:tcPr>
          <w:p w:rsidR="000857F9" w:rsidRDefault="00196ABF">
            <w:pPr>
              <w:pStyle w:val="TableParagraph"/>
              <w:spacing w:before="138"/>
              <w:ind w:left="6"/>
              <w:jc w:val="center"/>
              <w:rPr>
                <w:sz w:val="24"/>
              </w:rPr>
            </w:pPr>
            <w:r>
              <w:rPr>
                <w:spacing w:val="-10"/>
                <w:sz w:val="24"/>
              </w:rPr>
              <w:t>1</w:t>
            </w:r>
          </w:p>
        </w:tc>
        <w:tc>
          <w:tcPr>
            <w:tcW w:w="2519" w:type="dxa"/>
          </w:tcPr>
          <w:p w:rsidR="000857F9" w:rsidRDefault="00196ABF">
            <w:pPr>
              <w:pStyle w:val="TableParagraph"/>
              <w:spacing w:line="276" w:lineRule="exact"/>
              <w:ind w:left="105" w:right="454"/>
              <w:jc w:val="left"/>
              <w:rPr>
                <w:sz w:val="24"/>
              </w:rPr>
            </w:pPr>
            <w:r>
              <w:rPr>
                <w:sz w:val="24"/>
              </w:rPr>
              <w:t>Sangat</w:t>
            </w:r>
            <w:r>
              <w:rPr>
                <w:spacing w:val="-15"/>
                <w:sz w:val="24"/>
              </w:rPr>
              <w:t xml:space="preserve"> </w:t>
            </w:r>
            <w:r>
              <w:rPr>
                <w:sz w:val="24"/>
              </w:rPr>
              <w:t>Tidak</w:t>
            </w:r>
            <w:r>
              <w:rPr>
                <w:spacing w:val="-15"/>
                <w:sz w:val="24"/>
              </w:rPr>
              <w:t xml:space="preserve"> </w:t>
            </w:r>
            <w:r>
              <w:rPr>
                <w:sz w:val="24"/>
              </w:rPr>
              <w:t xml:space="preserve">Sesuai </w:t>
            </w:r>
            <w:r>
              <w:rPr>
                <w:spacing w:val="-4"/>
                <w:sz w:val="24"/>
              </w:rPr>
              <w:t>(STS)</w:t>
            </w:r>
          </w:p>
        </w:tc>
        <w:tc>
          <w:tcPr>
            <w:tcW w:w="698" w:type="dxa"/>
          </w:tcPr>
          <w:p w:rsidR="000857F9" w:rsidRDefault="00196ABF">
            <w:pPr>
              <w:pStyle w:val="TableParagraph"/>
              <w:spacing w:before="138"/>
              <w:ind w:left="1"/>
              <w:jc w:val="center"/>
              <w:rPr>
                <w:sz w:val="24"/>
              </w:rPr>
            </w:pPr>
            <w:r>
              <w:rPr>
                <w:spacing w:val="-10"/>
                <w:sz w:val="24"/>
              </w:rPr>
              <w:t>4</w:t>
            </w:r>
          </w:p>
        </w:tc>
      </w:tr>
    </w:tbl>
    <w:p w:rsidR="000857F9" w:rsidRDefault="000857F9">
      <w:pPr>
        <w:pStyle w:val="BodyText"/>
        <w:spacing w:before="275"/>
        <w:rPr>
          <w:b/>
        </w:rPr>
      </w:pPr>
    </w:p>
    <w:p w:rsidR="000857F9" w:rsidRDefault="00196ABF">
      <w:pPr>
        <w:pStyle w:val="BodyText"/>
        <w:tabs>
          <w:tab w:val="left" w:pos="1134"/>
        </w:tabs>
        <w:spacing w:line="480" w:lineRule="auto"/>
        <w:ind w:left="568" w:right="140"/>
      </w:pPr>
      <w:r>
        <w:rPr>
          <w:noProof/>
          <w:lang w:val="en-US"/>
        </w:rPr>
        <w:drawing>
          <wp:anchor distT="0" distB="0" distL="0" distR="0" simplePos="0" relativeHeight="477810176" behindDoc="1" locked="0" layoutInCell="1" allowOverlap="1">
            <wp:simplePos x="0" y="0"/>
            <wp:positionH relativeFrom="page">
              <wp:posOffset>1087882</wp:posOffset>
            </wp:positionH>
            <wp:positionV relativeFrom="paragraph">
              <wp:posOffset>526303</wp:posOffset>
            </wp:positionV>
            <wp:extent cx="5397499" cy="5321299"/>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7" cstate="print"/>
                    <a:stretch>
                      <a:fillRect/>
                    </a:stretch>
                  </pic:blipFill>
                  <pic:spPr>
                    <a:xfrm>
                      <a:off x="0" y="0"/>
                      <a:ext cx="5397499" cy="5321299"/>
                    </a:xfrm>
                    <a:prstGeom prst="rect">
                      <a:avLst/>
                    </a:prstGeom>
                  </pic:spPr>
                </pic:pic>
              </a:graphicData>
            </a:graphic>
          </wp:anchor>
        </w:drawing>
      </w:r>
      <w:r>
        <w:rPr>
          <w:spacing w:val="-6"/>
        </w:rPr>
        <w:t>SS</w:t>
      </w:r>
      <w:r>
        <w:tab/>
        <w:t>:</w:t>
      </w:r>
      <w:r>
        <w:rPr>
          <w:spacing w:val="-4"/>
        </w:rPr>
        <w:t xml:space="preserve"> </w:t>
      </w:r>
      <w:r>
        <w:t>Sangat</w:t>
      </w:r>
      <w:r>
        <w:rPr>
          <w:spacing w:val="-4"/>
        </w:rPr>
        <w:t xml:space="preserve"> </w:t>
      </w:r>
      <w:r>
        <w:t>Sesuai,</w:t>
      </w:r>
      <w:r>
        <w:rPr>
          <w:spacing w:val="-4"/>
        </w:rPr>
        <w:t xml:space="preserve"> </w:t>
      </w:r>
      <w:r>
        <w:t>apabila</w:t>
      </w:r>
      <w:r>
        <w:rPr>
          <w:spacing w:val="-3"/>
        </w:rPr>
        <w:t xml:space="preserve"> </w:t>
      </w:r>
      <w:r>
        <w:t>pertanyaan</w:t>
      </w:r>
      <w:r>
        <w:rPr>
          <w:spacing w:val="-4"/>
        </w:rPr>
        <w:t xml:space="preserve"> </w:t>
      </w:r>
      <w:r>
        <w:t>tersebut</w:t>
      </w:r>
      <w:r>
        <w:rPr>
          <w:spacing w:val="-4"/>
        </w:rPr>
        <w:t xml:space="preserve"> </w:t>
      </w:r>
      <w:r>
        <w:t>mutlak</w:t>
      </w:r>
      <w:r>
        <w:rPr>
          <w:spacing w:val="-4"/>
        </w:rPr>
        <w:t xml:space="preserve"> </w:t>
      </w:r>
      <w:r>
        <w:t>sesuai</w:t>
      </w:r>
      <w:r>
        <w:rPr>
          <w:spacing w:val="-4"/>
        </w:rPr>
        <w:t xml:space="preserve"> </w:t>
      </w:r>
      <w:r>
        <w:t>dengan</w:t>
      </w:r>
      <w:r>
        <w:rPr>
          <w:spacing w:val="-4"/>
        </w:rPr>
        <w:t xml:space="preserve"> </w:t>
      </w:r>
      <w:r>
        <w:t xml:space="preserve">kenyataan </w:t>
      </w:r>
      <w:r>
        <w:rPr>
          <w:spacing w:val="-10"/>
        </w:rPr>
        <w:t>S</w:t>
      </w:r>
      <w:r>
        <w:tab/>
        <w:t>: Sesuai, apabila pertanyaan tersebut sesuai dengan kenyataan</w:t>
      </w:r>
    </w:p>
    <w:p w:rsidR="000857F9" w:rsidRDefault="00196ABF">
      <w:pPr>
        <w:pStyle w:val="BodyText"/>
        <w:tabs>
          <w:tab w:val="left" w:pos="1134"/>
        </w:tabs>
        <w:spacing w:line="480" w:lineRule="auto"/>
        <w:ind w:left="568" w:right="286"/>
      </w:pPr>
      <w:r>
        <w:rPr>
          <w:spacing w:val="-6"/>
        </w:rPr>
        <w:t>TS</w:t>
      </w:r>
      <w:r>
        <w:tab/>
        <w:t>: Tidak Sesuai, apabila pernyataan tersebut tidak sesuai dengan kenyataan STS</w:t>
      </w:r>
      <w:r>
        <w:rPr>
          <w:spacing w:val="80"/>
        </w:rPr>
        <w:t xml:space="preserve"> </w:t>
      </w:r>
      <w:r>
        <w:t>:</w:t>
      </w:r>
      <w:r>
        <w:rPr>
          <w:spacing w:val="-3"/>
        </w:rPr>
        <w:t xml:space="preserve"> </w:t>
      </w:r>
      <w:r>
        <w:t>Sangat</w:t>
      </w:r>
      <w:r>
        <w:rPr>
          <w:spacing w:val="-3"/>
        </w:rPr>
        <w:t xml:space="preserve"> </w:t>
      </w:r>
      <w:r>
        <w:t>Tidak</w:t>
      </w:r>
      <w:r>
        <w:rPr>
          <w:spacing w:val="-3"/>
        </w:rPr>
        <w:t xml:space="preserve"> </w:t>
      </w:r>
      <w:r>
        <w:t>Sesuai,</w:t>
      </w:r>
      <w:r>
        <w:rPr>
          <w:spacing w:val="-3"/>
        </w:rPr>
        <w:t xml:space="preserve"> </w:t>
      </w:r>
      <w:r>
        <w:t>apabila</w:t>
      </w:r>
      <w:r>
        <w:rPr>
          <w:spacing w:val="-4"/>
        </w:rPr>
        <w:t xml:space="preserve"> </w:t>
      </w:r>
      <w:r>
        <w:t>pertanyaan</w:t>
      </w:r>
      <w:r>
        <w:rPr>
          <w:spacing w:val="-3"/>
        </w:rPr>
        <w:t xml:space="preserve"> </w:t>
      </w:r>
      <w:r>
        <w:t>tersebut</w:t>
      </w:r>
      <w:r>
        <w:rPr>
          <w:spacing w:val="-2"/>
        </w:rPr>
        <w:t xml:space="preserve"> </w:t>
      </w:r>
      <w:r>
        <w:t>benar-benar</w:t>
      </w:r>
      <w:r>
        <w:rPr>
          <w:spacing w:val="-3"/>
        </w:rPr>
        <w:t xml:space="preserve"> </w:t>
      </w:r>
      <w:r>
        <w:t>tidak</w:t>
      </w:r>
      <w:r>
        <w:rPr>
          <w:spacing w:val="-3"/>
        </w:rPr>
        <w:t xml:space="preserve"> </w:t>
      </w:r>
      <w:r>
        <w:t>sesuai</w:t>
      </w:r>
    </w:p>
    <w:p w:rsidR="000857F9" w:rsidRDefault="00196ABF">
      <w:pPr>
        <w:pStyle w:val="BodyText"/>
        <w:spacing w:before="1"/>
        <w:ind w:left="1408"/>
      </w:pPr>
      <w:r>
        <w:t>dengan</w:t>
      </w:r>
      <w:r>
        <w:rPr>
          <w:spacing w:val="-2"/>
        </w:rPr>
        <w:t xml:space="preserve"> kenyataan</w:t>
      </w:r>
    </w:p>
    <w:p w:rsidR="000857F9" w:rsidRDefault="000857F9">
      <w:pPr>
        <w:pStyle w:val="BodyText"/>
      </w:pPr>
    </w:p>
    <w:p w:rsidR="000857F9" w:rsidRDefault="00196ABF">
      <w:pPr>
        <w:pStyle w:val="BodyText"/>
        <w:spacing w:line="480" w:lineRule="auto"/>
        <w:ind w:left="568" w:right="140" w:firstLine="720"/>
        <w:jc w:val="both"/>
      </w:pPr>
      <w:r>
        <w:t>Penelitian ini menggunakan angket untuk mengeksplorasi apakah terdapat pengaruh dari pola asuh otoriter terhadap etika komunikasi siswa di SMA Swasta Istiqlal Deli Tua. J</w:t>
      </w:r>
      <w:r>
        <w:t>enis angket yang diterapkan adalah angket tertutup, yang dirancang sedemikian rupa sehingga responden hanya perlu memberikan tanda centang pada pilihan jawaban yang sesuai dengan kondisi mereka saat ini.</w:t>
      </w:r>
    </w:p>
    <w:p w:rsidR="000857F9" w:rsidRDefault="00196ABF">
      <w:pPr>
        <w:pStyle w:val="Heading3"/>
        <w:numPr>
          <w:ilvl w:val="2"/>
          <w:numId w:val="13"/>
        </w:numPr>
        <w:tabs>
          <w:tab w:val="left" w:pos="1168"/>
        </w:tabs>
        <w:spacing w:before="1"/>
        <w:ind w:left="1168" w:hanging="600"/>
        <w:jc w:val="both"/>
      </w:pPr>
      <w:bookmarkStart w:id="34" w:name="_TOC_250021"/>
      <w:bookmarkEnd w:id="34"/>
      <w:r>
        <w:rPr>
          <w:spacing w:val="-2"/>
        </w:rPr>
        <w:t>Indikator</w:t>
      </w:r>
    </w:p>
    <w:p w:rsidR="000857F9" w:rsidRDefault="00196ABF">
      <w:pPr>
        <w:pStyle w:val="BodyText"/>
        <w:spacing w:line="480" w:lineRule="auto"/>
        <w:ind w:left="556" w:right="141" w:firstLine="720"/>
        <w:jc w:val="both"/>
      </w:pPr>
      <w:r>
        <w:t>Indikator</w:t>
      </w:r>
      <w:r>
        <w:rPr>
          <w:spacing w:val="-9"/>
        </w:rPr>
        <w:t xml:space="preserve"> </w:t>
      </w:r>
      <w:r>
        <w:t>adalah</w:t>
      </w:r>
      <w:r>
        <w:rPr>
          <w:spacing w:val="-8"/>
        </w:rPr>
        <w:t xml:space="preserve"> </w:t>
      </w:r>
      <w:r>
        <w:t>suatu</w:t>
      </w:r>
      <w:r>
        <w:rPr>
          <w:spacing w:val="-7"/>
        </w:rPr>
        <w:t xml:space="preserve"> </w:t>
      </w:r>
      <w:r>
        <w:t>gambaran</w:t>
      </w:r>
      <w:r>
        <w:rPr>
          <w:spacing w:val="-8"/>
        </w:rPr>
        <w:t xml:space="preserve"> </w:t>
      </w:r>
      <w:r>
        <w:t>yang</w:t>
      </w:r>
      <w:r>
        <w:rPr>
          <w:spacing w:val="-8"/>
        </w:rPr>
        <w:t xml:space="preserve"> </w:t>
      </w:r>
      <w:r>
        <w:t>menjelaskan</w:t>
      </w:r>
      <w:r>
        <w:rPr>
          <w:spacing w:val="-8"/>
        </w:rPr>
        <w:t xml:space="preserve"> </w:t>
      </w:r>
      <w:r>
        <w:t>variabel</w:t>
      </w:r>
      <w:r>
        <w:rPr>
          <w:spacing w:val="-7"/>
        </w:rPr>
        <w:t xml:space="preserve"> </w:t>
      </w:r>
      <w:r>
        <w:t>sehingga</w:t>
      </w:r>
      <w:r>
        <w:rPr>
          <w:spacing w:val="-8"/>
        </w:rPr>
        <w:t xml:space="preserve"> </w:t>
      </w:r>
      <w:r>
        <w:t>dapat diobservasi atau diukur. Maka indikator mengenai pola asuh otoriter menurut Baumrind (dalam Ramadhana, 2018), adalah:</w:t>
      </w:r>
    </w:p>
    <w:p w:rsidR="000857F9" w:rsidRDefault="00196ABF">
      <w:pPr>
        <w:pStyle w:val="ListParagraph"/>
        <w:numPr>
          <w:ilvl w:val="0"/>
          <w:numId w:val="6"/>
        </w:numPr>
        <w:tabs>
          <w:tab w:val="left" w:pos="1133"/>
        </w:tabs>
        <w:spacing w:before="1"/>
        <w:ind w:left="1133" w:hanging="508"/>
        <w:jc w:val="both"/>
        <w:rPr>
          <w:sz w:val="28"/>
        </w:rPr>
      </w:pPr>
      <w:r>
        <w:rPr>
          <w:spacing w:val="-2"/>
          <w:sz w:val="24"/>
        </w:rPr>
        <w:t>Kontrol</w:t>
      </w:r>
    </w:p>
    <w:p w:rsidR="000857F9" w:rsidRDefault="00196ABF">
      <w:pPr>
        <w:pStyle w:val="ListParagraph"/>
        <w:numPr>
          <w:ilvl w:val="0"/>
          <w:numId w:val="6"/>
        </w:numPr>
        <w:tabs>
          <w:tab w:val="left" w:pos="1134"/>
        </w:tabs>
        <w:spacing w:before="267"/>
        <w:rPr>
          <w:sz w:val="24"/>
        </w:rPr>
      </w:pPr>
      <w:r>
        <w:rPr>
          <w:sz w:val="24"/>
        </w:rPr>
        <w:t>Kasih</w:t>
      </w:r>
      <w:r>
        <w:rPr>
          <w:spacing w:val="-4"/>
          <w:sz w:val="24"/>
        </w:rPr>
        <w:t xml:space="preserve"> </w:t>
      </w:r>
      <w:r>
        <w:rPr>
          <w:spacing w:val="-2"/>
          <w:sz w:val="24"/>
        </w:rPr>
        <w:t>Sayang</w:t>
      </w:r>
    </w:p>
    <w:p w:rsidR="000857F9" w:rsidRDefault="000857F9">
      <w:pPr>
        <w:pStyle w:val="BodyText"/>
        <w:spacing w:before="1"/>
      </w:pPr>
    </w:p>
    <w:p w:rsidR="000857F9" w:rsidRDefault="00196ABF">
      <w:pPr>
        <w:pStyle w:val="ListParagraph"/>
        <w:numPr>
          <w:ilvl w:val="0"/>
          <w:numId w:val="6"/>
        </w:numPr>
        <w:tabs>
          <w:tab w:val="left" w:pos="1134"/>
        </w:tabs>
        <w:rPr>
          <w:sz w:val="24"/>
        </w:rPr>
      </w:pPr>
      <w:r>
        <w:rPr>
          <w:spacing w:val="-2"/>
          <w:sz w:val="24"/>
        </w:rPr>
        <w:t>Komunikasi</w:t>
      </w:r>
    </w:p>
    <w:p w:rsidR="000857F9" w:rsidRDefault="000857F9">
      <w:pPr>
        <w:pStyle w:val="BodyText"/>
      </w:pPr>
    </w:p>
    <w:p w:rsidR="000857F9" w:rsidRDefault="00196ABF">
      <w:pPr>
        <w:pStyle w:val="ListParagraph"/>
        <w:numPr>
          <w:ilvl w:val="0"/>
          <w:numId w:val="6"/>
        </w:numPr>
        <w:tabs>
          <w:tab w:val="left" w:pos="1134"/>
        </w:tabs>
        <w:rPr>
          <w:sz w:val="24"/>
        </w:rPr>
      </w:pPr>
      <w:r>
        <w:rPr>
          <w:sz w:val="24"/>
        </w:rPr>
        <w:t>Tuntutan</w:t>
      </w:r>
      <w:r>
        <w:rPr>
          <w:spacing w:val="-1"/>
          <w:sz w:val="24"/>
        </w:rPr>
        <w:t xml:space="preserve"> </w:t>
      </w:r>
      <w:r>
        <w:rPr>
          <w:spacing w:val="-2"/>
          <w:sz w:val="24"/>
        </w:rPr>
        <w:t>Kedewasaan</w:t>
      </w:r>
    </w:p>
    <w:p w:rsidR="000857F9" w:rsidRDefault="000857F9">
      <w:pPr>
        <w:pStyle w:val="BodyText"/>
      </w:pPr>
    </w:p>
    <w:p w:rsidR="000857F9" w:rsidRDefault="00196ABF">
      <w:pPr>
        <w:pStyle w:val="BodyText"/>
        <w:spacing w:line="477" w:lineRule="auto"/>
        <w:ind w:left="568" w:right="139" w:firstLine="768"/>
        <w:jc w:val="both"/>
      </w:pPr>
      <w:r>
        <w:t>Indikator</w:t>
      </w:r>
      <w:r>
        <w:rPr>
          <w:spacing w:val="-15"/>
        </w:rPr>
        <w:t xml:space="preserve"> </w:t>
      </w:r>
      <w:r>
        <w:t>yang</w:t>
      </w:r>
      <w:r>
        <w:rPr>
          <w:spacing w:val="-15"/>
        </w:rPr>
        <w:t xml:space="preserve"> </w:t>
      </w:r>
      <w:r>
        <w:t>dijadikan</w:t>
      </w:r>
      <w:r>
        <w:rPr>
          <w:spacing w:val="-15"/>
        </w:rPr>
        <w:t xml:space="preserve"> </w:t>
      </w:r>
      <w:r>
        <w:t>kriteria</w:t>
      </w:r>
      <w:r>
        <w:rPr>
          <w:spacing w:val="-15"/>
        </w:rPr>
        <w:t xml:space="preserve"> </w:t>
      </w:r>
      <w:r>
        <w:t>siswa</w:t>
      </w:r>
      <w:r>
        <w:rPr>
          <w:spacing w:val="-15"/>
        </w:rPr>
        <w:t xml:space="preserve"> </w:t>
      </w:r>
      <w:r>
        <w:t>mengena</w:t>
      </w:r>
      <w:r>
        <w:t>i</w:t>
      </w:r>
      <w:r>
        <w:rPr>
          <w:spacing w:val="-15"/>
        </w:rPr>
        <w:t xml:space="preserve"> </w:t>
      </w:r>
      <w:r>
        <w:t>etika</w:t>
      </w:r>
      <w:r>
        <w:rPr>
          <w:spacing w:val="-15"/>
        </w:rPr>
        <w:t xml:space="preserve"> </w:t>
      </w:r>
      <w:r>
        <w:t>komunikasi</w:t>
      </w:r>
      <w:r>
        <w:rPr>
          <w:spacing w:val="-15"/>
        </w:rPr>
        <w:t xml:space="preserve"> </w:t>
      </w:r>
      <w:r>
        <w:t>menurut Suhaemi (dalam Sari, 2017) yaitu:</w:t>
      </w:r>
    </w:p>
    <w:p w:rsidR="000857F9" w:rsidRDefault="00196ABF">
      <w:pPr>
        <w:pStyle w:val="ListParagraph"/>
        <w:numPr>
          <w:ilvl w:val="0"/>
          <w:numId w:val="4"/>
        </w:numPr>
        <w:tabs>
          <w:tab w:val="left" w:pos="1134"/>
        </w:tabs>
        <w:spacing w:before="3"/>
        <w:rPr>
          <w:sz w:val="24"/>
        </w:rPr>
      </w:pPr>
      <w:r>
        <w:rPr>
          <w:sz w:val="24"/>
        </w:rPr>
        <w:t>etika</w:t>
      </w:r>
      <w:r>
        <w:rPr>
          <w:spacing w:val="-2"/>
          <w:sz w:val="24"/>
        </w:rPr>
        <w:t xml:space="preserve"> </w:t>
      </w:r>
      <w:r>
        <w:rPr>
          <w:sz w:val="24"/>
        </w:rPr>
        <w:t>komunikasi</w:t>
      </w:r>
      <w:r>
        <w:rPr>
          <w:spacing w:val="-1"/>
          <w:sz w:val="24"/>
        </w:rPr>
        <w:t xml:space="preserve"> </w:t>
      </w:r>
      <w:r>
        <w:rPr>
          <w:sz w:val="24"/>
        </w:rPr>
        <w:t>siswa</w:t>
      </w:r>
      <w:r>
        <w:rPr>
          <w:spacing w:val="-2"/>
          <w:sz w:val="24"/>
        </w:rPr>
        <w:t xml:space="preserve"> </w:t>
      </w:r>
      <w:r>
        <w:rPr>
          <w:sz w:val="24"/>
        </w:rPr>
        <w:t>dengan</w:t>
      </w:r>
      <w:r>
        <w:rPr>
          <w:spacing w:val="-1"/>
          <w:sz w:val="24"/>
        </w:rPr>
        <w:t xml:space="preserve"> </w:t>
      </w:r>
      <w:r>
        <w:rPr>
          <w:spacing w:val="-4"/>
          <w:sz w:val="24"/>
        </w:rPr>
        <w:t>guru</w:t>
      </w:r>
    </w:p>
    <w:p w:rsidR="000857F9" w:rsidRDefault="000857F9">
      <w:pPr>
        <w:pStyle w:val="BodyText"/>
      </w:pPr>
    </w:p>
    <w:p w:rsidR="000857F9" w:rsidRDefault="00196ABF">
      <w:pPr>
        <w:pStyle w:val="ListParagraph"/>
        <w:numPr>
          <w:ilvl w:val="0"/>
          <w:numId w:val="4"/>
        </w:numPr>
        <w:tabs>
          <w:tab w:val="left" w:pos="1134"/>
        </w:tabs>
        <w:rPr>
          <w:sz w:val="24"/>
        </w:rPr>
      </w:pPr>
      <w:r>
        <w:rPr>
          <w:sz w:val="24"/>
        </w:rPr>
        <w:t>etika</w:t>
      </w:r>
      <w:r>
        <w:rPr>
          <w:spacing w:val="-2"/>
          <w:sz w:val="24"/>
        </w:rPr>
        <w:t xml:space="preserve"> </w:t>
      </w:r>
      <w:r>
        <w:rPr>
          <w:sz w:val="24"/>
        </w:rPr>
        <w:t>komunikasi</w:t>
      </w:r>
      <w:r>
        <w:rPr>
          <w:spacing w:val="-1"/>
          <w:sz w:val="24"/>
        </w:rPr>
        <w:t xml:space="preserve"> </w:t>
      </w:r>
      <w:r>
        <w:rPr>
          <w:sz w:val="24"/>
        </w:rPr>
        <w:t>siswa</w:t>
      </w:r>
      <w:r>
        <w:rPr>
          <w:spacing w:val="-2"/>
          <w:sz w:val="24"/>
        </w:rPr>
        <w:t xml:space="preserve"> </w:t>
      </w:r>
      <w:r>
        <w:rPr>
          <w:sz w:val="24"/>
        </w:rPr>
        <w:t>dengan</w:t>
      </w:r>
      <w:r>
        <w:rPr>
          <w:spacing w:val="-1"/>
          <w:sz w:val="24"/>
        </w:rPr>
        <w:t xml:space="preserve"> </w:t>
      </w:r>
      <w:r>
        <w:rPr>
          <w:spacing w:val="-2"/>
          <w:sz w:val="24"/>
        </w:rPr>
        <w:t>pegawai</w:t>
      </w:r>
    </w:p>
    <w:p w:rsidR="000857F9" w:rsidRDefault="000857F9">
      <w:pPr>
        <w:pStyle w:val="ListParagraph"/>
        <w:rPr>
          <w:sz w:val="24"/>
        </w:rPr>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ListParagraph"/>
        <w:numPr>
          <w:ilvl w:val="0"/>
          <w:numId w:val="4"/>
        </w:numPr>
        <w:tabs>
          <w:tab w:val="left" w:pos="1134"/>
        </w:tabs>
        <w:rPr>
          <w:sz w:val="24"/>
        </w:rPr>
      </w:pPr>
      <w:r>
        <w:rPr>
          <w:sz w:val="24"/>
        </w:rPr>
        <w:t>etika</w:t>
      </w:r>
      <w:r>
        <w:rPr>
          <w:spacing w:val="-2"/>
          <w:sz w:val="24"/>
        </w:rPr>
        <w:t xml:space="preserve"> </w:t>
      </w:r>
      <w:r>
        <w:rPr>
          <w:sz w:val="24"/>
        </w:rPr>
        <w:t>komunikasi</w:t>
      </w:r>
      <w:r>
        <w:rPr>
          <w:spacing w:val="-1"/>
          <w:sz w:val="24"/>
        </w:rPr>
        <w:t xml:space="preserve"> </w:t>
      </w:r>
      <w:r>
        <w:rPr>
          <w:sz w:val="24"/>
        </w:rPr>
        <w:t>siswa</w:t>
      </w:r>
      <w:r>
        <w:rPr>
          <w:spacing w:val="-2"/>
          <w:sz w:val="24"/>
        </w:rPr>
        <w:t xml:space="preserve"> </w:t>
      </w:r>
      <w:r>
        <w:rPr>
          <w:sz w:val="24"/>
        </w:rPr>
        <w:t>dengan</w:t>
      </w:r>
      <w:r>
        <w:rPr>
          <w:spacing w:val="-1"/>
          <w:sz w:val="24"/>
        </w:rPr>
        <w:t xml:space="preserve"> </w:t>
      </w:r>
      <w:r>
        <w:rPr>
          <w:spacing w:val="-2"/>
          <w:sz w:val="24"/>
        </w:rPr>
        <w:t>siswa.</w:t>
      </w:r>
    </w:p>
    <w:p w:rsidR="000857F9" w:rsidRDefault="000857F9">
      <w:pPr>
        <w:pStyle w:val="BodyText"/>
      </w:pPr>
    </w:p>
    <w:p w:rsidR="000857F9" w:rsidRDefault="00196ABF">
      <w:pPr>
        <w:pStyle w:val="BodyText"/>
        <w:spacing w:line="480" w:lineRule="auto"/>
        <w:ind w:left="568" w:right="139" w:firstLine="708"/>
        <w:jc w:val="both"/>
      </w:pPr>
      <w:r>
        <w:rPr>
          <w:noProof/>
          <w:lang w:val="en-US"/>
        </w:rPr>
        <w:drawing>
          <wp:anchor distT="0" distB="0" distL="0" distR="0" simplePos="0" relativeHeight="477810688"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7" cstate="print"/>
                    <a:stretch>
                      <a:fillRect/>
                    </a:stretch>
                  </pic:blipFill>
                  <pic:spPr>
                    <a:xfrm>
                      <a:off x="0" y="0"/>
                      <a:ext cx="5397499" cy="5321299"/>
                    </a:xfrm>
                    <a:prstGeom prst="rect">
                      <a:avLst/>
                    </a:prstGeom>
                  </pic:spPr>
                </pic:pic>
              </a:graphicData>
            </a:graphic>
          </wp:anchor>
        </w:drawing>
      </w:r>
      <w:r>
        <w:t>Untuk memudahkan proses penelitian, maka dalam penelitian ini dibuat kisi-kisi angket pola asuh otoriter dan etika komunikasi yang digunakan dapat dilihat pada tabel dibawah ini:</w:t>
      </w:r>
    </w:p>
    <w:p w:rsidR="000857F9" w:rsidRDefault="000857F9">
      <w:pPr>
        <w:pStyle w:val="BodyText"/>
        <w:rPr>
          <w:sz w:val="20"/>
        </w:rPr>
      </w:pPr>
    </w:p>
    <w:p w:rsidR="000857F9" w:rsidRDefault="000857F9">
      <w:pPr>
        <w:pStyle w:val="BodyText"/>
        <w:rPr>
          <w:sz w:val="20"/>
        </w:rPr>
      </w:pPr>
    </w:p>
    <w:p w:rsidR="000857F9" w:rsidRDefault="000857F9">
      <w:pPr>
        <w:pStyle w:val="BodyText"/>
        <w:rPr>
          <w:sz w:val="20"/>
        </w:rPr>
      </w:pPr>
    </w:p>
    <w:p w:rsidR="000857F9" w:rsidRDefault="000857F9">
      <w:pPr>
        <w:pStyle w:val="BodyText"/>
        <w:spacing w:before="27"/>
        <w:rPr>
          <w:sz w:val="20"/>
        </w:rPr>
      </w:pPr>
    </w:p>
    <w:tbl>
      <w:tblPr>
        <w:tblW w:w="0" w:type="auto"/>
        <w:tblInd w:w="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37"/>
        <w:gridCol w:w="1006"/>
        <w:gridCol w:w="1922"/>
        <w:gridCol w:w="1418"/>
        <w:gridCol w:w="1557"/>
        <w:gridCol w:w="994"/>
      </w:tblGrid>
      <w:tr w:rsidR="000857F9">
        <w:trPr>
          <w:trHeight w:val="393"/>
        </w:trPr>
        <w:tc>
          <w:tcPr>
            <w:tcW w:w="1037" w:type="dxa"/>
            <w:vMerge w:val="restart"/>
          </w:tcPr>
          <w:p w:rsidR="000857F9" w:rsidRDefault="000857F9">
            <w:pPr>
              <w:pStyle w:val="TableParagraph"/>
              <w:spacing w:before="8"/>
              <w:jc w:val="left"/>
              <w:rPr>
                <w:sz w:val="24"/>
              </w:rPr>
            </w:pPr>
          </w:p>
          <w:p w:rsidR="000857F9" w:rsidRDefault="00196ABF">
            <w:pPr>
              <w:pStyle w:val="TableParagraph"/>
              <w:ind w:left="484" w:right="91" w:hanging="370"/>
              <w:jc w:val="left"/>
              <w:rPr>
                <w:b/>
                <w:sz w:val="24"/>
              </w:rPr>
            </w:pPr>
            <w:r>
              <w:rPr>
                <w:b/>
                <w:spacing w:val="-6"/>
                <w:sz w:val="24"/>
              </w:rPr>
              <w:t xml:space="preserve">Variabe </w:t>
            </w:r>
            <w:r>
              <w:rPr>
                <w:b/>
                <w:spacing w:val="-10"/>
                <w:sz w:val="24"/>
              </w:rPr>
              <w:t>l</w:t>
            </w:r>
          </w:p>
        </w:tc>
        <w:tc>
          <w:tcPr>
            <w:tcW w:w="1006" w:type="dxa"/>
            <w:vMerge w:val="restart"/>
          </w:tcPr>
          <w:p w:rsidR="000857F9" w:rsidRDefault="000857F9">
            <w:pPr>
              <w:pStyle w:val="TableParagraph"/>
              <w:spacing w:before="145"/>
              <w:jc w:val="left"/>
              <w:rPr>
                <w:sz w:val="24"/>
              </w:rPr>
            </w:pPr>
          </w:p>
          <w:p w:rsidR="000857F9" w:rsidRDefault="00196ABF">
            <w:pPr>
              <w:pStyle w:val="TableParagraph"/>
              <w:ind w:left="179"/>
              <w:jc w:val="left"/>
              <w:rPr>
                <w:b/>
                <w:sz w:val="24"/>
              </w:rPr>
            </w:pPr>
            <w:r>
              <w:rPr>
                <w:b/>
                <w:spacing w:val="-2"/>
                <w:sz w:val="24"/>
              </w:rPr>
              <w:t>Aspek</w:t>
            </w:r>
          </w:p>
        </w:tc>
        <w:tc>
          <w:tcPr>
            <w:tcW w:w="1922" w:type="dxa"/>
            <w:vMerge w:val="restart"/>
          </w:tcPr>
          <w:p w:rsidR="000857F9" w:rsidRDefault="000857F9">
            <w:pPr>
              <w:pStyle w:val="TableParagraph"/>
              <w:spacing w:before="145"/>
              <w:jc w:val="left"/>
              <w:rPr>
                <w:sz w:val="24"/>
              </w:rPr>
            </w:pPr>
          </w:p>
          <w:p w:rsidR="000857F9" w:rsidRDefault="00196ABF">
            <w:pPr>
              <w:pStyle w:val="TableParagraph"/>
              <w:ind w:left="398"/>
              <w:jc w:val="left"/>
              <w:rPr>
                <w:b/>
                <w:sz w:val="24"/>
              </w:rPr>
            </w:pPr>
            <w:r>
              <w:rPr>
                <w:b/>
                <w:spacing w:val="-2"/>
                <w:sz w:val="24"/>
              </w:rPr>
              <w:t>Deskriptor</w:t>
            </w:r>
          </w:p>
        </w:tc>
        <w:tc>
          <w:tcPr>
            <w:tcW w:w="2975" w:type="dxa"/>
            <w:gridSpan w:val="2"/>
          </w:tcPr>
          <w:p w:rsidR="000857F9" w:rsidRDefault="00196ABF">
            <w:pPr>
              <w:pStyle w:val="TableParagraph"/>
              <w:spacing w:before="59"/>
              <w:ind w:left="828"/>
              <w:jc w:val="left"/>
              <w:rPr>
                <w:b/>
                <w:sz w:val="24"/>
              </w:rPr>
            </w:pPr>
            <w:r>
              <w:rPr>
                <w:b/>
                <w:sz w:val="24"/>
              </w:rPr>
              <w:t>Jumlah</w:t>
            </w:r>
            <w:r>
              <w:rPr>
                <w:b/>
                <w:spacing w:val="-3"/>
                <w:sz w:val="24"/>
              </w:rPr>
              <w:t xml:space="preserve"> </w:t>
            </w:r>
            <w:r>
              <w:rPr>
                <w:b/>
                <w:spacing w:val="-4"/>
                <w:sz w:val="24"/>
              </w:rPr>
              <w:t>Item</w:t>
            </w:r>
          </w:p>
        </w:tc>
        <w:tc>
          <w:tcPr>
            <w:tcW w:w="994" w:type="dxa"/>
            <w:vMerge w:val="restart"/>
          </w:tcPr>
          <w:p w:rsidR="000857F9" w:rsidRDefault="000857F9">
            <w:pPr>
              <w:pStyle w:val="TableParagraph"/>
              <w:spacing w:before="145"/>
              <w:jc w:val="left"/>
              <w:rPr>
                <w:sz w:val="24"/>
              </w:rPr>
            </w:pPr>
          </w:p>
          <w:p w:rsidR="000857F9" w:rsidRDefault="00196ABF">
            <w:pPr>
              <w:pStyle w:val="TableParagraph"/>
              <w:ind w:left="110"/>
              <w:jc w:val="left"/>
              <w:rPr>
                <w:b/>
                <w:sz w:val="24"/>
              </w:rPr>
            </w:pPr>
            <w:r>
              <w:rPr>
                <w:b/>
                <w:spacing w:val="-2"/>
                <w:sz w:val="24"/>
              </w:rPr>
              <w:t>Jumlah</w:t>
            </w:r>
          </w:p>
        </w:tc>
      </w:tr>
      <w:tr w:rsidR="000857F9">
        <w:trPr>
          <w:trHeight w:val="717"/>
        </w:trPr>
        <w:tc>
          <w:tcPr>
            <w:tcW w:w="1037" w:type="dxa"/>
            <w:vMerge/>
            <w:tcBorders>
              <w:top w:val="nil"/>
            </w:tcBorders>
          </w:tcPr>
          <w:p w:rsidR="000857F9" w:rsidRDefault="000857F9">
            <w:pPr>
              <w:rPr>
                <w:sz w:val="2"/>
                <w:szCs w:val="2"/>
              </w:rPr>
            </w:pPr>
          </w:p>
        </w:tc>
        <w:tc>
          <w:tcPr>
            <w:tcW w:w="1006" w:type="dxa"/>
            <w:vMerge/>
            <w:tcBorders>
              <w:top w:val="nil"/>
            </w:tcBorders>
          </w:tcPr>
          <w:p w:rsidR="000857F9" w:rsidRDefault="000857F9">
            <w:pPr>
              <w:rPr>
                <w:sz w:val="2"/>
                <w:szCs w:val="2"/>
              </w:rPr>
            </w:pPr>
          </w:p>
        </w:tc>
        <w:tc>
          <w:tcPr>
            <w:tcW w:w="1922" w:type="dxa"/>
            <w:vMerge/>
            <w:tcBorders>
              <w:top w:val="nil"/>
            </w:tcBorders>
          </w:tcPr>
          <w:p w:rsidR="000857F9" w:rsidRDefault="000857F9">
            <w:pPr>
              <w:rPr>
                <w:sz w:val="2"/>
                <w:szCs w:val="2"/>
              </w:rPr>
            </w:pPr>
          </w:p>
        </w:tc>
        <w:tc>
          <w:tcPr>
            <w:tcW w:w="1418" w:type="dxa"/>
          </w:tcPr>
          <w:p w:rsidR="000857F9" w:rsidRDefault="00196ABF">
            <w:pPr>
              <w:pStyle w:val="TableParagraph"/>
              <w:spacing w:before="219"/>
              <w:ind w:left="199"/>
              <w:jc w:val="left"/>
              <w:rPr>
                <w:b/>
                <w:i/>
                <w:sz w:val="24"/>
              </w:rPr>
            </w:pPr>
            <w:r>
              <w:rPr>
                <w:b/>
                <w:i/>
                <w:spacing w:val="-2"/>
                <w:sz w:val="24"/>
              </w:rPr>
              <w:t>Favorabel</w:t>
            </w:r>
          </w:p>
        </w:tc>
        <w:tc>
          <w:tcPr>
            <w:tcW w:w="1557" w:type="dxa"/>
          </w:tcPr>
          <w:p w:rsidR="000857F9" w:rsidRDefault="00196ABF">
            <w:pPr>
              <w:pStyle w:val="TableParagraph"/>
              <w:spacing w:before="219"/>
              <w:ind w:left="10" w:right="5"/>
              <w:jc w:val="center"/>
              <w:rPr>
                <w:b/>
                <w:i/>
                <w:sz w:val="24"/>
              </w:rPr>
            </w:pPr>
            <w:r>
              <w:rPr>
                <w:b/>
                <w:i/>
                <w:spacing w:val="-2"/>
                <w:sz w:val="24"/>
              </w:rPr>
              <w:t>Unfavorabel</w:t>
            </w:r>
          </w:p>
        </w:tc>
        <w:tc>
          <w:tcPr>
            <w:tcW w:w="994" w:type="dxa"/>
            <w:vMerge/>
            <w:tcBorders>
              <w:top w:val="nil"/>
            </w:tcBorders>
          </w:tcPr>
          <w:p w:rsidR="000857F9" w:rsidRDefault="000857F9">
            <w:pPr>
              <w:rPr>
                <w:sz w:val="2"/>
                <w:szCs w:val="2"/>
              </w:rPr>
            </w:pPr>
          </w:p>
        </w:tc>
      </w:tr>
      <w:tr w:rsidR="000857F9">
        <w:trPr>
          <w:trHeight w:val="280"/>
        </w:trPr>
        <w:tc>
          <w:tcPr>
            <w:tcW w:w="1037" w:type="dxa"/>
            <w:tcBorders>
              <w:bottom w:val="nil"/>
            </w:tcBorders>
          </w:tcPr>
          <w:p w:rsidR="000857F9" w:rsidRDefault="000857F9">
            <w:pPr>
              <w:pStyle w:val="TableParagraph"/>
              <w:jc w:val="left"/>
              <w:rPr>
                <w:sz w:val="20"/>
              </w:rPr>
            </w:pPr>
          </w:p>
        </w:tc>
        <w:tc>
          <w:tcPr>
            <w:tcW w:w="1006" w:type="dxa"/>
            <w:tcBorders>
              <w:bottom w:val="nil"/>
            </w:tcBorders>
          </w:tcPr>
          <w:p w:rsidR="000857F9" w:rsidRDefault="000857F9">
            <w:pPr>
              <w:pStyle w:val="TableParagraph"/>
              <w:jc w:val="left"/>
              <w:rPr>
                <w:sz w:val="20"/>
              </w:rPr>
            </w:pPr>
          </w:p>
        </w:tc>
        <w:tc>
          <w:tcPr>
            <w:tcW w:w="1922" w:type="dxa"/>
            <w:tcBorders>
              <w:bottom w:val="nil"/>
            </w:tcBorders>
          </w:tcPr>
          <w:p w:rsidR="000857F9" w:rsidRDefault="00196ABF">
            <w:pPr>
              <w:pStyle w:val="TableParagraph"/>
              <w:spacing w:line="260" w:lineRule="exact"/>
              <w:ind w:left="6" w:right="3"/>
              <w:jc w:val="center"/>
              <w:rPr>
                <w:sz w:val="24"/>
              </w:rPr>
            </w:pPr>
            <w:r>
              <w:rPr>
                <w:sz w:val="24"/>
              </w:rPr>
              <w:t>Gaya</w:t>
            </w:r>
            <w:r>
              <w:rPr>
                <w:spacing w:val="-2"/>
                <w:sz w:val="24"/>
              </w:rPr>
              <w:t xml:space="preserve"> </w:t>
            </w:r>
            <w:r>
              <w:rPr>
                <w:sz w:val="24"/>
              </w:rPr>
              <w:t>orang</w:t>
            </w:r>
            <w:r>
              <w:rPr>
                <w:spacing w:val="-1"/>
                <w:sz w:val="24"/>
              </w:rPr>
              <w:t xml:space="preserve"> </w:t>
            </w:r>
            <w:r>
              <w:rPr>
                <w:spacing w:val="-5"/>
                <w:sz w:val="24"/>
              </w:rPr>
              <w:t>tua</w:t>
            </w:r>
          </w:p>
        </w:tc>
        <w:tc>
          <w:tcPr>
            <w:tcW w:w="1418" w:type="dxa"/>
            <w:tcBorders>
              <w:bottom w:val="nil"/>
            </w:tcBorders>
          </w:tcPr>
          <w:p w:rsidR="000857F9" w:rsidRDefault="000857F9">
            <w:pPr>
              <w:pStyle w:val="TableParagraph"/>
              <w:jc w:val="left"/>
              <w:rPr>
                <w:sz w:val="20"/>
              </w:rPr>
            </w:pPr>
          </w:p>
        </w:tc>
        <w:tc>
          <w:tcPr>
            <w:tcW w:w="1557" w:type="dxa"/>
            <w:tcBorders>
              <w:bottom w:val="nil"/>
            </w:tcBorders>
          </w:tcPr>
          <w:p w:rsidR="000857F9" w:rsidRDefault="000857F9">
            <w:pPr>
              <w:pStyle w:val="TableParagraph"/>
              <w:jc w:val="left"/>
              <w:rPr>
                <w:sz w:val="20"/>
              </w:rPr>
            </w:pPr>
          </w:p>
        </w:tc>
        <w:tc>
          <w:tcPr>
            <w:tcW w:w="994" w:type="dxa"/>
            <w:tcBorders>
              <w:bottom w:val="nil"/>
            </w:tcBorders>
          </w:tcPr>
          <w:p w:rsidR="000857F9" w:rsidRDefault="000857F9">
            <w:pPr>
              <w:pStyle w:val="TableParagraph"/>
              <w:jc w:val="left"/>
              <w:rPr>
                <w:sz w:val="20"/>
              </w:rPr>
            </w:pPr>
          </w:p>
        </w:tc>
      </w:tr>
      <w:tr w:rsidR="000857F9">
        <w:trPr>
          <w:trHeight w:val="1104"/>
        </w:trPr>
        <w:tc>
          <w:tcPr>
            <w:tcW w:w="1037" w:type="dxa"/>
            <w:tcBorders>
              <w:top w:val="nil"/>
              <w:bottom w:val="nil"/>
            </w:tcBorders>
          </w:tcPr>
          <w:p w:rsidR="000857F9" w:rsidRDefault="000857F9">
            <w:pPr>
              <w:pStyle w:val="TableParagraph"/>
              <w:jc w:val="left"/>
              <w:rPr>
                <w:sz w:val="24"/>
              </w:rPr>
            </w:pPr>
          </w:p>
        </w:tc>
        <w:tc>
          <w:tcPr>
            <w:tcW w:w="1006" w:type="dxa"/>
            <w:tcBorders>
              <w:top w:val="nil"/>
              <w:bottom w:val="nil"/>
            </w:tcBorders>
          </w:tcPr>
          <w:p w:rsidR="000857F9" w:rsidRDefault="000857F9">
            <w:pPr>
              <w:pStyle w:val="TableParagraph"/>
              <w:spacing w:before="134"/>
              <w:jc w:val="left"/>
              <w:rPr>
                <w:sz w:val="24"/>
              </w:rPr>
            </w:pPr>
          </w:p>
          <w:p w:rsidR="000857F9" w:rsidRDefault="00196ABF">
            <w:pPr>
              <w:pStyle w:val="TableParagraph"/>
              <w:ind w:left="126"/>
              <w:jc w:val="left"/>
              <w:rPr>
                <w:sz w:val="24"/>
              </w:rPr>
            </w:pPr>
            <w:r>
              <w:rPr>
                <w:spacing w:val="-2"/>
                <w:sz w:val="24"/>
              </w:rPr>
              <w:t>Kontrol</w:t>
            </w:r>
          </w:p>
        </w:tc>
        <w:tc>
          <w:tcPr>
            <w:tcW w:w="1922" w:type="dxa"/>
            <w:tcBorders>
              <w:top w:val="nil"/>
              <w:bottom w:val="nil"/>
            </w:tcBorders>
          </w:tcPr>
          <w:p w:rsidR="000857F9" w:rsidRDefault="00196ABF">
            <w:pPr>
              <w:pStyle w:val="TableParagraph"/>
              <w:ind w:left="170" w:right="163" w:hanging="3"/>
              <w:jc w:val="center"/>
              <w:rPr>
                <w:sz w:val="24"/>
              </w:rPr>
            </w:pPr>
            <w:r>
              <w:rPr>
                <w:spacing w:val="-2"/>
                <w:sz w:val="24"/>
              </w:rPr>
              <w:t xml:space="preserve">menyampaikan </w:t>
            </w:r>
            <w:r>
              <w:rPr>
                <w:sz w:val="24"/>
              </w:rPr>
              <w:t>pesan dengan batasan-</w:t>
            </w:r>
            <w:r>
              <w:rPr>
                <w:spacing w:val="-15"/>
                <w:sz w:val="24"/>
              </w:rPr>
              <w:t xml:space="preserve"> </w:t>
            </w:r>
            <w:r>
              <w:rPr>
                <w:sz w:val="24"/>
              </w:rPr>
              <w:t>batasan</w:t>
            </w:r>
          </w:p>
          <w:p w:rsidR="000857F9" w:rsidRDefault="00196ABF">
            <w:pPr>
              <w:pStyle w:val="TableParagraph"/>
              <w:spacing w:line="261" w:lineRule="exact"/>
              <w:ind w:left="6"/>
              <w:jc w:val="center"/>
              <w:rPr>
                <w:sz w:val="24"/>
              </w:rPr>
            </w:pPr>
            <w:r>
              <w:rPr>
                <w:sz w:val="24"/>
              </w:rPr>
              <w:t>bagi</w:t>
            </w:r>
            <w:r>
              <w:rPr>
                <w:spacing w:val="-1"/>
                <w:sz w:val="24"/>
              </w:rPr>
              <w:t xml:space="preserve"> </w:t>
            </w:r>
            <w:r>
              <w:rPr>
                <w:spacing w:val="-2"/>
                <w:sz w:val="24"/>
              </w:rPr>
              <w:t>anaknya</w:t>
            </w:r>
          </w:p>
        </w:tc>
        <w:tc>
          <w:tcPr>
            <w:tcW w:w="1418" w:type="dxa"/>
            <w:tcBorders>
              <w:top w:val="nil"/>
              <w:bottom w:val="nil"/>
            </w:tcBorders>
          </w:tcPr>
          <w:p w:rsidR="000857F9" w:rsidRDefault="00196ABF">
            <w:pPr>
              <w:pStyle w:val="TableParagraph"/>
              <w:spacing w:before="134"/>
              <w:ind w:left="9" w:right="3"/>
              <w:jc w:val="center"/>
              <w:rPr>
                <w:sz w:val="24"/>
              </w:rPr>
            </w:pPr>
            <w:r>
              <w:rPr>
                <w:sz w:val="24"/>
              </w:rPr>
              <w:t xml:space="preserve">1, 2, 3, 4, </w:t>
            </w:r>
            <w:r>
              <w:rPr>
                <w:spacing w:val="-5"/>
                <w:sz w:val="24"/>
              </w:rPr>
              <w:t>5,</w:t>
            </w:r>
          </w:p>
          <w:p w:rsidR="000857F9" w:rsidRDefault="00196ABF">
            <w:pPr>
              <w:pStyle w:val="TableParagraph"/>
              <w:ind w:left="9" w:right="3"/>
              <w:jc w:val="center"/>
              <w:rPr>
                <w:sz w:val="24"/>
              </w:rPr>
            </w:pPr>
            <w:r>
              <w:rPr>
                <w:sz w:val="24"/>
              </w:rPr>
              <w:t xml:space="preserve">6, 8, 9, </w:t>
            </w:r>
            <w:r>
              <w:rPr>
                <w:spacing w:val="-5"/>
                <w:sz w:val="24"/>
              </w:rPr>
              <w:t>10,</w:t>
            </w:r>
          </w:p>
          <w:p w:rsidR="000857F9" w:rsidRDefault="00196ABF">
            <w:pPr>
              <w:pStyle w:val="TableParagraph"/>
              <w:ind w:left="6" w:right="9"/>
              <w:jc w:val="center"/>
              <w:rPr>
                <w:sz w:val="24"/>
              </w:rPr>
            </w:pPr>
            <w:r>
              <w:rPr>
                <w:spacing w:val="-5"/>
                <w:sz w:val="24"/>
              </w:rPr>
              <w:t>11</w:t>
            </w:r>
          </w:p>
        </w:tc>
        <w:tc>
          <w:tcPr>
            <w:tcW w:w="1557" w:type="dxa"/>
            <w:tcBorders>
              <w:top w:val="nil"/>
              <w:bottom w:val="nil"/>
            </w:tcBorders>
          </w:tcPr>
          <w:p w:rsidR="000857F9" w:rsidRDefault="000857F9">
            <w:pPr>
              <w:pStyle w:val="TableParagraph"/>
              <w:spacing w:before="134"/>
              <w:jc w:val="left"/>
              <w:rPr>
                <w:sz w:val="24"/>
              </w:rPr>
            </w:pPr>
          </w:p>
          <w:p w:rsidR="000857F9" w:rsidRDefault="00196ABF">
            <w:pPr>
              <w:pStyle w:val="TableParagraph"/>
              <w:ind w:left="10"/>
              <w:jc w:val="center"/>
              <w:rPr>
                <w:sz w:val="24"/>
              </w:rPr>
            </w:pPr>
            <w:r>
              <w:rPr>
                <w:spacing w:val="-10"/>
                <w:sz w:val="24"/>
              </w:rPr>
              <w:t>7</w:t>
            </w:r>
          </w:p>
        </w:tc>
        <w:tc>
          <w:tcPr>
            <w:tcW w:w="994" w:type="dxa"/>
            <w:tcBorders>
              <w:top w:val="nil"/>
              <w:bottom w:val="nil"/>
            </w:tcBorders>
          </w:tcPr>
          <w:p w:rsidR="000857F9" w:rsidRDefault="000857F9">
            <w:pPr>
              <w:pStyle w:val="TableParagraph"/>
              <w:spacing w:before="134"/>
              <w:jc w:val="left"/>
              <w:rPr>
                <w:sz w:val="24"/>
              </w:rPr>
            </w:pPr>
          </w:p>
          <w:p w:rsidR="000857F9" w:rsidRDefault="00196ABF">
            <w:pPr>
              <w:pStyle w:val="TableParagraph"/>
              <w:ind w:left="9" w:right="9"/>
              <w:jc w:val="center"/>
              <w:rPr>
                <w:sz w:val="24"/>
              </w:rPr>
            </w:pPr>
            <w:r>
              <w:rPr>
                <w:spacing w:val="-5"/>
                <w:sz w:val="24"/>
              </w:rPr>
              <w:t>11</w:t>
            </w:r>
          </w:p>
        </w:tc>
      </w:tr>
      <w:tr w:rsidR="000857F9">
        <w:trPr>
          <w:trHeight w:val="271"/>
        </w:trPr>
        <w:tc>
          <w:tcPr>
            <w:tcW w:w="1037" w:type="dxa"/>
            <w:tcBorders>
              <w:top w:val="nil"/>
              <w:bottom w:val="nil"/>
            </w:tcBorders>
          </w:tcPr>
          <w:p w:rsidR="000857F9" w:rsidRDefault="000857F9">
            <w:pPr>
              <w:pStyle w:val="TableParagraph"/>
              <w:jc w:val="left"/>
              <w:rPr>
                <w:sz w:val="20"/>
              </w:rPr>
            </w:pPr>
          </w:p>
        </w:tc>
        <w:tc>
          <w:tcPr>
            <w:tcW w:w="1006" w:type="dxa"/>
            <w:tcBorders>
              <w:top w:val="nil"/>
            </w:tcBorders>
          </w:tcPr>
          <w:p w:rsidR="000857F9" w:rsidRDefault="000857F9">
            <w:pPr>
              <w:pStyle w:val="TableParagraph"/>
              <w:jc w:val="left"/>
              <w:rPr>
                <w:sz w:val="20"/>
              </w:rPr>
            </w:pPr>
          </w:p>
        </w:tc>
        <w:tc>
          <w:tcPr>
            <w:tcW w:w="1922" w:type="dxa"/>
            <w:tcBorders>
              <w:top w:val="nil"/>
            </w:tcBorders>
          </w:tcPr>
          <w:p w:rsidR="000857F9" w:rsidRDefault="00196ABF">
            <w:pPr>
              <w:pStyle w:val="TableParagraph"/>
              <w:spacing w:line="252" w:lineRule="exact"/>
              <w:ind w:left="6" w:right="4"/>
              <w:jc w:val="center"/>
              <w:rPr>
                <w:sz w:val="24"/>
              </w:rPr>
            </w:pPr>
            <w:r>
              <w:rPr>
                <w:sz w:val="24"/>
              </w:rPr>
              <w:t>secara</w:t>
            </w:r>
            <w:r>
              <w:rPr>
                <w:spacing w:val="-3"/>
                <w:sz w:val="24"/>
              </w:rPr>
              <w:t xml:space="preserve"> </w:t>
            </w:r>
            <w:r>
              <w:rPr>
                <w:spacing w:val="-2"/>
                <w:sz w:val="24"/>
              </w:rPr>
              <w:t>berlebihan</w:t>
            </w:r>
          </w:p>
        </w:tc>
        <w:tc>
          <w:tcPr>
            <w:tcW w:w="1418" w:type="dxa"/>
            <w:tcBorders>
              <w:top w:val="nil"/>
            </w:tcBorders>
          </w:tcPr>
          <w:p w:rsidR="000857F9" w:rsidRDefault="000857F9">
            <w:pPr>
              <w:pStyle w:val="TableParagraph"/>
              <w:jc w:val="left"/>
              <w:rPr>
                <w:sz w:val="20"/>
              </w:rPr>
            </w:pPr>
          </w:p>
        </w:tc>
        <w:tc>
          <w:tcPr>
            <w:tcW w:w="1557" w:type="dxa"/>
            <w:tcBorders>
              <w:top w:val="nil"/>
            </w:tcBorders>
          </w:tcPr>
          <w:p w:rsidR="000857F9" w:rsidRDefault="000857F9">
            <w:pPr>
              <w:pStyle w:val="TableParagraph"/>
              <w:jc w:val="left"/>
              <w:rPr>
                <w:sz w:val="20"/>
              </w:rPr>
            </w:pPr>
          </w:p>
        </w:tc>
        <w:tc>
          <w:tcPr>
            <w:tcW w:w="994" w:type="dxa"/>
            <w:tcBorders>
              <w:top w:val="nil"/>
            </w:tcBorders>
          </w:tcPr>
          <w:p w:rsidR="000857F9" w:rsidRDefault="000857F9">
            <w:pPr>
              <w:pStyle w:val="TableParagraph"/>
              <w:jc w:val="left"/>
              <w:rPr>
                <w:sz w:val="20"/>
              </w:rPr>
            </w:pPr>
          </w:p>
        </w:tc>
      </w:tr>
      <w:tr w:rsidR="000857F9">
        <w:trPr>
          <w:trHeight w:val="280"/>
        </w:trPr>
        <w:tc>
          <w:tcPr>
            <w:tcW w:w="1037" w:type="dxa"/>
            <w:tcBorders>
              <w:top w:val="nil"/>
              <w:bottom w:val="nil"/>
            </w:tcBorders>
          </w:tcPr>
          <w:p w:rsidR="000857F9" w:rsidRDefault="000857F9">
            <w:pPr>
              <w:pStyle w:val="TableParagraph"/>
              <w:jc w:val="left"/>
              <w:rPr>
                <w:sz w:val="20"/>
              </w:rPr>
            </w:pPr>
          </w:p>
        </w:tc>
        <w:tc>
          <w:tcPr>
            <w:tcW w:w="1006" w:type="dxa"/>
            <w:tcBorders>
              <w:bottom w:val="nil"/>
            </w:tcBorders>
          </w:tcPr>
          <w:p w:rsidR="000857F9" w:rsidRDefault="000857F9">
            <w:pPr>
              <w:pStyle w:val="TableParagraph"/>
              <w:jc w:val="left"/>
              <w:rPr>
                <w:sz w:val="20"/>
              </w:rPr>
            </w:pPr>
          </w:p>
        </w:tc>
        <w:tc>
          <w:tcPr>
            <w:tcW w:w="1922" w:type="dxa"/>
            <w:tcBorders>
              <w:bottom w:val="nil"/>
            </w:tcBorders>
          </w:tcPr>
          <w:p w:rsidR="000857F9" w:rsidRDefault="00196ABF">
            <w:pPr>
              <w:pStyle w:val="TableParagraph"/>
              <w:spacing w:line="260" w:lineRule="exact"/>
              <w:ind w:left="6" w:right="3"/>
              <w:jc w:val="center"/>
              <w:rPr>
                <w:sz w:val="24"/>
              </w:rPr>
            </w:pPr>
            <w:r>
              <w:rPr>
                <w:sz w:val="24"/>
              </w:rPr>
              <w:t>Gaya</w:t>
            </w:r>
            <w:r>
              <w:rPr>
                <w:spacing w:val="-2"/>
                <w:sz w:val="24"/>
              </w:rPr>
              <w:t xml:space="preserve"> </w:t>
            </w:r>
            <w:r>
              <w:rPr>
                <w:sz w:val="24"/>
              </w:rPr>
              <w:t>orang</w:t>
            </w:r>
            <w:r>
              <w:rPr>
                <w:spacing w:val="-1"/>
                <w:sz w:val="24"/>
              </w:rPr>
              <w:t xml:space="preserve"> </w:t>
            </w:r>
            <w:r>
              <w:rPr>
                <w:spacing w:val="-5"/>
                <w:sz w:val="24"/>
              </w:rPr>
              <w:t>tua</w:t>
            </w:r>
          </w:p>
        </w:tc>
        <w:tc>
          <w:tcPr>
            <w:tcW w:w="1418" w:type="dxa"/>
            <w:tcBorders>
              <w:bottom w:val="nil"/>
            </w:tcBorders>
          </w:tcPr>
          <w:p w:rsidR="000857F9" w:rsidRDefault="000857F9">
            <w:pPr>
              <w:pStyle w:val="TableParagraph"/>
              <w:jc w:val="left"/>
              <w:rPr>
                <w:sz w:val="20"/>
              </w:rPr>
            </w:pPr>
          </w:p>
        </w:tc>
        <w:tc>
          <w:tcPr>
            <w:tcW w:w="1557" w:type="dxa"/>
            <w:tcBorders>
              <w:bottom w:val="nil"/>
            </w:tcBorders>
          </w:tcPr>
          <w:p w:rsidR="000857F9" w:rsidRDefault="000857F9">
            <w:pPr>
              <w:pStyle w:val="TableParagraph"/>
              <w:jc w:val="left"/>
              <w:rPr>
                <w:sz w:val="20"/>
              </w:rPr>
            </w:pPr>
          </w:p>
        </w:tc>
        <w:tc>
          <w:tcPr>
            <w:tcW w:w="994" w:type="dxa"/>
            <w:tcBorders>
              <w:bottom w:val="nil"/>
            </w:tcBorders>
          </w:tcPr>
          <w:p w:rsidR="000857F9" w:rsidRDefault="000857F9">
            <w:pPr>
              <w:pStyle w:val="TableParagraph"/>
              <w:jc w:val="left"/>
              <w:rPr>
                <w:sz w:val="20"/>
              </w:rPr>
            </w:pPr>
          </w:p>
        </w:tc>
      </w:tr>
      <w:tr w:rsidR="000857F9">
        <w:trPr>
          <w:trHeight w:val="276"/>
        </w:trPr>
        <w:tc>
          <w:tcPr>
            <w:tcW w:w="1037" w:type="dxa"/>
            <w:tcBorders>
              <w:top w:val="nil"/>
              <w:bottom w:val="nil"/>
            </w:tcBorders>
          </w:tcPr>
          <w:p w:rsidR="000857F9" w:rsidRDefault="000857F9">
            <w:pPr>
              <w:pStyle w:val="TableParagraph"/>
              <w:jc w:val="left"/>
              <w:rPr>
                <w:sz w:val="20"/>
              </w:rPr>
            </w:pPr>
          </w:p>
        </w:tc>
        <w:tc>
          <w:tcPr>
            <w:tcW w:w="1006" w:type="dxa"/>
            <w:tcBorders>
              <w:top w:val="nil"/>
              <w:bottom w:val="nil"/>
            </w:tcBorders>
          </w:tcPr>
          <w:p w:rsidR="000857F9" w:rsidRDefault="000857F9">
            <w:pPr>
              <w:pStyle w:val="TableParagraph"/>
              <w:jc w:val="left"/>
              <w:rPr>
                <w:sz w:val="20"/>
              </w:rPr>
            </w:pPr>
          </w:p>
        </w:tc>
        <w:tc>
          <w:tcPr>
            <w:tcW w:w="1922" w:type="dxa"/>
            <w:tcBorders>
              <w:top w:val="nil"/>
              <w:bottom w:val="nil"/>
            </w:tcBorders>
          </w:tcPr>
          <w:p w:rsidR="000857F9" w:rsidRDefault="00196ABF">
            <w:pPr>
              <w:pStyle w:val="TableParagraph"/>
              <w:spacing w:line="256" w:lineRule="exact"/>
              <w:ind w:left="6" w:right="4"/>
              <w:jc w:val="center"/>
              <w:rPr>
                <w:sz w:val="24"/>
              </w:rPr>
            </w:pPr>
            <w:r>
              <w:rPr>
                <w:spacing w:val="-2"/>
                <w:sz w:val="24"/>
              </w:rPr>
              <w:t>menyampaikan</w:t>
            </w:r>
          </w:p>
        </w:tc>
        <w:tc>
          <w:tcPr>
            <w:tcW w:w="1418" w:type="dxa"/>
            <w:tcBorders>
              <w:top w:val="nil"/>
              <w:bottom w:val="nil"/>
            </w:tcBorders>
          </w:tcPr>
          <w:p w:rsidR="000857F9" w:rsidRDefault="000857F9">
            <w:pPr>
              <w:pStyle w:val="TableParagraph"/>
              <w:jc w:val="left"/>
              <w:rPr>
                <w:sz w:val="20"/>
              </w:rPr>
            </w:pPr>
          </w:p>
        </w:tc>
        <w:tc>
          <w:tcPr>
            <w:tcW w:w="1557" w:type="dxa"/>
            <w:tcBorders>
              <w:top w:val="nil"/>
              <w:bottom w:val="nil"/>
            </w:tcBorders>
          </w:tcPr>
          <w:p w:rsidR="000857F9" w:rsidRDefault="000857F9">
            <w:pPr>
              <w:pStyle w:val="TableParagraph"/>
              <w:jc w:val="left"/>
              <w:rPr>
                <w:sz w:val="20"/>
              </w:rPr>
            </w:pPr>
          </w:p>
        </w:tc>
        <w:tc>
          <w:tcPr>
            <w:tcW w:w="994" w:type="dxa"/>
            <w:tcBorders>
              <w:top w:val="nil"/>
              <w:bottom w:val="nil"/>
            </w:tcBorders>
          </w:tcPr>
          <w:p w:rsidR="000857F9" w:rsidRDefault="000857F9">
            <w:pPr>
              <w:pStyle w:val="TableParagraph"/>
              <w:jc w:val="left"/>
              <w:rPr>
                <w:sz w:val="20"/>
              </w:rPr>
            </w:pPr>
          </w:p>
        </w:tc>
      </w:tr>
      <w:tr w:rsidR="000857F9">
        <w:trPr>
          <w:trHeight w:val="827"/>
        </w:trPr>
        <w:tc>
          <w:tcPr>
            <w:tcW w:w="1037" w:type="dxa"/>
            <w:tcBorders>
              <w:top w:val="nil"/>
              <w:bottom w:val="nil"/>
            </w:tcBorders>
          </w:tcPr>
          <w:p w:rsidR="000857F9" w:rsidRDefault="000857F9">
            <w:pPr>
              <w:pStyle w:val="TableParagraph"/>
              <w:jc w:val="left"/>
              <w:rPr>
                <w:sz w:val="24"/>
              </w:rPr>
            </w:pPr>
          </w:p>
        </w:tc>
        <w:tc>
          <w:tcPr>
            <w:tcW w:w="1006" w:type="dxa"/>
            <w:tcBorders>
              <w:top w:val="nil"/>
              <w:bottom w:val="nil"/>
            </w:tcBorders>
          </w:tcPr>
          <w:p w:rsidR="000857F9" w:rsidRDefault="00196ABF">
            <w:pPr>
              <w:pStyle w:val="TableParagraph"/>
              <w:spacing w:before="134"/>
              <w:ind w:left="146" w:right="135" w:firstLine="74"/>
              <w:jc w:val="left"/>
              <w:rPr>
                <w:sz w:val="24"/>
              </w:rPr>
            </w:pPr>
            <w:r>
              <w:rPr>
                <w:spacing w:val="-4"/>
                <w:sz w:val="24"/>
              </w:rPr>
              <w:t xml:space="preserve">Kasih </w:t>
            </w:r>
            <w:r>
              <w:rPr>
                <w:spacing w:val="-2"/>
                <w:sz w:val="24"/>
              </w:rPr>
              <w:t>Sayang</w:t>
            </w:r>
          </w:p>
        </w:tc>
        <w:tc>
          <w:tcPr>
            <w:tcW w:w="1922" w:type="dxa"/>
            <w:tcBorders>
              <w:top w:val="nil"/>
              <w:bottom w:val="nil"/>
            </w:tcBorders>
          </w:tcPr>
          <w:p w:rsidR="000857F9" w:rsidRDefault="00196ABF">
            <w:pPr>
              <w:pStyle w:val="TableParagraph"/>
              <w:spacing w:line="271" w:lineRule="exact"/>
              <w:ind w:left="215" w:firstLine="206"/>
              <w:jc w:val="left"/>
              <w:rPr>
                <w:sz w:val="24"/>
              </w:rPr>
            </w:pPr>
            <w:r>
              <w:rPr>
                <w:sz w:val="24"/>
              </w:rPr>
              <w:t>pesan</w:t>
            </w:r>
            <w:r>
              <w:rPr>
                <w:spacing w:val="-2"/>
                <w:sz w:val="24"/>
              </w:rPr>
              <w:t xml:space="preserve"> </w:t>
            </w:r>
            <w:r>
              <w:rPr>
                <w:spacing w:val="-4"/>
                <w:sz w:val="24"/>
              </w:rPr>
              <w:t>yang</w:t>
            </w:r>
          </w:p>
          <w:p w:rsidR="000857F9" w:rsidRDefault="00196ABF">
            <w:pPr>
              <w:pStyle w:val="TableParagraph"/>
              <w:spacing w:line="270" w:lineRule="atLeast"/>
              <w:ind w:left="160" w:firstLine="55"/>
              <w:jc w:val="left"/>
              <w:rPr>
                <w:sz w:val="24"/>
              </w:rPr>
            </w:pPr>
            <w:r>
              <w:rPr>
                <w:sz w:val="24"/>
              </w:rPr>
              <w:t>seringkali tidak selalu</w:t>
            </w:r>
            <w:r>
              <w:rPr>
                <w:spacing w:val="-1"/>
                <w:sz w:val="24"/>
              </w:rPr>
              <w:t xml:space="preserve"> </w:t>
            </w:r>
            <w:r>
              <w:rPr>
                <w:spacing w:val="-2"/>
                <w:sz w:val="24"/>
              </w:rPr>
              <w:t>mengikuti</w:t>
            </w:r>
          </w:p>
        </w:tc>
        <w:tc>
          <w:tcPr>
            <w:tcW w:w="1418" w:type="dxa"/>
            <w:tcBorders>
              <w:top w:val="nil"/>
              <w:bottom w:val="nil"/>
            </w:tcBorders>
          </w:tcPr>
          <w:p w:rsidR="000857F9" w:rsidRDefault="00196ABF">
            <w:pPr>
              <w:pStyle w:val="TableParagraph"/>
              <w:spacing w:before="134"/>
              <w:ind w:left="9" w:right="3"/>
              <w:jc w:val="center"/>
              <w:rPr>
                <w:sz w:val="24"/>
              </w:rPr>
            </w:pPr>
            <w:r>
              <w:rPr>
                <w:sz w:val="24"/>
              </w:rPr>
              <w:t xml:space="preserve">12, 13, </w:t>
            </w:r>
            <w:r>
              <w:rPr>
                <w:spacing w:val="-5"/>
                <w:sz w:val="24"/>
              </w:rPr>
              <w:t>17,</w:t>
            </w:r>
          </w:p>
          <w:p w:rsidR="000857F9" w:rsidRDefault="00196ABF">
            <w:pPr>
              <w:pStyle w:val="TableParagraph"/>
              <w:ind w:left="7" w:right="3"/>
              <w:jc w:val="center"/>
              <w:rPr>
                <w:sz w:val="24"/>
              </w:rPr>
            </w:pPr>
            <w:r>
              <w:rPr>
                <w:spacing w:val="-5"/>
                <w:sz w:val="24"/>
              </w:rPr>
              <w:t>18</w:t>
            </w:r>
          </w:p>
        </w:tc>
        <w:tc>
          <w:tcPr>
            <w:tcW w:w="1557" w:type="dxa"/>
            <w:tcBorders>
              <w:top w:val="nil"/>
              <w:bottom w:val="nil"/>
            </w:tcBorders>
          </w:tcPr>
          <w:p w:rsidR="000857F9" w:rsidRDefault="00196ABF">
            <w:pPr>
              <w:pStyle w:val="TableParagraph"/>
              <w:spacing w:before="271"/>
              <w:ind w:left="10" w:right="3"/>
              <w:jc w:val="center"/>
              <w:rPr>
                <w:sz w:val="24"/>
              </w:rPr>
            </w:pPr>
            <w:r>
              <w:rPr>
                <w:sz w:val="24"/>
              </w:rPr>
              <w:t xml:space="preserve">14, 15, </w:t>
            </w:r>
            <w:r>
              <w:rPr>
                <w:spacing w:val="-2"/>
                <w:sz w:val="24"/>
              </w:rPr>
              <w:t>16,19</w:t>
            </w:r>
          </w:p>
        </w:tc>
        <w:tc>
          <w:tcPr>
            <w:tcW w:w="994" w:type="dxa"/>
            <w:tcBorders>
              <w:top w:val="nil"/>
              <w:bottom w:val="nil"/>
            </w:tcBorders>
          </w:tcPr>
          <w:p w:rsidR="000857F9" w:rsidRDefault="00196ABF">
            <w:pPr>
              <w:pStyle w:val="TableParagraph"/>
              <w:spacing w:before="271"/>
              <w:ind w:left="9"/>
              <w:jc w:val="center"/>
              <w:rPr>
                <w:sz w:val="24"/>
              </w:rPr>
            </w:pPr>
            <w:r>
              <w:rPr>
                <w:spacing w:val="-10"/>
                <w:sz w:val="24"/>
              </w:rPr>
              <w:t>8</w:t>
            </w:r>
          </w:p>
        </w:tc>
      </w:tr>
      <w:tr w:rsidR="000857F9">
        <w:trPr>
          <w:trHeight w:val="276"/>
        </w:trPr>
        <w:tc>
          <w:tcPr>
            <w:tcW w:w="1037" w:type="dxa"/>
            <w:tcBorders>
              <w:top w:val="nil"/>
              <w:bottom w:val="nil"/>
            </w:tcBorders>
          </w:tcPr>
          <w:p w:rsidR="000857F9" w:rsidRDefault="000857F9">
            <w:pPr>
              <w:pStyle w:val="TableParagraph"/>
              <w:jc w:val="left"/>
              <w:rPr>
                <w:sz w:val="20"/>
              </w:rPr>
            </w:pPr>
          </w:p>
        </w:tc>
        <w:tc>
          <w:tcPr>
            <w:tcW w:w="1006" w:type="dxa"/>
            <w:tcBorders>
              <w:top w:val="nil"/>
              <w:bottom w:val="nil"/>
            </w:tcBorders>
          </w:tcPr>
          <w:p w:rsidR="000857F9" w:rsidRDefault="000857F9">
            <w:pPr>
              <w:pStyle w:val="TableParagraph"/>
              <w:jc w:val="left"/>
              <w:rPr>
                <w:sz w:val="20"/>
              </w:rPr>
            </w:pPr>
          </w:p>
        </w:tc>
        <w:tc>
          <w:tcPr>
            <w:tcW w:w="1922" w:type="dxa"/>
            <w:tcBorders>
              <w:top w:val="nil"/>
              <w:bottom w:val="nil"/>
            </w:tcBorders>
          </w:tcPr>
          <w:p w:rsidR="000857F9" w:rsidRDefault="00196ABF">
            <w:pPr>
              <w:pStyle w:val="TableParagraph"/>
              <w:spacing w:line="256" w:lineRule="exact"/>
              <w:ind w:left="6" w:right="1"/>
              <w:jc w:val="center"/>
              <w:rPr>
                <w:sz w:val="24"/>
              </w:rPr>
            </w:pPr>
            <w:r>
              <w:rPr>
                <w:spacing w:val="-2"/>
                <w:sz w:val="24"/>
              </w:rPr>
              <w:t>perasaan</w:t>
            </w:r>
          </w:p>
        </w:tc>
        <w:tc>
          <w:tcPr>
            <w:tcW w:w="1418" w:type="dxa"/>
            <w:tcBorders>
              <w:top w:val="nil"/>
              <w:bottom w:val="nil"/>
            </w:tcBorders>
          </w:tcPr>
          <w:p w:rsidR="000857F9" w:rsidRDefault="000857F9">
            <w:pPr>
              <w:pStyle w:val="TableParagraph"/>
              <w:jc w:val="left"/>
              <w:rPr>
                <w:sz w:val="20"/>
              </w:rPr>
            </w:pPr>
          </w:p>
        </w:tc>
        <w:tc>
          <w:tcPr>
            <w:tcW w:w="1557" w:type="dxa"/>
            <w:tcBorders>
              <w:top w:val="nil"/>
              <w:bottom w:val="nil"/>
            </w:tcBorders>
          </w:tcPr>
          <w:p w:rsidR="000857F9" w:rsidRDefault="000857F9">
            <w:pPr>
              <w:pStyle w:val="TableParagraph"/>
              <w:jc w:val="left"/>
              <w:rPr>
                <w:sz w:val="20"/>
              </w:rPr>
            </w:pPr>
          </w:p>
        </w:tc>
        <w:tc>
          <w:tcPr>
            <w:tcW w:w="994" w:type="dxa"/>
            <w:tcBorders>
              <w:top w:val="nil"/>
              <w:bottom w:val="nil"/>
            </w:tcBorders>
          </w:tcPr>
          <w:p w:rsidR="000857F9" w:rsidRDefault="000857F9">
            <w:pPr>
              <w:pStyle w:val="TableParagraph"/>
              <w:jc w:val="left"/>
              <w:rPr>
                <w:sz w:val="20"/>
              </w:rPr>
            </w:pPr>
          </w:p>
        </w:tc>
      </w:tr>
      <w:tr w:rsidR="000857F9">
        <w:trPr>
          <w:trHeight w:val="271"/>
        </w:trPr>
        <w:tc>
          <w:tcPr>
            <w:tcW w:w="1037" w:type="dxa"/>
            <w:tcBorders>
              <w:top w:val="nil"/>
              <w:bottom w:val="nil"/>
            </w:tcBorders>
          </w:tcPr>
          <w:p w:rsidR="000857F9" w:rsidRDefault="000857F9">
            <w:pPr>
              <w:pStyle w:val="TableParagraph"/>
              <w:jc w:val="left"/>
              <w:rPr>
                <w:sz w:val="20"/>
              </w:rPr>
            </w:pPr>
          </w:p>
        </w:tc>
        <w:tc>
          <w:tcPr>
            <w:tcW w:w="1006" w:type="dxa"/>
            <w:tcBorders>
              <w:top w:val="nil"/>
            </w:tcBorders>
          </w:tcPr>
          <w:p w:rsidR="000857F9" w:rsidRDefault="000857F9">
            <w:pPr>
              <w:pStyle w:val="TableParagraph"/>
              <w:jc w:val="left"/>
              <w:rPr>
                <w:sz w:val="20"/>
              </w:rPr>
            </w:pPr>
          </w:p>
        </w:tc>
        <w:tc>
          <w:tcPr>
            <w:tcW w:w="1922" w:type="dxa"/>
            <w:tcBorders>
              <w:top w:val="nil"/>
            </w:tcBorders>
          </w:tcPr>
          <w:p w:rsidR="000857F9" w:rsidRDefault="00196ABF">
            <w:pPr>
              <w:pStyle w:val="TableParagraph"/>
              <w:spacing w:line="252" w:lineRule="exact"/>
              <w:ind w:left="6" w:right="6"/>
              <w:jc w:val="center"/>
              <w:rPr>
                <w:sz w:val="24"/>
              </w:rPr>
            </w:pPr>
            <w:r>
              <w:rPr>
                <w:spacing w:val="-2"/>
                <w:sz w:val="24"/>
              </w:rPr>
              <w:t>anaknya.</w:t>
            </w:r>
          </w:p>
        </w:tc>
        <w:tc>
          <w:tcPr>
            <w:tcW w:w="1418" w:type="dxa"/>
            <w:tcBorders>
              <w:top w:val="nil"/>
            </w:tcBorders>
          </w:tcPr>
          <w:p w:rsidR="000857F9" w:rsidRDefault="000857F9">
            <w:pPr>
              <w:pStyle w:val="TableParagraph"/>
              <w:jc w:val="left"/>
              <w:rPr>
                <w:sz w:val="20"/>
              </w:rPr>
            </w:pPr>
          </w:p>
        </w:tc>
        <w:tc>
          <w:tcPr>
            <w:tcW w:w="1557" w:type="dxa"/>
            <w:tcBorders>
              <w:top w:val="nil"/>
            </w:tcBorders>
          </w:tcPr>
          <w:p w:rsidR="000857F9" w:rsidRDefault="000857F9">
            <w:pPr>
              <w:pStyle w:val="TableParagraph"/>
              <w:jc w:val="left"/>
              <w:rPr>
                <w:sz w:val="20"/>
              </w:rPr>
            </w:pPr>
          </w:p>
        </w:tc>
        <w:tc>
          <w:tcPr>
            <w:tcW w:w="994" w:type="dxa"/>
            <w:tcBorders>
              <w:top w:val="nil"/>
            </w:tcBorders>
          </w:tcPr>
          <w:p w:rsidR="000857F9" w:rsidRDefault="000857F9">
            <w:pPr>
              <w:pStyle w:val="TableParagraph"/>
              <w:jc w:val="left"/>
              <w:rPr>
                <w:sz w:val="20"/>
              </w:rPr>
            </w:pPr>
          </w:p>
        </w:tc>
      </w:tr>
      <w:tr w:rsidR="000857F9">
        <w:trPr>
          <w:trHeight w:val="277"/>
        </w:trPr>
        <w:tc>
          <w:tcPr>
            <w:tcW w:w="1037" w:type="dxa"/>
            <w:tcBorders>
              <w:top w:val="nil"/>
              <w:bottom w:val="nil"/>
            </w:tcBorders>
          </w:tcPr>
          <w:p w:rsidR="000857F9" w:rsidRDefault="00196ABF">
            <w:pPr>
              <w:pStyle w:val="TableParagraph"/>
              <w:spacing w:line="258" w:lineRule="exact"/>
              <w:ind w:left="10" w:right="1"/>
              <w:jc w:val="center"/>
              <w:rPr>
                <w:sz w:val="24"/>
              </w:rPr>
            </w:pPr>
            <w:r>
              <w:rPr>
                <w:spacing w:val="-4"/>
                <w:sz w:val="24"/>
              </w:rPr>
              <w:t>Pola</w:t>
            </w:r>
          </w:p>
        </w:tc>
        <w:tc>
          <w:tcPr>
            <w:tcW w:w="1006" w:type="dxa"/>
            <w:tcBorders>
              <w:bottom w:val="nil"/>
            </w:tcBorders>
          </w:tcPr>
          <w:p w:rsidR="000857F9" w:rsidRDefault="000857F9">
            <w:pPr>
              <w:pStyle w:val="TableParagraph"/>
              <w:jc w:val="left"/>
              <w:rPr>
                <w:sz w:val="20"/>
              </w:rPr>
            </w:pPr>
          </w:p>
        </w:tc>
        <w:tc>
          <w:tcPr>
            <w:tcW w:w="1922" w:type="dxa"/>
            <w:tcBorders>
              <w:bottom w:val="nil"/>
            </w:tcBorders>
          </w:tcPr>
          <w:p w:rsidR="000857F9" w:rsidRDefault="00196ABF">
            <w:pPr>
              <w:pStyle w:val="TableParagraph"/>
              <w:spacing w:line="258" w:lineRule="exact"/>
              <w:ind w:left="6" w:right="3"/>
              <w:jc w:val="center"/>
              <w:rPr>
                <w:sz w:val="24"/>
              </w:rPr>
            </w:pPr>
            <w:r>
              <w:rPr>
                <w:sz w:val="24"/>
              </w:rPr>
              <w:t>Gaya</w:t>
            </w:r>
            <w:r>
              <w:rPr>
                <w:spacing w:val="-2"/>
                <w:sz w:val="24"/>
              </w:rPr>
              <w:t xml:space="preserve"> </w:t>
            </w:r>
            <w:r>
              <w:rPr>
                <w:sz w:val="24"/>
              </w:rPr>
              <w:t>orang</w:t>
            </w:r>
            <w:r>
              <w:rPr>
                <w:spacing w:val="-1"/>
                <w:sz w:val="24"/>
              </w:rPr>
              <w:t xml:space="preserve"> </w:t>
            </w:r>
            <w:r>
              <w:rPr>
                <w:spacing w:val="-5"/>
                <w:sz w:val="24"/>
              </w:rPr>
              <w:t>tua</w:t>
            </w:r>
          </w:p>
        </w:tc>
        <w:tc>
          <w:tcPr>
            <w:tcW w:w="1418" w:type="dxa"/>
            <w:tcBorders>
              <w:bottom w:val="nil"/>
            </w:tcBorders>
          </w:tcPr>
          <w:p w:rsidR="000857F9" w:rsidRDefault="000857F9">
            <w:pPr>
              <w:pStyle w:val="TableParagraph"/>
              <w:jc w:val="left"/>
              <w:rPr>
                <w:sz w:val="20"/>
              </w:rPr>
            </w:pPr>
          </w:p>
        </w:tc>
        <w:tc>
          <w:tcPr>
            <w:tcW w:w="1557" w:type="dxa"/>
            <w:tcBorders>
              <w:bottom w:val="nil"/>
            </w:tcBorders>
          </w:tcPr>
          <w:p w:rsidR="000857F9" w:rsidRDefault="000857F9">
            <w:pPr>
              <w:pStyle w:val="TableParagraph"/>
              <w:jc w:val="left"/>
              <w:rPr>
                <w:sz w:val="20"/>
              </w:rPr>
            </w:pPr>
          </w:p>
        </w:tc>
        <w:tc>
          <w:tcPr>
            <w:tcW w:w="994" w:type="dxa"/>
            <w:tcBorders>
              <w:bottom w:val="nil"/>
            </w:tcBorders>
          </w:tcPr>
          <w:p w:rsidR="000857F9" w:rsidRDefault="000857F9">
            <w:pPr>
              <w:pStyle w:val="TableParagraph"/>
              <w:jc w:val="left"/>
              <w:rPr>
                <w:sz w:val="20"/>
              </w:rPr>
            </w:pPr>
          </w:p>
        </w:tc>
      </w:tr>
      <w:tr w:rsidR="000857F9">
        <w:trPr>
          <w:trHeight w:val="276"/>
        </w:trPr>
        <w:tc>
          <w:tcPr>
            <w:tcW w:w="1037" w:type="dxa"/>
            <w:tcBorders>
              <w:top w:val="nil"/>
              <w:bottom w:val="nil"/>
            </w:tcBorders>
          </w:tcPr>
          <w:p w:rsidR="000857F9" w:rsidRDefault="00196ABF">
            <w:pPr>
              <w:pStyle w:val="TableParagraph"/>
              <w:spacing w:line="256" w:lineRule="exact"/>
              <w:ind w:left="10" w:right="4"/>
              <w:jc w:val="center"/>
              <w:rPr>
                <w:sz w:val="24"/>
              </w:rPr>
            </w:pPr>
            <w:r>
              <w:rPr>
                <w:spacing w:val="-4"/>
                <w:sz w:val="24"/>
              </w:rPr>
              <w:t>asuh</w:t>
            </w:r>
          </w:p>
        </w:tc>
        <w:tc>
          <w:tcPr>
            <w:tcW w:w="1006" w:type="dxa"/>
            <w:tcBorders>
              <w:top w:val="nil"/>
              <w:bottom w:val="nil"/>
            </w:tcBorders>
          </w:tcPr>
          <w:p w:rsidR="000857F9" w:rsidRDefault="000857F9">
            <w:pPr>
              <w:pStyle w:val="TableParagraph"/>
              <w:jc w:val="left"/>
              <w:rPr>
                <w:sz w:val="20"/>
              </w:rPr>
            </w:pPr>
          </w:p>
        </w:tc>
        <w:tc>
          <w:tcPr>
            <w:tcW w:w="1922" w:type="dxa"/>
            <w:tcBorders>
              <w:top w:val="nil"/>
              <w:bottom w:val="nil"/>
            </w:tcBorders>
          </w:tcPr>
          <w:p w:rsidR="000857F9" w:rsidRDefault="00196ABF">
            <w:pPr>
              <w:pStyle w:val="TableParagraph"/>
              <w:spacing w:line="256" w:lineRule="exact"/>
              <w:ind w:left="6" w:right="4"/>
              <w:jc w:val="center"/>
              <w:rPr>
                <w:sz w:val="24"/>
              </w:rPr>
            </w:pPr>
            <w:r>
              <w:rPr>
                <w:spacing w:val="-2"/>
                <w:sz w:val="24"/>
              </w:rPr>
              <w:t>menyampaikan</w:t>
            </w:r>
          </w:p>
        </w:tc>
        <w:tc>
          <w:tcPr>
            <w:tcW w:w="1418" w:type="dxa"/>
            <w:tcBorders>
              <w:top w:val="nil"/>
              <w:bottom w:val="nil"/>
            </w:tcBorders>
          </w:tcPr>
          <w:p w:rsidR="000857F9" w:rsidRDefault="000857F9">
            <w:pPr>
              <w:pStyle w:val="TableParagraph"/>
              <w:jc w:val="left"/>
              <w:rPr>
                <w:sz w:val="20"/>
              </w:rPr>
            </w:pPr>
          </w:p>
        </w:tc>
        <w:tc>
          <w:tcPr>
            <w:tcW w:w="1557" w:type="dxa"/>
            <w:tcBorders>
              <w:top w:val="nil"/>
              <w:bottom w:val="nil"/>
            </w:tcBorders>
          </w:tcPr>
          <w:p w:rsidR="000857F9" w:rsidRDefault="000857F9">
            <w:pPr>
              <w:pStyle w:val="TableParagraph"/>
              <w:jc w:val="left"/>
              <w:rPr>
                <w:sz w:val="20"/>
              </w:rPr>
            </w:pPr>
          </w:p>
        </w:tc>
        <w:tc>
          <w:tcPr>
            <w:tcW w:w="994" w:type="dxa"/>
            <w:tcBorders>
              <w:top w:val="nil"/>
              <w:bottom w:val="nil"/>
            </w:tcBorders>
          </w:tcPr>
          <w:p w:rsidR="000857F9" w:rsidRDefault="000857F9">
            <w:pPr>
              <w:pStyle w:val="TableParagraph"/>
              <w:jc w:val="left"/>
              <w:rPr>
                <w:sz w:val="20"/>
              </w:rPr>
            </w:pPr>
          </w:p>
        </w:tc>
      </w:tr>
      <w:tr w:rsidR="000857F9">
        <w:trPr>
          <w:trHeight w:val="275"/>
        </w:trPr>
        <w:tc>
          <w:tcPr>
            <w:tcW w:w="1037" w:type="dxa"/>
            <w:tcBorders>
              <w:top w:val="nil"/>
              <w:bottom w:val="nil"/>
            </w:tcBorders>
          </w:tcPr>
          <w:p w:rsidR="000857F9" w:rsidRDefault="00196ABF">
            <w:pPr>
              <w:pStyle w:val="TableParagraph"/>
              <w:spacing w:line="256" w:lineRule="exact"/>
              <w:ind w:left="10"/>
              <w:jc w:val="center"/>
              <w:rPr>
                <w:sz w:val="24"/>
              </w:rPr>
            </w:pPr>
            <w:r>
              <w:rPr>
                <w:spacing w:val="-2"/>
                <w:sz w:val="24"/>
              </w:rPr>
              <w:t>otoriter</w:t>
            </w:r>
          </w:p>
        </w:tc>
        <w:tc>
          <w:tcPr>
            <w:tcW w:w="1006" w:type="dxa"/>
            <w:tcBorders>
              <w:top w:val="nil"/>
              <w:bottom w:val="nil"/>
            </w:tcBorders>
          </w:tcPr>
          <w:p w:rsidR="000857F9" w:rsidRDefault="000857F9">
            <w:pPr>
              <w:pStyle w:val="TableParagraph"/>
              <w:jc w:val="left"/>
              <w:rPr>
                <w:sz w:val="20"/>
              </w:rPr>
            </w:pPr>
          </w:p>
        </w:tc>
        <w:tc>
          <w:tcPr>
            <w:tcW w:w="1922" w:type="dxa"/>
            <w:tcBorders>
              <w:top w:val="nil"/>
              <w:bottom w:val="nil"/>
            </w:tcBorders>
          </w:tcPr>
          <w:p w:rsidR="000857F9" w:rsidRDefault="00196ABF">
            <w:pPr>
              <w:pStyle w:val="TableParagraph"/>
              <w:spacing w:line="256" w:lineRule="exact"/>
              <w:ind w:left="6" w:right="3"/>
              <w:jc w:val="center"/>
              <w:rPr>
                <w:sz w:val="24"/>
              </w:rPr>
            </w:pPr>
            <w:r>
              <w:rPr>
                <w:sz w:val="24"/>
              </w:rPr>
              <w:t>pesan</w:t>
            </w:r>
            <w:r>
              <w:rPr>
                <w:spacing w:val="-4"/>
                <w:sz w:val="24"/>
              </w:rPr>
              <w:t xml:space="preserve"> </w:t>
            </w:r>
            <w:r>
              <w:rPr>
                <w:spacing w:val="-2"/>
                <w:sz w:val="24"/>
              </w:rPr>
              <w:t>dengan</w:t>
            </w:r>
          </w:p>
        </w:tc>
        <w:tc>
          <w:tcPr>
            <w:tcW w:w="1418" w:type="dxa"/>
            <w:tcBorders>
              <w:top w:val="nil"/>
              <w:bottom w:val="nil"/>
            </w:tcBorders>
          </w:tcPr>
          <w:p w:rsidR="000857F9" w:rsidRDefault="000857F9">
            <w:pPr>
              <w:pStyle w:val="TableParagraph"/>
              <w:jc w:val="left"/>
              <w:rPr>
                <w:sz w:val="20"/>
              </w:rPr>
            </w:pPr>
          </w:p>
        </w:tc>
        <w:tc>
          <w:tcPr>
            <w:tcW w:w="1557" w:type="dxa"/>
            <w:tcBorders>
              <w:top w:val="nil"/>
              <w:bottom w:val="nil"/>
            </w:tcBorders>
          </w:tcPr>
          <w:p w:rsidR="000857F9" w:rsidRDefault="000857F9">
            <w:pPr>
              <w:pStyle w:val="TableParagraph"/>
              <w:jc w:val="left"/>
              <w:rPr>
                <w:sz w:val="20"/>
              </w:rPr>
            </w:pPr>
          </w:p>
        </w:tc>
        <w:tc>
          <w:tcPr>
            <w:tcW w:w="994" w:type="dxa"/>
            <w:tcBorders>
              <w:top w:val="nil"/>
              <w:bottom w:val="nil"/>
            </w:tcBorders>
          </w:tcPr>
          <w:p w:rsidR="000857F9" w:rsidRDefault="000857F9">
            <w:pPr>
              <w:pStyle w:val="TableParagraph"/>
              <w:jc w:val="left"/>
              <w:rPr>
                <w:sz w:val="20"/>
              </w:rPr>
            </w:pPr>
          </w:p>
        </w:tc>
      </w:tr>
      <w:tr w:rsidR="000857F9">
        <w:trPr>
          <w:trHeight w:val="554"/>
        </w:trPr>
        <w:tc>
          <w:tcPr>
            <w:tcW w:w="1037" w:type="dxa"/>
            <w:tcBorders>
              <w:top w:val="nil"/>
              <w:bottom w:val="nil"/>
            </w:tcBorders>
          </w:tcPr>
          <w:p w:rsidR="000857F9" w:rsidRDefault="00196ABF">
            <w:pPr>
              <w:pStyle w:val="TableParagraph"/>
              <w:spacing w:line="268" w:lineRule="exact"/>
              <w:ind w:left="10" w:right="5"/>
              <w:jc w:val="center"/>
              <w:rPr>
                <w:sz w:val="24"/>
              </w:rPr>
            </w:pPr>
            <w:r>
              <w:rPr>
                <w:spacing w:val="-5"/>
                <w:sz w:val="24"/>
              </w:rPr>
              <w:t>(X)</w:t>
            </w:r>
          </w:p>
        </w:tc>
        <w:tc>
          <w:tcPr>
            <w:tcW w:w="1006" w:type="dxa"/>
            <w:tcBorders>
              <w:top w:val="nil"/>
              <w:bottom w:val="nil"/>
            </w:tcBorders>
          </w:tcPr>
          <w:p w:rsidR="000857F9" w:rsidRDefault="00196ABF">
            <w:pPr>
              <w:pStyle w:val="TableParagraph"/>
              <w:spacing w:line="276" w:lineRule="exact"/>
              <w:ind w:left="306" w:right="101" w:hanging="202"/>
              <w:jc w:val="left"/>
              <w:rPr>
                <w:sz w:val="24"/>
              </w:rPr>
            </w:pPr>
            <w:r>
              <w:rPr>
                <w:spacing w:val="-2"/>
                <w:sz w:val="24"/>
              </w:rPr>
              <w:t xml:space="preserve">Komuni </w:t>
            </w:r>
            <w:r>
              <w:rPr>
                <w:spacing w:val="-4"/>
                <w:sz w:val="24"/>
              </w:rPr>
              <w:t>kasi</w:t>
            </w:r>
          </w:p>
        </w:tc>
        <w:tc>
          <w:tcPr>
            <w:tcW w:w="1922" w:type="dxa"/>
            <w:tcBorders>
              <w:top w:val="nil"/>
              <w:bottom w:val="nil"/>
            </w:tcBorders>
          </w:tcPr>
          <w:p w:rsidR="000857F9" w:rsidRDefault="00196ABF">
            <w:pPr>
              <w:pStyle w:val="TableParagraph"/>
              <w:spacing w:line="276" w:lineRule="exact"/>
              <w:ind w:left="359" w:firstLine="357"/>
              <w:jc w:val="left"/>
              <w:rPr>
                <w:sz w:val="24"/>
              </w:rPr>
            </w:pPr>
            <w:r>
              <w:rPr>
                <w:spacing w:val="-2"/>
                <w:sz w:val="24"/>
              </w:rPr>
              <w:t>tidak memberikan</w:t>
            </w:r>
          </w:p>
        </w:tc>
        <w:tc>
          <w:tcPr>
            <w:tcW w:w="1418" w:type="dxa"/>
            <w:tcBorders>
              <w:top w:val="nil"/>
              <w:bottom w:val="nil"/>
            </w:tcBorders>
          </w:tcPr>
          <w:p w:rsidR="000857F9" w:rsidRDefault="00196ABF">
            <w:pPr>
              <w:pStyle w:val="TableParagraph"/>
              <w:spacing w:line="273" w:lineRule="exact"/>
              <w:ind w:left="9" w:right="3"/>
              <w:jc w:val="center"/>
              <w:rPr>
                <w:sz w:val="24"/>
              </w:rPr>
            </w:pPr>
            <w:r>
              <w:rPr>
                <w:sz w:val="24"/>
              </w:rPr>
              <w:t xml:space="preserve">20, 21, </w:t>
            </w:r>
            <w:r>
              <w:rPr>
                <w:spacing w:val="-5"/>
                <w:sz w:val="24"/>
              </w:rPr>
              <w:t>24,</w:t>
            </w:r>
          </w:p>
          <w:p w:rsidR="000857F9" w:rsidRDefault="00196ABF">
            <w:pPr>
              <w:pStyle w:val="TableParagraph"/>
              <w:spacing w:line="261" w:lineRule="exact"/>
              <w:ind w:left="7" w:right="3"/>
              <w:jc w:val="center"/>
              <w:rPr>
                <w:sz w:val="24"/>
              </w:rPr>
            </w:pPr>
            <w:r>
              <w:rPr>
                <w:sz w:val="24"/>
              </w:rPr>
              <w:t xml:space="preserve">25, </w:t>
            </w:r>
            <w:r>
              <w:rPr>
                <w:spacing w:val="-5"/>
                <w:sz w:val="24"/>
              </w:rPr>
              <w:t>26</w:t>
            </w:r>
          </w:p>
        </w:tc>
        <w:tc>
          <w:tcPr>
            <w:tcW w:w="1557" w:type="dxa"/>
            <w:tcBorders>
              <w:top w:val="nil"/>
              <w:bottom w:val="nil"/>
            </w:tcBorders>
          </w:tcPr>
          <w:p w:rsidR="000857F9" w:rsidRDefault="00196ABF">
            <w:pPr>
              <w:pStyle w:val="TableParagraph"/>
              <w:spacing w:before="136"/>
              <w:ind w:left="10"/>
              <w:jc w:val="center"/>
              <w:rPr>
                <w:sz w:val="24"/>
              </w:rPr>
            </w:pPr>
            <w:r>
              <w:rPr>
                <w:sz w:val="24"/>
              </w:rPr>
              <w:t xml:space="preserve">22, 23, </w:t>
            </w:r>
            <w:r>
              <w:rPr>
                <w:spacing w:val="-5"/>
                <w:sz w:val="24"/>
              </w:rPr>
              <w:t>27</w:t>
            </w:r>
          </w:p>
        </w:tc>
        <w:tc>
          <w:tcPr>
            <w:tcW w:w="994" w:type="dxa"/>
            <w:tcBorders>
              <w:top w:val="nil"/>
              <w:bottom w:val="nil"/>
            </w:tcBorders>
          </w:tcPr>
          <w:p w:rsidR="000857F9" w:rsidRDefault="00196ABF">
            <w:pPr>
              <w:pStyle w:val="TableParagraph"/>
              <w:spacing w:before="136"/>
              <w:ind w:left="9"/>
              <w:jc w:val="center"/>
              <w:rPr>
                <w:sz w:val="24"/>
              </w:rPr>
            </w:pPr>
            <w:r>
              <w:rPr>
                <w:spacing w:val="-10"/>
                <w:sz w:val="24"/>
              </w:rPr>
              <w:t>8</w:t>
            </w:r>
          </w:p>
        </w:tc>
      </w:tr>
      <w:tr w:rsidR="000857F9">
        <w:trPr>
          <w:trHeight w:val="276"/>
        </w:trPr>
        <w:tc>
          <w:tcPr>
            <w:tcW w:w="1037" w:type="dxa"/>
            <w:tcBorders>
              <w:top w:val="nil"/>
              <w:bottom w:val="nil"/>
            </w:tcBorders>
          </w:tcPr>
          <w:p w:rsidR="000857F9" w:rsidRDefault="000857F9">
            <w:pPr>
              <w:pStyle w:val="TableParagraph"/>
              <w:jc w:val="left"/>
              <w:rPr>
                <w:sz w:val="20"/>
              </w:rPr>
            </w:pPr>
          </w:p>
        </w:tc>
        <w:tc>
          <w:tcPr>
            <w:tcW w:w="1006" w:type="dxa"/>
            <w:tcBorders>
              <w:top w:val="nil"/>
              <w:bottom w:val="nil"/>
            </w:tcBorders>
          </w:tcPr>
          <w:p w:rsidR="000857F9" w:rsidRDefault="000857F9">
            <w:pPr>
              <w:pStyle w:val="TableParagraph"/>
              <w:jc w:val="left"/>
              <w:rPr>
                <w:sz w:val="20"/>
              </w:rPr>
            </w:pPr>
          </w:p>
        </w:tc>
        <w:tc>
          <w:tcPr>
            <w:tcW w:w="1922" w:type="dxa"/>
            <w:tcBorders>
              <w:top w:val="nil"/>
              <w:bottom w:val="nil"/>
            </w:tcBorders>
          </w:tcPr>
          <w:p w:rsidR="000857F9" w:rsidRDefault="00196ABF">
            <w:pPr>
              <w:pStyle w:val="TableParagraph"/>
              <w:spacing w:line="256" w:lineRule="exact"/>
              <w:ind w:left="6"/>
              <w:jc w:val="center"/>
              <w:rPr>
                <w:sz w:val="24"/>
              </w:rPr>
            </w:pPr>
            <w:r>
              <w:rPr>
                <w:sz w:val="24"/>
              </w:rPr>
              <w:t>waktu</w:t>
            </w:r>
            <w:r>
              <w:rPr>
                <w:spacing w:val="-2"/>
                <w:sz w:val="24"/>
              </w:rPr>
              <w:t xml:space="preserve"> </w:t>
            </w:r>
            <w:r>
              <w:rPr>
                <w:spacing w:val="-4"/>
                <w:sz w:val="24"/>
              </w:rPr>
              <w:t>pada</w:t>
            </w:r>
          </w:p>
        </w:tc>
        <w:tc>
          <w:tcPr>
            <w:tcW w:w="1418" w:type="dxa"/>
            <w:tcBorders>
              <w:top w:val="nil"/>
              <w:bottom w:val="nil"/>
            </w:tcBorders>
          </w:tcPr>
          <w:p w:rsidR="000857F9" w:rsidRDefault="000857F9">
            <w:pPr>
              <w:pStyle w:val="TableParagraph"/>
              <w:jc w:val="left"/>
              <w:rPr>
                <w:sz w:val="20"/>
              </w:rPr>
            </w:pPr>
          </w:p>
        </w:tc>
        <w:tc>
          <w:tcPr>
            <w:tcW w:w="1557" w:type="dxa"/>
            <w:tcBorders>
              <w:top w:val="nil"/>
              <w:bottom w:val="nil"/>
            </w:tcBorders>
          </w:tcPr>
          <w:p w:rsidR="000857F9" w:rsidRDefault="000857F9">
            <w:pPr>
              <w:pStyle w:val="TableParagraph"/>
              <w:jc w:val="left"/>
              <w:rPr>
                <w:sz w:val="20"/>
              </w:rPr>
            </w:pPr>
          </w:p>
        </w:tc>
        <w:tc>
          <w:tcPr>
            <w:tcW w:w="994" w:type="dxa"/>
            <w:tcBorders>
              <w:top w:val="nil"/>
              <w:bottom w:val="nil"/>
            </w:tcBorders>
          </w:tcPr>
          <w:p w:rsidR="000857F9" w:rsidRDefault="000857F9">
            <w:pPr>
              <w:pStyle w:val="TableParagraph"/>
              <w:jc w:val="left"/>
              <w:rPr>
                <w:sz w:val="20"/>
              </w:rPr>
            </w:pPr>
          </w:p>
        </w:tc>
      </w:tr>
      <w:tr w:rsidR="000857F9">
        <w:trPr>
          <w:trHeight w:val="276"/>
        </w:trPr>
        <w:tc>
          <w:tcPr>
            <w:tcW w:w="1037" w:type="dxa"/>
            <w:tcBorders>
              <w:top w:val="nil"/>
              <w:bottom w:val="nil"/>
            </w:tcBorders>
          </w:tcPr>
          <w:p w:rsidR="000857F9" w:rsidRDefault="000857F9">
            <w:pPr>
              <w:pStyle w:val="TableParagraph"/>
              <w:jc w:val="left"/>
              <w:rPr>
                <w:sz w:val="20"/>
              </w:rPr>
            </w:pPr>
          </w:p>
        </w:tc>
        <w:tc>
          <w:tcPr>
            <w:tcW w:w="1006" w:type="dxa"/>
            <w:tcBorders>
              <w:top w:val="nil"/>
              <w:bottom w:val="nil"/>
            </w:tcBorders>
          </w:tcPr>
          <w:p w:rsidR="000857F9" w:rsidRDefault="000857F9">
            <w:pPr>
              <w:pStyle w:val="TableParagraph"/>
              <w:jc w:val="left"/>
              <w:rPr>
                <w:sz w:val="20"/>
              </w:rPr>
            </w:pPr>
          </w:p>
        </w:tc>
        <w:tc>
          <w:tcPr>
            <w:tcW w:w="1922" w:type="dxa"/>
            <w:tcBorders>
              <w:top w:val="nil"/>
              <w:bottom w:val="nil"/>
            </w:tcBorders>
          </w:tcPr>
          <w:p w:rsidR="000857F9" w:rsidRDefault="00196ABF">
            <w:pPr>
              <w:pStyle w:val="TableParagraph"/>
              <w:spacing w:line="256" w:lineRule="exact"/>
              <w:ind w:left="6" w:right="2"/>
              <w:jc w:val="center"/>
              <w:rPr>
                <w:sz w:val="24"/>
              </w:rPr>
            </w:pPr>
            <w:r>
              <w:rPr>
                <w:sz w:val="24"/>
              </w:rPr>
              <w:t>anaknya</w:t>
            </w:r>
            <w:r>
              <w:rPr>
                <w:spacing w:val="-3"/>
                <w:sz w:val="24"/>
              </w:rPr>
              <w:t xml:space="preserve"> </w:t>
            </w:r>
            <w:r>
              <w:rPr>
                <w:spacing w:val="-2"/>
                <w:sz w:val="24"/>
              </w:rPr>
              <w:t>untuk</w:t>
            </w:r>
          </w:p>
        </w:tc>
        <w:tc>
          <w:tcPr>
            <w:tcW w:w="1418" w:type="dxa"/>
            <w:tcBorders>
              <w:top w:val="nil"/>
              <w:bottom w:val="nil"/>
            </w:tcBorders>
          </w:tcPr>
          <w:p w:rsidR="000857F9" w:rsidRDefault="000857F9">
            <w:pPr>
              <w:pStyle w:val="TableParagraph"/>
              <w:jc w:val="left"/>
              <w:rPr>
                <w:sz w:val="20"/>
              </w:rPr>
            </w:pPr>
          </w:p>
        </w:tc>
        <w:tc>
          <w:tcPr>
            <w:tcW w:w="1557" w:type="dxa"/>
            <w:tcBorders>
              <w:top w:val="nil"/>
              <w:bottom w:val="nil"/>
            </w:tcBorders>
          </w:tcPr>
          <w:p w:rsidR="000857F9" w:rsidRDefault="000857F9">
            <w:pPr>
              <w:pStyle w:val="TableParagraph"/>
              <w:jc w:val="left"/>
              <w:rPr>
                <w:sz w:val="20"/>
              </w:rPr>
            </w:pPr>
          </w:p>
        </w:tc>
        <w:tc>
          <w:tcPr>
            <w:tcW w:w="994" w:type="dxa"/>
            <w:tcBorders>
              <w:top w:val="nil"/>
              <w:bottom w:val="nil"/>
            </w:tcBorders>
          </w:tcPr>
          <w:p w:rsidR="000857F9" w:rsidRDefault="000857F9">
            <w:pPr>
              <w:pStyle w:val="TableParagraph"/>
              <w:jc w:val="left"/>
              <w:rPr>
                <w:sz w:val="20"/>
              </w:rPr>
            </w:pPr>
          </w:p>
        </w:tc>
      </w:tr>
      <w:tr w:rsidR="000857F9">
        <w:trPr>
          <w:trHeight w:val="271"/>
        </w:trPr>
        <w:tc>
          <w:tcPr>
            <w:tcW w:w="1037" w:type="dxa"/>
            <w:tcBorders>
              <w:top w:val="nil"/>
              <w:bottom w:val="nil"/>
            </w:tcBorders>
          </w:tcPr>
          <w:p w:rsidR="000857F9" w:rsidRDefault="000857F9">
            <w:pPr>
              <w:pStyle w:val="TableParagraph"/>
              <w:jc w:val="left"/>
              <w:rPr>
                <w:sz w:val="20"/>
              </w:rPr>
            </w:pPr>
          </w:p>
        </w:tc>
        <w:tc>
          <w:tcPr>
            <w:tcW w:w="1006" w:type="dxa"/>
            <w:tcBorders>
              <w:top w:val="nil"/>
            </w:tcBorders>
          </w:tcPr>
          <w:p w:rsidR="000857F9" w:rsidRDefault="000857F9">
            <w:pPr>
              <w:pStyle w:val="TableParagraph"/>
              <w:jc w:val="left"/>
              <w:rPr>
                <w:sz w:val="20"/>
              </w:rPr>
            </w:pPr>
          </w:p>
        </w:tc>
        <w:tc>
          <w:tcPr>
            <w:tcW w:w="1922" w:type="dxa"/>
            <w:tcBorders>
              <w:top w:val="nil"/>
            </w:tcBorders>
          </w:tcPr>
          <w:p w:rsidR="000857F9" w:rsidRDefault="00196ABF">
            <w:pPr>
              <w:pStyle w:val="TableParagraph"/>
              <w:spacing w:line="252" w:lineRule="exact"/>
              <w:ind w:left="6" w:right="6"/>
              <w:jc w:val="center"/>
              <w:rPr>
                <w:sz w:val="24"/>
              </w:rPr>
            </w:pPr>
            <w:r>
              <w:rPr>
                <w:spacing w:val="-2"/>
                <w:sz w:val="24"/>
              </w:rPr>
              <w:t>berpendapat.</w:t>
            </w:r>
          </w:p>
        </w:tc>
        <w:tc>
          <w:tcPr>
            <w:tcW w:w="1418" w:type="dxa"/>
            <w:tcBorders>
              <w:top w:val="nil"/>
            </w:tcBorders>
          </w:tcPr>
          <w:p w:rsidR="000857F9" w:rsidRDefault="000857F9">
            <w:pPr>
              <w:pStyle w:val="TableParagraph"/>
              <w:jc w:val="left"/>
              <w:rPr>
                <w:sz w:val="20"/>
              </w:rPr>
            </w:pPr>
          </w:p>
        </w:tc>
        <w:tc>
          <w:tcPr>
            <w:tcW w:w="1557" w:type="dxa"/>
            <w:tcBorders>
              <w:top w:val="nil"/>
            </w:tcBorders>
          </w:tcPr>
          <w:p w:rsidR="000857F9" w:rsidRDefault="000857F9">
            <w:pPr>
              <w:pStyle w:val="TableParagraph"/>
              <w:jc w:val="left"/>
              <w:rPr>
                <w:sz w:val="20"/>
              </w:rPr>
            </w:pPr>
          </w:p>
        </w:tc>
        <w:tc>
          <w:tcPr>
            <w:tcW w:w="994" w:type="dxa"/>
            <w:tcBorders>
              <w:top w:val="nil"/>
            </w:tcBorders>
          </w:tcPr>
          <w:p w:rsidR="000857F9" w:rsidRDefault="000857F9">
            <w:pPr>
              <w:pStyle w:val="TableParagraph"/>
              <w:jc w:val="left"/>
              <w:rPr>
                <w:sz w:val="20"/>
              </w:rPr>
            </w:pPr>
          </w:p>
        </w:tc>
      </w:tr>
      <w:tr w:rsidR="000857F9">
        <w:trPr>
          <w:trHeight w:val="280"/>
        </w:trPr>
        <w:tc>
          <w:tcPr>
            <w:tcW w:w="1037" w:type="dxa"/>
            <w:tcBorders>
              <w:top w:val="nil"/>
              <w:bottom w:val="nil"/>
            </w:tcBorders>
          </w:tcPr>
          <w:p w:rsidR="000857F9" w:rsidRDefault="000857F9">
            <w:pPr>
              <w:pStyle w:val="TableParagraph"/>
              <w:jc w:val="left"/>
              <w:rPr>
                <w:sz w:val="20"/>
              </w:rPr>
            </w:pPr>
          </w:p>
        </w:tc>
        <w:tc>
          <w:tcPr>
            <w:tcW w:w="1006" w:type="dxa"/>
            <w:tcBorders>
              <w:bottom w:val="nil"/>
            </w:tcBorders>
          </w:tcPr>
          <w:p w:rsidR="000857F9" w:rsidRDefault="000857F9">
            <w:pPr>
              <w:pStyle w:val="TableParagraph"/>
              <w:jc w:val="left"/>
              <w:rPr>
                <w:sz w:val="20"/>
              </w:rPr>
            </w:pPr>
          </w:p>
        </w:tc>
        <w:tc>
          <w:tcPr>
            <w:tcW w:w="1922" w:type="dxa"/>
            <w:tcBorders>
              <w:bottom w:val="nil"/>
            </w:tcBorders>
          </w:tcPr>
          <w:p w:rsidR="000857F9" w:rsidRDefault="00196ABF">
            <w:pPr>
              <w:pStyle w:val="TableParagraph"/>
              <w:spacing w:line="260" w:lineRule="exact"/>
              <w:ind w:left="6" w:right="3"/>
              <w:jc w:val="center"/>
              <w:rPr>
                <w:sz w:val="24"/>
              </w:rPr>
            </w:pPr>
            <w:r>
              <w:rPr>
                <w:sz w:val="24"/>
              </w:rPr>
              <w:t>Gaya</w:t>
            </w:r>
            <w:r>
              <w:rPr>
                <w:spacing w:val="-2"/>
                <w:sz w:val="24"/>
              </w:rPr>
              <w:t xml:space="preserve"> </w:t>
            </w:r>
            <w:r>
              <w:rPr>
                <w:sz w:val="24"/>
              </w:rPr>
              <w:t>orang</w:t>
            </w:r>
            <w:r>
              <w:rPr>
                <w:spacing w:val="-1"/>
                <w:sz w:val="24"/>
              </w:rPr>
              <w:t xml:space="preserve"> </w:t>
            </w:r>
            <w:r>
              <w:rPr>
                <w:spacing w:val="-5"/>
                <w:sz w:val="24"/>
              </w:rPr>
              <w:t>tua</w:t>
            </w:r>
          </w:p>
        </w:tc>
        <w:tc>
          <w:tcPr>
            <w:tcW w:w="1418" w:type="dxa"/>
            <w:tcBorders>
              <w:bottom w:val="nil"/>
            </w:tcBorders>
          </w:tcPr>
          <w:p w:rsidR="000857F9" w:rsidRDefault="000857F9">
            <w:pPr>
              <w:pStyle w:val="TableParagraph"/>
              <w:jc w:val="left"/>
              <w:rPr>
                <w:sz w:val="20"/>
              </w:rPr>
            </w:pPr>
          </w:p>
        </w:tc>
        <w:tc>
          <w:tcPr>
            <w:tcW w:w="1557" w:type="dxa"/>
            <w:tcBorders>
              <w:bottom w:val="nil"/>
            </w:tcBorders>
          </w:tcPr>
          <w:p w:rsidR="000857F9" w:rsidRDefault="000857F9">
            <w:pPr>
              <w:pStyle w:val="TableParagraph"/>
              <w:jc w:val="left"/>
              <w:rPr>
                <w:sz w:val="20"/>
              </w:rPr>
            </w:pPr>
          </w:p>
        </w:tc>
        <w:tc>
          <w:tcPr>
            <w:tcW w:w="994" w:type="dxa"/>
            <w:tcBorders>
              <w:bottom w:val="nil"/>
            </w:tcBorders>
          </w:tcPr>
          <w:p w:rsidR="000857F9" w:rsidRDefault="000857F9">
            <w:pPr>
              <w:pStyle w:val="TableParagraph"/>
              <w:jc w:val="left"/>
              <w:rPr>
                <w:sz w:val="20"/>
              </w:rPr>
            </w:pPr>
          </w:p>
        </w:tc>
      </w:tr>
      <w:tr w:rsidR="000857F9">
        <w:trPr>
          <w:trHeight w:val="276"/>
        </w:trPr>
        <w:tc>
          <w:tcPr>
            <w:tcW w:w="1037" w:type="dxa"/>
            <w:tcBorders>
              <w:top w:val="nil"/>
              <w:bottom w:val="nil"/>
            </w:tcBorders>
          </w:tcPr>
          <w:p w:rsidR="000857F9" w:rsidRDefault="000857F9">
            <w:pPr>
              <w:pStyle w:val="TableParagraph"/>
              <w:jc w:val="left"/>
              <w:rPr>
                <w:sz w:val="20"/>
              </w:rPr>
            </w:pPr>
          </w:p>
        </w:tc>
        <w:tc>
          <w:tcPr>
            <w:tcW w:w="1006" w:type="dxa"/>
            <w:tcBorders>
              <w:top w:val="nil"/>
              <w:bottom w:val="nil"/>
            </w:tcBorders>
          </w:tcPr>
          <w:p w:rsidR="000857F9" w:rsidRDefault="000857F9">
            <w:pPr>
              <w:pStyle w:val="TableParagraph"/>
              <w:jc w:val="left"/>
              <w:rPr>
                <w:sz w:val="20"/>
              </w:rPr>
            </w:pPr>
          </w:p>
        </w:tc>
        <w:tc>
          <w:tcPr>
            <w:tcW w:w="1922" w:type="dxa"/>
            <w:tcBorders>
              <w:top w:val="nil"/>
              <w:bottom w:val="nil"/>
            </w:tcBorders>
          </w:tcPr>
          <w:p w:rsidR="000857F9" w:rsidRDefault="00196ABF">
            <w:pPr>
              <w:pStyle w:val="TableParagraph"/>
              <w:spacing w:line="256" w:lineRule="exact"/>
              <w:ind w:left="6" w:right="4"/>
              <w:jc w:val="center"/>
              <w:rPr>
                <w:sz w:val="24"/>
              </w:rPr>
            </w:pPr>
            <w:r>
              <w:rPr>
                <w:spacing w:val="-2"/>
                <w:sz w:val="24"/>
              </w:rPr>
              <w:t>menyampaikan</w:t>
            </w:r>
          </w:p>
        </w:tc>
        <w:tc>
          <w:tcPr>
            <w:tcW w:w="1418" w:type="dxa"/>
            <w:tcBorders>
              <w:top w:val="nil"/>
              <w:bottom w:val="nil"/>
            </w:tcBorders>
          </w:tcPr>
          <w:p w:rsidR="000857F9" w:rsidRDefault="000857F9">
            <w:pPr>
              <w:pStyle w:val="TableParagraph"/>
              <w:jc w:val="left"/>
              <w:rPr>
                <w:sz w:val="20"/>
              </w:rPr>
            </w:pPr>
          </w:p>
        </w:tc>
        <w:tc>
          <w:tcPr>
            <w:tcW w:w="1557" w:type="dxa"/>
            <w:tcBorders>
              <w:top w:val="nil"/>
              <w:bottom w:val="nil"/>
            </w:tcBorders>
          </w:tcPr>
          <w:p w:rsidR="000857F9" w:rsidRDefault="000857F9">
            <w:pPr>
              <w:pStyle w:val="TableParagraph"/>
              <w:jc w:val="left"/>
              <w:rPr>
                <w:sz w:val="20"/>
              </w:rPr>
            </w:pPr>
          </w:p>
        </w:tc>
        <w:tc>
          <w:tcPr>
            <w:tcW w:w="994" w:type="dxa"/>
            <w:tcBorders>
              <w:top w:val="nil"/>
              <w:bottom w:val="nil"/>
            </w:tcBorders>
          </w:tcPr>
          <w:p w:rsidR="000857F9" w:rsidRDefault="000857F9">
            <w:pPr>
              <w:pStyle w:val="TableParagraph"/>
              <w:jc w:val="left"/>
              <w:rPr>
                <w:sz w:val="20"/>
              </w:rPr>
            </w:pPr>
          </w:p>
        </w:tc>
      </w:tr>
      <w:tr w:rsidR="000857F9">
        <w:trPr>
          <w:trHeight w:val="1380"/>
        </w:trPr>
        <w:tc>
          <w:tcPr>
            <w:tcW w:w="1037" w:type="dxa"/>
            <w:tcBorders>
              <w:top w:val="nil"/>
              <w:bottom w:val="nil"/>
            </w:tcBorders>
          </w:tcPr>
          <w:p w:rsidR="000857F9" w:rsidRDefault="000857F9">
            <w:pPr>
              <w:pStyle w:val="TableParagraph"/>
              <w:jc w:val="left"/>
              <w:rPr>
                <w:sz w:val="24"/>
              </w:rPr>
            </w:pPr>
          </w:p>
        </w:tc>
        <w:tc>
          <w:tcPr>
            <w:tcW w:w="1006" w:type="dxa"/>
            <w:tcBorders>
              <w:top w:val="nil"/>
              <w:bottom w:val="nil"/>
            </w:tcBorders>
          </w:tcPr>
          <w:p w:rsidR="000857F9" w:rsidRDefault="00196ABF">
            <w:pPr>
              <w:pStyle w:val="TableParagraph"/>
              <w:spacing w:before="134"/>
              <w:ind w:left="105" w:right="103" w:firstLine="2"/>
              <w:jc w:val="center"/>
              <w:rPr>
                <w:sz w:val="24"/>
              </w:rPr>
            </w:pPr>
            <w:r>
              <w:rPr>
                <w:spacing w:val="-2"/>
                <w:sz w:val="24"/>
              </w:rPr>
              <w:t xml:space="preserve">Tuntuta </w:t>
            </w:r>
            <w:r>
              <w:rPr>
                <w:spacing w:val="-10"/>
                <w:sz w:val="24"/>
              </w:rPr>
              <w:t xml:space="preserve">n </w:t>
            </w:r>
            <w:r>
              <w:rPr>
                <w:spacing w:val="-2"/>
                <w:sz w:val="24"/>
              </w:rPr>
              <w:t xml:space="preserve">Kedewa </w:t>
            </w:r>
            <w:r>
              <w:rPr>
                <w:spacing w:val="-4"/>
                <w:sz w:val="24"/>
              </w:rPr>
              <w:t>saan</w:t>
            </w:r>
          </w:p>
        </w:tc>
        <w:tc>
          <w:tcPr>
            <w:tcW w:w="1922" w:type="dxa"/>
            <w:tcBorders>
              <w:top w:val="nil"/>
              <w:bottom w:val="nil"/>
            </w:tcBorders>
          </w:tcPr>
          <w:p w:rsidR="000857F9" w:rsidRDefault="00196ABF">
            <w:pPr>
              <w:pStyle w:val="TableParagraph"/>
              <w:ind w:left="141" w:right="134" w:hanging="3"/>
              <w:jc w:val="center"/>
              <w:rPr>
                <w:sz w:val="24"/>
              </w:rPr>
            </w:pPr>
            <w:r>
              <w:rPr>
                <w:sz w:val="24"/>
              </w:rPr>
              <w:t>pesan yang menuntut</w:t>
            </w:r>
            <w:r>
              <w:rPr>
                <w:spacing w:val="-15"/>
                <w:sz w:val="24"/>
              </w:rPr>
              <w:t xml:space="preserve"> </w:t>
            </w:r>
            <w:r>
              <w:rPr>
                <w:sz w:val="24"/>
              </w:rPr>
              <w:t xml:space="preserve">tingkat </w:t>
            </w:r>
            <w:r>
              <w:rPr>
                <w:spacing w:val="-2"/>
                <w:sz w:val="24"/>
              </w:rPr>
              <w:t xml:space="preserve">kemampuan </w:t>
            </w:r>
            <w:r>
              <w:rPr>
                <w:sz w:val="24"/>
              </w:rPr>
              <w:t>intelektual dan</w:t>
            </w:r>
          </w:p>
          <w:p w:rsidR="000857F9" w:rsidRDefault="00196ABF">
            <w:pPr>
              <w:pStyle w:val="TableParagraph"/>
              <w:spacing w:line="261" w:lineRule="exact"/>
              <w:ind w:left="6" w:right="3"/>
              <w:jc w:val="center"/>
              <w:rPr>
                <w:sz w:val="24"/>
              </w:rPr>
            </w:pPr>
            <w:r>
              <w:rPr>
                <w:sz w:val="24"/>
              </w:rPr>
              <w:t>emosional</w:t>
            </w:r>
            <w:r>
              <w:rPr>
                <w:spacing w:val="-1"/>
                <w:sz w:val="24"/>
              </w:rPr>
              <w:t xml:space="preserve"> </w:t>
            </w:r>
            <w:r>
              <w:rPr>
                <w:spacing w:val="-2"/>
                <w:sz w:val="24"/>
              </w:rPr>
              <w:t>tanpa</w:t>
            </w:r>
          </w:p>
        </w:tc>
        <w:tc>
          <w:tcPr>
            <w:tcW w:w="1418" w:type="dxa"/>
            <w:tcBorders>
              <w:top w:val="nil"/>
              <w:bottom w:val="nil"/>
            </w:tcBorders>
          </w:tcPr>
          <w:p w:rsidR="000857F9" w:rsidRDefault="000857F9">
            <w:pPr>
              <w:pStyle w:val="TableParagraph"/>
              <w:spacing w:before="134"/>
              <w:jc w:val="left"/>
              <w:rPr>
                <w:sz w:val="24"/>
              </w:rPr>
            </w:pPr>
          </w:p>
          <w:p w:rsidR="000857F9" w:rsidRDefault="00196ABF">
            <w:pPr>
              <w:pStyle w:val="TableParagraph"/>
              <w:ind w:left="9" w:right="3"/>
              <w:jc w:val="center"/>
              <w:rPr>
                <w:sz w:val="24"/>
              </w:rPr>
            </w:pPr>
            <w:r>
              <w:rPr>
                <w:sz w:val="24"/>
              </w:rPr>
              <w:t xml:space="preserve">28, 30, </w:t>
            </w:r>
            <w:r>
              <w:rPr>
                <w:spacing w:val="-5"/>
                <w:sz w:val="24"/>
              </w:rPr>
              <w:t>31,</w:t>
            </w:r>
          </w:p>
          <w:p w:rsidR="000857F9" w:rsidRDefault="00196ABF">
            <w:pPr>
              <w:pStyle w:val="TableParagraph"/>
              <w:ind w:left="7" w:right="3"/>
              <w:jc w:val="center"/>
              <w:rPr>
                <w:sz w:val="24"/>
              </w:rPr>
            </w:pPr>
            <w:r>
              <w:rPr>
                <w:sz w:val="24"/>
              </w:rPr>
              <w:t xml:space="preserve">32, </w:t>
            </w:r>
            <w:r>
              <w:rPr>
                <w:spacing w:val="-5"/>
                <w:sz w:val="24"/>
              </w:rPr>
              <w:t>33</w:t>
            </w:r>
          </w:p>
        </w:tc>
        <w:tc>
          <w:tcPr>
            <w:tcW w:w="1557" w:type="dxa"/>
            <w:tcBorders>
              <w:top w:val="nil"/>
              <w:bottom w:val="nil"/>
            </w:tcBorders>
          </w:tcPr>
          <w:p w:rsidR="000857F9" w:rsidRDefault="000857F9">
            <w:pPr>
              <w:pStyle w:val="TableParagraph"/>
              <w:spacing w:before="270"/>
              <w:jc w:val="left"/>
              <w:rPr>
                <w:sz w:val="24"/>
              </w:rPr>
            </w:pPr>
          </w:p>
          <w:p w:rsidR="000857F9" w:rsidRDefault="00196ABF">
            <w:pPr>
              <w:pStyle w:val="TableParagraph"/>
              <w:spacing w:before="1"/>
              <w:ind w:left="10"/>
              <w:jc w:val="center"/>
              <w:rPr>
                <w:sz w:val="24"/>
              </w:rPr>
            </w:pPr>
            <w:r>
              <w:rPr>
                <w:spacing w:val="-5"/>
                <w:sz w:val="24"/>
              </w:rPr>
              <w:t>29</w:t>
            </w:r>
          </w:p>
        </w:tc>
        <w:tc>
          <w:tcPr>
            <w:tcW w:w="994" w:type="dxa"/>
            <w:tcBorders>
              <w:top w:val="nil"/>
              <w:bottom w:val="nil"/>
            </w:tcBorders>
          </w:tcPr>
          <w:p w:rsidR="000857F9" w:rsidRDefault="000857F9">
            <w:pPr>
              <w:pStyle w:val="TableParagraph"/>
              <w:spacing w:before="270"/>
              <w:jc w:val="left"/>
              <w:rPr>
                <w:sz w:val="24"/>
              </w:rPr>
            </w:pPr>
          </w:p>
          <w:p w:rsidR="000857F9" w:rsidRDefault="00196ABF">
            <w:pPr>
              <w:pStyle w:val="TableParagraph"/>
              <w:spacing w:before="1"/>
              <w:ind w:left="9"/>
              <w:jc w:val="center"/>
              <w:rPr>
                <w:sz w:val="24"/>
              </w:rPr>
            </w:pPr>
            <w:r>
              <w:rPr>
                <w:spacing w:val="-10"/>
                <w:sz w:val="24"/>
              </w:rPr>
              <w:t>6</w:t>
            </w:r>
          </w:p>
        </w:tc>
      </w:tr>
      <w:tr w:rsidR="000857F9">
        <w:trPr>
          <w:trHeight w:val="275"/>
        </w:trPr>
        <w:tc>
          <w:tcPr>
            <w:tcW w:w="1037" w:type="dxa"/>
            <w:tcBorders>
              <w:top w:val="nil"/>
              <w:bottom w:val="nil"/>
            </w:tcBorders>
          </w:tcPr>
          <w:p w:rsidR="000857F9" w:rsidRDefault="000857F9">
            <w:pPr>
              <w:pStyle w:val="TableParagraph"/>
              <w:jc w:val="left"/>
              <w:rPr>
                <w:sz w:val="20"/>
              </w:rPr>
            </w:pPr>
          </w:p>
        </w:tc>
        <w:tc>
          <w:tcPr>
            <w:tcW w:w="1006" w:type="dxa"/>
            <w:tcBorders>
              <w:top w:val="nil"/>
              <w:bottom w:val="nil"/>
            </w:tcBorders>
          </w:tcPr>
          <w:p w:rsidR="000857F9" w:rsidRDefault="000857F9">
            <w:pPr>
              <w:pStyle w:val="TableParagraph"/>
              <w:jc w:val="left"/>
              <w:rPr>
                <w:sz w:val="20"/>
              </w:rPr>
            </w:pPr>
          </w:p>
        </w:tc>
        <w:tc>
          <w:tcPr>
            <w:tcW w:w="1922" w:type="dxa"/>
            <w:tcBorders>
              <w:top w:val="nil"/>
              <w:bottom w:val="nil"/>
            </w:tcBorders>
          </w:tcPr>
          <w:p w:rsidR="000857F9" w:rsidRDefault="00196ABF">
            <w:pPr>
              <w:pStyle w:val="TableParagraph"/>
              <w:spacing w:line="256" w:lineRule="exact"/>
              <w:ind w:left="6" w:right="1"/>
              <w:jc w:val="center"/>
              <w:rPr>
                <w:sz w:val="24"/>
              </w:rPr>
            </w:pPr>
            <w:r>
              <w:rPr>
                <w:spacing w:val="-2"/>
                <w:sz w:val="24"/>
              </w:rPr>
              <w:t>diberikan</w:t>
            </w:r>
          </w:p>
        </w:tc>
        <w:tc>
          <w:tcPr>
            <w:tcW w:w="1418" w:type="dxa"/>
            <w:tcBorders>
              <w:top w:val="nil"/>
              <w:bottom w:val="nil"/>
            </w:tcBorders>
          </w:tcPr>
          <w:p w:rsidR="000857F9" w:rsidRDefault="000857F9">
            <w:pPr>
              <w:pStyle w:val="TableParagraph"/>
              <w:jc w:val="left"/>
              <w:rPr>
                <w:sz w:val="20"/>
              </w:rPr>
            </w:pPr>
          </w:p>
        </w:tc>
        <w:tc>
          <w:tcPr>
            <w:tcW w:w="1557" w:type="dxa"/>
            <w:tcBorders>
              <w:top w:val="nil"/>
              <w:bottom w:val="nil"/>
            </w:tcBorders>
          </w:tcPr>
          <w:p w:rsidR="000857F9" w:rsidRDefault="000857F9">
            <w:pPr>
              <w:pStyle w:val="TableParagraph"/>
              <w:jc w:val="left"/>
              <w:rPr>
                <w:sz w:val="20"/>
              </w:rPr>
            </w:pPr>
          </w:p>
        </w:tc>
        <w:tc>
          <w:tcPr>
            <w:tcW w:w="994" w:type="dxa"/>
            <w:tcBorders>
              <w:top w:val="nil"/>
              <w:bottom w:val="nil"/>
            </w:tcBorders>
          </w:tcPr>
          <w:p w:rsidR="000857F9" w:rsidRDefault="000857F9">
            <w:pPr>
              <w:pStyle w:val="TableParagraph"/>
              <w:jc w:val="left"/>
              <w:rPr>
                <w:sz w:val="20"/>
              </w:rPr>
            </w:pPr>
          </w:p>
        </w:tc>
      </w:tr>
      <w:tr w:rsidR="000857F9">
        <w:trPr>
          <w:trHeight w:val="271"/>
        </w:trPr>
        <w:tc>
          <w:tcPr>
            <w:tcW w:w="1037" w:type="dxa"/>
            <w:tcBorders>
              <w:top w:val="nil"/>
            </w:tcBorders>
          </w:tcPr>
          <w:p w:rsidR="000857F9" w:rsidRDefault="000857F9">
            <w:pPr>
              <w:pStyle w:val="TableParagraph"/>
              <w:jc w:val="left"/>
              <w:rPr>
                <w:sz w:val="20"/>
              </w:rPr>
            </w:pPr>
          </w:p>
        </w:tc>
        <w:tc>
          <w:tcPr>
            <w:tcW w:w="1006" w:type="dxa"/>
            <w:tcBorders>
              <w:top w:val="nil"/>
            </w:tcBorders>
          </w:tcPr>
          <w:p w:rsidR="000857F9" w:rsidRDefault="000857F9">
            <w:pPr>
              <w:pStyle w:val="TableParagraph"/>
              <w:jc w:val="left"/>
              <w:rPr>
                <w:sz w:val="20"/>
              </w:rPr>
            </w:pPr>
          </w:p>
        </w:tc>
        <w:tc>
          <w:tcPr>
            <w:tcW w:w="1922" w:type="dxa"/>
            <w:tcBorders>
              <w:top w:val="nil"/>
            </w:tcBorders>
          </w:tcPr>
          <w:p w:rsidR="000857F9" w:rsidRDefault="00196ABF">
            <w:pPr>
              <w:pStyle w:val="TableParagraph"/>
              <w:spacing w:line="251" w:lineRule="exact"/>
              <w:ind w:left="6"/>
              <w:jc w:val="center"/>
              <w:rPr>
                <w:sz w:val="24"/>
              </w:rPr>
            </w:pPr>
            <w:r>
              <w:rPr>
                <w:sz w:val="24"/>
              </w:rPr>
              <w:t>kesempatan</w:t>
            </w:r>
            <w:r>
              <w:rPr>
                <w:spacing w:val="-5"/>
                <w:sz w:val="24"/>
              </w:rPr>
              <w:t xml:space="preserve"> </w:t>
            </w:r>
            <w:r>
              <w:rPr>
                <w:spacing w:val="-4"/>
                <w:sz w:val="24"/>
              </w:rPr>
              <w:t>pada</w:t>
            </w:r>
          </w:p>
        </w:tc>
        <w:tc>
          <w:tcPr>
            <w:tcW w:w="1418" w:type="dxa"/>
            <w:tcBorders>
              <w:top w:val="nil"/>
            </w:tcBorders>
          </w:tcPr>
          <w:p w:rsidR="000857F9" w:rsidRDefault="000857F9">
            <w:pPr>
              <w:pStyle w:val="TableParagraph"/>
              <w:jc w:val="left"/>
              <w:rPr>
                <w:sz w:val="20"/>
              </w:rPr>
            </w:pPr>
          </w:p>
        </w:tc>
        <w:tc>
          <w:tcPr>
            <w:tcW w:w="1557" w:type="dxa"/>
            <w:tcBorders>
              <w:top w:val="nil"/>
            </w:tcBorders>
          </w:tcPr>
          <w:p w:rsidR="000857F9" w:rsidRDefault="000857F9">
            <w:pPr>
              <w:pStyle w:val="TableParagraph"/>
              <w:jc w:val="left"/>
              <w:rPr>
                <w:sz w:val="20"/>
              </w:rPr>
            </w:pPr>
          </w:p>
        </w:tc>
        <w:tc>
          <w:tcPr>
            <w:tcW w:w="994" w:type="dxa"/>
            <w:tcBorders>
              <w:top w:val="nil"/>
            </w:tcBorders>
          </w:tcPr>
          <w:p w:rsidR="000857F9" w:rsidRDefault="000857F9">
            <w:pPr>
              <w:pStyle w:val="TableParagraph"/>
              <w:jc w:val="left"/>
              <w:rPr>
                <w:sz w:val="20"/>
              </w:rPr>
            </w:pPr>
          </w:p>
        </w:tc>
      </w:tr>
    </w:tbl>
    <w:p w:rsidR="000857F9" w:rsidRDefault="000857F9">
      <w:pPr>
        <w:pStyle w:val="TableParagraph"/>
        <w:jc w:val="left"/>
        <w:rPr>
          <w:sz w:val="20"/>
        </w:rPr>
        <w:sectPr w:rsidR="000857F9">
          <w:pgSz w:w="11910" w:h="16840"/>
          <w:pgMar w:top="1920" w:right="1559" w:bottom="280" w:left="1700" w:header="754" w:footer="0" w:gutter="0"/>
          <w:cols w:space="720"/>
        </w:sectPr>
      </w:pPr>
    </w:p>
    <w:p w:rsidR="000857F9" w:rsidRDefault="000857F9">
      <w:pPr>
        <w:pStyle w:val="BodyText"/>
        <w:spacing w:before="100"/>
        <w:rPr>
          <w:sz w:val="20"/>
        </w:rPr>
      </w:pPr>
    </w:p>
    <w:tbl>
      <w:tblPr>
        <w:tblW w:w="0" w:type="auto"/>
        <w:tblInd w:w="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37"/>
        <w:gridCol w:w="1006"/>
        <w:gridCol w:w="1922"/>
        <w:gridCol w:w="1418"/>
        <w:gridCol w:w="1557"/>
        <w:gridCol w:w="994"/>
      </w:tblGrid>
      <w:tr w:rsidR="000857F9">
        <w:trPr>
          <w:trHeight w:val="813"/>
        </w:trPr>
        <w:tc>
          <w:tcPr>
            <w:tcW w:w="1037" w:type="dxa"/>
          </w:tcPr>
          <w:p w:rsidR="000857F9" w:rsidRDefault="000857F9">
            <w:pPr>
              <w:pStyle w:val="TableParagraph"/>
              <w:jc w:val="left"/>
              <w:rPr>
                <w:sz w:val="24"/>
              </w:rPr>
            </w:pPr>
          </w:p>
        </w:tc>
        <w:tc>
          <w:tcPr>
            <w:tcW w:w="1006" w:type="dxa"/>
          </w:tcPr>
          <w:p w:rsidR="000857F9" w:rsidRDefault="000857F9">
            <w:pPr>
              <w:pStyle w:val="TableParagraph"/>
              <w:jc w:val="left"/>
              <w:rPr>
                <w:sz w:val="24"/>
              </w:rPr>
            </w:pPr>
          </w:p>
        </w:tc>
        <w:tc>
          <w:tcPr>
            <w:tcW w:w="1922" w:type="dxa"/>
          </w:tcPr>
          <w:p w:rsidR="000857F9" w:rsidRDefault="00196ABF">
            <w:pPr>
              <w:pStyle w:val="TableParagraph"/>
              <w:ind w:left="427" w:right="418" w:firstLine="2"/>
              <w:jc w:val="left"/>
              <w:rPr>
                <w:sz w:val="24"/>
              </w:rPr>
            </w:pPr>
            <w:r>
              <w:rPr>
                <w:sz w:val="24"/>
              </w:rPr>
              <w:t>anak</w:t>
            </w:r>
            <w:r>
              <w:rPr>
                <w:spacing w:val="-15"/>
                <w:sz w:val="24"/>
              </w:rPr>
              <w:t xml:space="preserve"> </w:t>
            </w:r>
            <w:r>
              <w:rPr>
                <w:sz w:val="24"/>
              </w:rPr>
              <w:t xml:space="preserve">untuk </w:t>
            </w:r>
            <w:r>
              <w:rPr>
                <w:spacing w:val="-2"/>
                <w:sz w:val="24"/>
              </w:rPr>
              <w:t>kompromi.</w:t>
            </w:r>
          </w:p>
        </w:tc>
        <w:tc>
          <w:tcPr>
            <w:tcW w:w="1418" w:type="dxa"/>
          </w:tcPr>
          <w:p w:rsidR="000857F9" w:rsidRDefault="000857F9">
            <w:pPr>
              <w:pStyle w:val="TableParagraph"/>
              <w:jc w:val="left"/>
              <w:rPr>
                <w:sz w:val="24"/>
              </w:rPr>
            </w:pPr>
          </w:p>
        </w:tc>
        <w:tc>
          <w:tcPr>
            <w:tcW w:w="1557" w:type="dxa"/>
          </w:tcPr>
          <w:p w:rsidR="000857F9" w:rsidRDefault="000857F9">
            <w:pPr>
              <w:pStyle w:val="TableParagraph"/>
              <w:jc w:val="left"/>
              <w:rPr>
                <w:sz w:val="24"/>
              </w:rPr>
            </w:pPr>
          </w:p>
        </w:tc>
        <w:tc>
          <w:tcPr>
            <w:tcW w:w="994" w:type="dxa"/>
          </w:tcPr>
          <w:p w:rsidR="000857F9" w:rsidRDefault="000857F9">
            <w:pPr>
              <w:pStyle w:val="TableParagraph"/>
              <w:jc w:val="left"/>
              <w:rPr>
                <w:sz w:val="24"/>
              </w:rPr>
            </w:pPr>
          </w:p>
        </w:tc>
      </w:tr>
      <w:tr w:rsidR="000857F9">
        <w:trPr>
          <w:trHeight w:val="383"/>
        </w:trPr>
        <w:tc>
          <w:tcPr>
            <w:tcW w:w="3965" w:type="dxa"/>
            <w:gridSpan w:val="3"/>
          </w:tcPr>
          <w:p w:rsidR="000857F9" w:rsidRDefault="00196ABF">
            <w:pPr>
              <w:pStyle w:val="TableParagraph"/>
              <w:spacing w:before="54"/>
              <w:ind w:left="10"/>
              <w:jc w:val="center"/>
              <w:rPr>
                <w:sz w:val="24"/>
              </w:rPr>
            </w:pPr>
            <w:r>
              <w:rPr>
                <w:spacing w:val="-2"/>
                <w:sz w:val="24"/>
              </w:rPr>
              <w:t>Total</w:t>
            </w:r>
          </w:p>
        </w:tc>
        <w:tc>
          <w:tcPr>
            <w:tcW w:w="1418" w:type="dxa"/>
          </w:tcPr>
          <w:p w:rsidR="000857F9" w:rsidRDefault="00196ABF">
            <w:pPr>
              <w:pStyle w:val="TableParagraph"/>
              <w:spacing w:before="54"/>
              <w:ind w:left="7" w:right="3"/>
              <w:jc w:val="center"/>
              <w:rPr>
                <w:sz w:val="24"/>
              </w:rPr>
            </w:pPr>
            <w:r>
              <w:rPr>
                <w:spacing w:val="-5"/>
                <w:sz w:val="24"/>
              </w:rPr>
              <w:t>24</w:t>
            </w:r>
          </w:p>
        </w:tc>
        <w:tc>
          <w:tcPr>
            <w:tcW w:w="1557" w:type="dxa"/>
          </w:tcPr>
          <w:p w:rsidR="000857F9" w:rsidRDefault="00196ABF">
            <w:pPr>
              <w:pStyle w:val="TableParagraph"/>
              <w:spacing w:before="54"/>
              <w:ind w:left="10"/>
              <w:jc w:val="center"/>
              <w:rPr>
                <w:sz w:val="24"/>
              </w:rPr>
            </w:pPr>
            <w:r>
              <w:rPr>
                <w:spacing w:val="-10"/>
                <w:sz w:val="24"/>
              </w:rPr>
              <w:t>9</w:t>
            </w:r>
          </w:p>
        </w:tc>
        <w:tc>
          <w:tcPr>
            <w:tcW w:w="994" w:type="dxa"/>
          </w:tcPr>
          <w:p w:rsidR="000857F9" w:rsidRDefault="00196ABF">
            <w:pPr>
              <w:pStyle w:val="TableParagraph"/>
              <w:spacing w:before="54"/>
              <w:ind w:left="9"/>
              <w:jc w:val="center"/>
              <w:rPr>
                <w:sz w:val="24"/>
              </w:rPr>
            </w:pPr>
            <w:r>
              <w:rPr>
                <w:spacing w:val="-5"/>
                <w:sz w:val="24"/>
              </w:rPr>
              <w:t>33</w:t>
            </w:r>
          </w:p>
        </w:tc>
      </w:tr>
    </w:tbl>
    <w:p w:rsidR="000857F9" w:rsidRDefault="00196ABF">
      <w:pPr>
        <w:pStyle w:val="Heading3"/>
        <w:ind w:left="693" w:right="269"/>
        <w:jc w:val="center"/>
      </w:pPr>
      <w:r>
        <w:t>Tabel</w:t>
      </w:r>
      <w:r>
        <w:rPr>
          <w:spacing w:val="-2"/>
        </w:rPr>
        <w:t xml:space="preserve"> </w:t>
      </w:r>
      <w:r>
        <w:t>3.3</w:t>
      </w:r>
      <w:r>
        <w:rPr>
          <w:spacing w:val="-2"/>
        </w:rPr>
        <w:t xml:space="preserve"> </w:t>
      </w:r>
      <w:r>
        <w:t>Kisi-Kisi</w:t>
      </w:r>
      <w:r>
        <w:rPr>
          <w:spacing w:val="-2"/>
        </w:rPr>
        <w:t xml:space="preserve"> </w:t>
      </w:r>
      <w:r>
        <w:t>Angket</w:t>
      </w:r>
      <w:r>
        <w:rPr>
          <w:spacing w:val="-2"/>
        </w:rPr>
        <w:t xml:space="preserve"> </w:t>
      </w:r>
      <w:r>
        <w:t>Pola</w:t>
      </w:r>
      <w:r>
        <w:rPr>
          <w:spacing w:val="-1"/>
        </w:rPr>
        <w:t xml:space="preserve"> </w:t>
      </w:r>
      <w:r>
        <w:t>Asuh</w:t>
      </w:r>
      <w:r>
        <w:rPr>
          <w:spacing w:val="-2"/>
        </w:rPr>
        <w:t xml:space="preserve"> </w:t>
      </w:r>
      <w:r>
        <w:t>Otoriter</w:t>
      </w:r>
      <w:r>
        <w:rPr>
          <w:spacing w:val="-1"/>
        </w:rPr>
        <w:t xml:space="preserve"> </w:t>
      </w:r>
      <w:r>
        <w:t>Orang</w:t>
      </w:r>
      <w:r>
        <w:rPr>
          <w:spacing w:val="-2"/>
        </w:rPr>
        <w:t xml:space="preserve"> </w:t>
      </w:r>
      <w:r>
        <w:t>Tua</w:t>
      </w:r>
      <w:r>
        <w:rPr>
          <w:spacing w:val="-4"/>
        </w:rPr>
        <w:t xml:space="preserve"> </w:t>
      </w:r>
      <w:r>
        <w:rPr>
          <w:spacing w:val="-2"/>
        </w:rPr>
        <w:t>menurut</w:t>
      </w:r>
    </w:p>
    <w:p w:rsidR="000857F9" w:rsidRDefault="00196ABF">
      <w:pPr>
        <w:spacing w:before="275"/>
        <w:ind w:left="693" w:right="267"/>
        <w:jc w:val="center"/>
        <w:rPr>
          <w:b/>
          <w:sz w:val="24"/>
        </w:rPr>
      </w:pPr>
      <w:r>
        <w:rPr>
          <w:b/>
          <w:noProof/>
          <w:sz w:val="24"/>
          <w:lang w:val="en-US"/>
        </w:rPr>
        <w:drawing>
          <wp:anchor distT="0" distB="0" distL="0" distR="0" simplePos="0" relativeHeight="477811200" behindDoc="1" locked="0" layoutInCell="1" allowOverlap="1">
            <wp:simplePos x="0" y="0"/>
            <wp:positionH relativeFrom="page">
              <wp:posOffset>1087882</wp:posOffset>
            </wp:positionH>
            <wp:positionV relativeFrom="paragraph">
              <wp:posOffset>285003</wp:posOffset>
            </wp:positionV>
            <wp:extent cx="5397499" cy="5321299"/>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7" cstate="print"/>
                    <a:stretch>
                      <a:fillRect/>
                    </a:stretch>
                  </pic:blipFill>
                  <pic:spPr>
                    <a:xfrm>
                      <a:off x="0" y="0"/>
                      <a:ext cx="5397499" cy="5321299"/>
                    </a:xfrm>
                    <a:prstGeom prst="rect">
                      <a:avLst/>
                    </a:prstGeom>
                  </pic:spPr>
                </pic:pic>
              </a:graphicData>
            </a:graphic>
          </wp:anchor>
        </w:drawing>
      </w:r>
      <w:r>
        <w:rPr>
          <w:b/>
          <w:i/>
          <w:sz w:val="24"/>
        </w:rPr>
        <w:t>Baumrind</w:t>
      </w:r>
      <w:r>
        <w:rPr>
          <w:b/>
          <w:i/>
          <w:spacing w:val="-3"/>
          <w:sz w:val="24"/>
        </w:rPr>
        <w:t xml:space="preserve"> </w:t>
      </w:r>
      <w:r>
        <w:rPr>
          <w:b/>
          <w:sz w:val="24"/>
        </w:rPr>
        <w:t>(dalam</w:t>
      </w:r>
      <w:r>
        <w:rPr>
          <w:b/>
          <w:spacing w:val="-3"/>
          <w:sz w:val="24"/>
        </w:rPr>
        <w:t xml:space="preserve"> </w:t>
      </w:r>
      <w:r>
        <w:rPr>
          <w:b/>
          <w:i/>
          <w:sz w:val="24"/>
        </w:rPr>
        <w:t>Ramadhana</w:t>
      </w:r>
      <w:r>
        <w:rPr>
          <w:b/>
          <w:sz w:val="24"/>
        </w:rPr>
        <w:t>,</w:t>
      </w:r>
      <w:r>
        <w:rPr>
          <w:b/>
          <w:spacing w:val="-2"/>
          <w:sz w:val="24"/>
        </w:rPr>
        <w:t xml:space="preserve"> 2018)</w:t>
      </w:r>
    </w:p>
    <w:p w:rsidR="000857F9" w:rsidRDefault="000857F9">
      <w:pPr>
        <w:pStyle w:val="BodyText"/>
        <w:rPr>
          <w:b/>
        </w:rPr>
      </w:pPr>
    </w:p>
    <w:p w:rsidR="000857F9" w:rsidRDefault="000857F9">
      <w:pPr>
        <w:pStyle w:val="BodyText"/>
        <w:rPr>
          <w:b/>
        </w:rPr>
      </w:pPr>
    </w:p>
    <w:p w:rsidR="000857F9" w:rsidRDefault="000857F9">
      <w:pPr>
        <w:pStyle w:val="BodyText"/>
        <w:spacing w:before="1"/>
        <w:rPr>
          <w:b/>
        </w:rPr>
      </w:pPr>
    </w:p>
    <w:p w:rsidR="000857F9" w:rsidRDefault="00196ABF">
      <w:pPr>
        <w:pStyle w:val="Heading3"/>
        <w:spacing w:after="37" w:line="480" w:lineRule="auto"/>
        <w:ind w:left="693" w:right="210"/>
        <w:jc w:val="center"/>
      </w:pPr>
      <w:r>
        <w:t>Tabel</w:t>
      </w:r>
      <w:r>
        <w:rPr>
          <w:spacing w:val="-5"/>
        </w:rPr>
        <w:t xml:space="preserve"> </w:t>
      </w:r>
      <w:r>
        <w:t>3.4</w:t>
      </w:r>
      <w:r>
        <w:rPr>
          <w:spacing w:val="-4"/>
        </w:rPr>
        <w:t xml:space="preserve"> </w:t>
      </w:r>
      <w:r>
        <w:t>Kisi-Kisi</w:t>
      </w:r>
      <w:r>
        <w:rPr>
          <w:spacing w:val="-5"/>
        </w:rPr>
        <w:t xml:space="preserve"> </w:t>
      </w:r>
      <w:r>
        <w:t>Angket</w:t>
      </w:r>
      <w:r>
        <w:rPr>
          <w:spacing w:val="-6"/>
        </w:rPr>
        <w:t xml:space="preserve"> </w:t>
      </w:r>
      <w:r>
        <w:t>Etika</w:t>
      </w:r>
      <w:r>
        <w:rPr>
          <w:spacing w:val="-5"/>
        </w:rPr>
        <w:t xml:space="preserve"> </w:t>
      </w:r>
      <w:r>
        <w:t>Komunikasi</w:t>
      </w:r>
      <w:r>
        <w:rPr>
          <w:spacing w:val="-5"/>
        </w:rPr>
        <w:t xml:space="preserve"> </w:t>
      </w:r>
      <w:r>
        <w:t>menurut</w:t>
      </w:r>
      <w:r>
        <w:rPr>
          <w:spacing w:val="-5"/>
        </w:rPr>
        <w:t xml:space="preserve"> </w:t>
      </w:r>
      <w:r>
        <w:t>Suhaemi</w:t>
      </w:r>
      <w:r>
        <w:rPr>
          <w:spacing w:val="-5"/>
        </w:rPr>
        <w:t xml:space="preserve"> </w:t>
      </w:r>
      <w:r>
        <w:t>(dalam Sari, 2017)</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9"/>
        <w:gridCol w:w="1213"/>
        <w:gridCol w:w="2002"/>
        <w:gridCol w:w="1338"/>
        <w:gridCol w:w="1309"/>
        <w:gridCol w:w="918"/>
      </w:tblGrid>
      <w:tr w:rsidR="000857F9">
        <w:trPr>
          <w:trHeight w:val="381"/>
        </w:trPr>
        <w:tc>
          <w:tcPr>
            <w:tcW w:w="1109" w:type="dxa"/>
            <w:vMerge w:val="restart"/>
          </w:tcPr>
          <w:p w:rsidR="000857F9" w:rsidRDefault="000857F9">
            <w:pPr>
              <w:pStyle w:val="TableParagraph"/>
              <w:spacing w:before="56"/>
              <w:jc w:val="left"/>
              <w:rPr>
                <w:b/>
                <w:sz w:val="24"/>
              </w:rPr>
            </w:pPr>
          </w:p>
          <w:p w:rsidR="000857F9" w:rsidRDefault="00196ABF">
            <w:pPr>
              <w:pStyle w:val="TableParagraph"/>
              <w:ind w:left="117"/>
              <w:jc w:val="left"/>
              <w:rPr>
                <w:b/>
                <w:sz w:val="24"/>
              </w:rPr>
            </w:pPr>
            <w:r>
              <w:rPr>
                <w:b/>
                <w:spacing w:val="-2"/>
                <w:sz w:val="24"/>
              </w:rPr>
              <w:t>Variabel</w:t>
            </w:r>
          </w:p>
        </w:tc>
        <w:tc>
          <w:tcPr>
            <w:tcW w:w="1213" w:type="dxa"/>
            <w:vMerge w:val="restart"/>
          </w:tcPr>
          <w:p w:rsidR="000857F9" w:rsidRDefault="000857F9">
            <w:pPr>
              <w:pStyle w:val="TableParagraph"/>
              <w:spacing w:before="56"/>
              <w:jc w:val="left"/>
              <w:rPr>
                <w:b/>
                <w:sz w:val="24"/>
              </w:rPr>
            </w:pPr>
          </w:p>
          <w:p w:rsidR="000857F9" w:rsidRDefault="00196ABF">
            <w:pPr>
              <w:pStyle w:val="TableParagraph"/>
              <w:ind w:left="112"/>
              <w:jc w:val="left"/>
              <w:rPr>
                <w:b/>
                <w:sz w:val="24"/>
              </w:rPr>
            </w:pPr>
            <w:r>
              <w:rPr>
                <w:b/>
                <w:spacing w:val="-2"/>
                <w:sz w:val="24"/>
              </w:rPr>
              <w:t>Indikator</w:t>
            </w:r>
          </w:p>
        </w:tc>
        <w:tc>
          <w:tcPr>
            <w:tcW w:w="2002" w:type="dxa"/>
            <w:vMerge w:val="restart"/>
          </w:tcPr>
          <w:p w:rsidR="000857F9" w:rsidRDefault="000857F9">
            <w:pPr>
              <w:pStyle w:val="TableParagraph"/>
              <w:spacing w:before="56"/>
              <w:jc w:val="left"/>
              <w:rPr>
                <w:b/>
                <w:sz w:val="24"/>
              </w:rPr>
            </w:pPr>
          </w:p>
          <w:p w:rsidR="000857F9" w:rsidRDefault="00196ABF">
            <w:pPr>
              <w:pStyle w:val="TableParagraph"/>
              <w:ind w:left="438"/>
              <w:jc w:val="left"/>
              <w:rPr>
                <w:b/>
                <w:sz w:val="24"/>
              </w:rPr>
            </w:pPr>
            <w:r>
              <w:rPr>
                <w:b/>
                <w:spacing w:val="-2"/>
                <w:sz w:val="24"/>
              </w:rPr>
              <w:t>Deskriptor</w:t>
            </w:r>
          </w:p>
        </w:tc>
        <w:tc>
          <w:tcPr>
            <w:tcW w:w="2647" w:type="dxa"/>
            <w:gridSpan w:val="2"/>
          </w:tcPr>
          <w:p w:rsidR="000857F9" w:rsidRDefault="00196ABF">
            <w:pPr>
              <w:pStyle w:val="TableParagraph"/>
              <w:spacing w:before="51"/>
              <w:ind w:left="663"/>
              <w:jc w:val="left"/>
              <w:rPr>
                <w:b/>
                <w:sz w:val="24"/>
              </w:rPr>
            </w:pPr>
            <w:r>
              <w:rPr>
                <w:b/>
                <w:sz w:val="24"/>
              </w:rPr>
              <w:t>Jumlah</w:t>
            </w:r>
            <w:r>
              <w:rPr>
                <w:b/>
                <w:spacing w:val="-3"/>
                <w:sz w:val="24"/>
              </w:rPr>
              <w:t xml:space="preserve"> </w:t>
            </w:r>
            <w:r>
              <w:rPr>
                <w:b/>
                <w:spacing w:val="-4"/>
                <w:sz w:val="24"/>
              </w:rPr>
              <w:t>Item</w:t>
            </w:r>
          </w:p>
        </w:tc>
        <w:tc>
          <w:tcPr>
            <w:tcW w:w="918" w:type="dxa"/>
            <w:vMerge w:val="restart"/>
          </w:tcPr>
          <w:p w:rsidR="000857F9" w:rsidRDefault="00196ABF">
            <w:pPr>
              <w:pStyle w:val="TableParagraph"/>
              <w:spacing w:before="195"/>
              <w:ind w:left="386" w:right="131" w:hanging="252"/>
              <w:jc w:val="left"/>
              <w:rPr>
                <w:b/>
                <w:sz w:val="24"/>
              </w:rPr>
            </w:pPr>
            <w:r>
              <w:rPr>
                <w:b/>
                <w:spacing w:val="-4"/>
                <w:sz w:val="24"/>
              </w:rPr>
              <w:t xml:space="preserve">Jumla </w:t>
            </w:r>
            <w:r>
              <w:rPr>
                <w:b/>
                <w:spacing w:val="-10"/>
                <w:sz w:val="24"/>
              </w:rPr>
              <w:t>h</w:t>
            </w:r>
          </w:p>
        </w:tc>
      </w:tr>
      <w:tr w:rsidR="000857F9">
        <w:trPr>
          <w:trHeight w:val="551"/>
        </w:trPr>
        <w:tc>
          <w:tcPr>
            <w:tcW w:w="1109" w:type="dxa"/>
            <w:vMerge/>
            <w:tcBorders>
              <w:top w:val="nil"/>
            </w:tcBorders>
          </w:tcPr>
          <w:p w:rsidR="000857F9" w:rsidRDefault="000857F9">
            <w:pPr>
              <w:rPr>
                <w:sz w:val="2"/>
                <w:szCs w:val="2"/>
              </w:rPr>
            </w:pPr>
          </w:p>
        </w:tc>
        <w:tc>
          <w:tcPr>
            <w:tcW w:w="1213" w:type="dxa"/>
            <w:vMerge/>
            <w:tcBorders>
              <w:top w:val="nil"/>
            </w:tcBorders>
          </w:tcPr>
          <w:p w:rsidR="000857F9" w:rsidRDefault="000857F9">
            <w:pPr>
              <w:rPr>
                <w:sz w:val="2"/>
                <w:szCs w:val="2"/>
              </w:rPr>
            </w:pPr>
          </w:p>
        </w:tc>
        <w:tc>
          <w:tcPr>
            <w:tcW w:w="2002" w:type="dxa"/>
            <w:vMerge/>
            <w:tcBorders>
              <w:top w:val="nil"/>
            </w:tcBorders>
          </w:tcPr>
          <w:p w:rsidR="000857F9" w:rsidRDefault="000857F9">
            <w:pPr>
              <w:rPr>
                <w:sz w:val="2"/>
                <w:szCs w:val="2"/>
              </w:rPr>
            </w:pPr>
          </w:p>
        </w:tc>
        <w:tc>
          <w:tcPr>
            <w:tcW w:w="1338" w:type="dxa"/>
          </w:tcPr>
          <w:p w:rsidR="000857F9" w:rsidRDefault="00196ABF">
            <w:pPr>
              <w:pStyle w:val="TableParagraph"/>
              <w:spacing w:before="138"/>
              <w:ind w:left="4"/>
              <w:jc w:val="center"/>
              <w:rPr>
                <w:b/>
                <w:i/>
                <w:sz w:val="24"/>
              </w:rPr>
            </w:pPr>
            <w:r>
              <w:rPr>
                <w:b/>
                <w:i/>
                <w:spacing w:val="-2"/>
                <w:sz w:val="24"/>
              </w:rPr>
              <w:t>Favorabel</w:t>
            </w:r>
          </w:p>
        </w:tc>
        <w:tc>
          <w:tcPr>
            <w:tcW w:w="1309" w:type="dxa"/>
          </w:tcPr>
          <w:p w:rsidR="000857F9" w:rsidRDefault="00196ABF">
            <w:pPr>
              <w:pStyle w:val="TableParagraph"/>
              <w:spacing w:line="276" w:lineRule="exact"/>
              <w:ind w:left="566" w:right="110" w:hanging="447"/>
              <w:jc w:val="left"/>
              <w:rPr>
                <w:b/>
                <w:i/>
                <w:sz w:val="24"/>
              </w:rPr>
            </w:pPr>
            <w:r>
              <w:rPr>
                <w:b/>
                <w:i/>
                <w:spacing w:val="-2"/>
                <w:sz w:val="24"/>
              </w:rPr>
              <w:t xml:space="preserve">Unfavorab </w:t>
            </w:r>
            <w:r>
              <w:rPr>
                <w:b/>
                <w:i/>
                <w:spacing w:val="-6"/>
                <w:sz w:val="24"/>
              </w:rPr>
              <w:t>el</w:t>
            </w:r>
          </w:p>
        </w:tc>
        <w:tc>
          <w:tcPr>
            <w:tcW w:w="918" w:type="dxa"/>
            <w:vMerge/>
            <w:tcBorders>
              <w:top w:val="nil"/>
            </w:tcBorders>
          </w:tcPr>
          <w:p w:rsidR="000857F9" w:rsidRDefault="000857F9">
            <w:pPr>
              <w:rPr>
                <w:sz w:val="2"/>
                <w:szCs w:val="2"/>
              </w:rPr>
            </w:pPr>
          </w:p>
        </w:tc>
      </w:tr>
      <w:tr w:rsidR="000857F9">
        <w:trPr>
          <w:trHeight w:val="1655"/>
        </w:trPr>
        <w:tc>
          <w:tcPr>
            <w:tcW w:w="1109" w:type="dxa"/>
            <w:vMerge w:val="restart"/>
          </w:tcPr>
          <w:p w:rsidR="000857F9" w:rsidRDefault="000857F9">
            <w:pPr>
              <w:pStyle w:val="TableParagraph"/>
              <w:jc w:val="left"/>
              <w:rPr>
                <w:b/>
                <w:sz w:val="24"/>
              </w:rPr>
            </w:pPr>
          </w:p>
          <w:p w:rsidR="000857F9" w:rsidRDefault="000857F9">
            <w:pPr>
              <w:pStyle w:val="TableParagraph"/>
              <w:jc w:val="left"/>
              <w:rPr>
                <w:b/>
                <w:sz w:val="24"/>
              </w:rPr>
            </w:pPr>
          </w:p>
          <w:p w:rsidR="000857F9" w:rsidRDefault="000857F9">
            <w:pPr>
              <w:pStyle w:val="TableParagraph"/>
              <w:jc w:val="left"/>
              <w:rPr>
                <w:b/>
                <w:sz w:val="24"/>
              </w:rPr>
            </w:pPr>
          </w:p>
          <w:p w:rsidR="000857F9" w:rsidRDefault="000857F9">
            <w:pPr>
              <w:pStyle w:val="TableParagraph"/>
              <w:jc w:val="left"/>
              <w:rPr>
                <w:b/>
                <w:sz w:val="24"/>
              </w:rPr>
            </w:pPr>
          </w:p>
          <w:p w:rsidR="000857F9" w:rsidRDefault="000857F9">
            <w:pPr>
              <w:pStyle w:val="TableParagraph"/>
              <w:jc w:val="left"/>
              <w:rPr>
                <w:b/>
                <w:sz w:val="24"/>
              </w:rPr>
            </w:pPr>
          </w:p>
          <w:p w:rsidR="000857F9" w:rsidRDefault="000857F9">
            <w:pPr>
              <w:pStyle w:val="TableParagraph"/>
              <w:jc w:val="left"/>
              <w:rPr>
                <w:b/>
                <w:sz w:val="24"/>
              </w:rPr>
            </w:pPr>
          </w:p>
          <w:p w:rsidR="000857F9" w:rsidRDefault="000857F9">
            <w:pPr>
              <w:pStyle w:val="TableParagraph"/>
              <w:jc w:val="left"/>
              <w:rPr>
                <w:b/>
                <w:sz w:val="24"/>
              </w:rPr>
            </w:pPr>
          </w:p>
          <w:p w:rsidR="000857F9" w:rsidRDefault="000857F9">
            <w:pPr>
              <w:pStyle w:val="TableParagraph"/>
              <w:spacing w:before="11"/>
              <w:jc w:val="left"/>
              <w:rPr>
                <w:b/>
                <w:sz w:val="24"/>
              </w:rPr>
            </w:pPr>
          </w:p>
          <w:p w:rsidR="000857F9" w:rsidRDefault="00196ABF">
            <w:pPr>
              <w:pStyle w:val="TableParagraph"/>
              <w:ind w:left="160" w:right="149" w:hanging="2"/>
              <w:jc w:val="center"/>
              <w:rPr>
                <w:sz w:val="24"/>
              </w:rPr>
            </w:pPr>
            <w:r>
              <w:rPr>
                <w:spacing w:val="-2"/>
                <w:sz w:val="24"/>
              </w:rPr>
              <w:t xml:space="preserve">Etika Komuni </w:t>
            </w:r>
            <w:r>
              <w:rPr>
                <w:spacing w:val="-4"/>
                <w:sz w:val="24"/>
              </w:rPr>
              <w:t>kasi</w:t>
            </w:r>
          </w:p>
          <w:p w:rsidR="000857F9" w:rsidRDefault="00196ABF">
            <w:pPr>
              <w:pStyle w:val="TableParagraph"/>
              <w:spacing w:line="274" w:lineRule="exact"/>
              <w:ind w:left="5"/>
              <w:jc w:val="center"/>
              <w:rPr>
                <w:sz w:val="24"/>
              </w:rPr>
            </w:pPr>
            <w:r>
              <w:rPr>
                <w:spacing w:val="-5"/>
                <w:sz w:val="24"/>
              </w:rPr>
              <w:t>(Y)</w:t>
            </w:r>
          </w:p>
        </w:tc>
        <w:tc>
          <w:tcPr>
            <w:tcW w:w="1213" w:type="dxa"/>
          </w:tcPr>
          <w:p w:rsidR="000857F9" w:rsidRDefault="00196ABF">
            <w:pPr>
              <w:pStyle w:val="TableParagraph"/>
              <w:spacing w:before="137"/>
              <w:ind w:left="124" w:right="115" w:hanging="1"/>
              <w:jc w:val="center"/>
              <w:rPr>
                <w:sz w:val="24"/>
              </w:rPr>
            </w:pPr>
            <w:r>
              <w:rPr>
                <w:spacing w:val="-2"/>
                <w:sz w:val="24"/>
              </w:rPr>
              <w:t xml:space="preserve">etika komunika </w:t>
            </w:r>
            <w:r>
              <w:rPr>
                <w:sz w:val="24"/>
              </w:rPr>
              <w:t xml:space="preserve">si siswa </w:t>
            </w:r>
            <w:r>
              <w:rPr>
                <w:spacing w:val="-2"/>
                <w:sz w:val="24"/>
              </w:rPr>
              <w:t xml:space="preserve">dengan </w:t>
            </w:r>
            <w:r>
              <w:rPr>
                <w:spacing w:val="-4"/>
                <w:sz w:val="24"/>
              </w:rPr>
              <w:t>guru</w:t>
            </w:r>
          </w:p>
        </w:tc>
        <w:tc>
          <w:tcPr>
            <w:tcW w:w="2002" w:type="dxa"/>
          </w:tcPr>
          <w:p w:rsidR="000857F9" w:rsidRDefault="00196ABF">
            <w:pPr>
              <w:pStyle w:val="TableParagraph"/>
              <w:ind w:left="193" w:right="186" w:firstLine="1"/>
              <w:jc w:val="center"/>
              <w:rPr>
                <w:sz w:val="24"/>
              </w:rPr>
            </w:pPr>
            <w:r>
              <w:rPr>
                <w:sz w:val="24"/>
              </w:rPr>
              <w:t xml:space="preserve">Tata cara </w:t>
            </w:r>
            <w:r>
              <w:rPr>
                <w:spacing w:val="-2"/>
                <w:sz w:val="24"/>
              </w:rPr>
              <w:t xml:space="preserve">berkomunikasi </w:t>
            </w:r>
            <w:r>
              <w:rPr>
                <w:sz w:val="24"/>
              </w:rPr>
              <w:t>siswa dengan guru</w:t>
            </w:r>
            <w:r>
              <w:rPr>
                <w:spacing w:val="-15"/>
                <w:sz w:val="24"/>
              </w:rPr>
              <w:t xml:space="preserve"> </w:t>
            </w:r>
            <w:r>
              <w:rPr>
                <w:sz w:val="24"/>
              </w:rPr>
              <w:t>yang</w:t>
            </w:r>
            <w:r>
              <w:rPr>
                <w:spacing w:val="-15"/>
                <w:sz w:val="24"/>
              </w:rPr>
              <w:t xml:space="preserve"> </w:t>
            </w:r>
            <w:r>
              <w:rPr>
                <w:sz w:val="24"/>
              </w:rPr>
              <w:t>sesuai dengan</w:t>
            </w:r>
            <w:r>
              <w:rPr>
                <w:spacing w:val="-2"/>
                <w:sz w:val="24"/>
              </w:rPr>
              <w:t xml:space="preserve"> </w:t>
            </w:r>
            <w:r>
              <w:rPr>
                <w:sz w:val="24"/>
              </w:rPr>
              <w:t>nilai</w:t>
            </w:r>
            <w:r>
              <w:rPr>
                <w:spacing w:val="-1"/>
                <w:sz w:val="24"/>
              </w:rPr>
              <w:t xml:space="preserve"> </w:t>
            </w:r>
            <w:r>
              <w:rPr>
                <w:spacing w:val="-5"/>
                <w:sz w:val="24"/>
              </w:rPr>
              <w:t>dan</w:t>
            </w:r>
          </w:p>
          <w:p w:rsidR="000857F9" w:rsidRDefault="00196ABF">
            <w:pPr>
              <w:pStyle w:val="TableParagraph"/>
              <w:spacing w:line="257" w:lineRule="exact"/>
              <w:ind w:left="6"/>
              <w:jc w:val="center"/>
              <w:rPr>
                <w:sz w:val="24"/>
              </w:rPr>
            </w:pPr>
            <w:r>
              <w:rPr>
                <w:spacing w:val="-2"/>
                <w:sz w:val="24"/>
              </w:rPr>
              <w:t>norma</w:t>
            </w:r>
          </w:p>
        </w:tc>
        <w:tc>
          <w:tcPr>
            <w:tcW w:w="1338" w:type="dxa"/>
          </w:tcPr>
          <w:p w:rsidR="000857F9" w:rsidRDefault="000857F9">
            <w:pPr>
              <w:pStyle w:val="TableParagraph"/>
              <w:spacing w:before="137"/>
              <w:jc w:val="left"/>
              <w:rPr>
                <w:b/>
                <w:sz w:val="24"/>
              </w:rPr>
            </w:pPr>
          </w:p>
          <w:p w:rsidR="000857F9" w:rsidRDefault="00196ABF">
            <w:pPr>
              <w:pStyle w:val="TableParagraph"/>
              <w:ind w:left="4" w:right="2"/>
              <w:jc w:val="center"/>
              <w:rPr>
                <w:sz w:val="24"/>
              </w:rPr>
            </w:pPr>
            <w:r>
              <w:rPr>
                <w:sz w:val="24"/>
              </w:rPr>
              <w:t xml:space="preserve">1, 2, 3, </w:t>
            </w:r>
            <w:r>
              <w:rPr>
                <w:spacing w:val="-5"/>
                <w:sz w:val="24"/>
              </w:rPr>
              <w:t>4,</w:t>
            </w:r>
          </w:p>
          <w:p w:rsidR="000857F9" w:rsidRDefault="00196ABF">
            <w:pPr>
              <w:pStyle w:val="TableParagraph"/>
              <w:ind w:left="4"/>
              <w:jc w:val="center"/>
              <w:rPr>
                <w:sz w:val="24"/>
              </w:rPr>
            </w:pPr>
            <w:r>
              <w:rPr>
                <w:sz w:val="24"/>
              </w:rPr>
              <w:t xml:space="preserve">5, </w:t>
            </w:r>
            <w:r>
              <w:rPr>
                <w:spacing w:val="-10"/>
                <w:sz w:val="24"/>
              </w:rPr>
              <w:t>6</w:t>
            </w:r>
          </w:p>
        </w:tc>
        <w:tc>
          <w:tcPr>
            <w:tcW w:w="1309" w:type="dxa"/>
          </w:tcPr>
          <w:p w:rsidR="000857F9" w:rsidRDefault="000857F9">
            <w:pPr>
              <w:pStyle w:val="TableParagraph"/>
              <w:spacing w:before="274"/>
              <w:jc w:val="left"/>
              <w:rPr>
                <w:b/>
                <w:sz w:val="24"/>
              </w:rPr>
            </w:pPr>
          </w:p>
          <w:p w:rsidR="000857F9" w:rsidRDefault="00196ABF">
            <w:pPr>
              <w:pStyle w:val="TableParagraph"/>
              <w:ind w:left="142"/>
              <w:jc w:val="left"/>
              <w:rPr>
                <w:sz w:val="24"/>
              </w:rPr>
            </w:pPr>
            <w:r>
              <w:rPr>
                <w:sz w:val="24"/>
              </w:rPr>
              <w:t xml:space="preserve">7, 8, 9, </w:t>
            </w:r>
            <w:r>
              <w:rPr>
                <w:spacing w:val="-5"/>
                <w:sz w:val="24"/>
              </w:rPr>
              <w:t>10,</w:t>
            </w:r>
          </w:p>
          <w:p w:rsidR="000857F9" w:rsidRDefault="00196ABF">
            <w:pPr>
              <w:pStyle w:val="TableParagraph"/>
              <w:ind w:left="178"/>
              <w:jc w:val="left"/>
              <w:rPr>
                <w:sz w:val="24"/>
              </w:rPr>
            </w:pPr>
            <w:r>
              <w:rPr>
                <w:sz w:val="24"/>
              </w:rPr>
              <w:t>11,</w:t>
            </w:r>
            <w:r>
              <w:rPr>
                <w:spacing w:val="-5"/>
                <w:sz w:val="24"/>
              </w:rPr>
              <w:t xml:space="preserve"> </w:t>
            </w:r>
            <w:r>
              <w:rPr>
                <w:sz w:val="24"/>
              </w:rPr>
              <w:t>12,</w:t>
            </w:r>
            <w:r>
              <w:rPr>
                <w:spacing w:val="-5"/>
                <w:sz w:val="24"/>
              </w:rPr>
              <w:t xml:space="preserve"> 13</w:t>
            </w:r>
          </w:p>
        </w:tc>
        <w:tc>
          <w:tcPr>
            <w:tcW w:w="918" w:type="dxa"/>
          </w:tcPr>
          <w:p w:rsidR="000857F9" w:rsidRDefault="000857F9">
            <w:pPr>
              <w:pStyle w:val="TableParagraph"/>
              <w:jc w:val="left"/>
              <w:rPr>
                <w:b/>
                <w:sz w:val="24"/>
              </w:rPr>
            </w:pPr>
          </w:p>
          <w:p w:rsidR="000857F9" w:rsidRDefault="000857F9">
            <w:pPr>
              <w:pStyle w:val="TableParagraph"/>
              <w:spacing w:before="137"/>
              <w:jc w:val="left"/>
              <w:rPr>
                <w:b/>
                <w:sz w:val="24"/>
              </w:rPr>
            </w:pPr>
          </w:p>
          <w:p w:rsidR="000857F9" w:rsidRDefault="00196ABF">
            <w:pPr>
              <w:pStyle w:val="TableParagraph"/>
              <w:jc w:val="center"/>
              <w:rPr>
                <w:sz w:val="24"/>
              </w:rPr>
            </w:pPr>
            <w:r>
              <w:rPr>
                <w:spacing w:val="-5"/>
                <w:sz w:val="24"/>
              </w:rPr>
              <w:t>13</w:t>
            </w:r>
          </w:p>
        </w:tc>
      </w:tr>
      <w:tr w:rsidR="000857F9">
        <w:trPr>
          <w:trHeight w:val="1655"/>
        </w:trPr>
        <w:tc>
          <w:tcPr>
            <w:tcW w:w="1109" w:type="dxa"/>
            <w:vMerge/>
            <w:tcBorders>
              <w:top w:val="nil"/>
            </w:tcBorders>
          </w:tcPr>
          <w:p w:rsidR="000857F9" w:rsidRDefault="000857F9">
            <w:pPr>
              <w:rPr>
                <w:sz w:val="2"/>
                <w:szCs w:val="2"/>
              </w:rPr>
            </w:pPr>
          </w:p>
        </w:tc>
        <w:tc>
          <w:tcPr>
            <w:tcW w:w="1213" w:type="dxa"/>
          </w:tcPr>
          <w:p w:rsidR="000857F9" w:rsidRDefault="00196ABF">
            <w:pPr>
              <w:pStyle w:val="TableParagraph"/>
              <w:spacing w:before="138"/>
              <w:ind w:left="124" w:right="115" w:hanging="1"/>
              <w:jc w:val="center"/>
              <w:rPr>
                <w:sz w:val="24"/>
              </w:rPr>
            </w:pPr>
            <w:r>
              <w:rPr>
                <w:spacing w:val="-2"/>
                <w:sz w:val="24"/>
              </w:rPr>
              <w:t xml:space="preserve">etika komunika </w:t>
            </w:r>
            <w:r>
              <w:rPr>
                <w:sz w:val="24"/>
              </w:rPr>
              <w:t xml:space="preserve">si siswa </w:t>
            </w:r>
            <w:r>
              <w:rPr>
                <w:spacing w:val="-2"/>
                <w:sz w:val="24"/>
              </w:rPr>
              <w:t>dengan pegawai</w:t>
            </w:r>
          </w:p>
        </w:tc>
        <w:tc>
          <w:tcPr>
            <w:tcW w:w="2002" w:type="dxa"/>
          </w:tcPr>
          <w:p w:rsidR="000857F9" w:rsidRDefault="00196ABF">
            <w:pPr>
              <w:pStyle w:val="TableParagraph"/>
              <w:spacing w:before="1"/>
              <w:ind w:left="131" w:right="121" w:hanging="1"/>
              <w:jc w:val="center"/>
              <w:rPr>
                <w:sz w:val="24"/>
              </w:rPr>
            </w:pPr>
            <w:r>
              <w:rPr>
                <w:sz w:val="24"/>
              </w:rPr>
              <w:t xml:space="preserve">Tata cara </w:t>
            </w:r>
            <w:r>
              <w:rPr>
                <w:spacing w:val="-2"/>
                <w:sz w:val="24"/>
              </w:rPr>
              <w:t xml:space="preserve">berkomunikasi </w:t>
            </w:r>
            <w:r>
              <w:rPr>
                <w:sz w:val="24"/>
              </w:rPr>
              <w:t>siswa dengan pegawai/staf</w:t>
            </w:r>
            <w:r>
              <w:rPr>
                <w:spacing w:val="-15"/>
                <w:sz w:val="24"/>
              </w:rPr>
              <w:t xml:space="preserve"> </w:t>
            </w:r>
            <w:r>
              <w:rPr>
                <w:sz w:val="24"/>
              </w:rPr>
              <w:t>yang sesuai dengan</w:t>
            </w:r>
          </w:p>
          <w:p w:rsidR="000857F9" w:rsidRDefault="00196ABF">
            <w:pPr>
              <w:pStyle w:val="TableParagraph"/>
              <w:spacing w:line="254" w:lineRule="exact"/>
              <w:ind w:left="6" w:right="1"/>
              <w:jc w:val="center"/>
              <w:rPr>
                <w:sz w:val="24"/>
              </w:rPr>
            </w:pPr>
            <w:r>
              <w:rPr>
                <w:sz w:val="24"/>
              </w:rPr>
              <w:t>nilai</w:t>
            </w:r>
            <w:r>
              <w:rPr>
                <w:spacing w:val="-1"/>
                <w:sz w:val="24"/>
              </w:rPr>
              <w:t xml:space="preserve"> </w:t>
            </w:r>
            <w:r>
              <w:rPr>
                <w:sz w:val="24"/>
              </w:rPr>
              <w:t xml:space="preserve">dan </w:t>
            </w:r>
            <w:r>
              <w:rPr>
                <w:spacing w:val="-2"/>
                <w:sz w:val="24"/>
              </w:rPr>
              <w:t>norma</w:t>
            </w:r>
          </w:p>
        </w:tc>
        <w:tc>
          <w:tcPr>
            <w:tcW w:w="1338" w:type="dxa"/>
          </w:tcPr>
          <w:p w:rsidR="000857F9" w:rsidRDefault="000857F9">
            <w:pPr>
              <w:pStyle w:val="TableParagraph"/>
              <w:jc w:val="left"/>
              <w:rPr>
                <w:b/>
                <w:sz w:val="24"/>
              </w:rPr>
            </w:pPr>
          </w:p>
          <w:p w:rsidR="000857F9" w:rsidRDefault="000857F9">
            <w:pPr>
              <w:pStyle w:val="TableParagraph"/>
              <w:spacing w:before="1"/>
              <w:jc w:val="left"/>
              <w:rPr>
                <w:b/>
                <w:sz w:val="24"/>
              </w:rPr>
            </w:pPr>
          </w:p>
          <w:p w:rsidR="000857F9" w:rsidRDefault="00196ABF">
            <w:pPr>
              <w:pStyle w:val="TableParagraph"/>
              <w:spacing w:line="275" w:lineRule="exact"/>
              <w:ind w:left="155"/>
              <w:jc w:val="left"/>
              <w:rPr>
                <w:sz w:val="24"/>
              </w:rPr>
            </w:pPr>
            <w:r>
              <w:rPr>
                <w:sz w:val="24"/>
              </w:rPr>
              <w:t xml:space="preserve">14, 15, </w:t>
            </w:r>
            <w:r>
              <w:rPr>
                <w:spacing w:val="-5"/>
                <w:sz w:val="24"/>
              </w:rPr>
              <w:t>16,</w:t>
            </w:r>
          </w:p>
          <w:p w:rsidR="000857F9" w:rsidRDefault="00196ABF">
            <w:pPr>
              <w:pStyle w:val="TableParagraph"/>
              <w:spacing w:line="275" w:lineRule="exact"/>
              <w:ind w:left="186"/>
              <w:jc w:val="left"/>
              <w:rPr>
                <w:sz w:val="24"/>
              </w:rPr>
            </w:pPr>
            <w:r>
              <w:rPr>
                <w:sz w:val="24"/>
              </w:rPr>
              <w:t xml:space="preserve">17, 18, </w:t>
            </w:r>
            <w:r>
              <w:rPr>
                <w:spacing w:val="-5"/>
                <w:sz w:val="24"/>
              </w:rPr>
              <w:t>19</w:t>
            </w:r>
          </w:p>
        </w:tc>
        <w:tc>
          <w:tcPr>
            <w:tcW w:w="1309" w:type="dxa"/>
          </w:tcPr>
          <w:p w:rsidR="000857F9" w:rsidRDefault="000857F9">
            <w:pPr>
              <w:pStyle w:val="TableParagraph"/>
              <w:spacing w:before="138"/>
              <w:jc w:val="left"/>
              <w:rPr>
                <w:b/>
                <w:sz w:val="24"/>
              </w:rPr>
            </w:pPr>
          </w:p>
          <w:p w:rsidR="000857F9" w:rsidRDefault="00196ABF">
            <w:pPr>
              <w:pStyle w:val="TableParagraph"/>
              <w:ind w:left="7" w:right="2"/>
              <w:jc w:val="center"/>
              <w:rPr>
                <w:sz w:val="24"/>
              </w:rPr>
            </w:pPr>
            <w:r>
              <w:rPr>
                <w:sz w:val="24"/>
              </w:rPr>
              <w:t xml:space="preserve">20, 21, </w:t>
            </w:r>
            <w:r>
              <w:rPr>
                <w:spacing w:val="-5"/>
                <w:sz w:val="24"/>
              </w:rPr>
              <w:t>22,</w:t>
            </w:r>
          </w:p>
          <w:p w:rsidR="000857F9" w:rsidRDefault="00196ABF">
            <w:pPr>
              <w:pStyle w:val="TableParagraph"/>
              <w:ind w:left="7" w:right="2"/>
              <w:jc w:val="center"/>
              <w:rPr>
                <w:sz w:val="24"/>
              </w:rPr>
            </w:pPr>
            <w:r>
              <w:rPr>
                <w:sz w:val="24"/>
              </w:rPr>
              <w:t xml:space="preserve">23, 24, </w:t>
            </w:r>
            <w:r>
              <w:rPr>
                <w:spacing w:val="-5"/>
                <w:sz w:val="24"/>
              </w:rPr>
              <w:t>25,</w:t>
            </w:r>
          </w:p>
          <w:p w:rsidR="000857F9" w:rsidRDefault="00196ABF">
            <w:pPr>
              <w:pStyle w:val="TableParagraph"/>
              <w:ind w:left="7"/>
              <w:jc w:val="center"/>
              <w:rPr>
                <w:sz w:val="24"/>
              </w:rPr>
            </w:pPr>
            <w:r>
              <w:rPr>
                <w:spacing w:val="-5"/>
                <w:sz w:val="24"/>
              </w:rPr>
              <w:t>26</w:t>
            </w:r>
          </w:p>
        </w:tc>
        <w:tc>
          <w:tcPr>
            <w:tcW w:w="918" w:type="dxa"/>
          </w:tcPr>
          <w:p w:rsidR="000857F9" w:rsidRDefault="000857F9">
            <w:pPr>
              <w:pStyle w:val="TableParagraph"/>
              <w:jc w:val="left"/>
              <w:rPr>
                <w:b/>
                <w:sz w:val="24"/>
              </w:rPr>
            </w:pPr>
          </w:p>
          <w:p w:rsidR="000857F9" w:rsidRDefault="000857F9">
            <w:pPr>
              <w:pStyle w:val="TableParagraph"/>
              <w:spacing w:before="138"/>
              <w:jc w:val="left"/>
              <w:rPr>
                <w:b/>
                <w:sz w:val="24"/>
              </w:rPr>
            </w:pPr>
          </w:p>
          <w:p w:rsidR="000857F9" w:rsidRDefault="00196ABF">
            <w:pPr>
              <w:pStyle w:val="TableParagraph"/>
              <w:jc w:val="center"/>
              <w:rPr>
                <w:sz w:val="24"/>
              </w:rPr>
            </w:pPr>
            <w:r>
              <w:rPr>
                <w:spacing w:val="-5"/>
                <w:sz w:val="24"/>
              </w:rPr>
              <w:t>13</w:t>
            </w:r>
          </w:p>
        </w:tc>
      </w:tr>
      <w:tr w:rsidR="000857F9">
        <w:trPr>
          <w:trHeight w:val="2210"/>
        </w:trPr>
        <w:tc>
          <w:tcPr>
            <w:tcW w:w="1109" w:type="dxa"/>
            <w:vMerge/>
            <w:tcBorders>
              <w:top w:val="nil"/>
            </w:tcBorders>
          </w:tcPr>
          <w:p w:rsidR="000857F9" w:rsidRDefault="000857F9">
            <w:pPr>
              <w:rPr>
                <w:sz w:val="2"/>
                <w:szCs w:val="2"/>
              </w:rPr>
            </w:pPr>
          </w:p>
        </w:tc>
        <w:tc>
          <w:tcPr>
            <w:tcW w:w="1213" w:type="dxa"/>
          </w:tcPr>
          <w:p w:rsidR="000857F9" w:rsidRDefault="000857F9">
            <w:pPr>
              <w:pStyle w:val="TableParagraph"/>
              <w:spacing w:before="138"/>
              <w:jc w:val="left"/>
              <w:rPr>
                <w:b/>
                <w:sz w:val="24"/>
              </w:rPr>
            </w:pPr>
          </w:p>
          <w:p w:rsidR="000857F9" w:rsidRDefault="00196ABF">
            <w:pPr>
              <w:pStyle w:val="TableParagraph"/>
              <w:ind w:left="124" w:right="115" w:hanging="1"/>
              <w:jc w:val="center"/>
              <w:rPr>
                <w:sz w:val="24"/>
              </w:rPr>
            </w:pPr>
            <w:r>
              <w:rPr>
                <w:spacing w:val="-2"/>
                <w:sz w:val="24"/>
              </w:rPr>
              <w:t xml:space="preserve">etika komunika </w:t>
            </w:r>
            <w:r>
              <w:rPr>
                <w:sz w:val="24"/>
              </w:rPr>
              <w:t xml:space="preserve">si siswa </w:t>
            </w:r>
            <w:r>
              <w:rPr>
                <w:spacing w:val="-2"/>
                <w:sz w:val="24"/>
              </w:rPr>
              <w:t xml:space="preserve">dengan </w:t>
            </w:r>
            <w:r>
              <w:rPr>
                <w:spacing w:val="-4"/>
                <w:sz w:val="24"/>
              </w:rPr>
              <w:t>siswa</w:t>
            </w:r>
          </w:p>
        </w:tc>
        <w:tc>
          <w:tcPr>
            <w:tcW w:w="2002" w:type="dxa"/>
          </w:tcPr>
          <w:p w:rsidR="000857F9" w:rsidRDefault="00196ABF">
            <w:pPr>
              <w:pStyle w:val="TableParagraph"/>
              <w:spacing w:before="1"/>
              <w:ind w:left="217" w:right="207" w:hanging="1"/>
              <w:jc w:val="center"/>
              <w:rPr>
                <w:sz w:val="24"/>
              </w:rPr>
            </w:pPr>
            <w:r>
              <w:rPr>
                <w:sz w:val="24"/>
              </w:rPr>
              <w:t xml:space="preserve">Tata cara </w:t>
            </w:r>
            <w:r>
              <w:rPr>
                <w:spacing w:val="-2"/>
                <w:sz w:val="24"/>
              </w:rPr>
              <w:t xml:space="preserve">berkomunikasi </w:t>
            </w:r>
            <w:r>
              <w:rPr>
                <w:sz w:val="24"/>
              </w:rPr>
              <w:t>siswa dengan siswa/orang</w:t>
            </w:r>
            <w:r>
              <w:rPr>
                <w:spacing w:val="-15"/>
                <w:sz w:val="24"/>
              </w:rPr>
              <w:t xml:space="preserve"> </w:t>
            </w:r>
            <w:r>
              <w:rPr>
                <w:sz w:val="24"/>
              </w:rPr>
              <w:t xml:space="preserve">lain </w:t>
            </w:r>
            <w:r>
              <w:rPr>
                <w:spacing w:val="-2"/>
                <w:sz w:val="24"/>
              </w:rPr>
              <w:t xml:space="preserve">dilingkungan </w:t>
            </w:r>
            <w:r>
              <w:rPr>
                <w:sz w:val="24"/>
              </w:rPr>
              <w:t>sekolah yang sesuai dengan</w:t>
            </w:r>
          </w:p>
          <w:p w:rsidR="000857F9" w:rsidRDefault="00196ABF">
            <w:pPr>
              <w:pStyle w:val="TableParagraph"/>
              <w:spacing w:before="1" w:line="257" w:lineRule="exact"/>
              <w:ind w:left="6" w:right="1"/>
              <w:jc w:val="center"/>
              <w:rPr>
                <w:sz w:val="24"/>
              </w:rPr>
            </w:pPr>
            <w:r>
              <w:rPr>
                <w:sz w:val="24"/>
              </w:rPr>
              <w:t>nilai</w:t>
            </w:r>
            <w:r>
              <w:rPr>
                <w:spacing w:val="-1"/>
                <w:sz w:val="24"/>
              </w:rPr>
              <w:t xml:space="preserve"> </w:t>
            </w:r>
            <w:r>
              <w:rPr>
                <w:sz w:val="24"/>
              </w:rPr>
              <w:t xml:space="preserve">dan </w:t>
            </w:r>
            <w:r>
              <w:rPr>
                <w:spacing w:val="-2"/>
                <w:sz w:val="24"/>
              </w:rPr>
              <w:t>norma</w:t>
            </w:r>
          </w:p>
        </w:tc>
        <w:tc>
          <w:tcPr>
            <w:tcW w:w="1338" w:type="dxa"/>
          </w:tcPr>
          <w:p w:rsidR="000857F9" w:rsidRDefault="000857F9">
            <w:pPr>
              <w:pStyle w:val="TableParagraph"/>
              <w:jc w:val="left"/>
              <w:rPr>
                <w:b/>
                <w:sz w:val="24"/>
              </w:rPr>
            </w:pPr>
          </w:p>
          <w:p w:rsidR="000857F9" w:rsidRDefault="000857F9">
            <w:pPr>
              <w:pStyle w:val="TableParagraph"/>
              <w:spacing w:before="138"/>
              <w:jc w:val="left"/>
              <w:rPr>
                <w:b/>
                <w:sz w:val="24"/>
              </w:rPr>
            </w:pPr>
          </w:p>
          <w:p w:rsidR="000857F9" w:rsidRDefault="00196ABF">
            <w:pPr>
              <w:pStyle w:val="TableParagraph"/>
              <w:ind w:left="4" w:right="2"/>
              <w:jc w:val="center"/>
              <w:rPr>
                <w:sz w:val="24"/>
              </w:rPr>
            </w:pPr>
            <w:r>
              <w:rPr>
                <w:sz w:val="24"/>
              </w:rPr>
              <w:t xml:space="preserve">27, 28, </w:t>
            </w:r>
            <w:r>
              <w:rPr>
                <w:spacing w:val="-5"/>
                <w:sz w:val="24"/>
              </w:rPr>
              <w:t>29,</w:t>
            </w:r>
          </w:p>
          <w:p w:rsidR="000857F9" w:rsidRDefault="00196ABF">
            <w:pPr>
              <w:pStyle w:val="TableParagraph"/>
              <w:ind w:left="4" w:right="2"/>
              <w:jc w:val="center"/>
              <w:rPr>
                <w:sz w:val="24"/>
              </w:rPr>
            </w:pPr>
            <w:r>
              <w:rPr>
                <w:sz w:val="24"/>
              </w:rPr>
              <w:t xml:space="preserve">30, 31, </w:t>
            </w:r>
            <w:r>
              <w:rPr>
                <w:spacing w:val="-5"/>
                <w:sz w:val="24"/>
              </w:rPr>
              <w:t>32,</w:t>
            </w:r>
          </w:p>
          <w:p w:rsidR="000857F9" w:rsidRDefault="00196ABF">
            <w:pPr>
              <w:pStyle w:val="TableParagraph"/>
              <w:spacing w:before="1"/>
              <w:ind w:left="4"/>
              <w:jc w:val="center"/>
              <w:rPr>
                <w:sz w:val="24"/>
              </w:rPr>
            </w:pPr>
            <w:r>
              <w:rPr>
                <w:spacing w:val="-5"/>
                <w:sz w:val="24"/>
              </w:rPr>
              <w:t>33</w:t>
            </w:r>
          </w:p>
        </w:tc>
        <w:tc>
          <w:tcPr>
            <w:tcW w:w="1309" w:type="dxa"/>
          </w:tcPr>
          <w:p w:rsidR="000857F9" w:rsidRDefault="000857F9">
            <w:pPr>
              <w:pStyle w:val="TableParagraph"/>
              <w:jc w:val="left"/>
              <w:rPr>
                <w:b/>
                <w:sz w:val="24"/>
              </w:rPr>
            </w:pPr>
          </w:p>
          <w:p w:rsidR="000857F9" w:rsidRDefault="000857F9">
            <w:pPr>
              <w:pStyle w:val="TableParagraph"/>
              <w:spacing w:before="138"/>
              <w:jc w:val="left"/>
              <w:rPr>
                <w:b/>
                <w:sz w:val="24"/>
              </w:rPr>
            </w:pPr>
          </w:p>
          <w:p w:rsidR="000857F9" w:rsidRDefault="00196ABF">
            <w:pPr>
              <w:pStyle w:val="TableParagraph"/>
              <w:ind w:left="7" w:right="2"/>
              <w:jc w:val="center"/>
              <w:rPr>
                <w:sz w:val="24"/>
              </w:rPr>
            </w:pPr>
            <w:r>
              <w:rPr>
                <w:sz w:val="24"/>
              </w:rPr>
              <w:t xml:space="preserve">34, 35, </w:t>
            </w:r>
            <w:r>
              <w:rPr>
                <w:spacing w:val="-5"/>
                <w:sz w:val="24"/>
              </w:rPr>
              <w:t>36,</w:t>
            </w:r>
          </w:p>
          <w:p w:rsidR="000857F9" w:rsidRDefault="00196ABF">
            <w:pPr>
              <w:pStyle w:val="TableParagraph"/>
              <w:ind w:left="7" w:right="2"/>
              <w:jc w:val="center"/>
              <w:rPr>
                <w:sz w:val="24"/>
              </w:rPr>
            </w:pPr>
            <w:r>
              <w:rPr>
                <w:sz w:val="24"/>
              </w:rPr>
              <w:t xml:space="preserve">37, 38, </w:t>
            </w:r>
            <w:r>
              <w:rPr>
                <w:spacing w:val="-5"/>
                <w:sz w:val="24"/>
              </w:rPr>
              <w:t>39,</w:t>
            </w:r>
          </w:p>
          <w:p w:rsidR="000857F9" w:rsidRDefault="00196ABF">
            <w:pPr>
              <w:pStyle w:val="TableParagraph"/>
              <w:spacing w:before="1"/>
              <w:ind w:left="7"/>
              <w:jc w:val="center"/>
              <w:rPr>
                <w:sz w:val="24"/>
              </w:rPr>
            </w:pPr>
            <w:r>
              <w:rPr>
                <w:spacing w:val="-5"/>
                <w:sz w:val="24"/>
              </w:rPr>
              <w:t>40</w:t>
            </w:r>
          </w:p>
        </w:tc>
        <w:tc>
          <w:tcPr>
            <w:tcW w:w="918" w:type="dxa"/>
          </w:tcPr>
          <w:p w:rsidR="000857F9" w:rsidRDefault="000857F9">
            <w:pPr>
              <w:pStyle w:val="TableParagraph"/>
              <w:jc w:val="left"/>
              <w:rPr>
                <w:b/>
                <w:sz w:val="24"/>
              </w:rPr>
            </w:pPr>
          </w:p>
          <w:p w:rsidR="000857F9" w:rsidRDefault="000857F9">
            <w:pPr>
              <w:pStyle w:val="TableParagraph"/>
              <w:jc w:val="left"/>
              <w:rPr>
                <w:b/>
                <w:sz w:val="24"/>
              </w:rPr>
            </w:pPr>
          </w:p>
          <w:p w:rsidR="000857F9" w:rsidRDefault="000857F9">
            <w:pPr>
              <w:pStyle w:val="TableParagraph"/>
              <w:spacing w:before="138"/>
              <w:jc w:val="left"/>
              <w:rPr>
                <w:b/>
                <w:sz w:val="24"/>
              </w:rPr>
            </w:pPr>
          </w:p>
          <w:p w:rsidR="000857F9" w:rsidRDefault="00196ABF">
            <w:pPr>
              <w:pStyle w:val="TableParagraph"/>
              <w:jc w:val="center"/>
              <w:rPr>
                <w:sz w:val="24"/>
              </w:rPr>
            </w:pPr>
            <w:r>
              <w:rPr>
                <w:spacing w:val="-5"/>
                <w:sz w:val="24"/>
              </w:rPr>
              <w:t>14</w:t>
            </w:r>
          </w:p>
        </w:tc>
      </w:tr>
      <w:tr w:rsidR="000857F9">
        <w:trPr>
          <w:trHeight w:val="381"/>
        </w:trPr>
        <w:tc>
          <w:tcPr>
            <w:tcW w:w="4324" w:type="dxa"/>
            <w:gridSpan w:val="3"/>
          </w:tcPr>
          <w:p w:rsidR="000857F9" w:rsidRDefault="00196ABF">
            <w:pPr>
              <w:pStyle w:val="TableParagraph"/>
              <w:spacing w:before="51"/>
              <w:ind w:left="6"/>
              <w:jc w:val="center"/>
              <w:rPr>
                <w:sz w:val="24"/>
              </w:rPr>
            </w:pPr>
            <w:r>
              <w:rPr>
                <w:spacing w:val="-2"/>
                <w:sz w:val="24"/>
              </w:rPr>
              <w:t>Total</w:t>
            </w:r>
          </w:p>
        </w:tc>
        <w:tc>
          <w:tcPr>
            <w:tcW w:w="1338" w:type="dxa"/>
          </w:tcPr>
          <w:p w:rsidR="000857F9" w:rsidRDefault="00196ABF">
            <w:pPr>
              <w:pStyle w:val="TableParagraph"/>
              <w:spacing w:before="51"/>
              <w:ind w:left="4"/>
              <w:jc w:val="center"/>
              <w:rPr>
                <w:sz w:val="24"/>
              </w:rPr>
            </w:pPr>
            <w:r>
              <w:rPr>
                <w:spacing w:val="-5"/>
                <w:sz w:val="24"/>
              </w:rPr>
              <w:t>21</w:t>
            </w:r>
          </w:p>
        </w:tc>
        <w:tc>
          <w:tcPr>
            <w:tcW w:w="1309" w:type="dxa"/>
          </w:tcPr>
          <w:p w:rsidR="000857F9" w:rsidRDefault="00196ABF">
            <w:pPr>
              <w:pStyle w:val="TableParagraph"/>
              <w:spacing w:before="51"/>
              <w:ind w:left="7"/>
              <w:jc w:val="center"/>
              <w:rPr>
                <w:sz w:val="24"/>
              </w:rPr>
            </w:pPr>
            <w:r>
              <w:rPr>
                <w:spacing w:val="-5"/>
                <w:sz w:val="24"/>
              </w:rPr>
              <w:t>19</w:t>
            </w:r>
          </w:p>
        </w:tc>
        <w:tc>
          <w:tcPr>
            <w:tcW w:w="918" w:type="dxa"/>
          </w:tcPr>
          <w:p w:rsidR="000857F9" w:rsidRDefault="00196ABF">
            <w:pPr>
              <w:pStyle w:val="TableParagraph"/>
              <w:spacing w:before="51"/>
              <w:jc w:val="center"/>
              <w:rPr>
                <w:sz w:val="24"/>
              </w:rPr>
            </w:pPr>
            <w:r>
              <w:rPr>
                <w:spacing w:val="-5"/>
                <w:sz w:val="24"/>
              </w:rPr>
              <w:t>40</w:t>
            </w:r>
          </w:p>
        </w:tc>
      </w:tr>
    </w:tbl>
    <w:p w:rsidR="000857F9" w:rsidRDefault="000857F9">
      <w:pPr>
        <w:pStyle w:val="BodyText"/>
        <w:rPr>
          <w:b/>
        </w:rPr>
      </w:pPr>
    </w:p>
    <w:p w:rsidR="000857F9" w:rsidRDefault="000857F9">
      <w:pPr>
        <w:pStyle w:val="BodyText"/>
        <w:spacing w:before="1"/>
        <w:rPr>
          <w:b/>
        </w:rPr>
      </w:pPr>
    </w:p>
    <w:p w:rsidR="000857F9" w:rsidRDefault="00196ABF">
      <w:pPr>
        <w:pStyle w:val="Heading3"/>
        <w:numPr>
          <w:ilvl w:val="2"/>
          <w:numId w:val="13"/>
        </w:numPr>
        <w:tabs>
          <w:tab w:val="left" w:pos="1108"/>
        </w:tabs>
        <w:spacing w:before="1"/>
      </w:pPr>
      <w:bookmarkStart w:id="35" w:name="_TOC_250020"/>
      <w:r>
        <w:t>Uji</w:t>
      </w:r>
      <w:bookmarkEnd w:id="35"/>
      <w:r>
        <w:rPr>
          <w:spacing w:val="-2"/>
        </w:rPr>
        <w:t xml:space="preserve"> Validitas</w:t>
      </w:r>
    </w:p>
    <w:p w:rsidR="000857F9" w:rsidRDefault="000857F9">
      <w:pPr>
        <w:pStyle w:val="BodyText"/>
        <w:rPr>
          <w:b/>
        </w:rPr>
      </w:pPr>
    </w:p>
    <w:p w:rsidR="000857F9" w:rsidRDefault="00196ABF">
      <w:pPr>
        <w:pStyle w:val="BodyText"/>
        <w:spacing w:line="480" w:lineRule="auto"/>
        <w:ind w:left="568" w:firstLine="708"/>
      </w:pPr>
      <w:r>
        <w:t>Menurut</w:t>
      </w:r>
      <w:r>
        <w:rPr>
          <w:spacing w:val="-8"/>
        </w:rPr>
        <w:t xml:space="preserve"> </w:t>
      </w:r>
      <w:r>
        <w:t>Sahir</w:t>
      </w:r>
      <w:r>
        <w:rPr>
          <w:spacing w:val="-7"/>
        </w:rPr>
        <w:t xml:space="preserve"> </w:t>
      </w:r>
      <w:r>
        <w:t>(2021)</w:t>
      </w:r>
      <w:r>
        <w:rPr>
          <w:spacing w:val="-9"/>
        </w:rPr>
        <w:t xml:space="preserve"> </w:t>
      </w:r>
      <w:r>
        <w:t>Validitas</w:t>
      </w:r>
      <w:r>
        <w:rPr>
          <w:spacing w:val="-8"/>
        </w:rPr>
        <w:t xml:space="preserve"> </w:t>
      </w:r>
      <w:r>
        <w:t>adalah</w:t>
      </w:r>
      <w:r>
        <w:rPr>
          <w:spacing w:val="-8"/>
        </w:rPr>
        <w:t xml:space="preserve"> </w:t>
      </w:r>
      <w:r>
        <w:t>uji</w:t>
      </w:r>
      <w:r>
        <w:rPr>
          <w:spacing w:val="-7"/>
        </w:rPr>
        <w:t xml:space="preserve"> </w:t>
      </w:r>
      <w:r>
        <w:t>coba</w:t>
      </w:r>
      <w:r>
        <w:rPr>
          <w:spacing w:val="-9"/>
        </w:rPr>
        <w:t xml:space="preserve"> </w:t>
      </w:r>
      <w:r>
        <w:t>pertanyaan</w:t>
      </w:r>
      <w:r>
        <w:rPr>
          <w:spacing w:val="-8"/>
        </w:rPr>
        <w:t xml:space="preserve"> </w:t>
      </w:r>
      <w:r>
        <w:t>penelitian</w:t>
      </w:r>
      <w:r>
        <w:rPr>
          <w:spacing w:val="-6"/>
        </w:rPr>
        <w:t xml:space="preserve"> </w:t>
      </w:r>
      <w:r>
        <w:t>untuk mengetahui sejauh mana responden memahami pertanyaan peneliti</w:t>
      </w:r>
    </w:p>
    <w:p w:rsidR="000857F9" w:rsidRDefault="000857F9">
      <w:pPr>
        <w:pStyle w:val="BodyText"/>
        <w:spacing w:line="480" w:lineRule="auto"/>
        <w:sectPr w:rsidR="000857F9">
          <w:pgSz w:w="11910" w:h="16840"/>
          <w:pgMar w:top="1920" w:right="1559" w:bottom="280" w:left="1700" w:header="754" w:footer="0" w:gutter="0"/>
          <w:cols w:space="720"/>
        </w:sectPr>
      </w:pPr>
    </w:p>
    <w:p w:rsidR="000857F9" w:rsidRDefault="000857F9">
      <w:pPr>
        <w:pStyle w:val="BodyText"/>
      </w:pPr>
    </w:p>
    <w:p w:rsidR="000857F9" w:rsidRDefault="000857F9">
      <w:pPr>
        <w:pStyle w:val="BodyText"/>
      </w:pPr>
    </w:p>
    <w:p w:rsidR="000857F9" w:rsidRDefault="000857F9">
      <w:pPr>
        <w:pStyle w:val="BodyText"/>
        <w:spacing w:before="29"/>
      </w:pPr>
    </w:p>
    <w:p w:rsidR="000857F9" w:rsidRDefault="00196ABF">
      <w:pPr>
        <w:spacing w:line="242" w:lineRule="exact"/>
        <w:ind w:left="4037"/>
        <w:rPr>
          <w:rFonts w:ascii="Cambria Math" w:eastAsia="Cambria Math" w:hAnsi="Cambria Math"/>
          <w:position w:val="1"/>
          <w:sz w:val="24"/>
        </w:rPr>
      </w:pPr>
      <w:r>
        <w:rPr>
          <w:rFonts w:ascii="Cambria Math" w:eastAsia="Cambria Math" w:hAnsi="Cambria Math"/>
          <w:sz w:val="24"/>
        </w:rPr>
        <w:t>𝑁</w:t>
      </w:r>
      <w:r>
        <w:rPr>
          <w:rFonts w:ascii="Cambria Math" w:eastAsia="Cambria Math" w:hAnsi="Cambria Math"/>
          <w:spacing w:val="-5"/>
          <w:sz w:val="24"/>
        </w:rPr>
        <w:t xml:space="preserve"> </w:t>
      </w:r>
      <w:r>
        <w:rPr>
          <w:rFonts w:ascii="Cambria Math" w:eastAsia="Cambria Math" w:hAnsi="Cambria Math"/>
          <w:position w:val="1"/>
          <w:sz w:val="24"/>
        </w:rPr>
        <w:t>∑</w:t>
      </w:r>
      <w:r>
        <w:rPr>
          <w:rFonts w:ascii="Cambria Math" w:eastAsia="Cambria Math" w:hAnsi="Cambria Math"/>
          <w:spacing w:val="-15"/>
          <w:position w:val="1"/>
          <w:sz w:val="24"/>
        </w:rPr>
        <w:t xml:space="preserve"> </w:t>
      </w:r>
      <w:r>
        <w:rPr>
          <w:rFonts w:ascii="Cambria Math" w:eastAsia="Cambria Math" w:hAnsi="Cambria Math"/>
          <w:sz w:val="24"/>
        </w:rPr>
        <w:t>𝑋𝑌</w:t>
      </w:r>
      <w:r>
        <w:rPr>
          <w:rFonts w:ascii="Cambria Math" w:eastAsia="Cambria Math" w:hAnsi="Cambria Math"/>
          <w:spacing w:val="7"/>
          <w:sz w:val="24"/>
        </w:rPr>
        <w:t xml:space="preserve"> </w:t>
      </w:r>
      <w:r>
        <w:rPr>
          <w:rFonts w:ascii="Cambria Math" w:eastAsia="Cambria Math" w:hAnsi="Cambria Math"/>
          <w:sz w:val="24"/>
        </w:rPr>
        <w:t>−</w:t>
      </w:r>
      <w:r>
        <w:rPr>
          <w:rFonts w:ascii="Cambria Math" w:eastAsia="Cambria Math" w:hAnsi="Cambria Math"/>
          <w:spacing w:val="55"/>
          <w:sz w:val="24"/>
        </w:rPr>
        <w:t xml:space="preserve"> </w:t>
      </w:r>
      <w:r>
        <w:rPr>
          <w:rFonts w:ascii="Cambria Math" w:eastAsia="Cambria Math" w:hAnsi="Cambria Math"/>
          <w:position w:val="1"/>
          <w:sz w:val="24"/>
        </w:rPr>
        <w:t>(∑</w:t>
      </w:r>
      <w:r>
        <w:rPr>
          <w:rFonts w:ascii="Cambria Math" w:eastAsia="Cambria Math" w:hAnsi="Cambria Math"/>
          <w:spacing w:val="-14"/>
          <w:position w:val="1"/>
          <w:sz w:val="24"/>
        </w:rPr>
        <w:t xml:space="preserve"> </w:t>
      </w:r>
      <w:r>
        <w:rPr>
          <w:rFonts w:ascii="Cambria Math" w:eastAsia="Cambria Math" w:hAnsi="Cambria Math"/>
          <w:sz w:val="24"/>
        </w:rPr>
        <w:t>𝑋</w:t>
      </w:r>
      <w:r>
        <w:rPr>
          <w:rFonts w:ascii="Cambria Math" w:eastAsia="Cambria Math" w:hAnsi="Cambria Math"/>
          <w:position w:val="1"/>
          <w:sz w:val="24"/>
        </w:rPr>
        <w:t>)</w:t>
      </w:r>
      <w:r>
        <w:rPr>
          <w:rFonts w:ascii="Cambria Math" w:eastAsia="Cambria Math" w:hAnsi="Cambria Math"/>
          <w:spacing w:val="2"/>
          <w:position w:val="1"/>
          <w:sz w:val="24"/>
        </w:rPr>
        <w:t xml:space="preserve"> </w:t>
      </w:r>
      <w:r>
        <w:rPr>
          <w:rFonts w:ascii="Cambria Math" w:eastAsia="Cambria Math" w:hAnsi="Cambria Math"/>
          <w:position w:val="1"/>
          <w:sz w:val="24"/>
        </w:rPr>
        <w:t>(∑</w:t>
      </w:r>
      <w:r>
        <w:rPr>
          <w:rFonts w:ascii="Cambria Math" w:eastAsia="Cambria Math" w:hAnsi="Cambria Math"/>
          <w:spacing w:val="-16"/>
          <w:position w:val="1"/>
          <w:sz w:val="24"/>
        </w:rPr>
        <w:t xml:space="preserve"> </w:t>
      </w:r>
      <w:r>
        <w:rPr>
          <w:rFonts w:ascii="Cambria Math" w:eastAsia="Cambria Math" w:hAnsi="Cambria Math"/>
          <w:spacing w:val="-5"/>
          <w:sz w:val="24"/>
        </w:rPr>
        <w:t>𝑌</w:t>
      </w:r>
      <w:r>
        <w:rPr>
          <w:rFonts w:ascii="Cambria Math" w:eastAsia="Cambria Math" w:hAnsi="Cambria Math"/>
          <w:spacing w:val="-5"/>
          <w:position w:val="1"/>
          <w:sz w:val="24"/>
        </w:rPr>
        <w:t>)</w:t>
      </w:r>
    </w:p>
    <w:p w:rsidR="000857F9" w:rsidRDefault="00196ABF">
      <w:pPr>
        <w:tabs>
          <w:tab w:val="left" w:pos="868"/>
          <w:tab w:val="left" w:pos="4708"/>
        </w:tabs>
        <w:spacing w:line="198" w:lineRule="exact"/>
        <w:ind w:right="1442"/>
        <w:jc w:val="right"/>
        <w:rPr>
          <w:sz w:val="24"/>
        </w:rPr>
      </w:pPr>
      <w:r>
        <w:rPr>
          <w:noProof/>
          <w:sz w:val="24"/>
          <w:lang w:val="en-US"/>
        </w:rPr>
        <mc:AlternateContent>
          <mc:Choice Requires="wps">
            <w:drawing>
              <wp:anchor distT="0" distB="0" distL="0" distR="0" simplePos="0" relativeHeight="477812224" behindDoc="1" locked="0" layoutInCell="1" allowOverlap="1">
                <wp:simplePos x="0" y="0"/>
                <wp:positionH relativeFrom="page">
                  <wp:posOffset>3101975</wp:posOffset>
                </wp:positionH>
                <wp:positionV relativeFrom="paragraph">
                  <wp:posOffset>65015</wp:posOffset>
                </wp:positionV>
                <wp:extent cx="2518410" cy="10795"/>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8410" cy="10795"/>
                        </a:xfrm>
                        <a:custGeom>
                          <a:avLst/>
                          <a:gdLst/>
                          <a:ahLst/>
                          <a:cxnLst/>
                          <a:rect l="l" t="t" r="r" b="b"/>
                          <a:pathLst>
                            <a:path w="2518410" h="10795">
                              <a:moveTo>
                                <a:pt x="2517902" y="0"/>
                              </a:moveTo>
                              <a:lnTo>
                                <a:pt x="0" y="0"/>
                              </a:lnTo>
                              <a:lnTo>
                                <a:pt x="0" y="10668"/>
                              </a:lnTo>
                              <a:lnTo>
                                <a:pt x="2517902" y="10668"/>
                              </a:lnTo>
                              <a:lnTo>
                                <a:pt x="251790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D55FC0" id="Graphic 80" o:spid="_x0000_s1026" style="position:absolute;margin-left:244.25pt;margin-top:5.1pt;width:198.3pt;height:.85pt;z-index:-25504256;visibility:visible;mso-wrap-style:square;mso-wrap-distance-left:0;mso-wrap-distance-top:0;mso-wrap-distance-right:0;mso-wrap-distance-bottom:0;mso-position-horizontal:absolute;mso-position-horizontal-relative:page;mso-position-vertical:absolute;mso-position-vertical-relative:text;v-text-anchor:top" coordsize="25184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" path="m2517902,l,,,10668r2517902,l2517902,xe" fillcolor="black" stroked="f">
                <v:path arrowok="t"/>
                <w10:wrap anchorx="page"/>
              </v:shape>
            </w:pict>
          </mc:Fallback>
        </mc:AlternateContent>
      </w:r>
      <w:r>
        <w:rPr>
          <w:rFonts w:ascii="Cambria Math" w:eastAsia="Cambria Math"/>
          <w:sz w:val="24"/>
        </w:rPr>
        <w:t>𝑟𝑥𝑦</w:t>
      </w:r>
      <w:r>
        <w:rPr>
          <w:rFonts w:ascii="Cambria Math" w:eastAsia="Cambria Math"/>
          <w:spacing w:val="16"/>
          <w:sz w:val="24"/>
        </w:rPr>
        <w:t xml:space="preserve"> </w:t>
      </w:r>
      <w:r>
        <w:rPr>
          <w:rFonts w:ascii="Cambria Math" w:eastAsia="Cambria Math"/>
          <w:spacing w:val="-10"/>
          <w:sz w:val="24"/>
        </w:rPr>
        <w:t>=</w:t>
      </w:r>
      <w:r>
        <w:rPr>
          <w:rFonts w:ascii="Cambria Math" w:eastAsia="Cambria Math"/>
          <w:sz w:val="24"/>
        </w:rPr>
        <w:tab/>
      </w:r>
      <w:r>
        <w:rPr>
          <w:sz w:val="24"/>
          <w:u w:val="single"/>
        </w:rPr>
        <w:tab/>
      </w:r>
    </w:p>
    <w:p w:rsidR="000857F9" w:rsidRDefault="00196ABF">
      <w:pPr>
        <w:spacing w:line="257" w:lineRule="exact"/>
        <w:ind w:right="1493"/>
        <w:jc w:val="right"/>
        <w:rPr>
          <w:rFonts w:ascii="Cambria Math" w:eastAsia="Cambria Math" w:hAnsi="Cambria Math"/>
          <w:position w:val="1"/>
          <w:sz w:val="24"/>
        </w:rPr>
      </w:pPr>
      <w:r>
        <w:rPr>
          <w:rFonts w:ascii="Cambria Math" w:eastAsia="Cambria Math" w:hAnsi="Cambria Math"/>
          <w:position w:val="1"/>
          <w:sz w:val="24"/>
        </w:rPr>
        <w:t>√{</w:t>
      </w:r>
      <w:r>
        <w:rPr>
          <w:rFonts w:ascii="Cambria Math" w:eastAsia="Cambria Math" w:hAnsi="Cambria Math"/>
          <w:sz w:val="24"/>
        </w:rPr>
        <w:t>𝑁</w:t>
      </w:r>
      <w:r>
        <w:rPr>
          <w:rFonts w:ascii="Cambria Math" w:eastAsia="Cambria Math" w:hAnsi="Cambria Math"/>
          <w:spacing w:val="-4"/>
          <w:sz w:val="24"/>
        </w:rPr>
        <w:t xml:space="preserve"> </w:t>
      </w:r>
      <w:r>
        <w:rPr>
          <w:rFonts w:ascii="Cambria Math" w:eastAsia="Cambria Math" w:hAnsi="Cambria Math"/>
          <w:position w:val="1"/>
          <w:sz w:val="24"/>
        </w:rPr>
        <w:t>∑</w:t>
      </w:r>
      <w:r>
        <w:rPr>
          <w:rFonts w:ascii="Cambria Math" w:eastAsia="Cambria Math" w:hAnsi="Cambria Math"/>
          <w:spacing w:val="-13"/>
          <w:position w:val="1"/>
          <w:sz w:val="24"/>
        </w:rPr>
        <w:t xml:space="preserve"> </w:t>
      </w:r>
      <w:r>
        <w:rPr>
          <w:rFonts w:ascii="Cambria Math" w:eastAsia="Cambria Math" w:hAnsi="Cambria Math"/>
          <w:sz w:val="24"/>
        </w:rPr>
        <w:t>𝑋</w:t>
      </w:r>
      <w:r>
        <w:rPr>
          <w:rFonts w:ascii="Cambria Math" w:eastAsia="Cambria Math" w:hAnsi="Cambria Math"/>
          <w:sz w:val="24"/>
        </w:rPr>
        <w:t>²</w:t>
      </w:r>
      <w:r>
        <w:rPr>
          <w:rFonts w:ascii="Cambria Math" w:eastAsia="Cambria Math" w:hAnsi="Cambria Math"/>
          <w:spacing w:val="3"/>
          <w:sz w:val="24"/>
        </w:rPr>
        <w:t xml:space="preserve"> </w:t>
      </w:r>
      <w:r>
        <w:rPr>
          <w:rFonts w:ascii="Cambria Math" w:eastAsia="Cambria Math" w:hAnsi="Cambria Math"/>
          <w:sz w:val="24"/>
        </w:rPr>
        <w:t>−</w:t>
      </w:r>
      <w:r>
        <w:rPr>
          <w:rFonts w:ascii="Cambria Math" w:eastAsia="Cambria Math" w:hAnsi="Cambria Math"/>
          <w:spacing w:val="1"/>
          <w:sz w:val="24"/>
        </w:rPr>
        <w:t xml:space="preserve"> </w:t>
      </w:r>
      <w:r>
        <w:rPr>
          <w:rFonts w:ascii="Cambria Math" w:eastAsia="Cambria Math" w:hAnsi="Cambria Math"/>
          <w:sz w:val="24"/>
        </w:rPr>
        <w:t>(</w:t>
      </w:r>
      <w:r>
        <w:rPr>
          <w:rFonts w:ascii="Cambria Math" w:eastAsia="Cambria Math" w:hAnsi="Cambria Math"/>
          <w:position w:val="1"/>
          <w:sz w:val="24"/>
        </w:rPr>
        <w:t>∑</w:t>
      </w:r>
      <w:r>
        <w:rPr>
          <w:rFonts w:ascii="Cambria Math" w:eastAsia="Cambria Math" w:hAnsi="Cambria Math"/>
          <w:spacing w:val="-12"/>
          <w:position w:val="1"/>
          <w:sz w:val="24"/>
        </w:rPr>
        <w:t xml:space="preserve"> </w:t>
      </w:r>
      <w:r>
        <w:rPr>
          <w:rFonts w:ascii="Cambria Math" w:eastAsia="Cambria Math" w:hAnsi="Cambria Math"/>
          <w:sz w:val="24"/>
        </w:rPr>
        <w:t>𝑋</w:t>
      </w:r>
      <w:r>
        <w:rPr>
          <w:rFonts w:ascii="Cambria Math" w:eastAsia="Cambria Math" w:hAnsi="Cambria Math"/>
          <w:sz w:val="24"/>
        </w:rPr>
        <w:t>)²</w:t>
      </w:r>
      <w:r>
        <w:rPr>
          <w:rFonts w:ascii="Cambria Math" w:eastAsia="Cambria Math" w:hAnsi="Cambria Math"/>
          <w:spacing w:val="3"/>
          <w:sz w:val="24"/>
        </w:rPr>
        <w:t xml:space="preserve"> </w:t>
      </w:r>
      <w:r>
        <w:rPr>
          <w:rFonts w:ascii="Cambria Math" w:eastAsia="Cambria Math" w:hAnsi="Cambria Math"/>
          <w:position w:val="1"/>
          <w:sz w:val="24"/>
        </w:rPr>
        <w:t>}</w:t>
      </w:r>
      <w:r>
        <w:rPr>
          <w:rFonts w:ascii="Cambria Math" w:eastAsia="Cambria Math" w:hAnsi="Cambria Math"/>
          <w:spacing w:val="3"/>
          <w:position w:val="1"/>
          <w:sz w:val="24"/>
        </w:rPr>
        <w:t xml:space="preserve"> </w:t>
      </w:r>
      <w:r>
        <w:rPr>
          <w:rFonts w:ascii="Cambria Math" w:eastAsia="Cambria Math" w:hAnsi="Cambria Math"/>
          <w:position w:val="1"/>
          <w:sz w:val="24"/>
        </w:rPr>
        <w:t>{</w:t>
      </w:r>
      <w:r>
        <w:rPr>
          <w:rFonts w:ascii="Cambria Math" w:eastAsia="Cambria Math" w:hAnsi="Cambria Math"/>
          <w:sz w:val="24"/>
        </w:rPr>
        <w:t>𝑁</w:t>
      </w:r>
      <w:r>
        <w:rPr>
          <w:rFonts w:ascii="Cambria Math" w:eastAsia="Cambria Math" w:hAnsi="Cambria Math"/>
          <w:spacing w:val="-9"/>
          <w:sz w:val="24"/>
        </w:rPr>
        <w:t xml:space="preserve"> </w:t>
      </w:r>
      <w:r>
        <w:rPr>
          <w:rFonts w:ascii="Cambria Math" w:eastAsia="Cambria Math" w:hAnsi="Cambria Math"/>
          <w:position w:val="1"/>
          <w:sz w:val="24"/>
        </w:rPr>
        <w:t>∑</w:t>
      </w:r>
      <w:r>
        <w:rPr>
          <w:rFonts w:ascii="Cambria Math" w:eastAsia="Cambria Math" w:hAnsi="Cambria Math"/>
          <w:spacing w:val="-9"/>
          <w:position w:val="1"/>
          <w:sz w:val="24"/>
        </w:rPr>
        <w:t xml:space="preserve"> </w:t>
      </w:r>
      <w:r>
        <w:rPr>
          <w:rFonts w:ascii="Cambria Math" w:eastAsia="Cambria Math" w:hAnsi="Cambria Math"/>
          <w:sz w:val="24"/>
        </w:rPr>
        <w:t>𝑌</w:t>
      </w:r>
      <w:r>
        <w:rPr>
          <w:rFonts w:ascii="Cambria Math" w:eastAsia="Cambria Math" w:hAnsi="Cambria Math"/>
          <w:sz w:val="24"/>
        </w:rPr>
        <w:t>²</w:t>
      </w:r>
      <w:r>
        <w:rPr>
          <w:rFonts w:ascii="Cambria Math" w:eastAsia="Cambria Math" w:hAnsi="Cambria Math"/>
          <w:spacing w:val="3"/>
          <w:sz w:val="24"/>
        </w:rPr>
        <w:t xml:space="preserve"> </w:t>
      </w:r>
      <w:r>
        <w:rPr>
          <w:rFonts w:ascii="Cambria Math" w:eastAsia="Cambria Math" w:hAnsi="Cambria Math"/>
          <w:sz w:val="24"/>
        </w:rPr>
        <w:t>−</w:t>
      </w:r>
      <w:r>
        <w:rPr>
          <w:rFonts w:ascii="Cambria Math" w:eastAsia="Cambria Math" w:hAnsi="Cambria Math"/>
          <w:spacing w:val="3"/>
          <w:sz w:val="24"/>
        </w:rPr>
        <w:t xml:space="preserve"> </w:t>
      </w:r>
      <w:r>
        <w:rPr>
          <w:rFonts w:ascii="Cambria Math" w:eastAsia="Cambria Math" w:hAnsi="Cambria Math"/>
          <w:sz w:val="24"/>
        </w:rPr>
        <w:t>(</w:t>
      </w:r>
      <w:r>
        <w:rPr>
          <w:rFonts w:ascii="Cambria Math" w:eastAsia="Cambria Math" w:hAnsi="Cambria Math"/>
          <w:position w:val="1"/>
          <w:sz w:val="24"/>
        </w:rPr>
        <w:t>∑</w:t>
      </w:r>
      <w:r>
        <w:rPr>
          <w:rFonts w:ascii="Cambria Math" w:eastAsia="Cambria Math" w:hAnsi="Cambria Math"/>
          <w:spacing w:val="-13"/>
          <w:position w:val="1"/>
          <w:sz w:val="24"/>
        </w:rPr>
        <w:t xml:space="preserve"> </w:t>
      </w:r>
      <w:r>
        <w:rPr>
          <w:rFonts w:ascii="Cambria Math" w:eastAsia="Cambria Math" w:hAnsi="Cambria Math"/>
          <w:sz w:val="24"/>
        </w:rPr>
        <w:t>𝑌</w:t>
      </w:r>
      <w:r>
        <w:rPr>
          <w:rFonts w:ascii="Cambria Math" w:eastAsia="Cambria Math" w:hAnsi="Cambria Math"/>
          <w:sz w:val="24"/>
        </w:rPr>
        <w:t>)²</w:t>
      </w:r>
      <w:r>
        <w:rPr>
          <w:rFonts w:ascii="Cambria Math" w:eastAsia="Cambria Math" w:hAnsi="Cambria Math"/>
          <w:spacing w:val="3"/>
          <w:sz w:val="24"/>
        </w:rPr>
        <w:t xml:space="preserve"> </w:t>
      </w:r>
      <w:r>
        <w:rPr>
          <w:rFonts w:ascii="Cambria Math" w:eastAsia="Cambria Math" w:hAnsi="Cambria Math"/>
          <w:spacing w:val="-10"/>
          <w:position w:val="1"/>
          <w:sz w:val="24"/>
        </w:rPr>
        <w:t>}</w:t>
      </w:r>
    </w:p>
    <w:p w:rsidR="000857F9" w:rsidRDefault="000857F9">
      <w:pPr>
        <w:pStyle w:val="BodyText"/>
        <w:spacing w:before="5"/>
        <w:rPr>
          <w:rFonts w:ascii="Cambria Math"/>
        </w:rPr>
      </w:pPr>
    </w:p>
    <w:p w:rsidR="000857F9" w:rsidRDefault="00196ABF">
      <w:pPr>
        <w:pStyle w:val="BodyText"/>
        <w:spacing w:before="1"/>
        <w:ind w:left="568"/>
      </w:pPr>
      <w:r>
        <w:rPr>
          <w:spacing w:val="-2"/>
        </w:rPr>
        <w:t>Keterangan:</w:t>
      </w:r>
    </w:p>
    <w:p w:rsidR="000857F9" w:rsidRDefault="00196ABF">
      <w:pPr>
        <w:pStyle w:val="BodyText"/>
        <w:spacing w:before="276" w:line="480" w:lineRule="auto"/>
        <w:ind w:left="628" w:right="4293" w:hanging="60"/>
      </w:pPr>
      <w:r>
        <w:rPr>
          <w:noProof/>
          <w:lang w:val="en-US"/>
        </w:rPr>
        <w:drawing>
          <wp:anchor distT="0" distB="0" distL="0" distR="0" simplePos="0" relativeHeight="477811712" behindDoc="1" locked="0" layoutInCell="1" allowOverlap="1">
            <wp:simplePos x="0" y="0"/>
            <wp:positionH relativeFrom="page">
              <wp:posOffset>1087882</wp:posOffset>
            </wp:positionH>
            <wp:positionV relativeFrom="paragraph">
              <wp:posOffset>103860</wp:posOffset>
            </wp:positionV>
            <wp:extent cx="5397499" cy="5321299"/>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7" cstate="print"/>
                    <a:stretch>
                      <a:fillRect/>
                    </a:stretch>
                  </pic:blipFill>
                  <pic:spPr>
                    <a:xfrm>
                      <a:off x="0" y="0"/>
                      <a:ext cx="5397499" cy="5321299"/>
                    </a:xfrm>
                    <a:prstGeom prst="rect">
                      <a:avLst/>
                    </a:prstGeom>
                  </pic:spPr>
                </pic:pic>
              </a:graphicData>
            </a:graphic>
          </wp:anchor>
        </w:drawing>
      </w:r>
      <w:r>
        <w:rPr>
          <w:i/>
        </w:rPr>
        <w:t>rxy</w:t>
      </w:r>
      <w:r>
        <w:rPr>
          <w:i/>
          <w:spacing w:val="-6"/>
        </w:rPr>
        <w:t xml:space="preserve"> </w:t>
      </w:r>
      <w:r>
        <w:t>=</w:t>
      </w:r>
      <w:r>
        <w:rPr>
          <w:spacing w:val="-6"/>
        </w:rPr>
        <w:t xml:space="preserve"> </w:t>
      </w:r>
      <w:r>
        <w:t>koefisien</w:t>
      </w:r>
      <w:r>
        <w:rPr>
          <w:spacing w:val="-5"/>
        </w:rPr>
        <w:t xml:space="preserve"> </w:t>
      </w:r>
      <w:r>
        <w:t>korelasi</w:t>
      </w:r>
      <w:r>
        <w:rPr>
          <w:spacing w:val="-5"/>
        </w:rPr>
        <w:t xml:space="preserve"> </w:t>
      </w:r>
      <w:r>
        <w:t>antara</w:t>
      </w:r>
      <w:r>
        <w:rPr>
          <w:spacing w:val="-6"/>
        </w:rPr>
        <w:t xml:space="preserve"> </w:t>
      </w:r>
      <w:r>
        <w:t>x</w:t>
      </w:r>
      <w:r>
        <w:rPr>
          <w:spacing w:val="-5"/>
        </w:rPr>
        <w:t xml:space="preserve"> </w:t>
      </w:r>
      <w:r>
        <w:t>dan</w:t>
      </w:r>
      <w:r>
        <w:rPr>
          <w:spacing w:val="-5"/>
        </w:rPr>
        <w:t xml:space="preserve"> </w:t>
      </w:r>
      <w:r>
        <w:t>y N = jumlah subjek</w:t>
      </w:r>
    </w:p>
    <w:p w:rsidR="000857F9" w:rsidRDefault="00196ABF">
      <w:pPr>
        <w:pStyle w:val="BodyText"/>
        <w:ind w:left="568"/>
      </w:pPr>
      <w:r>
        <w:t>∑xy</w:t>
      </w:r>
      <w:r>
        <w:rPr>
          <w:spacing w:val="-1"/>
        </w:rPr>
        <w:t xml:space="preserve"> </w:t>
      </w:r>
      <w:r>
        <w:t>=</w:t>
      </w:r>
      <w:r>
        <w:rPr>
          <w:spacing w:val="-2"/>
        </w:rPr>
        <w:t xml:space="preserve"> </w:t>
      </w:r>
      <w:r>
        <w:t>jumlah perkalian</w:t>
      </w:r>
      <w:r>
        <w:rPr>
          <w:spacing w:val="-1"/>
        </w:rPr>
        <w:t xml:space="preserve"> </w:t>
      </w:r>
      <w:r>
        <w:t>antara</w:t>
      </w:r>
      <w:r>
        <w:rPr>
          <w:spacing w:val="-1"/>
        </w:rPr>
        <w:t xml:space="preserve"> </w:t>
      </w:r>
      <w:r>
        <w:t>skor</w:t>
      </w:r>
      <w:r>
        <w:rPr>
          <w:spacing w:val="-1"/>
        </w:rPr>
        <w:t xml:space="preserve"> </w:t>
      </w:r>
      <w:r>
        <w:t>x dan</w:t>
      </w:r>
      <w:r>
        <w:rPr>
          <w:spacing w:val="-1"/>
        </w:rPr>
        <w:t xml:space="preserve"> </w:t>
      </w:r>
      <w:r>
        <w:t xml:space="preserve">skor </w:t>
      </w:r>
      <w:r>
        <w:rPr>
          <w:spacing w:val="-10"/>
        </w:rPr>
        <w:t>y</w:t>
      </w:r>
    </w:p>
    <w:p w:rsidR="000857F9" w:rsidRDefault="000857F9">
      <w:pPr>
        <w:pStyle w:val="BodyText"/>
      </w:pPr>
    </w:p>
    <w:p w:rsidR="000857F9" w:rsidRDefault="00196ABF">
      <w:pPr>
        <w:pStyle w:val="BodyText"/>
        <w:ind w:left="568"/>
      </w:pPr>
      <w:r>
        <w:t>∑x</w:t>
      </w:r>
      <w:r>
        <w:rPr>
          <w:spacing w:val="-1"/>
        </w:rPr>
        <w:t xml:space="preserve"> </w:t>
      </w:r>
      <w:r>
        <w:t>=</w:t>
      </w:r>
      <w:r>
        <w:rPr>
          <w:spacing w:val="-1"/>
        </w:rPr>
        <w:t xml:space="preserve"> </w:t>
      </w:r>
      <w:r>
        <w:t xml:space="preserve">jumlah total skor </w:t>
      </w:r>
      <w:r>
        <w:rPr>
          <w:spacing w:val="-10"/>
        </w:rPr>
        <w:t>x</w:t>
      </w:r>
    </w:p>
    <w:p w:rsidR="000857F9" w:rsidRDefault="000857F9">
      <w:pPr>
        <w:pStyle w:val="BodyText"/>
      </w:pPr>
    </w:p>
    <w:p w:rsidR="000857F9" w:rsidRDefault="00196ABF">
      <w:pPr>
        <w:pStyle w:val="BodyText"/>
        <w:ind w:left="628"/>
      </w:pPr>
      <w:r>
        <w:t>∑y</w:t>
      </w:r>
      <w:r>
        <w:rPr>
          <w:spacing w:val="-1"/>
        </w:rPr>
        <w:t xml:space="preserve"> </w:t>
      </w:r>
      <w:r>
        <w:t>=</w:t>
      </w:r>
      <w:r>
        <w:rPr>
          <w:spacing w:val="-1"/>
        </w:rPr>
        <w:t xml:space="preserve"> </w:t>
      </w:r>
      <w:r>
        <w:t xml:space="preserve">jumlah total skor </w:t>
      </w:r>
      <w:r>
        <w:rPr>
          <w:spacing w:val="-10"/>
        </w:rPr>
        <w:t>y</w:t>
      </w:r>
    </w:p>
    <w:p w:rsidR="000857F9" w:rsidRDefault="000857F9">
      <w:pPr>
        <w:pStyle w:val="BodyText"/>
      </w:pPr>
    </w:p>
    <w:p w:rsidR="000857F9" w:rsidRDefault="00196ABF">
      <w:pPr>
        <w:pStyle w:val="BodyText"/>
        <w:ind w:left="568"/>
      </w:pPr>
      <w:r>
        <w:t>∑x2</w:t>
      </w:r>
      <w:r>
        <w:rPr>
          <w:spacing w:val="-1"/>
        </w:rPr>
        <w:t xml:space="preserve"> </w:t>
      </w:r>
      <w:r>
        <w:t>=</w:t>
      </w:r>
      <w:r>
        <w:rPr>
          <w:spacing w:val="-2"/>
        </w:rPr>
        <w:t xml:space="preserve"> </w:t>
      </w:r>
      <w:r>
        <w:t>jumlah dari</w:t>
      </w:r>
      <w:r>
        <w:rPr>
          <w:spacing w:val="-1"/>
        </w:rPr>
        <w:t xml:space="preserve"> </w:t>
      </w:r>
      <w:r>
        <w:t xml:space="preserve">kuadrat </w:t>
      </w:r>
      <w:r>
        <w:rPr>
          <w:spacing w:val="-10"/>
        </w:rPr>
        <w:t>x</w:t>
      </w:r>
    </w:p>
    <w:p w:rsidR="000857F9" w:rsidRDefault="000857F9">
      <w:pPr>
        <w:pStyle w:val="BodyText"/>
      </w:pPr>
    </w:p>
    <w:p w:rsidR="000857F9" w:rsidRDefault="00196ABF">
      <w:pPr>
        <w:pStyle w:val="BodyText"/>
        <w:ind w:left="628"/>
      </w:pPr>
      <w:r>
        <w:t>∑y2</w:t>
      </w:r>
      <w:r>
        <w:rPr>
          <w:spacing w:val="-1"/>
        </w:rPr>
        <w:t xml:space="preserve"> </w:t>
      </w:r>
      <w:r>
        <w:t>=</w:t>
      </w:r>
      <w:r>
        <w:rPr>
          <w:spacing w:val="-2"/>
        </w:rPr>
        <w:t xml:space="preserve"> </w:t>
      </w:r>
      <w:r>
        <w:t>jumlah dari</w:t>
      </w:r>
      <w:r>
        <w:rPr>
          <w:spacing w:val="-1"/>
        </w:rPr>
        <w:t xml:space="preserve"> </w:t>
      </w:r>
      <w:r>
        <w:t xml:space="preserve">kuadrat </w:t>
      </w:r>
      <w:r>
        <w:rPr>
          <w:spacing w:val="-10"/>
        </w:rPr>
        <w:t>y</w:t>
      </w:r>
    </w:p>
    <w:p w:rsidR="000857F9" w:rsidRDefault="000857F9">
      <w:pPr>
        <w:pStyle w:val="BodyText"/>
      </w:pPr>
    </w:p>
    <w:p w:rsidR="000857F9" w:rsidRDefault="00196ABF">
      <w:pPr>
        <w:pStyle w:val="Heading3"/>
        <w:numPr>
          <w:ilvl w:val="2"/>
          <w:numId w:val="13"/>
        </w:numPr>
        <w:tabs>
          <w:tab w:val="left" w:pos="1276"/>
        </w:tabs>
        <w:spacing w:before="1"/>
        <w:ind w:left="1276" w:hanging="720"/>
      </w:pPr>
      <w:r>
        <w:t>Uji</w:t>
      </w:r>
      <w:r>
        <w:rPr>
          <w:spacing w:val="-4"/>
        </w:rPr>
        <w:t xml:space="preserve"> </w:t>
      </w:r>
      <w:r>
        <w:rPr>
          <w:spacing w:val="-2"/>
        </w:rPr>
        <w:t>Reliabilitas</w:t>
      </w:r>
    </w:p>
    <w:p w:rsidR="000857F9" w:rsidRDefault="000857F9">
      <w:pPr>
        <w:pStyle w:val="BodyText"/>
        <w:rPr>
          <w:b/>
        </w:rPr>
      </w:pPr>
    </w:p>
    <w:p w:rsidR="000857F9" w:rsidRDefault="00196ABF">
      <w:pPr>
        <w:pStyle w:val="BodyText"/>
        <w:spacing w:line="480" w:lineRule="auto"/>
        <w:ind w:left="568" w:right="143" w:firstLine="708"/>
        <w:jc w:val="both"/>
      </w:pPr>
      <w:r>
        <w:t>Menurut Sahir (2021) Reliabilitas adalah ukuran seberapa konsisten jawaban responden. Ini ditunjukkan dalam bentuk angka, biasanya sebagai koefisien, di mana makin tinggi koefisien, semakin konsisten jawaban responden.</w:t>
      </w:r>
    </w:p>
    <w:p w:rsidR="000857F9" w:rsidRDefault="000857F9">
      <w:pPr>
        <w:pStyle w:val="BodyText"/>
        <w:spacing w:before="5"/>
        <w:rPr>
          <w:sz w:val="16"/>
        </w:rPr>
      </w:pPr>
    </w:p>
    <w:p w:rsidR="000857F9" w:rsidRDefault="000857F9">
      <w:pPr>
        <w:pStyle w:val="BodyText"/>
        <w:rPr>
          <w:sz w:val="16"/>
        </w:rPr>
        <w:sectPr w:rsidR="000857F9">
          <w:pgSz w:w="11910" w:h="16840"/>
          <w:pgMar w:top="1920" w:right="1559" w:bottom="280" w:left="1700" w:header="754" w:footer="0" w:gutter="0"/>
          <w:cols w:space="720"/>
        </w:sectPr>
      </w:pPr>
    </w:p>
    <w:p w:rsidR="000857F9" w:rsidRDefault="00196ABF">
      <w:pPr>
        <w:spacing w:before="196"/>
        <w:jc w:val="right"/>
        <w:rPr>
          <w:position w:val="3"/>
          <w:sz w:val="18"/>
        </w:rPr>
      </w:pPr>
      <w:r>
        <w:rPr>
          <w:rFonts w:ascii="Cambria Math" w:eastAsia="Cambria Math"/>
          <w:spacing w:val="-4"/>
          <w:position w:val="6"/>
          <w:sz w:val="28"/>
        </w:rPr>
        <w:t>𝑟</w:t>
      </w:r>
      <w:r>
        <w:rPr>
          <w:rFonts w:ascii="Cambria Math" w:eastAsia="Cambria Math"/>
          <w:spacing w:val="-4"/>
          <w:sz w:val="20"/>
        </w:rPr>
        <w:t>11</w:t>
      </w:r>
      <w:r>
        <w:rPr>
          <w:spacing w:val="-4"/>
          <w:position w:val="3"/>
          <w:sz w:val="18"/>
        </w:rPr>
        <w:t>=</w:t>
      </w:r>
    </w:p>
    <w:p w:rsidR="000857F9" w:rsidRDefault="00196ABF">
      <w:pPr>
        <w:tabs>
          <w:tab w:val="left" w:pos="379"/>
        </w:tabs>
        <w:spacing w:before="137" w:line="170" w:lineRule="auto"/>
        <w:ind w:left="187" w:hanging="183"/>
        <w:rPr>
          <w:rFonts w:ascii="Cambria Math" w:eastAsia="Cambria Math" w:hAnsi="Cambria Math"/>
          <w:position w:val="1"/>
          <w:sz w:val="20"/>
        </w:rPr>
      </w:pPr>
      <w:r>
        <w:br w:type="column"/>
      </w:r>
      <w:r>
        <w:rPr>
          <w:rFonts w:ascii="Cambria Math" w:eastAsia="Cambria Math" w:hAnsi="Cambria Math"/>
          <w:spacing w:val="-10"/>
          <w:w w:val="105"/>
          <w:position w:val="-16"/>
          <w:sz w:val="28"/>
        </w:rPr>
        <w:t>(</w:t>
      </w:r>
      <w:r>
        <w:rPr>
          <w:rFonts w:ascii="Cambria Math" w:eastAsia="Cambria Math" w:hAnsi="Cambria Math"/>
          <w:position w:val="-16"/>
          <w:sz w:val="28"/>
        </w:rPr>
        <w:tab/>
      </w:r>
      <w:r>
        <w:rPr>
          <w:rFonts w:ascii="Cambria Math" w:eastAsia="Cambria Math" w:hAnsi="Cambria Math"/>
          <w:position w:val="-16"/>
          <w:sz w:val="28"/>
        </w:rPr>
        <w:tab/>
      </w:r>
      <w:r>
        <w:rPr>
          <w:rFonts w:ascii="Cambria Math" w:eastAsia="Cambria Math" w:hAnsi="Cambria Math"/>
          <w:spacing w:val="-10"/>
          <w:w w:val="105"/>
          <w:sz w:val="20"/>
        </w:rPr>
        <w:t>𝑘</w:t>
      </w:r>
      <w:r>
        <w:rPr>
          <w:rFonts w:ascii="Cambria Math" w:eastAsia="Cambria Math" w:hAnsi="Cambria Math"/>
          <w:spacing w:val="-2"/>
          <w:w w:val="105"/>
          <w:sz w:val="20"/>
        </w:rPr>
        <w:t xml:space="preserve"> </w:t>
      </w:r>
      <w:r>
        <w:rPr>
          <w:rFonts w:ascii="Cambria Math" w:eastAsia="Cambria Math" w:hAnsi="Cambria Math"/>
          <w:spacing w:val="-2"/>
          <w:position w:val="1"/>
          <w:sz w:val="20"/>
        </w:rPr>
        <w:t>(</w:t>
      </w:r>
      <w:r>
        <w:rPr>
          <w:rFonts w:ascii="Cambria Math" w:eastAsia="Cambria Math" w:hAnsi="Cambria Math"/>
          <w:spacing w:val="-2"/>
          <w:sz w:val="20"/>
        </w:rPr>
        <w:t>𝑘</w:t>
      </w:r>
      <w:r>
        <w:rPr>
          <w:rFonts w:ascii="Cambria Math" w:eastAsia="Cambria Math" w:hAnsi="Cambria Math"/>
          <w:spacing w:val="-2"/>
          <w:sz w:val="20"/>
        </w:rPr>
        <w:t>−</w:t>
      </w:r>
      <w:r>
        <w:rPr>
          <w:rFonts w:ascii="Cambria Math" w:eastAsia="Cambria Math" w:hAnsi="Cambria Math"/>
          <w:spacing w:val="-2"/>
          <w:sz w:val="20"/>
        </w:rPr>
        <w:t>1</w:t>
      </w:r>
      <w:r>
        <w:rPr>
          <w:rFonts w:ascii="Cambria Math" w:eastAsia="Cambria Math" w:hAnsi="Cambria Math"/>
          <w:spacing w:val="-2"/>
          <w:position w:val="1"/>
          <w:sz w:val="20"/>
        </w:rPr>
        <w:t>)</w:t>
      </w:r>
    </w:p>
    <w:p w:rsidR="000857F9" w:rsidRDefault="00196ABF">
      <w:pPr>
        <w:spacing w:before="75" w:line="387" w:lineRule="exact"/>
        <w:rPr>
          <w:rFonts w:ascii="Cambria Math" w:eastAsia="Cambria Math" w:hAnsi="Cambria Math"/>
          <w:sz w:val="28"/>
        </w:rPr>
      </w:pPr>
      <w:r>
        <w:br w:type="column"/>
      </w:r>
      <w:r>
        <w:rPr>
          <w:rFonts w:ascii="Cambria Math" w:eastAsia="Cambria Math" w:hAnsi="Cambria Math"/>
          <w:w w:val="110"/>
          <w:sz w:val="28"/>
        </w:rPr>
        <w:t>)</w:t>
      </w:r>
      <w:r>
        <w:rPr>
          <w:rFonts w:ascii="Cambria Math" w:eastAsia="Cambria Math" w:hAnsi="Cambria Math"/>
          <w:spacing w:val="-24"/>
          <w:w w:val="110"/>
          <w:sz w:val="28"/>
        </w:rPr>
        <w:t xml:space="preserve"> </w:t>
      </w:r>
      <w:r>
        <w:rPr>
          <w:rFonts w:ascii="Cambria Math" w:eastAsia="Cambria Math" w:hAnsi="Cambria Math"/>
          <w:w w:val="110"/>
          <w:sz w:val="28"/>
        </w:rPr>
        <w:t>(1</w:t>
      </w:r>
      <w:r>
        <w:rPr>
          <w:rFonts w:ascii="Cambria Math" w:eastAsia="Cambria Math" w:hAnsi="Cambria Math"/>
          <w:spacing w:val="-14"/>
          <w:w w:val="110"/>
          <w:sz w:val="28"/>
        </w:rPr>
        <w:t xml:space="preserve"> </w:t>
      </w:r>
      <w:r>
        <w:rPr>
          <w:rFonts w:ascii="Cambria Math" w:eastAsia="Cambria Math" w:hAnsi="Cambria Math"/>
          <w:w w:val="110"/>
          <w:sz w:val="28"/>
        </w:rPr>
        <w:t>−</w:t>
      </w:r>
      <w:r>
        <w:rPr>
          <w:rFonts w:ascii="Cambria Math" w:eastAsia="Cambria Math" w:hAnsi="Cambria Math"/>
          <w:spacing w:val="46"/>
          <w:w w:val="110"/>
          <w:sz w:val="28"/>
        </w:rPr>
        <w:t xml:space="preserve"> </w:t>
      </w:r>
      <w:r>
        <w:rPr>
          <w:rFonts w:ascii="Cambria Math" w:eastAsia="Cambria Math" w:hAnsi="Cambria Math"/>
          <w:spacing w:val="-2"/>
          <w:w w:val="110"/>
          <w:position w:val="17"/>
          <w:sz w:val="20"/>
        </w:rPr>
        <w:t>Ʃ</w:t>
      </w:r>
      <w:r>
        <w:rPr>
          <w:rFonts w:ascii="Cambria Math" w:eastAsia="Cambria Math" w:hAnsi="Cambria Math"/>
          <w:spacing w:val="-2"/>
          <w:w w:val="110"/>
          <w:position w:val="17"/>
          <w:sz w:val="20"/>
        </w:rPr>
        <w:t>𝜎</w:t>
      </w:r>
      <w:r>
        <w:rPr>
          <w:rFonts w:ascii="Cambria Math" w:eastAsia="Cambria Math" w:hAnsi="Cambria Math"/>
          <w:spacing w:val="-2"/>
          <w:w w:val="110"/>
          <w:position w:val="24"/>
          <w:sz w:val="16"/>
        </w:rPr>
        <w:t>2</w:t>
      </w:r>
      <w:r>
        <w:rPr>
          <w:rFonts w:ascii="Cambria Math" w:eastAsia="Cambria Math" w:hAnsi="Cambria Math"/>
          <w:spacing w:val="-2"/>
          <w:w w:val="110"/>
          <w:position w:val="17"/>
          <w:sz w:val="20"/>
        </w:rPr>
        <w:t>𝑡</w:t>
      </w:r>
      <w:r>
        <w:rPr>
          <w:rFonts w:ascii="Cambria Math" w:eastAsia="Cambria Math" w:hAnsi="Cambria Math"/>
          <w:spacing w:val="-2"/>
          <w:w w:val="110"/>
          <w:sz w:val="28"/>
        </w:rPr>
        <w:t>)</w:t>
      </w:r>
    </w:p>
    <w:p w:rsidR="000857F9" w:rsidRDefault="00196ABF">
      <w:pPr>
        <w:spacing w:line="189" w:lineRule="exact"/>
        <w:ind w:left="926"/>
        <w:rPr>
          <w:rFonts w:ascii="Cambria Math" w:eastAsia="Cambria Math"/>
          <w:sz w:val="20"/>
        </w:rPr>
      </w:pPr>
      <w:r>
        <w:rPr>
          <w:rFonts w:ascii="Cambria Math" w:eastAsia="Cambria Math"/>
          <w:noProof/>
          <w:sz w:val="20"/>
          <w:lang w:val="en-US"/>
        </w:rPr>
        <mc:AlternateContent>
          <mc:Choice Requires="wps">
            <w:drawing>
              <wp:anchor distT="0" distB="0" distL="0" distR="0" simplePos="0" relativeHeight="477812736" behindDoc="1" locked="0" layoutInCell="1" allowOverlap="1">
                <wp:simplePos x="0" y="0"/>
                <wp:positionH relativeFrom="page">
                  <wp:posOffset>3508883</wp:posOffset>
                </wp:positionH>
                <wp:positionV relativeFrom="paragraph">
                  <wp:posOffset>-54247</wp:posOffset>
                </wp:positionV>
                <wp:extent cx="379730" cy="12700"/>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9730" cy="12700"/>
                        </a:xfrm>
                        <a:custGeom>
                          <a:avLst/>
                          <a:gdLst/>
                          <a:ahLst/>
                          <a:cxnLst/>
                          <a:rect l="l" t="t" r="r" b="b"/>
                          <a:pathLst>
                            <a:path w="379730" h="12700">
                              <a:moveTo>
                                <a:pt x="379475" y="0"/>
                              </a:moveTo>
                              <a:lnTo>
                                <a:pt x="0" y="0"/>
                              </a:lnTo>
                              <a:lnTo>
                                <a:pt x="0" y="12192"/>
                              </a:lnTo>
                              <a:lnTo>
                                <a:pt x="379475" y="12192"/>
                              </a:lnTo>
                              <a:lnTo>
                                <a:pt x="3794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7BAFB9" id="Graphic 82" o:spid="_x0000_s1026" style="position:absolute;margin-left:276.3pt;margin-top:-4.25pt;width:29.9pt;height:1pt;z-index:-25503744;visibility:visible;mso-wrap-style:square;mso-wrap-distance-left:0;mso-wrap-distance-top:0;mso-wrap-distance-right:0;mso-wrap-distance-bottom:0;mso-position-horizontal:absolute;mso-position-horizontal-relative:page;mso-position-vertical:absolute;mso-position-vertical-relative:text;v-text-anchor:top" coordsize="37973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" path="m379475,l,,,12192r379475,l379475,xe" fillcolor="black" stroked="f">
                <v:path arrowok="t"/>
                <w10:wrap anchorx="page"/>
              </v:shape>
            </w:pict>
          </mc:Fallback>
        </mc:AlternateContent>
      </w:r>
      <w:r>
        <w:rPr>
          <w:rFonts w:ascii="Cambria Math" w:eastAsia="Cambria Math"/>
          <w:noProof/>
          <w:sz w:val="20"/>
          <w:lang w:val="en-US"/>
        </w:rPr>
        <mc:AlternateContent>
          <mc:Choice Requires="wps">
            <w:drawing>
              <wp:anchor distT="0" distB="0" distL="0" distR="0" simplePos="0" relativeHeight="477813248" behindDoc="1" locked="0" layoutInCell="1" allowOverlap="1">
                <wp:simplePos x="0" y="0"/>
                <wp:positionH relativeFrom="page">
                  <wp:posOffset>4441825</wp:posOffset>
                </wp:positionH>
                <wp:positionV relativeFrom="paragraph">
                  <wp:posOffset>-54247</wp:posOffset>
                </wp:positionV>
                <wp:extent cx="281940" cy="12700"/>
                <wp:effectExtent l="0" t="0" r="0" b="0"/>
                <wp:wrapNone/>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 cy="12700"/>
                        </a:xfrm>
                        <a:custGeom>
                          <a:avLst/>
                          <a:gdLst/>
                          <a:ahLst/>
                          <a:cxnLst/>
                          <a:rect l="l" t="t" r="r" b="b"/>
                          <a:pathLst>
                            <a:path w="281940" h="12700">
                              <a:moveTo>
                                <a:pt x="281939" y="0"/>
                              </a:moveTo>
                              <a:lnTo>
                                <a:pt x="0" y="0"/>
                              </a:lnTo>
                              <a:lnTo>
                                <a:pt x="0" y="12192"/>
                              </a:lnTo>
                              <a:lnTo>
                                <a:pt x="281939" y="12192"/>
                              </a:lnTo>
                              <a:lnTo>
                                <a:pt x="2819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046FD8" id="Graphic 83" o:spid="_x0000_s1026" style="position:absolute;margin-left:349.75pt;margin-top:-4.25pt;width:22.2pt;height:1pt;z-index:-25503232;visibility:visible;mso-wrap-style:square;mso-wrap-distance-left:0;mso-wrap-distance-top:0;mso-wrap-distance-right:0;mso-wrap-distance-bottom:0;mso-position-horizontal:absolute;mso-position-horizontal-relative:page;mso-position-vertical:absolute;mso-position-vertical-relative:text;v-text-anchor:top" coordsize="28194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" path="m281939,l,,,12192r281939,l281939,xe" fillcolor="black" stroked="f">
                <v:path arrowok="t"/>
                <w10:wrap anchorx="page"/>
              </v:shape>
            </w:pict>
          </mc:Fallback>
        </mc:AlternateContent>
      </w:r>
      <w:r>
        <w:rPr>
          <w:rFonts w:ascii="Cambria Math" w:eastAsia="Cambria Math"/>
          <w:spacing w:val="-5"/>
          <w:w w:val="110"/>
          <w:sz w:val="20"/>
        </w:rPr>
        <w:t>𝜎</w:t>
      </w:r>
      <w:r>
        <w:rPr>
          <w:rFonts w:ascii="Cambria Math" w:eastAsia="Cambria Math"/>
          <w:spacing w:val="-5"/>
          <w:w w:val="110"/>
          <w:position w:val="6"/>
          <w:sz w:val="16"/>
        </w:rPr>
        <w:t>2</w:t>
      </w:r>
      <w:r>
        <w:rPr>
          <w:rFonts w:ascii="Cambria Math" w:eastAsia="Cambria Math"/>
          <w:spacing w:val="-5"/>
          <w:w w:val="110"/>
          <w:sz w:val="20"/>
        </w:rPr>
        <w:t>𝑡</w:t>
      </w:r>
    </w:p>
    <w:p w:rsidR="000857F9" w:rsidRDefault="000857F9">
      <w:pPr>
        <w:spacing w:line="189" w:lineRule="exact"/>
        <w:rPr>
          <w:rFonts w:ascii="Cambria Math" w:eastAsia="Cambria Math"/>
          <w:sz w:val="20"/>
        </w:rPr>
        <w:sectPr w:rsidR="000857F9">
          <w:type w:val="continuous"/>
          <w:pgSz w:w="11910" w:h="16840"/>
          <w:pgMar w:top="1940" w:right="1559" w:bottom="280" w:left="1700" w:header="754" w:footer="0" w:gutter="0"/>
          <w:cols w:num="3" w:space="720" w:equalWidth="0">
            <w:col w:w="3642" w:space="40"/>
            <w:col w:w="741" w:space="1"/>
            <w:col w:w="4227"/>
          </w:cols>
        </w:sectPr>
      </w:pPr>
    </w:p>
    <w:p w:rsidR="000857F9" w:rsidRDefault="000857F9">
      <w:pPr>
        <w:pStyle w:val="BodyText"/>
        <w:spacing w:before="36"/>
        <w:rPr>
          <w:rFonts w:ascii="Cambria Math"/>
        </w:rPr>
      </w:pPr>
    </w:p>
    <w:p w:rsidR="000857F9" w:rsidRDefault="00196ABF">
      <w:pPr>
        <w:pStyle w:val="BodyText"/>
        <w:ind w:left="568"/>
      </w:pPr>
      <w:r>
        <w:rPr>
          <w:spacing w:val="-2"/>
        </w:rPr>
        <w:t>Keterangan:</w:t>
      </w:r>
    </w:p>
    <w:p w:rsidR="000857F9" w:rsidRDefault="000857F9">
      <w:pPr>
        <w:pStyle w:val="BodyText"/>
        <w:spacing w:before="1"/>
      </w:pPr>
    </w:p>
    <w:p w:rsidR="000857F9" w:rsidRDefault="00196ABF">
      <w:pPr>
        <w:pStyle w:val="BodyText"/>
        <w:tabs>
          <w:tab w:val="left" w:pos="1156"/>
        </w:tabs>
        <w:ind w:left="568"/>
      </w:pPr>
      <w:r>
        <w:rPr>
          <w:rFonts w:ascii="Cambria Math" w:eastAsia="Cambria Math"/>
          <w:spacing w:val="-5"/>
        </w:rPr>
        <w:t>𝑟</w:t>
      </w:r>
      <w:r>
        <w:rPr>
          <w:rFonts w:ascii="Cambria Math" w:eastAsia="Cambria Math"/>
          <w:spacing w:val="-5"/>
          <w:vertAlign w:val="subscript"/>
        </w:rPr>
        <w:t>11</w:t>
      </w:r>
      <w:r>
        <w:rPr>
          <w:rFonts w:ascii="Cambria Math" w:eastAsia="Cambria Math"/>
        </w:rPr>
        <w:tab/>
      </w:r>
      <w:r>
        <w:t>=</w:t>
      </w:r>
      <w:r>
        <w:rPr>
          <w:spacing w:val="-3"/>
        </w:rPr>
        <w:t xml:space="preserve"> </w:t>
      </w:r>
      <w:r>
        <w:t>Reliabilitas</w:t>
      </w:r>
      <w:r>
        <w:rPr>
          <w:spacing w:val="-2"/>
        </w:rPr>
        <w:t xml:space="preserve"> instrumen</w:t>
      </w:r>
    </w:p>
    <w:p w:rsidR="000857F9" w:rsidRDefault="000857F9">
      <w:pPr>
        <w:pStyle w:val="BodyText"/>
        <w:spacing w:before="4"/>
      </w:pPr>
    </w:p>
    <w:p w:rsidR="000857F9" w:rsidRDefault="00196ABF">
      <w:pPr>
        <w:pStyle w:val="BodyText"/>
        <w:tabs>
          <w:tab w:val="left" w:pos="1168"/>
        </w:tabs>
        <w:ind w:left="628"/>
      </w:pPr>
      <w:r>
        <w:rPr>
          <w:spacing w:val="-10"/>
        </w:rPr>
        <w:t>k</w:t>
      </w:r>
      <w:r>
        <w:tab/>
        <w:t>=</w:t>
      </w:r>
      <w:r>
        <w:rPr>
          <w:spacing w:val="-2"/>
        </w:rPr>
        <w:t xml:space="preserve"> </w:t>
      </w:r>
      <w:r>
        <w:t>Banyaknya</w:t>
      </w:r>
      <w:r>
        <w:rPr>
          <w:spacing w:val="-2"/>
        </w:rPr>
        <w:t xml:space="preserve"> </w:t>
      </w:r>
      <w:r>
        <w:t>butir</w:t>
      </w:r>
      <w:r>
        <w:rPr>
          <w:spacing w:val="1"/>
        </w:rPr>
        <w:t xml:space="preserve"> </w:t>
      </w:r>
      <w:r>
        <w:rPr>
          <w:spacing w:val="-2"/>
        </w:rPr>
        <w:t>pertanyaan</w:t>
      </w:r>
    </w:p>
    <w:p w:rsidR="000857F9" w:rsidRDefault="000857F9">
      <w:pPr>
        <w:pStyle w:val="BodyText"/>
        <w:spacing w:before="5"/>
      </w:pPr>
    </w:p>
    <w:p w:rsidR="000857F9" w:rsidRDefault="00196ABF">
      <w:pPr>
        <w:pStyle w:val="BodyText"/>
        <w:ind w:left="568"/>
      </w:pPr>
      <w:r>
        <w:t>∑</w:t>
      </w:r>
      <w:r>
        <w:rPr>
          <w:rFonts w:ascii="Cambria Math" w:eastAsia="Cambria Math" w:hAnsi="Cambria Math"/>
        </w:rPr>
        <w:t>𝜎𝑏</w:t>
      </w:r>
      <w:r>
        <w:rPr>
          <w:rFonts w:ascii="Cambria Math" w:eastAsia="Cambria Math" w:hAnsi="Cambria Math"/>
        </w:rPr>
        <w:t>²</w:t>
      </w:r>
      <w:r>
        <w:rPr>
          <w:rFonts w:ascii="Cambria Math" w:eastAsia="Cambria Math" w:hAnsi="Cambria Math"/>
          <w:spacing w:val="-2"/>
        </w:rPr>
        <w:t xml:space="preserve"> </w:t>
      </w:r>
      <w:r>
        <w:t>=</w:t>
      </w:r>
      <w:r>
        <w:rPr>
          <w:spacing w:val="-2"/>
        </w:rPr>
        <w:t xml:space="preserve"> </w:t>
      </w:r>
      <w:r>
        <w:t>Jumlah</w:t>
      </w:r>
      <w:r>
        <w:rPr>
          <w:spacing w:val="-2"/>
        </w:rPr>
        <w:t xml:space="preserve"> </w:t>
      </w:r>
      <w:r>
        <w:t>varians</w:t>
      </w:r>
      <w:r>
        <w:rPr>
          <w:spacing w:val="-2"/>
        </w:rPr>
        <w:t xml:space="preserve"> butir</w:t>
      </w:r>
    </w:p>
    <w:p w:rsidR="000857F9" w:rsidRDefault="000857F9">
      <w:pPr>
        <w:pStyle w:val="BodyText"/>
        <w:spacing w:before="9"/>
      </w:pPr>
    </w:p>
    <w:p w:rsidR="000857F9" w:rsidRDefault="00196ABF">
      <w:pPr>
        <w:pStyle w:val="BodyText"/>
        <w:spacing w:before="1"/>
        <w:ind w:left="568"/>
      </w:pPr>
      <w:r>
        <w:t>∑</w:t>
      </w:r>
      <w:r>
        <w:rPr>
          <w:rFonts w:ascii="Cambria Math" w:eastAsia="Cambria Math" w:hAnsi="Cambria Math"/>
        </w:rPr>
        <w:t>𝜎</w:t>
      </w:r>
      <w:r>
        <w:rPr>
          <w:rFonts w:ascii="Cambria Math" w:eastAsia="Cambria Math" w:hAnsi="Cambria Math"/>
        </w:rPr>
        <w:t>²</w:t>
      </w:r>
      <w:r>
        <w:rPr>
          <w:rFonts w:ascii="Cambria Math" w:eastAsia="Cambria Math" w:hAnsi="Cambria Math"/>
        </w:rPr>
        <w:t>𝑡</w:t>
      </w:r>
      <w:r>
        <w:rPr>
          <w:rFonts w:ascii="Cambria Math" w:eastAsia="Cambria Math" w:hAnsi="Cambria Math"/>
          <w:spacing w:val="67"/>
        </w:rPr>
        <w:t xml:space="preserve"> </w:t>
      </w:r>
      <w:r>
        <w:t>=Varians</w:t>
      </w:r>
      <w:r>
        <w:rPr>
          <w:spacing w:val="-3"/>
        </w:rPr>
        <w:t xml:space="preserve"> </w:t>
      </w:r>
      <w:r>
        <w:rPr>
          <w:spacing w:val="-2"/>
        </w:rPr>
        <w:t>total</w:t>
      </w:r>
    </w:p>
    <w:p w:rsidR="000857F9" w:rsidRDefault="000857F9">
      <w:pPr>
        <w:pStyle w:val="BodyText"/>
        <w:sectPr w:rsidR="000857F9">
          <w:type w:val="continuous"/>
          <w:pgSz w:w="11910" w:h="16840"/>
          <w:pgMar w:top="1940" w:right="1559" w:bottom="280" w:left="1700" w:header="754" w:footer="0" w:gutter="0"/>
          <w:cols w:space="720"/>
        </w:sectPr>
      </w:pPr>
    </w:p>
    <w:p w:rsidR="000857F9" w:rsidRDefault="000857F9">
      <w:pPr>
        <w:pStyle w:val="BodyText"/>
      </w:pPr>
    </w:p>
    <w:p w:rsidR="000857F9" w:rsidRDefault="000857F9">
      <w:pPr>
        <w:pStyle w:val="BodyText"/>
      </w:pPr>
    </w:p>
    <w:p w:rsidR="000857F9" w:rsidRDefault="000857F9">
      <w:pPr>
        <w:pStyle w:val="BodyText"/>
        <w:spacing w:before="53"/>
      </w:pPr>
    </w:p>
    <w:p w:rsidR="000857F9" w:rsidRDefault="00196ABF">
      <w:pPr>
        <w:pStyle w:val="Heading3"/>
        <w:numPr>
          <w:ilvl w:val="1"/>
          <w:numId w:val="13"/>
        </w:numPr>
        <w:tabs>
          <w:tab w:val="left" w:pos="928"/>
        </w:tabs>
        <w:ind w:left="928" w:hanging="360"/>
      </w:pPr>
      <w:bookmarkStart w:id="36" w:name="_TOC_250019"/>
      <w:r>
        <w:t>Prosedur</w:t>
      </w:r>
      <w:r>
        <w:rPr>
          <w:spacing w:val="-4"/>
        </w:rPr>
        <w:t xml:space="preserve"> </w:t>
      </w:r>
      <w:bookmarkEnd w:id="36"/>
      <w:r>
        <w:rPr>
          <w:spacing w:val="-2"/>
        </w:rPr>
        <w:t>Penelitian</w:t>
      </w:r>
    </w:p>
    <w:p w:rsidR="000857F9" w:rsidRDefault="000857F9">
      <w:pPr>
        <w:pStyle w:val="BodyText"/>
        <w:spacing w:before="1"/>
        <w:rPr>
          <w:b/>
        </w:rPr>
      </w:pPr>
    </w:p>
    <w:p w:rsidR="000857F9" w:rsidRDefault="00196ABF">
      <w:pPr>
        <w:spacing w:line="480" w:lineRule="auto"/>
        <w:ind w:left="568" w:right="143" w:firstLine="708"/>
        <w:jc w:val="both"/>
        <w:rPr>
          <w:sz w:val="28"/>
        </w:rPr>
      </w:pPr>
      <w:r>
        <w:rPr>
          <w:noProof/>
          <w:sz w:val="28"/>
          <w:lang w:val="en-US"/>
        </w:rPr>
        <w:drawing>
          <wp:anchor distT="0" distB="0" distL="0" distR="0" simplePos="0" relativeHeight="477813760" behindDoc="1" locked="0" layoutInCell="1" allowOverlap="1">
            <wp:simplePos x="0" y="0"/>
            <wp:positionH relativeFrom="page">
              <wp:posOffset>1087882</wp:posOffset>
            </wp:positionH>
            <wp:positionV relativeFrom="paragraph">
              <wp:posOffset>537792</wp:posOffset>
            </wp:positionV>
            <wp:extent cx="5397499" cy="5321299"/>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7" cstate="print"/>
                    <a:stretch>
                      <a:fillRect/>
                    </a:stretch>
                  </pic:blipFill>
                  <pic:spPr>
                    <a:xfrm>
                      <a:off x="0" y="0"/>
                      <a:ext cx="5397499" cy="5321299"/>
                    </a:xfrm>
                    <a:prstGeom prst="rect">
                      <a:avLst/>
                    </a:prstGeom>
                  </pic:spPr>
                </pic:pic>
              </a:graphicData>
            </a:graphic>
          </wp:anchor>
        </w:drawing>
      </w:r>
      <w:r>
        <w:rPr>
          <w:sz w:val="28"/>
        </w:rPr>
        <w:t>Prosedur penelitian analisis regresi linier sederhana digunakan untuk memprediksi dari suatu distribusi data yang terdiri dari satu variabel kriterum/terikat (Y) dan satu variabel prediktor/bebas (X).</w:t>
      </w:r>
    </w:p>
    <w:p w:rsidR="000857F9" w:rsidRDefault="00196ABF">
      <w:pPr>
        <w:pStyle w:val="Heading3"/>
        <w:spacing w:line="276" w:lineRule="exact"/>
        <w:ind w:left="3055"/>
      </w:pPr>
      <w:r>
        <w:t>Gambar</w:t>
      </w:r>
      <w:r>
        <w:rPr>
          <w:spacing w:val="-2"/>
        </w:rPr>
        <w:t xml:space="preserve"> </w:t>
      </w:r>
      <w:r>
        <w:t>3.2</w:t>
      </w:r>
      <w:r>
        <w:rPr>
          <w:spacing w:val="-1"/>
        </w:rPr>
        <w:t xml:space="preserve"> </w:t>
      </w:r>
      <w:r>
        <w:t>Prosedur</w:t>
      </w:r>
      <w:r>
        <w:rPr>
          <w:spacing w:val="-1"/>
        </w:rPr>
        <w:t xml:space="preserve"> </w:t>
      </w:r>
      <w:r>
        <w:rPr>
          <w:spacing w:val="-2"/>
        </w:rPr>
        <w:t>Penelitian</w:t>
      </w:r>
    </w:p>
    <w:p w:rsidR="000857F9" w:rsidRDefault="000857F9">
      <w:pPr>
        <w:pStyle w:val="BodyText"/>
        <w:rPr>
          <w:b/>
          <w:sz w:val="20"/>
        </w:rPr>
      </w:pPr>
    </w:p>
    <w:p w:rsidR="000857F9" w:rsidRDefault="000857F9">
      <w:pPr>
        <w:pStyle w:val="BodyText"/>
        <w:spacing w:before="105" w:after="1"/>
        <w:rPr>
          <w:b/>
          <w:sz w:val="20"/>
        </w:rPr>
      </w:pPr>
    </w:p>
    <w:tbl>
      <w:tblPr>
        <w:tblW w:w="0" w:type="auto"/>
        <w:tblInd w:w="2661" w:type="dxa"/>
        <w:tblLayout w:type="fixed"/>
        <w:tblCellMar>
          <w:left w:w="0" w:type="dxa"/>
          <w:right w:w="0" w:type="dxa"/>
        </w:tblCellMar>
        <w:tblLook w:val="01E0" w:firstRow="1" w:lastRow="1" w:firstColumn="1" w:lastColumn="1" w:noHBand="0" w:noVBand="0"/>
      </w:tblPr>
      <w:tblGrid>
        <w:gridCol w:w="303"/>
        <w:gridCol w:w="1536"/>
        <w:gridCol w:w="1565"/>
        <w:gridCol w:w="344"/>
      </w:tblGrid>
      <w:tr w:rsidR="000857F9">
        <w:trPr>
          <w:trHeight w:val="458"/>
        </w:trPr>
        <w:tc>
          <w:tcPr>
            <w:tcW w:w="303" w:type="dxa"/>
            <w:tcBorders>
              <w:right w:val="single" w:sz="12" w:space="0" w:color="000000"/>
            </w:tcBorders>
          </w:tcPr>
          <w:p w:rsidR="000857F9" w:rsidRDefault="000857F9">
            <w:pPr>
              <w:pStyle w:val="TableParagraph"/>
              <w:jc w:val="left"/>
              <w:rPr>
                <w:sz w:val="24"/>
              </w:rPr>
            </w:pPr>
          </w:p>
        </w:tc>
        <w:tc>
          <w:tcPr>
            <w:tcW w:w="3101" w:type="dxa"/>
            <w:gridSpan w:val="2"/>
            <w:tcBorders>
              <w:top w:val="single" w:sz="12" w:space="0" w:color="000000"/>
              <w:left w:val="single" w:sz="12" w:space="0" w:color="000000"/>
              <w:bottom w:val="single" w:sz="12" w:space="0" w:color="000000"/>
              <w:right w:val="single" w:sz="12" w:space="0" w:color="000000"/>
            </w:tcBorders>
            <w:shd w:val="clear" w:color="auto" w:fill="FFFFFF"/>
          </w:tcPr>
          <w:p w:rsidR="000857F9" w:rsidRDefault="00196ABF">
            <w:pPr>
              <w:pStyle w:val="TableParagraph"/>
              <w:spacing w:before="71"/>
              <w:ind w:left="197"/>
              <w:jc w:val="left"/>
              <w:rPr>
                <w:sz w:val="24"/>
              </w:rPr>
            </w:pPr>
            <w:r>
              <w:rPr>
                <w:sz w:val="24"/>
              </w:rPr>
              <w:t>Tentukan</w:t>
            </w:r>
            <w:r>
              <w:rPr>
                <w:spacing w:val="-4"/>
                <w:sz w:val="24"/>
              </w:rPr>
              <w:t xml:space="preserve"> </w:t>
            </w:r>
            <w:r>
              <w:rPr>
                <w:sz w:val="24"/>
              </w:rPr>
              <w:t>Tujuan</w:t>
            </w:r>
            <w:r>
              <w:rPr>
                <w:spacing w:val="-1"/>
                <w:sz w:val="24"/>
              </w:rPr>
              <w:t xml:space="preserve"> </w:t>
            </w:r>
            <w:r>
              <w:rPr>
                <w:spacing w:val="-2"/>
                <w:sz w:val="24"/>
              </w:rPr>
              <w:t>Penel</w:t>
            </w:r>
            <w:r>
              <w:rPr>
                <w:spacing w:val="-2"/>
                <w:sz w:val="24"/>
              </w:rPr>
              <w:t>itian</w:t>
            </w:r>
          </w:p>
        </w:tc>
        <w:tc>
          <w:tcPr>
            <w:tcW w:w="344" w:type="dxa"/>
            <w:tcBorders>
              <w:left w:val="single" w:sz="12" w:space="0" w:color="000000"/>
            </w:tcBorders>
          </w:tcPr>
          <w:p w:rsidR="000857F9" w:rsidRDefault="000857F9">
            <w:pPr>
              <w:pStyle w:val="TableParagraph"/>
              <w:jc w:val="left"/>
              <w:rPr>
                <w:sz w:val="24"/>
              </w:rPr>
            </w:pPr>
          </w:p>
        </w:tc>
      </w:tr>
      <w:tr w:rsidR="000857F9">
        <w:trPr>
          <w:trHeight w:val="255"/>
        </w:trPr>
        <w:tc>
          <w:tcPr>
            <w:tcW w:w="1839" w:type="dxa"/>
            <w:gridSpan w:val="2"/>
            <w:tcBorders>
              <w:right w:val="single" w:sz="18" w:space="0" w:color="000000"/>
            </w:tcBorders>
          </w:tcPr>
          <w:p w:rsidR="000857F9" w:rsidRDefault="000857F9">
            <w:pPr>
              <w:pStyle w:val="TableParagraph"/>
              <w:jc w:val="left"/>
              <w:rPr>
                <w:sz w:val="18"/>
              </w:rPr>
            </w:pPr>
          </w:p>
        </w:tc>
        <w:tc>
          <w:tcPr>
            <w:tcW w:w="1909" w:type="dxa"/>
            <w:gridSpan w:val="2"/>
            <w:tcBorders>
              <w:left w:val="single" w:sz="18" w:space="0" w:color="000000"/>
            </w:tcBorders>
          </w:tcPr>
          <w:p w:rsidR="000857F9" w:rsidRDefault="000857F9">
            <w:pPr>
              <w:pStyle w:val="TableParagraph"/>
              <w:jc w:val="left"/>
              <w:rPr>
                <w:sz w:val="18"/>
              </w:rPr>
            </w:pPr>
          </w:p>
        </w:tc>
      </w:tr>
      <w:tr w:rsidR="000857F9">
        <w:trPr>
          <w:trHeight w:val="403"/>
        </w:trPr>
        <w:tc>
          <w:tcPr>
            <w:tcW w:w="303" w:type="dxa"/>
            <w:tcBorders>
              <w:right w:val="single" w:sz="12" w:space="0" w:color="000000"/>
            </w:tcBorders>
          </w:tcPr>
          <w:p w:rsidR="000857F9" w:rsidRDefault="000857F9">
            <w:pPr>
              <w:pStyle w:val="TableParagraph"/>
              <w:jc w:val="left"/>
              <w:rPr>
                <w:sz w:val="24"/>
              </w:rPr>
            </w:pPr>
          </w:p>
        </w:tc>
        <w:tc>
          <w:tcPr>
            <w:tcW w:w="3101" w:type="dxa"/>
            <w:gridSpan w:val="2"/>
            <w:tcBorders>
              <w:top w:val="single" w:sz="12" w:space="0" w:color="000000"/>
              <w:left w:val="single" w:sz="12" w:space="0" w:color="000000"/>
              <w:bottom w:val="single" w:sz="12" w:space="0" w:color="000000"/>
              <w:right w:val="single" w:sz="12" w:space="0" w:color="000000"/>
            </w:tcBorders>
            <w:shd w:val="clear" w:color="auto" w:fill="FFFFFF"/>
          </w:tcPr>
          <w:p w:rsidR="000857F9" w:rsidRDefault="00196ABF">
            <w:pPr>
              <w:pStyle w:val="TableParagraph"/>
              <w:spacing w:before="73"/>
              <w:ind w:left="561"/>
              <w:jc w:val="left"/>
              <w:rPr>
                <w:sz w:val="24"/>
              </w:rPr>
            </w:pPr>
            <w:r>
              <w:rPr>
                <w:sz w:val="24"/>
              </w:rPr>
              <w:t>Identifikasi</w:t>
            </w:r>
            <w:r>
              <w:rPr>
                <w:spacing w:val="-5"/>
                <w:sz w:val="24"/>
              </w:rPr>
              <w:t xml:space="preserve"> </w:t>
            </w:r>
            <w:r>
              <w:rPr>
                <w:spacing w:val="-2"/>
                <w:sz w:val="24"/>
              </w:rPr>
              <w:t>Variabel</w:t>
            </w:r>
          </w:p>
        </w:tc>
        <w:tc>
          <w:tcPr>
            <w:tcW w:w="344" w:type="dxa"/>
            <w:tcBorders>
              <w:left w:val="single" w:sz="12" w:space="0" w:color="000000"/>
            </w:tcBorders>
          </w:tcPr>
          <w:p w:rsidR="000857F9" w:rsidRDefault="000857F9">
            <w:pPr>
              <w:pStyle w:val="TableParagraph"/>
              <w:jc w:val="left"/>
              <w:rPr>
                <w:sz w:val="24"/>
              </w:rPr>
            </w:pPr>
          </w:p>
        </w:tc>
      </w:tr>
      <w:tr w:rsidR="000857F9">
        <w:trPr>
          <w:trHeight w:val="240"/>
        </w:trPr>
        <w:tc>
          <w:tcPr>
            <w:tcW w:w="1839" w:type="dxa"/>
            <w:gridSpan w:val="2"/>
            <w:tcBorders>
              <w:bottom w:val="single" w:sz="12" w:space="0" w:color="000000"/>
              <w:right w:val="single" w:sz="18" w:space="0" w:color="000000"/>
            </w:tcBorders>
          </w:tcPr>
          <w:p w:rsidR="000857F9" w:rsidRDefault="000857F9">
            <w:pPr>
              <w:pStyle w:val="TableParagraph"/>
              <w:jc w:val="left"/>
              <w:rPr>
                <w:sz w:val="16"/>
              </w:rPr>
            </w:pPr>
          </w:p>
        </w:tc>
        <w:tc>
          <w:tcPr>
            <w:tcW w:w="1909" w:type="dxa"/>
            <w:gridSpan w:val="2"/>
            <w:tcBorders>
              <w:left w:val="single" w:sz="18" w:space="0" w:color="000000"/>
              <w:bottom w:val="single" w:sz="12" w:space="0" w:color="000000"/>
            </w:tcBorders>
          </w:tcPr>
          <w:p w:rsidR="000857F9" w:rsidRDefault="000857F9">
            <w:pPr>
              <w:pStyle w:val="TableParagraph"/>
              <w:jc w:val="left"/>
              <w:rPr>
                <w:sz w:val="16"/>
              </w:rPr>
            </w:pPr>
          </w:p>
        </w:tc>
      </w:tr>
      <w:tr w:rsidR="000857F9">
        <w:trPr>
          <w:trHeight w:val="458"/>
        </w:trPr>
        <w:tc>
          <w:tcPr>
            <w:tcW w:w="3748" w:type="dxa"/>
            <w:gridSpan w:val="4"/>
            <w:tcBorders>
              <w:top w:val="single" w:sz="12" w:space="0" w:color="000000"/>
              <w:left w:val="single" w:sz="12" w:space="0" w:color="000000"/>
              <w:bottom w:val="single" w:sz="12" w:space="0" w:color="000000"/>
              <w:right w:val="single" w:sz="12" w:space="0" w:color="000000"/>
            </w:tcBorders>
            <w:shd w:val="clear" w:color="auto" w:fill="FFFFFF"/>
          </w:tcPr>
          <w:p w:rsidR="000857F9" w:rsidRDefault="00196ABF">
            <w:pPr>
              <w:pStyle w:val="TableParagraph"/>
              <w:spacing w:before="72"/>
              <w:ind w:left="958"/>
              <w:jc w:val="left"/>
              <w:rPr>
                <w:sz w:val="24"/>
              </w:rPr>
            </w:pPr>
            <w:r>
              <w:rPr>
                <w:sz w:val="24"/>
              </w:rPr>
              <w:t>Pengumpulan</w:t>
            </w:r>
            <w:r>
              <w:rPr>
                <w:spacing w:val="-4"/>
                <w:sz w:val="24"/>
              </w:rPr>
              <w:t xml:space="preserve"> Data</w:t>
            </w:r>
          </w:p>
        </w:tc>
      </w:tr>
      <w:tr w:rsidR="000857F9">
        <w:trPr>
          <w:trHeight w:val="253"/>
        </w:trPr>
        <w:tc>
          <w:tcPr>
            <w:tcW w:w="1839" w:type="dxa"/>
            <w:gridSpan w:val="2"/>
            <w:tcBorders>
              <w:top w:val="single" w:sz="12" w:space="0" w:color="000000"/>
              <w:right w:val="single" w:sz="12" w:space="0" w:color="000000"/>
            </w:tcBorders>
          </w:tcPr>
          <w:p w:rsidR="000857F9" w:rsidRDefault="000857F9">
            <w:pPr>
              <w:pStyle w:val="TableParagraph"/>
              <w:jc w:val="left"/>
              <w:rPr>
                <w:sz w:val="18"/>
              </w:rPr>
            </w:pPr>
          </w:p>
        </w:tc>
        <w:tc>
          <w:tcPr>
            <w:tcW w:w="1909" w:type="dxa"/>
            <w:gridSpan w:val="2"/>
            <w:tcBorders>
              <w:top w:val="single" w:sz="12" w:space="0" w:color="000000"/>
              <w:left w:val="single" w:sz="12" w:space="0" w:color="000000"/>
            </w:tcBorders>
          </w:tcPr>
          <w:p w:rsidR="000857F9" w:rsidRDefault="000857F9">
            <w:pPr>
              <w:pStyle w:val="TableParagraph"/>
              <w:jc w:val="left"/>
              <w:rPr>
                <w:sz w:val="18"/>
              </w:rPr>
            </w:pPr>
          </w:p>
        </w:tc>
      </w:tr>
      <w:tr w:rsidR="000857F9">
        <w:trPr>
          <w:trHeight w:val="492"/>
        </w:trPr>
        <w:tc>
          <w:tcPr>
            <w:tcW w:w="303" w:type="dxa"/>
            <w:tcBorders>
              <w:right w:val="single" w:sz="2" w:space="0" w:color="000000"/>
            </w:tcBorders>
          </w:tcPr>
          <w:p w:rsidR="000857F9" w:rsidRDefault="000857F9">
            <w:pPr>
              <w:pStyle w:val="TableParagraph"/>
              <w:jc w:val="left"/>
              <w:rPr>
                <w:sz w:val="24"/>
              </w:rPr>
            </w:pPr>
          </w:p>
        </w:tc>
        <w:tc>
          <w:tcPr>
            <w:tcW w:w="3101" w:type="dxa"/>
            <w:gridSpan w:val="2"/>
            <w:tcBorders>
              <w:top w:val="single" w:sz="12" w:space="0" w:color="000000"/>
              <w:left w:val="single" w:sz="2" w:space="0" w:color="000000"/>
              <w:bottom w:val="single" w:sz="12" w:space="0" w:color="000000"/>
              <w:right w:val="single" w:sz="12" w:space="0" w:color="000000"/>
            </w:tcBorders>
            <w:shd w:val="clear" w:color="auto" w:fill="FFFFFF"/>
          </w:tcPr>
          <w:p w:rsidR="000857F9" w:rsidRDefault="00196ABF">
            <w:pPr>
              <w:pStyle w:val="TableParagraph"/>
              <w:spacing w:before="72"/>
              <w:ind w:left="519"/>
              <w:jc w:val="left"/>
              <w:rPr>
                <w:sz w:val="24"/>
              </w:rPr>
            </w:pPr>
            <w:r>
              <w:rPr>
                <w:sz w:val="24"/>
              </w:rPr>
              <w:t>Hitung</w:t>
            </w:r>
            <w:r>
              <w:rPr>
                <w:spacing w:val="-1"/>
                <w:sz w:val="24"/>
              </w:rPr>
              <w:t xml:space="preserve"> </w:t>
            </w:r>
            <w:r>
              <w:rPr>
                <w:sz w:val="24"/>
              </w:rPr>
              <w:t>Statistik</w:t>
            </w:r>
            <w:r>
              <w:rPr>
                <w:spacing w:val="1"/>
                <w:sz w:val="24"/>
              </w:rPr>
              <w:t xml:space="preserve"> </w:t>
            </w:r>
            <w:r>
              <w:rPr>
                <w:spacing w:val="-4"/>
                <w:sz w:val="24"/>
              </w:rPr>
              <w:t>Dasar</w:t>
            </w:r>
          </w:p>
        </w:tc>
        <w:tc>
          <w:tcPr>
            <w:tcW w:w="344" w:type="dxa"/>
            <w:tcBorders>
              <w:left w:val="single" w:sz="12" w:space="0" w:color="000000"/>
            </w:tcBorders>
          </w:tcPr>
          <w:p w:rsidR="000857F9" w:rsidRDefault="000857F9">
            <w:pPr>
              <w:pStyle w:val="TableParagraph"/>
              <w:jc w:val="left"/>
              <w:rPr>
                <w:sz w:val="24"/>
              </w:rPr>
            </w:pPr>
          </w:p>
        </w:tc>
      </w:tr>
      <w:tr w:rsidR="000857F9">
        <w:trPr>
          <w:trHeight w:val="361"/>
        </w:trPr>
        <w:tc>
          <w:tcPr>
            <w:tcW w:w="1839" w:type="dxa"/>
            <w:gridSpan w:val="2"/>
            <w:tcBorders>
              <w:right w:val="single" w:sz="12" w:space="0" w:color="000000"/>
            </w:tcBorders>
          </w:tcPr>
          <w:p w:rsidR="000857F9" w:rsidRDefault="000857F9">
            <w:pPr>
              <w:pStyle w:val="TableParagraph"/>
              <w:jc w:val="left"/>
              <w:rPr>
                <w:sz w:val="24"/>
              </w:rPr>
            </w:pPr>
          </w:p>
        </w:tc>
        <w:tc>
          <w:tcPr>
            <w:tcW w:w="1909" w:type="dxa"/>
            <w:gridSpan w:val="2"/>
            <w:tcBorders>
              <w:left w:val="single" w:sz="12" w:space="0" w:color="000000"/>
            </w:tcBorders>
          </w:tcPr>
          <w:p w:rsidR="000857F9" w:rsidRDefault="000857F9">
            <w:pPr>
              <w:pStyle w:val="TableParagraph"/>
              <w:jc w:val="left"/>
              <w:rPr>
                <w:sz w:val="24"/>
              </w:rPr>
            </w:pPr>
          </w:p>
        </w:tc>
      </w:tr>
      <w:tr w:rsidR="000857F9">
        <w:trPr>
          <w:trHeight w:val="412"/>
        </w:trPr>
        <w:tc>
          <w:tcPr>
            <w:tcW w:w="303" w:type="dxa"/>
            <w:tcBorders>
              <w:right w:val="single" w:sz="12" w:space="0" w:color="000000"/>
            </w:tcBorders>
          </w:tcPr>
          <w:p w:rsidR="000857F9" w:rsidRDefault="000857F9">
            <w:pPr>
              <w:pStyle w:val="TableParagraph"/>
              <w:jc w:val="left"/>
              <w:rPr>
                <w:sz w:val="24"/>
              </w:rPr>
            </w:pPr>
          </w:p>
        </w:tc>
        <w:tc>
          <w:tcPr>
            <w:tcW w:w="3101" w:type="dxa"/>
            <w:gridSpan w:val="2"/>
            <w:tcBorders>
              <w:top w:val="single" w:sz="12" w:space="0" w:color="000000"/>
              <w:left w:val="single" w:sz="12" w:space="0" w:color="000000"/>
              <w:bottom w:val="single" w:sz="12" w:space="0" w:color="000000"/>
              <w:right w:val="single" w:sz="2" w:space="0" w:color="000000"/>
            </w:tcBorders>
            <w:shd w:val="clear" w:color="auto" w:fill="FFFFFF"/>
          </w:tcPr>
          <w:p w:rsidR="000857F9" w:rsidRDefault="00196ABF">
            <w:pPr>
              <w:pStyle w:val="TableParagraph"/>
              <w:spacing w:before="73"/>
              <w:ind w:left="305"/>
              <w:jc w:val="left"/>
              <w:rPr>
                <w:sz w:val="24"/>
              </w:rPr>
            </w:pPr>
            <w:r>
              <w:rPr>
                <w:sz w:val="24"/>
              </w:rPr>
              <w:t>Hitung</w:t>
            </w:r>
            <w:r>
              <w:rPr>
                <w:spacing w:val="-1"/>
                <w:sz w:val="24"/>
              </w:rPr>
              <w:t xml:space="preserve"> </w:t>
            </w:r>
            <w:r>
              <w:rPr>
                <w:sz w:val="24"/>
              </w:rPr>
              <w:t xml:space="preserve">Koefisien </w:t>
            </w:r>
            <w:r>
              <w:rPr>
                <w:spacing w:val="-2"/>
                <w:sz w:val="24"/>
              </w:rPr>
              <w:t>Regresi</w:t>
            </w:r>
          </w:p>
        </w:tc>
        <w:tc>
          <w:tcPr>
            <w:tcW w:w="344" w:type="dxa"/>
            <w:tcBorders>
              <w:left w:val="single" w:sz="2" w:space="0" w:color="000000"/>
            </w:tcBorders>
          </w:tcPr>
          <w:p w:rsidR="000857F9" w:rsidRDefault="000857F9">
            <w:pPr>
              <w:pStyle w:val="TableParagraph"/>
              <w:jc w:val="left"/>
              <w:rPr>
                <w:sz w:val="24"/>
              </w:rPr>
            </w:pPr>
          </w:p>
        </w:tc>
      </w:tr>
      <w:tr w:rsidR="000857F9">
        <w:trPr>
          <w:trHeight w:val="285"/>
        </w:trPr>
        <w:tc>
          <w:tcPr>
            <w:tcW w:w="1839" w:type="dxa"/>
            <w:gridSpan w:val="2"/>
            <w:tcBorders>
              <w:right w:val="single" w:sz="12" w:space="0" w:color="000000"/>
            </w:tcBorders>
          </w:tcPr>
          <w:p w:rsidR="000857F9" w:rsidRDefault="000857F9">
            <w:pPr>
              <w:pStyle w:val="TableParagraph"/>
              <w:jc w:val="left"/>
              <w:rPr>
                <w:sz w:val="20"/>
              </w:rPr>
            </w:pPr>
          </w:p>
        </w:tc>
        <w:tc>
          <w:tcPr>
            <w:tcW w:w="1909" w:type="dxa"/>
            <w:gridSpan w:val="2"/>
            <w:tcBorders>
              <w:left w:val="single" w:sz="12" w:space="0" w:color="000000"/>
            </w:tcBorders>
          </w:tcPr>
          <w:p w:rsidR="000857F9" w:rsidRDefault="000857F9">
            <w:pPr>
              <w:pStyle w:val="TableParagraph"/>
              <w:jc w:val="left"/>
              <w:rPr>
                <w:sz w:val="20"/>
              </w:rPr>
            </w:pPr>
          </w:p>
        </w:tc>
      </w:tr>
      <w:tr w:rsidR="000857F9">
        <w:trPr>
          <w:trHeight w:val="682"/>
        </w:trPr>
        <w:tc>
          <w:tcPr>
            <w:tcW w:w="303" w:type="dxa"/>
            <w:tcBorders>
              <w:right w:val="single" w:sz="2" w:space="0" w:color="000000"/>
            </w:tcBorders>
          </w:tcPr>
          <w:p w:rsidR="000857F9" w:rsidRDefault="000857F9">
            <w:pPr>
              <w:pStyle w:val="TableParagraph"/>
              <w:jc w:val="left"/>
              <w:rPr>
                <w:sz w:val="24"/>
              </w:rPr>
            </w:pPr>
          </w:p>
        </w:tc>
        <w:tc>
          <w:tcPr>
            <w:tcW w:w="3101" w:type="dxa"/>
            <w:gridSpan w:val="2"/>
            <w:tcBorders>
              <w:top w:val="single" w:sz="12" w:space="0" w:color="000000"/>
              <w:left w:val="single" w:sz="2" w:space="0" w:color="000000"/>
              <w:bottom w:val="single" w:sz="12" w:space="0" w:color="000000"/>
              <w:right w:val="single" w:sz="12" w:space="0" w:color="000000"/>
            </w:tcBorders>
            <w:shd w:val="clear" w:color="auto" w:fill="FFFFFF"/>
          </w:tcPr>
          <w:p w:rsidR="000857F9" w:rsidRDefault="00196ABF">
            <w:pPr>
              <w:pStyle w:val="TableParagraph"/>
              <w:spacing w:before="60" w:line="290" w:lineRule="atLeast"/>
              <w:ind w:left="1220" w:hanging="987"/>
              <w:jc w:val="left"/>
              <w:rPr>
                <w:sz w:val="24"/>
              </w:rPr>
            </w:pPr>
            <w:r>
              <w:rPr>
                <w:sz w:val="24"/>
              </w:rPr>
              <w:t>Membuat</w:t>
            </w:r>
            <w:r>
              <w:rPr>
                <w:spacing w:val="-15"/>
                <w:sz w:val="24"/>
              </w:rPr>
              <w:t xml:space="preserve"> </w:t>
            </w:r>
            <w:r>
              <w:rPr>
                <w:sz w:val="24"/>
              </w:rPr>
              <w:t>Model</w:t>
            </w:r>
            <w:r>
              <w:rPr>
                <w:spacing w:val="-15"/>
                <w:sz w:val="24"/>
              </w:rPr>
              <w:t xml:space="preserve"> </w:t>
            </w:r>
            <w:r>
              <w:rPr>
                <w:sz w:val="24"/>
              </w:rPr>
              <w:t xml:space="preserve">Persamaan </w:t>
            </w:r>
            <w:r>
              <w:rPr>
                <w:spacing w:val="-2"/>
                <w:sz w:val="24"/>
              </w:rPr>
              <w:t>Regresi</w:t>
            </w:r>
          </w:p>
        </w:tc>
        <w:tc>
          <w:tcPr>
            <w:tcW w:w="344" w:type="dxa"/>
            <w:tcBorders>
              <w:left w:val="single" w:sz="12" w:space="0" w:color="000000"/>
            </w:tcBorders>
          </w:tcPr>
          <w:p w:rsidR="000857F9" w:rsidRDefault="000857F9">
            <w:pPr>
              <w:pStyle w:val="TableParagraph"/>
              <w:jc w:val="left"/>
              <w:rPr>
                <w:sz w:val="24"/>
              </w:rPr>
            </w:pPr>
          </w:p>
        </w:tc>
      </w:tr>
    </w:tbl>
    <w:p w:rsidR="000857F9" w:rsidRDefault="000857F9">
      <w:pPr>
        <w:pStyle w:val="BodyText"/>
        <w:spacing w:before="5"/>
        <w:rPr>
          <w:b/>
          <w:sz w:val="19"/>
        </w:rPr>
      </w:pPr>
    </w:p>
    <w:tbl>
      <w:tblPr>
        <w:tblW w:w="0" w:type="auto"/>
        <w:tblInd w:w="297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543"/>
        <w:gridCol w:w="1555"/>
      </w:tblGrid>
      <w:tr w:rsidR="000857F9">
        <w:trPr>
          <w:trHeight w:val="443"/>
        </w:trPr>
        <w:tc>
          <w:tcPr>
            <w:tcW w:w="3098" w:type="dxa"/>
            <w:gridSpan w:val="2"/>
            <w:shd w:val="clear" w:color="auto" w:fill="FFFFFF"/>
          </w:tcPr>
          <w:p w:rsidR="000857F9" w:rsidRDefault="00196ABF">
            <w:pPr>
              <w:pStyle w:val="TableParagraph"/>
              <w:spacing w:before="73"/>
              <w:ind w:left="715"/>
              <w:jc w:val="left"/>
              <w:rPr>
                <w:sz w:val="24"/>
              </w:rPr>
            </w:pPr>
            <w:r>
              <w:rPr>
                <w:sz w:val="24"/>
              </w:rPr>
              <w:t>Lakukan</w:t>
            </w:r>
            <w:r>
              <w:rPr>
                <w:spacing w:val="-5"/>
                <w:sz w:val="24"/>
              </w:rPr>
              <w:t xml:space="preserve"> </w:t>
            </w:r>
            <w:r>
              <w:rPr>
                <w:spacing w:val="-2"/>
                <w:sz w:val="24"/>
              </w:rPr>
              <w:t>Prediksi</w:t>
            </w:r>
          </w:p>
        </w:tc>
      </w:tr>
      <w:tr w:rsidR="000857F9">
        <w:trPr>
          <w:trHeight w:val="224"/>
        </w:trPr>
        <w:tc>
          <w:tcPr>
            <w:tcW w:w="1543" w:type="dxa"/>
            <w:tcBorders>
              <w:left w:val="nil"/>
            </w:tcBorders>
          </w:tcPr>
          <w:p w:rsidR="000857F9" w:rsidRDefault="000857F9">
            <w:pPr>
              <w:pStyle w:val="TableParagraph"/>
              <w:jc w:val="left"/>
              <w:rPr>
                <w:sz w:val="16"/>
              </w:rPr>
            </w:pPr>
          </w:p>
        </w:tc>
        <w:tc>
          <w:tcPr>
            <w:tcW w:w="1555" w:type="dxa"/>
            <w:tcBorders>
              <w:right w:val="nil"/>
            </w:tcBorders>
          </w:tcPr>
          <w:p w:rsidR="000857F9" w:rsidRDefault="000857F9">
            <w:pPr>
              <w:pStyle w:val="TableParagraph"/>
              <w:jc w:val="left"/>
              <w:rPr>
                <w:sz w:val="16"/>
              </w:rPr>
            </w:pPr>
          </w:p>
        </w:tc>
      </w:tr>
      <w:tr w:rsidR="000857F9">
        <w:trPr>
          <w:trHeight w:val="508"/>
        </w:trPr>
        <w:tc>
          <w:tcPr>
            <w:tcW w:w="3098" w:type="dxa"/>
            <w:gridSpan w:val="2"/>
            <w:shd w:val="clear" w:color="auto" w:fill="FFFFFF"/>
          </w:tcPr>
          <w:p w:rsidR="000857F9" w:rsidRDefault="00196ABF">
            <w:pPr>
              <w:pStyle w:val="TableParagraph"/>
              <w:spacing w:before="73"/>
              <w:ind w:left="607"/>
              <w:jc w:val="left"/>
              <w:rPr>
                <w:sz w:val="24"/>
              </w:rPr>
            </w:pPr>
            <w:r>
              <w:rPr>
                <w:sz w:val="24"/>
              </w:rPr>
              <w:t xml:space="preserve">Uji Asumsi </w:t>
            </w:r>
            <w:r>
              <w:rPr>
                <w:spacing w:val="-2"/>
                <w:sz w:val="24"/>
              </w:rPr>
              <w:t>Regresi</w:t>
            </w:r>
          </w:p>
        </w:tc>
      </w:tr>
    </w:tbl>
    <w:p w:rsidR="000857F9" w:rsidRDefault="000857F9">
      <w:pPr>
        <w:pStyle w:val="BodyText"/>
        <w:rPr>
          <w:b/>
        </w:rPr>
      </w:pPr>
    </w:p>
    <w:p w:rsidR="000857F9" w:rsidRDefault="000857F9">
      <w:pPr>
        <w:pStyle w:val="BodyText"/>
        <w:spacing w:before="100"/>
        <w:rPr>
          <w:b/>
        </w:rPr>
      </w:pPr>
    </w:p>
    <w:p w:rsidR="000857F9" w:rsidRDefault="00196ABF">
      <w:pPr>
        <w:pStyle w:val="BodyText"/>
        <w:ind w:left="1276"/>
      </w:pPr>
      <w:r>
        <w:rPr>
          <w:noProof/>
          <w:lang w:val="en-US"/>
        </w:rPr>
        <mc:AlternateContent>
          <mc:Choice Requires="wps">
            <w:drawing>
              <wp:anchor distT="0" distB="0" distL="0" distR="0" simplePos="0" relativeHeight="15761920" behindDoc="0" locked="0" layoutInCell="1" allowOverlap="1">
                <wp:simplePos x="0" y="0"/>
                <wp:positionH relativeFrom="page">
                  <wp:posOffset>3950334</wp:posOffset>
                </wp:positionH>
                <wp:positionV relativeFrom="paragraph">
                  <wp:posOffset>-1351885</wp:posOffset>
                </wp:positionV>
                <wp:extent cx="1270" cy="125095"/>
                <wp:effectExtent l="0" t="0" r="0" b="0"/>
                <wp:wrapNone/>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5095"/>
                        </a:xfrm>
                        <a:custGeom>
                          <a:avLst/>
                          <a:gdLst/>
                          <a:ahLst/>
                          <a:cxnLst/>
                          <a:rect l="l" t="t" r="r" b="b"/>
                          <a:pathLst>
                            <a:path h="125095">
                              <a:moveTo>
                                <a:pt x="0" y="0"/>
                              </a:moveTo>
                              <a:lnTo>
                                <a:pt x="0" y="125095"/>
                              </a:lnTo>
                            </a:path>
                          </a:pathLst>
                        </a:custGeom>
                        <a:ln w="190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F76A431" id="Graphic 85" o:spid="_x0000_s1026" style="position:absolute;margin-left:311.05pt;margin-top:-106.45pt;width:.1pt;height:9.85pt;z-index:15761920;visibility:visible;mso-wrap-style:square;mso-wrap-distance-left:0;mso-wrap-distance-top:0;mso-wrap-distance-right:0;mso-wrap-distance-bottom:0;mso-position-horizontal:absolute;mso-position-horizontal-relative:page;mso-position-vertical:absolute;mso-position-vertical-relative:text;v-text-anchor:top" coordsize="1270,125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" path="m,l,125095e" filled="f" strokeweight="1.5pt">
                <v:path arrowok="t"/>
                <w10:wrap anchorx="page"/>
              </v:shape>
            </w:pict>
          </mc:Fallback>
        </mc:AlternateContent>
      </w:r>
      <w:r>
        <w:t>Penjelasan</w:t>
      </w:r>
      <w:r>
        <w:rPr>
          <w:spacing w:val="-2"/>
        </w:rPr>
        <w:t xml:space="preserve"> </w:t>
      </w:r>
      <w:r>
        <w:t>prosedur</w:t>
      </w:r>
      <w:r>
        <w:rPr>
          <w:spacing w:val="-1"/>
        </w:rPr>
        <w:t xml:space="preserve"> </w:t>
      </w:r>
      <w:r>
        <w:rPr>
          <w:spacing w:val="-2"/>
        </w:rPr>
        <w:t>penelitian:</w:t>
      </w:r>
    </w:p>
    <w:p w:rsidR="000857F9" w:rsidRDefault="000857F9">
      <w:pPr>
        <w:pStyle w:val="BodyText"/>
      </w:pPr>
    </w:p>
    <w:p w:rsidR="000857F9" w:rsidRDefault="00196ABF">
      <w:pPr>
        <w:pStyle w:val="ListParagraph"/>
        <w:numPr>
          <w:ilvl w:val="0"/>
          <w:numId w:val="5"/>
        </w:numPr>
        <w:tabs>
          <w:tab w:val="left" w:pos="1562"/>
        </w:tabs>
        <w:spacing w:line="480" w:lineRule="auto"/>
        <w:ind w:right="139"/>
        <w:jc w:val="both"/>
        <w:rPr>
          <w:sz w:val="24"/>
        </w:rPr>
      </w:pPr>
      <w:r>
        <w:rPr>
          <w:sz w:val="24"/>
        </w:rPr>
        <w:t>Tentukan Tujuan Penelitian: menetapkan tujuan penelitian, misalnya untuk mengetahui pengaruh variabel independen (X) terhadap variabel dependen (Y) atau untuk memprediksi nilai Y berdasarkan X.</w:t>
      </w:r>
    </w:p>
    <w:p w:rsidR="000857F9" w:rsidRDefault="000857F9">
      <w:pPr>
        <w:pStyle w:val="ListParagraph"/>
        <w:spacing w:line="480" w:lineRule="auto"/>
        <w:jc w:val="both"/>
        <w:rPr>
          <w:sz w:val="24"/>
        </w:rPr>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ListParagraph"/>
        <w:numPr>
          <w:ilvl w:val="0"/>
          <w:numId w:val="5"/>
        </w:numPr>
        <w:tabs>
          <w:tab w:val="left" w:pos="1562"/>
        </w:tabs>
        <w:spacing w:line="480" w:lineRule="auto"/>
        <w:ind w:right="139"/>
        <w:jc w:val="both"/>
        <w:rPr>
          <w:sz w:val="24"/>
        </w:rPr>
      </w:pPr>
      <w:r>
        <w:rPr>
          <w:sz w:val="24"/>
        </w:rPr>
        <w:t>Identifikasi</w:t>
      </w:r>
      <w:r>
        <w:rPr>
          <w:spacing w:val="-15"/>
          <w:sz w:val="24"/>
        </w:rPr>
        <w:t xml:space="preserve"> </w:t>
      </w:r>
      <w:r>
        <w:rPr>
          <w:sz w:val="24"/>
        </w:rPr>
        <w:t>Variabel:</w:t>
      </w:r>
      <w:r>
        <w:rPr>
          <w:spacing w:val="-15"/>
          <w:sz w:val="24"/>
        </w:rPr>
        <w:t xml:space="preserve"> </w:t>
      </w:r>
      <w:r>
        <w:rPr>
          <w:sz w:val="24"/>
        </w:rPr>
        <w:t>menentukan</w:t>
      </w:r>
      <w:r>
        <w:rPr>
          <w:spacing w:val="-15"/>
          <w:sz w:val="24"/>
        </w:rPr>
        <w:t xml:space="preserve"> </w:t>
      </w:r>
      <w:r>
        <w:rPr>
          <w:sz w:val="24"/>
        </w:rPr>
        <w:t>variabel</w:t>
      </w:r>
      <w:r>
        <w:rPr>
          <w:spacing w:val="-15"/>
          <w:sz w:val="24"/>
        </w:rPr>
        <w:t xml:space="preserve"> </w:t>
      </w:r>
      <w:r>
        <w:rPr>
          <w:sz w:val="24"/>
        </w:rPr>
        <w:t>independen</w:t>
      </w:r>
      <w:r>
        <w:rPr>
          <w:spacing w:val="-15"/>
          <w:sz w:val="24"/>
        </w:rPr>
        <w:t xml:space="preserve"> </w:t>
      </w:r>
      <w:r>
        <w:rPr>
          <w:sz w:val="24"/>
        </w:rPr>
        <w:t>(X)</w:t>
      </w:r>
      <w:r>
        <w:rPr>
          <w:spacing w:val="-15"/>
          <w:sz w:val="24"/>
        </w:rPr>
        <w:t xml:space="preserve"> </w:t>
      </w:r>
      <w:r>
        <w:rPr>
          <w:sz w:val="24"/>
        </w:rPr>
        <w:t>yaitu</w:t>
      </w:r>
      <w:r>
        <w:rPr>
          <w:spacing w:val="-15"/>
          <w:sz w:val="24"/>
        </w:rPr>
        <w:t xml:space="preserve"> </w:t>
      </w:r>
      <w:r>
        <w:rPr>
          <w:sz w:val="24"/>
        </w:rPr>
        <w:t>variabel yang mempengaruhi atau memprediksi variabel dependen (Y), yaitu variabel yang dipengaruhi atau diprediksi.</w:t>
      </w:r>
    </w:p>
    <w:p w:rsidR="000857F9" w:rsidRDefault="00196ABF">
      <w:pPr>
        <w:pStyle w:val="ListParagraph"/>
        <w:numPr>
          <w:ilvl w:val="0"/>
          <w:numId w:val="5"/>
        </w:numPr>
        <w:tabs>
          <w:tab w:val="left" w:pos="1562"/>
        </w:tabs>
        <w:spacing w:line="480" w:lineRule="auto"/>
        <w:ind w:right="141"/>
        <w:jc w:val="both"/>
        <w:rPr>
          <w:sz w:val="24"/>
        </w:rPr>
      </w:pPr>
      <w:r>
        <w:rPr>
          <w:noProof/>
          <w:sz w:val="24"/>
          <w:lang w:val="en-US"/>
        </w:rPr>
        <w:drawing>
          <wp:anchor distT="0" distB="0" distL="0" distR="0" simplePos="0" relativeHeight="477814784"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Pengumpulan Data: mengumpulkan data kuantitatif yang relevan dan representatif</w:t>
      </w:r>
      <w:r>
        <w:rPr>
          <w:spacing w:val="-15"/>
          <w:sz w:val="24"/>
        </w:rPr>
        <w:t xml:space="preserve"> </w:t>
      </w:r>
      <w:r>
        <w:rPr>
          <w:sz w:val="24"/>
        </w:rPr>
        <w:t>untuk</w:t>
      </w:r>
      <w:r>
        <w:rPr>
          <w:spacing w:val="-15"/>
          <w:sz w:val="24"/>
        </w:rPr>
        <w:t xml:space="preserve"> </w:t>
      </w:r>
      <w:r>
        <w:rPr>
          <w:sz w:val="24"/>
        </w:rPr>
        <w:t>variabel</w:t>
      </w:r>
      <w:r>
        <w:rPr>
          <w:spacing w:val="-15"/>
          <w:sz w:val="24"/>
        </w:rPr>
        <w:t xml:space="preserve"> </w:t>
      </w:r>
      <w:r>
        <w:rPr>
          <w:sz w:val="24"/>
        </w:rPr>
        <w:t>X</w:t>
      </w:r>
      <w:r>
        <w:rPr>
          <w:spacing w:val="-15"/>
          <w:sz w:val="24"/>
        </w:rPr>
        <w:t xml:space="preserve"> </w:t>
      </w:r>
      <w:r>
        <w:rPr>
          <w:sz w:val="24"/>
        </w:rPr>
        <w:t>dan</w:t>
      </w:r>
      <w:r>
        <w:rPr>
          <w:spacing w:val="-15"/>
          <w:sz w:val="24"/>
        </w:rPr>
        <w:t xml:space="preserve"> </w:t>
      </w:r>
      <w:r>
        <w:rPr>
          <w:sz w:val="24"/>
        </w:rPr>
        <w:t>Y.</w:t>
      </w:r>
      <w:r>
        <w:rPr>
          <w:spacing w:val="-15"/>
          <w:sz w:val="24"/>
        </w:rPr>
        <w:t xml:space="preserve"> </w:t>
      </w:r>
      <w:r>
        <w:rPr>
          <w:sz w:val="24"/>
        </w:rPr>
        <w:t>Data</w:t>
      </w:r>
      <w:r>
        <w:rPr>
          <w:spacing w:val="-15"/>
          <w:sz w:val="24"/>
        </w:rPr>
        <w:t xml:space="preserve"> </w:t>
      </w:r>
      <w:r>
        <w:rPr>
          <w:sz w:val="24"/>
        </w:rPr>
        <w:t>harus</w:t>
      </w:r>
      <w:r>
        <w:rPr>
          <w:spacing w:val="-15"/>
          <w:sz w:val="24"/>
        </w:rPr>
        <w:t xml:space="preserve"> </w:t>
      </w:r>
      <w:r>
        <w:rPr>
          <w:sz w:val="24"/>
        </w:rPr>
        <w:t>meme</w:t>
      </w:r>
      <w:r>
        <w:rPr>
          <w:sz w:val="24"/>
        </w:rPr>
        <w:t>nuhi</w:t>
      </w:r>
      <w:r>
        <w:rPr>
          <w:spacing w:val="-15"/>
          <w:sz w:val="24"/>
        </w:rPr>
        <w:t xml:space="preserve"> </w:t>
      </w:r>
      <w:r>
        <w:rPr>
          <w:sz w:val="24"/>
        </w:rPr>
        <w:t>skala</w:t>
      </w:r>
      <w:r>
        <w:rPr>
          <w:spacing w:val="-15"/>
          <w:sz w:val="24"/>
        </w:rPr>
        <w:t xml:space="preserve"> </w:t>
      </w:r>
      <w:r>
        <w:rPr>
          <w:sz w:val="24"/>
        </w:rPr>
        <w:t>interval atau rasio agar regresi linier dapat diterapkan.</w:t>
      </w:r>
    </w:p>
    <w:p w:rsidR="000857F9" w:rsidRDefault="00196ABF">
      <w:pPr>
        <w:pStyle w:val="ListParagraph"/>
        <w:numPr>
          <w:ilvl w:val="0"/>
          <w:numId w:val="5"/>
        </w:numPr>
        <w:tabs>
          <w:tab w:val="left" w:pos="1562"/>
        </w:tabs>
        <w:spacing w:before="1" w:line="480" w:lineRule="auto"/>
        <w:ind w:right="140"/>
        <w:jc w:val="both"/>
        <w:rPr>
          <w:sz w:val="24"/>
        </w:rPr>
      </w:pPr>
      <w:r>
        <w:rPr>
          <w:sz w:val="24"/>
        </w:rPr>
        <w:t>Hitung</w:t>
      </w:r>
      <w:r>
        <w:rPr>
          <w:spacing w:val="-14"/>
          <w:sz w:val="24"/>
        </w:rPr>
        <w:t xml:space="preserve"> </w:t>
      </w:r>
      <w:r>
        <w:rPr>
          <w:sz w:val="24"/>
        </w:rPr>
        <w:t>Statistik</w:t>
      </w:r>
      <w:r>
        <w:rPr>
          <w:spacing w:val="-14"/>
          <w:sz w:val="24"/>
        </w:rPr>
        <w:t xml:space="preserve"> </w:t>
      </w:r>
      <w:r>
        <w:rPr>
          <w:sz w:val="24"/>
        </w:rPr>
        <w:t>Dasar:</w:t>
      </w:r>
      <w:r>
        <w:rPr>
          <w:spacing w:val="-14"/>
          <w:sz w:val="24"/>
        </w:rPr>
        <w:t xml:space="preserve"> </w:t>
      </w:r>
      <w:r>
        <w:rPr>
          <w:sz w:val="24"/>
        </w:rPr>
        <w:t>melakukan</w:t>
      </w:r>
      <w:r>
        <w:rPr>
          <w:spacing w:val="-14"/>
          <w:sz w:val="24"/>
        </w:rPr>
        <w:t xml:space="preserve"> </w:t>
      </w:r>
      <w:r>
        <w:rPr>
          <w:sz w:val="24"/>
        </w:rPr>
        <w:t>perhitungan</w:t>
      </w:r>
      <w:r>
        <w:rPr>
          <w:spacing w:val="-14"/>
          <w:sz w:val="24"/>
        </w:rPr>
        <w:t xml:space="preserve"> </w:t>
      </w:r>
      <w:r>
        <w:rPr>
          <w:sz w:val="24"/>
        </w:rPr>
        <w:t>statistik</w:t>
      </w:r>
      <w:r>
        <w:rPr>
          <w:spacing w:val="-14"/>
          <w:sz w:val="24"/>
        </w:rPr>
        <w:t xml:space="preserve"> </w:t>
      </w:r>
      <w:r>
        <w:rPr>
          <w:sz w:val="24"/>
        </w:rPr>
        <w:t>deskriptif</w:t>
      </w:r>
      <w:r>
        <w:rPr>
          <w:spacing w:val="-15"/>
          <w:sz w:val="24"/>
        </w:rPr>
        <w:t xml:space="preserve"> </w:t>
      </w:r>
      <w:r>
        <w:rPr>
          <w:sz w:val="24"/>
        </w:rPr>
        <w:t>seperti rata-rata, varians, dan korelasi antara X dan Y untuk memahami karakteristik data dan hubungan awal antar variab</w:t>
      </w:r>
      <w:r>
        <w:rPr>
          <w:sz w:val="24"/>
        </w:rPr>
        <w:t>le.</w:t>
      </w:r>
    </w:p>
    <w:p w:rsidR="000857F9" w:rsidRDefault="00196ABF">
      <w:pPr>
        <w:pStyle w:val="ListParagraph"/>
        <w:numPr>
          <w:ilvl w:val="0"/>
          <w:numId w:val="5"/>
        </w:numPr>
        <w:tabs>
          <w:tab w:val="left" w:pos="1562"/>
        </w:tabs>
        <w:spacing w:line="480" w:lineRule="auto"/>
        <w:ind w:right="139"/>
        <w:jc w:val="both"/>
        <w:rPr>
          <w:sz w:val="24"/>
        </w:rPr>
      </w:pPr>
      <w:r>
        <w:rPr>
          <w:sz w:val="24"/>
        </w:rPr>
        <w:t>Hitung</w:t>
      </w:r>
      <w:r>
        <w:rPr>
          <w:spacing w:val="-14"/>
          <w:sz w:val="24"/>
        </w:rPr>
        <w:t xml:space="preserve"> </w:t>
      </w:r>
      <w:r>
        <w:rPr>
          <w:sz w:val="24"/>
        </w:rPr>
        <w:t>Koefisien</w:t>
      </w:r>
      <w:r>
        <w:rPr>
          <w:spacing w:val="-12"/>
          <w:sz w:val="24"/>
        </w:rPr>
        <w:t xml:space="preserve"> </w:t>
      </w:r>
      <w:r>
        <w:rPr>
          <w:sz w:val="24"/>
        </w:rPr>
        <w:t>Regresi:</w:t>
      </w:r>
      <w:r>
        <w:rPr>
          <w:spacing w:val="-14"/>
          <w:sz w:val="24"/>
        </w:rPr>
        <w:t xml:space="preserve"> </w:t>
      </w:r>
      <w:r>
        <w:rPr>
          <w:sz w:val="24"/>
        </w:rPr>
        <w:t>Menghitung</w:t>
      </w:r>
      <w:r>
        <w:rPr>
          <w:spacing w:val="-14"/>
          <w:sz w:val="24"/>
        </w:rPr>
        <w:t xml:space="preserve"> </w:t>
      </w:r>
      <w:r>
        <w:rPr>
          <w:sz w:val="24"/>
        </w:rPr>
        <w:t>koefisien</w:t>
      </w:r>
      <w:r>
        <w:rPr>
          <w:spacing w:val="-12"/>
          <w:sz w:val="24"/>
        </w:rPr>
        <w:t xml:space="preserve"> </w:t>
      </w:r>
      <w:r>
        <w:rPr>
          <w:sz w:val="24"/>
        </w:rPr>
        <w:t>regresi</w:t>
      </w:r>
      <w:r>
        <w:rPr>
          <w:spacing w:val="-11"/>
          <w:sz w:val="24"/>
        </w:rPr>
        <w:t xml:space="preserve"> </w:t>
      </w:r>
      <w:r>
        <w:rPr>
          <w:sz w:val="24"/>
        </w:rPr>
        <w:t>(potongan</w:t>
      </w:r>
      <w:r>
        <w:rPr>
          <w:spacing w:val="-12"/>
          <w:sz w:val="24"/>
        </w:rPr>
        <w:t xml:space="preserve"> </w:t>
      </w:r>
      <w:r>
        <w:rPr>
          <w:sz w:val="24"/>
        </w:rPr>
        <w:t>a</w:t>
      </w:r>
      <w:r>
        <w:rPr>
          <w:spacing w:val="-15"/>
          <w:sz w:val="24"/>
        </w:rPr>
        <w:t xml:space="preserve"> </w:t>
      </w:r>
      <w:r>
        <w:rPr>
          <w:sz w:val="24"/>
        </w:rPr>
        <w:t xml:space="preserve">dan kemiringan b) menggunakan rumus statistik atau perangkat lunak </w:t>
      </w:r>
      <w:r>
        <w:rPr>
          <w:i/>
          <w:spacing w:val="-2"/>
          <w:sz w:val="24"/>
        </w:rPr>
        <w:t>statistic</w:t>
      </w:r>
      <w:r>
        <w:rPr>
          <w:spacing w:val="-2"/>
          <w:sz w:val="24"/>
        </w:rPr>
        <w:t>.</w:t>
      </w:r>
    </w:p>
    <w:p w:rsidR="000857F9" w:rsidRDefault="00196ABF">
      <w:pPr>
        <w:pStyle w:val="ListParagraph"/>
        <w:numPr>
          <w:ilvl w:val="0"/>
          <w:numId w:val="5"/>
        </w:numPr>
        <w:tabs>
          <w:tab w:val="left" w:pos="1562"/>
        </w:tabs>
        <w:spacing w:line="480" w:lineRule="auto"/>
        <w:ind w:right="141"/>
        <w:jc w:val="both"/>
        <w:rPr>
          <w:sz w:val="24"/>
        </w:rPr>
      </w:pPr>
      <w:r>
        <w:rPr>
          <w:sz w:val="24"/>
        </w:rPr>
        <w:t>Membuat Model Persamaan Regresi: menyusun model persamaan regresi linier sederhana.</w:t>
      </w:r>
    </w:p>
    <w:p w:rsidR="000857F9" w:rsidRDefault="00196ABF">
      <w:pPr>
        <w:pStyle w:val="ListParagraph"/>
        <w:numPr>
          <w:ilvl w:val="0"/>
          <w:numId w:val="5"/>
        </w:numPr>
        <w:tabs>
          <w:tab w:val="left" w:pos="1562"/>
        </w:tabs>
        <w:spacing w:before="1" w:line="480" w:lineRule="auto"/>
        <w:ind w:right="139"/>
        <w:jc w:val="both"/>
        <w:rPr>
          <w:sz w:val="24"/>
        </w:rPr>
      </w:pPr>
      <w:r>
        <w:rPr>
          <w:sz w:val="24"/>
        </w:rPr>
        <w:t xml:space="preserve">Lakukan Prediksi: menggunakan persamaan regresi untuk memprediksi nilai variabel dependen (Y) berdasarkan nilai variabel independen (X) </w:t>
      </w:r>
      <w:r>
        <w:rPr>
          <w:spacing w:val="-2"/>
          <w:sz w:val="24"/>
        </w:rPr>
        <w:t>tertentu.</w:t>
      </w:r>
    </w:p>
    <w:p w:rsidR="000857F9" w:rsidRDefault="00196ABF">
      <w:pPr>
        <w:pStyle w:val="ListParagraph"/>
        <w:numPr>
          <w:ilvl w:val="0"/>
          <w:numId w:val="5"/>
        </w:numPr>
        <w:tabs>
          <w:tab w:val="left" w:pos="1562"/>
        </w:tabs>
        <w:spacing w:line="480" w:lineRule="auto"/>
        <w:ind w:right="139"/>
        <w:jc w:val="both"/>
        <w:rPr>
          <w:sz w:val="24"/>
        </w:rPr>
      </w:pPr>
      <w:r>
        <w:rPr>
          <w:sz w:val="24"/>
        </w:rPr>
        <w:t>Uji Asumsi Regresi: melakukan uji prasyarat agar model regresi valid, Prosedur ini memastikan analisis regresi</w:t>
      </w:r>
      <w:r>
        <w:rPr>
          <w:sz w:val="24"/>
        </w:rPr>
        <w:t xml:space="preserve"> linier sederhana dilakukan secara</w:t>
      </w:r>
      <w:r>
        <w:rPr>
          <w:spacing w:val="-2"/>
          <w:sz w:val="24"/>
        </w:rPr>
        <w:t xml:space="preserve"> </w:t>
      </w:r>
      <w:r>
        <w:rPr>
          <w:sz w:val="24"/>
        </w:rPr>
        <w:t>sistematis,</w:t>
      </w:r>
      <w:r>
        <w:rPr>
          <w:spacing w:val="-1"/>
          <w:sz w:val="24"/>
        </w:rPr>
        <w:t xml:space="preserve"> </w:t>
      </w:r>
      <w:r>
        <w:rPr>
          <w:sz w:val="24"/>
        </w:rPr>
        <w:t>valid,</w:t>
      </w:r>
      <w:r>
        <w:rPr>
          <w:spacing w:val="-1"/>
          <w:sz w:val="24"/>
        </w:rPr>
        <w:t xml:space="preserve"> </w:t>
      </w:r>
      <w:r>
        <w:rPr>
          <w:sz w:val="24"/>
        </w:rPr>
        <w:t>dan</w:t>
      </w:r>
      <w:r>
        <w:rPr>
          <w:spacing w:val="-1"/>
          <w:sz w:val="24"/>
        </w:rPr>
        <w:t xml:space="preserve"> </w:t>
      </w:r>
      <w:r>
        <w:rPr>
          <w:sz w:val="24"/>
        </w:rPr>
        <w:t>hasilnya</w:t>
      </w:r>
      <w:r>
        <w:rPr>
          <w:spacing w:val="-2"/>
          <w:sz w:val="24"/>
        </w:rPr>
        <w:t xml:space="preserve"> </w:t>
      </w:r>
      <w:r>
        <w:rPr>
          <w:sz w:val="24"/>
        </w:rPr>
        <w:t>dapat</w:t>
      </w:r>
      <w:r>
        <w:rPr>
          <w:spacing w:val="-1"/>
          <w:sz w:val="24"/>
        </w:rPr>
        <w:t xml:space="preserve"> </w:t>
      </w:r>
      <w:r>
        <w:rPr>
          <w:sz w:val="24"/>
        </w:rPr>
        <w:t>digunakan</w:t>
      </w:r>
      <w:r>
        <w:rPr>
          <w:spacing w:val="-1"/>
          <w:sz w:val="24"/>
        </w:rPr>
        <w:t xml:space="preserve"> </w:t>
      </w:r>
      <w:r>
        <w:rPr>
          <w:sz w:val="24"/>
        </w:rPr>
        <w:t>untuk</w:t>
      </w:r>
      <w:r>
        <w:rPr>
          <w:spacing w:val="-1"/>
          <w:sz w:val="24"/>
        </w:rPr>
        <w:t xml:space="preserve"> </w:t>
      </w:r>
      <w:r>
        <w:rPr>
          <w:sz w:val="24"/>
        </w:rPr>
        <w:t>interpretasi dan prediksi yang akurat.</w:t>
      </w:r>
    </w:p>
    <w:p w:rsidR="000857F9" w:rsidRDefault="000857F9">
      <w:pPr>
        <w:pStyle w:val="ListParagraph"/>
        <w:spacing w:line="480" w:lineRule="auto"/>
        <w:jc w:val="both"/>
        <w:rPr>
          <w:sz w:val="24"/>
        </w:rPr>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Heading3"/>
        <w:numPr>
          <w:ilvl w:val="2"/>
          <w:numId w:val="13"/>
        </w:numPr>
        <w:tabs>
          <w:tab w:val="left" w:pos="1288"/>
        </w:tabs>
        <w:ind w:left="1288" w:hanging="720"/>
        <w:jc w:val="both"/>
      </w:pPr>
      <w:r>
        <w:t>Identifikasi</w:t>
      </w:r>
      <w:r>
        <w:rPr>
          <w:spacing w:val="-1"/>
        </w:rPr>
        <w:t xml:space="preserve"> </w:t>
      </w:r>
      <w:r>
        <w:t>Jenis</w:t>
      </w:r>
      <w:r>
        <w:rPr>
          <w:spacing w:val="-2"/>
        </w:rPr>
        <w:t xml:space="preserve"> Variabel</w:t>
      </w:r>
    </w:p>
    <w:p w:rsidR="000857F9" w:rsidRDefault="000857F9">
      <w:pPr>
        <w:pStyle w:val="BodyText"/>
        <w:rPr>
          <w:b/>
        </w:rPr>
      </w:pPr>
    </w:p>
    <w:p w:rsidR="000857F9" w:rsidRDefault="00196ABF">
      <w:pPr>
        <w:pStyle w:val="BodyText"/>
        <w:spacing w:line="480" w:lineRule="auto"/>
        <w:ind w:left="568" w:right="138" w:firstLine="708"/>
        <w:jc w:val="both"/>
      </w:pPr>
      <w:r>
        <w:rPr>
          <w:noProof/>
          <w:lang w:val="en-US"/>
        </w:rPr>
        <w:drawing>
          <wp:anchor distT="0" distB="0" distL="0" distR="0" simplePos="0" relativeHeight="477815296"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 cstate="print"/>
                    <a:stretch>
                      <a:fillRect/>
                    </a:stretch>
                  </pic:blipFill>
                  <pic:spPr>
                    <a:xfrm>
                      <a:off x="0" y="0"/>
                      <a:ext cx="5397499" cy="5321299"/>
                    </a:xfrm>
                    <a:prstGeom prst="rect">
                      <a:avLst/>
                    </a:prstGeom>
                  </pic:spPr>
                </pic:pic>
              </a:graphicData>
            </a:graphic>
          </wp:anchor>
        </w:drawing>
      </w:r>
      <w:r>
        <w:t>Variabel penelitian adalah suatu atribut atau sifat atau nilai dari orang, obyek</w:t>
      </w:r>
      <w:r>
        <w:rPr>
          <w:spacing w:val="-7"/>
        </w:rPr>
        <w:t xml:space="preserve"> </w:t>
      </w:r>
      <w:r>
        <w:t>atau</w:t>
      </w:r>
      <w:r>
        <w:rPr>
          <w:spacing w:val="-7"/>
        </w:rPr>
        <w:t xml:space="preserve"> </w:t>
      </w:r>
      <w:r>
        <w:t>kegiatan</w:t>
      </w:r>
      <w:r>
        <w:rPr>
          <w:spacing w:val="-7"/>
        </w:rPr>
        <w:t xml:space="preserve"> </w:t>
      </w:r>
      <w:r>
        <w:t>yang</w:t>
      </w:r>
      <w:r>
        <w:rPr>
          <w:spacing w:val="-5"/>
        </w:rPr>
        <w:t xml:space="preserve"> </w:t>
      </w:r>
      <w:r>
        <w:t>mempunyai</w:t>
      </w:r>
      <w:r>
        <w:rPr>
          <w:spacing w:val="-6"/>
        </w:rPr>
        <w:t xml:space="preserve"> </w:t>
      </w:r>
      <w:r>
        <w:t>variasi</w:t>
      </w:r>
      <w:r>
        <w:rPr>
          <w:spacing w:val="-6"/>
        </w:rPr>
        <w:t xml:space="preserve"> </w:t>
      </w:r>
      <w:r>
        <w:t>tertentu</w:t>
      </w:r>
      <w:r>
        <w:rPr>
          <w:spacing w:val="-7"/>
        </w:rPr>
        <w:t xml:space="preserve"> </w:t>
      </w:r>
      <w:r>
        <w:t>yang</w:t>
      </w:r>
      <w:r>
        <w:rPr>
          <w:spacing w:val="-7"/>
        </w:rPr>
        <w:t xml:space="preserve"> </w:t>
      </w:r>
      <w:r>
        <w:t>ditetapkan</w:t>
      </w:r>
      <w:r>
        <w:rPr>
          <w:spacing w:val="-7"/>
        </w:rPr>
        <w:t xml:space="preserve"> </w:t>
      </w:r>
      <w:r>
        <w:t>oleh</w:t>
      </w:r>
      <w:r>
        <w:rPr>
          <w:spacing w:val="-10"/>
        </w:rPr>
        <w:t xml:space="preserve"> </w:t>
      </w:r>
      <w:r>
        <w:t>peneliti untuk dipelajari dan kemudian ditarik kesimpulannya (Sugiyono, 2022). Dalam Penelitian</w:t>
      </w:r>
      <w:r>
        <w:rPr>
          <w:spacing w:val="-12"/>
        </w:rPr>
        <w:t xml:space="preserve"> </w:t>
      </w:r>
      <w:r>
        <w:t>ini</w:t>
      </w:r>
      <w:r>
        <w:rPr>
          <w:spacing w:val="-13"/>
        </w:rPr>
        <w:t xml:space="preserve"> </w:t>
      </w:r>
      <w:r>
        <w:t>terdapat</w:t>
      </w:r>
      <w:r>
        <w:rPr>
          <w:spacing w:val="-11"/>
        </w:rPr>
        <w:t xml:space="preserve"> </w:t>
      </w:r>
      <w:r>
        <w:t>2</w:t>
      </w:r>
      <w:r>
        <w:rPr>
          <w:spacing w:val="-12"/>
        </w:rPr>
        <w:t xml:space="preserve"> </w:t>
      </w:r>
      <w:r>
        <w:t>variabel</w:t>
      </w:r>
      <w:r>
        <w:rPr>
          <w:spacing w:val="-11"/>
        </w:rPr>
        <w:t xml:space="preserve"> </w:t>
      </w:r>
      <w:r>
        <w:t>yang</w:t>
      </w:r>
      <w:r>
        <w:rPr>
          <w:spacing w:val="-10"/>
        </w:rPr>
        <w:t xml:space="preserve"> </w:t>
      </w:r>
      <w:r>
        <w:t>digunakan</w:t>
      </w:r>
      <w:r>
        <w:rPr>
          <w:spacing w:val="-12"/>
        </w:rPr>
        <w:t xml:space="preserve"> </w:t>
      </w:r>
      <w:r>
        <w:t>yaitu</w:t>
      </w:r>
      <w:r>
        <w:rPr>
          <w:spacing w:val="-12"/>
        </w:rPr>
        <w:t xml:space="preserve"> </w:t>
      </w:r>
      <w:r>
        <w:t>:</w:t>
      </w:r>
      <w:r>
        <w:rPr>
          <w:spacing w:val="-11"/>
        </w:rPr>
        <w:t xml:space="preserve"> </w:t>
      </w:r>
      <w:r>
        <w:t>variabel</w:t>
      </w:r>
      <w:r>
        <w:rPr>
          <w:spacing w:val="-11"/>
        </w:rPr>
        <w:t xml:space="preserve"> </w:t>
      </w:r>
      <w:r>
        <w:t>bebas</w:t>
      </w:r>
      <w:r>
        <w:rPr>
          <w:spacing w:val="-11"/>
        </w:rPr>
        <w:t xml:space="preserve"> </w:t>
      </w:r>
      <w:r>
        <w:t>(variabel</w:t>
      </w:r>
      <w:r>
        <w:rPr>
          <w:spacing w:val="-11"/>
        </w:rPr>
        <w:t xml:space="preserve"> </w:t>
      </w:r>
      <w:r>
        <w:t>X) dan variabel terikat (variabel Y).</w:t>
      </w:r>
    </w:p>
    <w:p w:rsidR="000857F9" w:rsidRDefault="00196ABF">
      <w:pPr>
        <w:pStyle w:val="ListParagraph"/>
        <w:numPr>
          <w:ilvl w:val="3"/>
          <w:numId w:val="13"/>
        </w:numPr>
        <w:tabs>
          <w:tab w:val="left" w:pos="1288"/>
        </w:tabs>
        <w:spacing w:before="1"/>
        <w:ind w:left="1288"/>
        <w:jc w:val="both"/>
        <w:rPr>
          <w:sz w:val="24"/>
        </w:rPr>
      </w:pPr>
      <w:r>
        <w:rPr>
          <w:sz w:val="24"/>
        </w:rPr>
        <w:t>Variable</w:t>
      </w:r>
      <w:r>
        <w:rPr>
          <w:spacing w:val="-3"/>
          <w:sz w:val="24"/>
        </w:rPr>
        <w:t xml:space="preserve"> </w:t>
      </w:r>
      <w:r>
        <w:rPr>
          <w:sz w:val="24"/>
        </w:rPr>
        <w:t>Independen</w:t>
      </w:r>
      <w:r>
        <w:rPr>
          <w:spacing w:val="-2"/>
          <w:sz w:val="24"/>
        </w:rPr>
        <w:t xml:space="preserve"> (bebas)</w:t>
      </w:r>
    </w:p>
    <w:p w:rsidR="000857F9" w:rsidRDefault="000857F9">
      <w:pPr>
        <w:pStyle w:val="BodyText"/>
      </w:pPr>
    </w:p>
    <w:p w:rsidR="000857F9" w:rsidRDefault="00196ABF">
      <w:pPr>
        <w:pStyle w:val="BodyText"/>
        <w:spacing w:line="480" w:lineRule="auto"/>
        <w:ind w:left="1288" w:right="139" w:firstLine="720"/>
        <w:jc w:val="both"/>
      </w:pPr>
      <w:r>
        <w:t>Variabel bebas adalah variabel yang mempengaruhi atau menjadi penyebab</w:t>
      </w:r>
      <w:r>
        <w:rPr>
          <w:spacing w:val="-12"/>
        </w:rPr>
        <w:t xml:space="preserve"> </w:t>
      </w:r>
      <w:r>
        <w:t>perubahan</w:t>
      </w:r>
      <w:r>
        <w:rPr>
          <w:spacing w:val="-12"/>
        </w:rPr>
        <w:t xml:space="preserve"> </w:t>
      </w:r>
      <w:r>
        <w:t>pada</w:t>
      </w:r>
      <w:r>
        <w:rPr>
          <w:spacing w:val="-13"/>
        </w:rPr>
        <w:t xml:space="preserve"> </w:t>
      </w:r>
      <w:r>
        <w:t>variabel</w:t>
      </w:r>
      <w:r>
        <w:rPr>
          <w:spacing w:val="-12"/>
        </w:rPr>
        <w:t xml:space="preserve"> </w:t>
      </w:r>
      <w:r>
        <w:t>dependen</w:t>
      </w:r>
      <w:r>
        <w:rPr>
          <w:spacing w:val="-10"/>
        </w:rPr>
        <w:t xml:space="preserve"> </w:t>
      </w:r>
      <w:r>
        <w:t>(terikat).</w:t>
      </w:r>
      <w:r>
        <w:rPr>
          <w:spacing w:val="-12"/>
        </w:rPr>
        <w:t xml:space="preserve"> </w:t>
      </w:r>
      <w:r>
        <w:t>Dalam</w:t>
      </w:r>
      <w:r>
        <w:rPr>
          <w:spacing w:val="-12"/>
        </w:rPr>
        <w:t xml:space="preserve"> </w:t>
      </w:r>
      <w:r>
        <w:t>penelitian</w:t>
      </w:r>
      <w:r>
        <w:rPr>
          <w:spacing w:val="-12"/>
        </w:rPr>
        <w:t xml:space="preserve"> </w:t>
      </w:r>
      <w:r>
        <w:t>ini, variabel bebas yang digunakan adalah pola asuh otoriter, yang dilambangkan dengan simbol (x).</w:t>
      </w:r>
    </w:p>
    <w:p w:rsidR="000857F9" w:rsidRDefault="00196ABF">
      <w:pPr>
        <w:pStyle w:val="ListParagraph"/>
        <w:numPr>
          <w:ilvl w:val="3"/>
          <w:numId w:val="13"/>
        </w:numPr>
        <w:tabs>
          <w:tab w:val="left" w:pos="1288"/>
        </w:tabs>
        <w:ind w:left="1288"/>
        <w:jc w:val="both"/>
        <w:rPr>
          <w:sz w:val="24"/>
        </w:rPr>
      </w:pPr>
      <w:r>
        <w:rPr>
          <w:sz w:val="24"/>
        </w:rPr>
        <w:t>Variabel</w:t>
      </w:r>
      <w:r>
        <w:rPr>
          <w:spacing w:val="-2"/>
          <w:sz w:val="24"/>
        </w:rPr>
        <w:t xml:space="preserve"> </w:t>
      </w:r>
      <w:r>
        <w:rPr>
          <w:sz w:val="24"/>
        </w:rPr>
        <w:t>Dependen</w:t>
      </w:r>
      <w:r>
        <w:rPr>
          <w:spacing w:val="-2"/>
          <w:sz w:val="24"/>
        </w:rPr>
        <w:t xml:space="preserve"> (terikat)</w:t>
      </w:r>
    </w:p>
    <w:p w:rsidR="000857F9" w:rsidRDefault="000857F9">
      <w:pPr>
        <w:pStyle w:val="BodyText"/>
      </w:pPr>
    </w:p>
    <w:p w:rsidR="000857F9" w:rsidRDefault="00196ABF">
      <w:pPr>
        <w:pStyle w:val="BodyText"/>
        <w:spacing w:line="480" w:lineRule="auto"/>
        <w:ind w:left="1288" w:right="142" w:firstLine="720"/>
        <w:jc w:val="both"/>
      </w:pPr>
      <w:r>
        <w:t>Variabel terikat adalah variabel yang dipengaruhi atau menjadi akibat dari adanya variabel bebas. Dalam penelitian in</w:t>
      </w:r>
      <w:r>
        <w:t>i, variabel terikat yang digunakan adalah etika komunikasi, yang dilambangkan dengan simbol (Y).</w:t>
      </w:r>
    </w:p>
    <w:p w:rsidR="000857F9" w:rsidRDefault="00196ABF">
      <w:pPr>
        <w:pStyle w:val="Heading3"/>
        <w:numPr>
          <w:ilvl w:val="1"/>
          <w:numId w:val="13"/>
        </w:numPr>
        <w:tabs>
          <w:tab w:val="left" w:pos="1168"/>
        </w:tabs>
        <w:spacing w:before="1"/>
        <w:ind w:left="1168" w:hanging="600"/>
        <w:jc w:val="both"/>
      </w:pPr>
      <w:bookmarkStart w:id="37" w:name="_TOC_250018"/>
      <w:r>
        <w:t xml:space="preserve">Analisis </w:t>
      </w:r>
      <w:bookmarkEnd w:id="37"/>
      <w:r>
        <w:rPr>
          <w:spacing w:val="-4"/>
        </w:rPr>
        <w:t>Data</w:t>
      </w:r>
    </w:p>
    <w:p w:rsidR="000857F9" w:rsidRDefault="000857F9">
      <w:pPr>
        <w:pStyle w:val="BodyText"/>
        <w:spacing w:before="82"/>
        <w:rPr>
          <w:b/>
        </w:rPr>
      </w:pPr>
    </w:p>
    <w:p w:rsidR="000857F9" w:rsidRDefault="00196ABF">
      <w:pPr>
        <w:pStyle w:val="BodyText"/>
        <w:spacing w:line="480" w:lineRule="auto"/>
        <w:ind w:left="568" w:right="138" w:firstLine="708"/>
        <w:jc w:val="both"/>
      </w:pPr>
      <w:r>
        <w:t>Menurut</w:t>
      </w:r>
      <w:r>
        <w:rPr>
          <w:spacing w:val="-15"/>
        </w:rPr>
        <w:t xml:space="preserve"> </w:t>
      </w:r>
      <w:r>
        <w:t>Sugiyono</w:t>
      </w:r>
      <w:r>
        <w:rPr>
          <w:spacing w:val="-15"/>
        </w:rPr>
        <w:t xml:space="preserve"> </w:t>
      </w:r>
      <w:r>
        <w:t>(2013)</w:t>
      </w:r>
      <w:r>
        <w:rPr>
          <w:spacing w:val="-15"/>
        </w:rPr>
        <w:t xml:space="preserve"> </w:t>
      </w:r>
      <w:r>
        <w:t>Analisis</w:t>
      </w:r>
      <w:r>
        <w:rPr>
          <w:spacing w:val="-15"/>
        </w:rPr>
        <w:t xml:space="preserve"> </w:t>
      </w:r>
      <w:r>
        <w:t>data</w:t>
      </w:r>
      <w:r>
        <w:rPr>
          <w:spacing w:val="-15"/>
        </w:rPr>
        <w:t xml:space="preserve"> </w:t>
      </w:r>
      <w:r>
        <w:t>merupakan</w:t>
      </w:r>
      <w:r>
        <w:rPr>
          <w:spacing w:val="-15"/>
        </w:rPr>
        <w:t xml:space="preserve"> </w:t>
      </w:r>
      <w:r>
        <w:t>aktivitas</w:t>
      </w:r>
      <w:r>
        <w:rPr>
          <w:spacing w:val="-15"/>
        </w:rPr>
        <w:t xml:space="preserve"> </w:t>
      </w:r>
      <w:r>
        <w:t>yang</w:t>
      </w:r>
      <w:r>
        <w:rPr>
          <w:spacing w:val="-15"/>
        </w:rPr>
        <w:t xml:space="preserve"> </w:t>
      </w:r>
      <w:r>
        <w:t>dilakukan setelah</w:t>
      </w:r>
      <w:r>
        <w:rPr>
          <w:spacing w:val="-15"/>
        </w:rPr>
        <w:t xml:space="preserve"> </w:t>
      </w:r>
      <w:r>
        <w:t>data</w:t>
      </w:r>
      <w:r>
        <w:rPr>
          <w:spacing w:val="-15"/>
        </w:rPr>
        <w:t xml:space="preserve"> </w:t>
      </w:r>
      <w:r>
        <w:t>dikumpulkan</w:t>
      </w:r>
      <w:r>
        <w:rPr>
          <w:spacing w:val="-15"/>
        </w:rPr>
        <w:t xml:space="preserve"> </w:t>
      </w:r>
      <w:r>
        <w:t>dari</w:t>
      </w:r>
      <w:r>
        <w:rPr>
          <w:spacing w:val="-15"/>
        </w:rPr>
        <w:t xml:space="preserve"> </w:t>
      </w:r>
      <w:r>
        <w:t>seluruh</w:t>
      </w:r>
      <w:r>
        <w:rPr>
          <w:spacing w:val="-15"/>
        </w:rPr>
        <w:t xml:space="preserve"> </w:t>
      </w:r>
      <w:r>
        <w:t>responden</w:t>
      </w:r>
      <w:r>
        <w:rPr>
          <w:spacing w:val="-15"/>
        </w:rPr>
        <w:t xml:space="preserve"> </w:t>
      </w:r>
      <w:r>
        <w:t>atau</w:t>
      </w:r>
      <w:r>
        <w:rPr>
          <w:spacing w:val="-15"/>
        </w:rPr>
        <w:t xml:space="preserve"> </w:t>
      </w:r>
      <w:r>
        <w:t>sumber</w:t>
      </w:r>
      <w:r>
        <w:rPr>
          <w:spacing w:val="-15"/>
        </w:rPr>
        <w:t xml:space="preserve"> </w:t>
      </w:r>
      <w:r>
        <w:t>data</w:t>
      </w:r>
      <w:r>
        <w:rPr>
          <w:spacing w:val="-15"/>
        </w:rPr>
        <w:t xml:space="preserve"> </w:t>
      </w:r>
      <w:r>
        <w:t>lainny</w:t>
      </w:r>
      <w:r>
        <w:t>a.</w:t>
      </w:r>
      <w:r>
        <w:rPr>
          <w:spacing w:val="-15"/>
        </w:rPr>
        <w:t xml:space="preserve"> </w:t>
      </w:r>
      <w:r>
        <w:t>Analisis data mencakup beberapa langkah, yaitu: mengelompokkan data berdasarkan jenis dan variabel responden, mentabulasi data berdasarkan variabel dari semua responden, menampilkan data untuk masing-masing variabel yang diteliti, serta menghitung</w:t>
      </w:r>
      <w:r>
        <w:rPr>
          <w:spacing w:val="8"/>
        </w:rPr>
        <w:t xml:space="preserve"> </w:t>
      </w:r>
      <w:r>
        <w:t>nilai</w:t>
      </w:r>
      <w:r>
        <w:t>-nilai</w:t>
      </w:r>
      <w:r>
        <w:rPr>
          <w:spacing w:val="8"/>
        </w:rPr>
        <w:t xml:space="preserve"> </w:t>
      </w:r>
      <w:r>
        <w:t>yang</w:t>
      </w:r>
      <w:r>
        <w:rPr>
          <w:spacing w:val="8"/>
        </w:rPr>
        <w:t xml:space="preserve"> </w:t>
      </w:r>
      <w:r>
        <w:t>diperlukan</w:t>
      </w:r>
      <w:r>
        <w:rPr>
          <w:spacing w:val="7"/>
        </w:rPr>
        <w:t xml:space="preserve"> </w:t>
      </w:r>
      <w:r>
        <w:t>untuk</w:t>
      </w:r>
      <w:r>
        <w:rPr>
          <w:spacing w:val="7"/>
        </w:rPr>
        <w:t xml:space="preserve"> </w:t>
      </w:r>
      <w:r>
        <w:t>menjawab</w:t>
      </w:r>
      <w:r>
        <w:rPr>
          <w:spacing w:val="8"/>
        </w:rPr>
        <w:t xml:space="preserve"> </w:t>
      </w:r>
      <w:r>
        <w:t>rumusan</w:t>
      </w:r>
      <w:r>
        <w:rPr>
          <w:spacing w:val="8"/>
        </w:rPr>
        <w:t xml:space="preserve"> </w:t>
      </w:r>
      <w:r>
        <w:t>masalah.</w:t>
      </w:r>
      <w:r>
        <w:rPr>
          <w:spacing w:val="10"/>
        </w:rPr>
        <w:t xml:space="preserve"> </w:t>
      </w:r>
      <w:r>
        <w:rPr>
          <w:spacing w:val="-2"/>
        </w:rPr>
        <w:t>Selain</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568" w:right="144"/>
        <w:jc w:val="both"/>
      </w:pPr>
      <w:r>
        <w:t>itu, analisis juga mencakup pengujian hipotesis yang telah diajukan. Data yang diperoleh</w:t>
      </w:r>
      <w:r>
        <w:rPr>
          <w:spacing w:val="-3"/>
        </w:rPr>
        <w:t xml:space="preserve"> </w:t>
      </w:r>
      <w:r>
        <w:t>kemudian dianalisis</w:t>
      </w:r>
      <w:r>
        <w:rPr>
          <w:spacing w:val="-2"/>
        </w:rPr>
        <w:t xml:space="preserve"> </w:t>
      </w:r>
      <w:r>
        <w:t>menggunakan</w:t>
      </w:r>
      <w:r>
        <w:rPr>
          <w:spacing w:val="-2"/>
        </w:rPr>
        <w:t xml:space="preserve"> </w:t>
      </w:r>
      <w:r>
        <w:t>rumus</w:t>
      </w:r>
      <w:r>
        <w:rPr>
          <w:spacing w:val="-2"/>
        </w:rPr>
        <w:t xml:space="preserve"> </w:t>
      </w:r>
      <w:r>
        <w:t>statistik,</w:t>
      </w:r>
      <w:r>
        <w:rPr>
          <w:spacing w:val="-2"/>
        </w:rPr>
        <w:t xml:space="preserve"> </w:t>
      </w:r>
      <w:r>
        <w:t>sehingga</w:t>
      </w:r>
      <w:r>
        <w:rPr>
          <w:spacing w:val="-3"/>
        </w:rPr>
        <w:t xml:space="preserve"> </w:t>
      </w:r>
      <w:r>
        <w:t>teknik</w:t>
      </w:r>
      <w:r>
        <w:rPr>
          <w:spacing w:val="-2"/>
        </w:rPr>
        <w:t xml:space="preserve"> </w:t>
      </w:r>
      <w:r>
        <w:t>yang digunakan dalam penelitian ini meliputi uji normalitas dan uji regresi.</w:t>
      </w:r>
    </w:p>
    <w:p w:rsidR="000857F9" w:rsidRDefault="00196ABF">
      <w:pPr>
        <w:pStyle w:val="Heading3"/>
        <w:numPr>
          <w:ilvl w:val="2"/>
          <w:numId w:val="13"/>
        </w:numPr>
        <w:tabs>
          <w:tab w:val="left" w:pos="1288"/>
        </w:tabs>
        <w:ind w:left="1288" w:hanging="720"/>
        <w:jc w:val="both"/>
      </w:pPr>
      <w:r>
        <w:rPr>
          <w:noProof/>
          <w:lang w:val="en-US"/>
        </w:rPr>
        <w:drawing>
          <wp:anchor distT="0" distB="0" distL="0" distR="0" simplePos="0" relativeHeight="477815808"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7" cstate="print"/>
                    <a:stretch>
                      <a:fillRect/>
                    </a:stretch>
                  </pic:blipFill>
                  <pic:spPr>
                    <a:xfrm>
                      <a:off x="0" y="0"/>
                      <a:ext cx="5397499" cy="5321299"/>
                    </a:xfrm>
                    <a:prstGeom prst="rect">
                      <a:avLst/>
                    </a:prstGeom>
                  </pic:spPr>
                </pic:pic>
              </a:graphicData>
            </a:graphic>
          </wp:anchor>
        </w:drawing>
      </w:r>
      <w:bookmarkStart w:id="38" w:name="_TOC_250017"/>
      <w:r>
        <w:t>Uji</w:t>
      </w:r>
      <w:bookmarkEnd w:id="38"/>
      <w:r>
        <w:rPr>
          <w:spacing w:val="-2"/>
        </w:rPr>
        <w:t xml:space="preserve"> Normalitas</w:t>
      </w:r>
    </w:p>
    <w:p w:rsidR="000857F9" w:rsidRDefault="000857F9">
      <w:pPr>
        <w:pStyle w:val="BodyText"/>
        <w:rPr>
          <w:b/>
        </w:rPr>
      </w:pPr>
    </w:p>
    <w:p w:rsidR="000857F9" w:rsidRDefault="00196ABF">
      <w:pPr>
        <w:pStyle w:val="BodyText"/>
        <w:spacing w:line="480" w:lineRule="auto"/>
        <w:ind w:left="568" w:right="139" w:firstLine="708"/>
        <w:jc w:val="both"/>
      </w:pPr>
      <w:r>
        <w:t>Uji normalitas berguna untuk menentukan data yang telah dikumpulkan berdistribusi</w:t>
      </w:r>
      <w:r>
        <w:rPr>
          <w:spacing w:val="-15"/>
        </w:rPr>
        <w:t xml:space="preserve"> </w:t>
      </w:r>
      <w:r>
        <w:t>normal</w:t>
      </w:r>
      <w:r>
        <w:rPr>
          <w:spacing w:val="-15"/>
        </w:rPr>
        <w:t xml:space="preserve"> </w:t>
      </w:r>
      <w:r>
        <w:t>atau</w:t>
      </w:r>
      <w:r>
        <w:rPr>
          <w:spacing w:val="-15"/>
        </w:rPr>
        <w:t xml:space="preserve"> </w:t>
      </w:r>
      <w:r>
        <w:t>diambil</w:t>
      </w:r>
      <w:r>
        <w:rPr>
          <w:spacing w:val="-15"/>
        </w:rPr>
        <w:t xml:space="preserve"> </w:t>
      </w:r>
      <w:r>
        <w:t>dari</w:t>
      </w:r>
      <w:r>
        <w:rPr>
          <w:spacing w:val="-15"/>
        </w:rPr>
        <w:t xml:space="preserve"> </w:t>
      </w:r>
      <w:r>
        <w:t>populasi</w:t>
      </w:r>
      <w:r>
        <w:rPr>
          <w:spacing w:val="-15"/>
        </w:rPr>
        <w:t xml:space="preserve"> </w:t>
      </w:r>
      <w:r>
        <w:t>normal.</w:t>
      </w:r>
      <w:r>
        <w:rPr>
          <w:spacing w:val="-15"/>
        </w:rPr>
        <w:t xml:space="preserve"> </w:t>
      </w:r>
      <w:r>
        <w:t>Uji</w:t>
      </w:r>
      <w:r>
        <w:rPr>
          <w:spacing w:val="-15"/>
        </w:rPr>
        <w:t xml:space="preserve"> </w:t>
      </w:r>
      <w:r>
        <w:t>statistik</w:t>
      </w:r>
      <w:r>
        <w:rPr>
          <w:spacing w:val="-15"/>
        </w:rPr>
        <w:t xml:space="preserve"> </w:t>
      </w:r>
      <w:r>
        <w:t>normalitas</w:t>
      </w:r>
      <w:r>
        <w:rPr>
          <w:spacing w:val="-15"/>
        </w:rPr>
        <w:t xml:space="preserve"> </w:t>
      </w:r>
      <w:r>
        <w:t>yang digunaka</w:t>
      </w:r>
      <w:r>
        <w:t xml:space="preserve">n ialah uji </w:t>
      </w:r>
      <w:r>
        <w:rPr>
          <w:i/>
        </w:rPr>
        <w:t xml:space="preserve">shapiro-wilk </w:t>
      </w:r>
      <w:r>
        <w:t xml:space="preserve">dengan bantuan aplikasi </w:t>
      </w:r>
      <w:r>
        <w:rPr>
          <w:i/>
        </w:rPr>
        <w:t>Spss 23</w:t>
      </w:r>
      <w:r>
        <w:t>.</w:t>
      </w:r>
    </w:p>
    <w:p w:rsidR="000857F9" w:rsidRDefault="00196ABF">
      <w:pPr>
        <w:pStyle w:val="Heading3"/>
        <w:numPr>
          <w:ilvl w:val="2"/>
          <w:numId w:val="13"/>
        </w:numPr>
        <w:tabs>
          <w:tab w:val="left" w:pos="1276"/>
        </w:tabs>
        <w:spacing w:before="1"/>
        <w:ind w:left="1276" w:hanging="708"/>
        <w:jc w:val="both"/>
      </w:pPr>
      <w:bookmarkStart w:id="39" w:name="_TOC_250016"/>
      <w:r>
        <w:t>Uji</w:t>
      </w:r>
      <w:bookmarkEnd w:id="39"/>
      <w:r>
        <w:rPr>
          <w:spacing w:val="-2"/>
        </w:rPr>
        <w:t xml:space="preserve"> Linieritas</w:t>
      </w:r>
    </w:p>
    <w:p w:rsidR="000857F9" w:rsidRDefault="000857F9">
      <w:pPr>
        <w:pStyle w:val="BodyText"/>
        <w:rPr>
          <w:b/>
        </w:rPr>
      </w:pPr>
    </w:p>
    <w:p w:rsidR="000857F9" w:rsidRDefault="00196ABF">
      <w:pPr>
        <w:pStyle w:val="BodyText"/>
        <w:spacing w:line="480" w:lineRule="auto"/>
        <w:ind w:left="568" w:right="140" w:firstLine="708"/>
        <w:jc w:val="both"/>
      </w:pPr>
      <w:r>
        <w:t>Pengujian linieritas dilakukan untuk menguji model persamaan regresi antara variabel Y dan variabel X. Pengujian ini penting karena analisis regresi memerlukan adanya hubungan fungsi</w:t>
      </w:r>
      <w:r>
        <w:t xml:space="preserve">onal yang linier antara variabel X dan Y dalam populasi. Tujuan dari uji linieritas adalah untuk menentukan apakah kedua variabel tersebut secara signifikan memiliki pengaruh yang bersifat linear. Berdasarkan penjelasan tersebut, maka dalam penelitian ini </w:t>
      </w:r>
      <w:r>
        <w:t>penulis menggunakan uji linearitas</w:t>
      </w:r>
      <w:r>
        <w:rPr>
          <w:i/>
        </w:rPr>
        <w:t xml:space="preserve">. </w:t>
      </w:r>
      <w:r>
        <w:t>Dengan rumus sebagai berikut :</w:t>
      </w:r>
    </w:p>
    <w:p w:rsidR="000857F9" w:rsidRDefault="00196ABF">
      <w:pPr>
        <w:spacing w:before="3"/>
        <w:ind w:left="1356" w:right="210"/>
        <w:jc w:val="center"/>
        <w:rPr>
          <w:sz w:val="32"/>
        </w:rPr>
      </w:pPr>
      <w:r>
        <w:rPr>
          <w:i/>
          <w:sz w:val="32"/>
        </w:rPr>
        <w:t>y</w:t>
      </w:r>
      <w:r>
        <w:rPr>
          <w:i/>
          <w:spacing w:val="-3"/>
          <w:sz w:val="32"/>
        </w:rPr>
        <w:t xml:space="preserve"> </w:t>
      </w:r>
      <w:r>
        <w:rPr>
          <w:sz w:val="32"/>
        </w:rPr>
        <w:t>=</w:t>
      </w:r>
      <w:r>
        <w:rPr>
          <w:spacing w:val="-3"/>
          <w:sz w:val="32"/>
        </w:rPr>
        <w:t xml:space="preserve"> </w:t>
      </w:r>
      <w:r>
        <w:rPr>
          <w:sz w:val="32"/>
        </w:rPr>
        <w:t>ax</w:t>
      </w:r>
      <w:r>
        <w:rPr>
          <w:spacing w:val="-3"/>
          <w:sz w:val="32"/>
        </w:rPr>
        <w:t xml:space="preserve"> </w:t>
      </w:r>
      <w:r>
        <w:rPr>
          <w:sz w:val="32"/>
        </w:rPr>
        <w:t>+</w:t>
      </w:r>
      <w:r>
        <w:rPr>
          <w:spacing w:val="-2"/>
          <w:sz w:val="32"/>
        </w:rPr>
        <w:t xml:space="preserve"> </w:t>
      </w:r>
      <w:r>
        <w:rPr>
          <w:spacing w:val="-10"/>
          <w:sz w:val="32"/>
        </w:rPr>
        <w:t>b</w:t>
      </w:r>
    </w:p>
    <w:p w:rsidR="000857F9" w:rsidRDefault="00196ABF">
      <w:pPr>
        <w:pStyle w:val="BodyText"/>
        <w:spacing w:before="364"/>
        <w:ind w:left="1276"/>
      </w:pPr>
      <w:r>
        <w:rPr>
          <w:spacing w:val="-2"/>
        </w:rPr>
        <w:t>Keterangan:</w:t>
      </w:r>
    </w:p>
    <w:p w:rsidR="000857F9" w:rsidRDefault="000857F9">
      <w:pPr>
        <w:pStyle w:val="BodyText"/>
      </w:pPr>
    </w:p>
    <w:p w:rsidR="000857F9" w:rsidRDefault="00196ABF">
      <w:pPr>
        <w:pStyle w:val="BodyText"/>
        <w:spacing w:before="1" w:line="480" w:lineRule="auto"/>
        <w:ind w:left="1276" w:right="5398"/>
      </w:pPr>
      <w:r>
        <w:rPr>
          <w:i/>
        </w:rPr>
        <w:t>y</w:t>
      </w:r>
      <w:r>
        <w:rPr>
          <w:i/>
          <w:spacing w:val="-13"/>
        </w:rPr>
        <w:t xml:space="preserve"> </w:t>
      </w:r>
      <w:r>
        <w:t>=</w:t>
      </w:r>
      <w:r>
        <w:rPr>
          <w:spacing w:val="-13"/>
        </w:rPr>
        <w:t xml:space="preserve"> </w:t>
      </w:r>
      <w:r>
        <w:t>Nilai</w:t>
      </w:r>
      <w:r>
        <w:rPr>
          <w:spacing w:val="-12"/>
        </w:rPr>
        <w:t xml:space="preserve"> </w:t>
      </w:r>
      <w:r>
        <w:t>absorbansi a</w:t>
      </w:r>
      <w:r>
        <w:rPr>
          <w:spacing w:val="40"/>
        </w:rPr>
        <w:t xml:space="preserve"> </w:t>
      </w:r>
      <w:r>
        <w:t>= Nilai slope</w:t>
      </w:r>
    </w:p>
    <w:p w:rsidR="000857F9" w:rsidRDefault="00196ABF">
      <w:pPr>
        <w:pStyle w:val="BodyText"/>
        <w:spacing w:line="480" w:lineRule="auto"/>
        <w:ind w:left="1276" w:right="4992"/>
      </w:pPr>
      <w:r>
        <w:t>x</w:t>
      </w:r>
      <w:r>
        <w:rPr>
          <w:spacing w:val="40"/>
        </w:rPr>
        <w:t xml:space="preserve"> </w:t>
      </w:r>
      <w:r>
        <w:t>=</w:t>
      </w:r>
      <w:r>
        <w:rPr>
          <w:spacing w:val="-10"/>
        </w:rPr>
        <w:t xml:space="preserve"> </w:t>
      </w:r>
      <w:r>
        <w:t>Konsentrasi</w:t>
      </w:r>
      <w:r>
        <w:rPr>
          <w:spacing w:val="-9"/>
        </w:rPr>
        <w:t xml:space="preserve"> </w:t>
      </w:r>
      <w:r>
        <w:t>sampel b</w:t>
      </w:r>
      <w:r>
        <w:rPr>
          <w:spacing w:val="40"/>
        </w:rPr>
        <w:t xml:space="preserve"> </w:t>
      </w:r>
      <w:r>
        <w:t>= Nilai intersep</w:t>
      </w:r>
    </w:p>
    <w:p w:rsidR="000857F9" w:rsidRDefault="000857F9">
      <w:pPr>
        <w:pStyle w:val="BodyText"/>
        <w:spacing w:line="480" w:lineRule="auto"/>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Heading3"/>
        <w:numPr>
          <w:ilvl w:val="2"/>
          <w:numId w:val="13"/>
        </w:numPr>
        <w:tabs>
          <w:tab w:val="left" w:pos="1276"/>
        </w:tabs>
        <w:ind w:left="1276" w:hanging="708"/>
      </w:pPr>
      <w:bookmarkStart w:id="40" w:name="_TOC_250015"/>
      <w:r>
        <w:t>Uji</w:t>
      </w:r>
      <w:bookmarkEnd w:id="40"/>
      <w:r>
        <w:rPr>
          <w:spacing w:val="-2"/>
        </w:rPr>
        <w:t xml:space="preserve"> Hipotesis</w:t>
      </w:r>
    </w:p>
    <w:p w:rsidR="000857F9" w:rsidRDefault="000857F9">
      <w:pPr>
        <w:pStyle w:val="BodyText"/>
        <w:rPr>
          <w:b/>
        </w:rPr>
      </w:pPr>
    </w:p>
    <w:p w:rsidR="000857F9" w:rsidRDefault="00196ABF">
      <w:pPr>
        <w:pStyle w:val="BodyText"/>
        <w:spacing w:line="480" w:lineRule="auto"/>
        <w:ind w:left="568" w:right="139" w:firstLine="708"/>
        <w:jc w:val="both"/>
      </w:pPr>
      <w:r>
        <w:rPr>
          <w:noProof/>
          <w:lang w:val="en-US"/>
        </w:rPr>
        <w:drawing>
          <wp:anchor distT="0" distB="0" distL="0" distR="0" simplePos="0" relativeHeight="477816320"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7" cstate="print"/>
                    <a:stretch>
                      <a:fillRect/>
                    </a:stretch>
                  </pic:blipFill>
                  <pic:spPr>
                    <a:xfrm>
                      <a:off x="0" y="0"/>
                      <a:ext cx="5397499" cy="5321299"/>
                    </a:xfrm>
                    <a:prstGeom prst="rect">
                      <a:avLst/>
                    </a:prstGeom>
                  </pic:spPr>
                </pic:pic>
              </a:graphicData>
            </a:graphic>
          </wp:anchor>
        </w:drawing>
      </w:r>
      <w:r>
        <w:t>Uji hipotesis yang digunakan pada penelitian ini adalah uji regresi. Uji regresi adalah metode yang digunakan untuk mencari pengaruh variabel bebas terhadap</w:t>
      </w:r>
      <w:r>
        <w:rPr>
          <w:spacing w:val="-15"/>
        </w:rPr>
        <w:t xml:space="preserve"> </w:t>
      </w:r>
      <w:r>
        <w:t>variabel</w:t>
      </w:r>
      <w:r>
        <w:rPr>
          <w:spacing w:val="-15"/>
        </w:rPr>
        <w:t xml:space="preserve"> </w:t>
      </w:r>
      <w:r>
        <w:t>terikat.</w:t>
      </w:r>
      <w:r>
        <w:rPr>
          <w:spacing w:val="-15"/>
        </w:rPr>
        <w:t xml:space="preserve"> </w:t>
      </w:r>
      <w:r>
        <w:t>Analisis</w:t>
      </w:r>
      <w:r>
        <w:rPr>
          <w:spacing w:val="-15"/>
        </w:rPr>
        <w:t xml:space="preserve"> </w:t>
      </w:r>
      <w:r>
        <w:t>regresi</w:t>
      </w:r>
      <w:r>
        <w:rPr>
          <w:spacing w:val="-15"/>
        </w:rPr>
        <w:t xml:space="preserve"> </w:t>
      </w:r>
      <w:r>
        <w:t>digunakan</w:t>
      </w:r>
      <w:r>
        <w:rPr>
          <w:spacing w:val="-15"/>
        </w:rPr>
        <w:t xml:space="preserve"> </w:t>
      </w:r>
      <w:r>
        <w:t>untuk</w:t>
      </w:r>
      <w:r>
        <w:rPr>
          <w:spacing w:val="-15"/>
        </w:rPr>
        <w:t xml:space="preserve"> </w:t>
      </w:r>
      <w:r>
        <w:t>memprediksi</w:t>
      </w:r>
      <w:r>
        <w:rPr>
          <w:spacing w:val="-15"/>
        </w:rPr>
        <w:t xml:space="preserve"> </w:t>
      </w:r>
      <w:r>
        <w:t>bagaimana suatu variabel mempengaruh</w:t>
      </w:r>
      <w:r>
        <w:t xml:space="preserve">i variabel lain serta untuk mengetahui bentuk-bentuk hubungan di antara keduanya. Dalam penelitian ini, uji regresi yang diterapkan adalah uji regresi linier sederhana, yang terdiri dari hanya dua variabel: variabel bebas (independen) dan variabel terikat </w:t>
      </w:r>
      <w:r>
        <w:t>(dependen). Rumus untuk uji regresi sederhana adalah sebagai berikut:</w:t>
      </w:r>
    </w:p>
    <w:p w:rsidR="000857F9" w:rsidRDefault="00196ABF">
      <w:pPr>
        <w:pStyle w:val="BodyText"/>
        <w:spacing w:before="1"/>
        <w:ind w:left="693" w:right="271"/>
        <w:jc w:val="center"/>
      </w:pPr>
      <w:r>
        <w:t>Y</w:t>
      </w:r>
      <w:r>
        <w:rPr>
          <w:spacing w:val="-1"/>
        </w:rPr>
        <w:t xml:space="preserve"> </w:t>
      </w:r>
      <w:r>
        <w:t>=</w:t>
      </w:r>
      <w:r>
        <w:rPr>
          <w:spacing w:val="-2"/>
        </w:rPr>
        <w:t xml:space="preserve"> </w:t>
      </w:r>
      <w:r>
        <w:t>a</w:t>
      </w:r>
      <w:r>
        <w:rPr>
          <w:spacing w:val="-1"/>
        </w:rPr>
        <w:t xml:space="preserve"> </w:t>
      </w:r>
      <w:r>
        <w:t>+</w:t>
      </w:r>
      <w:r>
        <w:rPr>
          <w:spacing w:val="-1"/>
        </w:rPr>
        <w:t xml:space="preserve"> </w:t>
      </w:r>
      <w:r>
        <w:rPr>
          <w:spacing w:val="-5"/>
        </w:rPr>
        <w:t>bX</w:t>
      </w:r>
    </w:p>
    <w:p w:rsidR="000857F9" w:rsidRDefault="00196ABF">
      <w:pPr>
        <w:pStyle w:val="BodyText"/>
        <w:spacing w:before="22"/>
        <w:ind w:left="568"/>
      </w:pPr>
      <w:r>
        <w:rPr>
          <w:spacing w:val="-2"/>
        </w:rPr>
        <w:t>Keterangan:</w:t>
      </w:r>
    </w:p>
    <w:p w:rsidR="000857F9" w:rsidRDefault="00196ABF">
      <w:pPr>
        <w:pStyle w:val="BodyText"/>
        <w:spacing w:before="276" w:line="480" w:lineRule="auto"/>
        <w:ind w:left="568" w:right="5712"/>
      </w:pPr>
      <w:r>
        <w:t>Y = variabel dependen X</w:t>
      </w:r>
      <w:r>
        <w:rPr>
          <w:spacing w:val="-12"/>
        </w:rPr>
        <w:t xml:space="preserve"> </w:t>
      </w:r>
      <w:r>
        <w:t>=</w:t>
      </w:r>
      <w:r>
        <w:rPr>
          <w:spacing w:val="-13"/>
        </w:rPr>
        <w:t xml:space="preserve"> </w:t>
      </w:r>
      <w:r>
        <w:t>variabel</w:t>
      </w:r>
      <w:r>
        <w:rPr>
          <w:spacing w:val="-12"/>
        </w:rPr>
        <w:t xml:space="preserve"> </w:t>
      </w:r>
      <w:r>
        <w:t>independen</w:t>
      </w:r>
    </w:p>
    <w:p w:rsidR="000857F9" w:rsidRDefault="00196ABF">
      <w:pPr>
        <w:pStyle w:val="BodyText"/>
        <w:ind w:left="568"/>
      </w:pPr>
      <w:r>
        <w:t>a</w:t>
      </w:r>
      <w:r>
        <w:rPr>
          <w:spacing w:val="-2"/>
        </w:rPr>
        <w:t xml:space="preserve"> </w:t>
      </w:r>
      <w:r>
        <w:t>=</w:t>
      </w:r>
      <w:r>
        <w:rPr>
          <w:spacing w:val="-1"/>
        </w:rPr>
        <w:t xml:space="preserve"> </w:t>
      </w:r>
      <w:r>
        <w:t>konstanta</w:t>
      </w:r>
      <w:r>
        <w:rPr>
          <w:spacing w:val="-1"/>
        </w:rPr>
        <w:t xml:space="preserve"> </w:t>
      </w:r>
      <w:r>
        <w:t>(apabila</w:t>
      </w:r>
      <w:r>
        <w:rPr>
          <w:spacing w:val="-1"/>
        </w:rPr>
        <w:t xml:space="preserve"> </w:t>
      </w:r>
      <w:r>
        <w:t>nilai x</w:t>
      </w:r>
      <w:r>
        <w:rPr>
          <w:spacing w:val="-1"/>
        </w:rPr>
        <w:t xml:space="preserve"> </w:t>
      </w:r>
      <w:r>
        <w:t>sebesar 0,</w:t>
      </w:r>
      <w:r>
        <w:rPr>
          <w:spacing w:val="1"/>
        </w:rPr>
        <w:t xml:space="preserve"> </w:t>
      </w:r>
      <w:r>
        <w:t>maka</w:t>
      </w:r>
      <w:r>
        <w:rPr>
          <w:spacing w:val="-3"/>
        </w:rPr>
        <w:t xml:space="preserve"> </w:t>
      </w:r>
      <w:r>
        <w:t>Y</w:t>
      </w:r>
      <w:r>
        <w:rPr>
          <w:spacing w:val="1"/>
        </w:rPr>
        <w:t xml:space="preserve"> </w:t>
      </w:r>
      <w:r>
        <w:t>akan sebesar</w:t>
      </w:r>
      <w:r>
        <w:rPr>
          <w:spacing w:val="-1"/>
        </w:rPr>
        <w:t xml:space="preserve"> </w:t>
      </w:r>
      <w:r>
        <w:t>a</w:t>
      </w:r>
      <w:r>
        <w:rPr>
          <w:spacing w:val="-2"/>
        </w:rPr>
        <w:t xml:space="preserve"> </w:t>
      </w:r>
      <w:r>
        <w:t xml:space="preserve">atau </w:t>
      </w:r>
      <w:r>
        <w:rPr>
          <w:spacing w:val="-2"/>
        </w:rPr>
        <w:t>konstanta)</w:t>
      </w:r>
    </w:p>
    <w:p w:rsidR="000857F9" w:rsidRDefault="000857F9">
      <w:pPr>
        <w:pStyle w:val="BodyText"/>
      </w:pPr>
    </w:p>
    <w:p w:rsidR="000857F9" w:rsidRDefault="00196ABF">
      <w:pPr>
        <w:pStyle w:val="BodyText"/>
        <w:ind w:left="568"/>
      </w:pPr>
      <w:r>
        <w:t>b</w:t>
      </w:r>
      <w:r>
        <w:rPr>
          <w:spacing w:val="-1"/>
        </w:rPr>
        <w:t xml:space="preserve"> </w:t>
      </w:r>
      <w:r>
        <w:t>=</w:t>
      </w:r>
      <w:r>
        <w:rPr>
          <w:spacing w:val="-2"/>
        </w:rPr>
        <w:t xml:space="preserve"> </w:t>
      </w:r>
      <w:r>
        <w:t>koefesien regresi</w:t>
      </w:r>
      <w:r>
        <w:rPr>
          <w:spacing w:val="-1"/>
        </w:rPr>
        <w:t xml:space="preserve"> </w:t>
      </w:r>
      <w:r>
        <w:t>(nilai peningkatan</w:t>
      </w:r>
      <w:r>
        <w:rPr>
          <w:spacing w:val="-1"/>
        </w:rPr>
        <w:t xml:space="preserve"> </w:t>
      </w:r>
      <w:r>
        <w:t xml:space="preserve">atau </w:t>
      </w:r>
      <w:r>
        <w:rPr>
          <w:spacing w:val="-2"/>
        </w:rPr>
        <w:t>penurunan)</w:t>
      </w:r>
    </w:p>
    <w:p w:rsidR="000857F9" w:rsidRDefault="000857F9">
      <w:pPr>
        <w:pStyle w:val="BodyText"/>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Heading2"/>
        <w:ind w:right="269"/>
      </w:pPr>
      <w:r>
        <w:t xml:space="preserve">BAB </w:t>
      </w:r>
      <w:r>
        <w:rPr>
          <w:spacing w:val="-5"/>
        </w:rPr>
        <w:t>IV</w:t>
      </w:r>
    </w:p>
    <w:p w:rsidR="000857F9" w:rsidRDefault="000857F9">
      <w:pPr>
        <w:pStyle w:val="BodyText"/>
        <w:rPr>
          <w:b/>
        </w:rPr>
      </w:pPr>
    </w:p>
    <w:p w:rsidR="000857F9" w:rsidRDefault="00196ABF">
      <w:pPr>
        <w:ind w:left="693" w:right="269"/>
        <w:jc w:val="center"/>
        <w:rPr>
          <w:b/>
          <w:sz w:val="24"/>
        </w:rPr>
      </w:pPr>
      <w:r>
        <w:rPr>
          <w:b/>
          <w:sz w:val="24"/>
        </w:rPr>
        <w:t>HASIL</w:t>
      </w:r>
      <w:r>
        <w:rPr>
          <w:b/>
          <w:spacing w:val="-3"/>
          <w:sz w:val="24"/>
        </w:rPr>
        <w:t xml:space="preserve"> </w:t>
      </w:r>
      <w:r>
        <w:rPr>
          <w:b/>
          <w:sz w:val="24"/>
        </w:rPr>
        <w:t>PENELITIAN</w:t>
      </w:r>
      <w:r>
        <w:rPr>
          <w:b/>
          <w:spacing w:val="-4"/>
          <w:sz w:val="24"/>
        </w:rPr>
        <w:t xml:space="preserve"> </w:t>
      </w:r>
      <w:r>
        <w:rPr>
          <w:b/>
          <w:sz w:val="24"/>
        </w:rPr>
        <w:t>DAN</w:t>
      </w:r>
      <w:r>
        <w:rPr>
          <w:b/>
          <w:spacing w:val="-3"/>
          <w:sz w:val="24"/>
        </w:rPr>
        <w:t xml:space="preserve"> </w:t>
      </w:r>
      <w:r>
        <w:rPr>
          <w:b/>
          <w:spacing w:val="-2"/>
          <w:sz w:val="24"/>
        </w:rPr>
        <w:t>PEMBAHASAN</w:t>
      </w:r>
    </w:p>
    <w:p w:rsidR="000857F9" w:rsidRDefault="000857F9">
      <w:pPr>
        <w:pStyle w:val="BodyText"/>
        <w:rPr>
          <w:b/>
        </w:rPr>
      </w:pPr>
    </w:p>
    <w:p w:rsidR="000857F9" w:rsidRDefault="00196ABF">
      <w:pPr>
        <w:pStyle w:val="BodyText"/>
        <w:spacing w:line="480" w:lineRule="auto"/>
        <w:ind w:left="568" w:right="141" w:firstLine="720"/>
        <w:jc w:val="both"/>
      </w:pPr>
      <w:r>
        <w:rPr>
          <w:noProof/>
          <w:lang w:val="en-US"/>
        </w:rPr>
        <w:drawing>
          <wp:anchor distT="0" distB="0" distL="0" distR="0" simplePos="0" relativeHeight="477816832"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7" cstate="print"/>
                    <a:stretch>
                      <a:fillRect/>
                    </a:stretch>
                  </pic:blipFill>
                  <pic:spPr>
                    <a:xfrm>
                      <a:off x="0" y="0"/>
                      <a:ext cx="5397499" cy="5321299"/>
                    </a:xfrm>
                    <a:prstGeom prst="rect">
                      <a:avLst/>
                    </a:prstGeom>
                  </pic:spPr>
                </pic:pic>
              </a:graphicData>
            </a:graphic>
          </wp:anchor>
        </w:drawing>
      </w:r>
      <w:r>
        <w:t xml:space="preserve">Pada bab ini peneliti akan memaparkan hasil penelitian dan pembahasan mengenai pengaruh pola asuh otoriter terhadap etika komunikasi siswa SMA </w:t>
      </w:r>
      <w:r>
        <w:rPr>
          <w:spacing w:val="-2"/>
        </w:rPr>
        <w:t>Istiqlal</w:t>
      </w:r>
      <w:r>
        <w:rPr>
          <w:spacing w:val="-5"/>
        </w:rPr>
        <w:t xml:space="preserve"> </w:t>
      </w:r>
      <w:r>
        <w:rPr>
          <w:spacing w:val="-2"/>
        </w:rPr>
        <w:t>Deli</w:t>
      </w:r>
      <w:r>
        <w:rPr>
          <w:spacing w:val="-4"/>
        </w:rPr>
        <w:t xml:space="preserve"> </w:t>
      </w:r>
      <w:r>
        <w:rPr>
          <w:spacing w:val="-2"/>
        </w:rPr>
        <w:t>Tua.</w:t>
      </w:r>
      <w:r>
        <w:rPr>
          <w:spacing w:val="-5"/>
        </w:rPr>
        <w:t xml:space="preserve"> </w:t>
      </w:r>
      <w:r>
        <w:rPr>
          <w:spacing w:val="-2"/>
        </w:rPr>
        <w:t>Peneliti</w:t>
      </w:r>
      <w:r>
        <w:rPr>
          <w:spacing w:val="-4"/>
        </w:rPr>
        <w:t xml:space="preserve"> </w:t>
      </w:r>
      <w:r>
        <w:rPr>
          <w:spacing w:val="-2"/>
        </w:rPr>
        <w:t>akan</w:t>
      </w:r>
      <w:r>
        <w:rPr>
          <w:spacing w:val="-5"/>
        </w:rPr>
        <w:t xml:space="preserve"> </w:t>
      </w:r>
      <w:r>
        <w:rPr>
          <w:spacing w:val="-2"/>
        </w:rPr>
        <w:t>memaparkan</w:t>
      </w:r>
      <w:r>
        <w:rPr>
          <w:spacing w:val="-5"/>
        </w:rPr>
        <w:t xml:space="preserve"> </w:t>
      </w:r>
      <w:r>
        <w:rPr>
          <w:spacing w:val="-2"/>
        </w:rPr>
        <w:t>hasil</w:t>
      </w:r>
      <w:r>
        <w:rPr>
          <w:spacing w:val="-4"/>
        </w:rPr>
        <w:t xml:space="preserve"> </w:t>
      </w:r>
      <w:r>
        <w:rPr>
          <w:spacing w:val="-2"/>
        </w:rPr>
        <w:t>perhitungan</w:t>
      </w:r>
      <w:r>
        <w:rPr>
          <w:spacing w:val="-5"/>
        </w:rPr>
        <w:t xml:space="preserve"> </w:t>
      </w:r>
      <w:r>
        <w:rPr>
          <w:spacing w:val="-2"/>
        </w:rPr>
        <w:t>mengenai</w:t>
      </w:r>
      <w:r>
        <w:rPr>
          <w:spacing w:val="-4"/>
        </w:rPr>
        <w:t xml:space="preserve"> </w:t>
      </w:r>
      <w:r>
        <w:rPr>
          <w:spacing w:val="-2"/>
        </w:rPr>
        <w:t>angket</w:t>
      </w:r>
      <w:r>
        <w:rPr>
          <w:spacing w:val="-4"/>
        </w:rPr>
        <w:t xml:space="preserve"> </w:t>
      </w:r>
      <w:r>
        <w:rPr>
          <w:spacing w:val="-2"/>
        </w:rPr>
        <w:t xml:space="preserve">dari </w:t>
      </w:r>
      <w:r>
        <w:t>setiap variabel dan hasil penelitian secara statistic beserta pembahasannya.</w:t>
      </w:r>
    </w:p>
    <w:p w:rsidR="000857F9" w:rsidRDefault="00196ABF">
      <w:pPr>
        <w:pStyle w:val="ListParagraph"/>
        <w:numPr>
          <w:ilvl w:val="1"/>
          <w:numId w:val="6"/>
        </w:numPr>
        <w:tabs>
          <w:tab w:val="left" w:pos="987"/>
        </w:tabs>
        <w:spacing w:before="2"/>
        <w:ind w:left="987" w:hanging="419"/>
        <w:jc w:val="both"/>
        <w:rPr>
          <w:b/>
          <w:sz w:val="28"/>
        </w:rPr>
      </w:pPr>
      <w:r>
        <w:rPr>
          <w:b/>
          <w:sz w:val="24"/>
        </w:rPr>
        <w:t>Hasil</w:t>
      </w:r>
      <w:r>
        <w:rPr>
          <w:b/>
          <w:spacing w:val="11"/>
          <w:sz w:val="24"/>
        </w:rPr>
        <w:t xml:space="preserve"> </w:t>
      </w:r>
      <w:r>
        <w:rPr>
          <w:b/>
          <w:spacing w:val="-2"/>
          <w:sz w:val="28"/>
        </w:rPr>
        <w:t>Penelitian</w:t>
      </w:r>
    </w:p>
    <w:p w:rsidR="000857F9" w:rsidRDefault="00196ABF">
      <w:pPr>
        <w:pStyle w:val="BodyText"/>
        <w:spacing w:before="320" w:line="480" w:lineRule="auto"/>
        <w:ind w:left="568" w:right="139" w:firstLine="720"/>
        <w:jc w:val="both"/>
      </w:pPr>
      <w:r>
        <w:t>Pada Pedoman Penulisan Skripsi FKIP UMN Al-Washliyah (2024) hasil penelitian merupakan menyajikan data dari pengolahan data hasil penelitian. Peneliti menyajikan data mentah hasil penelitian sesuai dengan rumusan masalah penelitian.</w:t>
      </w:r>
      <w:r>
        <w:rPr>
          <w:spacing w:val="-12"/>
        </w:rPr>
        <w:t xml:space="preserve"> </w:t>
      </w:r>
      <w:r>
        <w:t>Mulai</w:t>
      </w:r>
      <w:r>
        <w:rPr>
          <w:spacing w:val="-11"/>
        </w:rPr>
        <w:t xml:space="preserve"> </w:t>
      </w:r>
      <w:r>
        <w:t>dari</w:t>
      </w:r>
      <w:r>
        <w:rPr>
          <w:spacing w:val="-12"/>
        </w:rPr>
        <w:t xml:space="preserve"> </w:t>
      </w:r>
      <w:r>
        <w:t>data</w:t>
      </w:r>
      <w:r>
        <w:rPr>
          <w:spacing w:val="-12"/>
        </w:rPr>
        <w:t xml:space="preserve"> </w:t>
      </w:r>
      <w:r>
        <w:t>penduku</w:t>
      </w:r>
      <w:r>
        <w:t>ng</w:t>
      </w:r>
      <w:r>
        <w:rPr>
          <w:spacing w:val="-12"/>
        </w:rPr>
        <w:t xml:space="preserve"> </w:t>
      </w:r>
      <w:r>
        <w:t>hingga</w:t>
      </w:r>
      <w:r>
        <w:rPr>
          <w:spacing w:val="-12"/>
        </w:rPr>
        <w:t xml:space="preserve"> </w:t>
      </w:r>
      <w:r>
        <w:t>data</w:t>
      </w:r>
      <w:r>
        <w:rPr>
          <w:spacing w:val="-12"/>
        </w:rPr>
        <w:t xml:space="preserve"> </w:t>
      </w:r>
      <w:r>
        <w:t>utama</w:t>
      </w:r>
      <w:r>
        <w:rPr>
          <w:spacing w:val="-13"/>
        </w:rPr>
        <w:t xml:space="preserve"> </w:t>
      </w:r>
      <w:r>
        <w:t>untuk</w:t>
      </w:r>
      <w:r>
        <w:rPr>
          <w:spacing w:val="-11"/>
        </w:rPr>
        <w:t xml:space="preserve"> </w:t>
      </w:r>
      <w:r>
        <w:t>menjawab</w:t>
      </w:r>
      <w:r>
        <w:rPr>
          <w:spacing w:val="-12"/>
        </w:rPr>
        <w:t xml:space="preserve"> </w:t>
      </w:r>
      <w:r>
        <w:t>rumusan masalah. Peneliti menyajikan data hasil penelitian dalam bentuk data kuantitatif yang setiap data di interpretasikan maknanya, membuat kesimpulan, dan menentukan apakah rumusan masalah penelitian dapat dijawab at</w:t>
      </w:r>
      <w:r>
        <w:t>au tidak berdasarkan data hasil penelitian.</w:t>
      </w:r>
    </w:p>
    <w:p w:rsidR="000857F9" w:rsidRDefault="00196ABF">
      <w:pPr>
        <w:pStyle w:val="Heading3"/>
        <w:numPr>
          <w:ilvl w:val="2"/>
          <w:numId w:val="6"/>
        </w:numPr>
        <w:tabs>
          <w:tab w:val="left" w:pos="1288"/>
        </w:tabs>
        <w:spacing w:before="1"/>
        <w:jc w:val="both"/>
      </w:pPr>
      <w:bookmarkStart w:id="41" w:name="_TOC_250014"/>
      <w:r>
        <w:t>Uji</w:t>
      </w:r>
      <w:r>
        <w:rPr>
          <w:spacing w:val="-2"/>
        </w:rPr>
        <w:t xml:space="preserve"> </w:t>
      </w:r>
      <w:r>
        <w:t>Coba</w:t>
      </w:r>
      <w:bookmarkEnd w:id="41"/>
      <w:r>
        <w:rPr>
          <w:spacing w:val="-2"/>
        </w:rPr>
        <w:t xml:space="preserve"> Angket</w:t>
      </w:r>
    </w:p>
    <w:p w:rsidR="000857F9" w:rsidRDefault="000857F9">
      <w:pPr>
        <w:pStyle w:val="BodyText"/>
        <w:rPr>
          <w:b/>
        </w:rPr>
      </w:pPr>
    </w:p>
    <w:p w:rsidR="000857F9" w:rsidRDefault="00196ABF">
      <w:pPr>
        <w:pStyle w:val="BodyText"/>
        <w:spacing w:line="480" w:lineRule="auto"/>
        <w:ind w:left="568" w:right="137" w:firstLine="720"/>
        <w:jc w:val="both"/>
        <w:rPr>
          <w:i/>
        </w:rPr>
      </w:pPr>
      <w:r>
        <w:t>Pelaksanaan uji coba angket mengenai etika komunukasi terhadap siswa SMA Istiqlal Deli Tua disebarkan kepada 32 siswa. Dalam tahap uji coba ini peneliti meminta siswa untuk mengisih pernyataan an</w:t>
      </w:r>
      <w:r>
        <w:t>gket sesuai dengan kedaan, jujur</w:t>
      </w:r>
      <w:r>
        <w:rPr>
          <w:spacing w:val="-14"/>
        </w:rPr>
        <w:t xml:space="preserve"> </w:t>
      </w:r>
      <w:r>
        <w:t>dan</w:t>
      </w:r>
      <w:r>
        <w:rPr>
          <w:spacing w:val="-13"/>
        </w:rPr>
        <w:t xml:space="preserve"> </w:t>
      </w:r>
      <w:r>
        <w:t>terbuka</w:t>
      </w:r>
      <w:r>
        <w:rPr>
          <w:spacing w:val="-14"/>
        </w:rPr>
        <w:t xml:space="preserve"> </w:t>
      </w:r>
      <w:r>
        <w:t>sebab</w:t>
      </w:r>
      <w:r>
        <w:rPr>
          <w:spacing w:val="-13"/>
        </w:rPr>
        <w:t xml:space="preserve"> </w:t>
      </w:r>
      <w:r>
        <w:t>jawaban</w:t>
      </w:r>
      <w:r>
        <w:rPr>
          <w:spacing w:val="-13"/>
        </w:rPr>
        <w:t xml:space="preserve"> </w:t>
      </w:r>
      <w:r>
        <w:t>dari</w:t>
      </w:r>
      <w:r>
        <w:rPr>
          <w:spacing w:val="-13"/>
        </w:rPr>
        <w:t xml:space="preserve"> </w:t>
      </w:r>
      <w:r>
        <w:t>angket</w:t>
      </w:r>
      <w:r>
        <w:rPr>
          <w:spacing w:val="-13"/>
        </w:rPr>
        <w:t xml:space="preserve"> </w:t>
      </w:r>
      <w:r>
        <w:t>tidak</w:t>
      </w:r>
      <w:r>
        <w:rPr>
          <w:spacing w:val="-13"/>
        </w:rPr>
        <w:t xml:space="preserve"> </w:t>
      </w:r>
      <w:r>
        <w:t>ada</w:t>
      </w:r>
      <w:r>
        <w:rPr>
          <w:spacing w:val="-14"/>
        </w:rPr>
        <w:t xml:space="preserve"> </w:t>
      </w:r>
      <w:r>
        <w:t>yang</w:t>
      </w:r>
      <w:r>
        <w:rPr>
          <w:spacing w:val="-13"/>
        </w:rPr>
        <w:t xml:space="preserve"> </w:t>
      </w:r>
      <w:r>
        <w:t>benar</w:t>
      </w:r>
      <w:r>
        <w:rPr>
          <w:spacing w:val="-14"/>
        </w:rPr>
        <w:t xml:space="preserve"> </w:t>
      </w:r>
      <w:r>
        <w:t>dan</w:t>
      </w:r>
      <w:r>
        <w:rPr>
          <w:spacing w:val="-13"/>
        </w:rPr>
        <w:t xml:space="preserve"> </w:t>
      </w:r>
      <w:r>
        <w:t>salah.</w:t>
      </w:r>
      <w:r>
        <w:rPr>
          <w:spacing w:val="-14"/>
        </w:rPr>
        <w:t xml:space="preserve"> </w:t>
      </w:r>
      <w:r>
        <w:t>Setelah angket terkumpul, selanjutnya peneliti menghitung jawaban sesuai dengan sekor dari setiap butir angket dan ditabulasikan serta diolah menggunakan</w:t>
      </w:r>
      <w:r>
        <w:t xml:space="preserve"> </w:t>
      </w:r>
      <w:r>
        <w:rPr>
          <w:i/>
        </w:rPr>
        <w:t xml:space="preserve">Microsoft </w:t>
      </w:r>
      <w:r>
        <w:rPr>
          <w:i/>
          <w:spacing w:val="-2"/>
        </w:rPr>
        <w:t>Excel.</w:t>
      </w:r>
    </w:p>
    <w:p w:rsidR="000857F9" w:rsidRDefault="000857F9">
      <w:pPr>
        <w:pStyle w:val="BodyText"/>
        <w:rPr>
          <w:i/>
          <w:sz w:val="22"/>
        </w:rPr>
      </w:pPr>
    </w:p>
    <w:p w:rsidR="000857F9" w:rsidRDefault="000857F9">
      <w:pPr>
        <w:pStyle w:val="BodyText"/>
        <w:rPr>
          <w:i/>
          <w:sz w:val="22"/>
        </w:rPr>
      </w:pPr>
    </w:p>
    <w:p w:rsidR="000857F9" w:rsidRDefault="000857F9">
      <w:pPr>
        <w:pStyle w:val="BodyText"/>
        <w:spacing w:before="46"/>
        <w:rPr>
          <w:i/>
          <w:sz w:val="22"/>
        </w:rPr>
      </w:pPr>
    </w:p>
    <w:p w:rsidR="000857F9" w:rsidRDefault="00196ABF">
      <w:pPr>
        <w:ind w:left="693" w:right="264"/>
        <w:jc w:val="center"/>
        <w:rPr>
          <w:rFonts w:ascii="Calibri"/>
        </w:rPr>
      </w:pPr>
      <w:r>
        <w:rPr>
          <w:rFonts w:ascii="Calibri"/>
          <w:spacing w:val="-5"/>
        </w:rPr>
        <w:t>43</w:t>
      </w:r>
    </w:p>
    <w:p w:rsidR="000857F9" w:rsidRDefault="000857F9">
      <w:pPr>
        <w:jc w:val="center"/>
        <w:rPr>
          <w:rFonts w:ascii="Calibri"/>
        </w:rPr>
        <w:sectPr w:rsidR="000857F9">
          <w:headerReference w:type="default" r:id="rId36"/>
          <w:pgSz w:w="11910" w:h="16840"/>
          <w:pgMar w:top="1920" w:right="1559" w:bottom="280" w:left="1700" w:header="0" w:footer="0" w:gutter="0"/>
          <w:cols w:space="720"/>
        </w:sectPr>
      </w:pPr>
    </w:p>
    <w:p w:rsidR="000857F9" w:rsidRDefault="000857F9">
      <w:pPr>
        <w:pStyle w:val="BodyText"/>
        <w:spacing w:before="36"/>
        <w:rPr>
          <w:rFonts w:ascii="Calibri"/>
        </w:rPr>
      </w:pPr>
    </w:p>
    <w:p w:rsidR="000857F9" w:rsidRDefault="00196ABF">
      <w:pPr>
        <w:pStyle w:val="Heading3"/>
        <w:numPr>
          <w:ilvl w:val="2"/>
          <w:numId w:val="6"/>
        </w:numPr>
        <w:tabs>
          <w:tab w:val="left" w:pos="1288"/>
        </w:tabs>
        <w:jc w:val="both"/>
      </w:pPr>
      <w:bookmarkStart w:id="42" w:name="_TOC_250013"/>
      <w:r>
        <w:t>Uji</w:t>
      </w:r>
      <w:bookmarkEnd w:id="42"/>
      <w:r>
        <w:rPr>
          <w:spacing w:val="-2"/>
        </w:rPr>
        <w:t xml:space="preserve"> Validitas</w:t>
      </w:r>
    </w:p>
    <w:p w:rsidR="000857F9" w:rsidRDefault="000857F9">
      <w:pPr>
        <w:pStyle w:val="BodyText"/>
        <w:rPr>
          <w:b/>
        </w:rPr>
      </w:pPr>
    </w:p>
    <w:p w:rsidR="000857F9" w:rsidRDefault="00196ABF">
      <w:pPr>
        <w:pStyle w:val="BodyText"/>
        <w:spacing w:line="480" w:lineRule="auto"/>
        <w:ind w:left="568" w:right="136" w:firstLine="720"/>
        <w:jc w:val="both"/>
      </w:pPr>
      <w:r>
        <w:rPr>
          <w:noProof/>
          <w:lang w:val="en-US"/>
        </w:rPr>
        <w:drawing>
          <wp:anchor distT="0" distB="0" distL="0" distR="0" simplePos="0" relativeHeight="477817344" behindDoc="1" locked="0" layoutInCell="1" allowOverlap="1">
            <wp:simplePos x="0" y="0"/>
            <wp:positionH relativeFrom="page">
              <wp:posOffset>1087882</wp:posOffset>
            </wp:positionH>
            <wp:positionV relativeFrom="paragraph">
              <wp:posOffset>888922</wp:posOffset>
            </wp:positionV>
            <wp:extent cx="5397499" cy="5321299"/>
            <wp:effectExtent l="0" t="0" r="0" b="0"/>
            <wp:wrapNone/>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7" cstate="print"/>
                    <a:stretch>
                      <a:fillRect/>
                    </a:stretch>
                  </pic:blipFill>
                  <pic:spPr>
                    <a:xfrm>
                      <a:off x="0" y="0"/>
                      <a:ext cx="5397499" cy="5321299"/>
                    </a:xfrm>
                    <a:prstGeom prst="rect">
                      <a:avLst/>
                    </a:prstGeom>
                  </pic:spPr>
                </pic:pic>
              </a:graphicData>
            </a:graphic>
          </wp:anchor>
        </w:drawing>
      </w:r>
      <w:r>
        <w:t>Uji validitas adalah salah satu langkah yang dilakukan untuk menguji terhadap isi (content) dari sebuah instrument, tujuan dari uji validitas yaitu untuk mengukur ketepatan instrument yang akan dipergunakan dalam sebuah penelitian penelitian</w:t>
      </w:r>
      <w:r>
        <w:rPr>
          <w:spacing w:val="-14"/>
        </w:rPr>
        <w:t xml:space="preserve"> </w:t>
      </w:r>
      <w:r>
        <w:t>Sugiyono</w:t>
      </w:r>
      <w:r>
        <w:rPr>
          <w:spacing w:val="-14"/>
        </w:rPr>
        <w:t xml:space="preserve"> </w:t>
      </w:r>
      <w:r>
        <w:t>(2006</w:t>
      </w:r>
      <w:r>
        <w:t>).</w:t>
      </w:r>
      <w:r>
        <w:rPr>
          <w:spacing w:val="-14"/>
        </w:rPr>
        <w:t xml:space="preserve"> </w:t>
      </w:r>
      <w:r>
        <w:t>Penelitian</w:t>
      </w:r>
      <w:r>
        <w:rPr>
          <w:spacing w:val="-14"/>
        </w:rPr>
        <w:t xml:space="preserve"> </w:t>
      </w:r>
      <w:r>
        <w:t>ini</w:t>
      </w:r>
      <w:r>
        <w:rPr>
          <w:spacing w:val="-13"/>
        </w:rPr>
        <w:t xml:space="preserve"> </w:t>
      </w:r>
      <w:r>
        <w:t>menggunakan</w:t>
      </w:r>
      <w:r>
        <w:rPr>
          <w:spacing w:val="-14"/>
        </w:rPr>
        <w:t xml:space="preserve"> </w:t>
      </w:r>
      <w:r>
        <w:t>uji</w:t>
      </w:r>
      <w:r>
        <w:rPr>
          <w:spacing w:val="-13"/>
        </w:rPr>
        <w:t xml:space="preserve"> </w:t>
      </w:r>
      <w:r>
        <w:t>validitas</w:t>
      </w:r>
      <w:r>
        <w:rPr>
          <w:spacing w:val="-14"/>
        </w:rPr>
        <w:t xml:space="preserve"> </w:t>
      </w:r>
      <w:r>
        <w:t>dengan</w:t>
      </w:r>
      <w:r>
        <w:rPr>
          <w:spacing w:val="-13"/>
        </w:rPr>
        <w:t xml:space="preserve"> </w:t>
      </w:r>
      <w:r>
        <w:t xml:space="preserve">rumus </w:t>
      </w:r>
      <w:r>
        <w:rPr>
          <w:i/>
        </w:rPr>
        <w:t xml:space="preserve">product moment </w:t>
      </w:r>
      <w:r>
        <w:t xml:space="preserve">menggunakan bantuan </w:t>
      </w:r>
      <w:r>
        <w:rPr>
          <w:i/>
        </w:rPr>
        <w:t xml:space="preserve">Microsoft Excel. </w:t>
      </w:r>
      <w:r>
        <w:t>Untuk mengetahui hasil pernyataan angket valid dapat dilihat dari nilai rhitung &gt; rtabel dengan taraf sifnifikansi 0,05 dan jika rhitung &lt; rtabel m</w:t>
      </w:r>
      <w:r>
        <w:t>aka item pernyataan dikatakan tidak valid.</w:t>
      </w:r>
      <w:r>
        <w:rPr>
          <w:spacing w:val="46"/>
        </w:rPr>
        <w:t xml:space="preserve"> </w:t>
      </w:r>
      <w:r>
        <w:t>Hasil</w:t>
      </w:r>
      <w:r>
        <w:rPr>
          <w:spacing w:val="-10"/>
        </w:rPr>
        <w:t xml:space="preserve"> </w:t>
      </w:r>
      <w:r>
        <w:t>uji</w:t>
      </w:r>
      <w:r>
        <w:rPr>
          <w:spacing w:val="-10"/>
        </w:rPr>
        <w:t xml:space="preserve"> </w:t>
      </w:r>
      <w:r>
        <w:t>validitas</w:t>
      </w:r>
      <w:r>
        <w:rPr>
          <w:spacing w:val="-8"/>
        </w:rPr>
        <w:t xml:space="preserve"> </w:t>
      </w:r>
      <w:r>
        <w:t>dari</w:t>
      </w:r>
      <w:r>
        <w:rPr>
          <w:spacing w:val="-11"/>
        </w:rPr>
        <w:t xml:space="preserve"> </w:t>
      </w:r>
      <w:r>
        <w:t>angket</w:t>
      </w:r>
      <w:r>
        <w:rPr>
          <w:spacing w:val="-11"/>
        </w:rPr>
        <w:t xml:space="preserve"> </w:t>
      </w:r>
      <w:r>
        <w:t>etika</w:t>
      </w:r>
      <w:r>
        <w:rPr>
          <w:spacing w:val="-10"/>
        </w:rPr>
        <w:t xml:space="preserve"> </w:t>
      </w:r>
      <w:r>
        <w:t>komunikasi</w:t>
      </w:r>
      <w:r>
        <w:rPr>
          <w:spacing w:val="-10"/>
        </w:rPr>
        <w:t xml:space="preserve"> </w:t>
      </w:r>
      <w:r>
        <w:t>dapat</w:t>
      </w:r>
      <w:r>
        <w:rPr>
          <w:spacing w:val="-8"/>
        </w:rPr>
        <w:t xml:space="preserve"> </w:t>
      </w:r>
      <w:r>
        <w:t>dilihat</w:t>
      </w:r>
      <w:r>
        <w:rPr>
          <w:spacing w:val="-11"/>
        </w:rPr>
        <w:t xml:space="preserve"> </w:t>
      </w:r>
      <w:r>
        <w:t>sebagai</w:t>
      </w:r>
      <w:r>
        <w:rPr>
          <w:spacing w:val="-7"/>
        </w:rPr>
        <w:t xml:space="preserve"> </w:t>
      </w:r>
      <w:r>
        <w:rPr>
          <w:spacing w:val="-2"/>
        </w:rPr>
        <w:t>berikut:</w:t>
      </w:r>
    </w:p>
    <w:p w:rsidR="000857F9" w:rsidRDefault="00196ABF">
      <w:pPr>
        <w:pStyle w:val="Heading3"/>
        <w:numPr>
          <w:ilvl w:val="3"/>
          <w:numId w:val="6"/>
        </w:numPr>
        <w:tabs>
          <w:tab w:val="left" w:pos="1648"/>
        </w:tabs>
        <w:spacing w:before="1"/>
        <w:jc w:val="both"/>
      </w:pPr>
      <w:bookmarkStart w:id="43" w:name="_TOC_250012"/>
      <w:r>
        <w:t>Uji</w:t>
      </w:r>
      <w:r>
        <w:rPr>
          <w:spacing w:val="-3"/>
        </w:rPr>
        <w:t xml:space="preserve"> </w:t>
      </w:r>
      <w:r>
        <w:t>Validitas</w:t>
      </w:r>
      <w:r>
        <w:rPr>
          <w:spacing w:val="-4"/>
        </w:rPr>
        <w:t xml:space="preserve"> </w:t>
      </w:r>
      <w:r>
        <w:t>Angket</w:t>
      </w:r>
      <w:r>
        <w:rPr>
          <w:spacing w:val="-3"/>
        </w:rPr>
        <w:t xml:space="preserve"> </w:t>
      </w:r>
      <w:r>
        <w:t>Etika</w:t>
      </w:r>
      <w:bookmarkEnd w:id="43"/>
      <w:r>
        <w:rPr>
          <w:spacing w:val="-2"/>
        </w:rPr>
        <w:t xml:space="preserve"> Komunikasi</w:t>
      </w:r>
    </w:p>
    <w:p w:rsidR="000857F9" w:rsidRDefault="000857F9">
      <w:pPr>
        <w:pStyle w:val="BodyText"/>
        <w:rPr>
          <w:b/>
        </w:rPr>
      </w:pPr>
    </w:p>
    <w:p w:rsidR="000857F9" w:rsidRDefault="00196ABF">
      <w:pPr>
        <w:pStyle w:val="BodyText"/>
        <w:spacing w:line="480" w:lineRule="auto"/>
        <w:ind w:left="568" w:right="141" w:firstLine="720"/>
        <w:jc w:val="both"/>
      </w:pPr>
      <w:r>
        <w:t>Uji coba angket digunakan untuk mengetahui apakah instrumen tersebut layak</w:t>
      </w:r>
      <w:r>
        <w:rPr>
          <w:spacing w:val="-11"/>
        </w:rPr>
        <w:t xml:space="preserve"> </w:t>
      </w:r>
      <w:r>
        <w:t>digunakan</w:t>
      </w:r>
      <w:r>
        <w:rPr>
          <w:spacing w:val="-11"/>
        </w:rPr>
        <w:t xml:space="preserve"> </w:t>
      </w:r>
      <w:r>
        <w:t>untuk</w:t>
      </w:r>
      <w:r>
        <w:rPr>
          <w:spacing w:val="-10"/>
        </w:rPr>
        <w:t xml:space="preserve"> </w:t>
      </w:r>
      <w:r>
        <w:t>men</w:t>
      </w:r>
      <w:r>
        <w:t>gisi</w:t>
      </w:r>
      <w:r>
        <w:rPr>
          <w:spacing w:val="-10"/>
        </w:rPr>
        <w:t xml:space="preserve"> </w:t>
      </w:r>
      <w:r>
        <w:t>data</w:t>
      </w:r>
      <w:r>
        <w:rPr>
          <w:spacing w:val="-9"/>
        </w:rPr>
        <w:t xml:space="preserve"> </w:t>
      </w:r>
      <w:r>
        <w:t>etika</w:t>
      </w:r>
      <w:r>
        <w:rPr>
          <w:spacing w:val="-12"/>
        </w:rPr>
        <w:t xml:space="preserve"> </w:t>
      </w:r>
      <w:r>
        <w:t>komunikasi</w:t>
      </w:r>
      <w:r>
        <w:rPr>
          <w:spacing w:val="-10"/>
        </w:rPr>
        <w:t xml:space="preserve"> </w:t>
      </w:r>
      <w:r>
        <w:t>dengan</w:t>
      </w:r>
      <w:r>
        <w:rPr>
          <w:spacing w:val="-9"/>
        </w:rPr>
        <w:t xml:space="preserve"> </w:t>
      </w:r>
      <w:r>
        <w:t>menggunakan</w:t>
      </w:r>
      <w:r>
        <w:rPr>
          <w:spacing w:val="-9"/>
        </w:rPr>
        <w:t xml:space="preserve"> </w:t>
      </w:r>
      <w:r>
        <w:t xml:space="preserve">rumus </w:t>
      </w:r>
      <w:r>
        <w:rPr>
          <w:i/>
        </w:rPr>
        <w:t>product moment</w:t>
      </w:r>
      <w:r>
        <w:t>. Berikut ini adalah tabulasi uji validitas angket etika komunikasi:</w:t>
      </w:r>
    </w:p>
    <w:p w:rsidR="000857F9" w:rsidRDefault="00196ABF">
      <w:pPr>
        <w:pStyle w:val="Heading3"/>
        <w:spacing w:line="480" w:lineRule="auto"/>
        <w:ind w:left="3108" w:right="737" w:hanging="1587"/>
        <w:jc w:val="both"/>
        <w:rPr>
          <w:i/>
        </w:rPr>
      </w:pPr>
      <w:r>
        <w:t>Tabel</w:t>
      </w:r>
      <w:r>
        <w:rPr>
          <w:spacing w:val="-5"/>
        </w:rPr>
        <w:t xml:space="preserve"> </w:t>
      </w:r>
      <w:r>
        <w:t>4.1</w:t>
      </w:r>
      <w:r>
        <w:rPr>
          <w:spacing w:val="-5"/>
        </w:rPr>
        <w:t xml:space="preserve"> </w:t>
      </w:r>
      <w:r>
        <w:t>Perhitungan</w:t>
      </w:r>
      <w:r>
        <w:rPr>
          <w:spacing w:val="-7"/>
        </w:rPr>
        <w:t xml:space="preserve"> </w:t>
      </w:r>
      <w:r>
        <w:t>Uji</w:t>
      </w:r>
      <w:r>
        <w:rPr>
          <w:spacing w:val="-5"/>
        </w:rPr>
        <w:t xml:space="preserve"> </w:t>
      </w:r>
      <w:r>
        <w:t>Validitas</w:t>
      </w:r>
      <w:r>
        <w:rPr>
          <w:spacing w:val="-6"/>
        </w:rPr>
        <w:t xml:space="preserve"> </w:t>
      </w:r>
      <w:r>
        <w:t>Angket</w:t>
      </w:r>
      <w:r>
        <w:rPr>
          <w:spacing w:val="-5"/>
        </w:rPr>
        <w:t xml:space="preserve"> </w:t>
      </w:r>
      <w:r>
        <w:t>Etika</w:t>
      </w:r>
      <w:r>
        <w:rPr>
          <w:spacing w:val="-5"/>
        </w:rPr>
        <w:t xml:space="preserve"> </w:t>
      </w:r>
      <w:r>
        <w:t xml:space="preserve">Komunikasi Menggunakan </w:t>
      </w:r>
      <w:r>
        <w:rPr>
          <w:i/>
        </w:rPr>
        <w:t>Product Moment</w:t>
      </w: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6"/>
        <w:gridCol w:w="1560"/>
        <w:gridCol w:w="1558"/>
        <w:gridCol w:w="1985"/>
      </w:tblGrid>
      <w:tr w:rsidR="000857F9">
        <w:trPr>
          <w:trHeight w:val="1103"/>
        </w:trPr>
        <w:tc>
          <w:tcPr>
            <w:tcW w:w="1136" w:type="dxa"/>
          </w:tcPr>
          <w:p w:rsidR="000857F9" w:rsidRDefault="00196ABF">
            <w:pPr>
              <w:pStyle w:val="TableParagraph"/>
              <w:spacing w:line="275" w:lineRule="exact"/>
              <w:ind w:left="119"/>
              <w:jc w:val="left"/>
              <w:rPr>
                <w:b/>
                <w:sz w:val="24"/>
              </w:rPr>
            </w:pPr>
            <w:r>
              <w:rPr>
                <w:b/>
                <w:sz w:val="24"/>
              </w:rPr>
              <w:t xml:space="preserve">No. </w:t>
            </w:r>
            <w:r>
              <w:rPr>
                <w:b/>
                <w:spacing w:val="-4"/>
                <w:sz w:val="24"/>
              </w:rPr>
              <w:t>Item</w:t>
            </w:r>
          </w:p>
          <w:p w:rsidR="000857F9" w:rsidRDefault="000857F9">
            <w:pPr>
              <w:pStyle w:val="TableParagraph"/>
              <w:jc w:val="left"/>
              <w:rPr>
                <w:b/>
                <w:i/>
                <w:sz w:val="24"/>
              </w:rPr>
            </w:pPr>
          </w:p>
          <w:p w:rsidR="000857F9" w:rsidRDefault="00196ABF">
            <w:pPr>
              <w:pStyle w:val="TableParagraph"/>
              <w:ind w:left="211"/>
              <w:jc w:val="left"/>
              <w:rPr>
                <w:b/>
                <w:sz w:val="24"/>
              </w:rPr>
            </w:pPr>
            <w:r>
              <w:rPr>
                <w:b/>
                <w:spacing w:val="-2"/>
                <w:sz w:val="24"/>
              </w:rPr>
              <w:t>(N=40)</w:t>
            </w:r>
          </w:p>
        </w:tc>
        <w:tc>
          <w:tcPr>
            <w:tcW w:w="1560" w:type="dxa"/>
          </w:tcPr>
          <w:p w:rsidR="000857F9" w:rsidRDefault="00196ABF">
            <w:pPr>
              <w:pStyle w:val="TableParagraph"/>
              <w:ind w:left="206" w:firstLine="165"/>
              <w:jc w:val="left"/>
              <w:rPr>
                <w:b/>
                <w:i/>
                <w:sz w:val="24"/>
              </w:rPr>
            </w:pPr>
            <w:r>
              <w:rPr>
                <w:b/>
                <w:i/>
                <w:spacing w:val="-2"/>
                <w:sz w:val="24"/>
              </w:rPr>
              <w:t>Pearson Correlation</w:t>
            </w:r>
          </w:p>
          <w:p w:rsidR="000857F9" w:rsidRDefault="00196ABF">
            <w:pPr>
              <w:pStyle w:val="TableParagraph"/>
              <w:ind w:left="438"/>
              <w:jc w:val="left"/>
              <w:rPr>
                <w:b/>
                <w:sz w:val="16"/>
              </w:rPr>
            </w:pPr>
            <w:r>
              <w:rPr>
                <w:b/>
                <w:sz w:val="24"/>
              </w:rPr>
              <w:t>r</w:t>
            </w:r>
            <w:r>
              <w:rPr>
                <w:b/>
                <w:sz w:val="16"/>
              </w:rPr>
              <w:t>hitung</w:t>
            </w:r>
            <w:r>
              <w:rPr>
                <w:b/>
                <w:spacing w:val="-4"/>
                <w:sz w:val="16"/>
              </w:rPr>
              <w:t xml:space="preserve"> </w:t>
            </w:r>
            <w:r>
              <w:rPr>
                <w:b/>
                <w:spacing w:val="-10"/>
                <w:sz w:val="16"/>
              </w:rPr>
              <w:t>&gt;</w:t>
            </w:r>
          </w:p>
        </w:tc>
        <w:tc>
          <w:tcPr>
            <w:tcW w:w="1558" w:type="dxa"/>
          </w:tcPr>
          <w:p w:rsidR="000857F9" w:rsidRDefault="00196ABF">
            <w:pPr>
              <w:pStyle w:val="TableParagraph"/>
              <w:spacing w:before="135"/>
              <w:ind w:left="9"/>
              <w:jc w:val="center"/>
              <w:rPr>
                <w:b/>
                <w:i/>
                <w:sz w:val="24"/>
              </w:rPr>
            </w:pPr>
            <w:r>
              <w:rPr>
                <w:b/>
                <w:sz w:val="24"/>
              </w:rPr>
              <w:t>R</w:t>
            </w:r>
            <w:r>
              <w:rPr>
                <w:b/>
                <w:spacing w:val="-1"/>
                <w:sz w:val="24"/>
              </w:rPr>
              <w:t xml:space="preserve"> </w:t>
            </w:r>
            <w:r>
              <w:rPr>
                <w:b/>
                <w:i/>
                <w:spacing w:val="-4"/>
                <w:sz w:val="24"/>
              </w:rPr>
              <w:t>table</w:t>
            </w:r>
          </w:p>
          <w:p w:rsidR="000857F9" w:rsidRDefault="00196ABF">
            <w:pPr>
              <w:pStyle w:val="TableParagraph"/>
              <w:ind w:left="9"/>
              <w:jc w:val="center"/>
              <w:rPr>
                <w:b/>
                <w:sz w:val="24"/>
              </w:rPr>
            </w:pPr>
            <w:r>
              <w:rPr>
                <w:b/>
                <w:sz w:val="24"/>
              </w:rPr>
              <w:t xml:space="preserve">(Sig. </w:t>
            </w:r>
            <w:r>
              <w:rPr>
                <w:b/>
                <w:spacing w:val="-2"/>
                <w:sz w:val="24"/>
              </w:rPr>
              <w:t>0,05)</w:t>
            </w:r>
          </w:p>
        </w:tc>
        <w:tc>
          <w:tcPr>
            <w:tcW w:w="1985" w:type="dxa"/>
          </w:tcPr>
          <w:p w:rsidR="000857F9" w:rsidRDefault="00196ABF">
            <w:pPr>
              <w:pStyle w:val="TableParagraph"/>
              <w:spacing w:before="275"/>
              <w:ind w:left="9" w:right="7"/>
              <w:jc w:val="center"/>
              <w:rPr>
                <w:b/>
                <w:sz w:val="24"/>
              </w:rPr>
            </w:pPr>
            <w:r>
              <w:rPr>
                <w:b/>
                <w:spacing w:val="-2"/>
                <w:sz w:val="24"/>
              </w:rPr>
              <w:t>Keterangan</w:t>
            </w:r>
          </w:p>
        </w:tc>
      </w:tr>
      <w:tr w:rsidR="000857F9">
        <w:trPr>
          <w:trHeight w:val="552"/>
        </w:trPr>
        <w:tc>
          <w:tcPr>
            <w:tcW w:w="1136" w:type="dxa"/>
          </w:tcPr>
          <w:p w:rsidR="000857F9" w:rsidRDefault="00196ABF">
            <w:pPr>
              <w:pStyle w:val="TableParagraph"/>
              <w:spacing w:line="275" w:lineRule="exact"/>
              <w:ind w:left="7" w:right="1"/>
              <w:jc w:val="center"/>
              <w:rPr>
                <w:sz w:val="24"/>
              </w:rPr>
            </w:pPr>
            <w:r>
              <w:rPr>
                <w:spacing w:val="-10"/>
                <w:sz w:val="24"/>
              </w:rPr>
              <w:t>1</w:t>
            </w:r>
          </w:p>
        </w:tc>
        <w:tc>
          <w:tcPr>
            <w:tcW w:w="1560" w:type="dxa"/>
          </w:tcPr>
          <w:p w:rsidR="000857F9" w:rsidRDefault="00196ABF">
            <w:pPr>
              <w:pStyle w:val="TableParagraph"/>
              <w:spacing w:line="275" w:lineRule="exact"/>
              <w:ind w:left="6"/>
              <w:jc w:val="center"/>
              <w:rPr>
                <w:sz w:val="24"/>
              </w:rPr>
            </w:pPr>
            <w:r>
              <w:rPr>
                <w:spacing w:val="-2"/>
                <w:sz w:val="24"/>
              </w:rPr>
              <w:t>0.27163</w:t>
            </w:r>
          </w:p>
        </w:tc>
        <w:tc>
          <w:tcPr>
            <w:tcW w:w="1558" w:type="dxa"/>
          </w:tcPr>
          <w:p w:rsidR="000857F9" w:rsidRDefault="00196ABF">
            <w:pPr>
              <w:pStyle w:val="TableParagraph"/>
              <w:spacing w:line="275" w:lineRule="exact"/>
              <w:ind w:left="9" w:right="1"/>
              <w:jc w:val="center"/>
              <w:rPr>
                <w:sz w:val="24"/>
              </w:rPr>
            </w:pPr>
            <w:r>
              <w:rPr>
                <w:spacing w:val="-2"/>
                <w:sz w:val="24"/>
              </w:rPr>
              <w:t>0,2542</w:t>
            </w:r>
          </w:p>
        </w:tc>
        <w:tc>
          <w:tcPr>
            <w:tcW w:w="1985" w:type="dxa"/>
          </w:tcPr>
          <w:p w:rsidR="000857F9" w:rsidRDefault="00196ABF">
            <w:pPr>
              <w:pStyle w:val="TableParagraph"/>
              <w:spacing w:before="136"/>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10"/>
                <w:sz w:val="24"/>
              </w:rPr>
              <w:t>2</w:t>
            </w:r>
          </w:p>
        </w:tc>
        <w:tc>
          <w:tcPr>
            <w:tcW w:w="1560" w:type="dxa"/>
          </w:tcPr>
          <w:p w:rsidR="000857F9" w:rsidRDefault="00196ABF">
            <w:pPr>
              <w:pStyle w:val="TableParagraph"/>
              <w:spacing w:before="138"/>
              <w:ind w:left="6"/>
              <w:jc w:val="center"/>
              <w:rPr>
                <w:sz w:val="24"/>
              </w:rPr>
            </w:pPr>
            <w:r>
              <w:rPr>
                <w:spacing w:val="-2"/>
                <w:sz w:val="24"/>
              </w:rPr>
              <w:t>0.33342</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10"/>
                <w:sz w:val="24"/>
              </w:rPr>
              <w:t>3</w:t>
            </w:r>
          </w:p>
        </w:tc>
        <w:tc>
          <w:tcPr>
            <w:tcW w:w="1560" w:type="dxa"/>
          </w:tcPr>
          <w:p w:rsidR="000857F9" w:rsidRDefault="00196ABF">
            <w:pPr>
              <w:pStyle w:val="TableParagraph"/>
              <w:spacing w:before="138"/>
              <w:ind w:left="6"/>
              <w:jc w:val="center"/>
              <w:rPr>
                <w:sz w:val="24"/>
              </w:rPr>
            </w:pPr>
            <w:r>
              <w:rPr>
                <w:spacing w:val="-2"/>
                <w:sz w:val="24"/>
              </w:rPr>
              <w:t>0.4218</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10"/>
                <w:sz w:val="24"/>
              </w:rPr>
              <w:t>4</w:t>
            </w:r>
          </w:p>
        </w:tc>
        <w:tc>
          <w:tcPr>
            <w:tcW w:w="1560" w:type="dxa"/>
          </w:tcPr>
          <w:p w:rsidR="000857F9" w:rsidRDefault="00196ABF">
            <w:pPr>
              <w:pStyle w:val="TableParagraph"/>
              <w:spacing w:before="138"/>
              <w:ind w:left="6"/>
              <w:jc w:val="center"/>
              <w:rPr>
                <w:sz w:val="24"/>
              </w:rPr>
            </w:pPr>
            <w:r>
              <w:rPr>
                <w:spacing w:val="-2"/>
                <w:sz w:val="24"/>
              </w:rPr>
              <w:t>0.29164</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3"/>
        </w:trPr>
        <w:tc>
          <w:tcPr>
            <w:tcW w:w="1136" w:type="dxa"/>
          </w:tcPr>
          <w:p w:rsidR="000857F9" w:rsidRDefault="00196ABF">
            <w:pPr>
              <w:pStyle w:val="TableParagraph"/>
              <w:spacing w:before="1"/>
              <w:ind w:left="7" w:right="1"/>
              <w:jc w:val="center"/>
              <w:rPr>
                <w:sz w:val="24"/>
              </w:rPr>
            </w:pPr>
            <w:r>
              <w:rPr>
                <w:spacing w:val="-10"/>
                <w:sz w:val="24"/>
              </w:rPr>
              <w:t>5</w:t>
            </w:r>
          </w:p>
        </w:tc>
        <w:tc>
          <w:tcPr>
            <w:tcW w:w="1560" w:type="dxa"/>
          </w:tcPr>
          <w:p w:rsidR="000857F9" w:rsidRDefault="00196ABF">
            <w:pPr>
              <w:pStyle w:val="TableParagraph"/>
              <w:spacing w:before="138"/>
              <w:ind w:left="6"/>
              <w:jc w:val="center"/>
              <w:rPr>
                <w:sz w:val="24"/>
              </w:rPr>
            </w:pPr>
            <w:r>
              <w:rPr>
                <w:spacing w:val="-2"/>
                <w:sz w:val="24"/>
              </w:rPr>
              <w:t>0.43129</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10"/>
                <w:sz w:val="24"/>
              </w:rPr>
              <w:t>6</w:t>
            </w:r>
          </w:p>
        </w:tc>
        <w:tc>
          <w:tcPr>
            <w:tcW w:w="1560" w:type="dxa"/>
          </w:tcPr>
          <w:p w:rsidR="000857F9" w:rsidRDefault="00196ABF">
            <w:pPr>
              <w:pStyle w:val="TableParagraph"/>
              <w:spacing w:before="135"/>
              <w:ind w:left="6"/>
              <w:jc w:val="center"/>
              <w:rPr>
                <w:sz w:val="24"/>
              </w:rPr>
            </w:pPr>
            <w:r>
              <w:rPr>
                <w:spacing w:val="-2"/>
                <w:sz w:val="24"/>
              </w:rPr>
              <w:t>0.5208</w:t>
            </w:r>
          </w:p>
        </w:tc>
        <w:tc>
          <w:tcPr>
            <w:tcW w:w="1558" w:type="dxa"/>
          </w:tcPr>
          <w:p w:rsidR="000857F9" w:rsidRDefault="00196ABF">
            <w:pPr>
              <w:pStyle w:val="TableParagraph"/>
              <w:spacing w:before="135"/>
              <w:ind w:left="9" w:right="1"/>
              <w:jc w:val="center"/>
              <w:rPr>
                <w:sz w:val="24"/>
              </w:rPr>
            </w:pPr>
            <w:r>
              <w:rPr>
                <w:spacing w:val="-2"/>
                <w:sz w:val="24"/>
              </w:rPr>
              <w:t>0,2542</w:t>
            </w:r>
          </w:p>
        </w:tc>
        <w:tc>
          <w:tcPr>
            <w:tcW w:w="1985" w:type="dxa"/>
          </w:tcPr>
          <w:p w:rsidR="000857F9" w:rsidRDefault="00196ABF">
            <w:pPr>
              <w:pStyle w:val="TableParagraph"/>
              <w:spacing w:before="135"/>
              <w:ind w:left="9" w:right="2"/>
              <w:jc w:val="center"/>
              <w:rPr>
                <w:b/>
                <w:sz w:val="24"/>
              </w:rPr>
            </w:pPr>
            <w:r>
              <w:rPr>
                <w:b/>
                <w:spacing w:val="-2"/>
                <w:sz w:val="24"/>
              </w:rPr>
              <w:t>Valid</w:t>
            </w:r>
          </w:p>
        </w:tc>
      </w:tr>
    </w:tbl>
    <w:p w:rsidR="000857F9" w:rsidRDefault="000857F9">
      <w:pPr>
        <w:pStyle w:val="TableParagraph"/>
        <w:jc w:val="center"/>
        <w:rPr>
          <w:b/>
          <w:sz w:val="24"/>
        </w:rPr>
        <w:sectPr w:rsidR="000857F9">
          <w:headerReference w:type="default" r:id="rId37"/>
          <w:pgSz w:w="11910" w:h="16840"/>
          <w:pgMar w:top="1920" w:right="1559" w:bottom="280" w:left="1700" w:header="754" w:footer="0" w:gutter="0"/>
          <w:pgNumType w:start="44"/>
          <w:cols w:space="720"/>
        </w:sectPr>
      </w:pPr>
    </w:p>
    <w:p w:rsidR="000857F9" w:rsidRDefault="00196ABF">
      <w:pPr>
        <w:pStyle w:val="BodyText"/>
        <w:spacing w:before="100"/>
        <w:rPr>
          <w:b/>
          <w:i/>
          <w:sz w:val="20"/>
        </w:rPr>
      </w:pPr>
      <w:r>
        <w:rPr>
          <w:b/>
          <w:i/>
          <w:noProof/>
          <w:sz w:val="20"/>
          <w:lang w:val="en-US"/>
        </w:rPr>
        <w:drawing>
          <wp:anchor distT="0" distB="0" distL="0" distR="0" simplePos="0" relativeHeight="47781785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6"/>
        <w:gridCol w:w="1560"/>
        <w:gridCol w:w="1558"/>
        <w:gridCol w:w="1985"/>
      </w:tblGrid>
      <w:tr w:rsidR="000857F9">
        <w:trPr>
          <w:trHeight w:val="551"/>
        </w:trPr>
        <w:tc>
          <w:tcPr>
            <w:tcW w:w="1136" w:type="dxa"/>
          </w:tcPr>
          <w:p w:rsidR="000857F9" w:rsidRDefault="00196ABF">
            <w:pPr>
              <w:pStyle w:val="TableParagraph"/>
              <w:spacing w:line="275" w:lineRule="exact"/>
              <w:ind w:left="7" w:right="1"/>
              <w:jc w:val="center"/>
              <w:rPr>
                <w:sz w:val="24"/>
              </w:rPr>
            </w:pPr>
            <w:r>
              <w:rPr>
                <w:spacing w:val="-10"/>
                <w:sz w:val="24"/>
              </w:rPr>
              <w:t>7</w:t>
            </w:r>
          </w:p>
        </w:tc>
        <w:tc>
          <w:tcPr>
            <w:tcW w:w="1560" w:type="dxa"/>
          </w:tcPr>
          <w:p w:rsidR="000857F9" w:rsidRDefault="00196ABF">
            <w:pPr>
              <w:pStyle w:val="TableParagraph"/>
              <w:spacing w:before="138"/>
              <w:ind w:left="6"/>
              <w:jc w:val="center"/>
              <w:rPr>
                <w:sz w:val="24"/>
              </w:rPr>
            </w:pPr>
            <w:r>
              <w:rPr>
                <w:spacing w:val="-2"/>
                <w:sz w:val="24"/>
              </w:rPr>
              <w:t>0.55792</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10"/>
                <w:sz w:val="24"/>
              </w:rPr>
              <w:t>8</w:t>
            </w:r>
          </w:p>
        </w:tc>
        <w:tc>
          <w:tcPr>
            <w:tcW w:w="1560" w:type="dxa"/>
          </w:tcPr>
          <w:p w:rsidR="000857F9" w:rsidRDefault="00196ABF">
            <w:pPr>
              <w:pStyle w:val="TableParagraph"/>
              <w:spacing w:before="138"/>
              <w:ind w:left="6"/>
              <w:jc w:val="center"/>
              <w:rPr>
                <w:sz w:val="24"/>
              </w:rPr>
            </w:pPr>
            <w:r>
              <w:rPr>
                <w:spacing w:val="-2"/>
                <w:sz w:val="24"/>
              </w:rPr>
              <w:t>0.6084</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10"/>
                <w:sz w:val="24"/>
              </w:rPr>
              <w:t>9</w:t>
            </w:r>
          </w:p>
        </w:tc>
        <w:tc>
          <w:tcPr>
            <w:tcW w:w="1560" w:type="dxa"/>
          </w:tcPr>
          <w:p w:rsidR="000857F9" w:rsidRDefault="00196ABF">
            <w:pPr>
              <w:pStyle w:val="TableParagraph"/>
              <w:spacing w:before="138"/>
              <w:ind w:left="6"/>
              <w:jc w:val="center"/>
              <w:rPr>
                <w:sz w:val="24"/>
              </w:rPr>
            </w:pPr>
            <w:r>
              <w:rPr>
                <w:spacing w:val="-2"/>
                <w:sz w:val="24"/>
              </w:rPr>
              <w:t>0.65055</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3"/>
        </w:trPr>
        <w:tc>
          <w:tcPr>
            <w:tcW w:w="1136" w:type="dxa"/>
          </w:tcPr>
          <w:p w:rsidR="000857F9" w:rsidRDefault="00196ABF">
            <w:pPr>
              <w:pStyle w:val="TableParagraph"/>
              <w:spacing w:before="1"/>
              <w:ind w:left="7" w:right="1"/>
              <w:jc w:val="center"/>
              <w:rPr>
                <w:sz w:val="24"/>
              </w:rPr>
            </w:pPr>
            <w:r>
              <w:rPr>
                <w:spacing w:val="-5"/>
                <w:sz w:val="24"/>
              </w:rPr>
              <w:t>10</w:t>
            </w:r>
          </w:p>
        </w:tc>
        <w:tc>
          <w:tcPr>
            <w:tcW w:w="1560" w:type="dxa"/>
          </w:tcPr>
          <w:p w:rsidR="000857F9" w:rsidRDefault="00196ABF">
            <w:pPr>
              <w:pStyle w:val="TableParagraph"/>
              <w:spacing w:before="138"/>
              <w:ind w:left="6"/>
              <w:jc w:val="center"/>
              <w:rPr>
                <w:sz w:val="24"/>
              </w:rPr>
            </w:pPr>
            <w:r>
              <w:rPr>
                <w:spacing w:val="-2"/>
                <w:sz w:val="24"/>
              </w:rPr>
              <w:t>0.68334</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2"/>
        </w:trPr>
        <w:tc>
          <w:tcPr>
            <w:tcW w:w="1136" w:type="dxa"/>
          </w:tcPr>
          <w:p w:rsidR="000857F9" w:rsidRDefault="00196ABF">
            <w:pPr>
              <w:pStyle w:val="TableParagraph"/>
              <w:spacing w:line="275" w:lineRule="exact"/>
              <w:ind w:left="6" w:right="7"/>
              <w:jc w:val="center"/>
              <w:rPr>
                <w:sz w:val="24"/>
              </w:rPr>
            </w:pPr>
            <w:r>
              <w:rPr>
                <w:spacing w:val="-5"/>
                <w:sz w:val="24"/>
              </w:rPr>
              <w:t>11</w:t>
            </w:r>
          </w:p>
        </w:tc>
        <w:tc>
          <w:tcPr>
            <w:tcW w:w="1560" w:type="dxa"/>
          </w:tcPr>
          <w:p w:rsidR="000857F9" w:rsidRDefault="00196ABF">
            <w:pPr>
              <w:pStyle w:val="TableParagraph"/>
              <w:spacing w:before="135"/>
              <w:ind w:left="6"/>
              <w:jc w:val="center"/>
              <w:rPr>
                <w:sz w:val="24"/>
              </w:rPr>
            </w:pPr>
            <w:r>
              <w:rPr>
                <w:spacing w:val="-2"/>
                <w:sz w:val="24"/>
              </w:rPr>
              <w:t>0.69393</w:t>
            </w:r>
          </w:p>
        </w:tc>
        <w:tc>
          <w:tcPr>
            <w:tcW w:w="1558" w:type="dxa"/>
          </w:tcPr>
          <w:p w:rsidR="000857F9" w:rsidRDefault="00196ABF">
            <w:pPr>
              <w:pStyle w:val="TableParagraph"/>
              <w:spacing w:before="135"/>
              <w:ind w:left="9" w:right="1"/>
              <w:jc w:val="center"/>
              <w:rPr>
                <w:sz w:val="24"/>
              </w:rPr>
            </w:pPr>
            <w:r>
              <w:rPr>
                <w:spacing w:val="-2"/>
                <w:sz w:val="24"/>
              </w:rPr>
              <w:t>0,2542</w:t>
            </w:r>
          </w:p>
        </w:tc>
        <w:tc>
          <w:tcPr>
            <w:tcW w:w="1985" w:type="dxa"/>
          </w:tcPr>
          <w:p w:rsidR="000857F9" w:rsidRDefault="00196ABF">
            <w:pPr>
              <w:pStyle w:val="TableParagraph"/>
              <w:spacing w:before="135"/>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12</w:t>
            </w:r>
          </w:p>
        </w:tc>
        <w:tc>
          <w:tcPr>
            <w:tcW w:w="1560" w:type="dxa"/>
          </w:tcPr>
          <w:p w:rsidR="000857F9" w:rsidRDefault="00196ABF">
            <w:pPr>
              <w:pStyle w:val="TableParagraph"/>
              <w:spacing w:before="135"/>
              <w:ind w:left="6"/>
              <w:jc w:val="center"/>
              <w:rPr>
                <w:sz w:val="24"/>
              </w:rPr>
            </w:pPr>
            <w:r>
              <w:rPr>
                <w:spacing w:val="-2"/>
                <w:sz w:val="24"/>
              </w:rPr>
              <w:t>0.59638</w:t>
            </w:r>
          </w:p>
        </w:tc>
        <w:tc>
          <w:tcPr>
            <w:tcW w:w="1558" w:type="dxa"/>
          </w:tcPr>
          <w:p w:rsidR="000857F9" w:rsidRDefault="00196ABF">
            <w:pPr>
              <w:pStyle w:val="TableParagraph"/>
              <w:spacing w:before="135"/>
              <w:ind w:left="9" w:right="1"/>
              <w:jc w:val="center"/>
              <w:rPr>
                <w:sz w:val="24"/>
              </w:rPr>
            </w:pPr>
            <w:r>
              <w:rPr>
                <w:spacing w:val="-2"/>
                <w:sz w:val="24"/>
              </w:rPr>
              <w:t>0,2542</w:t>
            </w:r>
          </w:p>
        </w:tc>
        <w:tc>
          <w:tcPr>
            <w:tcW w:w="1985" w:type="dxa"/>
          </w:tcPr>
          <w:p w:rsidR="000857F9" w:rsidRDefault="00196ABF">
            <w:pPr>
              <w:pStyle w:val="TableParagraph"/>
              <w:spacing w:before="135"/>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13</w:t>
            </w:r>
          </w:p>
        </w:tc>
        <w:tc>
          <w:tcPr>
            <w:tcW w:w="1560" w:type="dxa"/>
          </w:tcPr>
          <w:p w:rsidR="000857F9" w:rsidRDefault="00196ABF">
            <w:pPr>
              <w:pStyle w:val="TableParagraph"/>
              <w:spacing w:before="138"/>
              <w:ind w:left="6"/>
              <w:jc w:val="center"/>
              <w:rPr>
                <w:sz w:val="24"/>
              </w:rPr>
            </w:pPr>
            <w:r>
              <w:rPr>
                <w:spacing w:val="-2"/>
                <w:sz w:val="24"/>
              </w:rPr>
              <w:t>0.64919</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14</w:t>
            </w:r>
          </w:p>
        </w:tc>
        <w:tc>
          <w:tcPr>
            <w:tcW w:w="1560" w:type="dxa"/>
          </w:tcPr>
          <w:p w:rsidR="000857F9" w:rsidRDefault="00196ABF">
            <w:pPr>
              <w:pStyle w:val="TableParagraph"/>
              <w:spacing w:before="138"/>
              <w:ind w:left="6"/>
              <w:jc w:val="center"/>
              <w:rPr>
                <w:sz w:val="24"/>
              </w:rPr>
            </w:pPr>
            <w:r>
              <w:rPr>
                <w:spacing w:val="-2"/>
                <w:sz w:val="24"/>
              </w:rPr>
              <w:t>0.34745</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15</w:t>
            </w:r>
          </w:p>
        </w:tc>
        <w:tc>
          <w:tcPr>
            <w:tcW w:w="1560" w:type="dxa"/>
          </w:tcPr>
          <w:p w:rsidR="000857F9" w:rsidRDefault="00196ABF">
            <w:pPr>
              <w:pStyle w:val="TableParagraph"/>
              <w:spacing w:before="138"/>
              <w:ind w:left="6"/>
              <w:jc w:val="center"/>
              <w:rPr>
                <w:sz w:val="24"/>
              </w:rPr>
            </w:pPr>
            <w:r>
              <w:rPr>
                <w:spacing w:val="-2"/>
                <w:sz w:val="24"/>
              </w:rPr>
              <w:t>0.64084</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16</w:t>
            </w:r>
          </w:p>
        </w:tc>
        <w:tc>
          <w:tcPr>
            <w:tcW w:w="1560" w:type="dxa"/>
          </w:tcPr>
          <w:p w:rsidR="000857F9" w:rsidRDefault="00196ABF">
            <w:pPr>
              <w:pStyle w:val="TableParagraph"/>
              <w:spacing w:before="138"/>
              <w:ind w:left="6"/>
              <w:jc w:val="center"/>
              <w:rPr>
                <w:sz w:val="24"/>
              </w:rPr>
            </w:pPr>
            <w:r>
              <w:rPr>
                <w:spacing w:val="-2"/>
                <w:sz w:val="24"/>
              </w:rPr>
              <w:t>0.57274</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3"/>
        </w:trPr>
        <w:tc>
          <w:tcPr>
            <w:tcW w:w="1136" w:type="dxa"/>
          </w:tcPr>
          <w:p w:rsidR="000857F9" w:rsidRDefault="00196ABF">
            <w:pPr>
              <w:pStyle w:val="TableParagraph"/>
              <w:spacing w:before="1"/>
              <w:ind w:left="7" w:right="1"/>
              <w:jc w:val="center"/>
              <w:rPr>
                <w:sz w:val="24"/>
              </w:rPr>
            </w:pPr>
            <w:r>
              <w:rPr>
                <w:spacing w:val="-5"/>
                <w:sz w:val="24"/>
              </w:rPr>
              <w:t>17</w:t>
            </w:r>
          </w:p>
        </w:tc>
        <w:tc>
          <w:tcPr>
            <w:tcW w:w="1560" w:type="dxa"/>
          </w:tcPr>
          <w:p w:rsidR="000857F9" w:rsidRDefault="00196ABF">
            <w:pPr>
              <w:pStyle w:val="TableParagraph"/>
              <w:spacing w:before="138"/>
              <w:ind w:left="6"/>
              <w:jc w:val="center"/>
              <w:rPr>
                <w:sz w:val="24"/>
              </w:rPr>
            </w:pPr>
            <w:r>
              <w:rPr>
                <w:spacing w:val="-2"/>
                <w:sz w:val="24"/>
              </w:rPr>
              <w:t>0.71244</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2"/>
        </w:trPr>
        <w:tc>
          <w:tcPr>
            <w:tcW w:w="1136" w:type="dxa"/>
          </w:tcPr>
          <w:p w:rsidR="000857F9" w:rsidRDefault="00196ABF">
            <w:pPr>
              <w:pStyle w:val="TableParagraph"/>
              <w:spacing w:line="275" w:lineRule="exact"/>
              <w:ind w:left="7" w:right="1"/>
              <w:jc w:val="center"/>
              <w:rPr>
                <w:sz w:val="24"/>
              </w:rPr>
            </w:pPr>
            <w:r>
              <w:rPr>
                <w:spacing w:val="-5"/>
                <w:sz w:val="24"/>
              </w:rPr>
              <w:t>18</w:t>
            </w:r>
          </w:p>
        </w:tc>
        <w:tc>
          <w:tcPr>
            <w:tcW w:w="1560" w:type="dxa"/>
          </w:tcPr>
          <w:p w:rsidR="000857F9" w:rsidRDefault="00196ABF">
            <w:pPr>
              <w:pStyle w:val="TableParagraph"/>
              <w:spacing w:before="136"/>
              <w:ind w:left="6"/>
              <w:jc w:val="center"/>
              <w:rPr>
                <w:sz w:val="24"/>
              </w:rPr>
            </w:pPr>
            <w:r>
              <w:rPr>
                <w:spacing w:val="-2"/>
                <w:sz w:val="24"/>
              </w:rPr>
              <w:t>0.65582</w:t>
            </w:r>
          </w:p>
        </w:tc>
        <w:tc>
          <w:tcPr>
            <w:tcW w:w="1558" w:type="dxa"/>
          </w:tcPr>
          <w:p w:rsidR="000857F9" w:rsidRDefault="00196ABF">
            <w:pPr>
              <w:pStyle w:val="TableParagraph"/>
              <w:spacing w:before="136"/>
              <w:ind w:left="9" w:right="1"/>
              <w:jc w:val="center"/>
              <w:rPr>
                <w:sz w:val="24"/>
              </w:rPr>
            </w:pPr>
            <w:r>
              <w:rPr>
                <w:spacing w:val="-2"/>
                <w:sz w:val="24"/>
              </w:rPr>
              <w:t>0,2542</w:t>
            </w:r>
          </w:p>
        </w:tc>
        <w:tc>
          <w:tcPr>
            <w:tcW w:w="1985" w:type="dxa"/>
          </w:tcPr>
          <w:p w:rsidR="000857F9" w:rsidRDefault="00196ABF">
            <w:pPr>
              <w:pStyle w:val="TableParagraph"/>
              <w:spacing w:before="136"/>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19</w:t>
            </w:r>
          </w:p>
        </w:tc>
        <w:tc>
          <w:tcPr>
            <w:tcW w:w="1560" w:type="dxa"/>
          </w:tcPr>
          <w:p w:rsidR="000857F9" w:rsidRDefault="00196ABF">
            <w:pPr>
              <w:pStyle w:val="TableParagraph"/>
              <w:spacing w:before="135"/>
              <w:ind w:left="6"/>
              <w:jc w:val="center"/>
              <w:rPr>
                <w:sz w:val="24"/>
              </w:rPr>
            </w:pPr>
            <w:r>
              <w:rPr>
                <w:spacing w:val="-2"/>
                <w:sz w:val="24"/>
              </w:rPr>
              <w:t>0.63105</w:t>
            </w:r>
          </w:p>
        </w:tc>
        <w:tc>
          <w:tcPr>
            <w:tcW w:w="1558" w:type="dxa"/>
          </w:tcPr>
          <w:p w:rsidR="000857F9" w:rsidRDefault="00196ABF">
            <w:pPr>
              <w:pStyle w:val="TableParagraph"/>
              <w:spacing w:before="135"/>
              <w:ind w:left="9" w:right="1"/>
              <w:jc w:val="center"/>
              <w:rPr>
                <w:sz w:val="24"/>
              </w:rPr>
            </w:pPr>
            <w:r>
              <w:rPr>
                <w:spacing w:val="-2"/>
                <w:sz w:val="24"/>
              </w:rPr>
              <w:t>0,2542</w:t>
            </w:r>
          </w:p>
        </w:tc>
        <w:tc>
          <w:tcPr>
            <w:tcW w:w="1985" w:type="dxa"/>
          </w:tcPr>
          <w:p w:rsidR="000857F9" w:rsidRDefault="00196ABF">
            <w:pPr>
              <w:pStyle w:val="TableParagraph"/>
              <w:spacing w:before="135"/>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20</w:t>
            </w:r>
          </w:p>
        </w:tc>
        <w:tc>
          <w:tcPr>
            <w:tcW w:w="1560" w:type="dxa"/>
          </w:tcPr>
          <w:p w:rsidR="000857F9" w:rsidRDefault="00196ABF">
            <w:pPr>
              <w:pStyle w:val="TableParagraph"/>
              <w:spacing w:before="138"/>
              <w:ind w:left="6"/>
              <w:jc w:val="center"/>
              <w:rPr>
                <w:sz w:val="24"/>
              </w:rPr>
            </w:pPr>
            <w:r>
              <w:rPr>
                <w:spacing w:val="-2"/>
                <w:sz w:val="24"/>
              </w:rPr>
              <w:t>0.51926</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21</w:t>
            </w:r>
          </w:p>
        </w:tc>
        <w:tc>
          <w:tcPr>
            <w:tcW w:w="1560" w:type="dxa"/>
          </w:tcPr>
          <w:p w:rsidR="000857F9" w:rsidRDefault="00196ABF">
            <w:pPr>
              <w:pStyle w:val="TableParagraph"/>
              <w:spacing w:before="138"/>
              <w:ind w:left="6"/>
              <w:jc w:val="center"/>
              <w:rPr>
                <w:sz w:val="24"/>
              </w:rPr>
            </w:pPr>
            <w:r>
              <w:rPr>
                <w:spacing w:val="-2"/>
                <w:sz w:val="24"/>
              </w:rPr>
              <w:t>0.5481</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22</w:t>
            </w:r>
          </w:p>
        </w:tc>
        <w:tc>
          <w:tcPr>
            <w:tcW w:w="1560" w:type="dxa"/>
          </w:tcPr>
          <w:p w:rsidR="000857F9" w:rsidRDefault="00196ABF">
            <w:pPr>
              <w:pStyle w:val="TableParagraph"/>
              <w:spacing w:before="138"/>
              <w:ind w:left="6"/>
              <w:jc w:val="center"/>
              <w:rPr>
                <w:sz w:val="24"/>
              </w:rPr>
            </w:pPr>
            <w:r>
              <w:rPr>
                <w:spacing w:val="-2"/>
                <w:sz w:val="24"/>
              </w:rPr>
              <w:t>0.50733</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3"/>
        </w:trPr>
        <w:tc>
          <w:tcPr>
            <w:tcW w:w="1136" w:type="dxa"/>
          </w:tcPr>
          <w:p w:rsidR="000857F9" w:rsidRDefault="00196ABF">
            <w:pPr>
              <w:pStyle w:val="TableParagraph"/>
              <w:spacing w:before="1"/>
              <w:ind w:left="7" w:right="1"/>
              <w:jc w:val="center"/>
              <w:rPr>
                <w:sz w:val="24"/>
              </w:rPr>
            </w:pPr>
            <w:r>
              <w:rPr>
                <w:spacing w:val="-5"/>
                <w:sz w:val="24"/>
              </w:rPr>
              <w:t>23</w:t>
            </w:r>
          </w:p>
        </w:tc>
        <w:tc>
          <w:tcPr>
            <w:tcW w:w="1560" w:type="dxa"/>
          </w:tcPr>
          <w:p w:rsidR="000857F9" w:rsidRDefault="00196ABF">
            <w:pPr>
              <w:pStyle w:val="TableParagraph"/>
              <w:spacing w:before="138"/>
              <w:ind w:left="6"/>
              <w:jc w:val="center"/>
              <w:rPr>
                <w:sz w:val="24"/>
              </w:rPr>
            </w:pPr>
            <w:r>
              <w:rPr>
                <w:spacing w:val="-2"/>
                <w:sz w:val="24"/>
              </w:rPr>
              <w:t>0.34698</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2"/>
        </w:trPr>
        <w:tc>
          <w:tcPr>
            <w:tcW w:w="1136" w:type="dxa"/>
            <w:shd w:val="clear" w:color="auto" w:fill="A8D08D"/>
          </w:tcPr>
          <w:p w:rsidR="000857F9" w:rsidRDefault="00196ABF">
            <w:pPr>
              <w:pStyle w:val="TableParagraph"/>
              <w:spacing w:line="276" w:lineRule="exact"/>
              <w:ind w:left="7" w:right="1"/>
              <w:jc w:val="center"/>
              <w:rPr>
                <w:sz w:val="24"/>
              </w:rPr>
            </w:pPr>
            <w:r>
              <w:rPr>
                <w:spacing w:val="-5"/>
                <w:sz w:val="24"/>
              </w:rPr>
              <w:t>24</w:t>
            </w:r>
          </w:p>
        </w:tc>
        <w:tc>
          <w:tcPr>
            <w:tcW w:w="1560" w:type="dxa"/>
            <w:shd w:val="clear" w:color="auto" w:fill="A8D08D"/>
          </w:tcPr>
          <w:p w:rsidR="000857F9" w:rsidRDefault="00196ABF">
            <w:pPr>
              <w:pStyle w:val="TableParagraph"/>
              <w:spacing w:before="136"/>
              <w:ind w:left="6"/>
              <w:jc w:val="center"/>
              <w:rPr>
                <w:sz w:val="24"/>
              </w:rPr>
            </w:pPr>
            <w:r>
              <w:rPr>
                <w:spacing w:val="-2"/>
                <w:sz w:val="24"/>
              </w:rPr>
              <w:t>0.14322</w:t>
            </w:r>
          </w:p>
        </w:tc>
        <w:tc>
          <w:tcPr>
            <w:tcW w:w="1558" w:type="dxa"/>
            <w:shd w:val="clear" w:color="auto" w:fill="A8D08D"/>
          </w:tcPr>
          <w:p w:rsidR="000857F9" w:rsidRDefault="00196ABF">
            <w:pPr>
              <w:pStyle w:val="TableParagraph"/>
              <w:spacing w:before="136"/>
              <w:ind w:left="9" w:right="1"/>
              <w:jc w:val="center"/>
              <w:rPr>
                <w:sz w:val="24"/>
              </w:rPr>
            </w:pPr>
            <w:r>
              <w:rPr>
                <w:spacing w:val="-2"/>
                <w:sz w:val="24"/>
              </w:rPr>
              <w:t>0,2542</w:t>
            </w:r>
          </w:p>
        </w:tc>
        <w:tc>
          <w:tcPr>
            <w:tcW w:w="1985" w:type="dxa"/>
            <w:shd w:val="clear" w:color="auto" w:fill="A8D08D"/>
          </w:tcPr>
          <w:p w:rsidR="000857F9" w:rsidRDefault="00196ABF">
            <w:pPr>
              <w:pStyle w:val="TableParagraph"/>
              <w:spacing w:line="276" w:lineRule="exact"/>
              <w:ind w:left="9"/>
              <w:jc w:val="center"/>
              <w:rPr>
                <w:b/>
                <w:sz w:val="24"/>
              </w:rPr>
            </w:pPr>
            <w:r>
              <w:rPr>
                <w:b/>
                <w:sz w:val="24"/>
              </w:rPr>
              <w:t>Tidak</w:t>
            </w:r>
            <w:r>
              <w:rPr>
                <w:b/>
                <w:spacing w:val="-11"/>
                <w:sz w:val="24"/>
              </w:rPr>
              <w:t xml:space="preserve"> </w:t>
            </w: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25</w:t>
            </w:r>
          </w:p>
        </w:tc>
        <w:tc>
          <w:tcPr>
            <w:tcW w:w="1560" w:type="dxa"/>
          </w:tcPr>
          <w:p w:rsidR="000857F9" w:rsidRDefault="00196ABF">
            <w:pPr>
              <w:pStyle w:val="TableParagraph"/>
              <w:spacing w:before="135"/>
              <w:ind w:left="6"/>
              <w:jc w:val="center"/>
              <w:rPr>
                <w:sz w:val="24"/>
              </w:rPr>
            </w:pPr>
            <w:r>
              <w:rPr>
                <w:spacing w:val="-2"/>
                <w:sz w:val="24"/>
              </w:rPr>
              <w:t>0.55699</w:t>
            </w:r>
          </w:p>
        </w:tc>
        <w:tc>
          <w:tcPr>
            <w:tcW w:w="1558" w:type="dxa"/>
          </w:tcPr>
          <w:p w:rsidR="000857F9" w:rsidRDefault="00196ABF">
            <w:pPr>
              <w:pStyle w:val="TableParagraph"/>
              <w:spacing w:before="135"/>
              <w:ind w:left="9" w:right="1"/>
              <w:jc w:val="center"/>
              <w:rPr>
                <w:sz w:val="24"/>
              </w:rPr>
            </w:pPr>
            <w:r>
              <w:rPr>
                <w:spacing w:val="-2"/>
                <w:sz w:val="24"/>
              </w:rPr>
              <w:t>0,2542</w:t>
            </w:r>
          </w:p>
        </w:tc>
        <w:tc>
          <w:tcPr>
            <w:tcW w:w="1985" w:type="dxa"/>
          </w:tcPr>
          <w:p w:rsidR="000857F9" w:rsidRDefault="00196ABF">
            <w:pPr>
              <w:pStyle w:val="TableParagraph"/>
              <w:spacing w:before="135"/>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26</w:t>
            </w:r>
          </w:p>
        </w:tc>
        <w:tc>
          <w:tcPr>
            <w:tcW w:w="1560" w:type="dxa"/>
          </w:tcPr>
          <w:p w:rsidR="000857F9" w:rsidRDefault="00196ABF">
            <w:pPr>
              <w:pStyle w:val="TableParagraph"/>
              <w:spacing w:before="135"/>
              <w:ind w:left="6"/>
              <w:jc w:val="center"/>
              <w:rPr>
                <w:sz w:val="24"/>
              </w:rPr>
            </w:pPr>
            <w:r>
              <w:rPr>
                <w:spacing w:val="-2"/>
                <w:sz w:val="24"/>
              </w:rPr>
              <w:t>0.549249</w:t>
            </w:r>
          </w:p>
        </w:tc>
        <w:tc>
          <w:tcPr>
            <w:tcW w:w="1558" w:type="dxa"/>
          </w:tcPr>
          <w:p w:rsidR="000857F9" w:rsidRDefault="00196ABF">
            <w:pPr>
              <w:pStyle w:val="TableParagraph"/>
              <w:spacing w:before="135"/>
              <w:ind w:left="9" w:right="1"/>
              <w:jc w:val="center"/>
              <w:rPr>
                <w:sz w:val="24"/>
              </w:rPr>
            </w:pPr>
            <w:r>
              <w:rPr>
                <w:spacing w:val="-2"/>
                <w:sz w:val="24"/>
              </w:rPr>
              <w:t>0,2542</w:t>
            </w:r>
          </w:p>
        </w:tc>
        <w:tc>
          <w:tcPr>
            <w:tcW w:w="1985" w:type="dxa"/>
          </w:tcPr>
          <w:p w:rsidR="000857F9" w:rsidRDefault="00196ABF">
            <w:pPr>
              <w:pStyle w:val="TableParagraph"/>
              <w:spacing w:before="135"/>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27</w:t>
            </w:r>
          </w:p>
        </w:tc>
        <w:tc>
          <w:tcPr>
            <w:tcW w:w="1560" w:type="dxa"/>
          </w:tcPr>
          <w:p w:rsidR="000857F9" w:rsidRDefault="00196ABF">
            <w:pPr>
              <w:pStyle w:val="TableParagraph"/>
              <w:spacing w:before="138"/>
              <w:ind w:left="6"/>
              <w:jc w:val="center"/>
              <w:rPr>
                <w:sz w:val="24"/>
              </w:rPr>
            </w:pPr>
            <w:r>
              <w:rPr>
                <w:spacing w:val="-2"/>
                <w:sz w:val="24"/>
              </w:rPr>
              <w:t>0.57805</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28</w:t>
            </w:r>
          </w:p>
        </w:tc>
        <w:tc>
          <w:tcPr>
            <w:tcW w:w="1560" w:type="dxa"/>
          </w:tcPr>
          <w:p w:rsidR="000857F9" w:rsidRDefault="00196ABF">
            <w:pPr>
              <w:pStyle w:val="TableParagraph"/>
              <w:spacing w:before="138"/>
              <w:ind w:left="6"/>
              <w:jc w:val="center"/>
              <w:rPr>
                <w:sz w:val="24"/>
              </w:rPr>
            </w:pPr>
            <w:r>
              <w:rPr>
                <w:spacing w:val="-2"/>
                <w:sz w:val="24"/>
              </w:rPr>
              <w:t>0.6566</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bl>
    <w:p w:rsidR="000857F9" w:rsidRDefault="000857F9">
      <w:pPr>
        <w:pStyle w:val="TableParagraph"/>
        <w:jc w:val="center"/>
        <w:rPr>
          <w:b/>
          <w:sz w:val="24"/>
        </w:rPr>
        <w:sectPr w:rsidR="000857F9">
          <w:pgSz w:w="11910" w:h="16840"/>
          <w:pgMar w:top="1920" w:right="1559" w:bottom="280" w:left="1700" w:header="754" w:footer="0" w:gutter="0"/>
          <w:cols w:space="720"/>
        </w:sectPr>
      </w:pPr>
    </w:p>
    <w:p w:rsidR="000857F9" w:rsidRDefault="000857F9">
      <w:pPr>
        <w:pStyle w:val="BodyText"/>
        <w:spacing w:before="100"/>
        <w:rPr>
          <w:b/>
          <w:i/>
          <w:sz w:val="20"/>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6"/>
        <w:gridCol w:w="1560"/>
        <w:gridCol w:w="1558"/>
        <w:gridCol w:w="1985"/>
      </w:tblGrid>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29</w:t>
            </w:r>
          </w:p>
        </w:tc>
        <w:tc>
          <w:tcPr>
            <w:tcW w:w="1560" w:type="dxa"/>
          </w:tcPr>
          <w:p w:rsidR="000857F9" w:rsidRDefault="00196ABF">
            <w:pPr>
              <w:pStyle w:val="TableParagraph"/>
              <w:spacing w:before="138"/>
              <w:ind w:left="6"/>
              <w:jc w:val="center"/>
              <w:rPr>
                <w:sz w:val="24"/>
              </w:rPr>
            </w:pPr>
            <w:r>
              <w:rPr>
                <w:spacing w:val="-2"/>
                <w:sz w:val="24"/>
              </w:rPr>
              <w:t>0.64396</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1"/>
        </w:trPr>
        <w:tc>
          <w:tcPr>
            <w:tcW w:w="1136" w:type="dxa"/>
            <w:shd w:val="clear" w:color="auto" w:fill="A8D08D"/>
          </w:tcPr>
          <w:p w:rsidR="000857F9" w:rsidRDefault="00196ABF">
            <w:pPr>
              <w:pStyle w:val="TableParagraph"/>
              <w:spacing w:line="275" w:lineRule="exact"/>
              <w:ind w:left="7" w:right="1"/>
              <w:jc w:val="center"/>
              <w:rPr>
                <w:sz w:val="24"/>
              </w:rPr>
            </w:pPr>
            <w:r>
              <w:rPr>
                <w:spacing w:val="-5"/>
                <w:sz w:val="24"/>
              </w:rPr>
              <w:t>30</w:t>
            </w:r>
          </w:p>
        </w:tc>
        <w:tc>
          <w:tcPr>
            <w:tcW w:w="1560" w:type="dxa"/>
            <w:shd w:val="clear" w:color="auto" w:fill="A8D08D"/>
          </w:tcPr>
          <w:p w:rsidR="000857F9" w:rsidRDefault="00196ABF">
            <w:pPr>
              <w:pStyle w:val="TableParagraph"/>
              <w:spacing w:before="138"/>
              <w:ind w:left="6"/>
              <w:jc w:val="center"/>
              <w:rPr>
                <w:sz w:val="24"/>
              </w:rPr>
            </w:pPr>
            <w:r>
              <w:rPr>
                <w:spacing w:val="-2"/>
                <w:sz w:val="24"/>
              </w:rPr>
              <w:t>0.24757</w:t>
            </w:r>
          </w:p>
        </w:tc>
        <w:tc>
          <w:tcPr>
            <w:tcW w:w="1558" w:type="dxa"/>
            <w:shd w:val="clear" w:color="auto" w:fill="A8D08D"/>
          </w:tcPr>
          <w:p w:rsidR="000857F9" w:rsidRDefault="00196ABF">
            <w:pPr>
              <w:pStyle w:val="TableParagraph"/>
              <w:spacing w:before="138"/>
              <w:ind w:left="9" w:right="1"/>
              <w:jc w:val="center"/>
              <w:rPr>
                <w:sz w:val="24"/>
              </w:rPr>
            </w:pPr>
            <w:r>
              <w:rPr>
                <w:spacing w:val="-2"/>
                <w:sz w:val="24"/>
              </w:rPr>
              <w:t>0,2542</w:t>
            </w:r>
          </w:p>
        </w:tc>
        <w:tc>
          <w:tcPr>
            <w:tcW w:w="1985" w:type="dxa"/>
            <w:shd w:val="clear" w:color="auto" w:fill="A8D08D"/>
          </w:tcPr>
          <w:p w:rsidR="000857F9" w:rsidRDefault="00196ABF">
            <w:pPr>
              <w:pStyle w:val="TableParagraph"/>
              <w:spacing w:line="275" w:lineRule="exact"/>
              <w:ind w:left="9"/>
              <w:jc w:val="center"/>
              <w:rPr>
                <w:b/>
                <w:sz w:val="24"/>
              </w:rPr>
            </w:pPr>
            <w:r>
              <w:rPr>
                <w:b/>
                <w:sz w:val="24"/>
              </w:rPr>
              <w:t>Tidak</w:t>
            </w:r>
            <w:r>
              <w:rPr>
                <w:b/>
                <w:spacing w:val="-11"/>
                <w:sz w:val="24"/>
              </w:rPr>
              <w:t xml:space="preserve"> </w:t>
            </w: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31</w:t>
            </w:r>
          </w:p>
        </w:tc>
        <w:tc>
          <w:tcPr>
            <w:tcW w:w="1560" w:type="dxa"/>
          </w:tcPr>
          <w:p w:rsidR="000857F9" w:rsidRDefault="00196ABF">
            <w:pPr>
              <w:pStyle w:val="TableParagraph"/>
              <w:spacing w:before="138"/>
              <w:ind w:left="6"/>
              <w:jc w:val="center"/>
              <w:rPr>
                <w:sz w:val="24"/>
              </w:rPr>
            </w:pPr>
            <w:r>
              <w:rPr>
                <w:spacing w:val="-2"/>
                <w:sz w:val="24"/>
              </w:rPr>
              <w:t>0.67037</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3"/>
        </w:trPr>
        <w:tc>
          <w:tcPr>
            <w:tcW w:w="1136" w:type="dxa"/>
          </w:tcPr>
          <w:p w:rsidR="000857F9" w:rsidRDefault="00196ABF">
            <w:pPr>
              <w:pStyle w:val="TableParagraph"/>
              <w:spacing w:before="1"/>
              <w:ind w:left="7" w:right="1"/>
              <w:jc w:val="center"/>
              <w:rPr>
                <w:sz w:val="24"/>
              </w:rPr>
            </w:pPr>
            <w:r>
              <w:rPr>
                <w:spacing w:val="-5"/>
                <w:sz w:val="24"/>
              </w:rPr>
              <w:t>32</w:t>
            </w:r>
          </w:p>
        </w:tc>
        <w:tc>
          <w:tcPr>
            <w:tcW w:w="1560" w:type="dxa"/>
          </w:tcPr>
          <w:p w:rsidR="000857F9" w:rsidRDefault="00196ABF">
            <w:pPr>
              <w:pStyle w:val="TableParagraph"/>
              <w:spacing w:before="138"/>
              <w:ind w:left="6"/>
              <w:jc w:val="center"/>
              <w:rPr>
                <w:sz w:val="24"/>
              </w:rPr>
            </w:pPr>
            <w:r>
              <w:rPr>
                <w:spacing w:val="-2"/>
                <w:sz w:val="24"/>
              </w:rPr>
              <w:t>0.48381</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2"/>
        </w:trPr>
        <w:tc>
          <w:tcPr>
            <w:tcW w:w="1136" w:type="dxa"/>
          </w:tcPr>
          <w:p w:rsidR="000857F9" w:rsidRDefault="00196ABF">
            <w:pPr>
              <w:pStyle w:val="TableParagraph"/>
              <w:spacing w:line="275" w:lineRule="exact"/>
              <w:ind w:left="7" w:right="1"/>
              <w:jc w:val="center"/>
              <w:rPr>
                <w:sz w:val="24"/>
              </w:rPr>
            </w:pPr>
            <w:r>
              <w:rPr>
                <w:spacing w:val="-5"/>
                <w:sz w:val="24"/>
              </w:rPr>
              <w:t>33</w:t>
            </w:r>
          </w:p>
        </w:tc>
        <w:tc>
          <w:tcPr>
            <w:tcW w:w="1560" w:type="dxa"/>
          </w:tcPr>
          <w:p w:rsidR="000857F9" w:rsidRDefault="00196ABF">
            <w:pPr>
              <w:pStyle w:val="TableParagraph"/>
              <w:spacing w:before="135"/>
              <w:ind w:left="6"/>
              <w:jc w:val="center"/>
              <w:rPr>
                <w:sz w:val="24"/>
              </w:rPr>
            </w:pPr>
            <w:r>
              <w:rPr>
                <w:spacing w:val="-2"/>
                <w:sz w:val="24"/>
              </w:rPr>
              <w:t>0.54124</w:t>
            </w:r>
          </w:p>
        </w:tc>
        <w:tc>
          <w:tcPr>
            <w:tcW w:w="1558" w:type="dxa"/>
          </w:tcPr>
          <w:p w:rsidR="000857F9" w:rsidRDefault="00196ABF">
            <w:pPr>
              <w:pStyle w:val="TableParagraph"/>
              <w:spacing w:before="135"/>
              <w:ind w:left="9" w:right="1"/>
              <w:jc w:val="center"/>
              <w:rPr>
                <w:sz w:val="24"/>
              </w:rPr>
            </w:pPr>
            <w:r>
              <w:rPr>
                <w:spacing w:val="-2"/>
                <w:sz w:val="24"/>
              </w:rPr>
              <w:t>0,2542</w:t>
            </w:r>
          </w:p>
        </w:tc>
        <w:tc>
          <w:tcPr>
            <w:tcW w:w="1985" w:type="dxa"/>
          </w:tcPr>
          <w:p w:rsidR="000857F9" w:rsidRDefault="00196ABF">
            <w:pPr>
              <w:pStyle w:val="TableParagraph"/>
              <w:spacing w:before="135"/>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34</w:t>
            </w:r>
          </w:p>
        </w:tc>
        <w:tc>
          <w:tcPr>
            <w:tcW w:w="1560" w:type="dxa"/>
          </w:tcPr>
          <w:p w:rsidR="000857F9" w:rsidRDefault="00196ABF">
            <w:pPr>
              <w:pStyle w:val="TableParagraph"/>
              <w:spacing w:before="135"/>
              <w:ind w:left="6"/>
              <w:jc w:val="center"/>
              <w:rPr>
                <w:sz w:val="24"/>
              </w:rPr>
            </w:pPr>
            <w:r>
              <w:rPr>
                <w:spacing w:val="-2"/>
                <w:sz w:val="24"/>
              </w:rPr>
              <w:t>0.64673</w:t>
            </w:r>
          </w:p>
        </w:tc>
        <w:tc>
          <w:tcPr>
            <w:tcW w:w="1558" w:type="dxa"/>
          </w:tcPr>
          <w:p w:rsidR="000857F9" w:rsidRDefault="00196ABF">
            <w:pPr>
              <w:pStyle w:val="TableParagraph"/>
              <w:spacing w:before="135"/>
              <w:ind w:left="9" w:right="1"/>
              <w:jc w:val="center"/>
              <w:rPr>
                <w:sz w:val="24"/>
              </w:rPr>
            </w:pPr>
            <w:r>
              <w:rPr>
                <w:spacing w:val="-2"/>
                <w:sz w:val="24"/>
              </w:rPr>
              <w:t>0,2542</w:t>
            </w:r>
          </w:p>
        </w:tc>
        <w:tc>
          <w:tcPr>
            <w:tcW w:w="1985" w:type="dxa"/>
          </w:tcPr>
          <w:p w:rsidR="000857F9" w:rsidRDefault="00196ABF">
            <w:pPr>
              <w:pStyle w:val="TableParagraph"/>
              <w:spacing w:before="135"/>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35</w:t>
            </w:r>
          </w:p>
        </w:tc>
        <w:tc>
          <w:tcPr>
            <w:tcW w:w="1560" w:type="dxa"/>
          </w:tcPr>
          <w:p w:rsidR="000857F9" w:rsidRDefault="00196ABF">
            <w:pPr>
              <w:pStyle w:val="TableParagraph"/>
              <w:spacing w:before="138"/>
              <w:ind w:left="6"/>
              <w:jc w:val="center"/>
              <w:rPr>
                <w:sz w:val="24"/>
              </w:rPr>
            </w:pPr>
            <w:r>
              <w:rPr>
                <w:spacing w:val="-2"/>
                <w:sz w:val="24"/>
              </w:rPr>
              <w:t>0.65637</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36</w:t>
            </w:r>
          </w:p>
        </w:tc>
        <w:tc>
          <w:tcPr>
            <w:tcW w:w="1560" w:type="dxa"/>
          </w:tcPr>
          <w:p w:rsidR="000857F9" w:rsidRDefault="00196ABF">
            <w:pPr>
              <w:pStyle w:val="TableParagraph"/>
              <w:spacing w:before="138"/>
              <w:ind w:left="6"/>
              <w:jc w:val="center"/>
              <w:rPr>
                <w:sz w:val="24"/>
              </w:rPr>
            </w:pPr>
            <w:r>
              <w:rPr>
                <w:spacing w:val="-2"/>
                <w:sz w:val="24"/>
              </w:rPr>
              <w:t>0.63023</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37</w:t>
            </w:r>
          </w:p>
        </w:tc>
        <w:tc>
          <w:tcPr>
            <w:tcW w:w="1560" w:type="dxa"/>
          </w:tcPr>
          <w:p w:rsidR="000857F9" w:rsidRDefault="00196ABF">
            <w:pPr>
              <w:pStyle w:val="TableParagraph"/>
              <w:spacing w:before="138"/>
              <w:ind w:left="6"/>
              <w:jc w:val="center"/>
              <w:rPr>
                <w:sz w:val="24"/>
              </w:rPr>
            </w:pPr>
            <w:r>
              <w:rPr>
                <w:spacing w:val="-2"/>
                <w:sz w:val="24"/>
              </w:rPr>
              <w:t>0.56305</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1"/>
        </w:trPr>
        <w:tc>
          <w:tcPr>
            <w:tcW w:w="1136" w:type="dxa"/>
          </w:tcPr>
          <w:p w:rsidR="000857F9" w:rsidRDefault="00196ABF">
            <w:pPr>
              <w:pStyle w:val="TableParagraph"/>
              <w:spacing w:line="275" w:lineRule="exact"/>
              <w:ind w:left="7" w:right="1"/>
              <w:jc w:val="center"/>
              <w:rPr>
                <w:sz w:val="24"/>
              </w:rPr>
            </w:pPr>
            <w:r>
              <w:rPr>
                <w:spacing w:val="-5"/>
                <w:sz w:val="24"/>
              </w:rPr>
              <w:t>38</w:t>
            </w:r>
          </w:p>
        </w:tc>
        <w:tc>
          <w:tcPr>
            <w:tcW w:w="1560" w:type="dxa"/>
          </w:tcPr>
          <w:p w:rsidR="000857F9" w:rsidRDefault="00196ABF">
            <w:pPr>
              <w:pStyle w:val="TableParagraph"/>
              <w:spacing w:before="138"/>
              <w:ind w:left="6"/>
              <w:jc w:val="center"/>
              <w:rPr>
                <w:sz w:val="24"/>
              </w:rPr>
            </w:pPr>
            <w:r>
              <w:rPr>
                <w:spacing w:val="-2"/>
                <w:sz w:val="24"/>
              </w:rPr>
              <w:t>0.6083</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3"/>
        </w:trPr>
        <w:tc>
          <w:tcPr>
            <w:tcW w:w="1136" w:type="dxa"/>
          </w:tcPr>
          <w:p w:rsidR="000857F9" w:rsidRDefault="00196ABF">
            <w:pPr>
              <w:pStyle w:val="TableParagraph"/>
              <w:spacing w:before="1"/>
              <w:ind w:left="7" w:right="1"/>
              <w:jc w:val="center"/>
              <w:rPr>
                <w:sz w:val="24"/>
              </w:rPr>
            </w:pPr>
            <w:r>
              <w:rPr>
                <w:spacing w:val="-5"/>
                <w:sz w:val="24"/>
              </w:rPr>
              <w:t>39</w:t>
            </w:r>
          </w:p>
        </w:tc>
        <w:tc>
          <w:tcPr>
            <w:tcW w:w="1560" w:type="dxa"/>
          </w:tcPr>
          <w:p w:rsidR="000857F9" w:rsidRDefault="00196ABF">
            <w:pPr>
              <w:pStyle w:val="TableParagraph"/>
              <w:spacing w:before="138"/>
              <w:ind w:left="6"/>
              <w:jc w:val="center"/>
              <w:rPr>
                <w:sz w:val="24"/>
              </w:rPr>
            </w:pPr>
            <w:r>
              <w:rPr>
                <w:spacing w:val="-2"/>
                <w:sz w:val="24"/>
              </w:rPr>
              <w:t>0.61931</w:t>
            </w:r>
          </w:p>
        </w:tc>
        <w:tc>
          <w:tcPr>
            <w:tcW w:w="1558" w:type="dxa"/>
          </w:tcPr>
          <w:p w:rsidR="000857F9" w:rsidRDefault="00196ABF">
            <w:pPr>
              <w:pStyle w:val="TableParagraph"/>
              <w:spacing w:before="138"/>
              <w:ind w:left="9" w:right="1"/>
              <w:jc w:val="center"/>
              <w:rPr>
                <w:sz w:val="24"/>
              </w:rPr>
            </w:pPr>
            <w:r>
              <w:rPr>
                <w:spacing w:val="-2"/>
                <w:sz w:val="24"/>
              </w:rPr>
              <w:t>0,2542</w:t>
            </w:r>
          </w:p>
        </w:tc>
        <w:tc>
          <w:tcPr>
            <w:tcW w:w="1985" w:type="dxa"/>
          </w:tcPr>
          <w:p w:rsidR="000857F9" w:rsidRDefault="00196ABF">
            <w:pPr>
              <w:pStyle w:val="TableParagraph"/>
              <w:spacing w:before="138"/>
              <w:ind w:left="9" w:right="2"/>
              <w:jc w:val="center"/>
              <w:rPr>
                <w:b/>
                <w:sz w:val="24"/>
              </w:rPr>
            </w:pPr>
            <w:r>
              <w:rPr>
                <w:b/>
                <w:spacing w:val="-2"/>
                <w:sz w:val="24"/>
              </w:rPr>
              <w:t>Valid</w:t>
            </w:r>
          </w:p>
        </w:tc>
      </w:tr>
      <w:tr w:rsidR="000857F9">
        <w:trPr>
          <w:trHeight w:val="552"/>
        </w:trPr>
        <w:tc>
          <w:tcPr>
            <w:tcW w:w="1136" w:type="dxa"/>
          </w:tcPr>
          <w:p w:rsidR="000857F9" w:rsidRDefault="00196ABF">
            <w:pPr>
              <w:pStyle w:val="TableParagraph"/>
              <w:spacing w:line="275" w:lineRule="exact"/>
              <w:ind w:left="7" w:right="1"/>
              <w:jc w:val="center"/>
              <w:rPr>
                <w:sz w:val="24"/>
              </w:rPr>
            </w:pPr>
            <w:r>
              <w:rPr>
                <w:spacing w:val="-5"/>
                <w:sz w:val="24"/>
              </w:rPr>
              <w:t>40</w:t>
            </w:r>
          </w:p>
        </w:tc>
        <w:tc>
          <w:tcPr>
            <w:tcW w:w="1560" w:type="dxa"/>
          </w:tcPr>
          <w:p w:rsidR="000857F9" w:rsidRDefault="00196ABF">
            <w:pPr>
              <w:pStyle w:val="TableParagraph"/>
              <w:spacing w:before="136"/>
              <w:ind w:left="6"/>
              <w:jc w:val="center"/>
              <w:rPr>
                <w:sz w:val="24"/>
              </w:rPr>
            </w:pPr>
            <w:r>
              <w:rPr>
                <w:spacing w:val="-2"/>
                <w:sz w:val="24"/>
              </w:rPr>
              <w:t>0.55274</w:t>
            </w:r>
          </w:p>
        </w:tc>
        <w:tc>
          <w:tcPr>
            <w:tcW w:w="1558" w:type="dxa"/>
          </w:tcPr>
          <w:p w:rsidR="000857F9" w:rsidRDefault="00196ABF">
            <w:pPr>
              <w:pStyle w:val="TableParagraph"/>
              <w:spacing w:before="136"/>
              <w:ind w:left="9" w:right="1"/>
              <w:jc w:val="center"/>
              <w:rPr>
                <w:sz w:val="24"/>
              </w:rPr>
            </w:pPr>
            <w:r>
              <w:rPr>
                <w:spacing w:val="-2"/>
                <w:sz w:val="24"/>
              </w:rPr>
              <w:t>0,2542</w:t>
            </w:r>
          </w:p>
        </w:tc>
        <w:tc>
          <w:tcPr>
            <w:tcW w:w="1985" w:type="dxa"/>
          </w:tcPr>
          <w:p w:rsidR="000857F9" w:rsidRDefault="00196ABF">
            <w:pPr>
              <w:pStyle w:val="TableParagraph"/>
              <w:spacing w:before="136"/>
              <w:ind w:left="9" w:right="2"/>
              <w:jc w:val="center"/>
              <w:rPr>
                <w:b/>
                <w:sz w:val="24"/>
              </w:rPr>
            </w:pPr>
            <w:r>
              <w:rPr>
                <w:b/>
                <w:spacing w:val="-2"/>
                <w:sz w:val="24"/>
              </w:rPr>
              <w:t>Valid</w:t>
            </w:r>
          </w:p>
        </w:tc>
      </w:tr>
    </w:tbl>
    <w:p w:rsidR="000857F9" w:rsidRDefault="000857F9">
      <w:pPr>
        <w:pStyle w:val="BodyText"/>
        <w:rPr>
          <w:b/>
          <w:i/>
        </w:rPr>
      </w:pPr>
    </w:p>
    <w:p w:rsidR="000857F9" w:rsidRDefault="000857F9">
      <w:pPr>
        <w:pStyle w:val="BodyText"/>
        <w:spacing w:before="5"/>
        <w:rPr>
          <w:b/>
          <w:i/>
        </w:rPr>
      </w:pPr>
    </w:p>
    <w:p w:rsidR="000857F9" w:rsidRDefault="00196ABF">
      <w:pPr>
        <w:pStyle w:val="BodyText"/>
        <w:spacing w:line="480" w:lineRule="auto"/>
        <w:ind w:left="568" w:right="135" w:firstLine="720"/>
        <w:jc w:val="both"/>
      </w:pPr>
      <w:r>
        <w:rPr>
          <w:noProof/>
          <w:lang w:val="en-US"/>
        </w:rPr>
        <w:drawing>
          <wp:anchor distT="0" distB="0" distL="0" distR="0" simplePos="0" relativeHeight="477818368" behindDoc="1" locked="0" layoutInCell="1" allowOverlap="1">
            <wp:simplePos x="0" y="0"/>
            <wp:positionH relativeFrom="page">
              <wp:posOffset>1087882</wp:posOffset>
            </wp:positionH>
            <wp:positionV relativeFrom="paragraph">
              <wp:posOffset>-3399887</wp:posOffset>
            </wp:positionV>
            <wp:extent cx="5397499" cy="5321299"/>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7" cstate="print"/>
                    <a:stretch>
                      <a:fillRect/>
                    </a:stretch>
                  </pic:blipFill>
                  <pic:spPr>
                    <a:xfrm>
                      <a:off x="0" y="0"/>
                      <a:ext cx="5397499" cy="5321299"/>
                    </a:xfrm>
                    <a:prstGeom prst="rect">
                      <a:avLst/>
                    </a:prstGeom>
                  </pic:spPr>
                </pic:pic>
              </a:graphicData>
            </a:graphic>
          </wp:anchor>
        </w:drawing>
      </w:r>
      <w:r>
        <w:t xml:space="preserve">Berdasarkan tabal 4.1 di atas, dapat dilihat bahwa terdapat 38 butir pernyataan yang valid dan 2 butir pernyataan yang tidak valid. Butir-butir pernyataan yang tidak valid tersebut tidak dapat digunakan dalam penelitian dan untuk 38 butir-butir pernyataan </w:t>
      </w:r>
      <w:r>
        <w:t>yang valid akan digunakan dalam penelitian.</w:t>
      </w:r>
    </w:p>
    <w:p w:rsidR="000857F9" w:rsidRDefault="00196ABF">
      <w:pPr>
        <w:pStyle w:val="BodyText"/>
        <w:spacing w:before="1" w:after="11" w:line="480" w:lineRule="auto"/>
        <w:ind w:left="568" w:right="140" w:firstLine="720"/>
        <w:jc w:val="both"/>
      </w:pPr>
      <w:r>
        <w:t>Berikut perhitungan uji validitas angket etika komunikasi yang dilakukan secara manual pada nomor 1:</w:t>
      </w:r>
    </w:p>
    <w:tbl>
      <w:tblPr>
        <w:tblW w:w="0" w:type="auto"/>
        <w:tblInd w:w="633" w:type="dxa"/>
        <w:tblLayout w:type="fixed"/>
        <w:tblCellMar>
          <w:left w:w="0" w:type="dxa"/>
          <w:right w:w="0" w:type="dxa"/>
        </w:tblCellMar>
        <w:tblLook w:val="01E0" w:firstRow="1" w:lastRow="1" w:firstColumn="1" w:lastColumn="1" w:noHBand="0" w:noVBand="0"/>
      </w:tblPr>
      <w:tblGrid>
        <w:gridCol w:w="600"/>
        <w:gridCol w:w="1582"/>
        <w:gridCol w:w="1083"/>
        <w:gridCol w:w="1219"/>
      </w:tblGrid>
      <w:tr w:rsidR="000857F9">
        <w:trPr>
          <w:trHeight w:val="408"/>
        </w:trPr>
        <w:tc>
          <w:tcPr>
            <w:tcW w:w="600" w:type="dxa"/>
          </w:tcPr>
          <w:p w:rsidR="000857F9" w:rsidRDefault="00196ABF">
            <w:pPr>
              <w:pStyle w:val="TableParagraph"/>
              <w:spacing w:line="266" w:lineRule="exact"/>
              <w:ind w:left="50"/>
              <w:jc w:val="left"/>
              <w:rPr>
                <w:sz w:val="24"/>
              </w:rPr>
            </w:pPr>
            <w:r>
              <w:rPr>
                <w:spacing w:val="-5"/>
                <w:sz w:val="24"/>
              </w:rPr>
              <w:t>Ʃx</w:t>
            </w:r>
          </w:p>
        </w:tc>
        <w:tc>
          <w:tcPr>
            <w:tcW w:w="1582" w:type="dxa"/>
          </w:tcPr>
          <w:p w:rsidR="000857F9" w:rsidRDefault="00196ABF">
            <w:pPr>
              <w:pStyle w:val="TableParagraph"/>
              <w:spacing w:line="266" w:lineRule="exact"/>
              <w:ind w:left="170"/>
              <w:jc w:val="left"/>
              <w:rPr>
                <w:sz w:val="24"/>
              </w:rPr>
            </w:pPr>
            <w:r>
              <w:rPr>
                <w:sz w:val="24"/>
              </w:rPr>
              <w:t>=</w:t>
            </w:r>
            <w:r>
              <w:rPr>
                <w:spacing w:val="-1"/>
                <w:sz w:val="24"/>
              </w:rPr>
              <w:t xml:space="preserve"> </w:t>
            </w:r>
            <w:r>
              <w:rPr>
                <w:spacing w:val="-5"/>
                <w:sz w:val="24"/>
              </w:rPr>
              <w:t>214</w:t>
            </w:r>
          </w:p>
        </w:tc>
        <w:tc>
          <w:tcPr>
            <w:tcW w:w="1083" w:type="dxa"/>
          </w:tcPr>
          <w:p w:rsidR="000857F9" w:rsidRDefault="00196ABF">
            <w:pPr>
              <w:pStyle w:val="TableParagraph"/>
              <w:spacing w:line="266" w:lineRule="exact"/>
              <w:ind w:left="556"/>
              <w:jc w:val="left"/>
              <w:rPr>
                <w:sz w:val="24"/>
              </w:rPr>
            </w:pPr>
            <w:r>
              <w:rPr>
                <w:spacing w:val="-5"/>
                <w:sz w:val="24"/>
              </w:rPr>
              <w:t>Ʃy</w:t>
            </w:r>
          </w:p>
        </w:tc>
        <w:tc>
          <w:tcPr>
            <w:tcW w:w="1219" w:type="dxa"/>
          </w:tcPr>
          <w:p w:rsidR="000857F9" w:rsidRDefault="00196ABF">
            <w:pPr>
              <w:pStyle w:val="TableParagraph"/>
              <w:spacing w:line="266" w:lineRule="exact"/>
              <w:ind w:left="193"/>
              <w:jc w:val="left"/>
              <w:rPr>
                <w:sz w:val="24"/>
              </w:rPr>
            </w:pPr>
            <w:r>
              <w:rPr>
                <w:sz w:val="24"/>
              </w:rPr>
              <w:t>=</w:t>
            </w:r>
            <w:r>
              <w:rPr>
                <w:spacing w:val="-1"/>
                <w:sz w:val="24"/>
              </w:rPr>
              <w:t xml:space="preserve"> </w:t>
            </w:r>
            <w:r>
              <w:rPr>
                <w:spacing w:val="-4"/>
                <w:sz w:val="24"/>
              </w:rPr>
              <w:t>7559</w:t>
            </w:r>
          </w:p>
        </w:tc>
      </w:tr>
      <w:tr w:rsidR="000857F9">
        <w:trPr>
          <w:trHeight w:val="551"/>
        </w:trPr>
        <w:tc>
          <w:tcPr>
            <w:tcW w:w="600" w:type="dxa"/>
          </w:tcPr>
          <w:p w:rsidR="000857F9" w:rsidRDefault="00196ABF">
            <w:pPr>
              <w:pStyle w:val="TableParagraph"/>
              <w:spacing w:before="133"/>
              <w:ind w:left="50"/>
              <w:jc w:val="left"/>
              <w:rPr>
                <w:sz w:val="24"/>
              </w:rPr>
            </w:pPr>
            <w:r>
              <w:rPr>
                <w:spacing w:val="-5"/>
                <w:sz w:val="24"/>
              </w:rPr>
              <w:t>Ʃx²</w:t>
            </w:r>
          </w:p>
        </w:tc>
        <w:tc>
          <w:tcPr>
            <w:tcW w:w="1582" w:type="dxa"/>
          </w:tcPr>
          <w:p w:rsidR="000857F9" w:rsidRDefault="00196ABF">
            <w:pPr>
              <w:pStyle w:val="TableParagraph"/>
              <w:spacing w:before="133"/>
              <w:ind w:left="170"/>
              <w:jc w:val="left"/>
              <w:rPr>
                <w:sz w:val="24"/>
              </w:rPr>
            </w:pPr>
            <w:r>
              <w:rPr>
                <w:sz w:val="24"/>
              </w:rPr>
              <w:t>=</w:t>
            </w:r>
            <w:r>
              <w:rPr>
                <w:spacing w:val="-1"/>
                <w:sz w:val="24"/>
              </w:rPr>
              <w:t xml:space="preserve"> </w:t>
            </w:r>
            <w:r>
              <w:rPr>
                <w:spacing w:val="-5"/>
                <w:sz w:val="24"/>
              </w:rPr>
              <w:t>782</w:t>
            </w:r>
          </w:p>
        </w:tc>
        <w:tc>
          <w:tcPr>
            <w:tcW w:w="1083" w:type="dxa"/>
          </w:tcPr>
          <w:p w:rsidR="000857F9" w:rsidRDefault="00196ABF">
            <w:pPr>
              <w:pStyle w:val="TableParagraph"/>
              <w:spacing w:before="133"/>
              <w:ind w:left="556"/>
              <w:jc w:val="left"/>
              <w:rPr>
                <w:sz w:val="24"/>
              </w:rPr>
            </w:pPr>
            <w:r>
              <w:rPr>
                <w:spacing w:val="-5"/>
                <w:sz w:val="24"/>
              </w:rPr>
              <w:t>Ʃy²</w:t>
            </w:r>
          </w:p>
        </w:tc>
        <w:tc>
          <w:tcPr>
            <w:tcW w:w="1219" w:type="dxa"/>
          </w:tcPr>
          <w:p w:rsidR="000857F9" w:rsidRDefault="00196ABF">
            <w:pPr>
              <w:pStyle w:val="TableParagraph"/>
              <w:spacing w:before="133"/>
              <w:ind w:left="193"/>
              <w:jc w:val="left"/>
              <w:rPr>
                <w:sz w:val="24"/>
              </w:rPr>
            </w:pPr>
            <w:r>
              <w:rPr>
                <w:sz w:val="24"/>
              </w:rPr>
              <w:t>=</w:t>
            </w:r>
            <w:r>
              <w:rPr>
                <w:spacing w:val="-1"/>
                <w:sz w:val="24"/>
              </w:rPr>
              <w:t xml:space="preserve"> </w:t>
            </w:r>
            <w:r>
              <w:rPr>
                <w:spacing w:val="-2"/>
                <w:sz w:val="24"/>
              </w:rPr>
              <w:t>965.215</w:t>
            </w:r>
          </w:p>
        </w:tc>
      </w:tr>
      <w:tr w:rsidR="000857F9">
        <w:trPr>
          <w:trHeight w:val="408"/>
        </w:trPr>
        <w:tc>
          <w:tcPr>
            <w:tcW w:w="600" w:type="dxa"/>
          </w:tcPr>
          <w:p w:rsidR="000857F9" w:rsidRDefault="00196ABF">
            <w:pPr>
              <w:pStyle w:val="TableParagraph"/>
              <w:spacing w:before="133" w:line="256" w:lineRule="exact"/>
              <w:ind w:left="50"/>
              <w:jc w:val="left"/>
              <w:rPr>
                <w:sz w:val="24"/>
              </w:rPr>
            </w:pPr>
            <w:r>
              <w:rPr>
                <w:spacing w:val="-5"/>
                <w:sz w:val="24"/>
              </w:rPr>
              <w:t>Ʃxy</w:t>
            </w:r>
          </w:p>
        </w:tc>
        <w:tc>
          <w:tcPr>
            <w:tcW w:w="1582" w:type="dxa"/>
          </w:tcPr>
          <w:p w:rsidR="000857F9" w:rsidRDefault="00196ABF">
            <w:pPr>
              <w:pStyle w:val="TableParagraph"/>
              <w:spacing w:before="133" w:line="256" w:lineRule="exact"/>
              <w:ind w:left="170"/>
              <w:jc w:val="left"/>
              <w:rPr>
                <w:sz w:val="24"/>
              </w:rPr>
            </w:pPr>
            <w:r>
              <w:rPr>
                <w:sz w:val="24"/>
              </w:rPr>
              <w:t>=</w:t>
            </w:r>
            <w:r>
              <w:rPr>
                <w:spacing w:val="-1"/>
                <w:sz w:val="24"/>
              </w:rPr>
              <w:t xml:space="preserve"> </w:t>
            </w:r>
            <w:r>
              <w:rPr>
                <w:spacing w:val="-2"/>
                <w:sz w:val="24"/>
              </w:rPr>
              <w:t>27.094</w:t>
            </w:r>
          </w:p>
        </w:tc>
        <w:tc>
          <w:tcPr>
            <w:tcW w:w="1083" w:type="dxa"/>
          </w:tcPr>
          <w:p w:rsidR="000857F9" w:rsidRDefault="00196ABF">
            <w:pPr>
              <w:pStyle w:val="TableParagraph"/>
              <w:spacing w:before="133" w:line="256" w:lineRule="exact"/>
              <w:ind w:left="556"/>
              <w:jc w:val="left"/>
              <w:rPr>
                <w:sz w:val="24"/>
              </w:rPr>
            </w:pPr>
            <w:r>
              <w:rPr>
                <w:spacing w:val="-10"/>
                <w:sz w:val="24"/>
              </w:rPr>
              <w:t>N</w:t>
            </w:r>
          </w:p>
        </w:tc>
        <w:tc>
          <w:tcPr>
            <w:tcW w:w="1219" w:type="dxa"/>
          </w:tcPr>
          <w:p w:rsidR="000857F9" w:rsidRDefault="00196ABF">
            <w:pPr>
              <w:pStyle w:val="TableParagraph"/>
              <w:spacing w:before="133" w:line="256" w:lineRule="exact"/>
              <w:ind w:left="193"/>
              <w:jc w:val="left"/>
              <w:rPr>
                <w:sz w:val="24"/>
              </w:rPr>
            </w:pPr>
            <w:r>
              <w:rPr>
                <w:sz w:val="24"/>
              </w:rPr>
              <w:t>=</w:t>
            </w:r>
            <w:r>
              <w:rPr>
                <w:spacing w:val="-1"/>
                <w:sz w:val="24"/>
              </w:rPr>
              <w:t xml:space="preserve"> </w:t>
            </w:r>
            <w:r>
              <w:rPr>
                <w:spacing w:val="-7"/>
                <w:sz w:val="24"/>
              </w:rPr>
              <w:t>60</w:t>
            </w:r>
          </w:p>
        </w:tc>
      </w:tr>
    </w:tbl>
    <w:p w:rsidR="000857F9" w:rsidRDefault="000857F9">
      <w:pPr>
        <w:pStyle w:val="BodyText"/>
        <w:spacing w:before="2"/>
      </w:pPr>
    </w:p>
    <w:p w:rsidR="000857F9" w:rsidRDefault="00196ABF">
      <w:pPr>
        <w:pStyle w:val="BodyText"/>
        <w:spacing w:before="1"/>
        <w:ind w:left="1288"/>
      </w:pPr>
      <w:r>
        <w:t>Maka</w:t>
      </w:r>
      <w:r>
        <w:rPr>
          <w:spacing w:val="-2"/>
        </w:rPr>
        <w:t xml:space="preserve"> </w:t>
      </w:r>
      <w:r>
        <w:t>nilai r</w:t>
      </w:r>
      <w:r>
        <w:rPr>
          <w:spacing w:val="-1"/>
        </w:rPr>
        <w:t xml:space="preserve"> </w:t>
      </w:r>
      <w:r>
        <w:t xml:space="preserve">hitung </w:t>
      </w:r>
      <w:r>
        <w:rPr>
          <w:spacing w:val="-2"/>
        </w:rPr>
        <w:t>yaitu:</w:t>
      </w:r>
    </w:p>
    <w:p w:rsidR="000857F9" w:rsidRDefault="000857F9">
      <w:pPr>
        <w:pStyle w:val="BodyText"/>
        <w:sectPr w:rsidR="000857F9">
          <w:pgSz w:w="11910" w:h="16840"/>
          <w:pgMar w:top="1920" w:right="1559" w:bottom="280" w:left="1700" w:header="754" w:footer="0" w:gutter="0"/>
          <w:cols w:space="720"/>
        </w:sectPr>
      </w:pPr>
    </w:p>
    <w:p w:rsidR="000857F9" w:rsidRDefault="000857F9">
      <w:pPr>
        <w:pStyle w:val="BodyText"/>
        <w:spacing w:before="29"/>
      </w:pPr>
    </w:p>
    <w:p w:rsidR="000857F9" w:rsidRDefault="00196ABF">
      <w:pPr>
        <w:pStyle w:val="BodyText"/>
        <w:spacing w:line="242" w:lineRule="exact"/>
        <w:ind w:left="2022"/>
        <w:rPr>
          <w:rFonts w:ascii="Cambria Math" w:eastAsia="Cambria Math" w:hAnsi="Cambria Math"/>
          <w:position w:val="1"/>
        </w:rPr>
      </w:pPr>
      <w:r>
        <w:rPr>
          <w:rFonts w:ascii="Cambria Math" w:eastAsia="Cambria Math" w:hAnsi="Cambria Math"/>
        </w:rPr>
        <w:t>𝑁</w:t>
      </w:r>
      <w:r>
        <w:rPr>
          <w:rFonts w:ascii="Cambria Math" w:eastAsia="Cambria Math" w:hAnsi="Cambria Math"/>
        </w:rPr>
        <w:t>Ʃ</w:t>
      </w:r>
      <w:r>
        <w:rPr>
          <w:rFonts w:ascii="Cambria Math" w:eastAsia="Cambria Math" w:hAnsi="Cambria Math"/>
        </w:rPr>
        <w:t>𝑥𝑦</w:t>
      </w:r>
      <w:r>
        <w:rPr>
          <w:rFonts w:ascii="Cambria Math" w:eastAsia="Cambria Math" w:hAnsi="Cambria Math"/>
          <w:spacing w:val="3"/>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spacing w:val="-2"/>
          <w:position w:val="1"/>
        </w:rPr>
        <w:t>(</w:t>
      </w:r>
      <w:r>
        <w:rPr>
          <w:rFonts w:ascii="Cambria Math" w:eastAsia="Cambria Math" w:hAnsi="Cambria Math"/>
          <w:spacing w:val="-2"/>
        </w:rPr>
        <w:t>Ʃ</w:t>
      </w:r>
      <w:r>
        <w:rPr>
          <w:rFonts w:ascii="Cambria Math" w:eastAsia="Cambria Math" w:hAnsi="Cambria Math"/>
          <w:spacing w:val="-2"/>
        </w:rPr>
        <w:t>𝑥</w:t>
      </w:r>
      <w:r>
        <w:rPr>
          <w:rFonts w:ascii="Cambria Math" w:eastAsia="Cambria Math" w:hAnsi="Cambria Math"/>
          <w:spacing w:val="-2"/>
        </w:rPr>
        <w:t>)(Ʃ</w:t>
      </w:r>
      <w:r>
        <w:rPr>
          <w:rFonts w:ascii="Cambria Math" w:eastAsia="Cambria Math" w:hAnsi="Cambria Math"/>
          <w:spacing w:val="-2"/>
        </w:rPr>
        <w:t>𝑦</w:t>
      </w:r>
      <w:r>
        <w:rPr>
          <w:rFonts w:ascii="Cambria Math" w:eastAsia="Cambria Math" w:hAnsi="Cambria Math"/>
          <w:spacing w:val="-2"/>
          <w:position w:val="1"/>
        </w:rPr>
        <w:t>)</w:t>
      </w:r>
    </w:p>
    <w:p w:rsidR="000857F9" w:rsidRDefault="00196ABF">
      <w:pPr>
        <w:pStyle w:val="BodyText"/>
        <w:tabs>
          <w:tab w:val="left" w:pos="844"/>
          <w:tab w:val="left" w:pos="4092"/>
        </w:tabs>
        <w:spacing w:line="198" w:lineRule="exact"/>
        <w:ind w:right="3984"/>
        <w:jc w:val="right"/>
      </w:pPr>
      <w:r>
        <w:rPr>
          <w:noProof/>
          <w:lang w:val="en-US"/>
        </w:rPr>
        <mc:AlternateContent>
          <mc:Choice Requires="wps">
            <w:drawing>
              <wp:anchor distT="0" distB="0" distL="0" distR="0" simplePos="0" relativeHeight="477819904" behindDoc="1" locked="0" layoutInCell="1" allowOverlap="1">
                <wp:simplePos x="0" y="0"/>
                <wp:positionH relativeFrom="page">
                  <wp:posOffset>1864105</wp:posOffset>
                </wp:positionH>
                <wp:positionV relativeFrom="paragraph">
                  <wp:posOffset>64985</wp:posOffset>
                </wp:positionV>
                <wp:extent cx="2139950" cy="10795"/>
                <wp:effectExtent l="0" t="0" r="0" b="0"/>
                <wp:wrapNone/>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0" cy="10795"/>
                        </a:xfrm>
                        <a:custGeom>
                          <a:avLst/>
                          <a:gdLst/>
                          <a:ahLst/>
                          <a:cxnLst/>
                          <a:rect l="l" t="t" r="r" b="b"/>
                          <a:pathLst>
                            <a:path w="2139950" h="10795">
                              <a:moveTo>
                                <a:pt x="2139949" y="0"/>
                              </a:moveTo>
                              <a:lnTo>
                                <a:pt x="0" y="0"/>
                              </a:lnTo>
                              <a:lnTo>
                                <a:pt x="0" y="10668"/>
                              </a:lnTo>
                              <a:lnTo>
                                <a:pt x="2139949" y="10668"/>
                              </a:lnTo>
                              <a:lnTo>
                                <a:pt x="213994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DF4B74" id="Graphic 95" o:spid="_x0000_s1026" style="position:absolute;margin-left:146.8pt;margin-top:5.1pt;width:168.5pt;height:.85pt;z-index:-25496576;visibility:visible;mso-wrap-style:square;mso-wrap-distance-left:0;mso-wrap-distance-top:0;mso-wrap-distance-right:0;mso-wrap-distance-bottom:0;mso-position-horizontal:absolute;mso-position-horizontal-relative:page;mso-position-vertical:absolute;mso-position-vertical-relative:text;v-text-anchor:top" coordsize="213995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" path="m2139949,l,,,10668r2139949,l2139949,xe" fillcolor="black" stroked="f">
                <v:path arrowok="t"/>
                <w10:wrap anchorx="page"/>
              </v:shape>
            </w:pict>
          </mc:Fallback>
        </mc:AlternateContent>
      </w:r>
      <w:r>
        <w:rPr>
          <w:rFonts w:ascii="Cambria Math" w:eastAsia="Cambria Math"/>
        </w:rPr>
        <w:t>rx</w:t>
      </w:r>
      <w:r>
        <w:rPr>
          <w:rFonts w:ascii="Cambria Math" w:eastAsia="Cambria Math"/>
        </w:rPr>
        <w:t>𝑦</w:t>
      </w:r>
      <w:r>
        <w:rPr>
          <w:rFonts w:ascii="Cambria Math" w:eastAsia="Cambria Math"/>
          <w:spacing w:val="16"/>
        </w:rPr>
        <w:t xml:space="preserve"> </w:t>
      </w:r>
      <w:r>
        <w:rPr>
          <w:rFonts w:ascii="Cambria Math" w:eastAsia="Cambria Math"/>
          <w:spacing w:val="-10"/>
        </w:rPr>
        <w:t>=</w:t>
      </w:r>
      <w:r>
        <w:rPr>
          <w:rFonts w:ascii="Cambria Math" w:eastAsia="Cambria Math"/>
        </w:rPr>
        <w:tab/>
      </w:r>
      <w:r>
        <w:rPr>
          <w:u w:val="single"/>
        </w:rPr>
        <w:tab/>
      </w:r>
    </w:p>
    <w:p w:rsidR="000857F9" w:rsidRDefault="00196ABF">
      <w:pPr>
        <w:pStyle w:val="BodyText"/>
        <w:spacing w:line="257" w:lineRule="exact"/>
        <w:ind w:right="4037"/>
        <w:jc w:val="right"/>
        <w:rPr>
          <w:rFonts w:ascii="Cambria Math" w:eastAsia="Cambria Math" w:hAnsi="Cambria Math"/>
          <w:position w:val="1"/>
        </w:rPr>
      </w:pPr>
      <w:r>
        <w:rPr>
          <w:rFonts w:ascii="Cambria Math" w:eastAsia="Cambria Math" w:hAnsi="Cambria Math"/>
          <w:position w:val="1"/>
        </w:rPr>
        <w:t>√{</w:t>
      </w:r>
      <w:r>
        <w:rPr>
          <w:rFonts w:ascii="Cambria Math" w:eastAsia="Cambria Math" w:hAnsi="Cambria Math"/>
        </w:rPr>
        <w:t>𝑁</w:t>
      </w:r>
      <w:r>
        <w:rPr>
          <w:rFonts w:ascii="Cambria Math" w:eastAsia="Cambria Math" w:hAnsi="Cambria Math"/>
        </w:rPr>
        <w:t>Ʃ</w:t>
      </w:r>
      <w:r>
        <w:rPr>
          <w:rFonts w:ascii="Cambria Math" w:eastAsia="Cambria Math" w:hAnsi="Cambria Math"/>
        </w:rPr>
        <w:t>𝑥</w:t>
      </w:r>
      <w:r>
        <w:rPr>
          <w:rFonts w:ascii="Cambria Math" w:eastAsia="Cambria Math" w:hAnsi="Cambria Math"/>
          <w:vertAlign w:val="superscript"/>
        </w:rPr>
        <w:t>2</w:t>
      </w:r>
      <w:r>
        <w:rPr>
          <w:rFonts w:ascii="Cambria Math" w:eastAsia="Cambria Math" w:hAnsi="Cambria Math"/>
          <w:spacing w:val="29"/>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rPr>
        <w:t>(Ʃ</w:t>
      </w:r>
      <w:r>
        <w:rPr>
          <w:rFonts w:ascii="Cambria Math" w:eastAsia="Cambria Math" w:hAnsi="Cambria Math"/>
        </w:rPr>
        <w:t>𝑥</w:t>
      </w:r>
      <w:r>
        <w:rPr>
          <w:rFonts w:ascii="Cambria Math" w:eastAsia="Cambria Math" w:hAnsi="Cambria Math"/>
        </w:rPr>
        <w:t>)²</w:t>
      </w:r>
      <w:r>
        <w:rPr>
          <w:rFonts w:ascii="Cambria Math" w:eastAsia="Cambria Math" w:hAnsi="Cambria Math"/>
          <w:position w:val="1"/>
        </w:rPr>
        <w:t>}{</w:t>
      </w:r>
      <w:r>
        <w:rPr>
          <w:rFonts w:ascii="Cambria Math" w:eastAsia="Cambria Math" w:hAnsi="Cambria Math"/>
        </w:rPr>
        <w:t>𝑁</w:t>
      </w:r>
      <w:r>
        <w:rPr>
          <w:rFonts w:ascii="Cambria Math" w:eastAsia="Cambria Math" w:hAnsi="Cambria Math"/>
        </w:rPr>
        <w:t>Ʃ</w:t>
      </w:r>
      <w:r>
        <w:rPr>
          <w:rFonts w:ascii="Cambria Math" w:eastAsia="Cambria Math" w:hAnsi="Cambria Math"/>
        </w:rPr>
        <w:t>𝑦</w:t>
      </w:r>
      <w:r>
        <w:rPr>
          <w:rFonts w:ascii="Cambria Math" w:eastAsia="Cambria Math" w:hAnsi="Cambria Math"/>
          <w:vertAlign w:val="superscript"/>
        </w:rPr>
        <w:t>2</w:t>
      </w:r>
      <w:r>
        <w:rPr>
          <w:rFonts w:ascii="Cambria Math" w:eastAsia="Cambria Math" w:hAnsi="Cambria Math"/>
          <w:spacing w:val="23"/>
        </w:rPr>
        <w:t xml:space="preserve"> </w:t>
      </w:r>
      <w:r>
        <w:rPr>
          <w:rFonts w:ascii="Cambria Math" w:eastAsia="Cambria Math" w:hAnsi="Cambria Math"/>
        </w:rPr>
        <w:t>−</w:t>
      </w:r>
      <w:r>
        <w:rPr>
          <w:rFonts w:ascii="Cambria Math" w:eastAsia="Cambria Math" w:hAnsi="Cambria Math"/>
          <w:spacing w:val="15"/>
        </w:rPr>
        <w:t xml:space="preserve"> </w:t>
      </w:r>
      <w:r>
        <w:rPr>
          <w:rFonts w:ascii="Cambria Math" w:eastAsia="Cambria Math" w:hAnsi="Cambria Math"/>
          <w:spacing w:val="-2"/>
        </w:rPr>
        <w:t>(Ʃ</w:t>
      </w:r>
      <w:r>
        <w:rPr>
          <w:rFonts w:ascii="Cambria Math" w:eastAsia="Cambria Math" w:hAnsi="Cambria Math"/>
          <w:spacing w:val="-2"/>
        </w:rPr>
        <w:t>𝑦</w:t>
      </w:r>
      <w:r>
        <w:rPr>
          <w:rFonts w:ascii="Cambria Math" w:eastAsia="Cambria Math" w:hAnsi="Cambria Math"/>
          <w:spacing w:val="-2"/>
        </w:rPr>
        <w:t>)²</w:t>
      </w:r>
      <w:r>
        <w:rPr>
          <w:rFonts w:ascii="Cambria Math" w:eastAsia="Cambria Math" w:hAnsi="Cambria Math"/>
          <w:spacing w:val="-2"/>
          <w:position w:val="1"/>
        </w:rPr>
        <w:t>}</w:t>
      </w:r>
    </w:p>
    <w:p w:rsidR="000857F9" w:rsidRDefault="00196ABF">
      <w:pPr>
        <w:pStyle w:val="BodyText"/>
        <w:spacing w:before="263" w:line="242" w:lineRule="exact"/>
        <w:ind w:left="2273"/>
        <w:rPr>
          <w:rFonts w:ascii="Cambria Math" w:hAnsi="Cambria Math"/>
          <w:position w:val="1"/>
        </w:rPr>
      </w:pPr>
      <w:r>
        <w:rPr>
          <w:rFonts w:ascii="Cambria Math" w:hAnsi="Cambria Math"/>
        </w:rPr>
        <w:t xml:space="preserve">60(27.094) − </w:t>
      </w:r>
      <w:r>
        <w:rPr>
          <w:rFonts w:ascii="Cambria Math" w:hAnsi="Cambria Math"/>
          <w:spacing w:val="-2"/>
          <w:position w:val="1"/>
        </w:rPr>
        <w:t>(</w:t>
      </w:r>
      <w:r>
        <w:rPr>
          <w:rFonts w:ascii="Cambria Math" w:hAnsi="Cambria Math"/>
          <w:spacing w:val="-2"/>
        </w:rPr>
        <w:t>214)(7559</w:t>
      </w:r>
      <w:r>
        <w:rPr>
          <w:rFonts w:ascii="Cambria Math" w:hAnsi="Cambria Math"/>
          <w:spacing w:val="-2"/>
          <w:position w:val="1"/>
        </w:rPr>
        <w:t>)</w:t>
      </w:r>
    </w:p>
    <w:p w:rsidR="000857F9" w:rsidRDefault="00196ABF">
      <w:pPr>
        <w:pStyle w:val="BodyText"/>
        <w:tabs>
          <w:tab w:val="left" w:pos="844"/>
          <w:tab w:val="left" w:pos="5592"/>
        </w:tabs>
        <w:spacing w:line="198" w:lineRule="exact"/>
        <w:ind w:right="2484"/>
        <w:jc w:val="right"/>
      </w:pPr>
      <w:r>
        <w:rPr>
          <w:noProof/>
          <w:lang w:val="en-US"/>
        </w:rPr>
        <mc:AlternateContent>
          <mc:Choice Requires="wps">
            <w:drawing>
              <wp:anchor distT="0" distB="0" distL="0" distR="0" simplePos="0" relativeHeight="477820416" behindDoc="1" locked="0" layoutInCell="1" allowOverlap="1">
                <wp:simplePos x="0" y="0"/>
                <wp:positionH relativeFrom="page">
                  <wp:posOffset>1864105</wp:posOffset>
                </wp:positionH>
                <wp:positionV relativeFrom="paragraph">
                  <wp:posOffset>65006</wp:posOffset>
                </wp:positionV>
                <wp:extent cx="3093085" cy="10795"/>
                <wp:effectExtent l="0" t="0" r="0" b="0"/>
                <wp:wrapNone/>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93085" cy="10795"/>
                        </a:xfrm>
                        <a:custGeom>
                          <a:avLst/>
                          <a:gdLst/>
                          <a:ahLst/>
                          <a:cxnLst/>
                          <a:rect l="l" t="t" r="r" b="b"/>
                          <a:pathLst>
                            <a:path w="3093085" h="10795">
                              <a:moveTo>
                                <a:pt x="3092831" y="0"/>
                              </a:moveTo>
                              <a:lnTo>
                                <a:pt x="0" y="0"/>
                              </a:lnTo>
                              <a:lnTo>
                                <a:pt x="0" y="10668"/>
                              </a:lnTo>
                              <a:lnTo>
                                <a:pt x="3092831" y="10668"/>
                              </a:lnTo>
                              <a:lnTo>
                                <a:pt x="309283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D1DA41" id="Graphic 96" o:spid="_x0000_s1026" style="position:absolute;margin-left:146.8pt;margin-top:5.1pt;width:243.55pt;height:.85pt;z-index:-25496064;visibility:visible;mso-wrap-style:square;mso-wrap-distance-left:0;mso-wrap-distance-top:0;mso-wrap-distance-right:0;mso-wrap-distance-bottom:0;mso-position-horizontal:absolute;mso-position-horizontal-relative:page;mso-position-vertical:absolute;mso-position-vertical-relative:text;v-text-anchor:top" coordsize="30930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" path="m3092831,l,,,10668r3092831,l3092831,xe" fillcolor="black" stroked="f">
                <v:path arrowok="t"/>
                <w10:wrap anchorx="page"/>
              </v:shape>
            </w:pict>
          </mc:Fallback>
        </mc:AlternateContent>
      </w:r>
      <w:r>
        <w:rPr>
          <w:rFonts w:ascii="Cambria Math" w:eastAsia="Cambria Math"/>
        </w:rPr>
        <w:t>rx</w:t>
      </w:r>
      <w:r>
        <w:rPr>
          <w:rFonts w:ascii="Cambria Math" w:eastAsia="Cambria Math"/>
        </w:rPr>
        <w:t>𝑦</w:t>
      </w:r>
      <w:r>
        <w:rPr>
          <w:rFonts w:ascii="Cambria Math" w:eastAsia="Cambria Math"/>
          <w:spacing w:val="16"/>
        </w:rPr>
        <w:t xml:space="preserve"> </w:t>
      </w:r>
      <w:r>
        <w:rPr>
          <w:rFonts w:ascii="Cambria Math" w:eastAsia="Cambria Math"/>
          <w:spacing w:val="-10"/>
        </w:rPr>
        <w:t>=</w:t>
      </w:r>
      <w:r>
        <w:rPr>
          <w:rFonts w:ascii="Cambria Math" w:eastAsia="Cambria Math"/>
        </w:rPr>
        <w:tab/>
      </w:r>
      <w:r>
        <w:rPr>
          <w:u w:val="single"/>
        </w:rPr>
        <w:tab/>
      </w:r>
    </w:p>
    <w:p w:rsidR="000857F9" w:rsidRDefault="00196ABF">
      <w:pPr>
        <w:pStyle w:val="BodyText"/>
        <w:spacing w:line="257" w:lineRule="exact"/>
        <w:ind w:right="2537"/>
        <w:jc w:val="right"/>
        <w:rPr>
          <w:rFonts w:ascii="Cambria Math" w:hAnsi="Cambria Math"/>
          <w:position w:val="1"/>
        </w:rPr>
      </w:pPr>
      <w:r>
        <w:rPr>
          <w:rFonts w:ascii="Cambria Math" w:hAnsi="Cambria Math"/>
          <w:position w:val="1"/>
        </w:rPr>
        <w:t>√{</w:t>
      </w:r>
      <w:r>
        <w:rPr>
          <w:rFonts w:ascii="Cambria Math" w:hAnsi="Cambria Math"/>
        </w:rPr>
        <w:t>60(782)</w:t>
      </w:r>
      <w:r>
        <w:rPr>
          <w:rFonts w:ascii="Cambria Math" w:hAnsi="Cambria Math"/>
          <w:spacing w:val="4"/>
        </w:rPr>
        <w:t xml:space="preserve"> </w:t>
      </w:r>
      <w:r>
        <w:rPr>
          <w:rFonts w:ascii="Cambria Math" w:hAnsi="Cambria Math"/>
        </w:rPr>
        <w:t>−</w:t>
      </w:r>
      <w:r>
        <w:rPr>
          <w:rFonts w:ascii="Cambria Math" w:hAnsi="Cambria Math"/>
          <w:spacing w:val="3"/>
        </w:rPr>
        <w:t xml:space="preserve"> </w:t>
      </w:r>
      <w:r>
        <w:rPr>
          <w:rFonts w:ascii="Cambria Math" w:hAnsi="Cambria Math"/>
        </w:rPr>
        <w:t>(214)²</w:t>
      </w:r>
      <w:r>
        <w:rPr>
          <w:rFonts w:ascii="Cambria Math" w:hAnsi="Cambria Math"/>
          <w:position w:val="1"/>
        </w:rPr>
        <w:t>}{</w:t>
      </w:r>
      <w:r>
        <w:rPr>
          <w:rFonts w:ascii="Cambria Math" w:hAnsi="Cambria Math"/>
        </w:rPr>
        <w:t>60(965.215)</w:t>
      </w:r>
      <w:r>
        <w:rPr>
          <w:rFonts w:ascii="Cambria Math" w:hAnsi="Cambria Math"/>
          <w:spacing w:val="5"/>
        </w:rPr>
        <w:t xml:space="preserve"> </w:t>
      </w:r>
      <w:r>
        <w:rPr>
          <w:rFonts w:ascii="Cambria Math" w:hAnsi="Cambria Math"/>
        </w:rPr>
        <w:t>−</w:t>
      </w:r>
      <w:r>
        <w:rPr>
          <w:rFonts w:ascii="Cambria Math" w:hAnsi="Cambria Math"/>
          <w:spacing w:val="4"/>
        </w:rPr>
        <w:t xml:space="preserve"> </w:t>
      </w:r>
      <w:r>
        <w:rPr>
          <w:rFonts w:ascii="Cambria Math" w:hAnsi="Cambria Math"/>
          <w:spacing w:val="-2"/>
        </w:rPr>
        <w:t>(7.559)²</w:t>
      </w:r>
      <w:r>
        <w:rPr>
          <w:rFonts w:ascii="Cambria Math" w:hAnsi="Cambria Math"/>
          <w:spacing w:val="-2"/>
          <w:position w:val="1"/>
        </w:rPr>
        <w:t>}</w:t>
      </w:r>
    </w:p>
    <w:p w:rsidR="000857F9" w:rsidRDefault="00196ABF">
      <w:pPr>
        <w:pStyle w:val="BodyText"/>
        <w:spacing w:before="264" w:line="232" w:lineRule="exact"/>
        <w:ind w:left="2513"/>
        <w:rPr>
          <w:rFonts w:ascii="Cambria Math" w:hAnsi="Cambria Math"/>
        </w:rPr>
      </w:pPr>
      <w:r>
        <w:rPr>
          <w:rFonts w:ascii="Cambria Math" w:hAnsi="Cambria Math"/>
          <w:noProof/>
          <w:lang w:val="en-US"/>
        </w:rPr>
        <w:drawing>
          <wp:anchor distT="0" distB="0" distL="0" distR="0" simplePos="0" relativeHeight="477819392" behindDoc="1" locked="0" layoutInCell="1" allowOverlap="1">
            <wp:simplePos x="0" y="0"/>
            <wp:positionH relativeFrom="page">
              <wp:posOffset>1087882</wp:posOffset>
            </wp:positionH>
            <wp:positionV relativeFrom="paragraph">
              <wp:posOffset>202493</wp:posOffset>
            </wp:positionV>
            <wp:extent cx="5397499" cy="5321299"/>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7" cstate="print"/>
                    <a:stretch>
                      <a:fillRect/>
                    </a:stretch>
                  </pic:blipFill>
                  <pic:spPr>
                    <a:xfrm>
                      <a:off x="0" y="0"/>
                      <a:ext cx="5397499" cy="5321299"/>
                    </a:xfrm>
                    <a:prstGeom prst="rect">
                      <a:avLst/>
                    </a:prstGeom>
                  </pic:spPr>
                </pic:pic>
              </a:graphicData>
            </a:graphic>
          </wp:anchor>
        </w:drawing>
      </w:r>
      <w:r>
        <w:rPr>
          <w:rFonts w:ascii="Cambria Math" w:hAnsi="Cambria Math"/>
        </w:rPr>
        <w:t>1.625.640</w:t>
      </w:r>
      <w:r>
        <w:rPr>
          <w:rFonts w:ascii="Cambria Math" w:hAnsi="Cambria Math"/>
          <w:spacing w:val="-2"/>
        </w:rPr>
        <w:t xml:space="preserve"> </w:t>
      </w:r>
      <w:r>
        <w:rPr>
          <w:rFonts w:ascii="Cambria Math" w:hAnsi="Cambria Math"/>
        </w:rPr>
        <w:t>−</w:t>
      </w:r>
      <w:r>
        <w:rPr>
          <w:rFonts w:ascii="Cambria Math" w:hAnsi="Cambria Math"/>
          <w:spacing w:val="-1"/>
        </w:rPr>
        <w:t xml:space="preserve"> </w:t>
      </w:r>
      <w:r>
        <w:rPr>
          <w:rFonts w:ascii="Cambria Math" w:hAnsi="Cambria Math"/>
          <w:spacing w:val="-2"/>
        </w:rPr>
        <w:t>1.617.626</w:t>
      </w:r>
    </w:p>
    <w:p w:rsidR="000857F9" w:rsidRDefault="00196ABF">
      <w:pPr>
        <w:pStyle w:val="BodyText"/>
        <w:tabs>
          <w:tab w:val="left" w:pos="844"/>
          <w:tab w:val="left" w:pos="5621"/>
        </w:tabs>
        <w:spacing w:line="194" w:lineRule="exact"/>
        <w:ind w:right="2455"/>
        <w:jc w:val="right"/>
      </w:pPr>
      <w:r>
        <w:rPr>
          <w:noProof/>
          <w:lang w:val="en-US"/>
        </w:rPr>
        <mc:AlternateContent>
          <mc:Choice Requires="wps">
            <w:drawing>
              <wp:anchor distT="0" distB="0" distL="0" distR="0" simplePos="0" relativeHeight="477820928" behindDoc="1" locked="0" layoutInCell="1" allowOverlap="1">
                <wp:simplePos x="0" y="0"/>
                <wp:positionH relativeFrom="page">
                  <wp:posOffset>1864105</wp:posOffset>
                </wp:positionH>
                <wp:positionV relativeFrom="paragraph">
                  <wp:posOffset>64645</wp:posOffset>
                </wp:positionV>
                <wp:extent cx="3111500" cy="10795"/>
                <wp:effectExtent l="0" t="0" r="0" b="0"/>
                <wp:wrapNone/>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11500" cy="10795"/>
                        </a:xfrm>
                        <a:custGeom>
                          <a:avLst/>
                          <a:gdLst/>
                          <a:ahLst/>
                          <a:cxnLst/>
                          <a:rect l="l" t="t" r="r" b="b"/>
                          <a:pathLst>
                            <a:path w="3111500" h="10795">
                              <a:moveTo>
                                <a:pt x="3111119" y="0"/>
                              </a:moveTo>
                              <a:lnTo>
                                <a:pt x="0" y="0"/>
                              </a:lnTo>
                              <a:lnTo>
                                <a:pt x="0" y="10668"/>
                              </a:lnTo>
                              <a:lnTo>
                                <a:pt x="3111119" y="10668"/>
                              </a:lnTo>
                              <a:lnTo>
                                <a:pt x="311111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9C1ADC" id="Graphic 98" o:spid="_x0000_s1026" style="position:absolute;margin-left:146.8pt;margin-top:5.1pt;width:245pt;height:.85pt;z-index:-25495552;visibility:visible;mso-wrap-style:square;mso-wrap-distance-left:0;mso-wrap-distance-top:0;mso-wrap-distance-right:0;mso-wrap-distance-bottom:0;mso-position-horizontal:absolute;mso-position-horizontal-relative:page;mso-position-vertical:absolute;mso-position-vertical-relative:text;v-text-anchor:top" coordsize="31115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" path="m3111119,l,,,10668r3111119,l3111119,xe" fillcolor="black" stroked="f">
                <v:path arrowok="t"/>
                <w10:wrap anchorx="page"/>
              </v:shape>
            </w:pict>
          </mc:Fallback>
        </mc:AlternateContent>
      </w:r>
      <w:r>
        <w:rPr>
          <w:rFonts w:ascii="Cambria Math" w:eastAsia="Cambria Math"/>
        </w:rPr>
        <w:t>rx</w:t>
      </w:r>
      <w:r>
        <w:rPr>
          <w:rFonts w:ascii="Cambria Math" w:eastAsia="Cambria Math"/>
        </w:rPr>
        <w:t>𝑦</w:t>
      </w:r>
      <w:r>
        <w:rPr>
          <w:rFonts w:ascii="Cambria Math" w:eastAsia="Cambria Math"/>
          <w:spacing w:val="16"/>
        </w:rPr>
        <w:t xml:space="preserve"> </w:t>
      </w:r>
      <w:r>
        <w:rPr>
          <w:rFonts w:ascii="Cambria Math" w:eastAsia="Cambria Math"/>
          <w:spacing w:val="-10"/>
        </w:rPr>
        <w:t>=</w:t>
      </w:r>
      <w:r>
        <w:rPr>
          <w:rFonts w:ascii="Cambria Math" w:eastAsia="Cambria Math"/>
        </w:rPr>
        <w:tab/>
      </w:r>
      <w:r>
        <w:rPr>
          <w:u w:val="single"/>
        </w:rPr>
        <w:tab/>
      </w:r>
    </w:p>
    <w:p w:rsidR="000857F9" w:rsidRDefault="00196ABF">
      <w:pPr>
        <w:pStyle w:val="BodyText"/>
        <w:spacing w:line="254" w:lineRule="exact"/>
        <w:ind w:right="2511"/>
        <w:jc w:val="right"/>
        <w:rPr>
          <w:rFonts w:ascii="Cambria Math" w:hAnsi="Cambria Math"/>
          <w:position w:val="1"/>
        </w:rPr>
      </w:pPr>
      <w:r>
        <w:rPr>
          <w:rFonts w:ascii="Cambria Math" w:hAnsi="Cambria Math"/>
        </w:rPr>
        <w:t>√</w:t>
      </w:r>
      <w:r>
        <w:rPr>
          <w:rFonts w:ascii="Cambria Math" w:hAnsi="Cambria Math"/>
          <w:position w:val="1"/>
        </w:rPr>
        <w:t>(46.920</w:t>
      </w:r>
      <w:r>
        <w:rPr>
          <w:rFonts w:ascii="Cambria Math" w:hAnsi="Cambria Math"/>
          <w:spacing w:val="5"/>
          <w:position w:val="1"/>
        </w:rPr>
        <w:t xml:space="preserve"> </w:t>
      </w:r>
      <w:r>
        <w:rPr>
          <w:rFonts w:ascii="Cambria Math" w:hAnsi="Cambria Math"/>
          <w:position w:val="1"/>
        </w:rPr>
        <w:t>−</w:t>
      </w:r>
      <w:r>
        <w:rPr>
          <w:rFonts w:ascii="Cambria Math" w:hAnsi="Cambria Math"/>
          <w:spacing w:val="4"/>
          <w:position w:val="1"/>
        </w:rPr>
        <w:t xml:space="preserve"> </w:t>
      </w:r>
      <w:r>
        <w:rPr>
          <w:rFonts w:ascii="Cambria Math" w:hAnsi="Cambria Math"/>
          <w:position w:val="1"/>
        </w:rPr>
        <w:t>45.796)(57.912.900</w:t>
      </w:r>
      <w:r>
        <w:rPr>
          <w:rFonts w:ascii="Cambria Math" w:hAnsi="Cambria Math"/>
          <w:spacing w:val="2"/>
          <w:position w:val="1"/>
        </w:rPr>
        <w:t xml:space="preserve"> </w:t>
      </w:r>
      <w:r>
        <w:rPr>
          <w:rFonts w:ascii="Cambria Math" w:hAnsi="Cambria Math"/>
          <w:position w:val="1"/>
        </w:rPr>
        <w:t>−</w:t>
      </w:r>
      <w:r>
        <w:rPr>
          <w:rFonts w:ascii="Cambria Math" w:hAnsi="Cambria Math"/>
          <w:spacing w:val="4"/>
          <w:position w:val="1"/>
        </w:rPr>
        <w:t xml:space="preserve"> </w:t>
      </w:r>
      <w:r>
        <w:rPr>
          <w:rFonts w:ascii="Cambria Math" w:hAnsi="Cambria Math"/>
          <w:spacing w:val="-2"/>
          <w:position w:val="1"/>
        </w:rPr>
        <w:t>57.138.481)</w:t>
      </w:r>
    </w:p>
    <w:p w:rsidR="000857F9" w:rsidRDefault="00196ABF">
      <w:pPr>
        <w:pStyle w:val="BodyText"/>
        <w:spacing w:before="264" w:line="232" w:lineRule="exact"/>
        <w:ind w:left="1946"/>
        <w:rPr>
          <w:rFonts w:ascii="Cambria Math"/>
        </w:rPr>
      </w:pPr>
      <w:r>
        <w:rPr>
          <w:rFonts w:ascii="Cambria Math"/>
          <w:spacing w:val="-4"/>
        </w:rPr>
        <w:t>8.014</w:t>
      </w:r>
    </w:p>
    <w:p w:rsidR="000857F9" w:rsidRDefault="00196ABF">
      <w:pPr>
        <w:pStyle w:val="BodyText"/>
        <w:tabs>
          <w:tab w:val="left" w:pos="844"/>
          <w:tab w:val="left" w:pos="2726"/>
        </w:tabs>
        <w:spacing w:line="194" w:lineRule="exact"/>
        <w:ind w:right="5350"/>
        <w:jc w:val="right"/>
      </w:pPr>
      <w:r>
        <w:rPr>
          <w:noProof/>
          <w:lang w:val="en-US"/>
        </w:rPr>
        <mc:AlternateContent>
          <mc:Choice Requires="wps">
            <w:drawing>
              <wp:anchor distT="0" distB="0" distL="0" distR="0" simplePos="0" relativeHeight="477821440" behindDoc="1" locked="0" layoutInCell="1" allowOverlap="1">
                <wp:simplePos x="0" y="0"/>
                <wp:positionH relativeFrom="page">
                  <wp:posOffset>1864105</wp:posOffset>
                </wp:positionH>
                <wp:positionV relativeFrom="paragraph">
                  <wp:posOffset>64666</wp:posOffset>
                </wp:positionV>
                <wp:extent cx="1273175" cy="10795"/>
                <wp:effectExtent l="0" t="0" r="0" b="0"/>
                <wp:wrapNone/>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3175" cy="10795"/>
                        </a:xfrm>
                        <a:custGeom>
                          <a:avLst/>
                          <a:gdLst/>
                          <a:ahLst/>
                          <a:cxnLst/>
                          <a:rect l="l" t="t" r="r" b="b"/>
                          <a:pathLst>
                            <a:path w="1273175" h="10795">
                              <a:moveTo>
                                <a:pt x="1272794" y="0"/>
                              </a:moveTo>
                              <a:lnTo>
                                <a:pt x="0" y="0"/>
                              </a:lnTo>
                              <a:lnTo>
                                <a:pt x="0" y="10668"/>
                              </a:lnTo>
                              <a:lnTo>
                                <a:pt x="1272794" y="10668"/>
                              </a:lnTo>
                              <a:lnTo>
                                <a:pt x="127279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5BDCA1" id="Graphic 99" o:spid="_x0000_s1026" style="position:absolute;margin-left:146.8pt;margin-top:5.1pt;width:100.25pt;height:.85pt;z-index:-25495040;visibility:visible;mso-wrap-style:square;mso-wrap-distance-left:0;mso-wrap-distance-top:0;mso-wrap-distance-right:0;mso-wrap-distance-bottom:0;mso-position-horizontal:absolute;mso-position-horizontal-relative:page;mso-position-vertical:absolute;mso-position-vertical-relative:text;v-text-anchor:top" coordsize="127317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" path="m1272794,l,,,10668r1272794,l1272794,xe" fillcolor="black" stroked="f">
                <v:path arrowok="t"/>
                <w10:wrap anchorx="page"/>
              </v:shape>
            </w:pict>
          </mc:Fallback>
        </mc:AlternateContent>
      </w:r>
      <w:r>
        <w:rPr>
          <w:rFonts w:ascii="Cambria Math" w:eastAsia="Cambria Math"/>
        </w:rPr>
        <w:t>rx</w:t>
      </w:r>
      <w:r>
        <w:rPr>
          <w:rFonts w:ascii="Cambria Math" w:eastAsia="Cambria Math"/>
        </w:rPr>
        <w:t>𝑦</w:t>
      </w:r>
      <w:r>
        <w:rPr>
          <w:rFonts w:ascii="Cambria Math" w:eastAsia="Cambria Math"/>
          <w:spacing w:val="16"/>
        </w:rPr>
        <w:t xml:space="preserve"> </w:t>
      </w:r>
      <w:r>
        <w:rPr>
          <w:rFonts w:ascii="Cambria Math" w:eastAsia="Cambria Math"/>
          <w:spacing w:val="-10"/>
        </w:rPr>
        <w:t>=</w:t>
      </w:r>
      <w:r>
        <w:rPr>
          <w:rFonts w:ascii="Cambria Math" w:eastAsia="Cambria Math"/>
        </w:rPr>
        <w:tab/>
      </w:r>
      <w:r>
        <w:rPr>
          <w:u w:val="single"/>
        </w:rPr>
        <w:tab/>
      </w:r>
    </w:p>
    <w:p w:rsidR="000857F9" w:rsidRDefault="00196ABF">
      <w:pPr>
        <w:pStyle w:val="BodyText"/>
        <w:spacing w:line="254" w:lineRule="exact"/>
        <w:ind w:right="5406"/>
        <w:jc w:val="right"/>
        <w:rPr>
          <w:rFonts w:ascii="Cambria Math" w:hAnsi="Cambria Math"/>
          <w:position w:val="1"/>
        </w:rPr>
      </w:pPr>
      <w:r>
        <w:rPr>
          <w:rFonts w:ascii="Cambria Math" w:hAnsi="Cambria Math"/>
          <w:spacing w:val="-2"/>
        </w:rPr>
        <w:t>√</w:t>
      </w:r>
      <w:r>
        <w:rPr>
          <w:rFonts w:ascii="Cambria Math" w:hAnsi="Cambria Math"/>
          <w:spacing w:val="-2"/>
          <w:position w:val="1"/>
        </w:rPr>
        <w:t>(1.124)(774.419)</w:t>
      </w:r>
    </w:p>
    <w:p w:rsidR="000857F9" w:rsidRDefault="00196ABF">
      <w:pPr>
        <w:pStyle w:val="BodyText"/>
        <w:spacing w:before="266" w:line="232" w:lineRule="exact"/>
        <w:ind w:left="1670"/>
        <w:rPr>
          <w:rFonts w:ascii="Cambria Math"/>
        </w:rPr>
      </w:pPr>
      <w:r>
        <w:rPr>
          <w:rFonts w:ascii="Cambria Math"/>
          <w:spacing w:val="-4"/>
        </w:rPr>
        <w:t>8.014</w:t>
      </w:r>
    </w:p>
    <w:p w:rsidR="000857F9" w:rsidRDefault="00196ABF">
      <w:pPr>
        <w:pStyle w:val="BodyText"/>
        <w:tabs>
          <w:tab w:val="left" w:pos="825"/>
          <w:tab w:val="left" w:pos="2174"/>
        </w:tabs>
        <w:spacing w:line="191" w:lineRule="exact"/>
        <w:ind w:right="5902"/>
        <w:jc w:val="right"/>
      </w:pPr>
      <w:r>
        <w:rPr>
          <w:noProof/>
          <w:lang w:val="en-US"/>
        </w:rPr>
        <mc:AlternateContent>
          <mc:Choice Requires="wps">
            <w:drawing>
              <wp:anchor distT="0" distB="0" distL="0" distR="0" simplePos="0" relativeHeight="477821952" behindDoc="1" locked="0" layoutInCell="1" allowOverlap="1">
                <wp:simplePos x="0" y="0"/>
                <wp:positionH relativeFrom="page">
                  <wp:posOffset>1864105</wp:posOffset>
                </wp:positionH>
                <wp:positionV relativeFrom="paragraph">
                  <wp:posOffset>64560</wp:posOffset>
                </wp:positionV>
                <wp:extent cx="922655" cy="10795"/>
                <wp:effectExtent l="0" t="0" r="0" b="0"/>
                <wp:wrapNone/>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2655" cy="10795"/>
                        </a:xfrm>
                        <a:custGeom>
                          <a:avLst/>
                          <a:gdLst/>
                          <a:ahLst/>
                          <a:cxnLst/>
                          <a:rect l="l" t="t" r="r" b="b"/>
                          <a:pathLst>
                            <a:path w="922655" h="10795">
                              <a:moveTo>
                                <a:pt x="922324" y="0"/>
                              </a:moveTo>
                              <a:lnTo>
                                <a:pt x="0" y="0"/>
                              </a:lnTo>
                              <a:lnTo>
                                <a:pt x="0" y="10668"/>
                              </a:lnTo>
                              <a:lnTo>
                                <a:pt x="922324" y="10668"/>
                              </a:lnTo>
                              <a:lnTo>
                                <a:pt x="92232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0605C9" id="Graphic 100" o:spid="_x0000_s1026" style="position:absolute;margin-left:146.8pt;margin-top:5.1pt;width:72.65pt;height:.85pt;z-index:-25494528;visibility:visible;mso-wrap-style:square;mso-wrap-distance-left:0;mso-wrap-distance-top:0;mso-wrap-distance-right:0;mso-wrap-distance-bottom:0;mso-position-horizontal:absolute;mso-position-horizontal-relative:page;mso-position-vertical:absolute;mso-position-vertical-relative:text;v-text-anchor:top" coordsize="92265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" path="m922324,l,,,10668r922324,l922324,xe" fillcolor="black" stroked="f">
                <v:path arrowok="t"/>
                <w10:wrap anchorx="page"/>
              </v:shape>
            </w:pict>
          </mc:Fallback>
        </mc:AlternateContent>
      </w:r>
      <w:r>
        <w:rPr>
          <w:rFonts w:ascii="Cambria Math" w:eastAsia="Cambria Math"/>
        </w:rPr>
        <w:t>rx</w:t>
      </w:r>
      <w:r>
        <w:rPr>
          <w:rFonts w:ascii="Cambria Math" w:eastAsia="Cambria Math"/>
        </w:rPr>
        <w:t>𝑦</w:t>
      </w:r>
      <w:r>
        <w:rPr>
          <w:rFonts w:ascii="Cambria Math" w:eastAsia="Cambria Math"/>
          <w:spacing w:val="16"/>
        </w:rPr>
        <w:t xml:space="preserve"> </w:t>
      </w:r>
      <w:r>
        <w:rPr>
          <w:rFonts w:ascii="Cambria Math" w:eastAsia="Cambria Math"/>
          <w:spacing w:val="-10"/>
        </w:rPr>
        <w:t>=</w:t>
      </w:r>
      <w:r>
        <w:rPr>
          <w:rFonts w:ascii="Cambria Math" w:eastAsia="Cambria Math"/>
        </w:rPr>
        <w:tab/>
      </w:r>
      <w:r>
        <w:rPr>
          <w:u w:val="single"/>
        </w:rPr>
        <w:tab/>
      </w:r>
    </w:p>
    <w:p w:rsidR="000857F9" w:rsidRDefault="00196ABF">
      <w:pPr>
        <w:pStyle w:val="BodyText"/>
        <w:spacing w:line="250" w:lineRule="exact"/>
        <w:ind w:right="5959"/>
        <w:jc w:val="right"/>
        <w:rPr>
          <w:rFonts w:ascii="Cambria Math" w:hAnsi="Cambria Math"/>
          <w:position w:val="1"/>
        </w:rPr>
      </w:pPr>
      <w:r>
        <w:rPr>
          <w:rFonts w:ascii="Cambria Math" w:hAnsi="Cambria Math"/>
          <w:spacing w:val="-2"/>
        </w:rPr>
        <w:t>√</w:t>
      </w:r>
      <w:r>
        <w:rPr>
          <w:rFonts w:ascii="Cambria Math" w:hAnsi="Cambria Math"/>
          <w:spacing w:val="-2"/>
          <w:position w:val="1"/>
        </w:rPr>
        <w:t>870.446.956</w:t>
      </w:r>
    </w:p>
    <w:p w:rsidR="000857F9" w:rsidRDefault="000857F9">
      <w:pPr>
        <w:pStyle w:val="BodyText"/>
        <w:spacing w:before="4"/>
        <w:rPr>
          <w:rFonts w:ascii="Cambria Math"/>
          <w:sz w:val="12"/>
        </w:rPr>
      </w:pPr>
    </w:p>
    <w:p w:rsidR="000857F9" w:rsidRDefault="000857F9">
      <w:pPr>
        <w:pStyle w:val="BodyText"/>
        <w:rPr>
          <w:rFonts w:ascii="Cambria Math"/>
          <w:sz w:val="12"/>
        </w:rPr>
        <w:sectPr w:rsidR="000857F9">
          <w:pgSz w:w="11910" w:h="16840"/>
          <w:pgMar w:top="1920" w:right="1559" w:bottom="280" w:left="1700" w:header="754" w:footer="0" w:gutter="0"/>
          <w:cols w:space="720"/>
        </w:sectPr>
      </w:pPr>
    </w:p>
    <w:p w:rsidR="000857F9" w:rsidRDefault="00196ABF">
      <w:pPr>
        <w:pStyle w:val="BodyText"/>
        <w:spacing w:before="241"/>
        <w:ind w:left="568"/>
        <w:rPr>
          <w:rFonts w:ascii="Cambria Math" w:eastAsia="Cambria Math"/>
        </w:rPr>
      </w:pPr>
      <w:r>
        <w:rPr>
          <w:rFonts w:ascii="Cambria Math" w:eastAsia="Cambria Math"/>
        </w:rPr>
        <w:t>rx</w:t>
      </w:r>
      <w:r>
        <w:rPr>
          <w:rFonts w:ascii="Cambria Math" w:eastAsia="Cambria Math"/>
        </w:rPr>
        <w:t>𝑦</w:t>
      </w:r>
      <w:r>
        <w:rPr>
          <w:rFonts w:ascii="Cambria Math" w:eastAsia="Cambria Math"/>
          <w:spacing w:val="16"/>
        </w:rPr>
        <w:t xml:space="preserve"> </w:t>
      </w:r>
      <w:r>
        <w:rPr>
          <w:rFonts w:ascii="Cambria Math" w:eastAsia="Cambria Math"/>
          <w:spacing w:val="-10"/>
        </w:rPr>
        <w:t>=</w:t>
      </w:r>
    </w:p>
    <w:p w:rsidR="000857F9" w:rsidRDefault="00196ABF">
      <w:pPr>
        <w:pStyle w:val="BodyText"/>
        <w:spacing w:before="58"/>
        <w:ind w:right="6357"/>
        <w:jc w:val="center"/>
        <w:rPr>
          <w:rFonts w:ascii="Cambria Math"/>
        </w:rPr>
      </w:pPr>
      <w:r>
        <w:br w:type="column"/>
      </w:r>
      <w:r>
        <w:rPr>
          <w:rFonts w:ascii="Cambria Math"/>
          <w:spacing w:val="-4"/>
        </w:rPr>
        <w:t>8.014</w:t>
      </w:r>
    </w:p>
    <w:p w:rsidR="000857F9" w:rsidRDefault="000857F9">
      <w:pPr>
        <w:pStyle w:val="BodyText"/>
        <w:spacing w:before="6"/>
        <w:rPr>
          <w:rFonts w:ascii="Cambria Math"/>
          <w:sz w:val="4"/>
        </w:rPr>
      </w:pPr>
    </w:p>
    <w:p w:rsidR="000857F9" w:rsidRDefault="00196ABF">
      <w:pPr>
        <w:pStyle w:val="BodyText"/>
        <w:spacing w:line="20" w:lineRule="exact"/>
        <w:ind w:left="27"/>
        <w:rPr>
          <w:rFonts w:ascii="Cambria Math"/>
          <w:sz w:val="2"/>
        </w:rPr>
      </w:pPr>
      <w:r>
        <w:rPr>
          <w:rFonts w:ascii="Cambria Math"/>
          <w:noProof/>
          <w:sz w:val="2"/>
          <w:lang w:val="en-US"/>
        </w:rPr>
        <mc:AlternateContent>
          <mc:Choice Requires="wpg">
            <w:drawing>
              <wp:inline distT="0" distB="0" distL="0" distR="0">
                <wp:extent cx="654685" cy="10795"/>
                <wp:effectExtent l="0" t="0" r="0" b="0"/>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685" cy="10795"/>
                          <a:chOff x="0" y="0"/>
                          <a:chExt cx="654685" cy="10795"/>
                        </a:xfrm>
                      </wpg:grpSpPr>
                      <wps:wsp>
                        <wps:cNvPr id="102" name="Graphic 102"/>
                        <wps:cNvSpPr/>
                        <wps:spPr>
                          <a:xfrm>
                            <a:off x="0" y="0"/>
                            <a:ext cx="654685" cy="10795"/>
                          </a:xfrm>
                          <a:custGeom>
                            <a:avLst/>
                            <a:gdLst/>
                            <a:ahLst/>
                            <a:cxnLst/>
                            <a:rect l="l" t="t" r="r" b="b"/>
                            <a:pathLst>
                              <a:path w="654685" h="10795">
                                <a:moveTo>
                                  <a:pt x="654100" y="0"/>
                                </a:moveTo>
                                <a:lnTo>
                                  <a:pt x="0" y="0"/>
                                </a:lnTo>
                                <a:lnTo>
                                  <a:pt x="0" y="10667"/>
                                </a:lnTo>
                                <a:lnTo>
                                  <a:pt x="654100" y="10667"/>
                                </a:lnTo>
                                <a:lnTo>
                                  <a:pt x="6541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8399195" id="Group 101" o:spid="_x0000_s1026" style="width:51.55pt;height:.85pt;mso-position-horizontal-relative:char;mso-position-vertical-relative:line" coordsize="6546,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">
                <v:shape id="Graphic 102" o:spid="_x0000_s1027" style="position:absolute;width:6546;height:107;visibility:visible;mso-wrap-style:square;v-text-anchor:top" coordsize="65468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9aaMEA&#10;AADcAAAADwAAAGRycy9kb3ducmV2LnhtbERPS4vCMBC+L+x/CLPgbU0tItI1ii4siKf1gbC3oRnb&#10;YjMJSbRdf70RBG/z8T1ntuhNK67kQ2NZwWiYgSAurW64UnDY/3xOQYSIrLG1TAr+KcBi/v42w0Lb&#10;jrd03cVKpBAOBSqoY3SFlKGsyWAYWkecuJP1BmOCvpLaY5fCTSvzLJtIgw2nhhodfddUnncXo2AV&#10;RuNw+O3chm/+tt2X+d/FHZUafPTLLxCR+vgSP91rneZnOTyeSRfI+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PWmjBAAAA3AAAAA8AAAAAAAAAAAAAAAAAmAIAAGRycy9kb3du&#10;cmV2LnhtbFBLBQYAAAAABAAEAPUAAACGAwAAAAA=&#10;" path="m654100,l,,,10667r654100,l654100,xe" fillcolor="black" stroked="f">
                  <v:path arrowok="t"/>
                </v:shape>
                <w10:anchorlock/>
              </v:group>
            </w:pict>
          </mc:Fallback>
        </mc:AlternateContent>
      </w:r>
    </w:p>
    <w:p w:rsidR="000857F9" w:rsidRDefault="00196ABF">
      <w:pPr>
        <w:pStyle w:val="BodyText"/>
        <w:ind w:left="3" w:right="6357"/>
        <w:jc w:val="center"/>
        <w:rPr>
          <w:rFonts w:ascii="Cambria Math"/>
        </w:rPr>
      </w:pPr>
      <w:r>
        <w:rPr>
          <w:rFonts w:ascii="Cambria Math"/>
          <w:spacing w:val="-2"/>
        </w:rPr>
        <w:t>29.503,33</w:t>
      </w:r>
    </w:p>
    <w:p w:rsidR="000857F9" w:rsidRDefault="000857F9">
      <w:pPr>
        <w:pStyle w:val="BodyText"/>
        <w:jc w:val="center"/>
        <w:rPr>
          <w:rFonts w:ascii="Cambria Math"/>
        </w:rPr>
        <w:sectPr w:rsidR="000857F9">
          <w:type w:val="continuous"/>
          <w:pgSz w:w="11910" w:h="16840"/>
          <w:pgMar w:top="1940" w:right="1559" w:bottom="280" w:left="1700" w:header="754" w:footer="0" w:gutter="0"/>
          <w:cols w:num="2" w:space="720" w:equalWidth="0">
            <w:col w:w="1168" w:space="40"/>
            <w:col w:w="7443"/>
          </w:cols>
        </w:sectPr>
      </w:pPr>
    </w:p>
    <w:p w:rsidR="000857F9" w:rsidRDefault="00196ABF">
      <w:pPr>
        <w:pStyle w:val="BodyText"/>
        <w:spacing w:before="248"/>
        <w:ind w:left="568"/>
        <w:rPr>
          <w:rFonts w:ascii="Cambria Math" w:eastAsia="Cambria Math"/>
        </w:rPr>
      </w:pPr>
      <w:r>
        <w:rPr>
          <w:rFonts w:ascii="Cambria Math" w:eastAsia="Cambria Math"/>
        </w:rPr>
        <w:t>rx</w:t>
      </w:r>
      <w:r>
        <w:rPr>
          <w:rFonts w:ascii="Cambria Math" w:eastAsia="Cambria Math"/>
        </w:rPr>
        <w:t>𝑦</w:t>
      </w:r>
      <w:r>
        <w:rPr>
          <w:rFonts w:ascii="Cambria Math" w:eastAsia="Cambria Math"/>
          <w:spacing w:val="17"/>
        </w:rPr>
        <w:t xml:space="preserve"> </w:t>
      </w:r>
      <w:r>
        <w:rPr>
          <w:rFonts w:ascii="Cambria Math" w:eastAsia="Cambria Math"/>
        </w:rPr>
        <w:t>=</w:t>
      </w:r>
      <w:r>
        <w:rPr>
          <w:rFonts w:ascii="Cambria Math" w:eastAsia="Cambria Math"/>
          <w:spacing w:val="14"/>
        </w:rPr>
        <w:t xml:space="preserve"> </w:t>
      </w:r>
      <w:r>
        <w:rPr>
          <w:rFonts w:ascii="Cambria Math" w:eastAsia="Cambria Math"/>
          <w:spacing w:val="-2"/>
        </w:rPr>
        <w:t>0,27163</w:t>
      </w:r>
    </w:p>
    <w:p w:rsidR="000857F9" w:rsidRDefault="00196ABF">
      <w:pPr>
        <w:pStyle w:val="BodyText"/>
        <w:spacing w:before="280" w:line="480" w:lineRule="auto"/>
        <w:ind w:left="568" w:right="136" w:firstLine="720"/>
        <w:jc w:val="both"/>
      </w:pPr>
      <w:r>
        <w:t>Dapat disimpulkan dari hasil nilai diatas bahwa 0,27163 &gt; 0.2542 yang menyatakan</w:t>
      </w:r>
      <w:r>
        <w:rPr>
          <w:spacing w:val="-8"/>
        </w:rPr>
        <w:t xml:space="preserve"> </w:t>
      </w:r>
      <w:r>
        <w:t>bahwa</w:t>
      </w:r>
      <w:r>
        <w:rPr>
          <w:spacing w:val="-9"/>
        </w:rPr>
        <w:t xml:space="preserve"> </w:t>
      </w:r>
      <w:r>
        <w:t>nilai</w:t>
      </w:r>
      <w:r>
        <w:rPr>
          <w:spacing w:val="-8"/>
        </w:rPr>
        <w:t xml:space="preserve"> </w:t>
      </w:r>
      <w:r>
        <w:t>r</w:t>
      </w:r>
      <w:r>
        <w:rPr>
          <w:spacing w:val="-7"/>
        </w:rPr>
        <w:t xml:space="preserve"> </w:t>
      </w:r>
      <w:r>
        <w:t>hitung</w:t>
      </w:r>
      <w:r>
        <w:rPr>
          <w:spacing w:val="-8"/>
        </w:rPr>
        <w:t xml:space="preserve"> </w:t>
      </w:r>
      <w:r>
        <w:t>&gt;</w:t>
      </w:r>
      <w:r>
        <w:rPr>
          <w:spacing w:val="-9"/>
        </w:rPr>
        <w:t xml:space="preserve"> </w:t>
      </w:r>
      <w:r>
        <w:t>r</w:t>
      </w:r>
      <w:r>
        <w:rPr>
          <w:spacing w:val="-9"/>
        </w:rPr>
        <w:t xml:space="preserve"> </w:t>
      </w:r>
      <w:r>
        <w:t>tabel</w:t>
      </w:r>
      <w:r>
        <w:rPr>
          <w:spacing w:val="-8"/>
        </w:rPr>
        <w:t xml:space="preserve"> </w:t>
      </w:r>
      <w:r>
        <w:t>dan</w:t>
      </w:r>
      <w:r>
        <w:rPr>
          <w:spacing w:val="-8"/>
        </w:rPr>
        <w:t xml:space="preserve"> </w:t>
      </w:r>
      <w:r>
        <w:t>dapat</w:t>
      </w:r>
      <w:r>
        <w:rPr>
          <w:spacing w:val="-8"/>
        </w:rPr>
        <w:t xml:space="preserve"> </w:t>
      </w:r>
      <w:r>
        <w:t>disimpulkan</w:t>
      </w:r>
      <w:r>
        <w:rPr>
          <w:spacing w:val="-8"/>
        </w:rPr>
        <w:t xml:space="preserve"> </w:t>
      </w:r>
      <w:r>
        <w:t>bahwa</w:t>
      </w:r>
      <w:r>
        <w:rPr>
          <w:spacing w:val="-10"/>
        </w:rPr>
        <w:t xml:space="preserve"> </w:t>
      </w:r>
      <w:r>
        <w:t>hasil</w:t>
      </w:r>
      <w:r>
        <w:rPr>
          <w:spacing w:val="-7"/>
        </w:rPr>
        <w:t xml:space="preserve"> </w:t>
      </w:r>
      <w:r>
        <w:t>dari</w:t>
      </w:r>
      <w:r>
        <w:rPr>
          <w:spacing w:val="-8"/>
        </w:rPr>
        <w:t xml:space="preserve"> </w:t>
      </w:r>
      <w:r>
        <w:t>r hitung berdistribudi valid.</w:t>
      </w:r>
    </w:p>
    <w:p w:rsidR="000857F9" w:rsidRDefault="00196ABF">
      <w:pPr>
        <w:pStyle w:val="Heading3"/>
        <w:numPr>
          <w:ilvl w:val="2"/>
          <w:numId w:val="6"/>
        </w:numPr>
        <w:tabs>
          <w:tab w:val="left" w:pos="1288"/>
        </w:tabs>
        <w:jc w:val="both"/>
      </w:pPr>
      <w:bookmarkStart w:id="44" w:name="_TOC_250011"/>
      <w:r>
        <w:t>Uji</w:t>
      </w:r>
      <w:r>
        <w:rPr>
          <w:spacing w:val="-4"/>
        </w:rPr>
        <w:t xml:space="preserve"> </w:t>
      </w:r>
      <w:bookmarkEnd w:id="44"/>
      <w:r>
        <w:rPr>
          <w:spacing w:val="-2"/>
        </w:rPr>
        <w:t>Reliabilitas</w:t>
      </w:r>
    </w:p>
    <w:p w:rsidR="000857F9" w:rsidRDefault="000857F9">
      <w:pPr>
        <w:pStyle w:val="BodyText"/>
        <w:rPr>
          <w:b/>
        </w:rPr>
      </w:pPr>
    </w:p>
    <w:p w:rsidR="000857F9" w:rsidRDefault="00196ABF">
      <w:pPr>
        <w:pStyle w:val="BodyText"/>
        <w:spacing w:line="480" w:lineRule="auto"/>
        <w:ind w:left="568" w:right="136" w:firstLine="720"/>
        <w:jc w:val="both"/>
      </w:pPr>
      <w:r>
        <w:t>Menurut Husaini (2003) Uji reliabilitas merupakan proses pengukuran terhadap ketepatan (konsisten) dari suatu intrumen. Reliabilitas didefinisikan sebagai tingkat sejauh man</w:t>
      </w:r>
      <w:r>
        <w:t>a skor tes konsisten (consistence), dapat dipercaya (dependable) dan dapat diulang (reapetable). Tinggi rendahnya reliabilitas, secara empirik</w:t>
      </w:r>
      <w:r>
        <w:rPr>
          <w:spacing w:val="-11"/>
        </w:rPr>
        <w:t xml:space="preserve"> </w:t>
      </w:r>
      <w:r>
        <w:t>ditunjukan</w:t>
      </w:r>
      <w:r>
        <w:rPr>
          <w:spacing w:val="-11"/>
        </w:rPr>
        <w:t xml:space="preserve"> </w:t>
      </w:r>
      <w:r>
        <w:t>oleh</w:t>
      </w:r>
      <w:r>
        <w:rPr>
          <w:spacing w:val="-11"/>
        </w:rPr>
        <w:t xml:space="preserve"> </w:t>
      </w:r>
      <w:r>
        <w:t>suatu</w:t>
      </w:r>
      <w:r>
        <w:rPr>
          <w:spacing w:val="-10"/>
        </w:rPr>
        <w:t xml:space="preserve"> </w:t>
      </w:r>
      <w:r>
        <w:t>angka</w:t>
      </w:r>
      <w:r>
        <w:rPr>
          <w:spacing w:val="-12"/>
        </w:rPr>
        <w:t xml:space="preserve"> </w:t>
      </w:r>
      <w:r>
        <w:t>yang</w:t>
      </w:r>
      <w:r>
        <w:rPr>
          <w:spacing w:val="-11"/>
        </w:rPr>
        <w:t xml:space="preserve"> </w:t>
      </w:r>
      <w:r>
        <w:t>disebut</w:t>
      </w:r>
      <w:r>
        <w:rPr>
          <w:spacing w:val="-8"/>
        </w:rPr>
        <w:t xml:space="preserve"> </w:t>
      </w:r>
      <w:r>
        <w:t>nilai</w:t>
      </w:r>
      <w:r>
        <w:rPr>
          <w:spacing w:val="-10"/>
        </w:rPr>
        <w:t xml:space="preserve"> </w:t>
      </w:r>
      <w:r>
        <w:t>koefisien</w:t>
      </w:r>
      <w:r>
        <w:rPr>
          <w:spacing w:val="-11"/>
        </w:rPr>
        <w:t xml:space="preserve"> </w:t>
      </w:r>
      <w:r>
        <w:t>reliabilitas,</w:t>
      </w:r>
      <w:r>
        <w:rPr>
          <w:spacing w:val="-11"/>
        </w:rPr>
        <w:t xml:space="preserve"> </w:t>
      </w:r>
      <w:r>
        <w:t>secara empirik ditunjukan oleh suatu angka</w:t>
      </w:r>
      <w:r>
        <w:t xml:space="preserve"> yang disebut nilai koefisien reliabilitas. Apabila </w:t>
      </w:r>
      <w:r>
        <w:rPr>
          <w:i/>
        </w:rPr>
        <w:t xml:space="preserve">Cronhbach’s Alpha &gt; </w:t>
      </w:r>
      <w:r>
        <w:t>0,60 maka dikatakan item tersebut memberikan tingkat</w:t>
      </w:r>
      <w:r>
        <w:rPr>
          <w:spacing w:val="1"/>
        </w:rPr>
        <w:t xml:space="preserve"> </w:t>
      </w:r>
      <w:r>
        <w:t>reliabel,</w:t>
      </w:r>
      <w:r>
        <w:rPr>
          <w:spacing w:val="1"/>
        </w:rPr>
        <w:t xml:space="preserve"> </w:t>
      </w:r>
      <w:r>
        <w:t>sebaliknya</w:t>
      </w:r>
      <w:r>
        <w:rPr>
          <w:spacing w:val="1"/>
        </w:rPr>
        <w:t xml:space="preserve"> </w:t>
      </w:r>
      <w:r>
        <w:t>apabila</w:t>
      </w:r>
      <w:r>
        <w:rPr>
          <w:spacing w:val="3"/>
        </w:rPr>
        <w:t xml:space="preserve"> </w:t>
      </w:r>
      <w:r>
        <w:rPr>
          <w:i/>
        </w:rPr>
        <w:t>Cronhbach’s</w:t>
      </w:r>
      <w:r>
        <w:rPr>
          <w:i/>
          <w:spacing w:val="3"/>
        </w:rPr>
        <w:t xml:space="preserve"> </w:t>
      </w:r>
      <w:r>
        <w:rPr>
          <w:i/>
        </w:rPr>
        <w:t>Alpha</w:t>
      </w:r>
      <w:r>
        <w:rPr>
          <w:i/>
          <w:spacing w:val="3"/>
        </w:rPr>
        <w:t xml:space="preserve"> </w:t>
      </w:r>
      <w:r>
        <w:t>&lt; 0,6</w:t>
      </w:r>
      <w:r>
        <w:rPr>
          <w:spacing w:val="2"/>
        </w:rPr>
        <w:t xml:space="preserve"> </w:t>
      </w:r>
      <w:r>
        <w:t>maka dikatakan</w:t>
      </w:r>
      <w:r>
        <w:rPr>
          <w:spacing w:val="2"/>
        </w:rPr>
        <w:t xml:space="preserve"> </w:t>
      </w:r>
      <w:r>
        <w:rPr>
          <w:spacing w:val="-4"/>
        </w:rPr>
        <w:t>item</w:t>
      </w:r>
    </w:p>
    <w:p w:rsidR="000857F9" w:rsidRDefault="000857F9">
      <w:pPr>
        <w:pStyle w:val="BodyText"/>
        <w:spacing w:line="480" w:lineRule="auto"/>
        <w:jc w:val="both"/>
        <w:sectPr w:rsidR="000857F9">
          <w:type w:val="continuous"/>
          <w:pgSz w:w="11910" w:h="16840"/>
          <w:pgMar w:top="1940" w:right="1559" w:bottom="280" w:left="1700" w:header="754" w:footer="0" w:gutter="0"/>
          <w:cols w:space="720"/>
        </w:sectPr>
      </w:pPr>
    </w:p>
    <w:p w:rsidR="000857F9" w:rsidRDefault="000857F9">
      <w:pPr>
        <w:pStyle w:val="BodyText"/>
        <w:spacing w:before="53"/>
      </w:pPr>
    </w:p>
    <w:p w:rsidR="000857F9" w:rsidRDefault="00196ABF">
      <w:pPr>
        <w:pStyle w:val="BodyText"/>
        <w:ind w:left="568"/>
      </w:pPr>
      <w:r>
        <w:t>tersebut</w:t>
      </w:r>
      <w:r>
        <w:rPr>
          <w:spacing w:val="70"/>
        </w:rPr>
        <w:t xml:space="preserve"> </w:t>
      </w:r>
      <w:r>
        <w:t>tidak</w:t>
      </w:r>
      <w:r>
        <w:rPr>
          <w:spacing w:val="72"/>
        </w:rPr>
        <w:t xml:space="preserve"> </w:t>
      </w:r>
      <w:r>
        <w:t>reliabel.</w:t>
      </w:r>
      <w:r>
        <w:rPr>
          <w:spacing w:val="74"/>
        </w:rPr>
        <w:t xml:space="preserve"> </w:t>
      </w:r>
      <w:r>
        <w:t>Pada</w:t>
      </w:r>
      <w:r>
        <w:rPr>
          <w:spacing w:val="71"/>
        </w:rPr>
        <w:t xml:space="preserve"> </w:t>
      </w:r>
      <w:r>
        <w:t>uji</w:t>
      </w:r>
      <w:r>
        <w:rPr>
          <w:spacing w:val="72"/>
        </w:rPr>
        <w:t xml:space="preserve"> </w:t>
      </w:r>
      <w:r>
        <w:t>reliabilitas</w:t>
      </w:r>
      <w:r>
        <w:rPr>
          <w:spacing w:val="72"/>
        </w:rPr>
        <w:t xml:space="preserve"> </w:t>
      </w:r>
      <w:r>
        <w:t>ini,</w:t>
      </w:r>
      <w:r>
        <w:rPr>
          <w:spacing w:val="69"/>
        </w:rPr>
        <w:t xml:space="preserve"> </w:t>
      </w:r>
      <w:r>
        <w:t>peneliti</w:t>
      </w:r>
      <w:r>
        <w:rPr>
          <w:spacing w:val="72"/>
        </w:rPr>
        <w:t xml:space="preserve"> </w:t>
      </w:r>
      <w:r>
        <w:t>menggunakan</w:t>
      </w:r>
      <w:r>
        <w:rPr>
          <w:spacing w:val="79"/>
        </w:rPr>
        <w:t xml:space="preserve"> </w:t>
      </w:r>
      <w:r>
        <w:rPr>
          <w:spacing w:val="-2"/>
        </w:rPr>
        <w:t>rumus</w:t>
      </w:r>
    </w:p>
    <w:p w:rsidR="000857F9" w:rsidRDefault="000857F9">
      <w:pPr>
        <w:pStyle w:val="BodyText"/>
      </w:pPr>
    </w:p>
    <w:p w:rsidR="000857F9" w:rsidRDefault="00196ABF">
      <w:pPr>
        <w:ind w:left="568"/>
        <w:rPr>
          <w:i/>
          <w:sz w:val="24"/>
        </w:rPr>
      </w:pPr>
      <w:r>
        <w:rPr>
          <w:i/>
          <w:sz w:val="24"/>
        </w:rPr>
        <w:t>Cronhbach’s</w:t>
      </w:r>
      <w:r>
        <w:rPr>
          <w:i/>
          <w:spacing w:val="-14"/>
          <w:sz w:val="24"/>
        </w:rPr>
        <w:t xml:space="preserve"> </w:t>
      </w:r>
      <w:r>
        <w:rPr>
          <w:i/>
          <w:sz w:val="24"/>
        </w:rPr>
        <w:t>Alpha</w:t>
      </w:r>
      <w:r>
        <w:rPr>
          <w:i/>
          <w:spacing w:val="-10"/>
          <w:sz w:val="24"/>
        </w:rPr>
        <w:t xml:space="preserve"> </w:t>
      </w:r>
      <w:r>
        <w:rPr>
          <w:sz w:val="24"/>
        </w:rPr>
        <w:t>dengan</w:t>
      </w:r>
      <w:r>
        <w:rPr>
          <w:spacing w:val="-11"/>
          <w:sz w:val="24"/>
        </w:rPr>
        <w:t xml:space="preserve"> </w:t>
      </w:r>
      <w:r>
        <w:rPr>
          <w:sz w:val="24"/>
        </w:rPr>
        <w:t>bantuan</w:t>
      </w:r>
      <w:r>
        <w:rPr>
          <w:spacing w:val="-9"/>
          <w:sz w:val="24"/>
        </w:rPr>
        <w:t xml:space="preserve"> </w:t>
      </w:r>
      <w:r>
        <w:rPr>
          <w:sz w:val="24"/>
        </w:rPr>
        <w:t>dari</w:t>
      </w:r>
      <w:r>
        <w:rPr>
          <w:spacing w:val="-9"/>
          <w:sz w:val="24"/>
        </w:rPr>
        <w:t xml:space="preserve"> </w:t>
      </w:r>
      <w:r>
        <w:rPr>
          <w:sz w:val="24"/>
        </w:rPr>
        <w:t>program</w:t>
      </w:r>
      <w:r>
        <w:rPr>
          <w:spacing w:val="-7"/>
          <w:sz w:val="24"/>
        </w:rPr>
        <w:t xml:space="preserve"> </w:t>
      </w:r>
      <w:r>
        <w:rPr>
          <w:i/>
          <w:sz w:val="24"/>
        </w:rPr>
        <w:t>microsoft</w:t>
      </w:r>
      <w:r>
        <w:rPr>
          <w:i/>
          <w:spacing w:val="-11"/>
          <w:sz w:val="24"/>
        </w:rPr>
        <w:t xml:space="preserve"> </w:t>
      </w:r>
      <w:r>
        <w:rPr>
          <w:i/>
          <w:sz w:val="24"/>
        </w:rPr>
        <w:t>excel</w:t>
      </w:r>
      <w:r>
        <w:rPr>
          <w:i/>
          <w:spacing w:val="-10"/>
          <w:sz w:val="24"/>
        </w:rPr>
        <w:t xml:space="preserve"> </w:t>
      </w:r>
      <w:r>
        <w:rPr>
          <w:sz w:val="24"/>
        </w:rPr>
        <w:t>dan</w:t>
      </w:r>
      <w:r>
        <w:rPr>
          <w:spacing w:val="-9"/>
          <w:sz w:val="24"/>
        </w:rPr>
        <w:t xml:space="preserve"> </w:t>
      </w:r>
      <w:r>
        <w:rPr>
          <w:i/>
          <w:sz w:val="24"/>
        </w:rPr>
        <w:t>SPSS</w:t>
      </w:r>
      <w:r>
        <w:rPr>
          <w:i/>
          <w:spacing w:val="-9"/>
          <w:sz w:val="24"/>
        </w:rPr>
        <w:t xml:space="preserve"> </w:t>
      </w:r>
      <w:r>
        <w:rPr>
          <w:i/>
          <w:spacing w:val="-2"/>
          <w:sz w:val="24"/>
        </w:rPr>
        <w:t>version</w:t>
      </w:r>
    </w:p>
    <w:p w:rsidR="000857F9" w:rsidRDefault="000857F9">
      <w:pPr>
        <w:pStyle w:val="BodyText"/>
        <w:rPr>
          <w:i/>
        </w:rPr>
      </w:pPr>
    </w:p>
    <w:p w:rsidR="000857F9" w:rsidRDefault="00196ABF">
      <w:pPr>
        <w:ind w:left="568"/>
        <w:rPr>
          <w:sz w:val="24"/>
        </w:rPr>
      </w:pPr>
      <w:r>
        <w:rPr>
          <w:i/>
          <w:sz w:val="24"/>
        </w:rPr>
        <w:t>23.00</w:t>
      </w:r>
      <w:r>
        <w:rPr>
          <w:i/>
          <w:spacing w:val="-1"/>
          <w:sz w:val="24"/>
        </w:rPr>
        <w:t xml:space="preserve"> </w:t>
      </w:r>
      <w:r>
        <w:rPr>
          <w:i/>
          <w:sz w:val="24"/>
        </w:rPr>
        <w:t>for</w:t>
      </w:r>
      <w:r>
        <w:rPr>
          <w:i/>
          <w:spacing w:val="-1"/>
          <w:sz w:val="24"/>
        </w:rPr>
        <w:t xml:space="preserve"> </w:t>
      </w:r>
      <w:r>
        <w:rPr>
          <w:i/>
          <w:spacing w:val="-2"/>
          <w:sz w:val="24"/>
        </w:rPr>
        <w:t>windows</w:t>
      </w:r>
      <w:r>
        <w:rPr>
          <w:spacing w:val="-2"/>
          <w:sz w:val="24"/>
        </w:rPr>
        <w:t>.</w:t>
      </w:r>
    </w:p>
    <w:p w:rsidR="000857F9" w:rsidRDefault="000857F9">
      <w:pPr>
        <w:pStyle w:val="BodyText"/>
      </w:pPr>
    </w:p>
    <w:p w:rsidR="000857F9" w:rsidRDefault="00196ABF">
      <w:pPr>
        <w:pStyle w:val="Heading3"/>
        <w:numPr>
          <w:ilvl w:val="3"/>
          <w:numId w:val="6"/>
        </w:numPr>
        <w:tabs>
          <w:tab w:val="left" w:pos="1648"/>
        </w:tabs>
      </w:pPr>
      <w:r>
        <w:rPr>
          <w:noProof/>
          <w:lang w:val="en-US"/>
        </w:rPr>
        <w:drawing>
          <wp:anchor distT="0" distB="0" distL="0" distR="0" simplePos="0" relativeHeight="477822464"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7" cstate="print"/>
                    <a:stretch>
                      <a:fillRect/>
                    </a:stretch>
                  </pic:blipFill>
                  <pic:spPr>
                    <a:xfrm>
                      <a:off x="0" y="0"/>
                      <a:ext cx="5397499" cy="5321299"/>
                    </a:xfrm>
                    <a:prstGeom prst="rect">
                      <a:avLst/>
                    </a:prstGeom>
                  </pic:spPr>
                </pic:pic>
              </a:graphicData>
            </a:graphic>
          </wp:anchor>
        </w:drawing>
      </w:r>
      <w:bookmarkStart w:id="45" w:name="_TOC_250010"/>
      <w:r>
        <w:t>Uji</w:t>
      </w:r>
      <w:r>
        <w:rPr>
          <w:spacing w:val="-4"/>
        </w:rPr>
        <w:t xml:space="preserve"> </w:t>
      </w:r>
      <w:r>
        <w:t>Reliabilitas</w:t>
      </w:r>
      <w:r>
        <w:rPr>
          <w:spacing w:val="-3"/>
        </w:rPr>
        <w:t xml:space="preserve"> </w:t>
      </w:r>
      <w:r>
        <w:t>Angket</w:t>
      </w:r>
      <w:r>
        <w:rPr>
          <w:spacing w:val="-3"/>
        </w:rPr>
        <w:t xml:space="preserve"> </w:t>
      </w:r>
      <w:r>
        <w:t>Etika</w:t>
      </w:r>
      <w:r>
        <w:rPr>
          <w:spacing w:val="-3"/>
        </w:rPr>
        <w:t xml:space="preserve"> </w:t>
      </w:r>
      <w:bookmarkEnd w:id="45"/>
      <w:r>
        <w:rPr>
          <w:spacing w:val="-2"/>
        </w:rPr>
        <w:t>Komunikasi</w:t>
      </w:r>
    </w:p>
    <w:p w:rsidR="000857F9" w:rsidRDefault="000857F9">
      <w:pPr>
        <w:pStyle w:val="BodyText"/>
        <w:rPr>
          <w:b/>
        </w:rPr>
      </w:pPr>
    </w:p>
    <w:p w:rsidR="000857F9" w:rsidRDefault="00196ABF">
      <w:pPr>
        <w:pStyle w:val="BodyText"/>
        <w:spacing w:line="480" w:lineRule="auto"/>
        <w:ind w:left="568" w:firstLine="720"/>
      </w:pPr>
      <w:r>
        <w:t>Hasil</w:t>
      </w:r>
      <w:r>
        <w:rPr>
          <w:spacing w:val="-3"/>
        </w:rPr>
        <w:t xml:space="preserve"> </w:t>
      </w:r>
      <w:r>
        <w:t>perhitungan</w:t>
      </w:r>
      <w:r>
        <w:rPr>
          <w:spacing w:val="-4"/>
        </w:rPr>
        <w:t xml:space="preserve"> </w:t>
      </w:r>
      <w:r>
        <w:t>uji</w:t>
      </w:r>
      <w:r>
        <w:rPr>
          <w:spacing w:val="-4"/>
        </w:rPr>
        <w:t xml:space="preserve"> </w:t>
      </w:r>
      <w:r>
        <w:t>reliabilitas</w:t>
      </w:r>
      <w:r>
        <w:rPr>
          <w:spacing w:val="-5"/>
        </w:rPr>
        <w:t xml:space="preserve"> </w:t>
      </w:r>
      <w:r>
        <w:t>pada</w:t>
      </w:r>
      <w:r>
        <w:rPr>
          <w:spacing w:val="-5"/>
        </w:rPr>
        <w:t xml:space="preserve"> </w:t>
      </w:r>
      <w:r>
        <w:t>angket</w:t>
      </w:r>
      <w:r>
        <w:rPr>
          <w:spacing w:val="-1"/>
        </w:rPr>
        <w:t xml:space="preserve"> </w:t>
      </w:r>
      <w:r>
        <w:t>etika</w:t>
      </w:r>
      <w:r>
        <w:rPr>
          <w:spacing w:val="-3"/>
        </w:rPr>
        <w:t xml:space="preserve"> </w:t>
      </w:r>
      <w:r>
        <w:t>komunikasi</w:t>
      </w:r>
      <w:r>
        <w:rPr>
          <w:spacing w:val="-4"/>
        </w:rPr>
        <w:t xml:space="preserve"> </w:t>
      </w:r>
      <w:r>
        <w:t>pada</w:t>
      </w:r>
      <w:r>
        <w:rPr>
          <w:spacing w:val="-6"/>
        </w:rPr>
        <w:t xml:space="preserve"> </w:t>
      </w:r>
      <w:r>
        <w:t>tabel SPSS sebagai berikut:</w:t>
      </w:r>
    </w:p>
    <w:p w:rsidR="000857F9" w:rsidRDefault="00196ABF">
      <w:pPr>
        <w:pStyle w:val="Heading3"/>
        <w:spacing w:before="1"/>
        <w:ind w:left="1595"/>
      </w:pPr>
      <w:r>
        <w:t>Tabel</w:t>
      </w:r>
      <w:r>
        <w:rPr>
          <w:spacing w:val="-5"/>
        </w:rPr>
        <w:t xml:space="preserve"> </w:t>
      </w:r>
      <w:r>
        <w:t>4.2</w:t>
      </w:r>
      <w:r>
        <w:rPr>
          <w:spacing w:val="-2"/>
        </w:rPr>
        <w:t xml:space="preserve"> </w:t>
      </w:r>
      <w:r>
        <w:t>Hasil</w:t>
      </w:r>
      <w:r>
        <w:rPr>
          <w:spacing w:val="-2"/>
        </w:rPr>
        <w:t xml:space="preserve"> </w:t>
      </w:r>
      <w:r>
        <w:t>Uji</w:t>
      </w:r>
      <w:r>
        <w:rPr>
          <w:spacing w:val="-2"/>
        </w:rPr>
        <w:t xml:space="preserve"> </w:t>
      </w:r>
      <w:r>
        <w:t>Reliabilitas</w:t>
      </w:r>
      <w:r>
        <w:rPr>
          <w:spacing w:val="-4"/>
        </w:rPr>
        <w:t xml:space="preserve"> </w:t>
      </w:r>
      <w:r>
        <w:t>Angket</w:t>
      </w:r>
      <w:r>
        <w:rPr>
          <w:spacing w:val="-2"/>
        </w:rPr>
        <w:t xml:space="preserve"> </w:t>
      </w:r>
      <w:r>
        <w:t>Etika</w:t>
      </w:r>
      <w:r>
        <w:rPr>
          <w:spacing w:val="-2"/>
        </w:rPr>
        <w:t xml:space="preserve"> Komunikasi</w:t>
      </w:r>
    </w:p>
    <w:p w:rsidR="000857F9" w:rsidRDefault="000857F9">
      <w:pPr>
        <w:pStyle w:val="BodyText"/>
        <w:spacing w:before="5"/>
        <w:rPr>
          <w:b/>
          <w:sz w:val="19"/>
        </w:rPr>
      </w:pPr>
    </w:p>
    <w:tbl>
      <w:tblPr>
        <w:tblW w:w="0" w:type="auto"/>
        <w:tblInd w:w="320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12"/>
        <w:gridCol w:w="1181"/>
      </w:tblGrid>
      <w:tr w:rsidR="000857F9">
        <w:trPr>
          <w:trHeight w:val="315"/>
        </w:trPr>
        <w:tc>
          <w:tcPr>
            <w:tcW w:w="2693" w:type="dxa"/>
            <w:gridSpan w:val="2"/>
            <w:tcBorders>
              <w:top w:val="nil"/>
              <w:left w:val="nil"/>
              <w:right w:val="nil"/>
            </w:tcBorders>
            <w:shd w:val="clear" w:color="auto" w:fill="FFFFFF"/>
          </w:tcPr>
          <w:p w:rsidR="000857F9" w:rsidRDefault="00196ABF">
            <w:pPr>
              <w:pStyle w:val="TableParagraph"/>
              <w:spacing w:before="42" w:line="254" w:lineRule="exact"/>
              <w:ind w:left="340"/>
              <w:jc w:val="left"/>
              <w:rPr>
                <w:b/>
                <w:sz w:val="24"/>
              </w:rPr>
            </w:pPr>
            <w:r>
              <w:rPr>
                <w:b/>
                <w:sz w:val="24"/>
              </w:rPr>
              <w:t>Reliability</w:t>
            </w:r>
            <w:r>
              <w:rPr>
                <w:b/>
                <w:spacing w:val="-3"/>
                <w:sz w:val="24"/>
              </w:rPr>
              <w:t xml:space="preserve"> </w:t>
            </w:r>
            <w:r>
              <w:rPr>
                <w:b/>
                <w:spacing w:val="-2"/>
                <w:sz w:val="24"/>
              </w:rPr>
              <w:t>Statistics</w:t>
            </w:r>
          </w:p>
        </w:tc>
      </w:tr>
      <w:tr w:rsidR="000857F9">
        <w:trPr>
          <w:trHeight w:val="636"/>
        </w:trPr>
        <w:tc>
          <w:tcPr>
            <w:tcW w:w="1512" w:type="dxa"/>
            <w:tcBorders>
              <w:right w:val="single" w:sz="8" w:space="0" w:color="000000"/>
            </w:tcBorders>
            <w:shd w:val="clear" w:color="auto" w:fill="FFFFFF"/>
          </w:tcPr>
          <w:p w:rsidR="000857F9" w:rsidRDefault="00196ABF">
            <w:pPr>
              <w:pStyle w:val="TableParagraph"/>
              <w:spacing w:line="320" w:lineRule="exact"/>
              <w:ind w:left="464" w:hanging="243"/>
              <w:jc w:val="left"/>
              <w:rPr>
                <w:sz w:val="24"/>
              </w:rPr>
            </w:pPr>
            <w:r>
              <w:rPr>
                <w:spacing w:val="-2"/>
                <w:sz w:val="24"/>
              </w:rPr>
              <w:t>Cronbach's Alpha</w:t>
            </w:r>
          </w:p>
        </w:tc>
        <w:tc>
          <w:tcPr>
            <w:tcW w:w="1181" w:type="dxa"/>
            <w:tcBorders>
              <w:left w:val="single" w:sz="8" w:space="0" w:color="000000"/>
            </w:tcBorders>
            <w:shd w:val="clear" w:color="auto" w:fill="FFFFFF"/>
          </w:tcPr>
          <w:p w:rsidR="000857F9" w:rsidRDefault="000857F9">
            <w:pPr>
              <w:pStyle w:val="TableParagraph"/>
              <w:spacing w:before="84"/>
              <w:jc w:val="left"/>
              <w:rPr>
                <w:b/>
                <w:sz w:val="24"/>
              </w:rPr>
            </w:pPr>
          </w:p>
          <w:p w:rsidR="000857F9" w:rsidRDefault="00196ABF">
            <w:pPr>
              <w:pStyle w:val="TableParagraph"/>
              <w:spacing w:line="256" w:lineRule="exact"/>
              <w:ind w:right="43"/>
              <w:rPr>
                <w:sz w:val="24"/>
              </w:rPr>
            </w:pPr>
            <w:r>
              <w:rPr>
                <w:sz w:val="24"/>
              </w:rPr>
              <w:t>N</w:t>
            </w:r>
            <w:r>
              <w:rPr>
                <w:spacing w:val="-1"/>
                <w:sz w:val="24"/>
              </w:rPr>
              <w:t xml:space="preserve"> </w:t>
            </w:r>
            <w:r>
              <w:rPr>
                <w:sz w:val="24"/>
              </w:rPr>
              <w:t xml:space="preserve">of </w:t>
            </w:r>
            <w:r>
              <w:rPr>
                <w:spacing w:val="-2"/>
                <w:sz w:val="24"/>
              </w:rPr>
              <w:t>Items</w:t>
            </w:r>
          </w:p>
        </w:tc>
      </w:tr>
      <w:tr w:rsidR="000857F9">
        <w:trPr>
          <w:trHeight w:val="312"/>
        </w:trPr>
        <w:tc>
          <w:tcPr>
            <w:tcW w:w="1512" w:type="dxa"/>
            <w:tcBorders>
              <w:right w:val="single" w:sz="8" w:space="0" w:color="000000"/>
            </w:tcBorders>
            <w:shd w:val="clear" w:color="auto" w:fill="FFFFFF"/>
          </w:tcPr>
          <w:p w:rsidR="000857F9" w:rsidRDefault="00196ABF">
            <w:pPr>
              <w:pStyle w:val="TableParagraph"/>
              <w:spacing w:before="35" w:line="256" w:lineRule="exact"/>
              <w:ind w:right="38"/>
              <w:rPr>
                <w:sz w:val="24"/>
              </w:rPr>
            </w:pPr>
            <w:r>
              <w:rPr>
                <w:spacing w:val="-4"/>
                <w:sz w:val="24"/>
              </w:rPr>
              <w:t>.940</w:t>
            </w:r>
          </w:p>
        </w:tc>
        <w:tc>
          <w:tcPr>
            <w:tcW w:w="1181" w:type="dxa"/>
            <w:tcBorders>
              <w:left w:val="single" w:sz="8" w:space="0" w:color="000000"/>
            </w:tcBorders>
            <w:shd w:val="clear" w:color="auto" w:fill="FFFFFF"/>
          </w:tcPr>
          <w:p w:rsidR="000857F9" w:rsidRDefault="00196ABF">
            <w:pPr>
              <w:pStyle w:val="TableParagraph"/>
              <w:spacing w:before="35" w:line="256" w:lineRule="exact"/>
              <w:ind w:right="37"/>
              <w:rPr>
                <w:sz w:val="24"/>
              </w:rPr>
            </w:pPr>
            <w:r>
              <w:rPr>
                <w:spacing w:val="-5"/>
                <w:sz w:val="24"/>
              </w:rPr>
              <w:t>38</w:t>
            </w:r>
          </w:p>
        </w:tc>
      </w:tr>
    </w:tbl>
    <w:p w:rsidR="000857F9" w:rsidRDefault="000857F9">
      <w:pPr>
        <w:pStyle w:val="BodyText"/>
        <w:spacing w:before="30"/>
        <w:rPr>
          <w:b/>
        </w:rPr>
      </w:pPr>
    </w:p>
    <w:p w:rsidR="000857F9" w:rsidRDefault="00196ABF">
      <w:pPr>
        <w:pStyle w:val="BodyText"/>
        <w:spacing w:before="1"/>
        <w:ind w:left="693" w:right="1205"/>
        <w:jc w:val="center"/>
      </w:pPr>
      <w:r>
        <w:t>Perhitungan</w:t>
      </w:r>
      <w:r>
        <w:rPr>
          <w:spacing w:val="-4"/>
        </w:rPr>
        <w:t xml:space="preserve"> </w:t>
      </w:r>
      <w:r>
        <w:t>uji</w:t>
      </w:r>
      <w:r>
        <w:rPr>
          <w:spacing w:val="-2"/>
        </w:rPr>
        <w:t xml:space="preserve"> </w:t>
      </w:r>
      <w:r>
        <w:t>reliabilitas</w:t>
      </w:r>
      <w:r>
        <w:rPr>
          <w:spacing w:val="-3"/>
        </w:rPr>
        <w:t xml:space="preserve"> </w:t>
      </w:r>
      <w:r>
        <w:t>secara</w:t>
      </w:r>
      <w:r>
        <w:rPr>
          <w:spacing w:val="-3"/>
        </w:rPr>
        <w:t xml:space="preserve"> </w:t>
      </w:r>
      <w:r>
        <w:t>manual</w:t>
      </w:r>
      <w:r>
        <w:rPr>
          <w:spacing w:val="-2"/>
        </w:rPr>
        <w:t xml:space="preserve"> </w:t>
      </w:r>
      <w:r>
        <w:t>sebagai</w:t>
      </w:r>
      <w:r>
        <w:rPr>
          <w:spacing w:val="1"/>
        </w:rPr>
        <w:t xml:space="preserve"> </w:t>
      </w:r>
      <w:r>
        <w:rPr>
          <w:spacing w:val="-2"/>
        </w:rPr>
        <w:t>berikut:</w:t>
      </w:r>
    </w:p>
    <w:p w:rsidR="000857F9" w:rsidRDefault="000857F9">
      <w:pPr>
        <w:pStyle w:val="BodyText"/>
      </w:pPr>
    </w:p>
    <w:p w:rsidR="000857F9" w:rsidRDefault="00196ABF">
      <w:pPr>
        <w:pStyle w:val="BodyText"/>
        <w:tabs>
          <w:tab w:val="left" w:pos="3364"/>
        </w:tabs>
        <w:ind w:left="676"/>
      </w:pPr>
      <w:r>
        <w:t>k =</w:t>
      </w:r>
      <w:r>
        <w:rPr>
          <w:spacing w:val="-1"/>
        </w:rPr>
        <w:t xml:space="preserve"> </w:t>
      </w:r>
      <w:r>
        <w:rPr>
          <w:spacing w:val="-5"/>
        </w:rPr>
        <w:t>38</w:t>
      </w:r>
      <w:r>
        <w:tab/>
        <w:t>Ʃσb²</w:t>
      </w:r>
      <w:r>
        <w:rPr>
          <w:spacing w:val="-3"/>
        </w:rPr>
        <w:t xml:space="preserve"> </w:t>
      </w:r>
      <w:r>
        <w:t>=</w:t>
      </w:r>
      <w:r>
        <w:rPr>
          <w:spacing w:val="-1"/>
        </w:rPr>
        <w:t xml:space="preserve"> </w:t>
      </w:r>
      <w:r>
        <w:rPr>
          <w:spacing w:val="-2"/>
        </w:rPr>
        <w:t>17.8161</w:t>
      </w:r>
    </w:p>
    <w:p w:rsidR="000857F9" w:rsidRDefault="000857F9">
      <w:pPr>
        <w:pStyle w:val="BodyText"/>
      </w:pPr>
    </w:p>
    <w:p w:rsidR="000857F9" w:rsidRDefault="00196ABF">
      <w:pPr>
        <w:pStyle w:val="BodyText"/>
        <w:ind w:left="676"/>
      </w:pPr>
      <w:r>
        <w:t>Ʃσ²t</w:t>
      </w:r>
      <w:r>
        <w:rPr>
          <w:spacing w:val="-1"/>
        </w:rPr>
        <w:t xml:space="preserve"> </w:t>
      </w:r>
      <w:r>
        <w:t>=</w:t>
      </w:r>
      <w:r>
        <w:rPr>
          <w:spacing w:val="-1"/>
        </w:rPr>
        <w:t xml:space="preserve"> </w:t>
      </w:r>
      <w:r>
        <w:rPr>
          <w:spacing w:val="-2"/>
        </w:rPr>
        <w:t>210.4506</w:t>
      </w:r>
    </w:p>
    <w:p w:rsidR="000857F9" w:rsidRDefault="00196ABF">
      <w:pPr>
        <w:pStyle w:val="BodyText"/>
        <w:tabs>
          <w:tab w:val="left" w:pos="2647"/>
        </w:tabs>
        <w:spacing w:before="269" w:line="231" w:lineRule="exact"/>
        <w:ind w:left="1573"/>
        <w:rPr>
          <w:rFonts w:ascii="Cambria Math" w:eastAsia="Cambria Math" w:hAnsi="Cambria Math"/>
        </w:rPr>
      </w:pPr>
      <w:r>
        <w:rPr>
          <w:rFonts w:ascii="Cambria Math" w:eastAsia="Cambria Math" w:hAnsi="Cambria Math"/>
          <w:spacing w:val="-10"/>
        </w:rPr>
        <w:t>𝑘</w:t>
      </w:r>
      <w:r>
        <w:rPr>
          <w:rFonts w:ascii="Cambria Math" w:eastAsia="Cambria Math" w:hAnsi="Cambria Math"/>
        </w:rPr>
        <w:tab/>
      </w:r>
      <w:r>
        <w:rPr>
          <w:rFonts w:ascii="Cambria Math" w:eastAsia="Cambria Math" w:hAnsi="Cambria Math"/>
          <w:position w:val="1"/>
        </w:rPr>
        <w:t>∑</w:t>
      </w:r>
      <w:r>
        <w:rPr>
          <w:rFonts w:ascii="Cambria Math" w:eastAsia="Cambria Math" w:hAnsi="Cambria Math"/>
          <w:spacing w:val="-12"/>
          <w:position w:val="1"/>
        </w:rPr>
        <w:t xml:space="preserve"> </w:t>
      </w:r>
      <w:r>
        <w:rPr>
          <w:rFonts w:ascii="Cambria Math" w:eastAsia="Cambria Math" w:hAnsi="Cambria Math"/>
          <w:spacing w:val="-5"/>
        </w:rPr>
        <w:t>𝜎𝑏</w:t>
      </w:r>
      <w:r>
        <w:rPr>
          <w:rFonts w:ascii="Cambria Math" w:eastAsia="Cambria Math" w:hAnsi="Cambria Math"/>
          <w:spacing w:val="-5"/>
          <w:vertAlign w:val="superscript"/>
        </w:rPr>
        <w:t>2</w:t>
      </w:r>
    </w:p>
    <w:p w:rsidR="000857F9" w:rsidRDefault="00196ABF">
      <w:pPr>
        <w:pStyle w:val="BodyText"/>
        <w:spacing w:line="199" w:lineRule="auto"/>
        <w:ind w:left="568"/>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7822976" behindDoc="1" locked="0" layoutInCell="1" allowOverlap="1">
                <wp:simplePos x="0" y="0"/>
                <wp:positionH relativeFrom="page">
                  <wp:posOffset>1946401</wp:posOffset>
                </wp:positionH>
                <wp:positionV relativeFrom="paragraph">
                  <wp:posOffset>71737</wp:posOffset>
                </wp:positionV>
                <wp:extent cx="355600" cy="10795"/>
                <wp:effectExtent l="0" t="0" r="0" b="0"/>
                <wp:wrapNone/>
                <wp:docPr id="104" name="Graphic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5600" cy="10795"/>
                        </a:xfrm>
                        <a:custGeom>
                          <a:avLst/>
                          <a:gdLst/>
                          <a:ahLst/>
                          <a:cxnLst/>
                          <a:rect l="l" t="t" r="r" b="b"/>
                          <a:pathLst>
                            <a:path w="355600" h="10795">
                              <a:moveTo>
                                <a:pt x="355092" y="0"/>
                              </a:moveTo>
                              <a:lnTo>
                                <a:pt x="0" y="0"/>
                              </a:lnTo>
                              <a:lnTo>
                                <a:pt x="0" y="10668"/>
                              </a:lnTo>
                              <a:lnTo>
                                <a:pt x="355092" y="10668"/>
                              </a:lnTo>
                              <a:lnTo>
                                <a:pt x="3550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B7B29D" id="Graphic 104" o:spid="_x0000_s1026" style="position:absolute;margin-left:153.25pt;margin-top:5.65pt;width:28pt;height:.85pt;z-index:-25493504;visibility:visible;mso-wrap-style:square;mso-wrap-distance-left:0;mso-wrap-distance-top:0;mso-wrap-distance-right:0;mso-wrap-distance-bottom:0;mso-position-horizontal:absolute;mso-position-horizontal-relative:page;mso-position-vertical:absolute;mso-position-vertical-relative:text;v-text-anchor:top" coordsize="3556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" path="m355092,l,,,10668r355092,l355092,xe" fillcolor="black" stroked="f">
                <v:path arrowok="t"/>
                <w10:wrap anchorx="page"/>
              </v:shape>
            </w:pict>
          </mc:Fallback>
        </mc:AlternateContent>
      </w:r>
      <w:r>
        <w:rPr>
          <w:rFonts w:ascii="Cambria Math" w:eastAsia="Cambria Math" w:hAnsi="Cambria Math"/>
          <w:noProof/>
          <w:lang w:val="en-US"/>
        </w:rPr>
        <mc:AlternateContent>
          <mc:Choice Requires="wps">
            <w:drawing>
              <wp:anchor distT="0" distB="0" distL="0" distR="0" simplePos="0" relativeHeight="477823488" behindDoc="1" locked="0" layoutInCell="1" allowOverlap="1">
                <wp:simplePos x="0" y="0"/>
                <wp:positionH relativeFrom="page">
                  <wp:posOffset>2754502</wp:posOffset>
                </wp:positionH>
                <wp:positionV relativeFrom="paragraph">
                  <wp:posOffset>71737</wp:posOffset>
                </wp:positionV>
                <wp:extent cx="390525" cy="10795"/>
                <wp:effectExtent l="0" t="0" r="0" b="0"/>
                <wp:wrapNone/>
                <wp:docPr id="105" name="Graphic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0525" cy="10795"/>
                        </a:xfrm>
                        <a:custGeom>
                          <a:avLst/>
                          <a:gdLst/>
                          <a:ahLst/>
                          <a:cxnLst/>
                          <a:rect l="l" t="t" r="r" b="b"/>
                          <a:pathLst>
                            <a:path w="390525" h="10795">
                              <a:moveTo>
                                <a:pt x="390144" y="0"/>
                              </a:moveTo>
                              <a:lnTo>
                                <a:pt x="0" y="0"/>
                              </a:lnTo>
                              <a:lnTo>
                                <a:pt x="0" y="10668"/>
                              </a:lnTo>
                              <a:lnTo>
                                <a:pt x="390144" y="10668"/>
                              </a:lnTo>
                              <a:lnTo>
                                <a:pt x="390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24BD40" id="Graphic 105" o:spid="_x0000_s1026" style="position:absolute;margin-left:216.9pt;margin-top:5.65pt;width:30.75pt;height:.85pt;z-index:-25492992;visibility:visible;mso-wrap-style:square;mso-wrap-distance-left:0;mso-wrap-distance-top:0;mso-wrap-distance-right:0;mso-wrap-distance-bottom:0;mso-position-horizontal:absolute;mso-position-horizontal-relative:page;mso-position-vertical:absolute;mso-position-vertical-relative:text;v-text-anchor:top" coordsize="39052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" path="m390144,l,,,10668r390144,l390144,xe" fillcolor="black" stroked="f">
                <v:path arrowok="t"/>
                <w10:wrap anchorx="page"/>
              </v:shape>
            </w:pict>
          </mc:Fallback>
        </mc:AlternateContent>
      </w:r>
      <w:r>
        <w:rPr>
          <w:rFonts w:ascii="Cambria Math" w:eastAsia="Cambria Math" w:hAnsi="Cambria Math"/>
          <w:w w:val="105"/>
        </w:rPr>
        <w:t>r11</w:t>
      </w:r>
      <w:r>
        <w:rPr>
          <w:rFonts w:ascii="Cambria Math" w:eastAsia="Cambria Math" w:hAnsi="Cambria Math"/>
          <w:spacing w:val="8"/>
          <w:w w:val="105"/>
        </w:rPr>
        <w:t xml:space="preserve"> </w:t>
      </w:r>
      <w:r>
        <w:rPr>
          <w:rFonts w:ascii="Cambria Math" w:eastAsia="Cambria Math" w:hAnsi="Cambria Math"/>
          <w:w w:val="105"/>
        </w:rPr>
        <w:t>=</w:t>
      </w:r>
      <w:r>
        <w:rPr>
          <w:rFonts w:ascii="Cambria Math" w:eastAsia="Cambria Math" w:hAnsi="Cambria Math"/>
          <w:spacing w:val="8"/>
          <w:w w:val="105"/>
        </w:rPr>
        <w:t xml:space="preserve"> </w:t>
      </w:r>
      <w:r>
        <w:rPr>
          <w:rFonts w:ascii="Cambria Math" w:eastAsia="Cambria Math" w:hAnsi="Cambria Math"/>
          <w:w w:val="105"/>
        </w:rPr>
        <w:t>(</w:t>
      </w:r>
      <w:r>
        <w:rPr>
          <w:rFonts w:ascii="Cambria Math" w:eastAsia="Cambria Math" w:hAnsi="Cambria Math"/>
          <w:w w:val="105"/>
          <w:position w:val="-15"/>
        </w:rPr>
        <w:t>𝑘</w:t>
      </w:r>
      <w:r>
        <w:rPr>
          <w:rFonts w:ascii="Cambria Math" w:eastAsia="Cambria Math" w:hAnsi="Cambria Math"/>
          <w:spacing w:val="2"/>
          <w:w w:val="105"/>
          <w:position w:val="-15"/>
        </w:rPr>
        <w:t xml:space="preserve"> </w:t>
      </w:r>
      <w:r>
        <w:rPr>
          <w:rFonts w:ascii="Cambria Math" w:eastAsia="Cambria Math" w:hAnsi="Cambria Math"/>
          <w:w w:val="105"/>
          <w:position w:val="-15"/>
        </w:rPr>
        <w:t>−</w:t>
      </w:r>
      <w:r>
        <w:rPr>
          <w:rFonts w:ascii="Cambria Math" w:eastAsia="Cambria Math" w:hAnsi="Cambria Math"/>
          <w:spacing w:val="-4"/>
          <w:w w:val="105"/>
          <w:position w:val="-15"/>
        </w:rPr>
        <w:t xml:space="preserve"> </w:t>
      </w:r>
      <w:r>
        <w:rPr>
          <w:rFonts w:ascii="Cambria Math" w:eastAsia="Cambria Math" w:hAnsi="Cambria Math"/>
          <w:w w:val="105"/>
          <w:position w:val="-15"/>
        </w:rPr>
        <w:t>1</w:t>
      </w:r>
      <w:r>
        <w:rPr>
          <w:rFonts w:ascii="Cambria Math" w:eastAsia="Cambria Math" w:hAnsi="Cambria Math"/>
          <w:w w:val="105"/>
        </w:rPr>
        <w:t>)</w:t>
      </w:r>
      <w:r>
        <w:rPr>
          <w:rFonts w:ascii="Cambria Math" w:eastAsia="Cambria Math" w:hAnsi="Cambria Math"/>
          <w:spacing w:val="-19"/>
          <w:w w:val="105"/>
        </w:rPr>
        <w:t xml:space="preserve"> </w:t>
      </w:r>
      <w:r>
        <w:rPr>
          <w:rFonts w:ascii="Cambria Math" w:eastAsia="Cambria Math" w:hAnsi="Cambria Math"/>
          <w:w w:val="105"/>
        </w:rPr>
        <w:t>(1</w:t>
      </w:r>
      <w:r>
        <w:rPr>
          <w:rFonts w:ascii="Cambria Math" w:eastAsia="Cambria Math" w:hAnsi="Cambria Math"/>
          <w:spacing w:val="-2"/>
          <w:w w:val="105"/>
        </w:rPr>
        <w:t xml:space="preserve"> </w:t>
      </w:r>
      <w:r>
        <w:rPr>
          <w:rFonts w:ascii="Cambria Math" w:eastAsia="Cambria Math" w:hAnsi="Cambria Math"/>
          <w:w w:val="105"/>
        </w:rPr>
        <w:t>−</w:t>
      </w:r>
      <w:r>
        <w:rPr>
          <w:rFonts w:ascii="Cambria Math" w:eastAsia="Cambria Math" w:hAnsi="Cambria Math"/>
          <w:spacing w:val="-3"/>
          <w:w w:val="105"/>
        </w:rPr>
        <w:t xml:space="preserve"> </w:t>
      </w:r>
      <w:r>
        <w:rPr>
          <w:rFonts w:ascii="Cambria Math" w:eastAsia="Cambria Math" w:hAnsi="Cambria Math"/>
          <w:w w:val="105"/>
          <w:position w:val="-14"/>
        </w:rPr>
        <w:t>∑</w:t>
      </w:r>
      <w:r>
        <w:rPr>
          <w:rFonts w:ascii="Cambria Math" w:eastAsia="Cambria Math" w:hAnsi="Cambria Math"/>
          <w:spacing w:val="-15"/>
          <w:w w:val="105"/>
          <w:position w:val="-14"/>
        </w:rPr>
        <w:t xml:space="preserve"> </w:t>
      </w:r>
      <w:r>
        <w:rPr>
          <w:rFonts w:ascii="Cambria Math" w:eastAsia="Cambria Math" w:hAnsi="Cambria Math"/>
          <w:w w:val="105"/>
          <w:position w:val="-15"/>
        </w:rPr>
        <w:t>𝜎</w:t>
      </w:r>
      <w:r>
        <w:rPr>
          <w:rFonts w:ascii="Cambria Math" w:eastAsia="Cambria Math" w:hAnsi="Cambria Math"/>
          <w:w w:val="105"/>
          <w:position w:val="-8"/>
          <w:sz w:val="17"/>
        </w:rPr>
        <w:t>2</w:t>
      </w:r>
      <w:r>
        <w:rPr>
          <w:rFonts w:ascii="Cambria Math" w:eastAsia="Cambria Math" w:hAnsi="Cambria Math"/>
          <w:spacing w:val="12"/>
          <w:w w:val="105"/>
          <w:position w:val="-8"/>
          <w:sz w:val="17"/>
        </w:rPr>
        <w:t xml:space="preserve"> </w:t>
      </w:r>
      <w:r>
        <w:rPr>
          <w:rFonts w:ascii="Cambria Math" w:eastAsia="Cambria Math" w:hAnsi="Cambria Math"/>
          <w:spacing w:val="-5"/>
          <w:w w:val="105"/>
          <w:position w:val="-15"/>
        </w:rPr>
        <w:t>𝑡</w:t>
      </w:r>
      <w:r>
        <w:rPr>
          <w:rFonts w:ascii="Cambria Math" w:eastAsia="Cambria Math" w:hAnsi="Cambria Math"/>
          <w:spacing w:val="-5"/>
          <w:w w:val="105"/>
        </w:rPr>
        <w:t>)</w:t>
      </w:r>
    </w:p>
    <w:p w:rsidR="000857F9" w:rsidRDefault="000857F9">
      <w:pPr>
        <w:pStyle w:val="BodyText"/>
        <w:spacing w:before="2"/>
        <w:rPr>
          <w:rFonts w:ascii="Cambria Math"/>
          <w:sz w:val="19"/>
        </w:rPr>
      </w:pPr>
    </w:p>
    <w:p w:rsidR="000857F9" w:rsidRDefault="000857F9">
      <w:pPr>
        <w:pStyle w:val="BodyText"/>
        <w:rPr>
          <w:rFonts w:ascii="Cambria Math"/>
          <w:sz w:val="19"/>
        </w:rPr>
        <w:sectPr w:rsidR="000857F9">
          <w:pgSz w:w="11910" w:h="16840"/>
          <w:pgMar w:top="1920" w:right="1559" w:bottom="280" w:left="1700" w:header="754" w:footer="0" w:gutter="0"/>
          <w:cols w:space="720"/>
        </w:sectPr>
      </w:pPr>
    </w:p>
    <w:p w:rsidR="000857F9" w:rsidRDefault="00196ABF">
      <w:pPr>
        <w:pStyle w:val="BodyText"/>
        <w:spacing w:before="58" w:line="232" w:lineRule="exact"/>
        <w:ind w:left="1573"/>
        <w:rPr>
          <w:rFonts w:ascii="Cambria Math"/>
        </w:rPr>
      </w:pPr>
      <w:r>
        <w:rPr>
          <w:rFonts w:ascii="Cambria Math"/>
          <w:spacing w:val="-5"/>
        </w:rPr>
        <w:t>38</w:t>
      </w:r>
    </w:p>
    <w:p w:rsidR="000857F9" w:rsidRDefault="00196ABF">
      <w:pPr>
        <w:pStyle w:val="BodyText"/>
        <w:spacing w:line="153" w:lineRule="exact"/>
        <w:ind w:left="568"/>
        <w:rPr>
          <w:rFonts w:ascii="Cambria Math"/>
        </w:rPr>
      </w:pPr>
      <w:r>
        <w:rPr>
          <w:rFonts w:ascii="Cambria Math"/>
          <w:noProof/>
          <w:lang w:val="en-US"/>
        </w:rPr>
        <mc:AlternateContent>
          <mc:Choice Requires="wps">
            <w:drawing>
              <wp:anchor distT="0" distB="0" distL="0" distR="0" simplePos="0" relativeHeight="15771648" behindDoc="0" locked="0" layoutInCell="1" allowOverlap="1">
                <wp:simplePos x="0" y="0"/>
                <wp:positionH relativeFrom="page">
                  <wp:posOffset>1946401</wp:posOffset>
                </wp:positionH>
                <wp:positionV relativeFrom="paragraph">
                  <wp:posOffset>65028</wp:posOffset>
                </wp:positionV>
                <wp:extent cx="434340" cy="10795"/>
                <wp:effectExtent l="0" t="0" r="0" b="0"/>
                <wp:wrapNone/>
                <wp:docPr id="106" name="Graphic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4340" cy="10795"/>
                        </a:xfrm>
                        <a:custGeom>
                          <a:avLst/>
                          <a:gdLst/>
                          <a:ahLst/>
                          <a:cxnLst/>
                          <a:rect l="l" t="t" r="r" b="b"/>
                          <a:pathLst>
                            <a:path w="434340" h="10795">
                              <a:moveTo>
                                <a:pt x="434339" y="0"/>
                              </a:moveTo>
                              <a:lnTo>
                                <a:pt x="0" y="0"/>
                              </a:lnTo>
                              <a:lnTo>
                                <a:pt x="0" y="10667"/>
                              </a:lnTo>
                              <a:lnTo>
                                <a:pt x="434339" y="10667"/>
                              </a:lnTo>
                              <a:lnTo>
                                <a:pt x="4343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0E0543" id="Graphic 106" o:spid="_x0000_s1026" style="position:absolute;margin-left:153.25pt;margin-top:5.1pt;width:34.2pt;height:.85pt;z-index:15771648;visibility:visible;mso-wrap-style:square;mso-wrap-distance-left:0;mso-wrap-distance-top:0;mso-wrap-distance-right:0;mso-wrap-distance-bottom:0;mso-position-horizontal:absolute;mso-position-horizontal-relative:page;mso-position-vertical:absolute;mso-position-vertical-relative:text;v-text-anchor:top" coordsize="43434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" path="m434339,l,,,10667r434339,l434339,xe" fillcolor="black" stroked="f">
                <v:path arrowok="t"/>
                <w10:wrap anchorx="page"/>
              </v:shape>
            </w:pict>
          </mc:Fallback>
        </mc:AlternateContent>
      </w:r>
      <w:r>
        <w:rPr>
          <w:rFonts w:ascii="Cambria Math"/>
          <w:w w:val="105"/>
        </w:rPr>
        <w:t>r11</w:t>
      </w:r>
      <w:r>
        <w:rPr>
          <w:rFonts w:ascii="Cambria Math"/>
          <w:spacing w:val="-3"/>
          <w:w w:val="105"/>
        </w:rPr>
        <w:t xml:space="preserve"> </w:t>
      </w:r>
      <w:r>
        <w:rPr>
          <w:rFonts w:ascii="Cambria Math"/>
          <w:w w:val="105"/>
        </w:rPr>
        <w:t>=</w:t>
      </w:r>
      <w:r>
        <w:rPr>
          <w:rFonts w:ascii="Cambria Math"/>
          <w:spacing w:val="-5"/>
          <w:w w:val="105"/>
        </w:rPr>
        <w:t xml:space="preserve"> </w:t>
      </w:r>
      <w:r>
        <w:rPr>
          <w:rFonts w:ascii="Cambria Math"/>
          <w:spacing w:val="-10"/>
          <w:w w:val="105"/>
        </w:rPr>
        <w:t>(</w:t>
      </w:r>
    </w:p>
    <w:p w:rsidR="000857F9" w:rsidRDefault="00196ABF">
      <w:pPr>
        <w:pStyle w:val="BodyText"/>
        <w:spacing w:before="241" w:line="202" w:lineRule="exact"/>
        <w:ind w:left="171"/>
        <w:rPr>
          <w:rFonts w:ascii="Cambria Math" w:hAnsi="Cambria Math"/>
        </w:rPr>
      </w:pPr>
      <w:r>
        <w:br w:type="column"/>
      </w:r>
      <w:r>
        <w:rPr>
          <w:rFonts w:ascii="Cambria Math" w:hAnsi="Cambria Math"/>
          <w:w w:val="110"/>
        </w:rPr>
        <w:t>)</w:t>
      </w:r>
      <w:r>
        <w:rPr>
          <w:rFonts w:ascii="Cambria Math" w:hAnsi="Cambria Math"/>
          <w:spacing w:val="-18"/>
          <w:w w:val="110"/>
        </w:rPr>
        <w:t xml:space="preserve"> </w:t>
      </w:r>
      <w:r>
        <w:rPr>
          <w:rFonts w:ascii="Cambria Math" w:hAnsi="Cambria Math"/>
          <w:w w:val="110"/>
        </w:rPr>
        <w:t>(1</w:t>
      </w:r>
      <w:r>
        <w:rPr>
          <w:rFonts w:ascii="Cambria Math" w:hAnsi="Cambria Math"/>
          <w:spacing w:val="-2"/>
          <w:w w:val="110"/>
        </w:rPr>
        <w:t xml:space="preserve"> </w:t>
      </w:r>
      <w:r>
        <w:rPr>
          <w:rFonts w:ascii="Cambria Math" w:hAnsi="Cambria Math"/>
          <w:spacing w:val="-26"/>
          <w:w w:val="110"/>
        </w:rPr>
        <w:t>−</w:t>
      </w:r>
    </w:p>
    <w:p w:rsidR="000857F9" w:rsidRDefault="00196ABF">
      <w:pPr>
        <w:pStyle w:val="BodyText"/>
        <w:spacing w:before="58" w:line="231" w:lineRule="exact"/>
        <w:ind w:left="78"/>
        <w:rPr>
          <w:rFonts w:ascii="Cambria Math"/>
        </w:rPr>
      </w:pPr>
      <w:r>
        <w:br w:type="column"/>
      </w:r>
      <w:r>
        <w:rPr>
          <w:rFonts w:ascii="Cambria Math"/>
          <w:spacing w:val="-2"/>
        </w:rPr>
        <w:t>17.8161</w:t>
      </w:r>
    </w:p>
    <w:p w:rsidR="000857F9" w:rsidRDefault="00196ABF">
      <w:pPr>
        <w:spacing w:line="154" w:lineRule="exact"/>
        <w:ind w:left="992"/>
        <w:rPr>
          <w:rFonts w:ascii="Cambria Math"/>
          <w:sz w:val="24"/>
        </w:rPr>
      </w:pPr>
      <w:r>
        <w:rPr>
          <w:rFonts w:ascii="Cambria Math"/>
          <w:noProof/>
          <w:sz w:val="24"/>
          <w:lang w:val="en-US"/>
        </w:rPr>
        <mc:AlternateContent>
          <mc:Choice Requires="wps">
            <w:drawing>
              <wp:anchor distT="0" distB="0" distL="0" distR="0" simplePos="0" relativeHeight="15772160" behindDoc="0" locked="0" layoutInCell="1" allowOverlap="1">
                <wp:simplePos x="0" y="0"/>
                <wp:positionH relativeFrom="page">
                  <wp:posOffset>2823082</wp:posOffset>
                </wp:positionH>
                <wp:positionV relativeFrom="paragraph">
                  <wp:posOffset>65790</wp:posOffset>
                </wp:positionV>
                <wp:extent cx="622300" cy="10795"/>
                <wp:effectExtent l="0" t="0" r="0" b="0"/>
                <wp:wrapNone/>
                <wp:docPr id="107" name="Graphic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300" cy="10795"/>
                        </a:xfrm>
                        <a:custGeom>
                          <a:avLst/>
                          <a:gdLst/>
                          <a:ahLst/>
                          <a:cxnLst/>
                          <a:rect l="l" t="t" r="r" b="b"/>
                          <a:pathLst>
                            <a:path w="622300" h="10795">
                              <a:moveTo>
                                <a:pt x="621792" y="0"/>
                              </a:moveTo>
                              <a:lnTo>
                                <a:pt x="0" y="0"/>
                              </a:lnTo>
                              <a:lnTo>
                                <a:pt x="0" y="10667"/>
                              </a:lnTo>
                              <a:lnTo>
                                <a:pt x="621792" y="10667"/>
                              </a:lnTo>
                              <a:lnTo>
                                <a:pt x="6217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F7ECDF" id="Graphic 107" o:spid="_x0000_s1026" style="position:absolute;margin-left:222.3pt;margin-top:5.2pt;width:49pt;height:.85pt;z-index:15772160;visibility:visible;mso-wrap-style:square;mso-wrap-distance-left:0;mso-wrap-distance-top:0;mso-wrap-distance-right:0;mso-wrap-distance-bottom:0;mso-position-horizontal:absolute;mso-position-horizontal-relative:page;mso-position-vertical:absolute;mso-position-vertical-relative:text;v-text-anchor:top" coordsize="6223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" path="m621792,l,,,10667r621792,l621792,xe" fillcolor="black" stroked="f">
                <v:path arrowok="t"/>
                <w10:wrap anchorx="page"/>
              </v:shape>
            </w:pict>
          </mc:Fallback>
        </mc:AlternateContent>
      </w:r>
      <w:r>
        <w:rPr>
          <w:rFonts w:ascii="Cambria Math"/>
          <w:spacing w:val="-10"/>
          <w:w w:val="120"/>
          <w:sz w:val="24"/>
        </w:rPr>
        <w:t>)</w:t>
      </w:r>
    </w:p>
    <w:p w:rsidR="000857F9" w:rsidRDefault="000857F9">
      <w:pPr>
        <w:spacing w:line="154" w:lineRule="exact"/>
        <w:rPr>
          <w:rFonts w:ascii="Cambria Math"/>
          <w:sz w:val="24"/>
        </w:rPr>
        <w:sectPr w:rsidR="000857F9">
          <w:type w:val="continuous"/>
          <w:pgSz w:w="11910" w:h="16840"/>
          <w:pgMar w:top="1940" w:right="1559" w:bottom="280" w:left="1700" w:header="754" w:footer="0" w:gutter="0"/>
          <w:cols w:num="3" w:space="720" w:equalWidth="0">
            <w:col w:w="1839" w:space="40"/>
            <w:col w:w="815" w:space="39"/>
            <w:col w:w="5918"/>
          </w:cols>
        </w:sectPr>
      </w:pPr>
    </w:p>
    <w:p w:rsidR="000857F9" w:rsidRDefault="00196ABF">
      <w:pPr>
        <w:pStyle w:val="BodyText"/>
        <w:tabs>
          <w:tab w:val="left" w:pos="2745"/>
        </w:tabs>
        <w:spacing w:line="240" w:lineRule="exact"/>
        <w:ind w:left="1365"/>
        <w:rPr>
          <w:rFonts w:ascii="Cambria Math" w:hAnsi="Cambria Math"/>
        </w:rPr>
      </w:pPr>
      <w:r>
        <w:rPr>
          <w:rFonts w:ascii="Cambria Math" w:hAnsi="Cambria Math"/>
        </w:rPr>
        <w:t xml:space="preserve">38 − </w:t>
      </w:r>
      <w:r>
        <w:rPr>
          <w:rFonts w:ascii="Cambria Math" w:hAnsi="Cambria Math"/>
          <w:spacing w:val="-10"/>
        </w:rPr>
        <w:t>1</w:t>
      </w:r>
      <w:r>
        <w:rPr>
          <w:rFonts w:ascii="Cambria Math" w:hAnsi="Cambria Math"/>
        </w:rPr>
        <w:tab/>
      </w:r>
      <w:r>
        <w:rPr>
          <w:rFonts w:ascii="Cambria Math" w:hAnsi="Cambria Math"/>
          <w:spacing w:val="-2"/>
        </w:rPr>
        <w:t>210.4506</w:t>
      </w:r>
    </w:p>
    <w:p w:rsidR="000857F9" w:rsidRDefault="000857F9">
      <w:pPr>
        <w:pStyle w:val="BodyText"/>
        <w:spacing w:before="4"/>
        <w:rPr>
          <w:rFonts w:ascii="Cambria Math"/>
          <w:sz w:val="12"/>
        </w:rPr>
      </w:pPr>
    </w:p>
    <w:p w:rsidR="000857F9" w:rsidRDefault="000857F9">
      <w:pPr>
        <w:pStyle w:val="BodyText"/>
        <w:rPr>
          <w:rFonts w:ascii="Cambria Math"/>
          <w:sz w:val="12"/>
        </w:rPr>
        <w:sectPr w:rsidR="000857F9">
          <w:type w:val="continuous"/>
          <w:pgSz w:w="11910" w:h="16840"/>
          <w:pgMar w:top="1940" w:right="1559" w:bottom="280" w:left="1700" w:header="754" w:footer="0" w:gutter="0"/>
          <w:cols w:space="720"/>
        </w:sectPr>
      </w:pPr>
    </w:p>
    <w:p w:rsidR="000857F9" w:rsidRDefault="00196ABF">
      <w:pPr>
        <w:pStyle w:val="BodyText"/>
        <w:spacing w:before="58" w:line="232" w:lineRule="exact"/>
        <w:ind w:left="1365"/>
        <w:rPr>
          <w:rFonts w:ascii="Cambria Math"/>
        </w:rPr>
      </w:pPr>
      <w:r>
        <w:rPr>
          <w:rFonts w:ascii="Cambria Math"/>
          <w:spacing w:val="-7"/>
        </w:rPr>
        <w:t>38</w:t>
      </w:r>
    </w:p>
    <w:p w:rsidR="000857F9" w:rsidRDefault="00196ABF">
      <w:pPr>
        <w:pStyle w:val="BodyText"/>
        <w:spacing w:line="172" w:lineRule="exact"/>
        <w:ind w:left="568"/>
        <w:rPr>
          <w:rFonts w:ascii="Cambria Math"/>
        </w:rPr>
      </w:pPr>
      <w:r>
        <w:rPr>
          <w:rFonts w:ascii="Cambria Math"/>
          <w:noProof/>
          <w:lang w:val="en-US"/>
        </w:rPr>
        <mc:AlternateContent>
          <mc:Choice Requires="wps">
            <w:drawing>
              <wp:anchor distT="0" distB="0" distL="0" distR="0" simplePos="0" relativeHeight="15772672" behindDoc="0" locked="0" layoutInCell="1" allowOverlap="1">
                <wp:simplePos x="0" y="0"/>
                <wp:positionH relativeFrom="page">
                  <wp:posOffset>1946401</wp:posOffset>
                </wp:positionH>
                <wp:positionV relativeFrom="paragraph">
                  <wp:posOffset>65095</wp:posOffset>
                </wp:positionV>
                <wp:extent cx="169545" cy="10795"/>
                <wp:effectExtent l="0" t="0" r="0" b="0"/>
                <wp:wrapNone/>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545" cy="10795"/>
                        </a:xfrm>
                        <a:custGeom>
                          <a:avLst/>
                          <a:gdLst/>
                          <a:ahLst/>
                          <a:cxnLst/>
                          <a:rect l="l" t="t" r="r" b="b"/>
                          <a:pathLst>
                            <a:path w="169545" h="10795">
                              <a:moveTo>
                                <a:pt x="169163" y="0"/>
                              </a:moveTo>
                              <a:lnTo>
                                <a:pt x="0" y="0"/>
                              </a:lnTo>
                              <a:lnTo>
                                <a:pt x="0" y="10668"/>
                              </a:lnTo>
                              <a:lnTo>
                                <a:pt x="169163" y="10668"/>
                              </a:lnTo>
                              <a:lnTo>
                                <a:pt x="1691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8427AE" id="Graphic 108" o:spid="_x0000_s1026" style="position:absolute;margin-left:153.25pt;margin-top:5.15pt;width:13.35pt;height:.85pt;z-index:15772672;visibility:visible;mso-wrap-style:square;mso-wrap-distance-left:0;mso-wrap-distance-top:0;mso-wrap-distance-right:0;mso-wrap-distance-bottom:0;mso-position-horizontal:absolute;mso-position-horizontal-relative:page;mso-position-vertical:absolute;mso-position-vertical-relative:text;v-text-anchor:top" coordsize="1695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" path="m169163,l,,,10668r169163,l169163,xe" fillcolor="black" stroked="f">
                <v:path arrowok="t"/>
                <w10:wrap anchorx="page"/>
              </v:shape>
            </w:pict>
          </mc:Fallback>
        </mc:AlternateContent>
      </w:r>
      <w:r>
        <w:rPr>
          <w:rFonts w:ascii="Cambria Math"/>
          <w:w w:val="105"/>
        </w:rPr>
        <w:t>r11</w:t>
      </w:r>
      <w:r>
        <w:rPr>
          <w:rFonts w:ascii="Cambria Math"/>
          <w:spacing w:val="-3"/>
          <w:w w:val="105"/>
        </w:rPr>
        <w:t xml:space="preserve"> </w:t>
      </w:r>
      <w:r>
        <w:rPr>
          <w:rFonts w:ascii="Cambria Math"/>
          <w:w w:val="105"/>
        </w:rPr>
        <w:t>=</w:t>
      </w:r>
      <w:r>
        <w:rPr>
          <w:rFonts w:ascii="Cambria Math"/>
          <w:spacing w:val="-5"/>
          <w:w w:val="105"/>
        </w:rPr>
        <w:t xml:space="preserve"> </w:t>
      </w:r>
      <w:r>
        <w:rPr>
          <w:rFonts w:ascii="Cambria Math"/>
          <w:spacing w:val="-10"/>
          <w:w w:val="105"/>
        </w:rPr>
        <w:t>(</w:t>
      </w:r>
    </w:p>
    <w:p w:rsidR="000857F9" w:rsidRDefault="00196ABF">
      <w:pPr>
        <w:pStyle w:val="BodyText"/>
        <w:spacing w:line="221" w:lineRule="exact"/>
        <w:ind w:left="1365"/>
        <w:rPr>
          <w:rFonts w:ascii="Cambria Math"/>
        </w:rPr>
      </w:pPr>
      <w:r>
        <w:rPr>
          <w:rFonts w:ascii="Cambria Math"/>
          <w:spacing w:val="-7"/>
        </w:rPr>
        <w:t>37</w:t>
      </w:r>
    </w:p>
    <w:p w:rsidR="000857F9" w:rsidRDefault="00196ABF">
      <w:pPr>
        <w:pStyle w:val="BodyText"/>
        <w:spacing w:before="231"/>
        <w:rPr>
          <w:rFonts w:ascii="Cambria Math" w:hAnsi="Cambria Math"/>
          <w:position w:val="1"/>
        </w:rPr>
      </w:pPr>
      <w:r>
        <w:br w:type="column"/>
      </w:r>
      <w:r>
        <w:rPr>
          <w:rFonts w:ascii="Cambria Math" w:hAnsi="Cambria Math"/>
          <w:w w:val="105"/>
        </w:rPr>
        <w:t>)</w:t>
      </w:r>
      <w:r>
        <w:rPr>
          <w:rFonts w:ascii="Cambria Math" w:hAnsi="Cambria Math"/>
          <w:spacing w:val="-17"/>
          <w:w w:val="105"/>
        </w:rPr>
        <w:t xml:space="preserve"> </w:t>
      </w:r>
      <w:r>
        <w:rPr>
          <w:rFonts w:ascii="Cambria Math" w:hAnsi="Cambria Math"/>
          <w:w w:val="105"/>
          <w:position w:val="1"/>
        </w:rPr>
        <w:t>(</w:t>
      </w:r>
      <w:r>
        <w:rPr>
          <w:rFonts w:ascii="Cambria Math" w:hAnsi="Cambria Math"/>
          <w:w w:val="105"/>
        </w:rPr>
        <w:t>1</w:t>
      </w:r>
      <w:r>
        <w:rPr>
          <w:rFonts w:ascii="Cambria Math" w:hAnsi="Cambria Math"/>
          <w:spacing w:val="-7"/>
          <w:w w:val="105"/>
        </w:rPr>
        <w:t xml:space="preserve"> </w:t>
      </w:r>
      <w:r>
        <w:rPr>
          <w:rFonts w:ascii="Cambria Math" w:hAnsi="Cambria Math"/>
          <w:w w:val="105"/>
        </w:rPr>
        <w:t>−</w:t>
      </w:r>
      <w:r>
        <w:rPr>
          <w:rFonts w:ascii="Cambria Math" w:hAnsi="Cambria Math"/>
          <w:spacing w:val="-4"/>
          <w:w w:val="105"/>
        </w:rPr>
        <w:t xml:space="preserve"> </w:t>
      </w:r>
      <w:r>
        <w:rPr>
          <w:rFonts w:ascii="Cambria Math" w:hAnsi="Cambria Math"/>
          <w:spacing w:val="-2"/>
          <w:w w:val="105"/>
        </w:rPr>
        <w:t>0,0846</w:t>
      </w:r>
      <w:r>
        <w:rPr>
          <w:rFonts w:ascii="Cambria Math" w:hAnsi="Cambria Math"/>
          <w:spacing w:val="-2"/>
          <w:w w:val="105"/>
          <w:position w:val="1"/>
        </w:rPr>
        <w:t>)</w:t>
      </w:r>
    </w:p>
    <w:p w:rsidR="000857F9" w:rsidRDefault="000857F9">
      <w:pPr>
        <w:pStyle w:val="BodyText"/>
        <w:rPr>
          <w:rFonts w:ascii="Cambria Math" w:hAnsi="Cambria Math"/>
          <w:position w:val="1"/>
        </w:rPr>
        <w:sectPr w:rsidR="000857F9">
          <w:type w:val="continuous"/>
          <w:pgSz w:w="11910" w:h="16840"/>
          <w:pgMar w:top="1940" w:right="1559" w:bottom="280" w:left="1700" w:header="754" w:footer="0" w:gutter="0"/>
          <w:cols w:num="2" w:space="720" w:equalWidth="0">
            <w:col w:w="1630" w:space="2"/>
            <w:col w:w="7019"/>
          </w:cols>
        </w:sectPr>
      </w:pPr>
    </w:p>
    <w:p w:rsidR="000857F9" w:rsidRDefault="00196ABF">
      <w:pPr>
        <w:pStyle w:val="BodyText"/>
        <w:spacing w:before="226"/>
        <w:ind w:left="568"/>
        <w:rPr>
          <w:rFonts w:ascii="Cambria Math"/>
          <w:position w:val="1"/>
        </w:rPr>
      </w:pPr>
      <w:r>
        <w:rPr>
          <w:rFonts w:ascii="Cambria Math"/>
        </w:rPr>
        <w:t>r11</w:t>
      </w:r>
      <w:r>
        <w:rPr>
          <w:rFonts w:ascii="Cambria Math"/>
          <w:spacing w:val="13"/>
        </w:rPr>
        <w:t xml:space="preserve"> </w:t>
      </w:r>
      <w:r>
        <w:rPr>
          <w:rFonts w:ascii="Cambria Math"/>
        </w:rPr>
        <w:t>=</w:t>
      </w:r>
      <w:r>
        <w:rPr>
          <w:rFonts w:ascii="Cambria Math"/>
          <w:spacing w:val="12"/>
        </w:rPr>
        <w:t xml:space="preserve"> </w:t>
      </w:r>
      <w:r>
        <w:rPr>
          <w:rFonts w:ascii="Cambria Math"/>
          <w:spacing w:val="-2"/>
          <w:position w:val="1"/>
        </w:rPr>
        <w:t>(</w:t>
      </w:r>
      <w:r>
        <w:rPr>
          <w:rFonts w:ascii="Cambria Math"/>
          <w:spacing w:val="-2"/>
        </w:rPr>
        <w:t>1,0270</w:t>
      </w:r>
      <w:r>
        <w:rPr>
          <w:rFonts w:ascii="Cambria Math"/>
          <w:spacing w:val="-2"/>
          <w:position w:val="1"/>
        </w:rPr>
        <w:t>)(</w:t>
      </w:r>
      <w:r>
        <w:rPr>
          <w:rFonts w:ascii="Cambria Math"/>
          <w:spacing w:val="-2"/>
        </w:rPr>
        <w:t>0,9153</w:t>
      </w:r>
      <w:r>
        <w:rPr>
          <w:rFonts w:ascii="Cambria Math"/>
          <w:spacing w:val="-2"/>
          <w:position w:val="1"/>
        </w:rPr>
        <w:t>)</w:t>
      </w:r>
    </w:p>
    <w:p w:rsidR="000857F9" w:rsidRDefault="000857F9">
      <w:pPr>
        <w:pStyle w:val="BodyText"/>
        <w:spacing w:before="1"/>
        <w:rPr>
          <w:rFonts w:ascii="Cambria Math"/>
        </w:rPr>
      </w:pPr>
    </w:p>
    <w:p w:rsidR="000857F9" w:rsidRDefault="00196ABF">
      <w:pPr>
        <w:pStyle w:val="BodyText"/>
        <w:ind w:left="568"/>
      </w:pPr>
      <w:r>
        <w:rPr>
          <w:rFonts w:ascii="Cambria Math"/>
        </w:rPr>
        <w:t>r11</w:t>
      </w:r>
      <w:r>
        <w:rPr>
          <w:rFonts w:ascii="Cambria Math"/>
          <w:spacing w:val="11"/>
        </w:rPr>
        <w:t xml:space="preserve"> </w:t>
      </w:r>
      <w:r>
        <w:rPr>
          <w:rFonts w:ascii="Cambria Math"/>
        </w:rPr>
        <w:t>=</w:t>
      </w:r>
      <w:r>
        <w:rPr>
          <w:rFonts w:ascii="Cambria Math"/>
          <w:spacing w:val="12"/>
        </w:rPr>
        <w:t xml:space="preserve"> </w:t>
      </w:r>
      <w:r>
        <w:rPr>
          <w:rFonts w:ascii="Cambria Math"/>
          <w:spacing w:val="-2"/>
        </w:rPr>
        <w:t>0,94</w:t>
      </w:r>
      <w:r>
        <w:rPr>
          <w:spacing w:val="-2"/>
        </w:rPr>
        <w:t>0</w:t>
      </w:r>
    </w:p>
    <w:p w:rsidR="000857F9" w:rsidRDefault="000857F9">
      <w:pPr>
        <w:pStyle w:val="BodyText"/>
        <w:spacing w:before="3"/>
      </w:pPr>
    </w:p>
    <w:p w:rsidR="000857F9" w:rsidRDefault="00196ABF">
      <w:pPr>
        <w:pStyle w:val="BodyText"/>
        <w:spacing w:line="480" w:lineRule="auto"/>
        <w:ind w:left="568" w:right="136" w:firstLine="720"/>
        <w:jc w:val="both"/>
      </w:pPr>
      <w:r>
        <w:t>Dari</w:t>
      </w:r>
      <w:r>
        <w:rPr>
          <w:spacing w:val="-12"/>
        </w:rPr>
        <w:t xml:space="preserve"> </w:t>
      </w:r>
      <w:r>
        <w:t>hasil</w:t>
      </w:r>
      <w:r>
        <w:rPr>
          <w:spacing w:val="-11"/>
        </w:rPr>
        <w:t xml:space="preserve"> </w:t>
      </w:r>
      <w:r>
        <w:t>menggunakan</w:t>
      </w:r>
      <w:r>
        <w:rPr>
          <w:spacing w:val="-12"/>
        </w:rPr>
        <w:t xml:space="preserve"> </w:t>
      </w:r>
      <w:r>
        <w:rPr>
          <w:i/>
        </w:rPr>
        <w:t>SPSS</w:t>
      </w:r>
      <w:r>
        <w:rPr>
          <w:i/>
          <w:spacing w:val="-12"/>
        </w:rPr>
        <w:t xml:space="preserve"> </w:t>
      </w:r>
      <w:r>
        <w:rPr>
          <w:i/>
        </w:rPr>
        <w:t>version</w:t>
      </w:r>
      <w:r>
        <w:rPr>
          <w:i/>
          <w:spacing w:val="-12"/>
        </w:rPr>
        <w:t xml:space="preserve"> </w:t>
      </w:r>
      <w:r>
        <w:rPr>
          <w:i/>
        </w:rPr>
        <w:t>23.00</w:t>
      </w:r>
      <w:r>
        <w:rPr>
          <w:i/>
          <w:spacing w:val="-12"/>
        </w:rPr>
        <w:t xml:space="preserve"> </w:t>
      </w:r>
      <w:r>
        <w:rPr>
          <w:i/>
        </w:rPr>
        <w:t>for</w:t>
      </w:r>
      <w:r>
        <w:rPr>
          <w:i/>
          <w:spacing w:val="-13"/>
        </w:rPr>
        <w:t xml:space="preserve"> </w:t>
      </w:r>
      <w:r>
        <w:rPr>
          <w:i/>
        </w:rPr>
        <w:t>windows</w:t>
      </w:r>
      <w:r>
        <w:rPr>
          <w:i/>
          <w:spacing w:val="-11"/>
        </w:rPr>
        <w:t xml:space="preserve"> </w:t>
      </w:r>
      <w:r>
        <w:t>dan</w:t>
      </w:r>
      <w:r>
        <w:rPr>
          <w:spacing w:val="-12"/>
        </w:rPr>
        <w:t xml:space="preserve"> </w:t>
      </w:r>
      <w:r>
        <w:t xml:space="preserve">penghitungan </w:t>
      </w:r>
      <w:r>
        <w:rPr>
          <w:position w:val="2"/>
        </w:rPr>
        <w:t>secara manual menunjukkan nilai r</w:t>
      </w:r>
      <w:r>
        <w:rPr>
          <w:sz w:val="16"/>
        </w:rPr>
        <w:t xml:space="preserve">11 </w:t>
      </w:r>
      <w:r>
        <w:rPr>
          <w:position w:val="2"/>
        </w:rPr>
        <w:t xml:space="preserve">= 0,940 &gt; 0,60 maka dapat dikatakan bahwa </w:t>
      </w:r>
      <w:r>
        <w:t>hasil uji reliabilitas dinyatakan reliabel.</w:t>
      </w:r>
    </w:p>
    <w:p w:rsidR="000857F9" w:rsidRDefault="000857F9">
      <w:pPr>
        <w:pStyle w:val="BodyText"/>
        <w:spacing w:line="480" w:lineRule="auto"/>
        <w:jc w:val="both"/>
        <w:sectPr w:rsidR="000857F9">
          <w:type w:val="continuous"/>
          <w:pgSz w:w="11910" w:h="16840"/>
          <w:pgMar w:top="1940" w:right="1559" w:bottom="280" w:left="1700" w:header="754" w:footer="0" w:gutter="0"/>
          <w:cols w:space="720"/>
        </w:sectPr>
      </w:pPr>
    </w:p>
    <w:p w:rsidR="000857F9" w:rsidRDefault="000857F9">
      <w:pPr>
        <w:pStyle w:val="BodyText"/>
        <w:spacing w:before="53"/>
      </w:pPr>
    </w:p>
    <w:p w:rsidR="000857F9" w:rsidRDefault="00196ABF">
      <w:pPr>
        <w:pStyle w:val="Heading3"/>
        <w:numPr>
          <w:ilvl w:val="2"/>
          <w:numId w:val="6"/>
        </w:numPr>
        <w:tabs>
          <w:tab w:val="left" w:pos="1288"/>
        </w:tabs>
      </w:pPr>
      <w:bookmarkStart w:id="46" w:name="_TOC_250009"/>
      <w:r>
        <w:t>Instrumen</w:t>
      </w:r>
      <w:r>
        <w:rPr>
          <w:spacing w:val="-3"/>
        </w:rPr>
        <w:t xml:space="preserve"> </w:t>
      </w:r>
      <w:bookmarkEnd w:id="46"/>
      <w:r>
        <w:rPr>
          <w:spacing w:val="-2"/>
        </w:rPr>
        <w:t>Penelitian</w:t>
      </w:r>
    </w:p>
    <w:p w:rsidR="000857F9" w:rsidRDefault="000857F9">
      <w:pPr>
        <w:pStyle w:val="BodyText"/>
        <w:rPr>
          <w:b/>
        </w:rPr>
      </w:pPr>
    </w:p>
    <w:p w:rsidR="000857F9" w:rsidRDefault="00196ABF">
      <w:pPr>
        <w:pStyle w:val="Heading3"/>
        <w:numPr>
          <w:ilvl w:val="3"/>
          <w:numId w:val="6"/>
        </w:numPr>
        <w:tabs>
          <w:tab w:val="left" w:pos="1648"/>
        </w:tabs>
      </w:pPr>
      <w:bookmarkStart w:id="47" w:name="_TOC_250008"/>
      <w:r>
        <w:t>Uji</w:t>
      </w:r>
      <w:bookmarkEnd w:id="47"/>
      <w:r>
        <w:rPr>
          <w:spacing w:val="-2"/>
        </w:rPr>
        <w:t xml:space="preserve"> Normalitas</w:t>
      </w:r>
    </w:p>
    <w:p w:rsidR="000857F9" w:rsidRDefault="000857F9">
      <w:pPr>
        <w:pStyle w:val="BodyText"/>
        <w:rPr>
          <w:b/>
        </w:rPr>
      </w:pPr>
    </w:p>
    <w:p w:rsidR="000857F9" w:rsidRDefault="00196ABF">
      <w:pPr>
        <w:pStyle w:val="BodyText"/>
        <w:spacing w:line="480" w:lineRule="auto"/>
        <w:ind w:left="568" w:right="138" w:firstLine="720"/>
        <w:jc w:val="both"/>
      </w:pPr>
      <w:r>
        <w:rPr>
          <w:noProof/>
          <w:lang w:val="en-US"/>
        </w:rPr>
        <w:drawing>
          <wp:anchor distT="0" distB="0" distL="0" distR="0" simplePos="0" relativeHeight="477825536"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7" cstate="print"/>
                    <a:stretch>
                      <a:fillRect/>
                    </a:stretch>
                  </pic:blipFill>
                  <pic:spPr>
                    <a:xfrm>
                      <a:off x="0" y="0"/>
                      <a:ext cx="5397499" cy="5321299"/>
                    </a:xfrm>
                    <a:prstGeom prst="rect">
                      <a:avLst/>
                    </a:prstGeom>
                  </pic:spPr>
                </pic:pic>
              </a:graphicData>
            </a:graphic>
          </wp:anchor>
        </w:drawing>
      </w:r>
      <w:r>
        <w:t xml:space="preserve">Menurut (Sujarweni, 2022) uji normalitas adalah melakukan perbandingan antara data yang kita miliki dengan data berdistribusi normal yang memiliki </w:t>
      </w:r>
      <w:r>
        <w:rPr>
          <w:i/>
        </w:rPr>
        <w:t xml:space="preserve">mean </w:t>
      </w:r>
      <w:r>
        <w:t>dan standar deviasi yang sama dengan data kita. Uji statistik normalitas yang digunakan ia</w:t>
      </w:r>
      <w:r>
        <w:t xml:space="preserve">lah uji </w:t>
      </w:r>
      <w:r>
        <w:rPr>
          <w:i/>
        </w:rPr>
        <w:t>shapiro-wilk</w:t>
      </w:r>
      <w:r>
        <w:t xml:space="preserve">. Menurut Razali (2011) menjelaskan bahwa jika uji </w:t>
      </w:r>
      <w:r>
        <w:rPr>
          <w:i/>
        </w:rPr>
        <w:t xml:space="preserve">Shapiro-Wilk </w:t>
      </w:r>
      <w:r>
        <w:t>yang pada</w:t>
      </w:r>
      <w:r>
        <w:rPr>
          <w:spacing w:val="-1"/>
        </w:rPr>
        <w:t xml:space="preserve"> </w:t>
      </w:r>
      <w:r>
        <w:t>umumnya</w:t>
      </w:r>
      <w:r>
        <w:rPr>
          <w:spacing w:val="-1"/>
        </w:rPr>
        <w:t xml:space="preserve"> </w:t>
      </w:r>
      <w:r>
        <w:t>penggunaannya</w:t>
      </w:r>
      <w:r>
        <w:rPr>
          <w:spacing w:val="-1"/>
        </w:rPr>
        <w:t xml:space="preserve"> </w:t>
      </w:r>
      <w:r>
        <w:t>terbatas untuk sampel yang kurang</w:t>
      </w:r>
      <w:r>
        <w:rPr>
          <w:spacing w:val="-11"/>
        </w:rPr>
        <w:t xml:space="preserve"> </w:t>
      </w:r>
      <w:r>
        <w:t>dari</w:t>
      </w:r>
      <w:r>
        <w:rPr>
          <w:spacing w:val="-11"/>
        </w:rPr>
        <w:t xml:space="preserve"> </w:t>
      </w:r>
      <w:r>
        <w:t>50</w:t>
      </w:r>
      <w:r>
        <w:rPr>
          <w:spacing w:val="-11"/>
        </w:rPr>
        <w:t xml:space="preserve"> </w:t>
      </w:r>
      <w:r>
        <w:t>agar</w:t>
      </w:r>
      <w:r>
        <w:rPr>
          <w:spacing w:val="-11"/>
        </w:rPr>
        <w:t xml:space="preserve"> </w:t>
      </w:r>
      <w:r>
        <w:t>menghasilkan</w:t>
      </w:r>
      <w:r>
        <w:rPr>
          <w:spacing w:val="-11"/>
        </w:rPr>
        <w:t xml:space="preserve"> </w:t>
      </w:r>
      <w:r>
        <w:t>keputusan</w:t>
      </w:r>
      <w:r>
        <w:rPr>
          <w:spacing w:val="-11"/>
        </w:rPr>
        <w:t xml:space="preserve"> </w:t>
      </w:r>
      <w:r>
        <w:t>yang</w:t>
      </w:r>
      <w:r>
        <w:rPr>
          <w:spacing w:val="-11"/>
        </w:rPr>
        <w:t xml:space="preserve"> </w:t>
      </w:r>
      <w:r>
        <w:t>akurat,</w:t>
      </w:r>
      <w:r>
        <w:rPr>
          <w:spacing w:val="-10"/>
        </w:rPr>
        <w:t xml:space="preserve"> </w:t>
      </w:r>
      <w:r>
        <w:t>maka</w:t>
      </w:r>
      <w:r>
        <w:rPr>
          <w:spacing w:val="-12"/>
        </w:rPr>
        <w:t xml:space="preserve"> </w:t>
      </w:r>
      <w:r>
        <w:t>uji</w:t>
      </w:r>
      <w:r>
        <w:rPr>
          <w:spacing w:val="-10"/>
        </w:rPr>
        <w:t xml:space="preserve"> </w:t>
      </w:r>
      <w:r>
        <w:t>normalitas</w:t>
      </w:r>
      <w:r>
        <w:rPr>
          <w:spacing w:val="-11"/>
        </w:rPr>
        <w:t xml:space="preserve"> </w:t>
      </w:r>
      <w:r>
        <w:t xml:space="preserve">pada penelitian ini menggunakan uji </w:t>
      </w:r>
      <w:r>
        <w:rPr>
          <w:i/>
        </w:rPr>
        <w:t>S</w:t>
      </w:r>
      <w:r>
        <w:rPr>
          <w:i/>
        </w:rPr>
        <w:t xml:space="preserve">hapiro-Wilk </w:t>
      </w:r>
      <w:r>
        <w:t>dikarenakan sampel &lt; 50. Berikut adalah hasil uji normalitas menggunakan SPSS 23:</w:t>
      </w:r>
    </w:p>
    <w:p w:rsidR="000857F9" w:rsidRDefault="00196ABF">
      <w:pPr>
        <w:pStyle w:val="Heading3"/>
        <w:spacing w:before="1"/>
        <w:ind w:left="2582"/>
        <w:jc w:val="both"/>
      </w:pPr>
      <w:r>
        <w:t>Tabel</w:t>
      </w:r>
      <w:r>
        <w:rPr>
          <w:spacing w:val="-4"/>
        </w:rPr>
        <w:t xml:space="preserve"> </w:t>
      </w:r>
      <w:r>
        <w:t>4.3 Hasil</w:t>
      </w:r>
      <w:r>
        <w:rPr>
          <w:spacing w:val="-2"/>
        </w:rPr>
        <w:t xml:space="preserve"> </w:t>
      </w:r>
      <w:r>
        <w:t>Hitung</w:t>
      </w:r>
      <w:r>
        <w:rPr>
          <w:spacing w:val="-4"/>
        </w:rPr>
        <w:t xml:space="preserve"> </w:t>
      </w:r>
      <w:r>
        <w:t>Uji</w:t>
      </w:r>
      <w:r>
        <w:rPr>
          <w:spacing w:val="-1"/>
        </w:rPr>
        <w:t xml:space="preserve"> </w:t>
      </w:r>
      <w:r>
        <w:rPr>
          <w:spacing w:val="-2"/>
        </w:rPr>
        <w:t>Normalitas</w:t>
      </w:r>
    </w:p>
    <w:p w:rsidR="000857F9" w:rsidRDefault="000857F9">
      <w:pPr>
        <w:pStyle w:val="BodyText"/>
        <w:spacing w:before="47"/>
        <w:rPr>
          <w:b/>
          <w:sz w:val="20"/>
        </w:rPr>
      </w:pPr>
    </w:p>
    <w:tbl>
      <w:tblPr>
        <w:tblW w:w="0" w:type="auto"/>
        <w:tblInd w:w="594"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103"/>
        <w:gridCol w:w="939"/>
        <w:gridCol w:w="939"/>
        <w:gridCol w:w="942"/>
        <w:gridCol w:w="939"/>
        <w:gridCol w:w="941"/>
        <w:gridCol w:w="942"/>
      </w:tblGrid>
      <w:tr w:rsidR="000857F9">
        <w:trPr>
          <w:trHeight w:val="325"/>
        </w:trPr>
        <w:tc>
          <w:tcPr>
            <w:tcW w:w="7745" w:type="dxa"/>
            <w:gridSpan w:val="7"/>
            <w:tcBorders>
              <w:top w:val="nil"/>
              <w:left w:val="nil"/>
              <w:right w:val="nil"/>
            </w:tcBorders>
            <w:shd w:val="clear" w:color="auto" w:fill="FFFFFF"/>
          </w:tcPr>
          <w:p w:rsidR="000857F9" w:rsidRDefault="00196ABF">
            <w:pPr>
              <w:pStyle w:val="TableParagraph"/>
              <w:spacing w:before="117" w:line="189" w:lineRule="exact"/>
              <w:ind w:left="32"/>
              <w:jc w:val="center"/>
              <w:rPr>
                <w:rFonts w:ascii="Arial"/>
                <w:b/>
                <w:sz w:val="18"/>
              </w:rPr>
            </w:pPr>
            <w:r>
              <w:rPr>
                <w:rFonts w:ascii="Arial"/>
                <w:b/>
                <w:sz w:val="18"/>
              </w:rPr>
              <w:t>Tests</w:t>
            </w:r>
            <w:r>
              <w:rPr>
                <w:rFonts w:ascii="Arial"/>
                <w:b/>
                <w:spacing w:val="-2"/>
                <w:sz w:val="18"/>
              </w:rPr>
              <w:t xml:space="preserve"> </w:t>
            </w:r>
            <w:r>
              <w:rPr>
                <w:rFonts w:ascii="Arial"/>
                <w:b/>
                <w:sz w:val="18"/>
              </w:rPr>
              <w:t>of</w:t>
            </w:r>
            <w:r>
              <w:rPr>
                <w:rFonts w:ascii="Arial"/>
                <w:b/>
                <w:spacing w:val="-3"/>
                <w:sz w:val="18"/>
              </w:rPr>
              <w:t xml:space="preserve"> </w:t>
            </w:r>
            <w:r>
              <w:rPr>
                <w:rFonts w:ascii="Arial"/>
                <w:b/>
                <w:spacing w:val="-2"/>
                <w:sz w:val="18"/>
              </w:rPr>
              <w:t>Normality</w:t>
            </w:r>
          </w:p>
        </w:tc>
      </w:tr>
      <w:tr w:rsidR="000857F9">
        <w:trPr>
          <w:trHeight w:val="305"/>
        </w:trPr>
        <w:tc>
          <w:tcPr>
            <w:tcW w:w="2103" w:type="dxa"/>
            <w:vMerge w:val="restart"/>
            <w:shd w:val="clear" w:color="auto" w:fill="FFFFFF"/>
          </w:tcPr>
          <w:p w:rsidR="000857F9" w:rsidRDefault="000857F9">
            <w:pPr>
              <w:pStyle w:val="TableParagraph"/>
              <w:jc w:val="left"/>
            </w:pPr>
          </w:p>
        </w:tc>
        <w:tc>
          <w:tcPr>
            <w:tcW w:w="2820" w:type="dxa"/>
            <w:gridSpan w:val="3"/>
            <w:tcBorders>
              <w:bottom w:val="single" w:sz="8" w:space="0" w:color="000000"/>
              <w:right w:val="single" w:sz="8" w:space="0" w:color="000000"/>
            </w:tcBorders>
            <w:shd w:val="clear" w:color="auto" w:fill="FFFFFF"/>
          </w:tcPr>
          <w:p w:rsidR="000857F9" w:rsidRDefault="00196ABF">
            <w:pPr>
              <w:pStyle w:val="TableParagraph"/>
              <w:spacing w:before="107" w:line="178" w:lineRule="exact"/>
              <w:ind w:left="536"/>
              <w:jc w:val="left"/>
              <w:rPr>
                <w:rFonts w:ascii="Arial MT"/>
                <w:position w:val="6"/>
                <w:sz w:val="12"/>
              </w:rPr>
            </w:pPr>
            <w:r>
              <w:rPr>
                <w:rFonts w:ascii="Arial MT"/>
                <w:spacing w:val="-2"/>
                <w:sz w:val="18"/>
              </w:rPr>
              <w:t>Kolmogorov-Smirnov</w:t>
            </w:r>
            <w:r>
              <w:rPr>
                <w:rFonts w:ascii="Arial MT"/>
                <w:spacing w:val="-2"/>
                <w:position w:val="6"/>
                <w:sz w:val="12"/>
              </w:rPr>
              <w:t>a</w:t>
            </w:r>
          </w:p>
        </w:tc>
        <w:tc>
          <w:tcPr>
            <w:tcW w:w="2822" w:type="dxa"/>
            <w:gridSpan w:val="3"/>
            <w:tcBorders>
              <w:left w:val="single" w:sz="8" w:space="0" w:color="000000"/>
              <w:bottom w:val="single" w:sz="8" w:space="0" w:color="000000"/>
            </w:tcBorders>
            <w:shd w:val="clear" w:color="auto" w:fill="FFFFFF"/>
          </w:tcPr>
          <w:p w:rsidR="000857F9" w:rsidRDefault="00196ABF">
            <w:pPr>
              <w:pStyle w:val="TableParagraph"/>
              <w:spacing w:before="111" w:line="174" w:lineRule="exact"/>
              <w:ind w:left="902"/>
              <w:jc w:val="left"/>
              <w:rPr>
                <w:rFonts w:ascii="Arial MT"/>
                <w:sz w:val="18"/>
              </w:rPr>
            </w:pPr>
            <w:r>
              <w:rPr>
                <w:rFonts w:ascii="Arial MT"/>
                <w:spacing w:val="-2"/>
                <w:sz w:val="18"/>
              </w:rPr>
              <w:t>Shapiro-</w:t>
            </w:r>
            <w:r>
              <w:rPr>
                <w:rFonts w:ascii="Arial MT"/>
                <w:spacing w:val="-4"/>
                <w:sz w:val="18"/>
              </w:rPr>
              <w:t>Wilk</w:t>
            </w:r>
          </w:p>
        </w:tc>
      </w:tr>
      <w:tr w:rsidR="000857F9">
        <w:trPr>
          <w:trHeight w:val="365"/>
        </w:trPr>
        <w:tc>
          <w:tcPr>
            <w:tcW w:w="2103" w:type="dxa"/>
            <w:vMerge/>
            <w:tcBorders>
              <w:top w:val="nil"/>
            </w:tcBorders>
            <w:shd w:val="clear" w:color="auto" w:fill="FFFFFF"/>
          </w:tcPr>
          <w:p w:rsidR="000857F9" w:rsidRDefault="000857F9">
            <w:pPr>
              <w:rPr>
                <w:sz w:val="2"/>
                <w:szCs w:val="2"/>
              </w:rPr>
            </w:pPr>
          </w:p>
        </w:tc>
        <w:tc>
          <w:tcPr>
            <w:tcW w:w="939" w:type="dxa"/>
            <w:tcBorders>
              <w:top w:val="single" w:sz="8" w:space="0" w:color="000000"/>
              <w:right w:val="single" w:sz="8" w:space="0" w:color="000000"/>
            </w:tcBorders>
            <w:shd w:val="clear" w:color="auto" w:fill="FFFFFF"/>
          </w:tcPr>
          <w:p w:rsidR="000857F9" w:rsidRDefault="00196ABF">
            <w:pPr>
              <w:pStyle w:val="TableParagraph"/>
              <w:spacing w:before="161" w:line="184" w:lineRule="exact"/>
              <w:ind w:left="155"/>
              <w:jc w:val="left"/>
              <w:rPr>
                <w:rFonts w:ascii="Arial MT"/>
                <w:sz w:val="18"/>
              </w:rPr>
            </w:pPr>
            <w:r>
              <w:rPr>
                <w:rFonts w:ascii="Arial MT"/>
                <w:spacing w:val="-2"/>
                <w:sz w:val="18"/>
              </w:rPr>
              <w:t>Statistic</w:t>
            </w:r>
          </w:p>
        </w:tc>
        <w:tc>
          <w:tcPr>
            <w:tcW w:w="939" w:type="dxa"/>
            <w:tcBorders>
              <w:top w:val="single" w:sz="8" w:space="0" w:color="000000"/>
              <w:left w:val="single" w:sz="8" w:space="0" w:color="000000"/>
              <w:right w:val="single" w:sz="8" w:space="0" w:color="000000"/>
            </w:tcBorders>
            <w:shd w:val="clear" w:color="auto" w:fill="FFFFFF"/>
          </w:tcPr>
          <w:p w:rsidR="000857F9" w:rsidRDefault="00196ABF">
            <w:pPr>
              <w:pStyle w:val="TableParagraph"/>
              <w:spacing w:before="161" w:line="184" w:lineRule="exact"/>
              <w:ind w:left="37"/>
              <w:jc w:val="center"/>
              <w:rPr>
                <w:rFonts w:ascii="Arial MT"/>
                <w:sz w:val="18"/>
              </w:rPr>
            </w:pPr>
            <w:r>
              <w:rPr>
                <w:rFonts w:ascii="Arial MT"/>
                <w:spacing w:val="-5"/>
                <w:sz w:val="18"/>
              </w:rPr>
              <w:t>df</w:t>
            </w:r>
          </w:p>
        </w:tc>
        <w:tc>
          <w:tcPr>
            <w:tcW w:w="942" w:type="dxa"/>
            <w:tcBorders>
              <w:top w:val="single" w:sz="8" w:space="0" w:color="000000"/>
              <w:left w:val="single" w:sz="8" w:space="0" w:color="000000"/>
              <w:right w:val="single" w:sz="8" w:space="0" w:color="000000"/>
            </w:tcBorders>
            <w:shd w:val="clear" w:color="auto" w:fill="FFFFFF"/>
          </w:tcPr>
          <w:p w:rsidR="000857F9" w:rsidRDefault="00196ABF">
            <w:pPr>
              <w:pStyle w:val="TableParagraph"/>
              <w:spacing w:before="161" w:line="184" w:lineRule="exact"/>
              <w:ind w:left="322"/>
              <w:jc w:val="left"/>
              <w:rPr>
                <w:rFonts w:ascii="Arial MT"/>
                <w:sz w:val="18"/>
              </w:rPr>
            </w:pPr>
            <w:r>
              <w:rPr>
                <w:rFonts w:ascii="Arial MT"/>
                <w:spacing w:val="-4"/>
                <w:sz w:val="18"/>
              </w:rPr>
              <w:t>Sig.</w:t>
            </w:r>
          </w:p>
        </w:tc>
        <w:tc>
          <w:tcPr>
            <w:tcW w:w="939" w:type="dxa"/>
            <w:tcBorders>
              <w:top w:val="single" w:sz="8" w:space="0" w:color="000000"/>
              <w:left w:val="single" w:sz="8" w:space="0" w:color="000000"/>
              <w:right w:val="single" w:sz="8" w:space="0" w:color="000000"/>
            </w:tcBorders>
            <w:shd w:val="clear" w:color="auto" w:fill="FFFFFF"/>
          </w:tcPr>
          <w:p w:rsidR="000857F9" w:rsidRDefault="00196ABF">
            <w:pPr>
              <w:pStyle w:val="TableParagraph"/>
              <w:spacing w:before="161" w:line="184" w:lineRule="exact"/>
              <w:ind w:left="160"/>
              <w:jc w:val="left"/>
              <w:rPr>
                <w:rFonts w:ascii="Arial MT"/>
                <w:sz w:val="18"/>
              </w:rPr>
            </w:pPr>
            <w:r>
              <w:rPr>
                <w:rFonts w:ascii="Arial MT"/>
                <w:spacing w:val="-2"/>
                <w:sz w:val="18"/>
              </w:rPr>
              <w:t>Statistic</w:t>
            </w:r>
          </w:p>
        </w:tc>
        <w:tc>
          <w:tcPr>
            <w:tcW w:w="941" w:type="dxa"/>
            <w:tcBorders>
              <w:top w:val="single" w:sz="8" w:space="0" w:color="000000"/>
              <w:left w:val="single" w:sz="8" w:space="0" w:color="000000"/>
              <w:right w:val="single" w:sz="8" w:space="0" w:color="000000"/>
            </w:tcBorders>
            <w:shd w:val="clear" w:color="auto" w:fill="FFFFFF"/>
          </w:tcPr>
          <w:p w:rsidR="000857F9" w:rsidRDefault="00196ABF">
            <w:pPr>
              <w:pStyle w:val="TableParagraph"/>
              <w:spacing w:before="161" w:line="184" w:lineRule="exact"/>
              <w:ind w:left="31"/>
              <w:jc w:val="center"/>
              <w:rPr>
                <w:rFonts w:ascii="Arial MT"/>
                <w:sz w:val="18"/>
              </w:rPr>
            </w:pPr>
            <w:r>
              <w:rPr>
                <w:rFonts w:ascii="Arial MT"/>
                <w:spacing w:val="-5"/>
                <w:sz w:val="18"/>
              </w:rPr>
              <w:t>df</w:t>
            </w:r>
          </w:p>
        </w:tc>
        <w:tc>
          <w:tcPr>
            <w:tcW w:w="942" w:type="dxa"/>
            <w:tcBorders>
              <w:top w:val="single" w:sz="8" w:space="0" w:color="000000"/>
              <w:left w:val="single" w:sz="8" w:space="0" w:color="000000"/>
            </w:tcBorders>
            <w:shd w:val="clear" w:color="auto" w:fill="FFFFFF"/>
          </w:tcPr>
          <w:p w:rsidR="000857F9" w:rsidRDefault="00196ABF">
            <w:pPr>
              <w:pStyle w:val="TableParagraph"/>
              <w:spacing w:before="161" w:line="184" w:lineRule="exact"/>
              <w:ind w:left="316"/>
              <w:jc w:val="left"/>
              <w:rPr>
                <w:rFonts w:ascii="Arial MT"/>
                <w:sz w:val="18"/>
              </w:rPr>
            </w:pPr>
            <w:r>
              <w:rPr>
                <w:rFonts w:ascii="Arial MT"/>
                <w:spacing w:val="-4"/>
                <w:sz w:val="18"/>
              </w:rPr>
              <w:t>Sig.</w:t>
            </w:r>
          </w:p>
        </w:tc>
      </w:tr>
      <w:tr w:rsidR="000857F9">
        <w:trPr>
          <w:trHeight w:val="955"/>
        </w:trPr>
        <w:tc>
          <w:tcPr>
            <w:tcW w:w="2103" w:type="dxa"/>
            <w:shd w:val="clear" w:color="auto" w:fill="FFFFFF"/>
          </w:tcPr>
          <w:p w:rsidR="000857F9" w:rsidRDefault="00196ABF">
            <w:pPr>
              <w:pStyle w:val="TableParagraph"/>
              <w:spacing w:before="111" w:line="369" w:lineRule="auto"/>
              <w:ind w:left="75" w:right="945"/>
              <w:jc w:val="left"/>
              <w:rPr>
                <w:rFonts w:ascii="Arial MT"/>
                <w:sz w:val="18"/>
              </w:rPr>
            </w:pPr>
            <w:r>
              <w:rPr>
                <w:rFonts w:ascii="Arial MT"/>
                <w:sz w:val="18"/>
              </w:rPr>
              <w:t>POLA</w:t>
            </w:r>
            <w:r>
              <w:rPr>
                <w:rFonts w:ascii="Arial MT"/>
                <w:spacing w:val="-13"/>
                <w:sz w:val="18"/>
              </w:rPr>
              <w:t xml:space="preserve"> </w:t>
            </w:r>
            <w:r>
              <w:rPr>
                <w:rFonts w:ascii="Arial MT"/>
                <w:sz w:val="18"/>
              </w:rPr>
              <w:t xml:space="preserve">ASUH </w:t>
            </w:r>
            <w:r>
              <w:rPr>
                <w:rFonts w:ascii="Arial MT"/>
                <w:spacing w:val="-2"/>
                <w:sz w:val="18"/>
              </w:rPr>
              <w:t>OTORITER</w:t>
            </w:r>
          </w:p>
          <w:p w:rsidR="000857F9" w:rsidRDefault="00196ABF">
            <w:pPr>
              <w:pStyle w:val="TableParagraph"/>
              <w:spacing w:before="3" w:line="184" w:lineRule="exact"/>
              <w:ind w:left="75"/>
              <w:jc w:val="left"/>
              <w:rPr>
                <w:rFonts w:ascii="Arial MT"/>
                <w:sz w:val="18"/>
              </w:rPr>
            </w:pPr>
            <w:r>
              <w:rPr>
                <w:rFonts w:ascii="Arial MT"/>
                <w:sz w:val="18"/>
              </w:rPr>
              <w:t xml:space="preserve">ETIKA </w:t>
            </w:r>
            <w:r>
              <w:rPr>
                <w:rFonts w:ascii="Arial MT"/>
                <w:spacing w:val="-2"/>
                <w:sz w:val="18"/>
              </w:rPr>
              <w:t>KOMUNIKASI</w:t>
            </w:r>
          </w:p>
        </w:tc>
        <w:tc>
          <w:tcPr>
            <w:tcW w:w="939" w:type="dxa"/>
            <w:tcBorders>
              <w:right w:val="single" w:sz="8" w:space="0" w:color="000000"/>
            </w:tcBorders>
            <w:shd w:val="clear" w:color="auto" w:fill="FFFFFF"/>
          </w:tcPr>
          <w:p w:rsidR="000857F9" w:rsidRDefault="000857F9">
            <w:pPr>
              <w:pStyle w:val="TableParagraph"/>
              <w:spacing w:before="64"/>
              <w:jc w:val="left"/>
              <w:rPr>
                <w:b/>
                <w:sz w:val="18"/>
              </w:rPr>
            </w:pPr>
          </w:p>
          <w:p w:rsidR="000857F9" w:rsidRDefault="00196ABF">
            <w:pPr>
              <w:pStyle w:val="TableParagraph"/>
              <w:spacing w:before="1"/>
              <w:ind w:left="515"/>
              <w:jc w:val="left"/>
              <w:rPr>
                <w:rFonts w:ascii="Arial MT"/>
                <w:sz w:val="18"/>
              </w:rPr>
            </w:pPr>
            <w:r>
              <w:rPr>
                <w:rFonts w:ascii="Arial MT"/>
                <w:spacing w:val="-4"/>
                <w:sz w:val="18"/>
              </w:rPr>
              <w:t>.126</w:t>
            </w:r>
          </w:p>
          <w:p w:rsidR="000857F9" w:rsidRDefault="000857F9">
            <w:pPr>
              <w:pStyle w:val="TableParagraph"/>
              <w:spacing w:before="65"/>
              <w:jc w:val="left"/>
              <w:rPr>
                <w:b/>
                <w:sz w:val="18"/>
              </w:rPr>
            </w:pPr>
          </w:p>
          <w:p w:rsidR="000857F9" w:rsidRDefault="00196ABF">
            <w:pPr>
              <w:pStyle w:val="TableParagraph"/>
              <w:spacing w:before="1" w:line="184" w:lineRule="exact"/>
              <w:ind w:left="515"/>
              <w:jc w:val="left"/>
              <w:rPr>
                <w:rFonts w:ascii="Arial MT"/>
                <w:sz w:val="18"/>
              </w:rPr>
            </w:pPr>
            <w:r>
              <w:rPr>
                <w:rFonts w:ascii="Arial MT"/>
                <w:spacing w:val="-4"/>
                <w:sz w:val="18"/>
              </w:rPr>
              <w:t>.169</w:t>
            </w:r>
          </w:p>
        </w:tc>
        <w:tc>
          <w:tcPr>
            <w:tcW w:w="939" w:type="dxa"/>
            <w:tcBorders>
              <w:left w:val="single" w:sz="8" w:space="0" w:color="000000"/>
              <w:right w:val="single" w:sz="8" w:space="0" w:color="000000"/>
            </w:tcBorders>
            <w:shd w:val="clear" w:color="auto" w:fill="FFFFFF"/>
          </w:tcPr>
          <w:p w:rsidR="000857F9" w:rsidRDefault="000857F9">
            <w:pPr>
              <w:pStyle w:val="TableParagraph"/>
              <w:spacing w:before="64"/>
              <w:jc w:val="left"/>
              <w:rPr>
                <w:b/>
                <w:sz w:val="18"/>
              </w:rPr>
            </w:pPr>
          </w:p>
          <w:p w:rsidR="000857F9" w:rsidRDefault="00196ABF">
            <w:pPr>
              <w:pStyle w:val="TableParagraph"/>
              <w:spacing w:before="1"/>
              <w:ind w:left="678"/>
              <w:jc w:val="left"/>
              <w:rPr>
                <w:rFonts w:ascii="Arial MT"/>
                <w:sz w:val="18"/>
              </w:rPr>
            </w:pPr>
            <w:r>
              <w:rPr>
                <w:rFonts w:ascii="Arial MT"/>
                <w:spacing w:val="-5"/>
                <w:sz w:val="18"/>
              </w:rPr>
              <w:t>32</w:t>
            </w:r>
          </w:p>
          <w:p w:rsidR="000857F9" w:rsidRDefault="000857F9">
            <w:pPr>
              <w:pStyle w:val="TableParagraph"/>
              <w:spacing w:before="65"/>
              <w:jc w:val="left"/>
              <w:rPr>
                <w:b/>
                <w:sz w:val="18"/>
              </w:rPr>
            </w:pPr>
          </w:p>
          <w:p w:rsidR="000857F9" w:rsidRDefault="00196ABF">
            <w:pPr>
              <w:pStyle w:val="TableParagraph"/>
              <w:spacing w:before="1" w:line="184" w:lineRule="exact"/>
              <w:ind w:left="678"/>
              <w:jc w:val="left"/>
              <w:rPr>
                <w:rFonts w:ascii="Arial MT"/>
                <w:sz w:val="18"/>
              </w:rPr>
            </w:pPr>
            <w:r>
              <w:rPr>
                <w:rFonts w:ascii="Arial MT"/>
                <w:spacing w:val="-5"/>
                <w:sz w:val="18"/>
              </w:rPr>
              <w:t>32</w:t>
            </w:r>
          </w:p>
        </w:tc>
        <w:tc>
          <w:tcPr>
            <w:tcW w:w="942" w:type="dxa"/>
            <w:tcBorders>
              <w:left w:val="single" w:sz="8" w:space="0" w:color="000000"/>
              <w:right w:val="single" w:sz="8" w:space="0" w:color="000000"/>
            </w:tcBorders>
            <w:shd w:val="clear" w:color="auto" w:fill="FFFFFF"/>
          </w:tcPr>
          <w:p w:rsidR="000857F9" w:rsidRDefault="000857F9">
            <w:pPr>
              <w:pStyle w:val="TableParagraph"/>
              <w:spacing w:before="61"/>
              <w:jc w:val="left"/>
              <w:rPr>
                <w:b/>
                <w:sz w:val="18"/>
              </w:rPr>
            </w:pPr>
          </w:p>
          <w:p w:rsidR="000857F9" w:rsidRDefault="00196ABF">
            <w:pPr>
              <w:pStyle w:val="TableParagraph"/>
              <w:ind w:left="481"/>
              <w:jc w:val="left"/>
              <w:rPr>
                <w:rFonts w:ascii="Arial MT"/>
                <w:position w:val="6"/>
                <w:sz w:val="12"/>
              </w:rPr>
            </w:pPr>
            <w:r>
              <w:rPr>
                <w:rFonts w:ascii="Arial MT"/>
                <w:spacing w:val="-2"/>
                <w:sz w:val="18"/>
              </w:rPr>
              <w:t>.200</w:t>
            </w:r>
            <w:r>
              <w:rPr>
                <w:rFonts w:ascii="Arial MT"/>
                <w:spacing w:val="-2"/>
                <w:position w:val="6"/>
                <w:sz w:val="12"/>
              </w:rPr>
              <w:t>*</w:t>
            </w:r>
          </w:p>
          <w:p w:rsidR="000857F9" w:rsidRDefault="000857F9">
            <w:pPr>
              <w:pStyle w:val="TableParagraph"/>
              <w:spacing w:before="66"/>
              <w:jc w:val="left"/>
              <w:rPr>
                <w:b/>
                <w:sz w:val="18"/>
              </w:rPr>
            </w:pPr>
          </w:p>
          <w:p w:rsidR="000857F9" w:rsidRDefault="00196ABF">
            <w:pPr>
              <w:pStyle w:val="TableParagraph"/>
              <w:spacing w:line="184" w:lineRule="exact"/>
              <w:ind w:left="526"/>
              <w:jc w:val="left"/>
              <w:rPr>
                <w:rFonts w:ascii="Arial MT"/>
                <w:sz w:val="18"/>
              </w:rPr>
            </w:pPr>
            <w:r>
              <w:rPr>
                <w:rFonts w:ascii="Arial MT"/>
                <w:spacing w:val="-4"/>
                <w:sz w:val="18"/>
              </w:rPr>
              <w:t>.020</w:t>
            </w:r>
          </w:p>
        </w:tc>
        <w:tc>
          <w:tcPr>
            <w:tcW w:w="939" w:type="dxa"/>
            <w:tcBorders>
              <w:left w:val="single" w:sz="8" w:space="0" w:color="000000"/>
              <w:right w:val="single" w:sz="8" w:space="0" w:color="000000"/>
            </w:tcBorders>
            <w:shd w:val="clear" w:color="auto" w:fill="FFFFFF"/>
          </w:tcPr>
          <w:p w:rsidR="000857F9" w:rsidRDefault="000857F9">
            <w:pPr>
              <w:pStyle w:val="TableParagraph"/>
              <w:spacing w:before="64"/>
              <w:jc w:val="left"/>
              <w:rPr>
                <w:b/>
                <w:sz w:val="18"/>
              </w:rPr>
            </w:pPr>
          </w:p>
          <w:p w:rsidR="000857F9" w:rsidRDefault="00196ABF">
            <w:pPr>
              <w:pStyle w:val="TableParagraph"/>
              <w:spacing w:before="1"/>
              <w:ind w:left="525"/>
              <w:jc w:val="left"/>
              <w:rPr>
                <w:rFonts w:ascii="Arial MT"/>
                <w:sz w:val="18"/>
              </w:rPr>
            </w:pPr>
            <w:r>
              <w:rPr>
                <w:rFonts w:ascii="Arial MT"/>
                <w:spacing w:val="-4"/>
                <w:sz w:val="18"/>
              </w:rPr>
              <w:t>.951</w:t>
            </w:r>
          </w:p>
          <w:p w:rsidR="000857F9" w:rsidRDefault="000857F9">
            <w:pPr>
              <w:pStyle w:val="TableParagraph"/>
              <w:spacing w:before="65"/>
              <w:jc w:val="left"/>
              <w:rPr>
                <w:b/>
                <w:sz w:val="18"/>
              </w:rPr>
            </w:pPr>
          </w:p>
          <w:p w:rsidR="000857F9" w:rsidRDefault="00196ABF">
            <w:pPr>
              <w:pStyle w:val="TableParagraph"/>
              <w:spacing w:before="1" w:line="184" w:lineRule="exact"/>
              <w:ind w:left="525"/>
              <w:jc w:val="left"/>
              <w:rPr>
                <w:rFonts w:ascii="Arial MT"/>
                <w:sz w:val="18"/>
              </w:rPr>
            </w:pPr>
            <w:r>
              <w:rPr>
                <w:rFonts w:ascii="Arial MT"/>
                <w:spacing w:val="-4"/>
                <w:sz w:val="18"/>
              </w:rPr>
              <w:t>.935</w:t>
            </w:r>
          </w:p>
        </w:tc>
        <w:tc>
          <w:tcPr>
            <w:tcW w:w="941" w:type="dxa"/>
            <w:tcBorders>
              <w:left w:val="single" w:sz="8" w:space="0" w:color="000000"/>
              <w:right w:val="single" w:sz="8" w:space="0" w:color="000000"/>
            </w:tcBorders>
            <w:shd w:val="clear" w:color="auto" w:fill="FFFFFF"/>
          </w:tcPr>
          <w:p w:rsidR="000857F9" w:rsidRDefault="000857F9">
            <w:pPr>
              <w:pStyle w:val="TableParagraph"/>
              <w:spacing w:before="64"/>
              <w:jc w:val="left"/>
              <w:rPr>
                <w:b/>
                <w:sz w:val="18"/>
              </w:rPr>
            </w:pPr>
          </w:p>
          <w:p w:rsidR="000857F9" w:rsidRDefault="00196ABF">
            <w:pPr>
              <w:pStyle w:val="TableParagraph"/>
              <w:spacing w:before="1"/>
              <w:ind w:left="676"/>
              <w:jc w:val="left"/>
              <w:rPr>
                <w:rFonts w:ascii="Arial MT"/>
                <w:sz w:val="18"/>
              </w:rPr>
            </w:pPr>
            <w:r>
              <w:rPr>
                <w:rFonts w:ascii="Arial MT"/>
                <w:spacing w:val="-5"/>
                <w:sz w:val="18"/>
              </w:rPr>
              <w:t>32</w:t>
            </w:r>
          </w:p>
          <w:p w:rsidR="000857F9" w:rsidRDefault="000857F9">
            <w:pPr>
              <w:pStyle w:val="TableParagraph"/>
              <w:spacing w:before="65"/>
              <w:jc w:val="left"/>
              <w:rPr>
                <w:b/>
                <w:sz w:val="18"/>
              </w:rPr>
            </w:pPr>
          </w:p>
          <w:p w:rsidR="000857F9" w:rsidRDefault="00196ABF">
            <w:pPr>
              <w:pStyle w:val="TableParagraph"/>
              <w:spacing w:before="1" w:line="184" w:lineRule="exact"/>
              <w:ind w:left="676"/>
              <w:jc w:val="left"/>
              <w:rPr>
                <w:rFonts w:ascii="Arial MT"/>
                <w:sz w:val="18"/>
              </w:rPr>
            </w:pPr>
            <w:r>
              <w:rPr>
                <w:rFonts w:ascii="Arial MT"/>
                <w:spacing w:val="-5"/>
                <w:sz w:val="18"/>
              </w:rPr>
              <w:t>32</w:t>
            </w:r>
          </w:p>
        </w:tc>
        <w:tc>
          <w:tcPr>
            <w:tcW w:w="942" w:type="dxa"/>
            <w:tcBorders>
              <w:left w:val="single" w:sz="8" w:space="0" w:color="000000"/>
            </w:tcBorders>
            <w:shd w:val="clear" w:color="auto" w:fill="FFFFFF"/>
          </w:tcPr>
          <w:p w:rsidR="000857F9" w:rsidRDefault="000857F9">
            <w:pPr>
              <w:pStyle w:val="TableParagraph"/>
              <w:spacing w:before="64"/>
              <w:jc w:val="left"/>
              <w:rPr>
                <w:b/>
                <w:sz w:val="18"/>
              </w:rPr>
            </w:pPr>
          </w:p>
          <w:p w:rsidR="000857F9" w:rsidRDefault="00196ABF">
            <w:pPr>
              <w:pStyle w:val="TableParagraph"/>
              <w:spacing w:before="1"/>
              <w:ind w:left="518"/>
              <w:jc w:val="left"/>
              <w:rPr>
                <w:rFonts w:ascii="Arial MT"/>
                <w:sz w:val="18"/>
              </w:rPr>
            </w:pPr>
            <w:r>
              <w:rPr>
                <w:rFonts w:ascii="Arial MT"/>
                <w:spacing w:val="-4"/>
                <w:sz w:val="18"/>
              </w:rPr>
              <w:t>.158</w:t>
            </w:r>
          </w:p>
          <w:p w:rsidR="000857F9" w:rsidRDefault="000857F9">
            <w:pPr>
              <w:pStyle w:val="TableParagraph"/>
              <w:spacing w:before="65"/>
              <w:jc w:val="left"/>
              <w:rPr>
                <w:b/>
                <w:sz w:val="18"/>
              </w:rPr>
            </w:pPr>
          </w:p>
          <w:p w:rsidR="000857F9" w:rsidRDefault="00196ABF">
            <w:pPr>
              <w:pStyle w:val="TableParagraph"/>
              <w:spacing w:before="1" w:line="184" w:lineRule="exact"/>
              <w:ind w:left="518"/>
              <w:jc w:val="left"/>
              <w:rPr>
                <w:rFonts w:ascii="Arial MT"/>
                <w:sz w:val="18"/>
              </w:rPr>
            </w:pPr>
            <w:r>
              <w:rPr>
                <w:rFonts w:ascii="Arial MT"/>
                <w:spacing w:val="-4"/>
                <w:sz w:val="18"/>
              </w:rPr>
              <w:t>.053</w:t>
            </w:r>
          </w:p>
        </w:tc>
      </w:tr>
      <w:tr w:rsidR="000857F9">
        <w:trPr>
          <w:trHeight w:val="659"/>
        </w:trPr>
        <w:tc>
          <w:tcPr>
            <w:tcW w:w="7745" w:type="dxa"/>
            <w:gridSpan w:val="7"/>
            <w:tcBorders>
              <w:left w:val="nil"/>
              <w:bottom w:val="nil"/>
              <w:right w:val="nil"/>
            </w:tcBorders>
            <w:shd w:val="clear" w:color="auto" w:fill="FFFFFF"/>
          </w:tcPr>
          <w:p w:rsidR="000857F9" w:rsidRDefault="00196ABF">
            <w:pPr>
              <w:pStyle w:val="TableParagraph"/>
              <w:spacing w:before="111"/>
              <w:ind w:left="79"/>
              <w:jc w:val="left"/>
              <w:rPr>
                <w:rFonts w:ascii="Arial MT"/>
                <w:sz w:val="18"/>
              </w:rPr>
            </w:pPr>
            <w:r>
              <w:rPr>
                <w:rFonts w:ascii="Arial MT"/>
                <w:sz w:val="18"/>
              </w:rPr>
              <w:t>*.</w:t>
            </w:r>
            <w:r>
              <w:rPr>
                <w:rFonts w:ascii="Arial MT"/>
                <w:spacing w:val="-1"/>
                <w:sz w:val="18"/>
              </w:rPr>
              <w:t xml:space="preserve"> </w:t>
            </w:r>
            <w:r>
              <w:rPr>
                <w:rFonts w:ascii="Arial MT"/>
                <w:sz w:val="18"/>
              </w:rPr>
              <w:t>This</w:t>
            </w:r>
            <w:r>
              <w:rPr>
                <w:rFonts w:ascii="Arial MT"/>
                <w:spacing w:val="-3"/>
                <w:sz w:val="18"/>
              </w:rPr>
              <w:t xml:space="preserve"> </w:t>
            </w:r>
            <w:r>
              <w:rPr>
                <w:rFonts w:ascii="Arial MT"/>
                <w:sz w:val="18"/>
              </w:rPr>
              <w:t>is</w:t>
            </w:r>
            <w:r>
              <w:rPr>
                <w:rFonts w:ascii="Arial MT"/>
                <w:spacing w:val="-3"/>
                <w:sz w:val="18"/>
              </w:rPr>
              <w:t xml:space="preserve"> </w:t>
            </w:r>
            <w:r>
              <w:rPr>
                <w:rFonts w:ascii="Arial MT"/>
                <w:sz w:val="18"/>
              </w:rPr>
              <w:t>a</w:t>
            </w:r>
            <w:r>
              <w:rPr>
                <w:rFonts w:ascii="Arial MT"/>
                <w:spacing w:val="-1"/>
                <w:sz w:val="18"/>
              </w:rPr>
              <w:t xml:space="preserve"> </w:t>
            </w:r>
            <w:r>
              <w:rPr>
                <w:rFonts w:ascii="Arial MT"/>
                <w:sz w:val="18"/>
              </w:rPr>
              <w:t>lower bound</w:t>
            </w:r>
            <w:r>
              <w:rPr>
                <w:rFonts w:ascii="Arial MT"/>
                <w:spacing w:val="-3"/>
                <w:sz w:val="18"/>
              </w:rPr>
              <w:t xml:space="preserve"> </w:t>
            </w:r>
            <w:r>
              <w:rPr>
                <w:rFonts w:ascii="Arial MT"/>
                <w:sz w:val="18"/>
              </w:rPr>
              <w:t>of</w:t>
            </w:r>
            <w:r>
              <w:rPr>
                <w:rFonts w:ascii="Arial MT"/>
                <w:spacing w:val="-1"/>
                <w:sz w:val="18"/>
              </w:rPr>
              <w:t xml:space="preserve"> </w:t>
            </w:r>
            <w:r>
              <w:rPr>
                <w:rFonts w:ascii="Arial MT"/>
                <w:sz w:val="18"/>
              </w:rPr>
              <w:t>the</w:t>
            </w:r>
            <w:r>
              <w:rPr>
                <w:rFonts w:ascii="Arial MT"/>
                <w:spacing w:val="-3"/>
                <w:sz w:val="18"/>
              </w:rPr>
              <w:t xml:space="preserve"> </w:t>
            </w:r>
            <w:r>
              <w:rPr>
                <w:rFonts w:ascii="Arial MT"/>
                <w:sz w:val="18"/>
              </w:rPr>
              <w:t xml:space="preserve">true </w:t>
            </w:r>
            <w:r>
              <w:rPr>
                <w:rFonts w:ascii="Arial MT"/>
                <w:spacing w:val="-2"/>
                <w:sz w:val="18"/>
              </w:rPr>
              <w:t>significance.</w:t>
            </w:r>
          </w:p>
          <w:p w:rsidR="000857F9" w:rsidRDefault="00196ABF">
            <w:pPr>
              <w:pStyle w:val="TableParagraph"/>
              <w:spacing w:before="122" w:line="199" w:lineRule="exact"/>
              <w:ind w:left="79"/>
              <w:jc w:val="left"/>
              <w:rPr>
                <w:rFonts w:ascii="Arial MT"/>
                <w:sz w:val="18"/>
              </w:rPr>
            </w:pPr>
            <w:r>
              <w:rPr>
                <w:rFonts w:ascii="Arial MT"/>
                <w:sz w:val="18"/>
              </w:rPr>
              <w:t>a.</w:t>
            </w:r>
            <w:r>
              <w:rPr>
                <w:rFonts w:ascii="Arial MT"/>
                <w:spacing w:val="-4"/>
                <w:sz w:val="18"/>
              </w:rPr>
              <w:t xml:space="preserve"> </w:t>
            </w:r>
            <w:r>
              <w:rPr>
                <w:rFonts w:ascii="Arial MT"/>
                <w:sz w:val="18"/>
              </w:rPr>
              <w:t>Lilliefors</w:t>
            </w:r>
            <w:r>
              <w:rPr>
                <w:rFonts w:ascii="Arial MT"/>
                <w:spacing w:val="-6"/>
                <w:sz w:val="18"/>
              </w:rPr>
              <w:t xml:space="preserve"> </w:t>
            </w:r>
            <w:r>
              <w:rPr>
                <w:rFonts w:ascii="Arial MT"/>
                <w:sz w:val="18"/>
              </w:rPr>
              <w:t>Significance</w:t>
            </w:r>
            <w:r>
              <w:rPr>
                <w:rFonts w:ascii="Arial MT"/>
                <w:spacing w:val="-3"/>
                <w:sz w:val="18"/>
              </w:rPr>
              <w:t xml:space="preserve"> </w:t>
            </w:r>
            <w:r>
              <w:rPr>
                <w:rFonts w:ascii="Arial MT"/>
                <w:spacing w:val="-2"/>
                <w:sz w:val="18"/>
              </w:rPr>
              <w:t>Correction</w:t>
            </w:r>
          </w:p>
        </w:tc>
      </w:tr>
    </w:tbl>
    <w:p w:rsidR="000857F9" w:rsidRDefault="000857F9">
      <w:pPr>
        <w:pStyle w:val="BodyText"/>
        <w:spacing w:before="1"/>
        <w:rPr>
          <w:b/>
        </w:rPr>
      </w:pPr>
    </w:p>
    <w:p w:rsidR="000857F9" w:rsidRDefault="00196ABF">
      <w:pPr>
        <w:pStyle w:val="BodyText"/>
        <w:spacing w:before="1" w:line="480" w:lineRule="auto"/>
        <w:ind w:left="568" w:right="137" w:firstLine="720"/>
        <w:jc w:val="both"/>
      </w:pPr>
      <w:r>
        <w:t>Hasil perhitungan uji normalitas pada variabel x memiliki nilai signifikan 0,158 &gt;</w:t>
      </w:r>
      <w:r>
        <w:t xml:space="preserve"> 0,05 maka data penelitian berdistribusi normal. Pada variabel y memiliki nilai signifikan 0,053 &gt; 0.05 maka data penelitian dapat dikatakan berdistirbusi </w:t>
      </w:r>
      <w:r>
        <w:rPr>
          <w:spacing w:val="-2"/>
        </w:rPr>
        <w:t>normal.</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Heading3"/>
        <w:numPr>
          <w:ilvl w:val="3"/>
          <w:numId w:val="6"/>
        </w:numPr>
        <w:tabs>
          <w:tab w:val="left" w:pos="1648"/>
        </w:tabs>
      </w:pPr>
      <w:bookmarkStart w:id="48" w:name="_TOC_250007"/>
      <w:r>
        <w:t>Uji</w:t>
      </w:r>
      <w:bookmarkEnd w:id="48"/>
      <w:r>
        <w:rPr>
          <w:spacing w:val="-2"/>
        </w:rPr>
        <w:t xml:space="preserve"> Linieritas</w:t>
      </w:r>
    </w:p>
    <w:p w:rsidR="000857F9" w:rsidRDefault="000857F9">
      <w:pPr>
        <w:pStyle w:val="BodyText"/>
        <w:rPr>
          <w:b/>
        </w:rPr>
      </w:pPr>
    </w:p>
    <w:p w:rsidR="000857F9" w:rsidRDefault="00196ABF">
      <w:pPr>
        <w:pStyle w:val="BodyText"/>
        <w:spacing w:line="480" w:lineRule="auto"/>
        <w:ind w:left="568" w:right="138" w:firstLine="720"/>
        <w:jc w:val="both"/>
      </w:pPr>
      <w:r>
        <w:rPr>
          <w:noProof/>
          <w:lang w:val="en-US"/>
        </w:rPr>
        <w:drawing>
          <wp:anchor distT="0" distB="0" distL="0" distR="0" simplePos="0" relativeHeight="477826048"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7" cstate="print"/>
                    <a:stretch>
                      <a:fillRect/>
                    </a:stretch>
                  </pic:blipFill>
                  <pic:spPr>
                    <a:xfrm>
                      <a:off x="0" y="0"/>
                      <a:ext cx="5397499" cy="5321299"/>
                    </a:xfrm>
                    <a:prstGeom prst="rect">
                      <a:avLst/>
                    </a:prstGeom>
                  </pic:spPr>
                </pic:pic>
              </a:graphicData>
            </a:graphic>
          </wp:anchor>
        </w:drawing>
      </w:r>
      <w:r>
        <w:t>Menurut</w:t>
      </w:r>
      <w:r>
        <w:rPr>
          <w:spacing w:val="-15"/>
        </w:rPr>
        <w:t xml:space="preserve"> </w:t>
      </w:r>
      <w:r>
        <w:t>(Jusmawati,</w:t>
      </w:r>
      <w:r>
        <w:rPr>
          <w:spacing w:val="-15"/>
        </w:rPr>
        <w:t xml:space="preserve"> </w:t>
      </w:r>
      <w:r>
        <w:rPr>
          <w:color w:val="212121"/>
        </w:rPr>
        <w:t>Satriawati</w:t>
      </w:r>
      <w:r>
        <w:rPr>
          <w:color w:val="212121"/>
          <w:spacing w:val="-15"/>
        </w:rPr>
        <w:t xml:space="preserve"> </w:t>
      </w:r>
      <w:r>
        <w:rPr>
          <w:color w:val="212121"/>
        </w:rPr>
        <w:t>and</w:t>
      </w:r>
      <w:r>
        <w:rPr>
          <w:color w:val="212121"/>
          <w:spacing w:val="-15"/>
        </w:rPr>
        <w:t xml:space="preserve"> </w:t>
      </w:r>
      <w:r>
        <w:rPr>
          <w:color w:val="212121"/>
        </w:rPr>
        <w:t>salsabilla,</w:t>
      </w:r>
      <w:r>
        <w:rPr>
          <w:color w:val="212121"/>
          <w:spacing w:val="-15"/>
        </w:rPr>
        <w:t xml:space="preserve"> </w:t>
      </w:r>
      <w:r>
        <w:rPr>
          <w:color w:val="212121"/>
        </w:rPr>
        <w:t>2020)</w:t>
      </w:r>
      <w:r>
        <w:rPr>
          <w:color w:val="212121"/>
          <w:spacing w:val="-15"/>
        </w:rPr>
        <w:t xml:space="preserve"> </w:t>
      </w:r>
      <w:r>
        <w:t>uji</w:t>
      </w:r>
      <w:r>
        <w:rPr>
          <w:spacing w:val="-15"/>
        </w:rPr>
        <w:t xml:space="preserve"> </w:t>
      </w:r>
      <w:r>
        <w:t>linieritas</w:t>
      </w:r>
      <w:r>
        <w:rPr>
          <w:spacing w:val="-15"/>
        </w:rPr>
        <w:t xml:space="preserve"> </w:t>
      </w:r>
      <w:r>
        <w:t>dilakukan untuk mengetahuai hubungan yang linier dengan nilai nilai sig &gt; α tabel Anova untuk</w:t>
      </w:r>
      <w:r>
        <w:rPr>
          <w:spacing w:val="-15"/>
        </w:rPr>
        <w:t xml:space="preserve"> </w:t>
      </w:r>
      <w:r>
        <w:t>Deviation</w:t>
      </w:r>
      <w:r>
        <w:rPr>
          <w:spacing w:val="-15"/>
        </w:rPr>
        <w:t xml:space="preserve"> </w:t>
      </w:r>
      <w:r>
        <w:t>from</w:t>
      </w:r>
      <w:r>
        <w:rPr>
          <w:spacing w:val="-15"/>
        </w:rPr>
        <w:t xml:space="preserve"> </w:t>
      </w:r>
      <w:r>
        <w:t>Linearity</w:t>
      </w:r>
      <w:r>
        <w:rPr>
          <w:spacing w:val="-15"/>
        </w:rPr>
        <w:t xml:space="preserve"> </w:t>
      </w:r>
      <w:r>
        <w:t>pada</w:t>
      </w:r>
      <w:r>
        <w:rPr>
          <w:spacing w:val="-15"/>
        </w:rPr>
        <w:t xml:space="preserve"> </w:t>
      </w:r>
      <w:r>
        <w:rPr>
          <w:i/>
        </w:rPr>
        <w:t>software</w:t>
      </w:r>
      <w:r>
        <w:rPr>
          <w:i/>
          <w:spacing w:val="-15"/>
        </w:rPr>
        <w:t xml:space="preserve"> </w:t>
      </w:r>
      <w:r>
        <w:rPr>
          <w:i/>
        </w:rPr>
        <w:t>SPSS</w:t>
      </w:r>
      <w:r>
        <w:rPr>
          <w:i/>
          <w:spacing w:val="-15"/>
        </w:rPr>
        <w:t xml:space="preserve"> </w:t>
      </w:r>
      <w:r>
        <w:t>23.</w:t>
      </w:r>
      <w:r>
        <w:rPr>
          <w:spacing w:val="-15"/>
        </w:rPr>
        <w:t xml:space="preserve"> </w:t>
      </w:r>
      <w:r>
        <w:t>Penelitian</w:t>
      </w:r>
      <w:r>
        <w:rPr>
          <w:spacing w:val="-15"/>
        </w:rPr>
        <w:t xml:space="preserve"> </w:t>
      </w:r>
      <w:r>
        <w:t>ini</w:t>
      </w:r>
      <w:r>
        <w:rPr>
          <w:spacing w:val="-15"/>
        </w:rPr>
        <w:t xml:space="preserve"> </w:t>
      </w:r>
      <w:r>
        <w:t>mengguankan metode</w:t>
      </w:r>
      <w:r>
        <w:rPr>
          <w:spacing w:val="-14"/>
        </w:rPr>
        <w:t xml:space="preserve"> </w:t>
      </w:r>
      <w:r>
        <w:rPr>
          <w:i/>
        </w:rPr>
        <w:t>devition</w:t>
      </w:r>
      <w:r>
        <w:rPr>
          <w:i/>
          <w:spacing w:val="-14"/>
        </w:rPr>
        <w:t xml:space="preserve"> </w:t>
      </w:r>
      <w:r>
        <w:rPr>
          <w:i/>
        </w:rPr>
        <w:t>from</w:t>
      </w:r>
      <w:r>
        <w:rPr>
          <w:i/>
          <w:spacing w:val="-14"/>
        </w:rPr>
        <w:t xml:space="preserve"> </w:t>
      </w:r>
      <w:r>
        <w:rPr>
          <w:i/>
        </w:rPr>
        <w:t>linearity.</w:t>
      </w:r>
      <w:r>
        <w:rPr>
          <w:i/>
          <w:spacing w:val="-13"/>
        </w:rPr>
        <w:t xml:space="preserve"> </w:t>
      </w:r>
      <w:r>
        <w:t>Jika</w:t>
      </w:r>
      <w:r>
        <w:rPr>
          <w:spacing w:val="-14"/>
        </w:rPr>
        <w:t xml:space="preserve"> </w:t>
      </w:r>
      <w:r>
        <w:t>nilai</w:t>
      </w:r>
      <w:r>
        <w:rPr>
          <w:spacing w:val="-15"/>
        </w:rPr>
        <w:t xml:space="preserve"> </w:t>
      </w:r>
      <w:r>
        <w:t>signifikansi</w:t>
      </w:r>
      <w:r>
        <w:rPr>
          <w:spacing w:val="-13"/>
        </w:rPr>
        <w:t xml:space="preserve"> </w:t>
      </w:r>
      <w:r>
        <w:rPr>
          <w:i/>
        </w:rPr>
        <w:t>devition</w:t>
      </w:r>
      <w:r>
        <w:rPr>
          <w:i/>
          <w:spacing w:val="-14"/>
        </w:rPr>
        <w:t xml:space="preserve"> </w:t>
      </w:r>
      <w:r>
        <w:rPr>
          <w:i/>
        </w:rPr>
        <w:t>from</w:t>
      </w:r>
      <w:r>
        <w:rPr>
          <w:i/>
          <w:spacing w:val="-15"/>
        </w:rPr>
        <w:t xml:space="preserve"> </w:t>
      </w:r>
      <w:r>
        <w:rPr>
          <w:i/>
        </w:rPr>
        <w:t>linear</w:t>
      </w:r>
      <w:r>
        <w:rPr>
          <w:i/>
        </w:rPr>
        <w:t>ity</w:t>
      </w:r>
      <w:r>
        <w:rPr>
          <w:i/>
          <w:spacing w:val="-15"/>
        </w:rPr>
        <w:t xml:space="preserve"> </w:t>
      </w:r>
      <w:r>
        <w:t>&gt;</w:t>
      </w:r>
      <w:r>
        <w:rPr>
          <w:spacing w:val="-14"/>
        </w:rPr>
        <w:t xml:space="preserve"> </w:t>
      </w:r>
      <w:r>
        <w:t>0.05, maka</w:t>
      </w:r>
      <w:r>
        <w:rPr>
          <w:spacing w:val="-1"/>
        </w:rPr>
        <w:t xml:space="preserve"> </w:t>
      </w:r>
      <w:r>
        <w:t>terdapat hubungan yang linear</w:t>
      </w:r>
      <w:r>
        <w:rPr>
          <w:spacing w:val="-1"/>
        </w:rPr>
        <w:t xml:space="preserve"> </w:t>
      </w:r>
      <w:r>
        <w:t>antara</w:t>
      </w:r>
      <w:r>
        <w:rPr>
          <w:spacing w:val="-1"/>
        </w:rPr>
        <w:t xml:space="preserve"> </w:t>
      </w:r>
      <w:r>
        <w:t>variabel bebas dengan variabel terikat. Sebaliknya</w:t>
      </w:r>
      <w:r>
        <w:rPr>
          <w:spacing w:val="-10"/>
        </w:rPr>
        <w:t xml:space="preserve"> </w:t>
      </w:r>
      <w:r>
        <w:t>jika</w:t>
      </w:r>
      <w:r>
        <w:rPr>
          <w:spacing w:val="-10"/>
        </w:rPr>
        <w:t xml:space="preserve"> </w:t>
      </w:r>
      <w:r>
        <w:t>nilai</w:t>
      </w:r>
      <w:r>
        <w:rPr>
          <w:spacing w:val="-9"/>
        </w:rPr>
        <w:t xml:space="preserve"> </w:t>
      </w:r>
      <w:r>
        <w:t>signifikansi</w:t>
      </w:r>
      <w:r>
        <w:rPr>
          <w:spacing w:val="-7"/>
        </w:rPr>
        <w:t xml:space="preserve"> </w:t>
      </w:r>
      <w:r>
        <w:rPr>
          <w:i/>
        </w:rPr>
        <w:t>devition</w:t>
      </w:r>
      <w:r>
        <w:rPr>
          <w:i/>
          <w:spacing w:val="-9"/>
        </w:rPr>
        <w:t xml:space="preserve"> </w:t>
      </w:r>
      <w:r>
        <w:rPr>
          <w:i/>
        </w:rPr>
        <w:t>from</w:t>
      </w:r>
      <w:r>
        <w:rPr>
          <w:i/>
          <w:spacing w:val="-9"/>
        </w:rPr>
        <w:t xml:space="preserve"> </w:t>
      </w:r>
      <w:r>
        <w:rPr>
          <w:i/>
        </w:rPr>
        <w:t>linearity</w:t>
      </w:r>
      <w:r>
        <w:rPr>
          <w:i/>
          <w:spacing w:val="-9"/>
        </w:rPr>
        <w:t xml:space="preserve"> </w:t>
      </w:r>
      <w:r>
        <w:t>&lt;</w:t>
      </w:r>
      <w:r>
        <w:rPr>
          <w:spacing w:val="-10"/>
        </w:rPr>
        <w:t xml:space="preserve"> </w:t>
      </w:r>
      <w:r>
        <w:t>0.05</w:t>
      </w:r>
      <w:r>
        <w:rPr>
          <w:spacing w:val="-9"/>
        </w:rPr>
        <w:t xml:space="preserve"> </w:t>
      </w:r>
      <w:r>
        <w:t>maka</w:t>
      </w:r>
      <w:r>
        <w:rPr>
          <w:spacing w:val="-11"/>
        </w:rPr>
        <w:t xml:space="preserve"> </w:t>
      </w:r>
      <w:r>
        <w:t>tidak</w:t>
      </w:r>
      <w:r>
        <w:rPr>
          <w:spacing w:val="-9"/>
        </w:rPr>
        <w:t xml:space="preserve"> </w:t>
      </w:r>
      <w:r>
        <w:t>terdapat hubungan</w:t>
      </w:r>
      <w:r>
        <w:rPr>
          <w:spacing w:val="-6"/>
        </w:rPr>
        <w:t xml:space="preserve"> </w:t>
      </w:r>
      <w:r>
        <w:t>yang</w:t>
      </w:r>
      <w:r>
        <w:rPr>
          <w:spacing w:val="-4"/>
        </w:rPr>
        <w:t xml:space="preserve"> </w:t>
      </w:r>
      <w:r>
        <w:t>linear</w:t>
      </w:r>
      <w:r>
        <w:rPr>
          <w:spacing w:val="-4"/>
        </w:rPr>
        <w:t xml:space="preserve"> </w:t>
      </w:r>
      <w:r>
        <w:t>antara</w:t>
      </w:r>
      <w:r>
        <w:rPr>
          <w:spacing w:val="-5"/>
        </w:rPr>
        <w:t xml:space="preserve"> </w:t>
      </w:r>
      <w:r>
        <w:t>variabel</w:t>
      </w:r>
      <w:r>
        <w:rPr>
          <w:spacing w:val="-5"/>
        </w:rPr>
        <w:t xml:space="preserve"> </w:t>
      </w:r>
      <w:r>
        <w:t>bebas</w:t>
      </w:r>
      <w:r>
        <w:rPr>
          <w:spacing w:val="-6"/>
        </w:rPr>
        <w:t xml:space="preserve"> </w:t>
      </w:r>
      <w:r>
        <w:t>dengan</w:t>
      </w:r>
      <w:r>
        <w:rPr>
          <w:spacing w:val="-6"/>
        </w:rPr>
        <w:t xml:space="preserve"> </w:t>
      </w:r>
      <w:r>
        <w:t>variabel</w:t>
      </w:r>
      <w:r>
        <w:rPr>
          <w:spacing w:val="-5"/>
        </w:rPr>
        <w:t xml:space="preserve"> </w:t>
      </w:r>
      <w:r>
        <w:t>terikat.</w:t>
      </w:r>
      <w:r>
        <w:rPr>
          <w:spacing w:val="-6"/>
        </w:rPr>
        <w:t xml:space="preserve"> </w:t>
      </w:r>
      <w:r>
        <w:t>Berikut</w:t>
      </w:r>
      <w:r>
        <w:rPr>
          <w:spacing w:val="-5"/>
        </w:rPr>
        <w:t xml:space="preserve"> </w:t>
      </w:r>
      <w:r>
        <w:t>adalah hasil uji linieritas menggunakan SPSS 23:</w:t>
      </w:r>
    </w:p>
    <w:p w:rsidR="000857F9" w:rsidRDefault="00196ABF">
      <w:pPr>
        <w:pStyle w:val="Heading3"/>
        <w:spacing w:before="1"/>
        <w:ind w:left="2657"/>
        <w:jc w:val="both"/>
      </w:pPr>
      <w:r>
        <w:t>Tabel</w:t>
      </w:r>
      <w:r>
        <w:rPr>
          <w:spacing w:val="-2"/>
        </w:rPr>
        <w:t xml:space="preserve"> </w:t>
      </w:r>
      <w:r>
        <w:t>4.4 Hasil</w:t>
      </w:r>
      <w:r>
        <w:rPr>
          <w:spacing w:val="-2"/>
        </w:rPr>
        <w:t xml:space="preserve"> </w:t>
      </w:r>
      <w:r>
        <w:t>Hitung</w:t>
      </w:r>
      <w:r>
        <w:rPr>
          <w:spacing w:val="-4"/>
        </w:rPr>
        <w:t xml:space="preserve"> </w:t>
      </w:r>
      <w:r>
        <w:t>Uji</w:t>
      </w:r>
      <w:r>
        <w:rPr>
          <w:spacing w:val="-1"/>
        </w:rPr>
        <w:t xml:space="preserve"> </w:t>
      </w:r>
      <w:r>
        <w:rPr>
          <w:spacing w:val="-2"/>
        </w:rPr>
        <w:t>Linieritas</w:t>
      </w:r>
    </w:p>
    <w:p w:rsidR="000857F9" w:rsidRDefault="000857F9">
      <w:pPr>
        <w:pStyle w:val="BodyText"/>
        <w:spacing w:before="27" w:after="1"/>
        <w:rPr>
          <w:b/>
          <w:sz w:val="20"/>
        </w:rPr>
      </w:pPr>
    </w:p>
    <w:tbl>
      <w:tblPr>
        <w:tblW w:w="0" w:type="auto"/>
        <w:tblInd w:w="63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07"/>
        <w:gridCol w:w="2436"/>
        <w:gridCol w:w="905"/>
        <w:gridCol w:w="631"/>
        <w:gridCol w:w="866"/>
        <w:gridCol w:w="631"/>
        <w:gridCol w:w="633"/>
      </w:tblGrid>
      <w:tr w:rsidR="000857F9">
        <w:trPr>
          <w:trHeight w:val="315"/>
        </w:trPr>
        <w:tc>
          <w:tcPr>
            <w:tcW w:w="7609" w:type="dxa"/>
            <w:gridSpan w:val="7"/>
            <w:tcBorders>
              <w:top w:val="nil"/>
              <w:left w:val="nil"/>
              <w:right w:val="nil"/>
            </w:tcBorders>
            <w:shd w:val="clear" w:color="auto" w:fill="FFFFFF"/>
          </w:tcPr>
          <w:p w:rsidR="000857F9" w:rsidRDefault="00196ABF">
            <w:pPr>
              <w:pStyle w:val="TableParagraph"/>
              <w:spacing w:before="112" w:line="184" w:lineRule="exact"/>
              <w:ind w:left="42"/>
              <w:jc w:val="center"/>
              <w:rPr>
                <w:rFonts w:ascii="Arial"/>
                <w:b/>
                <w:sz w:val="18"/>
              </w:rPr>
            </w:pPr>
            <w:r>
              <w:rPr>
                <w:rFonts w:ascii="Arial"/>
                <w:b/>
                <w:sz w:val="18"/>
              </w:rPr>
              <w:t>ANOVA</w:t>
            </w:r>
            <w:r>
              <w:rPr>
                <w:rFonts w:ascii="Arial"/>
                <w:b/>
                <w:spacing w:val="-4"/>
                <w:sz w:val="18"/>
              </w:rPr>
              <w:t xml:space="preserve"> </w:t>
            </w:r>
            <w:r>
              <w:rPr>
                <w:rFonts w:ascii="Arial"/>
                <w:b/>
                <w:spacing w:val="-2"/>
                <w:sz w:val="18"/>
              </w:rPr>
              <w:t>Table</w:t>
            </w:r>
          </w:p>
        </w:tc>
      </w:tr>
      <w:tr w:rsidR="000857F9">
        <w:trPr>
          <w:trHeight w:val="634"/>
        </w:trPr>
        <w:tc>
          <w:tcPr>
            <w:tcW w:w="3943" w:type="dxa"/>
            <w:gridSpan w:val="2"/>
            <w:shd w:val="clear" w:color="auto" w:fill="FFFFFF"/>
          </w:tcPr>
          <w:p w:rsidR="000857F9" w:rsidRDefault="000857F9">
            <w:pPr>
              <w:pStyle w:val="TableParagraph"/>
              <w:jc w:val="left"/>
            </w:pPr>
          </w:p>
        </w:tc>
        <w:tc>
          <w:tcPr>
            <w:tcW w:w="905" w:type="dxa"/>
            <w:tcBorders>
              <w:right w:val="single" w:sz="8" w:space="0" w:color="000000"/>
            </w:tcBorders>
            <w:shd w:val="clear" w:color="auto" w:fill="FFFFFF"/>
          </w:tcPr>
          <w:p w:rsidR="000857F9" w:rsidRDefault="00196ABF">
            <w:pPr>
              <w:pStyle w:val="TableParagraph"/>
              <w:spacing w:line="320" w:lineRule="exact"/>
              <w:ind w:left="119" w:right="77" w:firstLine="48"/>
              <w:jc w:val="left"/>
              <w:rPr>
                <w:rFonts w:ascii="Arial MT"/>
                <w:sz w:val="18"/>
              </w:rPr>
            </w:pPr>
            <w:r>
              <w:rPr>
                <w:rFonts w:ascii="Arial MT"/>
                <w:sz w:val="18"/>
              </w:rPr>
              <w:t xml:space="preserve">Sum of </w:t>
            </w:r>
            <w:r>
              <w:rPr>
                <w:rFonts w:ascii="Arial MT"/>
                <w:spacing w:val="-2"/>
                <w:sz w:val="18"/>
              </w:rPr>
              <w:t>Squares</w:t>
            </w:r>
          </w:p>
        </w:tc>
        <w:tc>
          <w:tcPr>
            <w:tcW w:w="631" w:type="dxa"/>
            <w:tcBorders>
              <w:left w:val="single" w:sz="8" w:space="0" w:color="000000"/>
              <w:right w:val="single" w:sz="8" w:space="0" w:color="000000"/>
            </w:tcBorders>
            <w:shd w:val="clear" w:color="auto" w:fill="FFFFFF"/>
          </w:tcPr>
          <w:p w:rsidR="000857F9" w:rsidRDefault="000857F9">
            <w:pPr>
              <w:pStyle w:val="TableParagraph"/>
              <w:jc w:val="left"/>
              <w:rPr>
                <w:b/>
                <w:sz w:val="18"/>
              </w:rPr>
            </w:pPr>
          </w:p>
          <w:p w:rsidR="000857F9" w:rsidRDefault="000857F9">
            <w:pPr>
              <w:pStyle w:val="TableParagraph"/>
              <w:spacing w:before="16"/>
              <w:jc w:val="left"/>
              <w:rPr>
                <w:b/>
                <w:sz w:val="18"/>
              </w:rPr>
            </w:pPr>
          </w:p>
          <w:p w:rsidR="000857F9" w:rsidRDefault="00196ABF">
            <w:pPr>
              <w:pStyle w:val="TableParagraph"/>
              <w:spacing w:line="184" w:lineRule="exact"/>
              <w:ind w:left="41"/>
              <w:jc w:val="center"/>
              <w:rPr>
                <w:rFonts w:ascii="Arial MT"/>
                <w:sz w:val="18"/>
              </w:rPr>
            </w:pPr>
            <w:r>
              <w:rPr>
                <w:rFonts w:ascii="Arial MT"/>
                <w:spacing w:val="-5"/>
                <w:sz w:val="18"/>
              </w:rPr>
              <w:t>df</w:t>
            </w:r>
          </w:p>
        </w:tc>
        <w:tc>
          <w:tcPr>
            <w:tcW w:w="866" w:type="dxa"/>
            <w:tcBorders>
              <w:left w:val="single" w:sz="8" w:space="0" w:color="000000"/>
              <w:right w:val="single" w:sz="8" w:space="0" w:color="000000"/>
            </w:tcBorders>
            <w:shd w:val="clear" w:color="auto" w:fill="FFFFFF"/>
          </w:tcPr>
          <w:p w:rsidR="000857F9" w:rsidRDefault="00196ABF">
            <w:pPr>
              <w:pStyle w:val="TableParagraph"/>
              <w:spacing w:line="320" w:lineRule="exact"/>
              <w:ind w:left="152" w:right="105" w:firstLine="64"/>
              <w:jc w:val="left"/>
              <w:rPr>
                <w:rFonts w:ascii="Arial MT"/>
                <w:sz w:val="18"/>
              </w:rPr>
            </w:pPr>
            <w:r>
              <w:rPr>
                <w:rFonts w:ascii="Arial MT"/>
                <w:spacing w:val="-4"/>
                <w:sz w:val="18"/>
              </w:rPr>
              <w:t xml:space="preserve">Mean </w:t>
            </w:r>
            <w:r>
              <w:rPr>
                <w:rFonts w:ascii="Arial MT"/>
                <w:spacing w:val="-2"/>
                <w:sz w:val="18"/>
              </w:rPr>
              <w:t>Square</w:t>
            </w:r>
          </w:p>
        </w:tc>
        <w:tc>
          <w:tcPr>
            <w:tcW w:w="631" w:type="dxa"/>
            <w:tcBorders>
              <w:left w:val="single" w:sz="8" w:space="0" w:color="000000"/>
              <w:right w:val="single" w:sz="8" w:space="0" w:color="000000"/>
            </w:tcBorders>
            <w:shd w:val="clear" w:color="auto" w:fill="FFFFFF"/>
          </w:tcPr>
          <w:p w:rsidR="000857F9" w:rsidRDefault="000857F9">
            <w:pPr>
              <w:pStyle w:val="TableParagraph"/>
              <w:jc w:val="left"/>
              <w:rPr>
                <w:b/>
                <w:sz w:val="18"/>
              </w:rPr>
            </w:pPr>
          </w:p>
          <w:p w:rsidR="000857F9" w:rsidRDefault="000857F9">
            <w:pPr>
              <w:pStyle w:val="TableParagraph"/>
              <w:spacing w:before="16"/>
              <w:jc w:val="left"/>
              <w:rPr>
                <w:b/>
                <w:sz w:val="18"/>
              </w:rPr>
            </w:pPr>
          </w:p>
          <w:p w:rsidR="000857F9" w:rsidRDefault="00196ABF">
            <w:pPr>
              <w:pStyle w:val="TableParagraph"/>
              <w:spacing w:line="184" w:lineRule="exact"/>
              <w:ind w:left="41" w:right="3"/>
              <w:jc w:val="center"/>
              <w:rPr>
                <w:rFonts w:ascii="Arial MT"/>
                <w:sz w:val="18"/>
              </w:rPr>
            </w:pPr>
            <w:r>
              <w:rPr>
                <w:rFonts w:ascii="Arial MT"/>
                <w:spacing w:val="-10"/>
                <w:sz w:val="18"/>
              </w:rPr>
              <w:t>F</w:t>
            </w:r>
          </w:p>
        </w:tc>
        <w:tc>
          <w:tcPr>
            <w:tcW w:w="633" w:type="dxa"/>
            <w:tcBorders>
              <w:left w:val="single" w:sz="8" w:space="0" w:color="000000"/>
            </w:tcBorders>
            <w:shd w:val="clear" w:color="auto" w:fill="FFFFFF"/>
          </w:tcPr>
          <w:p w:rsidR="000857F9" w:rsidRDefault="000857F9">
            <w:pPr>
              <w:pStyle w:val="TableParagraph"/>
              <w:jc w:val="left"/>
              <w:rPr>
                <w:b/>
                <w:sz w:val="18"/>
              </w:rPr>
            </w:pPr>
          </w:p>
          <w:p w:rsidR="000857F9" w:rsidRDefault="000857F9">
            <w:pPr>
              <w:pStyle w:val="TableParagraph"/>
              <w:spacing w:before="16"/>
              <w:jc w:val="left"/>
              <w:rPr>
                <w:b/>
                <w:sz w:val="18"/>
              </w:rPr>
            </w:pPr>
          </w:p>
          <w:p w:rsidR="000857F9" w:rsidRDefault="00196ABF">
            <w:pPr>
              <w:pStyle w:val="TableParagraph"/>
              <w:spacing w:line="184" w:lineRule="exact"/>
              <w:ind w:left="167"/>
              <w:jc w:val="left"/>
              <w:rPr>
                <w:rFonts w:ascii="Arial MT"/>
                <w:sz w:val="18"/>
              </w:rPr>
            </w:pPr>
            <w:r>
              <w:rPr>
                <w:rFonts w:ascii="Arial MT"/>
                <w:spacing w:val="-4"/>
                <w:sz w:val="18"/>
              </w:rPr>
              <w:t>Sig.</w:t>
            </w:r>
          </w:p>
        </w:tc>
      </w:tr>
      <w:tr w:rsidR="000857F9">
        <w:trPr>
          <w:trHeight w:val="362"/>
        </w:trPr>
        <w:tc>
          <w:tcPr>
            <w:tcW w:w="1507" w:type="dxa"/>
            <w:tcBorders>
              <w:bottom w:val="nil"/>
              <w:right w:val="nil"/>
            </w:tcBorders>
            <w:shd w:val="clear" w:color="auto" w:fill="FFFFFF"/>
          </w:tcPr>
          <w:p w:rsidR="000857F9" w:rsidRDefault="00196ABF">
            <w:pPr>
              <w:pStyle w:val="TableParagraph"/>
              <w:spacing w:before="105"/>
              <w:ind w:left="75"/>
              <w:jc w:val="left"/>
              <w:rPr>
                <w:rFonts w:ascii="Arial MT"/>
                <w:sz w:val="18"/>
              </w:rPr>
            </w:pPr>
            <w:r>
              <w:rPr>
                <w:rFonts w:ascii="Arial MT"/>
                <w:spacing w:val="-2"/>
                <w:sz w:val="18"/>
              </w:rPr>
              <w:t>ETIKA</w:t>
            </w:r>
          </w:p>
        </w:tc>
        <w:tc>
          <w:tcPr>
            <w:tcW w:w="2436" w:type="dxa"/>
            <w:vMerge w:val="restart"/>
            <w:tcBorders>
              <w:left w:val="nil"/>
              <w:bottom w:val="single" w:sz="8" w:space="0" w:color="000000"/>
            </w:tcBorders>
            <w:shd w:val="clear" w:color="auto" w:fill="FFFFFF"/>
          </w:tcPr>
          <w:p w:rsidR="000857F9" w:rsidRDefault="00196ABF">
            <w:pPr>
              <w:pStyle w:val="TableParagraph"/>
              <w:tabs>
                <w:tab w:val="left" w:pos="1126"/>
              </w:tabs>
              <w:spacing w:before="105" w:line="372" w:lineRule="auto"/>
              <w:ind w:left="79" w:right="342"/>
              <w:jc w:val="left"/>
              <w:rPr>
                <w:rFonts w:ascii="Arial MT"/>
                <w:sz w:val="18"/>
              </w:rPr>
            </w:pPr>
            <w:r>
              <w:rPr>
                <w:rFonts w:ascii="Arial MT"/>
                <w:spacing w:val="-2"/>
                <w:sz w:val="18"/>
              </w:rPr>
              <w:t>Between</w:t>
            </w:r>
            <w:r>
              <w:rPr>
                <w:rFonts w:ascii="Arial MT"/>
                <w:sz w:val="18"/>
              </w:rPr>
              <w:tab/>
            </w:r>
            <w:r>
              <w:rPr>
                <w:rFonts w:ascii="Arial MT"/>
                <w:spacing w:val="-2"/>
                <w:sz w:val="18"/>
              </w:rPr>
              <w:t xml:space="preserve">(Combined) </w:t>
            </w:r>
            <w:r>
              <w:rPr>
                <w:rFonts w:ascii="Arial MT"/>
                <w:spacing w:val="-2"/>
                <w:position w:val="4"/>
                <w:sz w:val="18"/>
              </w:rPr>
              <w:t>Groups</w:t>
            </w:r>
            <w:r>
              <w:rPr>
                <w:rFonts w:ascii="Arial MT"/>
                <w:position w:val="4"/>
                <w:sz w:val="18"/>
              </w:rPr>
              <w:tab/>
            </w:r>
            <w:r>
              <w:rPr>
                <w:rFonts w:ascii="Arial MT"/>
                <w:spacing w:val="-2"/>
                <w:sz w:val="18"/>
              </w:rPr>
              <w:t>Linearity</w:t>
            </w:r>
          </w:p>
          <w:p w:rsidR="000857F9" w:rsidRDefault="00196ABF">
            <w:pPr>
              <w:pStyle w:val="TableParagraph"/>
              <w:spacing w:before="44"/>
              <w:ind w:left="1126"/>
              <w:jc w:val="left"/>
              <w:rPr>
                <w:rFonts w:ascii="Arial MT"/>
                <w:sz w:val="18"/>
              </w:rPr>
            </w:pPr>
            <w:r>
              <w:rPr>
                <w:rFonts w:ascii="Arial MT"/>
                <w:sz w:val="18"/>
              </w:rPr>
              <w:t>Deviation</w:t>
            </w:r>
            <w:r>
              <w:rPr>
                <w:rFonts w:ascii="Arial MT"/>
                <w:spacing w:val="-3"/>
                <w:sz w:val="18"/>
              </w:rPr>
              <w:t xml:space="preserve"> </w:t>
            </w:r>
            <w:r>
              <w:rPr>
                <w:rFonts w:ascii="Arial MT"/>
                <w:spacing w:val="-4"/>
                <w:sz w:val="18"/>
              </w:rPr>
              <w:t>from</w:t>
            </w:r>
          </w:p>
          <w:p w:rsidR="000857F9" w:rsidRDefault="00196ABF">
            <w:pPr>
              <w:pStyle w:val="TableParagraph"/>
              <w:spacing w:before="112" w:line="187" w:lineRule="exact"/>
              <w:ind w:left="1126"/>
              <w:jc w:val="left"/>
              <w:rPr>
                <w:rFonts w:ascii="Arial MT"/>
                <w:sz w:val="18"/>
              </w:rPr>
            </w:pPr>
            <w:r>
              <w:rPr>
                <w:rFonts w:ascii="Arial MT"/>
                <w:spacing w:val="-2"/>
                <w:sz w:val="18"/>
              </w:rPr>
              <w:t>Linearity</w:t>
            </w:r>
          </w:p>
        </w:tc>
        <w:tc>
          <w:tcPr>
            <w:tcW w:w="905" w:type="dxa"/>
            <w:tcBorders>
              <w:bottom w:val="nil"/>
              <w:right w:val="single" w:sz="8" w:space="0" w:color="000000"/>
            </w:tcBorders>
            <w:shd w:val="clear" w:color="auto" w:fill="FFFFFF"/>
          </w:tcPr>
          <w:p w:rsidR="000857F9" w:rsidRDefault="00196ABF">
            <w:pPr>
              <w:pStyle w:val="TableParagraph"/>
              <w:spacing w:before="105"/>
              <w:ind w:right="37"/>
              <w:rPr>
                <w:rFonts w:ascii="Arial MT"/>
                <w:sz w:val="18"/>
              </w:rPr>
            </w:pPr>
            <w:r>
              <w:rPr>
                <w:rFonts w:ascii="Arial MT"/>
                <w:spacing w:val="-2"/>
                <w:sz w:val="18"/>
              </w:rPr>
              <w:t>3389.435</w:t>
            </w:r>
          </w:p>
        </w:tc>
        <w:tc>
          <w:tcPr>
            <w:tcW w:w="631" w:type="dxa"/>
            <w:tcBorders>
              <w:left w:val="single" w:sz="8" w:space="0" w:color="000000"/>
              <w:bottom w:val="nil"/>
              <w:right w:val="single" w:sz="8" w:space="0" w:color="000000"/>
            </w:tcBorders>
            <w:shd w:val="clear" w:color="auto" w:fill="FFFFFF"/>
          </w:tcPr>
          <w:p w:rsidR="000857F9" w:rsidRDefault="00196ABF">
            <w:pPr>
              <w:pStyle w:val="TableParagraph"/>
              <w:spacing w:before="105"/>
              <w:ind w:right="34"/>
              <w:rPr>
                <w:rFonts w:ascii="Arial MT"/>
                <w:sz w:val="18"/>
              </w:rPr>
            </w:pPr>
            <w:r>
              <w:rPr>
                <w:rFonts w:ascii="Arial MT"/>
                <w:spacing w:val="-5"/>
                <w:sz w:val="18"/>
              </w:rPr>
              <w:t>16</w:t>
            </w:r>
          </w:p>
        </w:tc>
        <w:tc>
          <w:tcPr>
            <w:tcW w:w="866" w:type="dxa"/>
            <w:tcBorders>
              <w:left w:val="single" w:sz="8" w:space="0" w:color="000000"/>
              <w:bottom w:val="nil"/>
              <w:right w:val="single" w:sz="8" w:space="0" w:color="000000"/>
            </w:tcBorders>
            <w:shd w:val="clear" w:color="auto" w:fill="FFFFFF"/>
          </w:tcPr>
          <w:p w:rsidR="000857F9" w:rsidRDefault="00196ABF">
            <w:pPr>
              <w:pStyle w:val="TableParagraph"/>
              <w:spacing w:before="105"/>
              <w:ind w:left="118"/>
              <w:jc w:val="center"/>
              <w:rPr>
                <w:rFonts w:ascii="Arial MT"/>
                <w:sz w:val="18"/>
              </w:rPr>
            </w:pPr>
            <w:r>
              <w:rPr>
                <w:rFonts w:ascii="Arial MT"/>
                <w:spacing w:val="-2"/>
                <w:sz w:val="18"/>
              </w:rPr>
              <w:t>211.840</w:t>
            </w:r>
          </w:p>
        </w:tc>
        <w:tc>
          <w:tcPr>
            <w:tcW w:w="631" w:type="dxa"/>
            <w:tcBorders>
              <w:left w:val="single" w:sz="8" w:space="0" w:color="000000"/>
              <w:bottom w:val="nil"/>
              <w:right w:val="single" w:sz="8" w:space="0" w:color="000000"/>
            </w:tcBorders>
            <w:shd w:val="clear" w:color="auto" w:fill="FFFFFF"/>
          </w:tcPr>
          <w:p w:rsidR="000857F9" w:rsidRDefault="00196ABF">
            <w:pPr>
              <w:pStyle w:val="TableParagraph"/>
              <w:spacing w:before="105"/>
              <w:ind w:left="83"/>
              <w:jc w:val="center"/>
              <w:rPr>
                <w:rFonts w:ascii="Arial MT"/>
                <w:sz w:val="18"/>
              </w:rPr>
            </w:pPr>
            <w:r>
              <w:rPr>
                <w:rFonts w:ascii="Arial MT"/>
                <w:spacing w:val="-2"/>
                <w:sz w:val="18"/>
              </w:rPr>
              <w:t>1.497</w:t>
            </w:r>
          </w:p>
        </w:tc>
        <w:tc>
          <w:tcPr>
            <w:tcW w:w="633" w:type="dxa"/>
            <w:tcBorders>
              <w:left w:val="single" w:sz="8" w:space="0" w:color="000000"/>
              <w:bottom w:val="nil"/>
            </w:tcBorders>
            <w:shd w:val="clear" w:color="auto" w:fill="FFFFFF"/>
          </w:tcPr>
          <w:p w:rsidR="000857F9" w:rsidRDefault="00196ABF">
            <w:pPr>
              <w:pStyle w:val="TableParagraph"/>
              <w:spacing w:before="105"/>
              <w:ind w:left="215"/>
              <w:jc w:val="left"/>
              <w:rPr>
                <w:rFonts w:ascii="Arial MT"/>
                <w:sz w:val="18"/>
              </w:rPr>
            </w:pPr>
            <w:r>
              <w:rPr>
                <w:rFonts w:ascii="Arial MT"/>
                <w:spacing w:val="-4"/>
                <w:sz w:val="18"/>
              </w:rPr>
              <w:t>.220</w:t>
            </w:r>
          </w:p>
        </w:tc>
      </w:tr>
      <w:tr w:rsidR="000857F9">
        <w:trPr>
          <w:trHeight w:val="322"/>
        </w:trPr>
        <w:tc>
          <w:tcPr>
            <w:tcW w:w="1507" w:type="dxa"/>
            <w:tcBorders>
              <w:top w:val="nil"/>
              <w:bottom w:val="nil"/>
              <w:right w:val="nil"/>
            </w:tcBorders>
            <w:shd w:val="clear" w:color="auto" w:fill="FFFFFF"/>
          </w:tcPr>
          <w:p w:rsidR="000857F9" w:rsidRDefault="00196ABF">
            <w:pPr>
              <w:pStyle w:val="TableParagraph"/>
              <w:spacing w:before="43"/>
              <w:ind w:left="75"/>
              <w:jc w:val="left"/>
              <w:rPr>
                <w:rFonts w:ascii="Arial MT"/>
                <w:sz w:val="18"/>
              </w:rPr>
            </w:pPr>
            <w:r>
              <w:rPr>
                <w:rFonts w:ascii="Arial MT"/>
                <w:sz w:val="18"/>
              </w:rPr>
              <w:t>KOMUNIKASI</w:t>
            </w:r>
            <w:r>
              <w:rPr>
                <w:rFonts w:ascii="Arial MT"/>
                <w:spacing w:val="-2"/>
                <w:sz w:val="18"/>
              </w:rPr>
              <w:t xml:space="preserve"> </w:t>
            </w:r>
            <w:r>
              <w:rPr>
                <w:rFonts w:ascii="Arial MT"/>
                <w:spacing w:val="-10"/>
                <w:sz w:val="18"/>
              </w:rPr>
              <w:t>*</w:t>
            </w:r>
          </w:p>
        </w:tc>
        <w:tc>
          <w:tcPr>
            <w:tcW w:w="2436" w:type="dxa"/>
            <w:vMerge/>
            <w:tcBorders>
              <w:top w:val="nil"/>
              <w:left w:val="nil"/>
              <w:bottom w:val="single" w:sz="8" w:space="0" w:color="000000"/>
            </w:tcBorders>
            <w:shd w:val="clear" w:color="auto" w:fill="FFFFFF"/>
          </w:tcPr>
          <w:p w:rsidR="000857F9" w:rsidRDefault="000857F9">
            <w:pPr>
              <w:rPr>
                <w:sz w:val="2"/>
                <w:szCs w:val="2"/>
              </w:rPr>
            </w:pPr>
          </w:p>
        </w:tc>
        <w:tc>
          <w:tcPr>
            <w:tcW w:w="905" w:type="dxa"/>
            <w:tcBorders>
              <w:top w:val="nil"/>
              <w:bottom w:val="nil"/>
              <w:right w:val="single" w:sz="8" w:space="0" w:color="000000"/>
            </w:tcBorders>
            <w:shd w:val="clear" w:color="auto" w:fill="FFFFFF"/>
          </w:tcPr>
          <w:p w:rsidR="000857F9" w:rsidRDefault="00196ABF">
            <w:pPr>
              <w:pStyle w:val="TableParagraph"/>
              <w:spacing w:before="86"/>
              <w:ind w:right="36"/>
              <w:rPr>
                <w:rFonts w:ascii="Arial MT"/>
                <w:sz w:val="18"/>
              </w:rPr>
            </w:pPr>
            <w:r>
              <w:rPr>
                <w:rFonts w:ascii="Arial MT"/>
                <w:spacing w:val="-2"/>
                <w:sz w:val="18"/>
              </w:rPr>
              <w:t>886.163</w:t>
            </w:r>
          </w:p>
        </w:tc>
        <w:tc>
          <w:tcPr>
            <w:tcW w:w="631" w:type="dxa"/>
            <w:tcBorders>
              <w:top w:val="nil"/>
              <w:left w:val="single" w:sz="8" w:space="0" w:color="000000"/>
              <w:bottom w:val="nil"/>
              <w:right w:val="single" w:sz="8" w:space="0" w:color="000000"/>
            </w:tcBorders>
            <w:shd w:val="clear" w:color="auto" w:fill="FFFFFF"/>
          </w:tcPr>
          <w:p w:rsidR="000857F9" w:rsidRDefault="00196ABF">
            <w:pPr>
              <w:pStyle w:val="TableParagraph"/>
              <w:spacing w:before="86"/>
              <w:ind w:right="37"/>
              <w:rPr>
                <w:rFonts w:ascii="Arial MT"/>
                <w:sz w:val="18"/>
              </w:rPr>
            </w:pPr>
            <w:r>
              <w:rPr>
                <w:rFonts w:ascii="Arial MT"/>
                <w:spacing w:val="-10"/>
                <w:sz w:val="18"/>
              </w:rPr>
              <w:t>1</w:t>
            </w:r>
          </w:p>
        </w:tc>
        <w:tc>
          <w:tcPr>
            <w:tcW w:w="866" w:type="dxa"/>
            <w:tcBorders>
              <w:top w:val="nil"/>
              <w:left w:val="single" w:sz="8" w:space="0" w:color="000000"/>
              <w:bottom w:val="nil"/>
              <w:right w:val="single" w:sz="8" w:space="0" w:color="000000"/>
            </w:tcBorders>
            <w:shd w:val="clear" w:color="auto" w:fill="FFFFFF"/>
          </w:tcPr>
          <w:p w:rsidR="000857F9" w:rsidRDefault="00196ABF">
            <w:pPr>
              <w:pStyle w:val="TableParagraph"/>
              <w:spacing w:before="86"/>
              <w:ind w:left="118"/>
              <w:jc w:val="center"/>
              <w:rPr>
                <w:rFonts w:ascii="Arial MT"/>
                <w:sz w:val="18"/>
              </w:rPr>
            </w:pPr>
            <w:r>
              <w:rPr>
                <w:rFonts w:ascii="Arial MT"/>
                <w:spacing w:val="-2"/>
                <w:sz w:val="18"/>
              </w:rPr>
              <w:t>886.163</w:t>
            </w:r>
          </w:p>
        </w:tc>
        <w:tc>
          <w:tcPr>
            <w:tcW w:w="631" w:type="dxa"/>
            <w:tcBorders>
              <w:top w:val="nil"/>
              <w:left w:val="single" w:sz="8" w:space="0" w:color="000000"/>
              <w:bottom w:val="nil"/>
              <w:right w:val="single" w:sz="8" w:space="0" w:color="000000"/>
            </w:tcBorders>
            <w:shd w:val="clear" w:color="auto" w:fill="FFFFFF"/>
          </w:tcPr>
          <w:p w:rsidR="000857F9" w:rsidRDefault="00196ABF">
            <w:pPr>
              <w:pStyle w:val="TableParagraph"/>
              <w:spacing w:before="86"/>
              <w:ind w:left="83"/>
              <w:jc w:val="center"/>
              <w:rPr>
                <w:rFonts w:ascii="Arial MT"/>
                <w:sz w:val="18"/>
              </w:rPr>
            </w:pPr>
            <w:r>
              <w:rPr>
                <w:rFonts w:ascii="Arial MT"/>
                <w:spacing w:val="-2"/>
                <w:sz w:val="18"/>
              </w:rPr>
              <w:t>6.264</w:t>
            </w:r>
          </w:p>
        </w:tc>
        <w:tc>
          <w:tcPr>
            <w:tcW w:w="633" w:type="dxa"/>
            <w:tcBorders>
              <w:top w:val="nil"/>
              <w:left w:val="single" w:sz="8" w:space="0" w:color="000000"/>
              <w:bottom w:val="nil"/>
            </w:tcBorders>
            <w:shd w:val="clear" w:color="auto" w:fill="FFFFFF"/>
          </w:tcPr>
          <w:p w:rsidR="000857F9" w:rsidRDefault="00196ABF">
            <w:pPr>
              <w:pStyle w:val="TableParagraph"/>
              <w:spacing w:before="86"/>
              <w:ind w:left="215"/>
              <w:jc w:val="left"/>
              <w:rPr>
                <w:rFonts w:ascii="Arial MT"/>
                <w:sz w:val="18"/>
              </w:rPr>
            </w:pPr>
            <w:r>
              <w:rPr>
                <w:rFonts w:ascii="Arial MT"/>
                <w:spacing w:val="-4"/>
                <w:sz w:val="18"/>
              </w:rPr>
              <w:t>.024</w:t>
            </w:r>
          </w:p>
        </w:tc>
      </w:tr>
      <w:tr w:rsidR="000857F9">
        <w:trPr>
          <w:trHeight w:val="240"/>
        </w:trPr>
        <w:tc>
          <w:tcPr>
            <w:tcW w:w="1507" w:type="dxa"/>
            <w:tcBorders>
              <w:top w:val="nil"/>
              <w:bottom w:val="nil"/>
              <w:right w:val="nil"/>
            </w:tcBorders>
            <w:shd w:val="clear" w:color="auto" w:fill="FFFFFF"/>
          </w:tcPr>
          <w:p w:rsidR="000857F9" w:rsidRDefault="00196ABF">
            <w:pPr>
              <w:pStyle w:val="TableParagraph"/>
              <w:spacing w:before="22" w:line="198" w:lineRule="exact"/>
              <w:ind w:left="75"/>
              <w:jc w:val="left"/>
              <w:rPr>
                <w:rFonts w:ascii="Arial MT"/>
                <w:sz w:val="18"/>
              </w:rPr>
            </w:pPr>
            <w:r>
              <w:rPr>
                <w:rFonts w:ascii="Arial MT"/>
                <w:sz w:val="18"/>
              </w:rPr>
              <w:t>POLA</w:t>
            </w:r>
            <w:r>
              <w:rPr>
                <w:rFonts w:ascii="Arial MT"/>
                <w:spacing w:val="-1"/>
                <w:sz w:val="18"/>
              </w:rPr>
              <w:t xml:space="preserve"> </w:t>
            </w:r>
            <w:r>
              <w:rPr>
                <w:rFonts w:ascii="Arial MT"/>
                <w:spacing w:val="-4"/>
                <w:sz w:val="18"/>
              </w:rPr>
              <w:t>ASUH</w:t>
            </w:r>
          </w:p>
        </w:tc>
        <w:tc>
          <w:tcPr>
            <w:tcW w:w="2436" w:type="dxa"/>
            <w:vMerge/>
            <w:tcBorders>
              <w:top w:val="nil"/>
              <w:left w:val="nil"/>
              <w:bottom w:val="single" w:sz="8" w:space="0" w:color="000000"/>
            </w:tcBorders>
            <w:shd w:val="clear" w:color="auto" w:fill="FFFFFF"/>
          </w:tcPr>
          <w:p w:rsidR="000857F9" w:rsidRDefault="000857F9">
            <w:pPr>
              <w:rPr>
                <w:sz w:val="2"/>
                <w:szCs w:val="2"/>
              </w:rPr>
            </w:pPr>
          </w:p>
        </w:tc>
        <w:tc>
          <w:tcPr>
            <w:tcW w:w="905" w:type="dxa"/>
            <w:tcBorders>
              <w:top w:val="nil"/>
              <w:bottom w:val="nil"/>
              <w:right w:val="single" w:sz="8" w:space="0" w:color="000000"/>
            </w:tcBorders>
            <w:shd w:val="clear" w:color="auto" w:fill="FFFFFF"/>
          </w:tcPr>
          <w:p w:rsidR="000857F9" w:rsidRDefault="000857F9">
            <w:pPr>
              <w:pStyle w:val="TableParagraph"/>
              <w:jc w:val="left"/>
              <w:rPr>
                <w:sz w:val="16"/>
              </w:rPr>
            </w:pPr>
          </w:p>
        </w:tc>
        <w:tc>
          <w:tcPr>
            <w:tcW w:w="631" w:type="dxa"/>
            <w:tcBorders>
              <w:top w:val="nil"/>
              <w:left w:val="single" w:sz="8" w:space="0" w:color="000000"/>
              <w:bottom w:val="nil"/>
              <w:right w:val="single" w:sz="8" w:space="0" w:color="000000"/>
            </w:tcBorders>
            <w:shd w:val="clear" w:color="auto" w:fill="FFFFFF"/>
          </w:tcPr>
          <w:p w:rsidR="000857F9" w:rsidRDefault="000857F9">
            <w:pPr>
              <w:pStyle w:val="TableParagraph"/>
              <w:jc w:val="left"/>
              <w:rPr>
                <w:sz w:val="16"/>
              </w:rPr>
            </w:pPr>
          </w:p>
        </w:tc>
        <w:tc>
          <w:tcPr>
            <w:tcW w:w="866" w:type="dxa"/>
            <w:tcBorders>
              <w:top w:val="nil"/>
              <w:left w:val="single" w:sz="8" w:space="0" w:color="000000"/>
              <w:bottom w:val="nil"/>
              <w:right w:val="single" w:sz="8" w:space="0" w:color="000000"/>
            </w:tcBorders>
            <w:shd w:val="clear" w:color="auto" w:fill="FFFFFF"/>
          </w:tcPr>
          <w:p w:rsidR="000857F9" w:rsidRDefault="000857F9">
            <w:pPr>
              <w:pStyle w:val="TableParagraph"/>
              <w:jc w:val="left"/>
              <w:rPr>
                <w:sz w:val="16"/>
              </w:rPr>
            </w:pPr>
          </w:p>
        </w:tc>
        <w:tc>
          <w:tcPr>
            <w:tcW w:w="631" w:type="dxa"/>
            <w:tcBorders>
              <w:top w:val="nil"/>
              <w:left w:val="single" w:sz="8" w:space="0" w:color="000000"/>
              <w:bottom w:val="nil"/>
              <w:right w:val="single" w:sz="8" w:space="0" w:color="000000"/>
            </w:tcBorders>
            <w:shd w:val="clear" w:color="auto" w:fill="FFFFFF"/>
          </w:tcPr>
          <w:p w:rsidR="000857F9" w:rsidRDefault="000857F9">
            <w:pPr>
              <w:pStyle w:val="TableParagraph"/>
              <w:jc w:val="left"/>
              <w:rPr>
                <w:sz w:val="16"/>
              </w:rPr>
            </w:pPr>
          </w:p>
        </w:tc>
        <w:tc>
          <w:tcPr>
            <w:tcW w:w="633" w:type="dxa"/>
            <w:tcBorders>
              <w:top w:val="nil"/>
              <w:left w:val="single" w:sz="8" w:space="0" w:color="000000"/>
              <w:bottom w:val="nil"/>
            </w:tcBorders>
            <w:shd w:val="clear" w:color="auto" w:fill="FFFFFF"/>
          </w:tcPr>
          <w:p w:rsidR="000857F9" w:rsidRDefault="000857F9">
            <w:pPr>
              <w:pStyle w:val="TableParagraph"/>
              <w:jc w:val="left"/>
              <w:rPr>
                <w:sz w:val="16"/>
              </w:rPr>
            </w:pPr>
          </w:p>
        </w:tc>
      </w:tr>
      <w:tr w:rsidR="000857F9">
        <w:trPr>
          <w:trHeight w:val="372"/>
        </w:trPr>
        <w:tc>
          <w:tcPr>
            <w:tcW w:w="1507" w:type="dxa"/>
            <w:tcBorders>
              <w:top w:val="nil"/>
              <w:bottom w:val="nil"/>
              <w:right w:val="nil"/>
            </w:tcBorders>
            <w:shd w:val="clear" w:color="auto" w:fill="FFFFFF"/>
          </w:tcPr>
          <w:p w:rsidR="000857F9" w:rsidRDefault="00196ABF">
            <w:pPr>
              <w:pStyle w:val="TableParagraph"/>
              <w:spacing w:before="81"/>
              <w:ind w:left="75"/>
              <w:jc w:val="left"/>
              <w:rPr>
                <w:rFonts w:ascii="Arial MT"/>
                <w:sz w:val="18"/>
              </w:rPr>
            </w:pPr>
            <w:r>
              <w:rPr>
                <w:rFonts w:ascii="Arial MT"/>
                <w:spacing w:val="-2"/>
                <w:sz w:val="18"/>
              </w:rPr>
              <w:t>OTORITER</w:t>
            </w:r>
          </w:p>
        </w:tc>
        <w:tc>
          <w:tcPr>
            <w:tcW w:w="2436" w:type="dxa"/>
            <w:vMerge/>
            <w:tcBorders>
              <w:top w:val="nil"/>
              <w:left w:val="nil"/>
              <w:bottom w:val="single" w:sz="8" w:space="0" w:color="000000"/>
            </w:tcBorders>
            <w:shd w:val="clear" w:color="auto" w:fill="FFFFFF"/>
          </w:tcPr>
          <w:p w:rsidR="000857F9" w:rsidRDefault="000857F9">
            <w:pPr>
              <w:rPr>
                <w:sz w:val="2"/>
                <w:szCs w:val="2"/>
              </w:rPr>
            </w:pPr>
          </w:p>
        </w:tc>
        <w:tc>
          <w:tcPr>
            <w:tcW w:w="905" w:type="dxa"/>
            <w:tcBorders>
              <w:top w:val="nil"/>
              <w:bottom w:val="single" w:sz="8" w:space="0" w:color="000000"/>
              <w:right w:val="single" w:sz="8" w:space="0" w:color="000000"/>
            </w:tcBorders>
            <w:shd w:val="clear" w:color="auto" w:fill="FFFFFF"/>
          </w:tcPr>
          <w:p w:rsidR="000857F9" w:rsidRDefault="00196ABF">
            <w:pPr>
              <w:pStyle w:val="TableParagraph"/>
              <w:spacing w:before="4"/>
              <w:ind w:right="37"/>
              <w:rPr>
                <w:rFonts w:ascii="Arial MT"/>
                <w:sz w:val="18"/>
              </w:rPr>
            </w:pPr>
            <w:r>
              <w:rPr>
                <w:rFonts w:ascii="Arial MT"/>
                <w:spacing w:val="-2"/>
                <w:sz w:val="18"/>
              </w:rPr>
              <w:t>2503.272</w:t>
            </w:r>
          </w:p>
        </w:tc>
        <w:tc>
          <w:tcPr>
            <w:tcW w:w="631" w:type="dxa"/>
            <w:tcBorders>
              <w:top w:val="nil"/>
              <w:left w:val="single" w:sz="8" w:space="0" w:color="000000"/>
              <w:bottom w:val="single" w:sz="8" w:space="0" w:color="000000"/>
              <w:right w:val="single" w:sz="8" w:space="0" w:color="000000"/>
            </w:tcBorders>
            <w:shd w:val="clear" w:color="auto" w:fill="FFFFFF"/>
          </w:tcPr>
          <w:p w:rsidR="000857F9" w:rsidRDefault="00196ABF">
            <w:pPr>
              <w:pStyle w:val="TableParagraph"/>
              <w:spacing w:before="4"/>
              <w:ind w:right="34"/>
              <w:rPr>
                <w:rFonts w:ascii="Arial MT"/>
                <w:sz w:val="18"/>
              </w:rPr>
            </w:pPr>
            <w:r>
              <w:rPr>
                <w:rFonts w:ascii="Arial MT"/>
                <w:spacing w:val="-5"/>
                <w:sz w:val="18"/>
              </w:rPr>
              <w:t>15</w:t>
            </w:r>
          </w:p>
        </w:tc>
        <w:tc>
          <w:tcPr>
            <w:tcW w:w="866" w:type="dxa"/>
            <w:tcBorders>
              <w:top w:val="nil"/>
              <w:left w:val="single" w:sz="8" w:space="0" w:color="000000"/>
              <w:bottom w:val="single" w:sz="8" w:space="0" w:color="000000"/>
              <w:right w:val="single" w:sz="8" w:space="0" w:color="000000"/>
            </w:tcBorders>
            <w:shd w:val="clear" w:color="auto" w:fill="FFFFFF"/>
          </w:tcPr>
          <w:p w:rsidR="000857F9" w:rsidRDefault="00196ABF">
            <w:pPr>
              <w:pStyle w:val="TableParagraph"/>
              <w:spacing w:before="4"/>
              <w:ind w:left="118"/>
              <w:jc w:val="center"/>
              <w:rPr>
                <w:rFonts w:ascii="Arial MT"/>
                <w:sz w:val="18"/>
              </w:rPr>
            </w:pPr>
            <w:r>
              <w:rPr>
                <w:rFonts w:ascii="Arial MT"/>
                <w:spacing w:val="-2"/>
                <w:sz w:val="18"/>
              </w:rPr>
              <w:t>166.885</w:t>
            </w:r>
          </w:p>
        </w:tc>
        <w:tc>
          <w:tcPr>
            <w:tcW w:w="631" w:type="dxa"/>
            <w:tcBorders>
              <w:top w:val="nil"/>
              <w:left w:val="single" w:sz="8" w:space="0" w:color="000000"/>
              <w:bottom w:val="single" w:sz="8" w:space="0" w:color="000000"/>
              <w:right w:val="single" w:sz="8" w:space="0" w:color="000000"/>
            </w:tcBorders>
            <w:shd w:val="clear" w:color="auto" w:fill="FFFFFF"/>
          </w:tcPr>
          <w:p w:rsidR="000857F9" w:rsidRDefault="00196ABF">
            <w:pPr>
              <w:pStyle w:val="TableParagraph"/>
              <w:spacing w:before="4"/>
              <w:ind w:left="83"/>
              <w:jc w:val="center"/>
              <w:rPr>
                <w:rFonts w:ascii="Arial MT"/>
                <w:sz w:val="18"/>
              </w:rPr>
            </w:pPr>
            <w:r>
              <w:rPr>
                <w:rFonts w:ascii="Arial MT"/>
                <w:spacing w:val="-2"/>
                <w:sz w:val="18"/>
              </w:rPr>
              <w:t>1.180</w:t>
            </w:r>
          </w:p>
        </w:tc>
        <w:tc>
          <w:tcPr>
            <w:tcW w:w="633" w:type="dxa"/>
            <w:tcBorders>
              <w:top w:val="nil"/>
              <w:left w:val="single" w:sz="8" w:space="0" w:color="000000"/>
              <w:bottom w:val="single" w:sz="8" w:space="0" w:color="000000"/>
            </w:tcBorders>
            <w:shd w:val="clear" w:color="auto" w:fill="FFFFFF"/>
          </w:tcPr>
          <w:p w:rsidR="000857F9" w:rsidRDefault="00196ABF">
            <w:pPr>
              <w:pStyle w:val="TableParagraph"/>
              <w:spacing w:before="4"/>
              <w:ind w:left="215"/>
              <w:jc w:val="left"/>
              <w:rPr>
                <w:rFonts w:ascii="Arial MT"/>
                <w:sz w:val="18"/>
              </w:rPr>
            </w:pPr>
            <w:r>
              <w:rPr>
                <w:rFonts w:ascii="Arial MT"/>
                <w:spacing w:val="-4"/>
                <w:sz w:val="18"/>
              </w:rPr>
              <w:t>.377</w:t>
            </w:r>
          </w:p>
        </w:tc>
      </w:tr>
      <w:tr w:rsidR="000857F9">
        <w:trPr>
          <w:trHeight w:val="344"/>
        </w:trPr>
        <w:tc>
          <w:tcPr>
            <w:tcW w:w="1507" w:type="dxa"/>
            <w:tcBorders>
              <w:top w:val="nil"/>
              <w:bottom w:val="nil"/>
              <w:right w:val="nil"/>
            </w:tcBorders>
            <w:shd w:val="clear" w:color="auto" w:fill="FFFFFF"/>
          </w:tcPr>
          <w:p w:rsidR="000857F9" w:rsidRDefault="000857F9">
            <w:pPr>
              <w:pStyle w:val="TableParagraph"/>
              <w:jc w:val="left"/>
            </w:pPr>
          </w:p>
        </w:tc>
        <w:tc>
          <w:tcPr>
            <w:tcW w:w="2436" w:type="dxa"/>
            <w:tcBorders>
              <w:top w:val="single" w:sz="8" w:space="0" w:color="000000"/>
              <w:left w:val="nil"/>
              <w:bottom w:val="single" w:sz="8" w:space="0" w:color="000000"/>
            </w:tcBorders>
            <w:shd w:val="clear" w:color="auto" w:fill="FFFFFF"/>
          </w:tcPr>
          <w:p w:rsidR="000857F9" w:rsidRDefault="00196ABF">
            <w:pPr>
              <w:pStyle w:val="TableParagraph"/>
              <w:spacing w:before="133" w:line="192" w:lineRule="exact"/>
              <w:ind w:left="79"/>
              <w:jc w:val="left"/>
              <w:rPr>
                <w:rFonts w:ascii="Arial MT"/>
                <w:sz w:val="18"/>
              </w:rPr>
            </w:pPr>
            <w:r>
              <w:rPr>
                <w:rFonts w:ascii="Arial MT"/>
                <w:sz w:val="18"/>
              </w:rPr>
              <w:t>Within</w:t>
            </w:r>
            <w:r>
              <w:rPr>
                <w:rFonts w:ascii="Arial MT"/>
                <w:spacing w:val="-3"/>
                <w:sz w:val="18"/>
              </w:rPr>
              <w:t xml:space="preserve"> </w:t>
            </w:r>
            <w:r>
              <w:rPr>
                <w:rFonts w:ascii="Arial MT"/>
                <w:spacing w:val="-2"/>
                <w:sz w:val="18"/>
              </w:rPr>
              <w:t>Groups</w:t>
            </w:r>
          </w:p>
        </w:tc>
        <w:tc>
          <w:tcPr>
            <w:tcW w:w="905" w:type="dxa"/>
            <w:tcBorders>
              <w:top w:val="single" w:sz="8" w:space="0" w:color="000000"/>
              <w:bottom w:val="single" w:sz="8" w:space="0" w:color="000000"/>
              <w:right w:val="single" w:sz="8" w:space="0" w:color="000000"/>
            </w:tcBorders>
            <w:shd w:val="clear" w:color="auto" w:fill="FFFFFF"/>
          </w:tcPr>
          <w:p w:rsidR="000857F9" w:rsidRDefault="00196ABF">
            <w:pPr>
              <w:pStyle w:val="TableParagraph"/>
              <w:spacing w:before="135" w:line="189" w:lineRule="exact"/>
              <w:ind w:right="37"/>
              <w:rPr>
                <w:rFonts w:ascii="Arial MT"/>
                <w:sz w:val="18"/>
              </w:rPr>
            </w:pPr>
            <w:r>
              <w:rPr>
                <w:rFonts w:ascii="Arial MT"/>
                <w:spacing w:val="-2"/>
                <w:sz w:val="18"/>
              </w:rPr>
              <w:t>2122.033</w:t>
            </w:r>
          </w:p>
        </w:tc>
        <w:tc>
          <w:tcPr>
            <w:tcW w:w="631" w:type="dxa"/>
            <w:tcBorders>
              <w:top w:val="single" w:sz="8" w:space="0" w:color="000000"/>
              <w:left w:val="single" w:sz="8" w:space="0" w:color="000000"/>
              <w:bottom w:val="single" w:sz="8" w:space="0" w:color="000000"/>
              <w:right w:val="single" w:sz="8" w:space="0" w:color="000000"/>
            </w:tcBorders>
            <w:shd w:val="clear" w:color="auto" w:fill="FFFFFF"/>
          </w:tcPr>
          <w:p w:rsidR="000857F9" w:rsidRDefault="00196ABF">
            <w:pPr>
              <w:pStyle w:val="TableParagraph"/>
              <w:spacing w:before="135" w:line="189" w:lineRule="exact"/>
              <w:ind w:right="34"/>
              <w:rPr>
                <w:rFonts w:ascii="Arial MT"/>
                <w:sz w:val="18"/>
              </w:rPr>
            </w:pPr>
            <w:r>
              <w:rPr>
                <w:rFonts w:ascii="Arial MT"/>
                <w:spacing w:val="-5"/>
                <w:sz w:val="18"/>
              </w:rPr>
              <w:t>15</w:t>
            </w:r>
          </w:p>
        </w:tc>
        <w:tc>
          <w:tcPr>
            <w:tcW w:w="866" w:type="dxa"/>
            <w:tcBorders>
              <w:top w:val="single" w:sz="8" w:space="0" w:color="000000"/>
              <w:left w:val="single" w:sz="8" w:space="0" w:color="000000"/>
              <w:bottom w:val="single" w:sz="8" w:space="0" w:color="000000"/>
              <w:right w:val="single" w:sz="8" w:space="0" w:color="000000"/>
            </w:tcBorders>
            <w:shd w:val="clear" w:color="auto" w:fill="FFFFFF"/>
          </w:tcPr>
          <w:p w:rsidR="000857F9" w:rsidRDefault="00196ABF">
            <w:pPr>
              <w:pStyle w:val="TableParagraph"/>
              <w:spacing w:before="135" w:line="189" w:lineRule="exact"/>
              <w:ind w:left="118"/>
              <w:jc w:val="center"/>
              <w:rPr>
                <w:rFonts w:ascii="Arial MT"/>
                <w:sz w:val="18"/>
              </w:rPr>
            </w:pPr>
            <w:r>
              <w:rPr>
                <w:rFonts w:ascii="Arial MT"/>
                <w:spacing w:val="-2"/>
                <w:sz w:val="18"/>
              </w:rPr>
              <w:t>141.469</w:t>
            </w:r>
          </w:p>
        </w:tc>
        <w:tc>
          <w:tcPr>
            <w:tcW w:w="631" w:type="dxa"/>
            <w:tcBorders>
              <w:top w:val="single" w:sz="8" w:space="0" w:color="000000"/>
              <w:left w:val="single" w:sz="8" w:space="0" w:color="000000"/>
              <w:bottom w:val="single" w:sz="8" w:space="0" w:color="000000"/>
              <w:right w:val="single" w:sz="8" w:space="0" w:color="000000"/>
            </w:tcBorders>
            <w:shd w:val="clear" w:color="auto" w:fill="FFFFFF"/>
          </w:tcPr>
          <w:p w:rsidR="000857F9" w:rsidRDefault="000857F9">
            <w:pPr>
              <w:pStyle w:val="TableParagraph"/>
              <w:jc w:val="left"/>
            </w:pPr>
          </w:p>
        </w:tc>
        <w:tc>
          <w:tcPr>
            <w:tcW w:w="633" w:type="dxa"/>
            <w:tcBorders>
              <w:top w:val="single" w:sz="8" w:space="0" w:color="000000"/>
              <w:left w:val="single" w:sz="8" w:space="0" w:color="000000"/>
              <w:bottom w:val="single" w:sz="8" w:space="0" w:color="000000"/>
            </w:tcBorders>
            <w:shd w:val="clear" w:color="auto" w:fill="FFFFFF"/>
          </w:tcPr>
          <w:p w:rsidR="000857F9" w:rsidRDefault="000857F9">
            <w:pPr>
              <w:pStyle w:val="TableParagraph"/>
              <w:jc w:val="left"/>
            </w:pPr>
          </w:p>
        </w:tc>
      </w:tr>
      <w:tr w:rsidR="000857F9">
        <w:trPr>
          <w:trHeight w:val="356"/>
        </w:trPr>
        <w:tc>
          <w:tcPr>
            <w:tcW w:w="1507" w:type="dxa"/>
            <w:tcBorders>
              <w:top w:val="nil"/>
              <w:right w:val="nil"/>
            </w:tcBorders>
            <w:shd w:val="clear" w:color="auto" w:fill="FFFFFF"/>
          </w:tcPr>
          <w:p w:rsidR="000857F9" w:rsidRDefault="000857F9">
            <w:pPr>
              <w:pStyle w:val="TableParagraph"/>
              <w:jc w:val="left"/>
            </w:pPr>
          </w:p>
        </w:tc>
        <w:tc>
          <w:tcPr>
            <w:tcW w:w="2436" w:type="dxa"/>
            <w:tcBorders>
              <w:top w:val="single" w:sz="8" w:space="0" w:color="000000"/>
              <w:left w:val="nil"/>
            </w:tcBorders>
            <w:shd w:val="clear" w:color="auto" w:fill="FFFFFF"/>
          </w:tcPr>
          <w:p w:rsidR="000857F9" w:rsidRDefault="00196ABF">
            <w:pPr>
              <w:pStyle w:val="TableParagraph"/>
              <w:spacing w:before="133" w:line="203" w:lineRule="exact"/>
              <w:ind w:left="79"/>
              <w:jc w:val="left"/>
              <w:rPr>
                <w:rFonts w:ascii="Arial MT"/>
                <w:sz w:val="18"/>
              </w:rPr>
            </w:pPr>
            <w:r>
              <w:rPr>
                <w:rFonts w:ascii="Arial MT"/>
                <w:spacing w:val="-2"/>
                <w:sz w:val="18"/>
              </w:rPr>
              <w:t>Total</w:t>
            </w:r>
          </w:p>
        </w:tc>
        <w:tc>
          <w:tcPr>
            <w:tcW w:w="905" w:type="dxa"/>
            <w:tcBorders>
              <w:top w:val="single" w:sz="8" w:space="0" w:color="000000"/>
              <w:right w:val="single" w:sz="8" w:space="0" w:color="000000"/>
            </w:tcBorders>
            <w:shd w:val="clear" w:color="auto" w:fill="FFFFFF"/>
          </w:tcPr>
          <w:p w:rsidR="000857F9" w:rsidRDefault="00196ABF">
            <w:pPr>
              <w:pStyle w:val="TableParagraph"/>
              <w:spacing w:before="142" w:line="194" w:lineRule="exact"/>
              <w:ind w:right="37"/>
              <w:rPr>
                <w:rFonts w:ascii="Arial MT"/>
                <w:sz w:val="18"/>
              </w:rPr>
            </w:pPr>
            <w:r>
              <w:rPr>
                <w:rFonts w:ascii="Arial MT"/>
                <w:spacing w:val="-2"/>
                <w:sz w:val="18"/>
              </w:rPr>
              <w:t>5511.469</w:t>
            </w:r>
          </w:p>
        </w:tc>
        <w:tc>
          <w:tcPr>
            <w:tcW w:w="631" w:type="dxa"/>
            <w:tcBorders>
              <w:top w:val="single" w:sz="8" w:space="0" w:color="000000"/>
              <w:left w:val="single" w:sz="8" w:space="0" w:color="000000"/>
              <w:right w:val="single" w:sz="8" w:space="0" w:color="000000"/>
            </w:tcBorders>
            <w:shd w:val="clear" w:color="auto" w:fill="FFFFFF"/>
          </w:tcPr>
          <w:p w:rsidR="000857F9" w:rsidRDefault="00196ABF">
            <w:pPr>
              <w:pStyle w:val="TableParagraph"/>
              <w:spacing w:before="142" w:line="194" w:lineRule="exact"/>
              <w:ind w:right="34"/>
              <w:rPr>
                <w:rFonts w:ascii="Arial MT"/>
                <w:sz w:val="18"/>
              </w:rPr>
            </w:pPr>
            <w:r>
              <w:rPr>
                <w:rFonts w:ascii="Arial MT"/>
                <w:spacing w:val="-5"/>
                <w:sz w:val="18"/>
              </w:rPr>
              <w:t>31</w:t>
            </w:r>
          </w:p>
        </w:tc>
        <w:tc>
          <w:tcPr>
            <w:tcW w:w="866" w:type="dxa"/>
            <w:tcBorders>
              <w:top w:val="single" w:sz="8" w:space="0" w:color="000000"/>
              <w:left w:val="single" w:sz="8" w:space="0" w:color="000000"/>
              <w:right w:val="single" w:sz="8" w:space="0" w:color="000000"/>
            </w:tcBorders>
            <w:shd w:val="clear" w:color="auto" w:fill="FFFFFF"/>
          </w:tcPr>
          <w:p w:rsidR="000857F9" w:rsidRDefault="000857F9">
            <w:pPr>
              <w:pStyle w:val="TableParagraph"/>
              <w:jc w:val="left"/>
            </w:pPr>
          </w:p>
        </w:tc>
        <w:tc>
          <w:tcPr>
            <w:tcW w:w="631" w:type="dxa"/>
            <w:tcBorders>
              <w:top w:val="single" w:sz="8" w:space="0" w:color="000000"/>
              <w:left w:val="single" w:sz="8" w:space="0" w:color="000000"/>
              <w:right w:val="single" w:sz="8" w:space="0" w:color="000000"/>
            </w:tcBorders>
            <w:shd w:val="clear" w:color="auto" w:fill="FFFFFF"/>
          </w:tcPr>
          <w:p w:rsidR="000857F9" w:rsidRDefault="000857F9">
            <w:pPr>
              <w:pStyle w:val="TableParagraph"/>
              <w:jc w:val="left"/>
            </w:pPr>
          </w:p>
        </w:tc>
        <w:tc>
          <w:tcPr>
            <w:tcW w:w="633" w:type="dxa"/>
            <w:tcBorders>
              <w:top w:val="single" w:sz="8" w:space="0" w:color="000000"/>
              <w:left w:val="single" w:sz="8" w:space="0" w:color="000000"/>
            </w:tcBorders>
            <w:shd w:val="clear" w:color="auto" w:fill="FFFFFF"/>
          </w:tcPr>
          <w:p w:rsidR="000857F9" w:rsidRDefault="000857F9">
            <w:pPr>
              <w:pStyle w:val="TableParagraph"/>
              <w:jc w:val="left"/>
            </w:pPr>
          </w:p>
        </w:tc>
      </w:tr>
    </w:tbl>
    <w:p w:rsidR="000857F9" w:rsidRDefault="000857F9">
      <w:pPr>
        <w:pStyle w:val="BodyText"/>
        <w:rPr>
          <w:b/>
        </w:rPr>
      </w:pPr>
    </w:p>
    <w:p w:rsidR="000857F9" w:rsidRDefault="000857F9">
      <w:pPr>
        <w:pStyle w:val="BodyText"/>
        <w:spacing w:before="143"/>
        <w:rPr>
          <w:b/>
        </w:rPr>
      </w:pPr>
    </w:p>
    <w:p w:rsidR="000857F9" w:rsidRDefault="00196ABF">
      <w:pPr>
        <w:pStyle w:val="BodyText"/>
        <w:spacing w:line="480" w:lineRule="auto"/>
        <w:ind w:left="568" w:right="137" w:firstLine="720"/>
        <w:jc w:val="both"/>
      </w:pPr>
      <w:r>
        <w:t xml:space="preserve">Berdasarkan tabel 4.4 menunjukkan uji linieritas untuk pola asuh otoriter dan etika komunikasi, memperoleh nilai signifikan </w:t>
      </w:r>
      <w:r>
        <w:rPr>
          <w:i/>
        </w:rPr>
        <w:t xml:space="preserve">deviation from linearity </w:t>
      </w:r>
      <w:r>
        <w:t xml:space="preserve">0,377 lebih besar dari 0,05 (0,377 &gt; 0,05) maka data inidapat dikatakan berdistribusi </w:t>
      </w:r>
      <w:r>
        <w:rPr>
          <w:spacing w:val="-2"/>
        </w:rPr>
        <w:t>linier.</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Heading3"/>
        <w:numPr>
          <w:ilvl w:val="3"/>
          <w:numId w:val="6"/>
        </w:numPr>
        <w:tabs>
          <w:tab w:val="left" w:pos="1648"/>
        </w:tabs>
        <w:jc w:val="both"/>
      </w:pPr>
      <w:bookmarkStart w:id="49" w:name="_TOC_250006"/>
      <w:r>
        <w:t>Uji</w:t>
      </w:r>
      <w:bookmarkEnd w:id="49"/>
      <w:r>
        <w:rPr>
          <w:spacing w:val="-2"/>
        </w:rPr>
        <w:t xml:space="preserve"> Hipotesis</w:t>
      </w:r>
    </w:p>
    <w:p w:rsidR="000857F9" w:rsidRDefault="000857F9">
      <w:pPr>
        <w:pStyle w:val="BodyText"/>
        <w:rPr>
          <w:b/>
        </w:rPr>
      </w:pPr>
    </w:p>
    <w:p w:rsidR="000857F9" w:rsidRDefault="00196ABF">
      <w:pPr>
        <w:pStyle w:val="BodyText"/>
        <w:spacing w:line="480" w:lineRule="auto"/>
        <w:ind w:left="568" w:right="139" w:firstLine="720"/>
        <w:jc w:val="both"/>
      </w:pPr>
      <w:r>
        <w:rPr>
          <w:noProof/>
          <w:lang w:val="en-US"/>
        </w:rPr>
        <w:drawing>
          <wp:anchor distT="0" distB="0" distL="0" distR="0" simplePos="0" relativeHeight="477826560"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7" cstate="print"/>
                    <a:stretch>
                      <a:fillRect/>
                    </a:stretch>
                  </pic:blipFill>
                  <pic:spPr>
                    <a:xfrm>
                      <a:off x="0" y="0"/>
                      <a:ext cx="5397499" cy="5321299"/>
                    </a:xfrm>
                    <a:prstGeom prst="rect">
                      <a:avLst/>
                    </a:prstGeom>
                  </pic:spPr>
                </pic:pic>
              </a:graphicData>
            </a:graphic>
          </wp:anchor>
        </w:drawing>
      </w:r>
      <w:r>
        <w:t>Setelah memperoleh data berdistribusi normal dan linier, selanjutnya peneliti akan melakukan uji hipotesis. Uji hipotesis bertujuan untuk mengevaluasi keabsahan hipotesis dengan membandingkan data yang dikumpulkan dari penelitian</w:t>
      </w:r>
      <w:r>
        <w:rPr>
          <w:spacing w:val="-15"/>
        </w:rPr>
        <w:t xml:space="preserve"> </w:t>
      </w:r>
      <w:r>
        <w:t>dengan</w:t>
      </w:r>
      <w:r>
        <w:rPr>
          <w:spacing w:val="-14"/>
        </w:rPr>
        <w:t xml:space="preserve"> </w:t>
      </w:r>
      <w:r>
        <w:t>apa</w:t>
      </w:r>
      <w:r>
        <w:rPr>
          <w:spacing w:val="-15"/>
        </w:rPr>
        <w:t xml:space="preserve"> </w:t>
      </w:r>
      <w:r>
        <w:t>yang</w:t>
      </w:r>
      <w:r>
        <w:rPr>
          <w:spacing w:val="-15"/>
        </w:rPr>
        <w:t xml:space="preserve"> </w:t>
      </w:r>
      <w:r>
        <w:t>diharapkan</w:t>
      </w:r>
      <w:r>
        <w:rPr>
          <w:spacing w:val="-15"/>
        </w:rPr>
        <w:t xml:space="preserve"> </w:t>
      </w:r>
      <w:r>
        <w:t>berdasarkan</w:t>
      </w:r>
      <w:r>
        <w:rPr>
          <w:spacing w:val="-15"/>
        </w:rPr>
        <w:t xml:space="preserve"> </w:t>
      </w:r>
      <w:r>
        <w:t>hipotesis</w:t>
      </w:r>
      <w:r>
        <w:rPr>
          <w:spacing w:val="-15"/>
        </w:rPr>
        <w:t xml:space="preserve"> </w:t>
      </w:r>
      <w:r>
        <w:t>tersebut.</w:t>
      </w:r>
      <w:r>
        <w:rPr>
          <w:spacing w:val="-15"/>
        </w:rPr>
        <w:t xml:space="preserve"> </w:t>
      </w:r>
      <w:r>
        <w:t>Uji</w:t>
      </w:r>
      <w:r>
        <w:rPr>
          <w:spacing w:val="-15"/>
        </w:rPr>
        <w:t xml:space="preserve"> </w:t>
      </w:r>
      <w:r>
        <w:t>hipotesis yang digunakan pada penelitian ini adalah uji regresi linier sederhana. Menurut (Sukestiyarno and Agoestanto, 2017) Analisis regresi linear dipergunakan untuk menelaah</w:t>
      </w:r>
      <w:r>
        <w:rPr>
          <w:spacing w:val="-8"/>
        </w:rPr>
        <w:t xml:space="preserve"> </w:t>
      </w:r>
      <w:r>
        <w:t>hubungan</w:t>
      </w:r>
      <w:r>
        <w:rPr>
          <w:spacing w:val="-6"/>
        </w:rPr>
        <w:t xml:space="preserve"> </w:t>
      </w:r>
      <w:r>
        <w:t>antara</w:t>
      </w:r>
      <w:r>
        <w:rPr>
          <w:spacing w:val="-10"/>
        </w:rPr>
        <w:t xml:space="preserve"> </w:t>
      </w:r>
      <w:r>
        <w:t>dua</w:t>
      </w:r>
      <w:r>
        <w:rPr>
          <w:spacing w:val="-7"/>
        </w:rPr>
        <w:t xml:space="preserve"> </w:t>
      </w:r>
      <w:r>
        <w:t>variabel</w:t>
      </w:r>
      <w:r>
        <w:rPr>
          <w:spacing w:val="-5"/>
        </w:rPr>
        <w:t xml:space="preserve"> </w:t>
      </w:r>
      <w:r>
        <w:t>atau</w:t>
      </w:r>
      <w:r>
        <w:rPr>
          <w:spacing w:val="-9"/>
        </w:rPr>
        <w:t xml:space="preserve"> </w:t>
      </w:r>
      <w:r>
        <w:t>lebih,</w:t>
      </w:r>
      <w:r>
        <w:rPr>
          <w:spacing w:val="-8"/>
        </w:rPr>
        <w:t xml:space="preserve"> </w:t>
      </w:r>
      <w:r>
        <w:t>terutama</w:t>
      </w:r>
      <w:r>
        <w:rPr>
          <w:spacing w:val="-7"/>
        </w:rPr>
        <w:t xml:space="preserve"> </w:t>
      </w:r>
      <w:r>
        <w:t>untuk</w:t>
      </w:r>
      <w:r>
        <w:rPr>
          <w:spacing w:val="-8"/>
        </w:rPr>
        <w:t xml:space="preserve"> </w:t>
      </w:r>
      <w:r>
        <w:t>menelusuri</w:t>
      </w:r>
      <w:r>
        <w:rPr>
          <w:spacing w:val="-8"/>
        </w:rPr>
        <w:t xml:space="preserve"> </w:t>
      </w:r>
      <w:r>
        <w:t>pola hubungan yang modelnya belum diketahui dengan sempurna, atau untuk mengetahui bagaimana variasi dari beberapa variabel bebas (prediktor X atau independent variable) mempengaruhi variabel terikat (respon Y atau dependent varia</w:t>
      </w:r>
      <w:r>
        <w:t>ble) dalam suatu fenomena yang kompleks.</w:t>
      </w:r>
    </w:p>
    <w:p w:rsidR="000857F9" w:rsidRDefault="00196ABF">
      <w:pPr>
        <w:pStyle w:val="BodyText"/>
        <w:spacing w:before="1" w:line="480" w:lineRule="auto"/>
        <w:ind w:left="568" w:right="145" w:firstLine="720"/>
        <w:jc w:val="both"/>
      </w:pPr>
      <w:r>
        <w:t>Pengambilan keptusan dalam uji regresi linear sederhana dapat mengacu pada dua hal, yakni:</w:t>
      </w:r>
    </w:p>
    <w:p w:rsidR="000857F9" w:rsidRDefault="00196ABF">
      <w:pPr>
        <w:pStyle w:val="ListParagraph"/>
        <w:numPr>
          <w:ilvl w:val="0"/>
          <w:numId w:val="3"/>
        </w:numPr>
        <w:tabs>
          <w:tab w:val="left" w:pos="994"/>
        </w:tabs>
        <w:spacing w:before="1"/>
        <w:ind w:left="994" w:hanging="359"/>
        <w:jc w:val="both"/>
        <w:rPr>
          <w:sz w:val="24"/>
        </w:rPr>
      </w:pPr>
      <w:r>
        <w:rPr>
          <w:sz w:val="24"/>
        </w:rPr>
        <w:t>Membandingkan</w:t>
      </w:r>
      <w:r>
        <w:rPr>
          <w:spacing w:val="-2"/>
          <w:sz w:val="24"/>
        </w:rPr>
        <w:t xml:space="preserve"> </w:t>
      </w:r>
      <w:r>
        <w:rPr>
          <w:sz w:val="24"/>
        </w:rPr>
        <w:t>nilai</w:t>
      </w:r>
      <w:r>
        <w:rPr>
          <w:spacing w:val="-1"/>
          <w:sz w:val="24"/>
        </w:rPr>
        <w:t xml:space="preserve"> </w:t>
      </w:r>
      <w:r>
        <w:rPr>
          <w:sz w:val="24"/>
        </w:rPr>
        <w:t>signifikansi</w:t>
      </w:r>
      <w:r>
        <w:rPr>
          <w:spacing w:val="-1"/>
          <w:sz w:val="24"/>
        </w:rPr>
        <w:t xml:space="preserve"> </w:t>
      </w:r>
      <w:r>
        <w:rPr>
          <w:sz w:val="24"/>
        </w:rPr>
        <w:t>dengan</w:t>
      </w:r>
      <w:r>
        <w:rPr>
          <w:spacing w:val="-1"/>
          <w:sz w:val="24"/>
        </w:rPr>
        <w:t xml:space="preserve"> </w:t>
      </w:r>
      <w:r>
        <w:rPr>
          <w:sz w:val="24"/>
        </w:rPr>
        <w:t>nilai</w:t>
      </w:r>
      <w:r>
        <w:rPr>
          <w:spacing w:val="-1"/>
          <w:sz w:val="24"/>
        </w:rPr>
        <w:t xml:space="preserve"> </w:t>
      </w:r>
      <w:r>
        <w:rPr>
          <w:sz w:val="24"/>
        </w:rPr>
        <w:t>probabilitas</w:t>
      </w:r>
      <w:r>
        <w:rPr>
          <w:spacing w:val="-2"/>
          <w:sz w:val="24"/>
        </w:rPr>
        <w:t xml:space="preserve"> </w:t>
      </w:r>
      <w:r>
        <w:rPr>
          <w:spacing w:val="-4"/>
          <w:sz w:val="24"/>
        </w:rPr>
        <w:t>0.05</w:t>
      </w:r>
    </w:p>
    <w:p w:rsidR="000857F9" w:rsidRDefault="00196ABF">
      <w:pPr>
        <w:pStyle w:val="BodyText"/>
        <w:spacing w:before="276" w:line="480" w:lineRule="auto"/>
        <w:ind w:left="995" w:right="138"/>
        <w:jc w:val="both"/>
      </w:pPr>
      <w:r>
        <w:t>Jika</w:t>
      </w:r>
      <w:r>
        <w:rPr>
          <w:spacing w:val="-8"/>
        </w:rPr>
        <w:t xml:space="preserve"> </w:t>
      </w:r>
      <w:r>
        <w:t>nilai</w:t>
      </w:r>
      <w:r>
        <w:rPr>
          <w:spacing w:val="-8"/>
        </w:rPr>
        <w:t xml:space="preserve"> </w:t>
      </w:r>
      <w:r>
        <w:t>signifikansi</w:t>
      </w:r>
      <w:r>
        <w:rPr>
          <w:spacing w:val="-8"/>
        </w:rPr>
        <w:t xml:space="preserve"> </w:t>
      </w:r>
      <w:r>
        <w:t>&lt;</w:t>
      </w:r>
      <w:r>
        <w:rPr>
          <w:spacing w:val="-9"/>
        </w:rPr>
        <w:t xml:space="preserve"> </w:t>
      </w:r>
      <w:r>
        <w:t>0.05.</w:t>
      </w:r>
      <w:r>
        <w:rPr>
          <w:spacing w:val="-8"/>
        </w:rPr>
        <w:t xml:space="preserve"> </w:t>
      </w:r>
      <w:r>
        <w:t>artinya</w:t>
      </w:r>
      <w:r>
        <w:rPr>
          <w:spacing w:val="-9"/>
        </w:rPr>
        <w:t xml:space="preserve"> </w:t>
      </w:r>
      <w:r>
        <w:t>variabel</w:t>
      </w:r>
      <w:r>
        <w:rPr>
          <w:spacing w:val="-8"/>
        </w:rPr>
        <w:t xml:space="preserve"> </w:t>
      </w:r>
      <w:r>
        <w:t>X</w:t>
      </w:r>
      <w:r>
        <w:rPr>
          <w:spacing w:val="-8"/>
        </w:rPr>
        <w:t xml:space="preserve"> </w:t>
      </w:r>
      <w:r>
        <w:t>berpengaruh</w:t>
      </w:r>
      <w:r>
        <w:rPr>
          <w:spacing w:val="-9"/>
        </w:rPr>
        <w:t xml:space="preserve"> </w:t>
      </w:r>
      <w:r>
        <w:t>terhadap</w:t>
      </w:r>
      <w:r>
        <w:rPr>
          <w:spacing w:val="-8"/>
        </w:rPr>
        <w:t xml:space="preserve"> </w:t>
      </w:r>
      <w:r>
        <w:t>variabel Y dan jika nilai signifikansi &gt; 0,05, artinya variabel X tidak berpengaruh terhadap variabel Y.</w:t>
      </w:r>
    </w:p>
    <w:p w:rsidR="000857F9" w:rsidRDefault="00196ABF">
      <w:pPr>
        <w:pStyle w:val="ListParagraph"/>
        <w:numPr>
          <w:ilvl w:val="0"/>
          <w:numId w:val="3"/>
        </w:numPr>
        <w:tabs>
          <w:tab w:val="left" w:pos="995"/>
        </w:tabs>
        <w:jc w:val="both"/>
        <w:rPr>
          <w:sz w:val="24"/>
        </w:rPr>
      </w:pPr>
      <w:r>
        <w:rPr>
          <w:sz w:val="24"/>
        </w:rPr>
        <w:t>Membandingkan</w:t>
      </w:r>
      <w:r>
        <w:rPr>
          <w:spacing w:val="-1"/>
          <w:sz w:val="24"/>
        </w:rPr>
        <w:t xml:space="preserve"> </w:t>
      </w:r>
      <w:r>
        <w:rPr>
          <w:sz w:val="24"/>
        </w:rPr>
        <w:t>nilai t</w:t>
      </w:r>
      <w:r>
        <w:rPr>
          <w:spacing w:val="-1"/>
          <w:sz w:val="24"/>
        </w:rPr>
        <w:t xml:space="preserve"> </w:t>
      </w:r>
      <w:r>
        <w:rPr>
          <w:sz w:val="24"/>
        </w:rPr>
        <w:t>hitung</w:t>
      </w:r>
      <w:r>
        <w:rPr>
          <w:spacing w:val="-1"/>
          <w:sz w:val="24"/>
        </w:rPr>
        <w:t xml:space="preserve"> </w:t>
      </w:r>
      <w:r>
        <w:rPr>
          <w:sz w:val="24"/>
        </w:rPr>
        <w:t>dengan</w:t>
      </w:r>
      <w:r>
        <w:rPr>
          <w:spacing w:val="-1"/>
          <w:sz w:val="24"/>
        </w:rPr>
        <w:t xml:space="preserve"> </w:t>
      </w:r>
      <w:r>
        <w:rPr>
          <w:sz w:val="24"/>
        </w:rPr>
        <w:t xml:space="preserve">t </w:t>
      </w:r>
      <w:r>
        <w:rPr>
          <w:spacing w:val="-2"/>
          <w:sz w:val="24"/>
        </w:rPr>
        <w:t>table</w:t>
      </w:r>
    </w:p>
    <w:p w:rsidR="000857F9" w:rsidRDefault="000857F9">
      <w:pPr>
        <w:pStyle w:val="BodyText"/>
      </w:pPr>
    </w:p>
    <w:p w:rsidR="000857F9" w:rsidRDefault="00196ABF">
      <w:pPr>
        <w:pStyle w:val="BodyText"/>
        <w:spacing w:line="480" w:lineRule="auto"/>
        <w:ind w:left="995" w:right="137"/>
        <w:jc w:val="both"/>
      </w:pPr>
      <w:r>
        <w:t>Jika</w:t>
      </w:r>
      <w:r>
        <w:rPr>
          <w:spacing w:val="-8"/>
        </w:rPr>
        <w:t xml:space="preserve"> </w:t>
      </w:r>
      <w:r>
        <w:t>nilai</w:t>
      </w:r>
      <w:r>
        <w:rPr>
          <w:spacing w:val="-8"/>
        </w:rPr>
        <w:t xml:space="preserve"> </w:t>
      </w:r>
      <w:r>
        <w:t>t</w:t>
      </w:r>
      <w:r>
        <w:rPr>
          <w:spacing w:val="-10"/>
        </w:rPr>
        <w:t xml:space="preserve"> </w:t>
      </w:r>
      <w:r>
        <w:t>hitung</w:t>
      </w:r>
      <w:r>
        <w:rPr>
          <w:spacing w:val="-7"/>
        </w:rPr>
        <w:t xml:space="preserve"> </w:t>
      </w:r>
      <w:r>
        <w:t>&gt;</w:t>
      </w:r>
      <w:r>
        <w:rPr>
          <w:spacing w:val="-12"/>
        </w:rPr>
        <w:t xml:space="preserve"> </w:t>
      </w:r>
      <w:r>
        <w:t>t</w:t>
      </w:r>
      <w:r>
        <w:rPr>
          <w:spacing w:val="-8"/>
        </w:rPr>
        <w:t xml:space="preserve"> </w:t>
      </w:r>
      <w:r>
        <w:t>tabel,</w:t>
      </w:r>
      <w:r>
        <w:rPr>
          <w:spacing w:val="-8"/>
        </w:rPr>
        <w:t xml:space="preserve"> </w:t>
      </w:r>
      <w:r>
        <w:t>artinya</w:t>
      </w:r>
      <w:r>
        <w:rPr>
          <w:spacing w:val="-9"/>
        </w:rPr>
        <w:t xml:space="preserve"> </w:t>
      </w:r>
      <w:r>
        <w:t>variabel</w:t>
      </w:r>
      <w:r>
        <w:rPr>
          <w:spacing w:val="-8"/>
        </w:rPr>
        <w:t xml:space="preserve"> </w:t>
      </w:r>
      <w:r>
        <w:t>X</w:t>
      </w:r>
      <w:r>
        <w:rPr>
          <w:spacing w:val="-9"/>
        </w:rPr>
        <w:t xml:space="preserve"> </w:t>
      </w:r>
      <w:r>
        <w:t>berpengaruh</w:t>
      </w:r>
      <w:r>
        <w:rPr>
          <w:spacing w:val="-9"/>
        </w:rPr>
        <w:t xml:space="preserve"> </w:t>
      </w:r>
      <w:r>
        <w:t>terhadap</w:t>
      </w:r>
      <w:r>
        <w:rPr>
          <w:spacing w:val="-8"/>
        </w:rPr>
        <w:t xml:space="preserve"> </w:t>
      </w:r>
      <w:r>
        <w:t>variabel</w:t>
      </w:r>
      <w:r>
        <w:rPr>
          <w:spacing w:val="-10"/>
        </w:rPr>
        <w:t xml:space="preserve"> </w:t>
      </w:r>
      <w:r>
        <w:t>Y dan</w:t>
      </w:r>
      <w:r>
        <w:t xml:space="preserve"> jika nilai t hitung &lt; t tabel, artinya variabel X tidak berpengaruh terhadap variabel Y.</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ind w:left="1288"/>
      </w:pPr>
      <w:r>
        <w:t>Berikut</w:t>
      </w:r>
      <w:r>
        <w:rPr>
          <w:spacing w:val="12"/>
        </w:rPr>
        <w:t xml:space="preserve"> </w:t>
      </w:r>
      <w:r>
        <w:t>adalah</w:t>
      </w:r>
      <w:r>
        <w:rPr>
          <w:spacing w:val="11"/>
        </w:rPr>
        <w:t xml:space="preserve"> </w:t>
      </w:r>
      <w:r>
        <w:t>hasil</w:t>
      </w:r>
      <w:r>
        <w:rPr>
          <w:spacing w:val="14"/>
        </w:rPr>
        <w:t xml:space="preserve"> </w:t>
      </w:r>
      <w:r>
        <w:t>Analisis</w:t>
      </w:r>
      <w:r>
        <w:rPr>
          <w:spacing w:val="12"/>
        </w:rPr>
        <w:t xml:space="preserve"> </w:t>
      </w:r>
      <w:r>
        <w:t>regresi</w:t>
      </w:r>
      <w:r>
        <w:rPr>
          <w:spacing w:val="12"/>
        </w:rPr>
        <w:t xml:space="preserve"> </w:t>
      </w:r>
      <w:r>
        <w:t>linear</w:t>
      </w:r>
      <w:r>
        <w:rPr>
          <w:spacing w:val="13"/>
        </w:rPr>
        <w:t xml:space="preserve"> </w:t>
      </w:r>
      <w:r>
        <w:t>sederhana</w:t>
      </w:r>
      <w:r>
        <w:rPr>
          <w:spacing w:val="11"/>
        </w:rPr>
        <w:t xml:space="preserve"> </w:t>
      </w:r>
      <w:r>
        <w:t>menggunakan</w:t>
      </w:r>
      <w:r>
        <w:rPr>
          <w:spacing w:val="13"/>
        </w:rPr>
        <w:t xml:space="preserve"> </w:t>
      </w:r>
      <w:r>
        <w:rPr>
          <w:spacing w:val="-4"/>
        </w:rPr>
        <w:t>SPSS</w:t>
      </w:r>
    </w:p>
    <w:p w:rsidR="000857F9" w:rsidRDefault="000857F9">
      <w:pPr>
        <w:pStyle w:val="BodyText"/>
      </w:pPr>
    </w:p>
    <w:p w:rsidR="000857F9" w:rsidRDefault="00196ABF">
      <w:pPr>
        <w:pStyle w:val="BodyText"/>
        <w:ind w:left="568"/>
      </w:pPr>
      <w:r>
        <w:rPr>
          <w:spacing w:val="-5"/>
        </w:rPr>
        <w:t>23:</w:t>
      </w:r>
    </w:p>
    <w:p w:rsidR="000857F9" w:rsidRDefault="000857F9">
      <w:pPr>
        <w:pStyle w:val="BodyText"/>
      </w:pPr>
    </w:p>
    <w:p w:rsidR="000857F9" w:rsidRDefault="00196ABF">
      <w:pPr>
        <w:pStyle w:val="Heading3"/>
        <w:ind w:left="693" w:right="268"/>
        <w:jc w:val="center"/>
      </w:pPr>
      <w:r>
        <w:t>Tabel</w:t>
      </w:r>
      <w:r>
        <w:rPr>
          <w:spacing w:val="-2"/>
        </w:rPr>
        <w:t xml:space="preserve"> </w:t>
      </w:r>
      <w:r>
        <w:t>4.5 Hasil</w:t>
      </w:r>
      <w:r>
        <w:rPr>
          <w:spacing w:val="-1"/>
        </w:rPr>
        <w:t xml:space="preserve"> </w:t>
      </w:r>
      <w:r>
        <w:t>Hitung</w:t>
      </w:r>
      <w:r>
        <w:rPr>
          <w:spacing w:val="-3"/>
        </w:rPr>
        <w:t xml:space="preserve"> </w:t>
      </w:r>
      <w:r>
        <w:t>Analisis</w:t>
      </w:r>
      <w:r>
        <w:rPr>
          <w:spacing w:val="-2"/>
        </w:rPr>
        <w:t xml:space="preserve"> </w:t>
      </w:r>
      <w:r>
        <w:t>regresi</w:t>
      </w:r>
      <w:r>
        <w:rPr>
          <w:spacing w:val="-1"/>
        </w:rPr>
        <w:t xml:space="preserve"> </w:t>
      </w:r>
      <w:r>
        <w:t>linear</w:t>
      </w:r>
      <w:r>
        <w:rPr>
          <w:spacing w:val="-2"/>
        </w:rPr>
        <w:t xml:space="preserve"> sederhana</w:t>
      </w:r>
    </w:p>
    <w:p w:rsidR="000857F9" w:rsidRDefault="000857F9">
      <w:pPr>
        <w:pStyle w:val="BodyText"/>
        <w:spacing w:before="178"/>
        <w:rPr>
          <w:b/>
          <w:sz w:val="18"/>
        </w:rPr>
      </w:pPr>
    </w:p>
    <w:p w:rsidR="000857F9" w:rsidRDefault="00196ABF">
      <w:pPr>
        <w:ind w:left="693" w:right="341"/>
        <w:jc w:val="center"/>
        <w:rPr>
          <w:rFonts w:ascii="Arial"/>
          <w:b/>
          <w:position w:val="6"/>
          <w:sz w:val="12"/>
        </w:rPr>
      </w:pPr>
      <w:r>
        <w:rPr>
          <w:rFonts w:ascii="Arial"/>
          <w:b/>
          <w:noProof/>
          <w:position w:val="6"/>
          <w:sz w:val="12"/>
          <w:lang w:val="en-US"/>
        </w:rPr>
        <w:drawing>
          <wp:anchor distT="0" distB="0" distL="0" distR="0" simplePos="0" relativeHeight="477827072" behindDoc="1" locked="0" layoutInCell="1" allowOverlap="1">
            <wp:simplePos x="0" y="0"/>
            <wp:positionH relativeFrom="page">
              <wp:posOffset>1087882</wp:posOffset>
            </wp:positionH>
            <wp:positionV relativeFrom="paragraph">
              <wp:posOffset>118718</wp:posOffset>
            </wp:positionV>
            <wp:extent cx="5397499" cy="5321299"/>
            <wp:effectExtent l="0" t="0" r="0" b="0"/>
            <wp:wrapNone/>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7" cstate="print"/>
                    <a:stretch>
                      <a:fillRect/>
                    </a:stretch>
                  </pic:blipFill>
                  <pic:spPr>
                    <a:xfrm>
                      <a:off x="0" y="0"/>
                      <a:ext cx="5397499" cy="5321299"/>
                    </a:xfrm>
                    <a:prstGeom prst="rect">
                      <a:avLst/>
                    </a:prstGeom>
                  </pic:spPr>
                </pic:pic>
              </a:graphicData>
            </a:graphic>
          </wp:anchor>
        </w:drawing>
      </w:r>
      <w:r>
        <w:rPr>
          <w:rFonts w:ascii="Arial"/>
          <w:b/>
          <w:noProof/>
          <w:position w:val="6"/>
          <w:sz w:val="12"/>
          <w:lang w:val="en-US"/>
        </w:rPr>
        <mc:AlternateContent>
          <mc:Choice Requires="wps">
            <w:drawing>
              <wp:anchor distT="0" distB="0" distL="0" distR="0" simplePos="0" relativeHeight="477827584" behindDoc="1" locked="0" layoutInCell="1" allowOverlap="1">
                <wp:simplePos x="0" y="0"/>
                <wp:positionH relativeFrom="page">
                  <wp:posOffset>1440433</wp:posOffset>
                </wp:positionH>
                <wp:positionV relativeFrom="paragraph">
                  <wp:posOffset>-68479</wp:posOffset>
                </wp:positionV>
                <wp:extent cx="4993640" cy="203200"/>
                <wp:effectExtent l="0" t="0" r="0" b="0"/>
                <wp:wrapNone/>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3640" cy="203200"/>
                        </a:xfrm>
                        <a:custGeom>
                          <a:avLst/>
                          <a:gdLst/>
                          <a:ahLst/>
                          <a:cxnLst/>
                          <a:rect l="l" t="t" r="r" b="b"/>
                          <a:pathLst>
                            <a:path w="4993640" h="203200">
                              <a:moveTo>
                                <a:pt x="4993513" y="0"/>
                              </a:moveTo>
                              <a:lnTo>
                                <a:pt x="0" y="0"/>
                              </a:lnTo>
                              <a:lnTo>
                                <a:pt x="0" y="202692"/>
                              </a:lnTo>
                              <a:lnTo>
                                <a:pt x="4993513" y="202692"/>
                              </a:lnTo>
                              <a:lnTo>
                                <a:pt x="499351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F216118" id="Graphic 113" o:spid="_x0000_s1026" style="position:absolute;margin-left:113.4pt;margin-top:-5.4pt;width:393.2pt;height:16pt;z-index:-25488896;visibility:visible;mso-wrap-style:square;mso-wrap-distance-left:0;mso-wrap-distance-top:0;mso-wrap-distance-right:0;mso-wrap-distance-bottom:0;mso-position-horizontal:absolute;mso-position-horizontal-relative:page;mso-position-vertical:absolute;mso-position-vertical-relative:text;v-text-anchor:top" coordsize="4993640,20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" path="m4993513,l,,,202692r4993513,l4993513,xe" stroked="f">
                <v:path arrowok="t"/>
                <w10:wrap anchorx="page"/>
              </v:shape>
            </w:pict>
          </mc:Fallback>
        </mc:AlternateContent>
      </w:r>
      <w:r>
        <w:rPr>
          <w:rFonts w:ascii="Arial"/>
          <w:b/>
          <w:spacing w:val="-2"/>
          <w:sz w:val="18"/>
        </w:rPr>
        <w:t>Coefficients</w:t>
      </w:r>
      <w:r>
        <w:rPr>
          <w:rFonts w:ascii="Arial"/>
          <w:b/>
          <w:spacing w:val="-2"/>
          <w:position w:val="6"/>
          <w:sz w:val="12"/>
        </w:rPr>
        <w:t>a</w:t>
      </w:r>
    </w:p>
    <w:tbl>
      <w:tblPr>
        <w:tblW w:w="0" w:type="auto"/>
        <w:tblInd w:w="594"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585"/>
        <w:gridCol w:w="1135"/>
        <w:gridCol w:w="1138"/>
        <w:gridCol w:w="1253"/>
        <w:gridCol w:w="876"/>
        <w:gridCol w:w="877"/>
      </w:tblGrid>
      <w:tr w:rsidR="000857F9">
        <w:trPr>
          <w:trHeight w:val="627"/>
        </w:trPr>
        <w:tc>
          <w:tcPr>
            <w:tcW w:w="2585" w:type="dxa"/>
            <w:vMerge w:val="restart"/>
            <w:shd w:val="clear" w:color="auto" w:fill="FFFFFF"/>
          </w:tcPr>
          <w:p w:rsidR="000857F9" w:rsidRDefault="000857F9">
            <w:pPr>
              <w:pStyle w:val="TableParagraph"/>
              <w:jc w:val="left"/>
              <w:rPr>
                <w:rFonts w:ascii="Arial"/>
                <w:b/>
                <w:sz w:val="18"/>
              </w:rPr>
            </w:pPr>
          </w:p>
          <w:p w:rsidR="000857F9" w:rsidRDefault="000857F9">
            <w:pPr>
              <w:pStyle w:val="TableParagraph"/>
              <w:jc w:val="left"/>
              <w:rPr>
                <w:rFonts w:ascii="Arial"/>
                <w:b/>
                <w:sz w:val="18"/>
              </w:rPr>
            </w:pPr>
          </w:p>
          <w:p w:rsidR="000857F9" w:rsidRDefault="000857F9">
            <w:pPr>
              <w:pStyle w:val="TableParagraph"/>
              <w:spacing w:before="169"/>
              <w:jc w:val="left"/>
              <w:rPr>
                <w:rFonts w:ascii="Arial"/>
                <w:b/>
                <w:sz w:val="18"/>
              </w:rPr>
            </w:pPr>
          </w:p>
          <w:p w:rsidR="000857F9" w:rsidRDefault="00196ABF">
            <w:pPr>
              <w:pStyle w:val="TableParagraph"/>
              <w:spacing w:before="1" w:line="186" w:lineRule="exact"/>
              <w:ind w:left="75"/>
              <w:jc w:val="left"/>
              <w:rPr>
                <w:rFonts w:ascii="Arial MT"/>
                <w:sz w:val="18"/>
              </w:rPr>
            </w:pPr>
            <w:r>
              <w:rPr>
                <w:rFonts w:ascii="Arial MT"/>
                <w:spacing w:val="-2"/>
                <w:sz w:val="18"/>
              </w:rPr>
              <w:t>Model</w:t>
            </w:r>
          </w:p>
        </w:tc>
        <w:tc>
          <w:tcPr>
            <w:tcW w:w="2273" w:type="dxa"/>
            <w:gridSpan w:val="2"/>
            <w:tcBorders>
              <w:bottom w:val="single" w:sz="8" w:space="0" w:color="000000"/>
              <w:right w:val="single" w:sz="8" w:space="0" w:color="000000"/>
            </w:tcBorders>
            <w:shd w:val="clear" w:color="auto" w:fill="FFFFFF"/>
          </w:tcPr>
          <w:p w:rsidR="000857F9" w:rsidRDefault="00196ABF">
            <w:pPr>
              <w:pStyle w:val="TableParagraph"/>
              <w:spacing w:line="320" w:lineRule="exact"/>
              <w:ind w:left="666" w:right="471" w:hanging="161"/>
              <w:jc w:val="left"/>
              <w:rPr>
                <w:rFonts w:ascii="Arial MT"/>
                <w:sz w:val="18"/>
              </w:rPr>
            </w:pPr>
            <w:r>
              <w:rPr>
                <w:rFonts w:ascii="Arial MT"/>
                <w:spacing w:val="-2"/>
                <w:sz w:val="18"/>
              </w:rPr>
              <w:t>Unstandardized Coefficients</w:t>
            </w:r>
          </w:p>
        </w:tc>
        <w:tc>
          <w:tcPr>
            <w:tcW w:w="1253" w:type="dxa"/>
            <w:tcBorders>
              <w:left w:val="single" w:sz="8" w:space="0" w:color="000000"/>
              <w:bottom w:val="single" w:sz="8" w:space="0" w:color="000000"/>
              <w:right w:val="single" w:sz="8" w:space="0" w:color="000000"/>
            </w:tcBorders>
            <w:shd w:val="clear" w:color="auto" w:fill="FFFFFF"/>
          </w:tcPr>
          <w:p w:rsidR="000857F9" w:rsidRDefault="00196ABF">
            <w:pPr>
              <w:pStyle w:val="TableParagraph"/>
              <w:spacing w:line="320" w:lineRule="exact"/>
              <w:ind w:left="165" w:hanging="63"/>
              <w:jc w:val="left"/>
              <w:rPr>
                <w:rFonts w:ascii="Arial MT"/>
                <w:sz w:val="18"/>
              </w:rPr>
            </w:pPr>
            <w:r>
              <w:rPr>
                <w:rFonts w:ascii="Arial MT"/>
                <w:spacing w:val="-2"/>
                <w:sz w:val="18"/>
              </w:rPr>
              <w:t>Standardized Coefficients</w:t>
            </w:r>
          </w:p>
        </w:tc>
        <w:tc>
          <w:tcPr>
            <w:tcW w:w="876" w:type="dxa"/>
            <w:vMerge w:val="restart"/>
            <w:tcBorders>
              <w:left w:val="single" w:sz="8" w:space="0" w:color="000000"/>
              <w:right w:val="single" w:sz="8" w:space="0" w:color="000000"/>
            </w:tcBorders>
            <w:shd w:val="clear" w:color="auto" w:fill="FFFFFF"/>
          </w:tcPr>
          <w:p w:rsidR="000857F9" w:rsidRDefault="000857F9">
            <w:pPr>
              <w:pStyle w:val="TableParagraph"/>
              <w:jc w:val="left"/>
              <w:rPr>
                <w:rFonts w:ascii="Arial"/>
                <w:b/>
                <w:sz w:val="18"/>
              </w:rPr>
            </w:pPr>
          </w:p>
          <w:p w:rsidR="000857F9" w:rsidRDefault="000857F9">
            <w:pPr>
              <w:pStyle w:val="TableParagraph"/>
              <w:jc w:val="left"/>
              <w:rPr>
                <w:rFonts w:ascii="Arial"/>
                <w:b/>
                <w:sz w:val="18"/>
              </w:rPr>
            </w:pPr>
          </w:p>
          <w:p w:rsidR="000857F9" w:rsidRDefault="000857F9">
            <w:pPr>
              <w:pStyle w:val="TableParagraph"/>
              <w:spacing w:before="169"/>
              <w:jc w:val="left"/>
              <w:rPr>
                <w:rFonts w:ascii="Arial"/>
                <w:b/>
                <w:sz w:val="18"/>
              </w:rPr>
            </w:pPr>
          </w:p>
          <w:p w:rsidR="000857F9" w:rsidRDefault="00196ABF">
            <w:pPr>
              <w:pStyle w:val="TableParagraph"/>
              <w:spacing w:before="1" w:line="186" w:lineRule="exact"/>
              <w:ind w:left="34"/>
              <w:jc w:val="center"/>
              <w:rPr>
                <w:rFonts w:ascii="Arial MT"/>
                <w:sz w:val="18"/>
              </w:rPr>
            </w:pPr>
            <w:r>
              <w:rPr>
                <w:rFonts w:ascii="Arial MT"/>
                <w:spacing w:val="-10"/>
                <w:sz w:val="18"/>
              </w:rPr>
              <w:t>t</w:t>
            </w:r>
          </w:p>
        </w:tc>
        <w:tc>
          <w:tcPr>
            <w:tcW w:w="877" w:type="dxa"/>
            <w:vMerge w:val="restart"/>
            <w:tcBorders>
              <w:left w:val="single" w:sz="8" w:space="0" w:color="000000"/>
            </w:tcBorders>
            <w:shd w:val="clear" w:color="auto" w:fill="FFFFFF"/>
          </w:tcPr>
          <w:p w:rsidR="000857F9" w:rsidRDefault="000857F9">
            <w:pPr>
              <w:pStyle w:val="TableParagraph"/>
              <w:jc w:val="left"/>
              <w:rPr>
                <w:rFonts w:ascii="Arial"/>
                <w:b/>
                <w:sz w:val="18"/>
              </w:rPr>
            </w:pPr>
          </w:p>
          <w:p w:rsidR="000857F9" w:rsidRDefault="000857F9">
            <w:pPr>
              <w:pStyle w:val="TableParagraph"/>
              <w:jc w:val="left"/>
              <w:rPr>
                <w:rFonts w:ascii="Arial"/>
                <w:b/>
                <w:sz w:val="18"/>
              </w:rPr>
            </w:pPr>
          </w:p>
          <w:p w:rsidR="000857F9" w:rsidRDefault="000857F9">
            <w:pPr>
              <w:pStyle w:val="TableParagraph"/>
              <w:spacing w:before="169"/>
              <w:jc w:val="left"/>
              <w:rPr>
                <w:rFonts w:ascii="Arial"/>
                <w:b/>
                <w:sz w:val="18"/>
              </w:rPr>
            </w:pPr>
          </w:p>
          <w:p w:rsidR="000857F9" w:rsidRDefault="00196ABF">
            <w:pPr>
              <w:pStyle w:val="TableParagraph"/>
              <w:spacing w:before="1" w:line="186" w:lineRule="exact"/>
              <w:ind w:left="288"/>
              <w:jc w:val="left"/>
              <w:rPr>
                <w:rFonts w:ascii="Arial MT"/>
                <w:sz w:val="18"/>
              </w:rPr>
            </w:pPr>
            <w:r>
              <w:rPr>
                <w:rFonts w:ascii="Arial MT"/>
                <w:spacing w:val="-4"/>
                <w:sz w:val="18"/>
              </w:rPr>
              <w:t>Sig.</w:t>
            </w:r>
          </w:p>
        </w:tc>
      </w:tr>
      <w:tr w:rsidR="000857F9">
        <w:trPr>
          <w:trHeight w:val="312"/>
        </w:trPr>
        <w:tc>
          <w:tcPr>
            <w:tcW w:w="2585" w:type="dxa"/>
            <w:vMerge/>
            <w:tcBorders>
              <w:top w:val="nil"/>
            </w:tcBorders>
            <w:shd w:val="clear" w:color="auto" w:fill="FFFFFF"/>
          </w:tcPr>
          <w:p w:rsidR="000857F9" w:rsidRDefault="000857F9">
            <w:pPr>
              <w:rPr>
                <w:sz w:val="2"/>
                <w:szCs w:val="2"/>
              </w:rPr>
            </w:pPr>
          </w:p>
        </w:tc>
        <w:tc>
          <w:tcPr>
            <w:tcW w:w="1135" w:type="dxa"/>
            <w:tcBorders>
              <w:top w:val="single" w:sz="8" w:space="0" w:color="000000"/>
              <w:right w:val="single" w:sz="8" w:space="0" w:color="000000"/>
            </w:tcBorders>
            <w:shd w:val="clear" w:color="auto" w:fill="FFFFFF"/>
          </w:tcPr>
          <w:p w:rsidR="000857F9" w:rsidRDefault="00196ABF">
            <w:pPr>
              <w:pStyle w:val="TableParagraph"/>
              <w:spacing w:before="106" w:line="186" w:lineRule="exact"/>
              <w:ind w:left="34"/>
              <w:jc w:val="center"/>
              <w:rPr>
                <w:rFonts w:ascii="Arial MT"/>
                <w:sz w:val="18"/>
              </w:rPr>
            </w:pPr>
            <w:r>
              <w:rPr>
                <w:rFonts w:ascii="Arial MT"/>
                <w:spacing w:val="-10"/>
                <w:sz w:val="18"/>
              </w:rPr>
              <w:t>B</w:t>
            </w:r>
          </w:p>
        </w:tc>
        <w:tc>
          <w:tcPr>
            <w:tcW w:w="1138" w:type="dxa"/>
            <w:tcBorders>
              <w:top w:val="single" w:sz="8" w:space="0" w:color="000000"/>
              <w:left w:val="single" w:sz="8" w:space="0" w:color="000000"/>
              <w:right w:val="single" w:sz="8" w:space="0" w:color="000000"/>
            </w:tcBorders>
            <w:shd w:val="clear" w:color="auto" w:fill="FFFFFF"/>
          </w:tcPr>
          <w:p w:rsidR="000857F9" w:rsidRDefault="00196ABF">
            <w:pPr>
              <w:pStyle w:val="TableParagraph"/>
              <w:spacing w:before="106" w:line="186" w:lineRule="exact"/>
              <w:ind w:left="194"/>
              <w:jc w:val="left"/>
              <w:rPr>
                <w:rFonts w:ascii="Arial MT"/>
                <w:sz w:val="18"/>
              </w:rPr>
            </w:pPr>
            <w:r>
              <w:rPr>
                <w:rFonts w:ascii="Arial MT"/>
                <w:sz w:val="18"/>
              </w:rPr>
              <w:t>Std.</w:t>
            </w:r>
            <w:r>
              <w:rPr>
                <w:rFonts w:ascii="Arial MT"/>
                <w:spacing w:val="-2"/>
                <w:sz w:val="18"/>
              </w:rPr>
              <w:t xml:space="preserve"> Error</w:t>
            </w:r>
          </w:p>
        </w:tc>
        <w:tc>
          <w:tcPr>
            <w:tcW w:w="1253" w:type="dxa"/>
            <w:tcBorders>
              <w:top w:val="single" w:sz="8" w:space="0" w:color="000000"/>
              <w:left w:val="single" w:sz="8" w:space="0" w:color="000000"/>
              <w:right w:val="single" w:sz="8" w:space="0" w:color="000000"/>
            </w:tcBorders>
            <w:shd w:val="clear" w:color="auto" w:fill="FFFFFF"/>
          </w:tcPr>
          <w:p w:rsidR="000857F9" w:rsidRDefault="00196ABF">
            <w:pPr>
              <w:pStyle w:val="TableParagraph"/>
              <w:spacing w:before="106" w:line="186" w:lineRule="exact"/>
              <w:ind w:left="451"/>
              <w:jc w:val="left"/>
              <w:rPr>
                <w:rFonts w:ascii="Arial MT"/>
                <w:sz w:val="18"/>
              </w:rPr>
            </w:pPr>
            <w:r>
              <w:rPr>
                <w:rFonts w:ascii="Arial MT"/>
                <w:spacing w:val="-4"/>
                <w:sz w:val="18"/>
              </w:rPr>
              <w:t>Beta</w:t>
            </w:r>
          </w:p>
        </w:tc>
        <w:tc>
          <w:tcPr>
            <w:tcW w:w="876" w:type="dxa"/>
            <w:vMerge/>
            <w:tcBorders>
              <w:top w:val="nil"/>
              <w:left w:val="single" w:sz="8" w:space="0" w:color="000000"/>
              <w:right w:val="single" w:sz="8" w:space="0" w:color="000000"/>
            </w:tcBorders>
            <w:shd w:val="clear" w:color="auto" w:fill="FFFFFF"/>
          </w:tcPr>
          <w:p w:rsidR="000857F9" w:rsidRDefault="000857F9">
            <w:pPr>
              <w:rPr>
                <w:sz w:val="2"/>
                <w:szCs w:val="2"/>
              </w:rPr>
            </w:pPr>
          </w:p>
        </w:tc>
        <w:tc>
          <w:tcPr>
            <w:tcW w:w="877" w:type="dxa"/>
            <w:vMerge/>
            <w:tcBorders>
              <w:top w:val="nil"/>
              <w:left w:val="single" w:sz="8" w:space="0" w:color="000000"/>
            </w:tcBorders>
            <w:shd w:val="clear" w:color="auto" w:fill="FFFFFF"/>
          </w:tcPr>
          <w:p w:rsidR="000857F9" w:rsidRDefault="000857F9">
            <w:pPr>
              <w:rPr>
                <w:sz w:val="2"/>
                <w:szCs w:val="2"/>
              </w:rPr>
            </w:pPr>
          </w:p>
        </w:tc>
      </w:tr>
      <w:tr w:rsidR="000857F9">
        <w:trPr>
          <w:trHeight w:val="395"/>
        </w:trPr>
        <w:tc>
          <w:tcPr>
            <w:tcW w:w="2585" w:type="dxa"/>
            <w:tcBorders>
              <w:bottom w:val="nil"/>
            </w:tcBorders>
            <w:shd w:val="clear" w:color="auto" w:fill="FFFFFF"/>
          </w:tcPr>
          <w:p w:rsidR="000857F9" w:rsidRDefault="00196ABF">
            <w:pPr>
              <w:pStyle w:val="TableParagraph"/>
              <w:tabs>
                <w:tab w:val="left" w:pos="680"/>
              </w:tabs>
              <w:spacing w:before="108"/>
              <w:ind w:left="75"/>
              <w:jc w:val="left"/>
              <w:rPr>
                <w:rFonts w:ascii="Arial MT"/>
                <w:sz w:val="18"/>
              </w:rPr>
            </w:pPr>
            <w:r>
              <w:rPr>
                <w:rFonts w:ascii="Arial MT"/>
                <w:spacing w:val="-10"/>
                <w:sz w:val="18"/>
              </w:rPr>
              <w:t>1</w:t>
            </w:r>
            <w:r>
              <w:rPr>
                <w:rFonts w:ascii="Arial MT"/>
                <w:sz w:val="18"/>
              </w:rPr>
              <w:tab/>
            </w:r>
            <w:r>
              <w:rPr>
                <w:rFonts w:ascii="Arial MT"/>
                <w:spacing w:val="-2"/>
                <w:sz w:val="18"/>
              </w:rPr>
              <w:t>(Constant)</w:t>
            </w:r>
          </w:p>
        </w:tc>
        <w:tc>
          <w:tcPr>
            <w:tcW w:w="1135" w:type="dxa"/>
            <w:tcBorders>
              <w:bottom w:val="nil"/>
              <w:right w:val="single" w:sz="8" w:space="0" w:color="000000"/>
            </w:tcBorders>
            <w:shd w:val="clear" w:color="auto" w:fill="FFFFFF"/>
          </w:tcPr>
          <w:p w:rsidR="000857F9" w:rsidRDefault="00196ABF">
            <w:pPr>
              <w:pStyle w:val="TableParagraph"/>
              <w:spacing w:before="108"/>
              <w:ind w:right="36"/>
              <w:rPr>
                <w:rFonts w:ascii="Arial MT"/>
                <w:sz w:val="18"/>
              </w:rPr>
            </w:pPr>
            <w:r>
              <w:rPr>
                <w:rFonts w:ascii="Arial MT"/>
                <w:spacing w:val="-2"/>
                <w:sz w:val="18"/>
              </w:rPr>
              <w:t>178.602</w:t>
            </w:r>
          </w:p>
        </w:tc>
        <w:tc>
          <w:tcPr>
            <w:tcW w:w="1138" w:type="dxa"/>
            <w:tcBorders>
              <w:left w:val="single" w:sz="8" w:space="0" w:color="000000"/>
              <w:bottom w:val="nil"/>
              <w:right w:val="single" w:sz="8" w:space="0" w:color="000000"/>
            </w:tcBorders>
            <w:shd w:val="clear" w:color="auto" w:fill="FFFFFF"/>
          </w:tcPr>
          <w:p w:rsidR="000857F9" w:rsidRDefault="00196ABF">
            <w:pPr>
              <w:pStyle w:val="TableParagraph"/>
              <w:spacing w:before="108"/>
              <w:ind w:right="37"/>
              <w:rPr>
                <w:rFonts w:ascii="Arial MT"/>
                <w:sz w:val="18"/>
              </w:rPr>
            </w:pPr>
            <w:r>
              <w:rPr>
                <w:rFonts w:ascii="Arial MT"/>
                <w:spacing w:val="-2"/>
                <w:sz w:val="18"/>
              </w:rPr>
              <w:t>35.266</w:t>
            </w:r>
          </w:p>
        </w:tc>
        <w:tc>
          <w:tcPr>
            <w:tcW w:w="1253" w:type="dxa"/>
            <w:tcBorders>
              <w:left w:val="single" w:sz="8" w:space="0" w:color="000000"/>
              <w:bottom w:val="nil"/>
              <w:right w:val="single" w:sz="8" w:space="0" w:color="000000"/>
            </w:tcBorders>
            <w:shd w:val="clear" w:color="auto" w:fill="FFFFFF"/>
          </w:tcPr>
          <w:p w:rsidR="000857F9" w:rsidRDefault="000857F9">
            <w:pPr>
              <w:pStyle w:val="TableParagraph"/>
              <w:jc w:val="left"/>
            </w:pPr>
          </w:p>
        </w:tc>
        <w:tc>
          <w:tcPr>
            <w:tcW w:w="876" w:type="dxa"/>
            <w:tcBorders>
              <w:left w:val="single" w:sz="8" w:space="0" w:color="000000"/>
              <w:bottom w:val="nil"/>
              <w:right w:val="single" w:sz="8" w:space="0" w:color="000000"/>
            </w:tcBorders>
            <w:shd w:val="clear" w:color="auto" w:fill="FFFFFF"/>
          </w:tcPr>
          <w:p w:rsidR="000857F9" w:rsidRDefault="00196ABF">
            <w:pPr>
              <w:pStyle w:val="TableParagraph"/>
              <w:spacing w:before="108"/>
              <w:ind w:right="39"/>
              <w:rPr>
                <w:rFonts w:ascii="Arial MT"/>
                <w:sz w:val="18"/>
              </w:rPr>
            </w:pPr>
            <w:r>
              <w:rPr>
                <w:rFonts w:ascii="Arial MT"/>
                <w:spacing w:val="-2"/>
                <w:sz w:val="18"/>
              </w:rPr>
              <w:t>5.064</w:t>
            </w:r>
          </w:p>
        </w:tc>
        <w:tc>
          <w:tcPr>
            <w:tcW w:w="877" w:type="dxa"/>
            <w:tcBorders>
              <w:left w:val="single" w:sz="8" w:space="0" w:color="000000"/>
              <w:bottom w:val="nil"/>
            </w:tcBorders>
            <w:shd w:val="clear" w:color="auto" w:fill="FFFFFF"/>
          </w:tcPr>
          <w:p w:rsidR="000857F9" w:rsidRDefault="00196ABF">
            <w:pPr>
              <w:pStyle w:val="TableParagraph"/>
              <w:spacing w:before="108"/>
              <w:ind w:right="34"/>
              <w:rPr>
                <w:rFonts w:ascii="Arial MT"/>
                <w:sz w:val="18"/>
              </w:rPr>
            </w:pPr>
            <w:r>
              <w:rPr>
                <w:rFonts w:ascii="Arial MT"/>
                <w:spacing w:val="-4"/>
                <w:sz w:val="18"/>
              </w:rPr>
              <w:t>.000</w:t>
            </w:r>
          </w:p>
        </w:tc>
      </w:tr>
      <w:tr w:rsidR="000857F9">
        <w:trPr>
          <w:trHeight w:val="599"/>
        </w:trPr>
        <w:tc>
          <w:tcPr>
            <w:tcW w:w="2585" w:type="dxa"/>
            <w:tcBorders>
              <w:top w:val="nil"/>
            </w:tcBorders>
            <w:shd w:val="clear" w:color="auto" w:fill="FFFFFF"/>
          </w:tcPr>
          <w:p w:rsidR="000857F9" w:rsidRDefault="00196ABF">
            <w:pPr>
              <w:pStyle w:val="TableParagraph"/>
              <w:spacing w:before="73"/>
              <w:ind w:left="680"/>
              <w:jc w:val="left"/>
              <w:rPr>
                <w:rFonts w:ascii="Arial MT"/>
                <w:sz w:val="18"/>
              </w:rPr>
            </w:pPr>
            <w:r>
              <w:rPr>
                <w:rFonts w:ascii="Arial MT"/>
                <w:sz w:val="18"/>
              </w:rPr>
              <w:t>POLA</w:t>
            </w:r>
            <w:r>
              <w:rPr>
                <w:rFonts w:ascii="Arial MT"/>
                <w:spacing w:val="-1"/>
                <w:sz w:val="18"/>
              </w:rPr>
              <w:t xml:space="preserve"> </w:t>
            </w:r>
            <w:r>
              <w:rPr>
                <w:rFonts w:ascii="Arial MT"/>
                <w:spacing w:val="-4"/>
                <w:sz w:val="18"/>
              </w:rPr>
              <w:t>ASUH</w:t>
            </w:r>
          </w:p>
          <w:p w:rsidR="000857F9" w:rsidRDefault="00196ABF">
            <w:pPr>
              <w:pStyle w:val="TableParagraph"/>
              <w:spacing w:before="115" w:line="184" w:lineRule="exact"/>
              <w:ind w:left="680"/>
              <w:jc w:val="left"/>
              <w:rPr>
                <w:rFonts w:ascii="Arial MT"/>
                <w:sz w:val="18"/>
              </w:rPr>
            </w:pPr>
            <w:r>
              <w:rPr>
                <w:rFonts w:ascii="Arial MT"/>
                <w:spacing w:val="-2"/>
                <w:sz w:val="18"/>
              </w:rPr>
              <w:t>OTORITER</w:t>
            </w:r>
          </w:p>
        </w:tc>
        <w:tc>
          <w:tcPr>
            <w:tcW w:w="1135" w:type="dxa"/>
            <w:tcBorders>
              <w:top w:val="nil"/>
              <w:right w:val="single" w:sz="8" w:space="0" w:color="000000"/>
            </w:tcBorders>
            <w:shd w:val="clear" w:color="auto" w:fill="FFFFFF"/>
          </w:tcPr>
          <w:p w:rsidR="000857F9" w:rsidRDefault="000857F9">
            <w:pPr>
              <w:pStyle w:val="TableParagraph"/>
              <w:spacing w:before="27"/>
              <w:jc w:val="left"/>
              <w:rPr>
                <w:rFonts w:ascii="Arial"/>
                <w:b/>
                <w:sz w:val="18"/>
              </w:rPr>
            </w:pPr>
          </w:p>
          <w:p w:rsidR="000857F9" w:rsidRDefault="00196ABF">
            <w:pPr>
              <w:pStyle w:val="TableParagraph"/>
              <w:ind w:right="36"/>
              <w:rPr>
                <w:rFonts w:ascii="Arial MT"/>
                <w:sz w:val="18"/>
              </w:rPr>
            </w:pPr>
            <w:r>
              <w:rPr>
                <w:rFonts w:ascii="Arial MT"/>
                <w:sz w:val="18"/>
              </w:rPr>
              <w:t>-</w:t>
            </w:r>
            <w:r>
              <w:rPr>
                <w:rFonts w:ascii="Arial MT"/>
                <w:spacing w:val="-4"/>
                <w:sz w:val="18"/>
              </w:rPr>
              <w:t>.819</w:t>
            </w:r>
          </w:p>
        </w:tc>
        <w:tc>
          <w:tcPr>
            <w:tcW w:w="1138" w:type="dxa"/>
            <w:tcBorders>
              <w:top w:val="nil"/>
              <w:left w:val="single" w:sz="8" w:space="0" w:color="000000"/>
              <w:right w:val="single" w:sz="8" w:space="0" w:color="000000"/>
            </w:tcBorders>
            <w:shd w:val="clear" w:color="auto" w:fill="FFFFFF"/>
          </w:tcPr>
          <w:p w:rsidR="000857F9" w:rsidRDefault="000857F9">
            <w:pPr>
              <w:pStyle w:val="TableParagraph"/>
              <w:spacing w:before="27"/>
              <w:jc w:val="left"/>
              <w:rPr>
                <w:rFonts w:ascii="Arial"/>
                <w:b/>
                <w:sz w:val="18"/>
              </w:rPr>
            </w:pPr>
          </w:p>
          <w:p w:rsidR="000857F9" w:rsidRDefault="00196ABF">
            <w:pPr>
              <w:pStyle w:val="TableParagraph"/>
              <w:ind w:right="36"/>
              <w:rPr>
                <w:rFonts w:ascii="Arial MT"/>
                <w:sz w:val="18"/>
              </w:rPr>
            </w:pPr>
            <w:r>
              <w:rPr>
                <w:rFonts w:ascii="Arial MT"/>
                <w:spacing w:val="-4"/>
                <w:sz w:val="18"/>
              </w:rPr>
              <w:t>.341</w:t>
            </w:r>
          </w:p>
        </w:tc>
        <w:tc>
          <w:tcPr>
            <w:tcW w:w="1253" w:type="dxa"/>
            <w:tcBorders>
              <w:top w:val="nil"/>
              <w:left w:val="single" w:sz="8" w:space="0" w:color="000000"/>
              <w:right w:val="single" w:sz="8" w:space="0" w:color="000000"/>
            </w:tcBorders>
            <w:shd w:val="clear" w:color="auto" w:fill="FFFFFF"/>
          </w:tcPr>
          <w:p w:rsidR="000857F9" w:rsidRDefault="000857F9">
            <w:pPr>
              <w:pStyle w:val="TableParagraph"/>
              <w:spacing w:before="27"/>
              <w:jc w:val="left"/>
              <w:rPr>
                <w:rFonts w:ascii="Arial"/>
                <w:b/>
                <w:sz w:val="18"/>
              </w:rPr>
            </w:pPr>
          </w:p>
          <w:p w:rsidR="000857F9" w:rsidRDefault="00196ABF">
            <w:pPr>
              <w:pStyle w:val="TableParagraph"/>
              <w:ind w:left="782"/>
              <w:jc w:val="left"/>
              <w:rPr>
                <w:rFonts w:ascii="Arial MT"/>
                <w:sz w:val="18"/>
              </w:rPr>
            </w:pPr>
            <w:r>
              <w:rPr>
                <w:rFonts w:ascii="Arial MT"/>
                <w:sz w:val="18"/>
              </w:rPr>
              <w:t>-</w:t>
            </w:r>
            <w:r>
              <w:rPr>
                <w:rFonts w:ascii="Arial MT"/>
                <w:spacing w:val="-4"/>
                <w:sz w:val="18"/>
              </w:rPr>
              <w:t>.401</w:t>
            </w:r>
          </w:p>
        </w:tc>
        <w:tc>
          <w:tcPr>
            <w:tcW w:w="876" w:type="dxa"/>
            <w:tcBorders>
              <w:top w:val="nil"/>
              <w:left w:val="single" w:sz="8" w:space="0" w:color="000000"/>
              <w:right w:val="single" w:sz="8" w:space="0" w:color="000000"/>
            </w:tcBorders>
            <w:shd w:val="clear" w:color="auto" w:fill="FFFFFF"/>
          </w:tcPr>
          <w:p w:rsidR="000857F9" w:rsidRDefault="000857F9">
            <w:pPr>
              <w:pStyle w:val="TableParagraph"/>
              <w:spacing w:before="27"/>
              <w:jc w:val="left"/>
              <w:rPr>
                <w:rFonts w:ascii="Arial"/>
                <w:b/>
                <w:sz w:val="18"/>
              </w:rPr>
            </w:pPr>
          </w:p>
          <w:p w:rsidR="000857F9" w:rsidRDefault="00196ABF">
            <w:pPr>
              <w:pStyle w:val="TableParagraph"/>
              <w:ind w:right="39"/>
              <w:rPr>
                <w:rFonts w:ascii="Arial MT"/>
                <w:sz w:val="18"/>
              </w:rPr>
            </w:pPr>
            <w:r>
              <w:rPr>
                <w:rFonts w:ascii="Arial MT"/>
                <w:sz w:val="18"/>
              </w:rPr>
              <w:t>-</w:t>
            </w:r>
            <w:r>
              <w:rPr>
                <w:rFonts w:ascii="Arial MT"/>
                <w:spacing w:val="-2"/>
                <w:sz w:val="18"/>
              </w:rPr>
              <w:t>2.397</w:t>
            </w:r>
          </w:p>
        </w:tc>
        <w:tc>
          <w:tcPr>
            <w:tcW w:w="877" w:type="dxa"/>
            <w:tcBorders>
              <w:top w:val="nil"/>
              <w:left w:val="single" w:sz="8" w:space="0" w:color="000000"/>
            </w:tcBorders>
            <w:shd w:val="clear" w:color="auto" w:fill="FFFFFF"/>
          </w:tcPr>
          <w:p w:rsidR="000857F9" w:rsidRDefault="000857F9">
            <w:pPr>
              <w:pStyle w:val="TableParagraph"/>
              <w:spacing w:before="27"/>
              <w:jc w:val="left"/>
              <w:rPr>
                <w:rFonts w:ascii="Arial"/>
                <w:b/>
                <w:sz w:val="18"/>
              </w:rPr>
            </w:pPr>
          </w:p>
          <w:p w:rsidR="000857F9" w:rsidRDefault="00196ABF">
            <w:pPr>
              <w:pStyle w:val="TableParagraph"/>
              <w:ind w:right="34"/>
              <w:rPr>
                <w:rFonts w:ascii="Arial MT"/>
                <w:sz w:val="18"/>
              </w:rPr>
            </w:pPr>
            <w:r>
              <w:rPr>
                <w:rFonts w:ascii="Arial MT"/>
                <w:spacing w:val="-4"/>
                <w:sz w:val="18"/>
              </w:rPr>
              <w:t>.023</w:t>
            </w:r>
          </w:p>
        </w:tc>
      </w:tr>
      <w:tr w:rsidR="000857F9">
        <w:trPr>
          <w:trHeight w:val="318"/>
        </w:trPr>
        <w:tc>
          <w:tcPr>
            <w:tcW w:w="7864" w:type="dxa"/>
            <w:gridSpan w:val="6"/>
            <w:tcBorders>
              <w:left w:val="nil"/>
              <w:bottom w:val="nil"/>
              <w:right w:val="nil"/>
            </w:tcBorders>
            <w:shd w:val="clear" w:color="auto" w:fill="FFFFFF"/>
          </w:tcPr>
          <w:p w:rsidR="000857F9" w:rsidRDefault="00196ABF">
            <w:pPr>
              <w:pStyle w:val="TableParagraph"/>
              <w:spacing w:before="111" w:line="187" w:lineRule="exact"/>
              <w:ind w:left="79"/>
              <w:jc w:val="left"/>
              <w:rPr>
                <w:rFonts w:ascii="Arial MT"/>
                <w:sz w:val="18"/>
              </w:rPr>
            </w:pPr>
            <w:r>
              <w:rPr>
                <w:rFonts w:ascii="Arial MT"/>
                <w:sz w:val="18"/>
              </w:rPr>
              <w:t>a.</w:t>
            </w:r>
            <w:r>
              <w:rPr>
                <w:rFonts w:ascii="Arial MT"/>
                <w:spacing w:val="-4"/>
                <w:sz w:val="18"/>
              </w:rPr>
              <w:t xml:space="preserve"> </w:t>
            </w:r>
            <w:r>
              <w:rPr>
                <w:rFonts w:ascii="Arial MT"/>
                <w:sz w:val="18"/>
              </w:rPr>
              <w:t>Dependent</w:t>
            </w:r>
            <w:r>
              <w:rPr>
                <w:rFonts w:ascii="Arial MT"/>
                <w:spacing w:val="-3"/>
                <w:sz w:val="18"/>
              </w:rPr>
              <w:t xml:space="preserve"> </w:t>
            </w:r>
            <w:r>
              <w:rPr>
                <w:rFonts w:ascii="Arial MT"/>
                <w:sz w:val="18"/>
              </w:rPr>
              <w:t>Variable:</w:t>
            </w:r>
            <w:r>
              <w:rPr>
                <w:rFonts w:ascii="Arial MT"/>
                <w:spacing w:val="-3"/>
                <w:sz w:val="18"/>
              </w:rPr>
              <w:t xml:space="preserve"> </w:t>
            </w:r>
            <w:r>
              <w:rPr>
                <w:rFonts w:ascii="Arial MT"/>
                <w:sz w:val="18"/>
              </w:rPr>
              <w:t>ETIKA</w:t>
            </w:r>
            <w:r>
              <w:rPr>
                <w:rFonts w:ascii="Arial MT"/>
                <w:spacing w:val="-5"/>
                <w:sz w:val="18"/>
              </w:rPr>
              <w:t xml:space="preserve"> </w:t>
            </w:r>
            <w:r>
              <w:rPr>
                <w:rFonts w:ascii="Arial MT"/>
                <w:spacing w:val="-2"/>
                <w:sz w:val="18"/>
              </w:rPr>
              <w:t>KOMUNIKASI</w:t>
            </w:r>
          </w:p>
        </w:tc>
      </w:tr>
    </w:tbl>
    <w:p w:rsidR="000857F9" w:rsidRDefault="000857F9">
      <w:pPr>
        <w:pStyle w:val="BodyText"/>
        <w:rPr>
          <w:rFonts w:ascii="Arial"/>
          <w:b/>
          <w:sz w:val="18"/>
        </w:rPr>
      </w:pPr>
    </w:p>
    <w:p w:rsidR="000857F9" w:rsidRDefault="000857F9">
      <w:pPr>
        <w:pStyle w:val="BodyText"/>
        <w:spacing w:before="134"/>
        <w:rPr>
          <w:rFonts w:ascii="Arial"/>
          <w:b/>
          <w:sz w:val="18"/>
        </w:rPr>
      </w:pPr>
    </w:p>
    <w:p w:rsidR="000857F9" w:rsidRDefault="00196ABF">
      <w:pPr>
        <w:pStyle w:val="BodyText"/>
        <w:spacing w:line="480" w:lineRule="auto"/>
        <w:ind w:left="568" w:right="140" w:firstLine="720"/>
        <w:jc w:val="both"/>
      </w:pPr>
      <w:r>
        <w:t>Berdasarkan hasil uji regresi linier sederhana terdapat nilai constant (α) = 178.602 dan nilai koefisien arah regresi / β (X) = -0,819. Berdasarkan data diatas maka</w:t>
      </w:r>
      <w:r>
        <w:rPr>
          <w:spacing w:val="-7"/>
        </w:rPr>
        <w:t xml:space="preserve"> </w:t>
      </w:r>
      <w:r>
        <w:t>terdapat</w:t>
      </w:r>
      <w:r>
        <w:rPr>
          <w:spacing w:val="-5"/>
        </w:rPr>
        <w:t xml:space="preserve"> </w:t>
      </w:r>
      <w:r>
        <w:t>nilai</w:t>
      </w:r>
      <w:r>
        <w:rPr>
          <w:spacing w:val="-5"/>
        </w:rPr>
        <w:t xml:space="preserve"> </w:t>
      </w:r>
      <w:r>
        <w:t>signifikansi</w:t>
      </w:r>
      <w:r>
        <w:rPr>
          <w:spacing w:val="-5"/>
        </w:rPr>
        <w:t xml:space="preserve"> </w:t>
      </w:r>
      <w:r>
        <w:t>0,023</w:t>
      </w:r>
      <w:r>
        <w:rPr>
          <w:spacing w:val="-5"/>
        </w:rPr>
        <w:t xml:space="preserve"> </w:t>
      </w:r>
      <w:r>
        <w:t>&lt;</w:t>
      </w:r>
      <w:r>
        <w:rPr>
          <w:spacing w:val="-6"/>
        </w:rPr>
        <w:t xml:space="preserve"> </w:t>
      </w:r>
      <w:r>
        <w:t>0,05.</w:t>
      </w:r>
      <w:r>
        <w:rPr>
          <w:spacing w:val="-8"/>
        </w:rPr>
        <w:t xml:space="preserve"> </w:t>
      </w:r>
      <w:r>
        <w:t>Berdasarkan</w:t>
      </w:r>
      <w:r>
        <w:rPr>
          <w:spacing w:val="-5"/>
        </w:rPr>
        <w:t xml:space="preserve"> </w:t>
      </w:r>
      <w:r>
        <w:t>pengambilan</w:t>
      </w:r>
      <w:r>
        <w:rPr>
          <w:spacing w:val="-5"/>
        </w:rPr>
        <w:t xml:space="preserve"> </w:t>
      </w:r>
      <w:r>
        <w:t>keputusan diatas</w:t>
      </w:r>
      <w:r>
        <w:rPr>
          <w:spacing w:val="-14"/>
        </w:rPr>
        <w:t xml:space="preserve"> </w:t>
      </w:r>
      <w:r>
        <w:t>dapat</w:t>
      </w:r>
      <w:r>
        <w:rPr>
          <w:spacing w:val="-14"/>
        </w:rPr>
        <w:t xml:space="preserve"> </w:t>
      </w:r>
      <w:r>
        <w:t>disimpulkan</w:t>
      </w:r>
      <w:r>
        <w:rPr>
          <w:spacing w:val="-14"/>
        </w:rPr>
        <w:t xml:space="preserve"> </w:t>
      </w:r>
      <w:r>
        <w:t>bahwa</w:t>
      </w:r>
      <w:r>
        <w:rPr>
          <w:spacing w:val="-15"/>
        </w:rPr>
        <w:t xml:space="preserve"> </w:t>
      </w:r>
      <w:r>
        <w:t>"</w:t>
      </w:r>
      <w:r>
        <w:rPr>
          <w:b/>
        </w:rPr>
        <w:t>Pola</w:t>
      </w:r>
      <w:r>
        <w:rPr>
          <w:b/>
          <w:spacing w:val="-14"/>
        </w:rPr>
        <w:t xml:space="preserve"> </w:t>
      </w:r>
      <w:r>
        <w:rPr>
          <w:b/>
        </w:rPr>
        <w:t>asuh</w:t>
      </w:r>
      <w:r>
        <w:rPr>
          <w:b/>
          <w:spacing w:val="-13"/>
        </w:rPr>
        <w:t xml:space="preserve"> </w:t>
      </w:r>
      <w:r>
        <w:rPr>
          <w:b/>
        </w:rPr>
        <w:t>otoriter</w:t>
      </w:r>
      <w:r>
        <w:rPr>
          <w:b/>
          <w:spacing w:val="-15"/>
        </w:rPr>
        <w:t xml:space="preserve"> </w:t>
      </w:r>
      <w:r>
        <w:rPr>
          <w:b/>
        </w:rPr>
        <w:t>berpengaruh</w:t>
      </w:r>
      <w:r>
        <w:rPr>
          <w:b/>
          <w:spacing w:val="-13"/>
        </w:rPr>
        <w:t xml:space="preserve"> </w:t>
      </w:r>
      <w:r>
        <w:rPr>
          <w:b/>
        </w:rPr>
        <w:t>terhadap</w:t>
      </w:r>
      <w:r>
        <w:rPr>
          <w:b/>
          <w:spacing w:val="-13"/>
        </w:rPr>
        <w:t xml:space="preserve"> </w:t>
      </w:r>
      <w:r>
        <w:rPr>
          <w:b/>
        </w:rPr>
        <w:t>etika komunikasi</w:t>
      </w:r>
      <w:r>
        <w:t>".</w:t>
      </w:r>
      <w:r>
        <w:rPr>
          <w:spacing w:val="-14"/>
        </w:rPr>
        <w:t xml:space="preserve"> </w:t>
      </w:r>
      <w:r>
        <w:t>Yang</w:t>
      </w:r>
      <w:r>
        <w:rPr>
          <w:spacing w:val="-14"/>
        </w:rPr>
        <w:t xml:space="preserve"> </w:t>
      </w:r>
      <w:r>
        <w:t>artinya</w:t>
      </w:r>
      <w:r>
        <w:rPr>
          <w:spacing w:val="-15"/>
        </w:rPr>
        <w:t xml:space="preserve"> </w:t>
      </w:r>
      <w:r>
        <w:t>semakin</w:t>
      </w:r>
      <w:r>
        <w:rPr>
          <w:spacing w:val="-14"/>
        </w:rPr>
        <w:t xml:space="preserve"> </w:t>
      </w:r>
      <w:r>
        <w:t>tinggi</w:t>
      </w:r>
      <w:r>
        <w:rPr>
          <w:spacing w:val="-14"/>
        </w:rPr>
        <w:t xml:space="preserve"> </w:t>
      </w:r>
      <w:r>
        <w:t>pola</w:t>
      </w:r>
      <w:r>
        <w:rPr>
          <w:spacing w:val="-15"/>
        </w:rPr>
        <w:t xml:space="preserve"> </w:t>
      </w:r>
      <w:r>
        <w:t>asuh</w:t>
      </w:r>
      <w:r>
        <w:rPr>
          <w:spacing w:val="-14"/>
        </w:rPr>
        <w:t xml:space="preserve"> </w:t>
      </w:r>
      <w:r>
        <w:t>otoriter</w:t>
      </w:r>
      <w:r>
        <w:rPr>
          <w:spacing w:val="-15"/>
        </w:rPr>
        <w:t xml:space="preserve"> </w:t>
      </w:r>
      <w:r>
        <w:t>maka</w:t>
      </w:r>
      <w:r>
        <w:rPr>
          <w:spacing w:val="-15"/>
        </w:rPr>
        <w:t xml:space="preserve"> </w:t>
      </w:r>
      <w:r>
        <w:t>semakin</w:t>
      </w:r>
      <w:r>
        <w:rPr>
          <w:spacing w:val="-12"/>
        </w:rPr>
        <w:t xml:space="preserve"> </w:t>
      </w:r>
      <w:r>
        <w:t>rendah etika komunikasi dan sebaliknya semakin rendah pola asuh otoriter maka etika komunikasi akan semakin tinggi.</w:t>
      </w:r>
    </w:p>
    <w:p w:rsidR="000857F9" w:rsidRDefault="00196ABF">
      <w:pPr>
        <w:pStyle w:val="Heading3"/>
        <w:numPr>
          <w:ilvl w:val="1"/>
          <w:numId w:val="6"/>
        </w:numPr>
        <w:tabs>
          <w:tab w:val="left" w:pos="988"/>
        </w:tabs>
        <w:spacing w:before="1"/>
        <w:jc w:val="both"/>
      </w:pPr>
      <w:bookmarkStart w:id="50" w:name="_TOC_250005"/>
      <w:bookmarkEnd w:id="50"/>
      <w:r>
        <w:rPr>
          <w:spacing w:val="-2"/>
        </w:rPr>
        <w:t>Pe</w:t>
      </w:r>
      <w:r>
        <w:rPr>
          <w:spacing w:val="-2"/>
        </w:rPr>
        <w:t>mbahasan</w:t>
      </w:r>
    </w:p>
    <w:p w:rsidR="000857F9" w:rsidRDefault="000857F9">
      <w:pPr>
        <w:pStyle w:val="BodyText"/>
        <w:rPr>
          <w:b/>
        </w:rPr>
      </w:pPr>
    </w:p>
    <w:p w:rsidR="000857F9" w:rsidRDefault="00196ABF">
      <w:pPr>
        <w:pStyle w:val="BodyText"/>
        <w:spacing w:line="480" w:lineRule="auto"/>
        <w:ind w:left="568" w:right="138" w:firstLine="720"/>
        <w:jc w:val="both"/>
      </w:pPr>
      <w:r>
        <w:t>Penelitian ini bertujuan untuk mengetahui apakah ada atau tidaknya Pengaruh Pola Asuh Otoriter terhadap Etika Komunikasi Siswa di SMA Swasta Istiqlal Deli Tua. Etika komunikasi merupakan kemampuan individu dalam menyampaikan pesan dengan cara yan</w:t>
      </w:r>
      <w:r>
        <w:t>g jujur, sopan, menghargai lawan bicara, serta disesuaikan dengan norma dan nilai yang berlaku di masyarakat. Menurut Mannan</w:t>
      </w:r>
      <w:r>
        <w:rPr>
          <w:spacing w:val="45"/>
        </w:rPr>
        <w:t xml:space="preserve">  </w:t>
      </w:r>
      <w:r>
        <w:t>(dalam</w:t>
      </w:r>
      <w:r>
        <w:rPr>
          <w:spacing w:val="46"/>
        </w:rPr>
        <w:t xml:space="preserve">  </w:t>
      </w:r>
      <w:r>
        <w:t>Hasan,</w:t>
      </w:r>
      <w:r>
        <w:rPr>
          <w:spacing w:val="46"/>
        </w:rPr>
        <w:t xml:space="preserve">  </w:t>
      </w:r>
      <w:r>
        <w:t>Madina,</w:t>
      </w:r>
      <w:r>
        <w:rPr>
          <w:spacing w:val="46"/>
        </w:rPr>
        <w:t xml:space="preserve">  </w:t>
      </w:r>
      <w:r>
        <w:t>&amp;</w:t>
      </w:r>
      <w:r>
        <w:rPr>
          <w:spacing w:val="46"/>
        </w:rPr>
        <w:t xml:space="preserve">  </w:t>
      </w:r>
      <w:r>
        <w:t>Tuasikal,</w:t>
      </w:r>
      <w:r>
        <w:rPr>
          <w:spacing w:val="46"/>
        </w:rPr>
        <w:t xml:space="preserve">  </w:t>
      </w:r>
      <w:r>
        <w:t>2024)</w:t>
      </w:r>
      <w:r>
        <w:rPr>
          <w:spacing w:val="46"/>
        </w:rPr>
        <w:t xml:space="preserve">  </w:t>
      </w:r>
      <w:r>
        <w:t>faktor-faktor</w:t>
      </w:r>
      <w:r>
        <w:rPr>
          <w:spacing w:val="47"/>
        </w:rPr>
        <w:t xml:space="preserve">  </w:t>
      </w:r>
      <w:r>
        <w:rPr>
          <w:spacing w:val="-4"/>
        </w:rPr>
        <w:t>yang</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568" w:right="140"/>
        <w:jc w:val="both"/>
      </w:pPr>
      <w:r>
        <w:rPr>
          <w:noProof/>
          <w:lang w:val="en-US"/>
        </w:rPr>
        <w:drawing>
          <wp:anchor distT="0" distB="0" distL="0" distR="0" simplePos="0" relativeHeight="47782809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7" cstate="print"/>
                    <a:stretch>
                      <a:fillRect/>
                    </a:stretch>
                  </pic:blipFill>
                  <pic:spPr>
                    <a:xfrm>
                      <a:off x="0" y="0"/>
                      <a:ext cx="5397499" cy="5321299"/>
                    </a:xfrm>
                    <a:prstGeom prst="rect">
                      <a:avLst/>
                    </a:prstGeom>
                  </pic:spPr>
                </pic:pic>
              </a:graphicData>
            </a:graphic>
          </wp:anchor>
        </w:drawing>
      </w:r>
      <w:r>
        <w:t>memengaruhi</w:t>
      </w:r>
      <w:r>
        <w:rPr>
          <w:spacing w:val="-15"/>
        </w:rPr>
        <w:t xml:space="preserve"> </w:t>
      </w:r>
      <w:r>
        <w:t>etika</w:t>
      </w:r>
      <w:r>
        <w:rPr>
          <w:spacing w:val="-15"/>
        </w:rPr>
        <w:t xml:space="preserve"> </w:t>
      </w:r>
      <w:r>
        <w:t>komunikasi</w:t>
      </w:r>
      <w:r>
        <w:rPr>
          <w:spacing w:val="-15"/>
        </w:rPr>
        <w:t xml:space="preserve"> </w:t>
      </w:r>
      <w:r>
        <w:t>terbagi</w:t>
      </w:r>
      <w:r>
        <w:rPr>
          <w:spacing w:val="-15"/>
        </w:rPr>
        <w:t xml:space="preserve"> </w:t>
      </w:r>
      <w:r>
        <w:t>menjadi</w:t>
      </w:r>
      <w:r>
        <w:rPr>
          <w:spacing w:val="-15"/>
        </w:rPr>
        <w:t xml:space="preserve"> </w:t>
      </w:r>
      <w:r>
        <w:t>dua,</w:t>
      </w:r>
      <w:r>
        <w:rPr>
          <w:spacing w:val="-15"/>
        </w:rPr>
        <w:t xml:space="preserve"> </w:t>
      </w:r>
      <w:r>
        <w:t>yaitu</w:t>
      </w:r>
      <w:r>
        <w:rPr>
          <w:spacing w:val="-15"/>
        </w:rPr>
        <w:t xml:space="preserve"> </w:t>
      </w:r>
      <w:r>
        <w:t>faktor</w:t>
      </w:r>
      <w:r>
        <w:rPr>
          <w:spacing w:val="-15"/>
        </w:rPr>
        <w:t xml:space="preserve"> </w:t>
      </w:r>
      <w:r>
        <w:t>internal</w:t>
      </w:r>
      <w:r>
        <w:rPr>
          <w:spacing w:val="-15"/>
        </w:rPr>
        <w:t xml:space="preserve"> </w:t>
      </w:r>
      <w:r>
        <w:t>dan</w:t>
      </w:r>
      <w:r>
        <w:rPr>
          <w:spacing w:val="-15"/>
        </w:rPr>
        <w:t xml:space="preserve"> </w:t>
      </w:r>
      <w:r>
        <w:t>faktor eksternal.</w:t>
      </w:r>
      <w:r>
        <w:rPr>
          <w:spacing w:val="-15"/>
        </w:rPr>
        <w:t xml:space="preserve"> </w:t>
      </w:r>
      <w:r>
        <w:t>Faktor</w:t>
      </w:r>
      <w:r>
        <w:rPr>
          <w:spacing w:val="-15"/>
        </w:rPr>
        <w:t xml:space="preserve"> </w:t>
      </w:r>
      <w:r>
        <w:t>internal</w:t>
      </w:r>
      <w:r>
        <w:rPr>
          <w:spacing w:val="-15"/>
        </w:rPr>
        <w:t xml:space="preserve"> </w:t>
      </w:r>
      <w:r>
        <w:t>meliputi</w:t>
      </w:r>
      <w:r>
        <w:rPr>
          <w:spacing w:val="-15"/>
        </w:rPr>
        <w:t xml:space="preserve"> </w:t>
      </w:r>
      <w:r>
        <w:t>pemahaman</w:t>
      </w:r>
      <w:r>
        <w:rPr>
          <w:spacing w:val="-15"/>
        </w:rPr>
        <w:t xml:space="preserve"> </w:t>
      </w:r>
      <w:r>
        <w:t>agama,</w:t>
      </w:r>
      <w:r>
        <w:rPr>
          <w:spacing w:val="-15"/>
        </w:rPr>
        <w:t xml:space="preserve"> </w:t>
      </w:r>
      <w:r>
        <w:t>kecerdasan,</w:t>
      </w:r>
      <w:r>
        <w:rPr>
          <w:spacing w:val="-15"/>
        </w:rPr>
        <w:t xml:space="preserve"> </w:t>
      </w:r>
      <w:r>
        <w:t>motivasi,</w:t>
      </w:r>
      <w:r>
        <w:rPr>
          <w:spacing w:val="-15"/>
        </w:rPr>
        <w:t xml:space="preserve"> </w:t>
      </w:r>
      <w:r>
        <w:t>minat, sikap, konsep diri, dan kemandirian. Sementara itu, faktor eksternal mencakup lingkungan keluarga, lingkungan sekolah, dan lingkungan m</w:t>
      </w:r>
      <w:r>
        <w:t>asyarakat. Salah satu aspek penting dari faktor eksternal, khususnya lingkungan keluarga, adalah pola asuh yang diterapkan oleh orang tua.</w:t>
      </w:r>
    </w:p>
    <w:p w:rsidR="000857F9" w:rsidRDefault="00196ABF">
      <w:pPr>
        <w:pStyle w:val="BodyText"/>
        <w:spacing w:before="1" w:line="480" w:lineRule="auto"/>
        <w:ind w:left="568" w:right="138" w:firstLine="720"/>
        <w:jc w:val="both"/>
      </w:pPr>
      <w:r>
        <w:t>Penelitian ini menitik beratkan pada pola asuh otoriter sebagai bagian dari lingkungan keluarga yang berperan dalam pembentukan etika komunikasi anak. Pola asuh otoriter ditandai dengan sikap orang tua yang tegas, kaku, cenderung menuntut, kurang memberi k</w:t>
      </w:r>
      <w:r>
        <w:t>esempatan pada anak untuk berpendapat, dan minim dialog</w:t>
      </w:r>
      <w:r>
        <w:rPr>
          <w:spacing w:val="-11"/>
        </w:rPr>
        <w:t xml:space="preserve"> </w:t>
      </w:r>
      <w:r>
        <w:t>dua</w:t>
      </w:r>
      <w:r>
        <w:rPr>
          <w:spacing w:val="-12"/>
        </w:rPr>
        <w:t xml:space="preserve"> </w:t>
      </w:r>
      <w:r>
        <w:t>arah.</w:t>
      </w:r>
      <w:r>
        <w:rPr>
          <w:spacing w:val="-11"/>
        </w:rPr>
        <w:t xml:space="preserve"> </w:t>
      </w:r>
      <w:r>
        <w:t>Kondisi</w:t>
      </w:r>
      <w:r>
        <w:rPr>
          <w:spacing w:val="-8"/>
        </w:rPr>
        <w:t xml:space="preserve"> </w:t>
      </w:r>
      <w:r>
        <w:t>ini</w:t>
      </w:r>
      <w:r>
        <w:rPr>
          <w:spacing w:val="-10"/>
        </w:rPr>
        <w:t xml:space="preserve"> </w:t>
      </w:r>
      <w:r>
        <w:t>menyebabkan</w:t>
      </w:r>
      <w:r>
        <w:rPr>
          <w:spacing w:val="-8"/>
        </w:rPr>
        <w:t xml:space="preserve"> </w:t>
      </w:r>
      <w:r>
        <w:t>anak</w:t>
      </w:r>
      <w:r>
        <w:rPr>
          <w:spacing w:val="-11"/>
        </w:rPr>
        <w:t xml:space="preserve"> </w:t>
      </w:r>
      <w:r>
        <w:t>tumbuh</w:t>
      </w:r>
      <w:r>
        <w:rPr>
          <w:spacing w:val="-10"/>
        </w:rPr>
        <w:t xml:space="preserve"> </w:t>
      </w:r>
      <w:r>
        <w:t>dalam</w:t>
      </w:r>
      <w:r>
        <w:rPr>
          <w:spacing w:val="-11"/>
        </w:rPr>
        <w:t xml:space="preserve"> </w:t>
      </w:r>
      <w:r>
        <w:t>suasana</w:t>
      </w:r>
      <w:r>
        <w:rPr>
          <w:spacing w:val="-12"/>
        </w:rPr>
        <w:t xml:space="preserve"> </w:t>
      </w:r>
      <w:r>
        <w:t>komunikasi yang tidak terbuka, penuh tekanan, serta kurang memiliki kebebasan untuk mengekspresikan pendapat secara sehat.</w:t>
      </w:r>
    </w:p>
    <w:p w:rsidR="000857F9" w:rsidRDefault="00196ABF">
      <w:pPr>
        <w:pStyle w:val="BodyText"/>
        <w:spacing w:line="480" w:lineRule="auto"/>
        <w:ind w:left="568" w:right="138" w:firstLine="720"/>
        <w:jc w:val="both"/>
      </w:pPr>
      <w:r>
        <w:t xml:space="preserve">Hasil penelitian </w:t>
      </w:r>
      <w:r>
        <w:t>yang diperoleh menunjukkan bahwa pola asuh otoriter memiliki pengaruh yang signifikan terhadap etika komunikasi. Hal ini dibuktikan melalui</w:t>
      </w:r>
      <w:r>
        <w:rPr>
          <w:spacing w:val="-6"/>
        </w:rPr>
        <w:t xml:space="preserve"> </w:t>
      </w:r>
      <w:r>
        <w:t>analisis</w:t>
      </w:r>
      <w:r>
        <w:rPr>
          <w:spacing w:val="-6"/>
        </w:rPr>
        <w:t xml:space="preserve"> </w:t>
      </w:r>
      <w:r>
        <w:t>regresi</w:t>
      </w:r>
      <w:r>
        <w:rPr>
          <w:spacing w:val="-6"/>
        </w:rPr>
        <w:t xml:space="preserve"> </w:t>
      </w:r>
      <w:r>
        <w:t>linier</w:t>
      </w:r>
      <w:r>
        <w:rPr>
          <w:spacing w:val="-8"/>
        </w:rPr>
        <w:t xml:space="preserve"> </w:t>
      </w:r>
      <w:r>
        <w:t>sederhana</w:t>
      </w:r>
      <w:r>
        <w:rPr>
          <w:spacing w:val="-8"/>
        </w:rPr>
        <w:t xml:space="preserve"> </w:t>
      </w:r>
      <w:r>
        <w:t>dengan</w:t>
      </w:r>
      <w:r>
        <w:rPr>
          <w:spacing w:val="-7"/>
        </w:rPr>
        <w:t xml:space="preserve"> </w:t>
      </w:r>
      <w:r>
        <w:t>nilai</w:t>
      </w:r>
      <w:r>
        <w:rPr>
          <w:spacing w:val="-6"/>
        </w:rPr>
        <w:t xml:space="preserve"> </w:t>
      </w:r>
      <w:r>
        <w:t>konstanta</w:t>
      </w:r>
      <w:r>
        <w:rPr>
          <w:spacing w:val="-7"/>
        </w:rPr>
        <w:t xml:space="preserve"> </w:t>
      </w:r>
      <w:r>
        <w:t>(α)</w:t>
      </w:r>
      <w:r>
        <w:rPr>
          <w:spacing w:val="-8"/>
        </w:rPr>
        <w:t xml:space="preserve"> </w:t>
      </w:r>
      <w:r>
        <w:t>sebesar</w:t>
      </w:r>
      <w:r>
        <w:rPr>
          <w:spacing w:val="-7"/>
        </w:rPr>
        <w:t xml:space="preserve"> </w:t>
      </w:r>
      <w:r>
        <w:t>178.602 dan</w:t>
      </w:r>
      <w:r>
        <w:rPr>
          <w:spacing w:val="-4"/>
        </w:rPr>
        <w:t xml:space="preserve"> </w:t>
      </w:r>
      <w:r>
        <w:t>koefisien</w:t>
      </w:r>
      <w:r>
        <w:rPr>
          <w:spacing w:val="-4"/>
        </w:rPr>
        <w:t xml:space="preserve"> </w:t>
      </w:r>
      <w:r>
        <w:t>arah</w:t>
      </w:r>
      <w:r>
        <w:rPr>
          <w:spacing w:val="-4"/>
        </w:rPr>
        <w:t xml:space="preserve"> </w:t>
      </w:r>
      <w:r>
        <w:t>regresi</w:t>
      </w:r>
      <w:r>
        <w:rPr>
          <w:spacing w:val="-4"/>
        </w:rPr>
        <w:t xml:space="preserve"> </w:t>
      </w:r>
      <w:r>
        <w:t>(β)</w:t>
      </w:r>
      <w:r>
        <w:rPr>
          <w:spacing w:val="-4"/>
        </w:rPr>
        <w:t xml:space="preserve"> </w:t>
      </w:r>
      <w:r>
        <w:t>sebesar</w:t>
      </w:r>
      <w:r>
        <w:rPr>
          <w:spacing w:val="-5"/>
        </w:rPr>
        <w:t xml:space="preserve"> </w:t>
      </w:r>
      <w:r>
        <w:t>-0,819.</w:t>
      </w:r>
      <w:r>
        <w:rPr>
          <w:spacing w:val="-4"/>
        </w:rPr>
        <w:t xml:space="preserve"> </w:t>
      </w:r>
      <w:r>
        <w:t>Nilai</w:t>
      </w:r>
      <w:r>
        <w:rPr>
          <w:spacing w:val="-4"/>
        </w:rPr>
        <w:t xml:space="preserve"> </w:t>
      </w:r>
      <w:r>
        <w:t>signifikansi</w:t>
      </w:r>
      <w:r>
        <w:rPr>
          <w:spacing w:val="-4"/>
        </w:rPr>
        <w:t xml:space="preserve"> </w:t>
      </w:r>
      <w:r>
        <w:t>sebesar</w:t>
      </w:r>
      <w:r>
        <w:rPr>
          <w:spacing w:val="-4"/>
        </w:rPr>
        <w:t xml:space="preserve"> </w:t>
      </w:r>
      <w:r>
        <w:t>0,023</w:t>
      </w:r>
      <w:r>
        <w:rPr>
          <w:spacing w:val="-4"/>
        </w:rPr>
        <w:t xml:space="preserve"> </w:t>
      </w:r>
      <w:r>
        <w:t>lebih kecil dari taraf signifikansi 0,05 (0,023 &lt;</w:t>
      </w:r>
      <w:r>
        <w:t xml:space="preserve"> 0,05). Dengan dasar ini, maka hipotesis penelitian dinyatakan diterima, yang berarti terdapat pengaruh yang signifikan antara pola asuh otoriter dan etika komunikasi.</w:t>
      </w:r>
    </w:p>
    <w:p w:rsidR="000857F9" w:rsidRDefault="00196ABF">
      <w:pPr>
        <w:pStyle w:val="BodyText"/>
        <w:spacing w:before="1" w:line="480" w:lineRule="auto"/>
        <w:ind w:left="568" w:right="140" w:firstLine="720"/>
        <w:jc w:val="both"/>
      </w:pPr>
      <w:r>
        <w:t>Koefisien regresi bernilai negatif menunjukkan arah hubungan yang berlawanan</w:t>
      </w:r>
      <w:r>
        <w:rPr>
          <w:spacing w:val="-8"/>
        </w:rPr>
        <w:t xml:space="preserve"> </w:t>
      </w:r>
      <w:r>
        <w:t>antara</w:t>
      </w:r>
      <w:r>
        <w:rPr>
          <w:spacing w:val="-12"/>
        </w:rPr>
        <w:t xml:space="preserve"> </w:t>
      </w:r>
      <w:r>
        <w:t>pola</w:t>
      </w:r>
      <w:r>
        <w:rPr>
          <w:spacing w:val="-9"/>
        </w:rPr>
        <w:t xml:space="preserve"> </w:t>
      </w:r>
      <w:r>
        <w:t>asuh</w:t>
      </w:r>
      <w:r>
        <w:rPr>
          <w:spacing w:val="-10"/>
        </w:rPr>
        <w:t xml:space="preserve"> </w:t>
      </w:r>
      <w:r>
        <w:t>otoriter</w:t>
      </w:r>
      <w:r>
        <w:rPr>
          <w:spacing w:val="-11"/>
        </w:rPr>
        <w:t xml:space="preserve"> </w:t>
      </w:r>
      <w:r>
        <w:t>dan</w:t>
      </w:r>
      <w:r>
        <w:rPr>
          <w:spacing w:val="-8"/>
        </w:rPr>
        <w:t xml:space="preserve"> </w:t>
      </w:r>
      <w:r>
        <w:t>etika</w:t>
      </w:r>
      <w:r>
        <w:rPr>
          <w:spacing w:val="-12"/>
        </w:rPr>
        <w:t xml:space="preserve"> </w:t>
      </w:r>
      <w:r>
        <w:t>komunikasi.</w:t>
      </w:r>
      <w:r>
        <w:rPr>
          <w:spacing w:val="-10"/>
        </w:rPr>
        <w:t xml:space="preserve"> </w:t>
      </w:r>
      <w:r>
        <w:t>Artinya,</w:t>
      </w:r>
      <w:r>
        <w:rPr>
          <w:spacing w:val="-11"/>
        </w:rPr>
        <w:t xml:space="preserve"> </w:t>
      </w:r>
      <w:r>
        <w:t>semakin</w:t>
      </w:r>
      <w:r>
        <w:rPr>
          <w:spacing w:val="-10"/>
        </w:rPr>
        <w:t xml:space="preserve"> </w:t>
      </w:r>
      <w:r>
        <w:t>tinggi pola</w:t>
      </w:r>
      <w:r>
        <w:rPr>
          <w:spacing w:val="50"/>
        </w:rPr>
        <w:t xml:space="preserve"> </w:t>
      </w:r>
      <w:r>
        <w:t>asuh</w:t>
      </w:r>
      <w:r>
        <w:rPr>
          <w:spacing w:val="54"/>
        </w:rPr>
        <w:t xml:space="preserve"> </w:t>
      </w:r>
      <w:r>
        <w:t>otoriter</w:t>
      </w:r>
      <w:r>
        <w:rPr>
          <w:spacing w:val="52"/>
        </w:rPr>
        <w:t xml:space="preserve"> </w:t>
      </w:r>
      <w:r>
        <w:t>yang</w:t>
      </w:r>
      <w:r>
        <w:rPr>
          <w:spacing w:val="53"/>
        </w:rPr>
        <w:t xml:space="preserve"> </w:t>
      </w:r>
      <w:r>
        <w:t>diterapkan</w:t>
      </w:r>
      <w:r>
        <w:rPr>
          <w:spacing w:val="52"/>
        </w:rPr>
        <w:t xml:space="preserve"> </w:t>
      </w:r>
      <w:r>
        <w:t>dalam</w:t>
      </w:r>
      <w:r>
        <w:rPr>
          <w:spacing w:val="54"/>
        </w:rPr>
        <w:t xml:space="preserve"> </w:t>
      </w:r>
      <w:r>
        <w:t>lingkungan</w:t>
      </w:r>
      <w:r>
        <w:rPr>
          <w:spacing w:val="52"/>
        </w:rPr>
        <w:t xml:space="preserve"> </w:t>
      </w:r>
      <w:r>
        <w:t>keluarga,</w:t>
      </w:r>
      <w:r>
        <w:rPr>
          <w:spacing w:val="53"/>
        </w:rPr>
        <w:t xml:space="preserve"> </w:t>
      </w:r>
      <w:r>
        <w:t>maka</w:t>
      </w:r>
      <w:r>
        <w:rPr>
          <w:spacing w:val="52"/>
        </w:rPr>
        <w:t xml:space="preserve"> </w:t>
      </w:r>
      <w:r>
        <w:rPr>
          <w:spacing w:val="-2"/>
        </w:rPr>
        <w:t>semakin</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568" w:right="140"/>
        <w:jc w:val="both"/>
      </w:pPr>
      <w:r>
        <w:t>rendah</w:t>
      </w:r>
      <w:r>
        <w:rPr>
          <w:spacing w:val="-7"/>
        </w:rPr>
        <w:t xml:space="preserve"> </w:t>
      </w:r>
      <w:r>
        <w:t>tingkat</w:t>
      </w:r>
      <w:r>
        <w:rPr>
          <w:spacing w:val="-6"/>
        </w:rPr>
        <w:t xml:space="preserve"> </w:t>
      </w:r>
      <w:r>
        <w:t>etika</w:t>
      </w:r>
      <w:r>
        <w:rPr>
          <w:spacing w:val="-8"/>
        </w:rPr>
        <w:t xml:space="preserve"> </w:t>
      </w:r>
      <w:r>
        <w:t>komunikasi</w:t>
      </w:r>
      <w:r>
        <w:rPr>
          <w:spacing w:val="-6"/>
        </w:rPr>
        <w:t xml:space="preserve"> </w:t>
      </w:r>
      <w:r>
        <w:t>individu.</w:t>
      </w:r>
      <w:r>
        <w:rPr>
          <w:spacing w:val="-9"/>
        </w:rPr>
        <w:t xml:space="preserve"> </w:t>
      </w:r>
      <w:r>
        <w:t>Sebaliknya,</w:t>
      </w:r>
      <w:r>
        <w:rPr>
          <w:spacing w:val="-7"/>
        </w:rPr>
        <w:t xml:space="preserve"> </w:t>
      </w:r>
      <w:r>
        <w:t>semakin</w:t>
      </w:r>
      <w:r>
        <w:rPr>
          <w:spacing w:val="-7"/>
        </w:rPr>
        <w:t xml:space="preserve"> </w:t>
      </w:r>
      <w:r>
        <w:t>rendah</w:t>
      </w:r>
      <w:r>
        <w:rPr>
          <w:spacing w:val="-7"/>
        </w:rPr>
        <w:t xml:space="preserve"> </w:t>
      </w:r>
      <w:r>
        <w:t>tingkat</w:t>
      </w:r>
      <w:r>
        <w:rPr>
          <w:spacing w:val="-6"/>
        </w:rPr>
        <w:t xml:space="preserve"> </w:t>
      </w:r>
      <w:r>
        <w:t>pola asuh otoriter, maka</w:t>
      </w:r>
      <w:r>
        <w:t xml:space="preserve"> etika komunikasi individu akan cenderung lebih baik.</w:t>
      </w:r>
    </w:p>
    <w:p w:rsidR="000857F9" w:rsidRDefault="00196ABF">
      <w:pPr>
        <w:pStyle w:val="BodyText"/>
        <w:spacing w:line="480" w:lineRule="auto"/>
        <w:ind w:left="568" w:right="139" w:firstLine="720"/>
        <w:jc w:val="both"/>
      </w:pPr>
      <w:r>
        <w:rPr>
          <w:noProof/>
          <w:lang w:val="en-US"/>
        </w:rPr>
        <w:drawing>
          <wp:anchor distT="0" distB="0" distL="0" distR="0" simplePos="0" relativeHeight="477828608"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7" cstate="print"/>
                    <a:stretch>
                      <a:fillRect/>
                    </a:stretch>
                  </pic:blipFill>
                  <pic:spPr>
                    <a:xfrm>
                      <a:off x="0" y="0"/>
                      <a:ext cx="5397499" cy="5321299"/>
                    </a:xfrm>
                    <a:prstGeom prst="rect">
                      <a:avLst/>
                    </a:prstGeom>
                  </pic:spPr>
                </pic:pic>
              </a:graphicData>
            </a:graphic>
          </wp:anchor>
        </w:drawing>
      </w:r>
      <w:r>
        <w:t>Temuan ini selaras dengan teori Mannan (dalam Hasan, Madina, &amp; Tuasikal, 2024) yang menekankan bahwa lingkungan keluarga sebagai faktor eksternal sangat menentukan pembentukan nilai-nilai komunikasi da</w:t>
      </w:r>
      <w:r>
        <w:t>lam diri individu. Anak yang dibesarkan dalam lingkungan keluarga otoriter cenderung tidak memiliki ruang untuk mengembangkan kemampuan komunikasi yang sehat, karena sejak dini mereka sudah dibatasi untuk menyampaikan pendapat, mengungkapkan</w:t>
      </w:r>
      <w:r>
        <w:rPr>
          <w:spacing w:val="-15"/>
        </w:rPr>
        <w:t xml:space="preserve"> </w:t>
      </w:r>
      <w:r>
        <w:t>perasaan,</w:t>
      </w:r>
      <w:r>
        <w:rPr>
          <w:spacing w:val="-14"/>
        </w:rPr>
        <w:t xml:space="preserve"> </w:t>
      </w:r>
      <w:r>
        <w:t>atau</w:t>
      </w:r>
      <w:r>
        <w:rPr>
          <w:spacing w:val="-15"/>
        </w:rPr>
        <w:t xml:space="preserve"> </w:t>
      </w:r>
      <w:r>
        <w:t>berdiskusi</w:t>
      </w:r>
      <w:r>
        <w:rPr>
          <w:spacing w:val="-14"/>
        </w:rPr>
        <w:t xml:space="preserve"> </w:t>
      </w:r>
      <w:r>
        <w:t>secara</w:t>
      </w:r>
      <w:r>
        <w:rPr>
          <w:spacing w:val="-15"/>
        </w:rPr>
        <w:t xml:space="preserve"> </w:t>
      </w:r>
      <w:r>
        <w:t>terbuka.</w:t>
      </w:r>
      <w:r>
        <w:rPr>
          <w:spacing w:val="-14"/>
        </w:rPr>
        <w:t xml:space="preserve"> </w:t>
      </w:r>
      <w:r>
        <w:t>Akibatnya,</w:t>
      </w:r>
      <w:r>
        <w:rPr>
          <w:spacing w:val="-14"/>
        </w:rPr>
        <w:t xml:space="preserve"> </w:t>
      </w:r>
      <w:r>
        <w:t>ketika</w:t>
      </w:r>
      <w:r>
        <w:rPr>
          <w:spacing w:val="-15"/>
        </w:rPr>
        <w:t xml:space="preserve"> </w:t>
      </w:r>
      <w:r>
        <w:t>berada di lingkungan sosial yang lebih luas, anak cenderung menunjukkan sikap komunikasi yang tertutup, defensif, atau bahkan agresif.</w:t>
      </w:r>
    </w:p>
    <w:p w:rsidR="000857F9" w:rsidRDefault="00196ABF">
      <w:pPr>
        <w:pStyle w:val="BodyText"/>
        <w:spacing w:before="1" w:line="480" w:lineRule="auto"/>
        <w:ind w:left="568" w:right="137" w:firstLine="720"/>
        <w:jc w:val="both"/>
      </w:pPr>
      <w:r>
        <w:t>Sebaliknya,</w:t>
      </w:r>
      <w:r>
        <w:rPr>
          <w:spacing w:val="-2"/>
        </w:rPr>
        <w:t xml:space="preserve"> </w:t>
      </w:r>
      <w:r>
        <w:t>apabila</w:t>
      </w:r>
      <w:r>
        <w:rPr>
          <w:spacing w:val="-3"/>
        </w:rPr>
        <w:t xml:space="preserve"> </w:t>
      </w:r>
      <w:r>
        <w:t>lingkungan</w:t>
      </w:r>
      <w:r>
        <w:rPr>
          <w:spacing w:val="-2"/>
        </w:rPr>
        <w:t xml:space="preserve"> </w:t>
      </w:r>
      <w:r>
        <w:t>keluarga</w:t>
      </w:r>
      <w:r>
        <w:rPr>
          <w:spacing w:val="-3"/>
        </w:rPr>
        <w:t xml:space="preserve"> </w:t>
      </w:r>
      <w:r>
        <w:t>memberikan</w:t>
      </w:r>
      <w:r>
        <w:rPr>
          <w:spacing w:val="-2"/>
        </w:rPr>
        <w:t xml:space="preserve"> </w:t>
      </w:r>
      <w:r>
        <w:t>pola</w:t>
      </w:r>
      <w:r>
        <w:rPr>
          <w:spacing w:val="-3"/>
        </w:rPr>
        <w:t xml:space="preserve"> </w:t>
      </w:r>
      <w:r>
        <w:t>asuh</w:t>
      </w:r>
      <w:r>
        <w:rPr>
          <w:spacing w:val="-2"/>
        </w:rPr>
        <w:t xml:space="preserve"> </w:t>
      </w:r>
      <w:r>
        <w:t>yang</w:t>
      </w:r>
      <w:r>
        <w:rPr>
          <w:spacing w:val="-2"/>
        </w:rPr>
        <w:t xml:space="preserve"> </w:t>
      </w:r>
      <w:r>
        <w:t>lebih terbuka, hangat, dan komunikatif, anak akan belajar untuk mengembangkan etika komunikasi</w:t>
      </w:r>
      <w:r>
        <w:rPr>
          <w:spacing w:val="-9"/>
        </w:rPr>
        <w:t xml:space="preserve"> </w:t>
      </w:r>
      <w:r>
        <w:t>yang</w:t>
      </w:r>
      <w:r>
        <w:rPr>
          <w:spacing w:val="-9"/>
        </w:rPr>
        <w:t xml:space="preserve"> </w:t>
      </w:r>
      <w:r>
        <w:t>baik,</w:t>
      </w:r>
      <w:r>
        <w:rPr>
          <w:spacing w:val="-9"/>
        </w:rPr>
        <w:t xml:space="preserve"> </w:t>
      </w:r>
      <w:r>
        <w:t>seperti</w:t>
      </w:r>
      <w:r>
        <w:rPr>
          <w:spacing w:val="-9"/>
        </w:rPr>
        <w:t xml:space="preserve"> </w:t>
      </w:r>
      <w:r>
        <w:t>kemampuan</w:t>
      </w:r>
      <w:r>
        <w:rPr>
          <w:spacing w:val="-9"/>
        </w:rPr>
        <w:t xml:space="preserve"> </w:t>
      </w:r>
      <w:r>
        <w:t>menyimak,</w:t>
      </w:r>
      <w:r>
        <w:rPr>
          <w:spacing w:val="-9"/>
        </w:rPr>
        <w:t xml:space="preserve"> </w:t>
      </w:r>
      <w:r>
        <w:t>menghargai</w:t>
      </w:r>
      <w:r>
        <w:rPr>
          <w:spacing w:val="-9"/>
        </w:rPr>
        <w:t xml:space="preserve"> </w:t>
      </w:r>
      <w:r>
        <w:t>pendapat</w:t>
      </w:r>
      <w:r>
        <w:rPr>
          <w:spacing w:val="-9"/>
        </w:rPr>
        <w:t xml:space="preserve"> </w:t>
      </w:r>
      <w:r>
        <w:t>orang lain, serta mengungkapkan gagasan secara sopan dan konstruktif. Hal ini menunjukkan</w:t>
      </w:r>
      <w:r>
        <w:rPr>
          <w:spacing w:val="-10"/>
        </w:rPr>
        <w:t xml:space="preserve"> </w:t>
      </w:r>
      <w:r>
        <w:t>betapa</w:t>
      </w:r>
      <w:r>
        <w:rPr>
          <w:spacing w:val="-11"/>
        </w:rPr>
        <w:t xml:space="preserve"> </w:t>
      </w:r>
      <w:r>
        <w:t>penti</w:t>
      </w:r>
      <w:r>
        <w:t>ngnya</w:t>
      </w:r>
      <w:r>
        <w:rPr>
          <w:spacing w:val="-10"/>
        </w:rPr>
        <w:t xml:space="preserve"> </w:t>
      </w:r>
      <w:r>
        <w:t>pola</w:t>
      </w:r>
      <w:r>
        <w:rPr>
          <w:spacing w:val="-10"/>
        </w:rPr>
        <w:t xml:space="preserve"> </w:t>
      </w:r>
      <w:r>
        <w:t>asuh</w:t>
      </w:r>
      <w:r>
        <w:rPr>
          <w:spacing w:val="-10"/>
        </w:rPr>
        <w:t xml:space="preserve"> </w:t>
      </w:r>
      <w:r>
        <w:t>sebagai</w:t>
      </w:r>
      <w:r>
        <w:rPr>
          <w:spacing w:val="-10"/>
        </w:rPr>
        <w:t xml:space="preserve"> </w:t>
      </w:r>
      <w:r>
        <w:t>fondasi</w:t>
      </w:r>
      <w:r>
        <w:rPr>
          <w:spacing w:val="-10"/>
        </w:rPr>
        <w:t xml:space="preserve"> </w:t>
      </w:r>
      <w:r>
        <w:t>awal</w:t>
      </w:r>
      <w:r>
        <w:rPr>
          <w:spacing w:val="-10"/>
        </w:rPr>
        <w:t xml:space="preserve"> </w:t>
      </w:r>
      <w:r>
        <w:t>dalam</w:t>
      </w:r>
      <w:r>
        <w:rPr>
          <w:spacing w:val="-10"/>
        </w:rPr>
        <w:t xml:space="preserve"> </w:t>
      </w:r>
      <w:r>
        <w:t>membentuk karakter dan keterampilan komunikasi anak.</w:t>
      </w:r>
    </w:p>
    <w:p w:rsidR="000857F9" w:rsidRDefault="00196ABF">
      <w:pPr>
        <w:pStyle w:val="BodyText"/>
        <w:spacing w:before="1" w:line="480" w:lineRule="auto"/>
        <w:ind w:left="568" w:right="139" w:firstLine="720"/>
        <w:jc w:val="both"/>
      </w:pPr>
      <w:r>
        <w:t>Dengan demikian, hasil penelitian ini tidak hanya memperkuat teori yang dikemukakan oleh Mannan (dalam Hasan, Madina, &amp; Tuasikal, 2024), tetapi juga memberikan</w:t>
      </w:r>
      <w:r>
        <w:rPr>
          <w:spacing w:val="-6"/>
        </w:rPr>
        <w:t xml:space="preserve"> </w:t>
      </w:r>
      <w:r>
        <w:t>gambaran</w:t>
      </w:r>
      <w:r>
        <w:rPr>
          <w:spacing w:val="-4"/>
        </w:rPr>
        <w:t xml:space="preserve"> </w:t>
      </w:r>
      <w:r>
        <w:t>empiris</w:t>
      </w:r>
      <w:r>
        <w:rPr>
          <w:spacing w:val="-6"/>
        </w:rPr>
        <w:t xml:space="preserve"> </w:t>
      </w:r>
      <w:r>
        <w:t>bahwa</w:t>
      </w:r>
      <w:r>
        <w:rPr>
          <w:spacing w:val="-7"/>
        </w:rPr>
        <w:t xml:space="preserve"> </w:t>
      </w:r>
      <w:r>
        <w:t>pola</w:t>
      </w:r>
      <w:r>
        <w:rPr>
          <w:spacing w:val="-4"/>
        </w:rPr>
        <w:t xml:space="preserve"> </w:t>
      </w:r>
      <w:r>
        <w:t>asuh</w:t>
      </w:r>
      <w:r>
        <w:rPr>
          <w:spacing w:val="-6"/>
        </w:rPr>
        <w:t xml:space="preserve"> </w:t>
      </w:r>
      <w:r>
        <w:t>otoriter</w:t>
      </w:r>
      <w:r>
        <w:rPr>
          <w:spacing w:val="-7"/>
        </w:rPr>
        <w:t xml:space="preserve"> </w:t>
      </w:r>
      <w:r>
        <w:t>sebagai</w:t>
      </w:r>
      <w:r>
        <w:rPr>
          <w:spacing w:val="-5"/>
        </w:rPr>
        <w:t xml:space="preserve"> </w:t>
      </w:r>
      <w:r>
        <w:t>bagian</w:t>
      </w:r>
      <w:r>
        <w:rPr>
          <w:spacing w:val="-6"/>
        </w:rPr>
        <w:t xml:space="preserve"> </w:t>
      </w:r>
      <w:r>
        <w:t>dari</w:t>
      </w:r>
      <w:r>
        <w:rPr>
          <w:spacing w:val="-5"/>
        </w:rPr>
        <w:t xml:space="preserve"> </w:t>
      </w:r>
      <w:r>
        <w:t>faktor eksternal lingkungan keluarga memiliki kontribusi yang nyata terhadap pembentukan etika komunikasi anak maupun remaja.</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Heading3"/>
        <w:numPr>
          <w:ilvl w:val="1"/>
          <w:numId w:val="6"/>
        </w:numPr>
        <w:tabs>
          <w:tab w:val="left" w:pos="1048"/>
        </w:tabs>
        <w:ind w:left="1048" w:hanging="480"/>
      </w:pPr>
      <w:bookmarkStart w:id="51" w:name="_TOC_250004"/>
      <w:r>
        <w:t>Hasil</w:t>
      </w:r>
      <w:r>
        <w:rPr>
          <w:spacing w:val="-4"/>
        </w:rPr>
        <w:t xml:space="preserve"> </w:t>
      </w:r>
      <w:r>
        <w:t>dan</w:t>
      </w:r>
      <w:r>
        <w:rPr>
          <w:spacing w:val="-4"/>
        </w:rPr>
        <w:t xml:space="preserve"> </w:t>
      </w:r>
      <w:r>
        <w:t>Pembahasan</w:t>
      </w:r>
      <w:r>
        <w:rPr>
          <w:spacing w:val="-5"/>
        </w:rPr>
        <w:t xml:space="preserve"> </w:t>
      </w:r>
      <w:r>
        <w:t>Penelitian</w:t>
      </w:r>
      <w:r>
        <w:rPr>
          <w:spacing w:val="-3"/>
        </w:rPr>
        <w:t xml:space="preserve"> </w:t>
      </w:r>
      <w:bookmarkEnd w:id="51"/>
      <w:r>
        <w:rPr>
          <w:spacing w:val="-2"/>
        </w:rPr>
        <w:t>Kuantitatif</w:t>
      </w:r>
    </w:p>
    <w:p w:rsidR="000857F9" w:rsidRDefault="000857F9">
      <w:pPr>
        <w:pStyle w:val="BodyText"/>
        <w:rPr>
          <w:b/>
        </w:rPr>
      </w:pPr>
    </w:p>
    <w:p w:rsidR="000857F9" w:rsidRDefault="00196ABF">
      <w:pPr>
        <w:pStyle w:val="BodyText"/>
        <w:spacing w:line="480" w:lineRule="auto"/>
        <w:ind w:left="568" w:right="137" w:firstLine="720"/>
        <w:jc w:val="both"/>
      </w:pPr>
      <w:r>
        <w:t>Berdasarkan hasil analisis data menggunakan uji regresi linier sederhana, diperoleh</w:t>
      </w:r>
      <w:r>
        <w:rPr>
          <w:spacing w:val="-6"/>
        </w:rPr>
        <w:t xml:space="preserve"> </w:t>
      </w:r>
      <w:r>
        <w:t>nilai</w:t>
      </w:r>
      <w:r>
        <w:rPr>
          <w:spacing w:val="-3"/>
        </w:rPr>
        <w:t xml:space="preserve"> </w:t>
      </w:r>
      <w:r>
        <w:t>konstanta</w:t>
      </w:r>
      <w:r>
        <w:rPr>
          <w:spacing w:val="-2"/>
        </w:rPr>
        <w:t xml:space="preserve"> </w:t>
      </w:r>
      <w:r>
        <w:t>(α)</w:t>
      </w:r>
      <w:r>
        <w:rPr>
          <w:spacing w:val="-4"/>
        </w:rPr>
        <w:t xml:space="preserve"> </w:t>
      </w:r>
      <w:r>
        <w:t>sebesar</w:t>
      </w:r>
      <w:r>
        <w:rPr>
          <w:spacing w:val="-5"/>
        </w:rPr>
        <w:t xml:space="preserve"> </w:t>
      </w:r>
      <w:r>
        <w:t>178.602</w:t>
      </w:r>
      <w:r>
        <w:rPr>
          <w:spacing w:val="-3"/>
        </w:rPr>
        <w:t xml:space="preserve"> </w:t>
      </w:r>
      <w:r>
        <w:t>dan</w:t>
      </w:r>
      <w:r>
        <w:rPr>
          <w:spacing w:val="-1"/>
        </w:rPr>
        <w:t xml:space="preserve"> </w:t>
      </w:r>
      <w:r>
        <w:t>koefisien</w:t>
      </w:r>
      <w:r>
        <w:rPr>
          <w:spacing w:val="-4"/>
        </w:rPr>
        <w:t xml:space="preserve"> </w:t>
      </w:r>
      <w:r>
        <w:t>arah</w:t>
      </w:r>
      <w:r>
        <w:rPr>
          <w:spacing w:val="-4"/>
        </w:rPr>
        <w:t xml:space="preserve"> </w:t>
      </w:r>
      <w:r>
        <w:t>regresi</w:t>
      </w:r>
      <w:r>
        <w:rPr>
          <w:spacing w:val="-3"/>
        </w:rPr>
        <w:t xml:space="preserve"> </w:t>
      </w:r>
      <w:r>
        <w:t>(β)</w:t>
      </w:r>
      <w:r>
        <w:rPr>
          <w:spacing w:val="-2"/>
        </w:rPr>
        <w:t xml:space="preserve"> sebesar</w:t>
      </w:r>
    </w:p>
    <w:p w:rsidR="000857F9" w:rsidRDefault="00196ABF">
      <w:pPr>
        <w:pStyle w:val="BodyText"/>
        <w:spacing w:line="480" w:lineRule="auto"/>
        <w:ind w:left="568" w:right="137"/>
        <w:jc w:val="both"/>
      </w:pPr>
      <w:r>
        <w:rPr>
          <w:noProof/>
          <w:lang w:val="en-US"/>
        </w:rPr>
        <w:drawing>
          <wp:anchor distT="0" distB="0" distL="0" distR="0" simplePos="0" relativeHeight="477829120"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7" cstate="print"/>
                    <a:stretch>
                      <a:fillRect/>
                    </a:stretch>
                  </pic:blipFill>
                  <pic:spPr>
                    <a:xfrm>
                      <a:off x="0" y="0"/>
                      <a:ext cx="5397499" cy="5321299"/>
                    </a:xfrm>
                    <a:prstGeom prst="rect">
                      <a:avLst/>
                    </a:prstGeom>
                  </pic:spPr>
                </pic:pic>
              </a:graphicData>
            </a:graphic>
          </wp:anchor>
        </w:drawing>
      </w:r>
      <w:r>
        <w:t xml:space="preserve">-0,819. Nilai signifikansi yang diperoleh dari hasil pengujian adalah 0,023, yang berarti lebih </w:t>
      </w:r>
      <w:r>
        <w:t>kecil dari batas signifikansi yang telah ditentukan yaitu 0,05. Dengan demikian,</w:t>
      </w:r>
      <w:r>
        <w:rPr>
          <w:spacing w:val="-6"/>
        </w:rPr>
        <w:t xml:space="preserve"> </w:t>
      </w:r>
      <w:r>
        <w:t>dapat</w:t>
      </w:r>
      <w:r>
        <w:rPr>
          <w:spacing w:val="-3"/>
        </w:rPr>
        <w:t xml:space="preserve"> </w:t>
      </w:r>
      <w:r>
        <w:t>disimpulkan</w:t>
      </w:r>
      <w:r>
        <w:rPr>
          <w:spacing w:val="-6"/>
        </w:rPr>
        <w:t xml:space="preserve"> </w:t>
      </w:r>
      <w:r>
        <w:t>bahwa</w:t>
      </w:r>
      <w:r>
        <w:rPr>
          <w:spacing w:val="-7"/>
        </w:rPr>
        <w:t xml:space="preserve"> </w:t>
      </w:r>
      <w:r>
        <w:t>hipotesis</w:t>
      </w:r>
      <w:r>
        <w:rPr>
          <w:spacing w:val="-3"/>
        </w:rPr>
        <w:t xml:space="preserve"> </w:t>
      </w:r>
      <w:r>
        <w:t>alternatif</w:t>
      </w:r>
      <w:r>
        <w:rPr>
          <w:spacing w:val="-7"/>
        </w:rPr>
        <w:t xml:space="preserve"> </w:t>
      </w:r>
      <w:r>
        <w:t>(H₁)</w:t>
      </w:r>
      <w:r>
        <w:rPr>
          <w:spacing w:val="-4"/>
        </w:rPr>
        <w:t xml:space="preserve"> </w:t>
      </w:r>
      <w:r>
        <w:t>diterima</w:t>
      </w:r>
      <w:r>
        <w:rPr>
          <w:spacing w:val="-4"/>
        </w:rPr>
        <w:t xml:space="preserve"> </w:t>
      </w:r>
      <w:r>
        <w:t>dan</w:t>
      </w:r>
      <w:r>
        <w:rPr>
          <w:spacing w:val="-6"/>
        </w:rPr>
        <w:t xml:space="preserve"> </w:t>
      </w:r>
      <w:r>
        <w:t>hipotesis nol (Ho) ditolak. Yang artinya pola asuh otoriter berpengaruh secara signifikan terhadap etika komunik</w:t>
      </w:r>
      <w:r>
        <w:t xml:space="preserve">asi. Koefisien negatif menunjukkan bahwa semakin tinggi tingkat pola asuh otoriter yang diterapkan, maka semakin rendah tingkat etika komunikasi peserta didik. Sebaliknya, semakin rendah pola asuh otoriter, maka etika komunikasi cenderung meningkat. Hasil </w:t>
      </w:r>
      <w:r>
        <w:t>ini mengindikasikan bahwa pendekatan</w:t>
      </w:r>
      <w:r>
        <w:rPr>
          <w:spacing w:val="-15"/>
        </w:rPr>
        <w:t xml:space="preserve"> </w:t>
      </w:r>
      <w:r>
        <w:t>pengasuhan</w:t>
      </w:r>
      <w:r>
        <w:rPr>
          <w:spacing w:val="-14"/>
        </w:rPr>
        <w:t xml:space="preserve"> </w:t>
      </w:r>
      <w:r>
        <w:t>yang</w:t>
      </w:r>
      <w:r>
        <w:rPr>
          <w:spacing w:val="-14"/>
        </w:rPr>
        <w:t xml:space="preserve"> </w:t>
      </w:r>
      <w:r>
        <w:t>terlalu</w:t>
      </w:r>
      <w:r>
        <w:rPr>
          <w:spacing w:val="-14"/>
        </w:rPr>
        <w:t xml:space="preserve"> </w:t>
      </w:r>
      <w:r>
        <w:t>kaku,</w:t>
      </w:r>
      <w:r>
        <w:rPr>
          <w:spacing w:val="-14"/>
        </w:rPr>
        <w:t xml:space="preserve"> </w:t>
      </w:r>
      <w:r>
        <w:t>otoritatif,</w:t>
      </w:r>
      <w:r>
        <w:rPr>
          <w:spacing w:val="-15"/>
        </w:rPr>
        <w:t xml:space="preserve"> </w:t>
      </w:r>
      <w:r>
        <w:t>dan</w:t>
      </w:r>
      <w:r>
        <w:rPr>
          <w:spacing w:val="-14"/>
        </w:rPr>
        <w:t xml:space="preserve"> </w:t>
      </w:r>
      <w:r>
        <w:t>kurang</w:t>
      </w:r>
      <w:r>
        <w:rPr>
          <w:spacing w:val="-14"/>
        </w:rPr>
        <w:t xml:space="preserve"> </w:t>
      </w:r>
      <w:r>
        <w:t>memberikan</w:t>
      </w:r>
      <w:r>
        <w:rPr>
          <w:spacing w:val="-14"/>
        </w:rPr>
        <w:t xml:space="preserve"> </w:t>
      </w:r>
      <w:r>
        <w:t>ruang bagi anak untuk mengekspresikan pendapatnya, berpotensi menurunkan kemampuan anak dalam berkomunikasi secara etis.</w:t>
      </w:r>
    </w:p>
    <w:p w:rsidR="000857F9" w:rsidRDefault="00196ABF">
      <w:pPr>
        <w:pStyle w:val="BodyText"/>
        <w:spacing w:before="2" w:line="480" w:lineRule="auto"/>
        <w:ind w:left="568" w:right="137" w:firstLine="720"/>
        <w:jc w:val="both"/>
      </w:pPr>
      <w:r>
        <w:t>Temuan ini sejalan dengan hasil pe</w:t>
      </w:r>
      <w:r>
        <w:t>nelitian Azzahra (2023) yang menemukan bahwa pola asuh otoriter memiliki hubungan negatif dengan keterbukaan diri pada remaja. Keterbukaan diri merupakan salah satu elemen penting dalam etika komunikasi karena melibatkan kemampuan individu untuk menyampaik</w:t>
      </w:r>
      <w:r>
        <w:t>an pikiran, perasaan, dan pendapat dengan jujur namun tetap mempertimbangkan norma sosial.. Penelitian Azzahra (2023) memiliki kedekatan yang lebih kuat dengan penelitian ini, karena sama-sama mengangkat pola asuh otoriter</w:t>
      </w:r>
      <w:r>
        <w:rPr>
          <w:spacing w:val="-15"/>
        </w:rPr>
        <w:t xml:space="preserve"> </w:t>
      </w:r>
      <w:r>
        <w:t>sebagai</w:t>
      </w:r>
      <w:r>
        <w:rPr>
          <w:spacing w:val="-15"/>
        </w:rPr>
        <w:t xml:space="preserve"> </w:t>
      </w:r>
      <w:r>
        <w:t>variabel</w:t>
      </w:r>
      <w:r>
        <w:rPr>
          <w:spacing w:val="-15"/>
        </w:rPr>
        <w:t xml:space="preserve"> </w:t>
      </w:r>
      <w:r>
        <w:t>bebas.</w:t>
      </w:r>
      <w:r>
        <w:rPr>
          <w:spacing w:val="-15"/>
        </w:rPr>
        <w:t xml:space="preserve"> </w:t>
      </w:r>
      <w:r>
        <w:t>Meskipun</w:t>
      </w:r>
      <w:r>
        <w:rPr>
          <w:spacing w:val="-15"/>
        </w:rPr>
        <w:t xml:space="preserve"> </w:t>
      </w:r>
      <w:r>
        <w:t>variabel</w:t>
      </w:r>
      <w:r>
        <w:rPr>
          <w:spacing w:val="-15"/>
        </w:rPr>
        <w:t xml:space="preserve"> </w:t>
      </w:r>
      <w:r>
        <w:t>terikat</w:t>
      </w:r>
      <w:r>
        <w:rPr>
          <w:spacing w:val="-15"/>
        </w:rPr>
        <w:t xml:space="preserve"> </w:t>
      </w:r>
      <w:r>
        <w:t>yang</w:t>
      </w:r>
      <w:r>
        <w:rPr>
          <w:spacing w:val="-15"/>
        </w:rPr>
        <w:t xml:space="preserve"> </w:t>
      </w:r>
      <w:r>
        <w:t>diteliti</w:t>
      </w:r>
      <w:r>
        <w:rPr>
          <w:spacing w:val="-15"/>
        </w:rPr>
        <w:t xml:space="preserve"> </w:t>
      </w:r>
      <w:r>
        <w:t>berbeda</w:t>
      </w:r>
      <w:r>
        <w:rPr>
          <w:spacing w:val="-15"/>
        </w:rPr>
        <w:t xml:space="preserve"> </w:t>
      </w:r>
      <w:r>
        <w:t>yaitu meneliti</w:t>
      </w:r>
      <w:r>
        <w:rPr>
          <w:spacing w:val="56"/>
          <w:w w:val="150"/>
        </w:rPr>
        <w:t xml:space="preserve"> </w:t>
      </w:r>
      <w:r>
        <w:t>mengenai</w:t>
      </w:r>
      <w:r>
        <w:rPr>
          <w:spacing w:val="57"/>
          <w:w w:val="150"/>
        </w:rPr>
        <w:t xml:space="preserve"> </w:t>
      </w:r>
      <w:r>
        <w:t>keterbukaan</w:t>
      </w:r>
      <w:r>
        <w:rPr>
          <w:spacing w:val="56"/>
          <w:w w:val="150"/>
        </w:rPr>
        <w:t xml:space="preserve"> </w:t>
      </w:r>
      <w:r>
        <w:t>diri,</w:t>
      </w:r>
      <w:r>
        <w:rPr>
          <w:spacing w:val="57"/>
          <w:w w:val="150"/>
        </w:rPr>
        <w:t xml:space="preserve"> </w:t>
      </w:r>
      <w:r>
        <w:t>sedangkan</w:t>
      </w:r>
      <w:r>
        <w:rPr>
          <w:spacing w:val="56"/>
          <w:w w:val="150"/>
        </w:rPr>
        <w:t xml:space="preserve"> </w:t>
      </w:r>
      <w:r>
        <w:t>penelitian</w:t>
      </w:r>
      <w:r>
        <w:rPr>
          <w:spacing w:val="56"/>
          <w:w w:val="150"/>
        </w:rPr>
        <w:t xml:space="preserve"> </w:t>
      </w:r>
      <w:r>
        <w:t>ini</w:t>
      </w:r>
      <w:r>
        <w:rPr>
          <w:spacing w:val="57"/>
          <w:w w:val="150"/>
        </w:rPr>
        <w:t xml:space="preserve"> </w:t>
      </w:r>
      <w:r>
        <w:t>meneliti</w:t>
      </w:r>
      <w:r>
        <w:rPr>
          <w:spacing w:val="58"/>
          <w:w w:val="150"/>
        </w:rPr>
        <w:t xml:space="preserve"> </w:t>
      </w:r>
      <w:r>
        <w:rPr>
          <w:spacing w:val="-2"/>
        </w:rPr>
        <w:t>etika</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568" w:right="139"/>
        <w:jc w:val="both"/>
      </w:pPr>
      <w:r>
        <w:rPr>
          <w:noProof/>
          <w:lang w:val="en-US"/>
        </w:rPr>
        <w:drawing>
          <wp:anchor distT="0" distB="0" distL="0" distR="0" simplePos="0" relativeHeight="477829632"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7" cstate="print"/>
                    <a:stretch>
                      <a:fillRect/>
                    </a:stretch>
                  </pic:blipFill>
                  <pic:spPr>
                    <a:xfrm>
                      <a:off x="0" y="0"/>
                      <a:ext cx="5397499" cy="5321299"/>
                    </a:xfrm>
                    <a:prstGeom prst="rect">
                      <a:avLst/>
                    </a:prstGeom>
                  </pic:spPr>
                </pic:pic>
              </a:graphicData>
            </a:graphic>
          </wp:anchor>
        </w:drawing>
      </w:r>
      <w:r>
        <w:t>komunikasi kedua penelitian ini menemukan adanya hubungan negatif yang signifikan. Dalam penelitian Azzahra, semaki</w:t>
      </w:r>
      <w:r>
        <w:t>n tinggi tingkat pola asuh otoriter yang</w:t>
      </w:r>
      <w:r>
        <w:rPr>
          <w:spacing w:val="-14"/>
        </w:rPr>
        <w:t xml:space="preserve"> </w:t>
      </w:r>
      <w:r>
        <w:t>diterapkan</w:t>
      </w:r>
      <w:r>
        <w:rPr>
          <w:spacing w:val="-14"/>
        </w:rPr>
        <w:t xml:space="preserve"> </w:t>
      </w:r>
      <w:r>
        <w:t>oleh</w:t>
      </w:r>
      <w:r>
        <w:rPr>
          <w:spacing w:val="-14"/>
        </w:rPr>
        <w:t xml:space="preserve"> </w:t>
      </w:r>
      <w:r>
        <w:t>orang</w:t>
      </w:r>
      <w:r>
        <w:rPr>
          <w:spacing w:val="-14"/>
        </w:rPr>
        <w:t xml:space="preserve"> </w:t>
      </w:r>
      <w:r>
        <w:t>tua,</w:t>
      </w:r>
      <w:r>
        <w:rPr>
          <w:spacing w:val="-14"/>
        </w:rPr>
        <w:t xml:space="preserve"> </w:t>
      </w:r>
      <w:r>
        <w:t>maka</w:t>
      </w:r>
      <w:r>
        <w:rPr>
          <w:spacing w:val="-14"/>
        </w:rPr>
        <w:t xml:space="preserve"> </w:t>
      </w:r>
      <w:r>
        <w:t>semakin</w:t>
      </w:r>
      <w:r>
        <w:rPr>
          <w:spacing w:val="-14"/>
        </w:rPr>
        <w:t xml:space="preserve"> </w:t>
      </w:r>
      <w:r>
        <w:t>rendah</w:t>
      </w:r>
      <w:r>
        <w:rPr>
          <w:spacing w:val="-14"/>
        </w:rPr>
        <w:t xml:space="preserve"> </w:t>
      </w:r>
      <w:r>
        <w:t>tingkat</w:t>
      </w:r>
      <w:r>
        <w:rPr>
          <w:spacing w:val="-14"/>
        </w:rPr>
        <w:t xml:space="preserve"> </w:t>
      </w:r>
      <w:r>
        <w:t>keterbukaan</w:t>
      </w:r>
      <w:r>
        <w:rPr>
          <w:spacing w:val="-14"/>
        </w:rPr>
        <w:t xml:space="preserve"> </w:t>
      </w:r>
      <w:r>
        <w:t>diri</w:t>
      </w:r>
      <w:r>
        <w:rPr>
          <w:spacing w:val="-14"/>
        </w:rPr>
        <w:t xml:space="preserve"> </w:t>
      </w:r>
      <w:r>
        <w:t>pada remaja. Ini memiliki relevansi yang kuat dengan hasil penelitian ini, karena keterbukaan diri merupakan salah satu unsur penting dalam kom</w:t>
      </w:r>
      <w:r>
        <w:t>unikasi etis. Oleh karena itu, pola asuh yang menekan kebebasan anak dalam berpendapat dan berekspresi akan berdampak langsung pada kemampuan mereka dalam membangun komunikasi yang baik dengan orang lain. Metode analisis yang digunakan Azzahra juga berbeda</w:t>
      </w:r>
      <w:r>
        <w:t>, yakni dengan menggunakan uji korelasi untuk melihat hubungan antarvariabel, sementara penelitian ini menggunakan uji regresi untuk melihat pengaruh.</w:t>
      </w:r>
    </w:p>
    <w:p w:rsidR="000857F9" w:rsidRDefault="00196ABF">
      <w:pPr>
        <w:pStyle w:val="BodyText"/>
        <w:spacing w:before="1" w:line="480" w:lineRule="auto"/>
        <w:ind w:left="568" w:right="139" w:firstLine="720"/>
        <w:jc w:val="both"/>
      </w:pPr>
      <w:r>
        <w:t>Hasil penelitian ini juga melengkapi studi dari (Ningrum, Pitoewas, dan Putri, 2024) yang menunjukkan bah</w:t>
      </w:r>
      <w:r>
        <w:t>wa media sosial berpengaruh terhadap etika komunikasi peserta didik dengan kontribusi sebesar 42,7%, sementara sisanya dipengaruhi oleh faktor lain. Artinya, etika komunikasi dipengaruhi oleh berbagai faktor eksternal, termasuk lingkungan keluarga. Penelit</w:t>
      </w:r>
      <w:r>
        <w:t>ian ini memiliki kesamaan dengan penelitian yang sedang dibahas karena keduanya menjadikan etika komunikasi sebagai variabel terikat. Keduanya juga menegaskan bahwa etika komunikasi tidak terbentuk secara alami, melainkan sangat dipengaruhi oleh lingkungan</w:t>
      </w:r>
      <w:r>
        <w:t xml:space="preserve"> eksternal. Namun, perbedaannya terletak pada variabel bebas yang digunakan.</w:t>
      </w:r>
      <w:r>
        <w:rPr>
          <w:spacing w:val="-3"/>
        </w:rPr>
        <w:t xml:space="preserve"> </w:t>
      </w:r>
      <w:r>
        <w:t>Jika</w:t>
      </w:r>
      <w:r>
        <w:rPr>
          <w:spacing w:val="-4"/>
        </w:rPr>
        <w:t xml:space="preserve"> </w:t>
      </w:r>
      <w:r>
        <w:t>penelitian</w:t>
      </w:r>
      <w:r>
        <w:rPr>
          <w:spacing w:val="-2"/>
        </w:rPr>
        <w:t xml:space="preserve"> </w:t>
      </w:r>
      <w:r>
        <w:t>(Ningrum,</w:t>
      </w:r>
      <w:r>
        <w:rPr>
          <w:spacing w:val="-3"/>
        </w:rPr>
        <w:t xml:space="preserve"> </w:t>
      </w:r>
      <w:r>
        <w:t>Pitoewas,</w:t>
      </w:r>
      <w:r>
        <w:rPr>
          <w:spacing w:val="-3"/>
        </w:rPr>
        <w:t xml:space="preserve"> </w:t>
      </w:r>
      <w:r>
        <w:t>dan</w:t>
      </w:r>
      <w:r>
        <w:rPr>
          <w:spacing w:val="-3"/>
        </w:rPr>
        <w:t xml:space="preserve"> </w:t>
      </w:r>
      <w:r>
        <w:t>Putri,</w:t>
      </w:r>
      <w:r>
        <w:rPr>
          <w:spacing w:val="-2"/>
        </w:rPr>
        <w:t xml:space="preserve"> </w:t>
      </w:r>
      <w:r>
        <w:t>2024)</w:t>
      </w:r>
      <w:r>
        <w:rPr>
          <w:spacing w:val="40"/>
        </w:rPr>
        <w:t xml:space="preserve"> </w:t>
      </w:r>
      <w:r>
        <w:t>menyoroti</w:t>
      </w:r>
      <w:r>
        <w:rPr>
          <w:spacing w:val="-3"/>
        </w:rPr>
        <w:t xml:space="preserve"> </w:t>
      </w:r>
      <w:r>
        <w:t>media sosial sebagai faktor utama, maka penelitian ini menekankan pada pola asuh otoriter.</w:t>
      </w:r>
      <w:r>
        <w:rPr>
          <w:spacing w:val="73"/>
          <w:w w:val="150"/>
        </w:rPr>
        <w:t xml:space="preserve"> </w:t>
      </w:r>
      <w:r>
        <w:t>Selain</w:t>
      </w:r>
      <w:r>
        <w:rPr>
          <w:spacing w:val="74"/>
          <w:w w:val="150"/>
        </w:rPr>
        <w:t xml:space="preserve"> </w:t>
      </w:r>
      <w:r>
        <w:t>itu,</w:t>
      </w:r>
      <w:r>
        <w:rPr>
          <w:spacing w:val="74"/>
          <w:w w:val="150"/>
        </w:rPr>
        <w:t xml:space="preserve"> </w:t>
      </w:r>
      <w:r>
        <w:t>hasil</w:t>
      </w:r>
      <w:r>
        <w:rPr>
          <w:spacing w:val="75"/>
          <w:w w:val="150"/>
        </w:rPr>
        <w:t xml:space="preserve"> </w:t>
      </w:r>
      <w:r>
        <w:t>penelitian</w:t>
      </w:r>
      <w:r>
        <w:rPr>
          <w:spacing w:val="74"/>
          <w:w w:val="150"/>
        </w:rPr>
        <w:t xml:space="preserve"> </w:t>
      </w:r>
      <w:r>
        <w:t>Ningrum</w:t>
      </w:r>
      <w:r>
        <w:rPr>
          <w:spacing w:val="74"/>
          <w:w w:val="150"/>
        </w:rPr>
        <w:t xml:space="preserve"> </w:t>
      </w:r>
      <w:r>
        <w:t>menunjukkan</w:t>
      </w:r>
      <w:r>
        <w:rPr>
          <w:spacing w:val="74"/>
          <w:w w:val="150"/>
        </w:rPr>
        <w:t xml:space="preserve"> </w:t>
      </w:r>
      <w:r>
        <w:t>pengaruh</w:t>
      </w:r>
      <w:r>
        <w:rPr>
          <w:spacing w:val="75"/>
          <w:w w:val="150"/>
        </w:rPr>
        <w:t xml:space="preserve"> </w:t>
      </w:r>
      <w:r>
        <w:rPr>
          <w:spacing w:val="-4"/>
        </w:rPr>
        <w:t>yang</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568" w:right="143"/>
        <w:jc w:val="both"/>
      </w:pPr>
      <w:r>
        <w:t>cenderung</w:t>
      </w:r>
      <w:r>
        <w:rPr>
          <w:spacing w:val="-1"/>
        </w:rPr>
        <w:t xml:space="preserve"> </w:t>
      </w:r>
      <w:r>
        <w:t>positif</w:t>
      </w:r>
      <w:r>
        <w:rPr>
          <w:spacing w:val="-3"/>
        </w:rPr>
        <w:t xml:space="preserve"> </w:t>
      </w:r>
      <w:r>
        <w:t>terhadap</w:t>
      </w:r>
      <w:r>
        <w:rPr>
          <w:spacing w:val="-2"/>
        </w:rPr>
        <w:t xml:space="preserve"> </w:t>
      </w:r>
      <w:r>
        <w:t>etika</w:t>
      </w:r>
      <w:r>
        <w:rPr>
          <w:spacing w:val="-3"/>
        </w:rPr>
        <w:t xml:space="preserve"> </w:t>
      </w:r>
      <w:r>
        <w:t>komunikasi,</w:t>
      </w:r>
      <w:r>
        <w:rPr>
          <w:spacing w:val="-2"/>
        </w:rPr>
        <w:t xml:space="preserve"> </w:t>
      </w:r>
      <w:r>
        <w:t>sementara</w:t>
      </w:r>
      <w:r>
        <w:rPr>
          <w:spacing w:val="-3"/>
        </w:rPr>
        <w:t xml:space="preserve"> </w:t>
      </w:r>
      <w:r>
        <w:t>penelitian</w:t>
      </w:r>
      <w:r>
        <w:rPr>
          <w:spacing w:val="-2"/>
        </w:rPr>
        <w:t xml:space="preserve"> </w:t>
      </w:r>
      <w:r>
        <w:t>ini</w:t>
      </w:r>
      <w:r>
        <w:rPr>
          <w:spacing w:val="-2"/>
        </w:rPr>
        <w:t xml:space="preserve"> </w:t>
      </w:r>
      <w:r>
        <w:t>menemukan pengaruh negatif, di mana semakin tinggi pola asuh otoriter, semakin rendah etika komunikasi yang dimiliki peser</w:t>
      </w:r>
      <w:r>
        <w:t>ta didik</w:t>
      </w:r>
    </w:p>
    <w:p w:rsidR="000857F9" w:rsidRDefault="00196ABF">
      <w:pPr>
        <w:pStyle w:val="BodyText"/>
        <w:spacing w:line="480" w:lineRule="auto"/>
        <w:ind w:left="568" w:right="137" w:firstLine="720"/>
        <w:jc w:val="both"/>
      </w:pPr>
      <w:r>
        <w:rPr>
          <w:noProof/>
          <w:lang w:val="en-US"/>
        </w:rPr>
        <w:drawing>
          <wp:anchor distT="0" distB="0" distL="0" distR="0" simplePos="0" relativeHeight="477830144"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7" cstate="print"/>
                    <a:stretch>
                      <a:fillRect/>
                    </a:stretch>
                  </pic:blipFill>
                  <pic:spPr>
                    <a:xfrm>
                      <a:off x="0" y="0"/>
                      <a:ext cx="5397499" cy="5321299"/>
                    </a:xfrm>
                    <a:prstGeom prst="rect">
                      <a:avLst/>
                    </a:prstGeom>
                  </pic:spPr>
                </pic:pic>
              </a:graphicData>
            </a:graphic>
          </wp:anchor>
        </w:drawing>
      </w:r>
      <w:r>
        <w:t>Selain</w:t>
      </w:r>
      <w:r>
        <w:rPr>
          <w:spacing w:val="-14"/>
        </w:rPr>
        <w:t xml:space="preserve"> </w:t>
      </w:r>
      <w:r>
        <w:t>itu,</w:t>
      </w:r>
      <w:r>
        <w:rPr>
          <w:spacing w:val="-14"/>
        </w:rPr>
        <w:t xml:space="preserve"> </w:t>
      </w:r>
      <w:r>
        <w:t>penelitian</w:t>
      </w:r>
      <w:r>
        <w:rPr>
          <w:spacing w:val="-14"/>
        </w:rPr>
        <w:t xml:space="preserve"> </w:t>
      </w:r>
      <w:r>
        <w:t>ini</w:t>
      </w:r>
      <w:r>
        <w:rPr>
          <w:spacing w:val="-14"/>
        </w:rPr>
        <w:t xml:space="preserve"> </w:t>
      </w:r>
      <w:r>
        <w:t>juga</w:t>
      </w:r>
      <w:r>
        <w:rPr>
          <w:spacing w:val="-15"/>
        </w:rPr>
        <w:t xml:space="preserve"> </w:t>
      </w:r>
      <w:r>
        <w:t>memiliki</w:t>
      </w:r>
      <w:r>
        <w:rPr>
          <w:spacing w:val="-14"/>
        </w:rPr>
        <w:t xml:space="preserve"> </w:t>
      </w:r>
      <w:r>
        <w:t>keterkaitan</w:t>
      </w:r>
      <w:r>
        <w:rPr>
          <w:spacing w:val="-14"/>
        </w:rPr>
        <w:t xml:space="preserve"> </w:t>
      </w:r>
      <w:r>
        <w:t>dengan</w:t>
      </w:r>
      <w:r>
        <w:rPr>
          <w:spacing w:val="-14"/>
        </w:rPr>
        <w:t xml:space="preserve"> </w:t>
      </w:r>
      <w:r>
        <w:t>studi</w:t>
      </w:r>
      <w:r>
        <w:rPr>
          <w:spacing w:val="-14"/>
        </w:rPr>
        <w:t xml:space="preserve"> </w:t>
      </w:r>
      <w:r>
        <w:t>(Hermanita, Asyah, dan Lisma, 2020) yang menunjukkan bahwa etika komunikasi siswa dapat ditingkatkan</w:t>
      </w:r>
      <w:r>
        <w:rPr>
          <w:spacing w:val="-2"/>
        </w:rPr>
        <w:t xml:space="preserve"> </w:t>
      </w:r>
      <w:r>
        <w:t>melalui</w:t>
      </w:r>
      <w:r>
        <w:rPr>
          <w:spacing w:val="-2"/>
        </w:rPr>
        <w:t xml:space="preserve"> </w:t>
      </w:r>
      <w:r>
        <w:t>bimbingan</w:t>
      </w:r>
      <w:r>
        <w:rPr>
          <w:spacing w:val="-3"/>
        </w:rPr>
        <w:t xml:space="preserve"> </w:t>
      </w:r>
      <w:r>
        <w:t>kelompok</w:t>
      </w:r>
      <w:r>
        <w:rPr>
          <w:spacing w:val="-2"/>
        </w:rPr>
        <w:t xml:space="preserve"> </w:t>
      </w:r>
      <w:r>
        <w:t>dengan teknik</w:t>
      </w:r>
      <w:r>
        <w:rPr>
          <w:spacing w:val="-2"/>
        </w:rPr>
        <w:t xml:space="preserve"> </w:t>
      </w:r>
      <w:r>
        <w:t>Focus</w:t>
      </w:r>
      <w:r>
        <w:rPr>
          <w:spacing w:val="-2"/>
        </w:rPr>
        <w:t xml:space="preserve"> </w:t>
      </w:r>
      <w:r>
        <w:t>Group</w:t>
      </w:r>
      <w:r>
        <w:rPr>
          <w:spacing w:val="-2"/>
        </w:rPr>
        <w:t xml:space="preserve"> </w:t>
      </w:r>
      <w:r>
        <w:t>Discussion (FGD). Persamaan antara penelitian tersebut dengan penelitian ini terletak pada fokus kajian terhadap etika komunikasi serta kesimpulan bahwa etika komunikasi dapat dipengaruhi oleh intervensi tertentu. Kedua penelitian membuktikan bahwa etika k</w:t>
      </w:r>
      <w:r>
        <w:t>omunikasi bukanlah sifat yang tetap, melainkan bisa ditingkatkan atau dipengaruhi oleh pendekatan tertentu, baik melalui proses pendidikan maupun lingkungan</w:t>
      </w:r>
      <w:r>
        <w:rPr>
          <w:spacing w:val="-15"/>
        </w:rPr>
        <w:t xml:space="preserve"> </w:t>
      </w:r>
      <w:r>
        <w:t>keluarga.</w:t>
      </w:r>
      <w:r>
        <w:rPr>
          <w:spacing w:val="-15"/>
        </w:rPr>
        <w:t xml:space="preserve"> </w:t>
      </w:r>
      <w:r>
        <w:t>Namun,</w:t>
      </w:r>
      <w:r>
        <w:rPr>
          <w:spacing w:val="-15"/>
        </w:rPr>
        <w:t xml:space="preserve"> </w:t>
      </w:r>
      <w:r>
        <w:t>metode</w:t>
      </w:r>
      <w:r>
        <w:rPr>
          <w:spacing w:val="-15"/>
        </w:rPr>
        <w:t xml:space="preserve"> </w:t>
      </w:r>
      <w:r>
        <w:t>yang</w:t>
      </w:r>
      <w:r>
        <w:rPr>
          <w:spacing w:val="-15"/>
        </w:rPr>
        <w:t xml:space="preserve"> </w:t>
      </w:r>
      <w:r>
        <w:t>digunakan</w:t>
      </w:r>
      <w:r>
        <w:rPr>
          <w:spacing w:val="-15"/>
        </w:rPr>
        <w:t xml:space="preserve"> </w:t>
      </w:r>
      <w:r>
        <w:t>berbeda.</w:t>
      </w:r>
      <w:r>
        <w:rPr>
          <w:spacing w:val="-15"/>
        </w:rPr>
        <w:t xml:space="preserve"> </w:t>
      </w:r>
      <w:r>
        <w:t>(Hermanita,</w:t>
      </w:r>
      <w:r>
        <w:rPr>
          <w:spacing w:val="-15"/>
        </w:rPr>
        <w:t xml:space="preserve"> </w:t>
      </w:r>
      <w:r>
        <w:t>Asyah, dan Lisma, 2020) menggunakan des</w:t>
      </w:r>
      <w:r>
        <w:t>ain eksperimen semu dengan pengukuran sebelum dan sesudah perlakuan (pre-test dan post-test), sedangkan penelitian ini menggunakan pendekatan kuantitatif asosiatif dengan regresi linier sederhana. Selain itu, (Hermanita, Asyah, dan Lisma, 2020) menggunakan</w:t>
      </w:r>
      <w:r>
        <w:t xml:space="preserve"> uji Wilcoxon sebagai metode analisis, sementara penelitian ini menggunakan uji regresi untuk melihat pengaruh langsung variabel bebas terhadap variabel terikat.</w:t>
      </w:r>
    </w:p>
    <w:p w:rsidR="000857F9" w:rsidRDefault="00196ABF">
      <w:pPr>
        <w:pStyle w:val="BodyText"/>
        <w:spacing w:before="2" w:line="480" w:lineRule="auto"/>
        <w:ind w:left="568" w:right="140" w:firstLine="720"/>
        <w:jc w:val="both"/>
      </w:pPr>
      <w:r>
        <w:t>Meskipun penelitian ini memberikan bukti bahwa pola asuh otoriter berpengaruh</w:t>
      </w:r>
      <w:r>
        <w:rPr>
          <w:spacing w:val="-8"/>
        </w:rPr>
        <w:t xml:space="preserve"> </w:t>
      </w:r>
      <w:r>
        <w:t>terhadap</w:t>
      </w:r>
      <w:r>
        <w:rPr>
          <w:spacing w:val="-5"/>
        </w:rPr>
        <w:t xml:space="preserve"> </w:t>
      </w:r>
      <w:r>
        <w:t>etika</w:t>
      </w:r>
      <w:r>
        <w:rPr>
          <w:spacing w:val="-8"/>
        </w:rPr>
        <w:t xml:space="preserve"> </w:t>
      </w:r>
      <w:r>
        <w:t>komunikasi,</w:t>
      </w:r>
      <w:r>
        <w:rPr>
          <w:spacing w:val="-6"/>
        </w:rPr>
        <w:t xml:space="preserve"> </w:t>
      </w:r>
      <w:r>
        <w:t>terdapat</w:t>
      </w:r>
      <w:r>
        <w:rPr>
          <w:spacing w:val="-4"/>
        </w:rPr>
        <w:t xml:space="preserve"> </w:t>
      </w:r>
      <w:r>
        <w:t>beberapa</w:t>
      </w:r>
      <w:r>
        <w:rPr>
          <w:spacing w:val="-8"/>
        </w:rPr>
        <w:t xml:space="preserve"> </w:t>
      </w:r>
      <w:r>
        <w:t>keterbatasan</w:t>
      </w:r>
      <w:r>
        <w:rPr>
          <w:spacing w:val="-7"/>
        </w:rPr>
        <w:t xml:space="preserve"> </w:t>
      </w:r>
      <w:r>
        <w:t>yang</w:t>
      </w:r>
      <w:r>
        <w:rPr>
          <w:spacing w:val="-7"/>
        </w:rPr>
        <w:t xml:space="preserve"> </w:t>
      </w:r>
      <w:r>
        <w:t>perlu diperhatikan. Penggunaan regresi linier sederhana hanya melibatkan satu variabel bebas,</w:t>
      </w:r>
      <w:r>
        <w:rPr>
          <w:spacing w:val="-5"/>
        </w:rPr>
        <w:t xml:space="preserve"> </w:t>
      </w:r>
      <w:r>
        <w:t>sehingga</w:t>
      </w:r>
      <w:r>
        <w:rPr>
          <w:spacing w:val="-6"/>
        </w:rPr>
        <w:t xml:space="preserve"> </w:t>
      </w:r>
      <w:r>
        <w:t>tidak</w:t>
      </w:r>
      <w:r>
        <w:rPr>
          <w:spacing w:val="-5"/>
        </w:rPr>
        <w:t xml:space="preserve"> </w:t>
      </w:r>
      <w:r>
        <w:t>memperhitungkan</w:t>
      </w:r>
      <w:r>
        <w:rPr>
          <w:spacing w:val="-5"/>
        </w:rPr>
        <w:t xml:space="preserve"> </w:t>
      </w:r>
      <w:r>
        <w:t>pengaruh</w:t>
      </w:r>
      <w:r>
        <w:rPr>
          <w:spacing w:val="-4"/>
        </w:rPr>
        <w:t xml:space="preserve"> </w:t>
      </w:r>
      <w:r>
        <w:t>dari</w:t>
      </w:r>
      <w:r>
        <w:rPr>
          <w:spacing w:val="-5"/>
        </w:rPr>
        <w:t xml:space="preserve"> </w:t>
      </w:r>
      <w:r>
        <w:t>variabel</w:t>
      </w:r>
      <w:r>
        <w:rPr>
          <w:spacing w:val="-5"/>
        </w:rPr>
        <w:t xml:space="preserve"> </w:t>
      </w:r>
      <w:r>
        <w:t>lain</w:t>
      </w:r>
      <w:r>
        <w:rPr>
          <w:spacing w:val="-5"/>
        </w:rPr>
        <w:t xml:space="preserve"> </w:t>
      </w:r>
      <w:r>
        <w:t>yang</w:t>
      </w:r>
      <w:r>
        <w:rPr>
          <w:spacing w:val="-5"/>
        </w:rPr>
        <w:t xml:space="preserve"> </w:t>
      </w:r>
      <w:r>
        <w:t>mungkin juga</w:t>
      </w:r>
      <w:r>
        <w:rPr>
          <w:spacing w:val="64"/>
        </w:rPr>
        <w:t xml:space="preserve"> </w:t>
      </w:r>
      <w:r>
        <w:t>memengaruhi</w:t>
      </w:r>
      <w:r>
        <w:rPr>
          <w:spacing w:val="65"/>
        </w:rPr>
        <w:t xml:space="preserve"> </w:t>
      </w:r>
      <w:r>
        <w:t>etika</w:t>
      </w:r>
      <w:r>
        <w:rPr>
          <w:spacing w:val="67"/>
        </w:rPr>
        <w:t xml:space="preserve"> </w:t>
      </w:r>
      <w:r>
        <w:t>komunikasi.</w:t>
      </w:r>
      <w:r>
        <w:rPr>
          <w:spacing w:val="65"/>
        </w:rPr>
        <w:t xml:space="preserve"> </w:t>
      </w:r>
      <w:r>
        <w:t>Selain</w:t>
      </w:r>
      <w:r>
        <w:rPr>
          <w:spacing w:val="65"/>
        </w:rPr>
        <w:t xml:space="preserve"> </w:t>
      </w:r>
      <w:r>
        <w:t>itu,</w:t>
      </w:r>
      <w:r>
        <w:rPr>
          <w:spacing w:val="65"/>
        </w:rPr>
        <w:t xml:space="preserve"> </w:t>
      </w:r>
      <w:r>
        <w:t>apabila</w:t>
      </w:r>
      <w:r>
        <w:rPr>
          <w:spacing w:val="64"/>
        </w:rPr>
        <w:t xml:space="preserve"> </w:t>
      </w:r>
      <w:r>
        <w:t>jumlah</w:t>
      </w:r>
      <w:r>
        <w:rPr>
          <w:spacing w:val="65"/>
        </w:rPr>
        <w:t xml:space="preserve"> </w:t>
      </w:r>
      <w:r>
        <w:t>sampel</w:t>
      </w:r>
      <w:r>
        <w:rPr>
          <w:spacing w:val="66"/>
        </w:rPr>
        <w:t xml:space="preserve"> </w:t>
      </w:r>
      <w:r>
        <w:rPr>
          <w:spacing w:val="-4"/>
        </w:rPr>
        <w:t>yang</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568" w:right="139"/>
        <w:jc w:val="both"/>
      </w:pPr>
      <w:r>
        <w:rPr>
          <w:noProof/>
          <w:lang w:val="en-US"/>
        </w:rPr>
        <w:drawing>
          <wp:anchor distT="0" distB="0" distL="0" distR="0" simplePos="0" relativeHeight="47783065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7" cstate="print"/>
                    <a:stretch>
                      <a:fillRect/>
                    </a:stretch>
                  </pic:blipFill>
                  <pic:spPr>
                    <a:xfrm>
                      <a:off x="0" y="0"/>
                      <a:ext cx="5397499" cy="5321299"/>
                    </a:xfrm>
                    <a:prstGeom prst="rect">
                      <a:avLst/>
                    </a:prstGeom>
                  </pic:spPr>
                </pic:pic>
              </a:graphicData>
            </a:graphic>
          </wp:anchor>
        </w:drawing>
      </w:r>
      <w:r>
        <w:t>digunakan dalam penelitian terbatas dan hanya berasal dari satu lokasi, maka kemampuan untuk menggeneralisasikan hasil penelitian menjadi terbatas. Instrumen yang digunakan untuk mengukur variabel juga be</w:t>
      </w:r>
      <w:r>
        <w:t>rsifat subjektif karena didasarkan pada persepsi peserta didik, sehingga rentan terhadap bias interpretasi. Penelitian ini juga belum menguji kemungkinan adanya variabel moderasi atau mediasi yang dapat memberikan pemahaman lebih dalam mengenai hubungan an</w:t>
      </w:r>
      <w:r>
        <w:t>tara pola asuh dan etika komunikasi. Selain itu terdapat hasil perhitungan koefisiensi determinasi pada variabel x dan y menunjukkan nilai sebesar 13,33% dan 86,67%. Yang berarti bahwa 13,33% dipengaruhi oleh faktor lingkungan keluarga dan 86,67% dipengaru</w:t>
      </w:r>
      <w:r>
        <w:t>hi oleh faktor pemahaman agama, kecerdasan, motivasi, minat, sikap, konsep diri, kemandirian, lingkungan sekolah, dan lingkungan masyarakat.</w:t>
      </w:r>
    </w:p>
    <w:p w:rsidR="000857F9" w:rsidRDefault="00196ABF">
      <w:pPr>
        <w:pStyle w:val="BodyText"/>
        <w:spacing w:before="1" w:line="480" w:lineRule="auto"/>
        <w:ind w:left="568" w:right="140" w:firstLine="720"/>
        <w:jc w:val="both"/>
      </w:pPr>
      <w:r>
        <w:t xml:space="preserve">Secara keseluruhan, hasil penelitian ini membuktikan bahwa pola asuh </w:t>
      </w:r>
      <w:r>
        <w:rPr>
          <w:spacing w:val="-2"/>
        </w:rPr>
        <w:t>otoriter</w:t>
      </w:r>
      <w:r>
        <w:rPr>
          <w:spacing w:val="-4"/>
        </w:rPr>
        <w:t xml:space="preserve"> </w:t>
      </w:r>
      <w:r>
        <w:rPr>
          <w:spacing w:val="-2"/>
        </w:rPr>
        <w:t>memiliki pengaruh</w:t>
      </w:r>
      <w:r>
        <w:rPr>
          <w:spacing w:val="-4"/>
        </w:rPr>
        <w:t xml:space="preserve"> </w:t>
      </w:r>
      <w:r>
        <w:rPr>
          <w:spacing w:val="-2"/>
        </w:rPr>
        <w:t>negatif</w:t>
      </w:r>
      <w:r>
        <w:rPr>
          <w:spacing w:val="-4"/>
        </w:rPr>
        <w:t xml:space="preserve"> </w:t>
      </w:r>
      <w:r>
        <w:rPr>
          <w:spacing w:val="-2"/>
        </w:rPr>
        <w:t>dan</w:t>
      </w:r>
      <w:r>
        <w:rPr>
          <w:spacing w:val="-3"/>
        </w:rPr>
        <w:t xml:space="preserve"> </w:t>
      </w:r>
      <w:r>
        <w:rPr>
          <w:spacing w:val="-2"/>
        </w:rPr>
        <w:t>signifi</w:t>
      </w:r>
      <w:r>
        <w:rPr>
          <w:spacing w:val="-2"/>
        </w:rPr>
        <w:t>kan</w:t>
      </w:r>
      <w:r>
        <w:rPr>
          <w:spacing w:val="-3"/>
        </w:rPr>
        <w:t xml:space="preserve"> </w:t>
      </w:r>
      <w:r>
        <w:rPr>
          <w:spacing w:val="-2"/>
        </w:rPr>
        <w:t>terhadap</w:t>
      </w:r>
      <w:r>
        <w:rPr>
          <w:spacing w:val="-3"/>
        </w:rPr>
        <w:t xml:space="preserve"> </w:t>
      </w:r>
      <w:r>
        <w:rPr>
          <w:spacing w:val="-2"/>
        </w:rPr>
        <w:t>etika</w:t>
      </w:r>
      <w:r>
        <w:rPr>
          <w:spacing w:val="-4"/>
        </w:rPr>
        <w:t xml:space="preserve"> </w:t>
      </w:r>
      <w:r>
        <w:rPr>
          <w:spacing w:val="-2"/>
        </w:rPr>
        <w:t xml:space="preserve">komunikasi peserta </w:t>
      </w:r>
      <w:r>
        <w:t>didik. Temuan ini menjawab pertanyaan hipotesis secara tegas dan menunjukkan bahwa pendekatan pengasuhan yang lebih terbuka, komunikatif, dan mendukung partisipasi anak cenderung membentuk etika komunikasi yang lebih b</w:t>
      </w:r>
      <w:r>
        <w:t>aik. Untuk pengembangan</w:t>
      </w:r>
      <w:r>
        <w:rPr>
          <w:spacing w:val="-15"/>
        </w:rPr>
        <w:t xml:space="preserve"> </w:t>
      </w:r>
      <w:r>
        <w:t>penelitian</w:t>
      </w:r>
      <w:r>
        <w:rPr>
          <w:spacing w:val="-15"/>
        </w:rPr>
        <w:t xml:space="preserve"> </w:t>
      </w:r>
      <w:r>
        <w:t>selanjutnya,</w:t>
      </w:r>
      <w:r>
        <w:rPr>
          <w:spacing w:val="-15"/>
        </w:rPr>
        <w:t xml:space="preserve"> </w:t>
      </w:r>
      <w:r>
        <w:t>disarankan</w:t>
      </w:r>
      <w:r>
        <w:rPr>
          <w:spacing w:val="-15"/>
        </w:rPr>
        <w:t xml:space="preserve"> </w:t>
      </w:r>
      <w:r>
        <w:t>agar</w:t>
      </w:r>
      <w:r>
        <w:rPr>
          <w:spacing w:val="-15"/>
        </w:rPr>
        <w:t xml:space="preserve"> </w:t>
      </w:r>
      <w:r>
        <w:t>penelitian</w:t>
      </w:r>
      <w:r>
        <w:rPr>
          <w:spacing w:val="-15"/>
        </w:rPr>
        <w:t xml:space="preserve"> </w:t>
      </w:r>
      <w:r>
        <w:t>dilakukan</w:t>
      </w:r>
      <w:r>
        <w:rPr>
          <w:spacing w:val="-15"/>
        </w:rPr>
        <w:t xml:space="preserve"> </w:t>
      </w:r>
      <w:r>
        <w:t>dengan pendekatan yang lebih komprehensif serta mempertimbangkan variabel-variabel lain yang relevan untuk memperoleh gambaran yang lebih menyeluruh tentang faktor-faktor yang mempengaruhi etika komunikasi peserta didik.</w:t>
      </w:r>
    </w:p>
    <w:p w:rsidR="000857F9" w:rsidRDefault="000857F9">
      <w:pPr>
        <w:pStyle w:val="BodyText"/>
        <w:spacing w:line="480" w:lineRule="auto"/>
        <w:jc w:val="both"/>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Heading2"/>
        <w:spacing w:line="480" w:lineRule="auto"/>
        <w:ind w:left="2990" w:right="2144" w:firstLine="1183"/>
        <w:jc w:val="left"/>
      </w:pPr>
      <w:bookmarkStart w:id="52" w:name="_TOC_250003"/>
      <w:r>
        <w:t>BAB V KESIMPULAN</w:t>
      </w:r>
      <w:r>
        <w:rPr>
          <w:spacing w:val="-15"/>
        </w:rPr>
        <w:t xml:space="preserve"> </w:t>
      </w:r>
      <w:r>
        <w:t>DAN</w:t>
      </w:r>
      <w:r>
        <w:rPr>
          <w:spacing w:val="-15"/>
        </w:rPr>
        <w:t xml:space="preserve"> </w:t>
      </w:r>
      <w:bookmarkEnd w:id="52"/>
      <w:r>
        <w:t>SARAN</w:t>
      </w:r>
    </w:p>
    <w:p w:rsidR="000857F9" w:rsidRDefault="00196ABF">
      <w:pPr>
        <w:pStyle w:val="Heading3"/>
        <w:numPr>
          <w:ilvl w:val="1"/>
          <w:numId w:val="2"/>
        </w:numPr>
        <w:tabs>
          <w:tab w:val="left" w:pos="995"/>
        </w:tabs>
        <w:ind w:hanging="427"/>
      </w:pPr>
      <w:bookmarkStart w:id="53" w:name="_TOC_250002"/>
      <w:bookmarkEnd w:id="53"/>
      <w:r>
        <w:rPr>
          <w:spacing w:val="-2"/>
        </w:rPr>
        <w:t>Kesimpulan</w:t>
      </w:r>
    </w:p>
    <w:p w:rsidR="000857F9" w:rsidRDefault="000857F9">
      <w:pPr>
        <w:pStyle w:val="BodyText"/>
        <w:rPr>
          <w:b/>
        </w:rPr>
      </w:pPr>
    </w:p>
    <w:p w:rsidR="000857F9" w:rsidRDefault="00196ABF">
      <w:pPr>
        <w:pStyle w:val="BodyText"/>
        <w:spacing w:line="480" w:lineRule="auto"/>
        <w:ind w:left="568" w:right="136" w:firstLine="720"/>
        <w:jc w:val="both"/>
      </w:pPr>
      <w:r>
        <w:rPr>
          <w:noProof/>
          <w:lang w:val="en-US"/>
        </w:rPr>
        <w:drawing>
          <wp:anchor distT="0" distB="0" distL="0" distR="0" simplePos="0" relativeHeight="477831168"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7" cstate="print"/>
                    <a:stretch>
                      <a:fillRect/>
                    </a:stretch>
                  </pic:blipFill>
                  <pic:spPr>
                    <a:xfrm>
                      <a:off x="0" y="0"/>
                      <a:ext cx="5397499" cy="5321299"/>
                    </a:xfrm>
                    <a:prstGeom prst="rect">
                      <a:avLst/>
                    </a:prstGeom>
                  </pic:spPr>
                </pic:pic>
              </a:graphicData>
            </a:graphic>
          </wp:anchor>
        </w:drawing>
      </w:r>
      <w:r>
        <w:t>Berdasarkan hasil penelitian mengenai Pengaruh Pola Asuh Otoriter terhadap Etika Komunikasi Siswa di SMA Swasta Istiqlal Deli Tua dapat disimpulkan</w:t>
      </w:r>
      <w:r>
        <w:rPr>
          <w:spacing w:val="-15"/>
        </w:rPr>
        <w:t xml:space="preserve"> </w:t>
      </w:r>
      <w:r>
        <w:t>bahwa</w:t>
      </w:r>
      <w:r>
        <w:rPr>
          <w:spacing w:val="-15"/>
        </w:rPr>
        <w:t xml:space="preserve"> </w:t>
      </w:r>
      <w:r>
        <w:t>hasil</w:t>
      </w:r>
      <w:r>
        <w:rPr>
          <w:spacing w:val="-15"/>
        </w:rPr>
        <w:t xml:space="preserve"> </w:t>
      </w:r>
      <w:r>
        <w:t>uji</w:t>
      </w:r>
      <w:r>
        <w:rPr>
          <w:spacing w:val="-15"/>
        </w:rPr>
        <w:t xml:space="preserve"> </w:t>
      </w:r>
      <w:r>
        <w:t>regresi</w:t>
      </w:r>
      <w:r>
        <w:rPr>
          <w:spacing w:val="-15"/>
        </w:rPr>
        <w:t xml:space="preserve"> </w:t>
      </w:r>
      <w:r>
        <w:t>linier</w:t>
      </w:r>
      <w:r>
        <w:rPr>
          <w:spacing w:val="-15"/>
        </w:rPr>
        <w:t xml:space="preserve"> </w:t>
      </w:r>
      <w:r>
        <w:t>sederhana</w:t>
      </w:r>
      <w:r>
        <w:rPr>
          <w:spacing w:val="-15"/>
        </w:rPr>
        <w:t xml:space="preserve"> </w:t>
      </w:r>
      <w:r>
        <w:t>menunjukkan</w:t>
      </w:r>
      <w:r>
        <w:rPr>
          <w:spacing w:val="-15"/>
        </w:rPr>
        <w:t xml:space="preserve"> </w:t>
      </w:r>
      <w:r>
        <w:t>adanya</w:t>
      </w:r>
      <w:r>
        <w:rPr>
          <w:spacing w:val="-15"/>
        </w:rPr>
        <w:t xml:space="preserve"> </w:t>
      </w:r>
      <w:r>
        <w:t>pengaruh yang</w:t>
      </w:r>
      <w:r>
        <w:rPr>
          <w:spacing w:val="-1"/>
        </w:rPr>
        <w:t xml:space="preserve"> </w:t>
      </w:r>
      <w:r>
        <w:t>signifikan</w:t>
      </w:r>
      <w:r>
        <w:rPr>
          <w:spacing w:val="-1"/>
        </w:rPr>
        <w:t xml:space="preserve"> </w:t>
      </w:r>
      <w:r>
        <w:t>antara</w:t>
      </w:r>
      <w:r>
        <w:rPr>
          <w:spacing w:val="-2"/>
        </w:rPr>
        <w:t xml:space="preserve"> </w:t>
      </w:r>
      <w:r>
        <w:t>pola</w:t>
      </w:r>
      <w:r>
        <w:rPr>
          <w:spacing w:val="-2"/>
        </w:rPr>
        <w:t xml:space="preserve"> </w:t>
      </w:r>
      <w:r>
        <w:t>asuh</w:t>
      </w:r>
      <w:r>
        <w:rPr>
          <w:spacing w:val="-1"/>
        </w:rPr>
        <w:t xml:space="preserve"> </w:t>
      </w:r>
      <w:r>
        <w:t>otoriter</w:t>
      </w:r>
      <w:r>
        <w:rPr>
          <w:spacing w:val="-2"/>
        </w:rPr>
        <w:t xml:space="preserve"> </w:t>
      </w:r>
      <w:r>
        <w:t>dan etika komunikasi.</w:t>
      </w:r>
      <w:r>
        <w:rPr>
          <w:spacing w:val="-1"/>
        </w:rPr>
        <w:t xml:space="preserve"> </w:t>
      </w:r>
      <w:r>
        <w:t>Nilai</w:t>
      </w:r>
      <w:r>
        <w:rPr>
          <w:spacing w:val="-1"/>
        </w:rPr>
        <w:t xml:space="preserve"> </w:t>
      </w:r>
      <w:r>
        <w:t>konstanta</w:t>
      </w:r>
      <w:r>
        <w:rPr>
          <w:spacing w:val="-2"/>
        </w:rPr>
        <w:t xml:space="preserve"> </w:t>
      </w:r>
      <w:r>
        <w:t>(α) sebesar 178.602 dan nilai koefisien regresi (β) sebesar -0,819 mengindikasikan bahwa hubungan antara kedua variabel bersifat negatif. Nilai signifikansi sebesar 0,023 lebih kecil dari tar</w:t>
      </w:r>
      <w:r>
        <w:t>af signifikansi 0,05 (0,023 &lt; 0,05), yang menunjukkan bahwa hipotesis penelitian diterima.</w:t>
      </w:r>
    </w:p>
    <w:p w:rsidR="000857F9" w:rsidRDefault="00196ABF">
      <w:pPr>
        <w:pStyle w:val="BodyText"/>
        <w:spacing w:before="1" w:line="480" w:lineRule="auto"/>
        <w:ind w:left="568" w:right="139" w:firstLine="720"/>
        <w:jc w:val="both"/>
      </w:pPr>
      <w:r>
        <w:t>Dengan demikian, pola asuh otoriter terbukti berpengaruh terhadap etika komunikasi. Semakin tinggi pola asuh otoriter yang diterapkan oleh orang tua, maka</w:t>
      </w:r>
      <w:r>
        <w:rPr>
          <w:spacing w:val="-10"/>
        </w:rPr>
        <w:t xml:space="preserve"> </w:t>
      </w:r>
      <w:r>
        <w:t>semakin</w:t>
      </w:r>
      <w:r>
        <w:rPr>
          <w:spacing w:val="-8"/>
        </w:rPr>
        <w:t xml:space="preserve"> </w:t>
      </w:r>
      <w:r>
        <w:t>rendah</w:t>
      </w:r>
      <w:r>
        <w:rPr>
          <w:spacing w:val="-8"/>
        </w:rPr>
        <w:t xml:space="preserve"> </w:t>
      </w:r>
      <w:r>
        <w:t>tingkat</w:t>
      </w:r>
      <w:r>
        <w:rPr>
          <w:spacing w:val="-8"/>
        </w:rPr>
        <w:t xml:space="preserve"> </w:t>
      </w:r>
      <w:r>
        <w:t>etika</w:t>
      </w:r>
      <w:r>
        <w:rPr>
          <w:spacing w:val="-9"/>
        </w:rPr>
        <w:t xml:space="preserve"> </w:t>
      </w:r>
      <w:r>
        <w:t>komunikasi</w:t>
      </w:r>
      <w:r>
        <w:rPr>
          <w:spacing w:val="-8"/>
        </w:rPr>
        <w:t xml:space="preserve"> </w:t>
      </w:r>
      <w:r>
        <w:t>yang</w:t>
      </w:r>
      <w:r>
        <w:rPr>
          <w:spacing w:val="-8"/>
        </w:rPr>
        <w:t xml:space="preserve"> </w:t>
      </w:r>
      <w:r>
        <w:t>dimiliki</w:t>
      </w:r>
      <w:r>
        <w:rPr>
          <w:spacing w:val="-8"/>
        </w:rPr>
        <w:t xml:space="preserve"> </w:t>
      </w:r>
      <w:r>
        <w:t>individu.</w:t>
      </w:r>
      <w:r>
        <w:rPr>
          <w:spacing w:val="-8"/>
        </w:rPr>
        <w:t xml:space="preserve"> </w:t>
      </w:r>
      <w:r>
        <w:t>Sebaliknya, semakin rendah pola asuh otoriter, maka semakin tinggi etika komunikasi. Hal ini memperkuat pemahaman bahwa pendekatan pengasuhan yang terlalu ketat, kaku, dan minim komunikasi dua arah da</w:t>
      </w:r>
      <w:r>
        <w:t>pat menghambat perkembangan kemampuan komunikasi yang baik dan etis. Selanjutnya terdapat hasil uji perhitungan koefisiensi determinasi pada variabel x dan y menunjukkan nilai sebesar 13,33% dan 86,67%. Yang berarti bahwa 13,33% dipengaruhi oleh faktor lin</w:t>
      </w:r>
      <w:r>
        <w:t>gkungan keluarga dan 86,67% dipengaruhi oleh faktor pemahaman agama, kecerdasan, motivasi, minat, sikap, konsep diri, kemandirian, lingkungan sekolah, dan lingkungan masyarakat.</w:t>
      </w:r>
    </w:p>
    <w:p w:rsidR="000857F9" w:rsidRDefault="000857F9">
      <w:pPr>
        <w:pStyle w:val="BodyText"/>
        <w:rPr>
          <w:sz w:val="22"/>
        </w:rPr>
      </w:pPr>
    </w:p>
    <w:p w:rsidR="000857F9" w:rsidRDefault="000857F9">
      <w:pPr>
        <w:pStyle w:val="BodyText"/>
        <w:rPr>
          <w:sz w:val="22"/>
        </w:rPr>
      </w:pPr>
    </w:p>
    <w:p w:rsidR="000857F9" w:rsidRDefault="000857F9">
      <w:pPr>
        <w:pStyle w:val="BodyText"/>
        <w:spacing w:before="138"/>
        <w:rPr>
          <w:sz w:val="22"/>
        </w:rPr>
      </w:pPr>
    </w:p>
    <w:p w:rsidR="000857F9" w:rsidRDefault="00196ABF">
      <w:pPr>
        <w:ind w:left="693" w:right="264"/>
        <w:jc w:val="center"/>
        <w:rPr>
          <w:rFonts w:ascii="Calibri"/>
        </w:rPr>
      </w:pPr>
      <w:r>
        <w:rPr>
          <w:rFonts w:ascii="Calibri"/>
          <w:spacing w:val="-5"/>
        </w:rPr>
        <w:t>59</w:t>
      </w:r>
    </w:p>
    <w:p w:rsidR="000857F9" w:rsidRDefault="000857F9">
      <w:pPr>
        <w:jc w:val="center"/>
        <w:rPr>
          <w:rFonts w:ascii="Calibri"/>
        </w:rPr>
        <w:sectPr w:rsidR="000857F9">
          <w:headerReference w:type="default" r:id="rId38"/>
          <w:pgSz w:w="11910" w:h="16840"/>
          <w:pgMar w:top="1920" w:right="1559" w:bottom="280" w:left="1700" w:header="0" w:footer="0" w:gutter="0"/>
          <w:cols w:space="720"/>
        </w:sectPr>
      </w:pPr>
    </w:p>
    <w:p w:rsidR="000857F9" w:rsidRDefault="000857F9">
      <w:pPr>
        <w:pStyle w:val="BodyText"/>
        <w:spacing w:before="36"/>
        <w:rPr>
          <w:rFonts w:ascii="Calibri"/>
        </w:rPr>
      </w:pPr>
    </w:p>
    <w:p w:rsidR="000857F9" w:rsidRDefault="00196ABF">
      <w:pPr>
        <w:pStyle w:val="Heading3"/>
        <w:numPr>
          <w:ilvl w:val="1"/>
          <w:numId w:val="2"/>
        </w:numPr>
        <w:tabs>
          <w:tab w:val="left" w:pos="995"/>
        </w:tabs>
        <w:ind w:hanging="427"/>
      </w:pPr>
      <w:bookmarkStart w:id="54" w:name="_TOC_250001"/>
      <w:bookmarkEnd w:id="54"/>
      <w:r>
        <w:rPr>
          <w:spacing w:val="-4"/>
        </w:rPr>
        <w:t>Saran</w:t>
      </w:r>
    </w:p>
    <w:p w:rsidR="000857F9" w:rsidRDefault="000857F9">
      <w:pPr>
        <w:pStyle w:val="BodyText"/>
        <w:rPr>
          <w:b/>
        </w:rPr>
      </w:pPr>
    </w:p>
    <w:p w:rsidR="000857F9" w:rsidRDefault="00196ABF">
      <w:pPr>
        <w:pStyle w:val="BodyText"/>
        <w:spacing w:line="480" w:lineRule="auto"/>
        <w:ind w:left="568" w:right="143" w:firstLine="720"/>
        <w:jc w:val="both"/>
      </w:pPr>
      <w:r>
        <w:t>Berdasarkan</w:t>
      </w:r>
      <w:r>
        <w:rPr>
          <w:spacing w:val="-15"/>
        </w:rPr>
        <w:t xml:space="preserve"> </w:t>
      </w:r>
      <w:r>
        <w:t>hasil</w:t>
      </w:r>
      <w:r>
        <w:rPr>
          <w:spacing w:val="-15"/>
        </w:rPr>
        <w:t xml:space="preserve"> </w:t>
      </w:r>
      <w:r>
        <w:t>penelitian</w:t>
      </w:r>
      <w:r>
        <w:rPr>
          <w:spacing w:val="-15"/>
        </w:rPr>
        <w:t xml:space="preserve"> </w:t>
      </w:r>
      <w:r>
        <w:t>dan</w:t>
      </w:r>
      <w:r>
        <w:rPr>
          <w:spacing w:val="-15"/>
        </w:rPr>
        <w:t xml:space="preserve"> </w:t>
      </w:r>
      <w:r>
        <w:t>kesimpulan</w:t>
      </w:r>
      <w:r>
        <w:rPr>
          <w:spacing w:val="-15"/>
        </w:rPr>
        <w:t xml:space="preserve"> </w:t>
      </w:r>
      <w:r>
        <w:t>yang</w:t>
      </w:r>
      <w:r>
        <w:rPr>
          <w:spacing w:val="-15"/>
        </w:rPr>
        <w:t xml:space="preserve"> </w:t>
      </w:r>
      <w:r>
        <w:t>telah</w:t>
      </w:r>
      <w:r>
        <w:rPr>
          <w:spacing w:val="-15"/>
        </w:rPr>
        <w:t xml:space="preserve"> </w:t>
      </w:r>
      <w:r>
        <w:t>dipaparkan,</w:t>
      </w:r>
      <w:r>
        <w:rPr>
          <w:spacing w:val="-15"/>
        </w:rPr>
        <w:t xml:space="preserve"> </w:t>
      </w:r>
      <w:r>
        <w:t>peneliti memberikan beberapa saran sebagai berikut:</w:t>
      </w:r>
    </w:p>
    <w:p w:rsidR="000857F9" w:rsidRDefault="00196ABF">
      <w:pPr>
        <w:pStyle w:val="ListParagraph"/>
        <w:numPr>
          <w:ilvl w:val="0"/>
          <w:numId w:val="1"/>
        </w:numPr>
        <w:tabs>
          <w:tab w:val="left" w:pos="995"/>
        </w:tabs>
        <w:ind w:hanging="427"/>
        <w:rPr>
          <w:sz w:val="24"/>
        </w:rPr>
      </w:pPr>
      <w:r>
        <w:rPr>
          <w:noProof/>
          <w:sz w:val="24"/>
          <w:lang w:val="en-US"/>
        </w:rPr>
        <w:drawing>
          <wp:anchor distT="0" distB="0" distL="0" distR="0" simplePos="0" relativeHeight="477831680" behindDoc="1" locked="0" layoutInCell="1" allowOverlap="1">
            <wp:simplePos x="0" y="0"/>
            <wp:positionH relativeFrom="page">
              <wp:posOffset>1087882</wp:posOffset>
            </wp:positionH>
            <wp:positionV relativeFrom="paragraph">
              <wp:posOffset>187942</wp:posOffset>
            </wp:positionV>
            <wp:extent cx="5397499" cy="5321299"/>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Bagi</w:t>
      </w:r>
      <w:r>
        <w:rPr>
          <w:spacing w:val="-2"/>
          <w:sz w:val="24"/>
        </w:rPr>
        <w:t xml:space="preserve"> </w:t>
      </w:r>
      <w:r>
        <w:rPr>
          <w:sz w:val="24"/>
        </w:rPr>
        <w:t>Orang</w:t>
      </w:r>
      <w:r>
        <w:rPr>
          <w:spacing w:val="-1"/>
          <w:sz w:val="24"/>
        </w:rPr>
        <w:t xml:space="preserve"> </w:t>
      </w:r>
      <w:r>
        <w:rPr>
          <w:spacing w:val="-5"/>
          <w:sz w:val="24"/>
        </w:rPr>
        <w:t>Tua</w:t>
      </w:r>
    </w:p>
    <w:p w:rsidR="000857F9" w:rsidRDefault="000857F9">
      <w:pPr>
        <w:pStyle w:val="BodyText"/>
      </w:pPr>
    </w:p>
    <w:p w:rsidR="000857F9" w:rsidRDefault="00196ABF">
      <w:pPr>
        <w:pStyle w:val="BodyText"/>
        <w:spacing w:line="480" w:lineRule="auto"/>
        <w:ind w:left="568" w:right="141" w:firstLine="720"/>
        <w:jc w:val="both"/>
      </w:pPr>
      <w:r>
        <w:t>Diharapkan</w:t>
      </w:r>
      <w:r>
        <w:rPr>
          <w:spacing w:val="-5"/>
        </w:rPr>
        <w:t xml:space="preserve"> </w:t>
      </w:r>
      <w:r>
        <w:t>dapat</w:t>
      </w:r>
      <w:r>
        <w:rPr>
          <w:spacing w:val="-6"/>
        </w:rPr>
        <w:t xml:space="preserve"> </w:t>
      </w:r>
      <w:r>
        <w:t>lebih</w:t>
      </w:r>
      <w:r>
        <w:rPr>
          <w:spacing w:val="-4"/>
        </w:rPr>
        <w:t xml:space="preserve"> </w:t>
      </w:r>
      <w:r>
        <w:t>reflektif</w:t>
      </w:r>
      <w:r>
        <w:rPr>
          <w:spacing w:val="-8"/>
        </w:rPr>
        <w:t xml:space="preserve"> </w:t>
      </w:r>
      <w:r>
        <w:t>dalam</w:t>
      </w:r>
      <w:r>
        <w:rPr>
          <w:spacing w:val="-7"/>
        </w:rPr>
        <w:t xml:space="preserve"> </w:t>
      </w:r>
      <w:r>
        <w:t>menerapkan</w:t>
      </w:r>
      <w:r>
        <w:rPr>
          <w:spacing w:val="-7"/>
        </w:rPr>
        <w:t xml:space="preserve"> </w:t>
      </w:r>
      <w:r>
        <w:t>pola</w:t>
      </w:r>
      <w:r>
        <w:rPr>
          <w:spacing w:val="-7"/>
        </w:rPr>
        <w:t xml:space="preserve"> </w:t>
      </w:r>
      <w:r>
        <w:t>asuh</w:t>
      </w:r>
      <w:r>
        <w:rPr>
          <w:spacing w:val="-7"/>
        </w:rPr>
        <w:t xml:space="preserve"> </w:t>
      </w:r>
      <w:r>
        <w:t>kepada</w:t>
      </w:r>
      <w:r>
        <w:rPr>
          <w:spacing w:val="-8"/>
        </w:rPr>
        <w:t xml:space="preserve"> </w:t>
      </w:r>
      <w:r>
        <w:t>anak, khususnya</w:t>
      </w:r>
      <w:r>
        <w:rPr>
          <w:spacing w:val="-3"/>
        </w:rPr>
        <w:t xml:space="preserve"> </w:t>
      </w:r>
      <w:r>
        <w:t>menghindari</w:t>
      </w:r>
      <w:r>
        <w:rPr>
          <w:spacing w:val="-3"/>
        </w:rPr>
        <w:t xml:space="preserve"> </w:t>
      </w:r>
      <w:r>
        <w:t>pendekatan</w:t>
      </w:r>
      <w:r>
        <w:rPr>
          <w:spacing w:val="-3"/>
        </w:rPr>
        <w:t xml:space="preserve"> </w:t>
      </w:r>
      <w:r>
        <w:t>otoriter</w:t>
      </w:r>
      <w:r>
        <w:rPr>
          <w:spacing w:val="-3"/>
        </w:rPr>
        <w:t xml:space="preserve"> </w:t>
      </w:r>
      <w:r>
        <w:t>yang minim</w:t>
      </w:r>
      <w:r>
        <w:rPr>
          <w:spacing w:val="-2"/>
        </w:rPr>
        <w:t xml:space="preserve"> </w:t>
      </w:r>
      <w:r>
        <w:t>dialog</w:t>
      </w:r>
      <w:r>
        <w:rPr>
          <w:spacing w:val="-2"/>
        </w:rPr>
        <w:t xml:space="preserve"> </w:t>
      </w:r>
      <w:r>
        <w:t>dan</w:t>
      </w:r>
      <w:r>
        <w:rPr>
          <w:spacing w:val="-2"/>
        </w:rPr>
        <w:t xml:space="preserve"> </w:t>
      </w:r>
      <w:r>
        <w:t>empati.</w:t>
      </w:r>
      <w:r>
        <w:rPr>
          <w:spacing w:val="-2"/>
        </w:rPr>
        <w:t xml:space="preserve"> </w:t>
      </w:r>
      <w:r>
        <w:t>Orang tua</w:t>
      </w:r>
      <w:r>
        <w:rPr>
          <w:spacing w:val="-15"/>
        </w:rPr>
        <w:t xml:space="preserve"> </w:t>
      </w:r>
      <w:r>
        <w:t>disarankan</w:t>
      </w:r>
      <w:r>
        <w:rPr>
          <w:spacing w:val="-15"/>
        </w:rPr>
        <w:t xml:space="preserve"> </w:t>
      </w:r>
      <w:r>
        <w:t>untuk</w:t>
      </w:r>
      <w:r>
        <w:rPr>
          <w:spacing w:val="-15"/>
        </w:rPr>
        <w:t xml:space="preserve"> </w:t>
      </w:r>
      <w:r>
        <w:t>mengadopsi</w:t>
      </w:r>
      <w:r>
        <w:rPr>
          <w:spacing w:val="-15"/>
        </w:rPr>
        <w:t xml:space="preserve"> </w:t>
      </w:r>
      <w:r>
        <w:t>pola</w:t>
      </w:r>
      <w:r>
        <w:rPr>
          <w:spacing w:val="-15"/>
        </w:rPr>
        <w:t xml:space="preserve"> </w:t>
      </w:r>
      <w:r>
        <w:t>asuh</w:t>
      </w:r>
      <w:r>
        <w:rPr>
          <w:spacing w:val="-15"/>
        </w:rPr>
        <w:t xml:space="preserve"> </w:t>
      </w:r>
      <w:r>
        <w:t>yang</w:t>
      </w:r>
      <w:r>
        <w:rPr>
          <w:spacing w:val="-15"/>
        </w:rPr>
        <w:t xml:space="preserve"> </w:t>
      </w:r>
      <w:r>
        <w:t>lebih</w:t>
      </w:r>
      <w:r>
        <w:rPr>
          <w:spacing w:val="-15"/>
        </w:rPr>
        <w:t xml:space="preserve"> </w:t>
      </w:r>
      <w:r>
        <w:t>demokratis</w:t>
      </w:r>
      <w:r>
        <w:rPr>
          <w:spacing w:val="-15"/>
        </w:rPr>
        <w:t xml:space="preserve"> </w:t>
      </w:r>
      <w:r>
        <w:t>agar</w:t>
      </w:r>
      <w:r>
        <w:rPr>
          <w:spacing w:val="-15"/>
        </w:rPr>
        <w:t xml:space="preserve"> </w:t>
      </w:r>
      <w:r>
        <w:t>mendukung perkembangan etika komunikasi anak yang lebih positif.</w:t>
      </w:r>
    </w:p>
    <w:p w:rsidR="000857F9" w:rsidRDefault="00196ABF">
      <w:pPr>
        <w:pStyle w:val="ListParagraph"/>
        <w:numPr>
          <w:ilvl w:val="0"/>
          <w:numId w:val="1"/>
        </w:numPr>
        <w:tabs>
          <w:tab w:val="left" w:pos="995"/>
        </w:tabs>
        <w:spacing w:before="1"/>
        <w:ind w:hanging="427"/>
        <w:jc w:val="both"/>
        <w:rPr>
          <w:sz w:val="24"/>
        </w:rPr>
      </w:pPr>
      <w:r>
        <w:rPr>
          <w:sz w:val="24"/>
        </w:rPr>
        <w:t>Bagi</w:t>
      </w:r>
      <w:r>
        <w:rPr>
          <w:spacing w:val="-2"/>
          <w:sz w:val="24"/>
        </w:rPr>
        <w:t xml:space="preserve"> </w:t>
      </w:r>
      <w:r>
        <w:rPr>
          <w:sz w:val="24"/>
        </w:rPr>
        <w:t>Lembaga</w:t>
      </w:r>
      <w:r>
        <w:rPr>
          <w:spacing w:val="-2"/>
          <w:sz w:val="24"/>
        </w:rPr>
        <w:t xml:space="preserve"> Pendidikan</w:t>
      </w:r>
    </w:p>
    <w:p w:rsidR="000857F9" w:rsidRDefault="000857F9">
      <w:pPr>
        <w:pStyle w:val="BodyText"/>
      </w:pPr>
    </w:p>
    <w:p w:rsidR="000857F9" w:rsidRDefault="00196ABF">
      <w:pPr>
        <w:pStyle w:val="BodyText"/>
        <w:spacing w:line="480" w:lineRule="auto"/>
        <w:ind w:left="568" w:right="144" w:firstLine="720"/>
        <w:jc w:val="both"/>
      </w:pPr>
      <w:r>
        <w:t>Penting untuk memberikan pendidikan dan pelatihan kepada orang tua maupun calon orang tua mengenai dampak pola asuh terhadap perilaku dan komunikasi anak, melalui seminar, bimbingan, atau program parenting.</w:t>
      </w:r>
    </w:p>
    <w:p w:rsidR="000857F9" w:rsidRDefault="00196ABF">
      <w:pPr>
        <w:pStyle w:val="ListParagraph"/>
        <w:numPr>
          <w:ilvl w:val="0"/>
          <w:numId w:val="1"/>
        </w:numPr>
        <w:tabs>
          <w:tab w:val="left" w:pos="995"/>
        </w:tabs>
        <w:ind w:hanging="427"/>
        <w:jc w:val="both"/>
        <w:rPr>
          <w:sz w:val="24"/>
        </w:rPr>
      </w:pPr>
      <w:r>
        <w:rPr>
          <w:sz w:val="24"/>
        </w:rPr>
        <w:t>Bagi</w:t>
      </w:r>
      <w:r>
        <w:rPr>
          <w:spacing w:val="-1"/>
          <w:sz w:val="24"/>
        </w:rPr>
        <w:t xml:space="preserve"> </w:t>
      </w:r>
      <w:r>
        <w:rPr>
          <w:sz w:val="24"/>
        </w:rPr>
        <w:t>Peneliti</w:t>
      </w:r>
      <w:r>
        <w:rPr>
          <w:spacing w:val="-1"/>
          <w:sz w:val="24"/>
        </w:rPr>
        <w:t xml:space="preserve"> </w:t>
      </w:r>
      <w:r>
        <w:rPr>
          <w:spacing w:val="-2"/>
          <w:sz w:val="24"/>
        </w:rPr>
        <w:t>Selanjutnya</w:t>
      </w:r>
    </w:p>
    <w:p w:rsidR="000857F9" w:rsidRDefault="000857F9">
      <w:pPr>
        <w:pStyle w:val="BodyText"/>
      </w:pPr>
    </w:p>
    <w:p w:rsidR="000857F9" w:rsidRDefault="00196ABF">
      <w:pPr>
        <w:pStyle w:val="BodyText"/>
        <w:spacing w:line="480" w:lineRule="auto"/>
        <w:ind w:left="568" w:right="139" w:firstLine="720"/>
        <w:jc w:val="both"/>
      </w:pPr>
      <w:r>
        <w:t>Disarankan untuk melak</w:t>
      </w:r>
      <w:r>
        <w:t xml:space="preserve">ukan penelitian lanjutan dengan menggunakan pendekatan kuantitatif dan kualitatif secara bersamaan (mixed methods), serta mempertimbangkan variabel lain seperti pola komunikasi keluarga, lingkungan sosial, atau gaya belajar individu, agar dapat memperoleh </w:t>
      </w:r>
      <w:r>
        <w:t>pemahaman yang lebih komprehensif mengenai faktor-faktor yang memengaruhi etika komunikasi.</w:t>
      </w:r>
    </w:p>
    <w:p w:rsidR="000857F9" w:rsidRDefault="00196ABF">
      <w:pPr>
        <w:pStyle w:val="ListParagraph"/>
        <w:numPr>
          <w:ilvl w:val="0"/>
          <w:numId w:val="1"/>
        </w:numPr>
        <w:tabs>
          <w:tab w:val="left" w:pos="995"/>
        </w:tabs>
        <w:spacing w:before="1"/>
        <w:ind w:hanging="427"/>
        <w:jc w:val="both"/>
        <w:rPr>
          <w:sz w:val="24"/>
        </w:rPr>
      </w:pPr>
      <w:r>
        <w:rPr>
          <w:sz w:val="24"/>
        </w:rPr>
        <w:t>Bagi</w:t>
      </w:r>
      <w:r>
        <w:rPr>
          <w:spacing w:val="-2"/>
          <w:sz w:val="24"/>
        </w:rPr>
        <w:t xml:space="preserve"> </w:t>
      </w:r>
      <w:r>
        <w:rPr>
          <w:sz w:val="24"/>
        </w:rPr>
        <w:t>Individu</w:t>
      </w:r>
      <w:r>
        <w:rPr>
          <w:spacing w:val="-2"/>
          <w:sz w:val="24"/>
        </w:rPr>
        <w:t xml:space="preserve"> (Anak/Remaja)</w:t>
      </w:r>
    </w:p>
    <w:p w:rsidR="000857F9" w:rsidRDefault="000857F9">
      <w:pPr>
        <w:pStyle w:val="BodyText"/>
      </w:pPr>
    </w:p>
    <w:p w:rsidR="000857F9" w:rsidRDefault="00196ABF">
      <w:pPr>
        <w:pStyle w:val="BodyText"/>
        <w:spacing w:line="480" w:lineRule="auto"/>
        <w:ind w:left="568" w:right="140" w:firstLine="720"/>
        <w:jc w:val="both"/>
      </w:pPr>
      <w:r>
        <w:t>Penting</w:t>
      </w:r>
      <w:r>
        <w:rPr>
          <w:spacing w:val="-2"/>
        </w:rPr>
        <w:t xml:space="preserve"> </w:t>
      </w:r>
      <w:r>
        <w:t>untuk</w:t>
      </w:r>
      <w:r>
        <w:rPr>
          <w:spacing w:val="-4"/>
        </w:rPr>
        <w:t xml:space="preserve"> </w:t>
      </w:r>
      <w:r>
        <w:t>menyadari pola</w:t>
      </w:r>
      <w:r>
        <w:rPr>
          <w:spacing w:val="-3"/>
        </w:rPr>
        <w:t xml:space="preserve"> </w:t>
      </w:r>
      <w:r>
        <w:t>asuh</w:t>
      </w:r>
      <w:r>
        <w:rPr>
          <w:spacing w:val="-2"/>
        </w:rPr>
        <w:t xml:space="preserve"> </w:t>
      </w:r>
      <w:r>
        <w:t>yang</w:t>
      </w:r>
      <w:r>
        <w:rPr>
          <w:spacing w:val="-2"/>
        </w:rPr>
        <w:t xml:space="preserve"> </w:t>
      </w:r>
      <w:r>
        <w:t>derima</w:t>
      </w:r>
      <w:r>
        <w:rPr>
          <w:spacing w:val="-3"/>
        </w:rPr>
        <w:t xml:space="preserve"> </w:t>
      </w:r>
      <w:r>
        <w:t>serta</w:t>
      </w:r>
      <w:r>
        <w:rPr>
          <w:spacing w:val="-3"/>
        </w:rPr>
        <w:t xml:space="preserve"> </w:t>
      </w:r>
      <w:r>
        <w:t>dampaknya</w:t>
      </w:r>
      <w:r>
        <w:rPr>
          <w:spacing w:val="-4"/>
        </w:rPr>
        <w:t xml:space="preserve"> </w:t>
      </w:r>
      <w:r>
        <w:t>terhadap cara berkomunikasi. Upaya pengembangan diri, seperti mengikuti p</w:t>
      </w:r>
      <w:r>
        <w:t>elatihan komunikasi, dapat membantu membentuk etika komunikasi yang lebih baik meskipun berasal dari latar belakang pola asuh yang otoriter.</w:t>
      </w:r>
    </w:p>
    <w:p w:rsidR="000857F9" w:rsidRDefault="000857F9">
      <w:pPr>
        <w:pStyle w:val="BodyText"/>
        <w:spacing w:line="480" w:lineRule="auto"/>
        <w:jc w:val="both"/>
        <w:sectPr w:rsidR="000857F9">
          <w:headerReference w:type="default" r:id="rId39"/>
          <w:pgSz w:w="11910" w:h="16840"/>
          <w:pgMar w:top="1920" w:right="1559" w:bottom="280" w:left="1700" w:header="754" w:footer="0" w:gutter="0"/>
          <w:pgNumType w:start="60"/>
          <w:cols w:space="720"/>
        </w:sectPr>
      </w:pPr>
    </w:p>
    <w:p w:rsidR="000857F9" w:rsidRDefault="000857F9">
      <w:pPr>
        <w:pStyle w:val="BodyText"/>
        <w:spacing w:before="53"/>
      </w:pPr>
    </w:p>
    <w:p w:rsidR="000857F9" w:rsidRDefault="00196ABF">
      <w:pPr>
        <w:pStyle w:val="Heading2"/>
        <w:ind w:right="266"/>
      </w:pPr>
      <w:bookmarkStart w:id="55" w:name="_TOC_250000"/>
      <w:r>
        <w:t>DAFTAR</w:t>
      </w:r>
      <w:r>
        <w:rPr>
          <w:spacing w:val="-6"/>
        </w:rPr>
        <w:t xml:space="preserve"> </w:t>
      </w:r>
      <w:bookmarkEnd w:id="55"/>
      <w:r>
        <w:rPr>
          <w:spacing w:val="-2"/>
        </w:rPr>
        <w:t>PUSTAKA</w:t>
      </w:r>
    </w:p>
    <w:p w:rsidR="000857F9" w:rsidRDefault="000857F9">
      <w:pPr>
        <w:pStyle w:val="BodyText"/>
        <w:rPr>
          <w:b/>
        </w:rPr>
      </w:pPr>
    </w:p>
    <w:p w:rsidR="000857F9" w:rsidRDefault="00196ABF">
      <w:pPr>
        <w:pStyle w:val="BodyText"/>
        <w:spacing w:line="480" w:lineRule="auto"/>
        <w:ind w:left="1420" w:right="141" w:hanging="852"/>
        <w:jc w:val="both"/>
      </w:pPr>
      <w:r>
        <w:rPr>
          <w:noProof/>
          <w:lang w:val="en-US"/>
        </w:rPr>
        <w:drawing>
          <wp:anchor distT="0" distB="0" distL="0" distR="0" simplePos="0" relativeHeight="477832192"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7" cstate="print"/>
                    <a:stretch>
                      <a:fillRect/>
                    </a:stretch>
                  </pic:blipFill>
                  <pic:spPr>
                    <a:xfrm>
                      <a:off x="0" y="0"/>
                      <a:ext cx="5397499" cy="5321299"/>
                    </a:xfrm>
                    <a:prstGeom prst="rect">
                      <a:avLst/>
                    </a:prstGeom>
                  </pic:spPr>
                </pic:pic>
              </a:graphicData>
            </a:graphic>
          </wp:anchor>
        </w:drawing>
      </w:r>
      <w:r>
        <w:t xml:space="preserve">Aas, D. (2021). Dampak Pola Asuh Otoriter terhadap Perkembangan Sosial Emosional Anak Usia Dini (Studi Kasus Kelompok Adi R.A Attaqwa Padaringan, Kabupaten Ciamis). </w:t>
      </w:r>
      <w:r>
        <w:rPr>
          <w:i/>
        </w:rPr>
        <w:t>Tarbiyah Al-Aulad</w:t>
      </w:r>
      <w:r>
        <w:t>, 6(1), 13–26.</w:t>
      </w:r>
    </w:p>
    <w:p w:rsidR="000857F9" w:rsidRDefault="00196ABF">
      <w:pPr>
        <w:pStyle w:val="BodyText"/>
        <w:tabs>
          <w:tab w:val="left" w:pos="4067"/>
          <w:tab w:val="left" w:pos="5367"/>
          <w:tab w:val="left" w:pos="6948"/>
        </w:tabs>
        <w:spacing w:line="480" w:lineRule="auto"/>
        <w:ind w:left="1420" w:right="139" w:hanging="852"/>
        <w:jc w:val="both"/>
      </w:pPr>
      <w:r>
        <w:t>Al Gifari, Putra Nurfajri, and Herlina Herlina. 2021. “Kait</w:t>
      </w:r>
      <w:r>
        <w:t xml:space="preserve">an Antara Pola Asuh Otoriter Terhadap Kemampuan Interpersonal Yang Dimoderasi Oleh Dukungan Teman Sebaya Pada Remaja Di Kota Bandung.” </w:t>
      </w:r>
      <w:r>
        <w:rPr>
          <w:i/>
          <w:spacing w:val="-2"/>
        </w:rPr>
        <w:t>Psikobuletin:Buletin</w:t>
      </w:r>
      <w:r>
        <w:rPr>
          <w:i/>
        </w:rPr>
        <w:tab/>
      </w:r>
      <w:r>
        <w:rPr>
          <w:i/>
          <w:spacing w:val="-2"/>
        </w:rPr>
        <w:t>Ilmiah</w:t>
      </w:r>
      <w:r>
        <w:rPr>
          <w:i/>
        </w:rPr>
        <w:tab/>
      </w:r>
      <w:r>
        <w:rPr>
          <w:i/>
          <w:spacing w:val="-2"/>
        </w:rPr>
        <w:t>Psikologi</w:t>
      </w:r>
      <w:r>
        <w:rPr>
          <w:i/>
        </w:rPr>
        <w:tab/>
      </w:r>
      <w:r>
        <w:t>2(3):</w:t>
      </w:r>
      <w:r>
        <w:rPr>
          <w:spacing w:val="78"/>
          <w:w w:val="150"/>
        </w:rPr>
        <w:t xml:space="preserve">    </w:t>
      </w:r>
      <w:r>
        <w:rPr>
          <w:spacing w:val="-4"/>
        </w:rPr>
        <w:t>197.</w:t>
      </w:r>
    </w:p>
    <w:p w:rsidR="000857F9" w:rsidRDefault="00196ABF">
      <w:pPr>
        <w:pStyle w:val="BodyText"/>
        <w:spacing w:before="1"/>
        <w:ind w:left="1420"/>
      </w:pPr>
      <w:r>
        <w:rPr>
          <w:spacing w:val="-2"/>
        </w:rPr>
        <w:t>doi:10.24014/pib.v2i3.11883</w:t>
      </w:r>
    </w:p>
    <w:p w:rsidR="000857F9" w:rsidRDefault="000857F9">
      <w:pPr>
        <w:pStyle w:val="BodyText"/>
      </w:pPr>
    </w:p>
    <w:p w:rsidR="000857F9" w:rsidRDefault="00196ABF">
      <w:pPr>
        <w:pStyle w:val="BodyText"/>
        <w:ind w:left="568"/>
      </w:pPr>
      <w:r>
        <w:rPr>
          <w:color w:val="212121"/>
          <w:shd w:val="clear" w:color="auto" w:fill="FFFFFF"/>
        </w:rPr>
        <w:t>Anggraini,</w:t>
      </w:r>
      <w:r>
        <w:rPr>
          <w:color w:val="212121"/>
          <w:spacing w:val="-2"/>
          <w:shd w:val="clear" w:color="auto" w:fill="FFFFFF"/>
        </w:rPr>
        <w:t xml:space="preserve"> </w:t>
      </w:r>
      <w:r>
        <w:rPr>
          <w:color w:val="212121"/>
          <w:shd w:val="clear" w:color="auto" w:fill="FFFFFF"/>
        </w:rPr>
        <w:t>J.,</w:t>
      </w:r>
      <w:r>
        <w:rPr>
          <w:color w:val="212121"/>
          <w:spacing w:val="-1"/>
          <w:shd w:val="clear" w:color="auto" w:fill="FFFFFF"/>
        </w:rPr>
        <w:t xml:space="preserve"> </w:t>
      </w:r>
      <w:r>
        <w:rPr>
          <w:color w:val="212121"/>
          <w:shd w:val="clear" w:color="auto" w:fill="FFFFFF"/>
        </w:rPr>
        <w:t>&amp;</w:t>
      </w:r>
      <w:r>
        <w:rPr>
          <w:color w:val="212121"/>
          <w:spacing w:val="-1"/>
          <w:shd w:val="clear" w:color="auto" w:fill="FFFFFF"/>
        </w:rPr>
        <w:t xml:space="preserve"> </w:t>
      </w:r>
      <w:r>
        <w:rPr>
          <w:color w:val="212121"/>
          <w:shd w:val="clear" w:color="auto" w:fill="FFFFFF"/>
        </w:rPr>
        <w:t>Hutasuhut,</w:t>
      </w:r>
      <w:r>
        <w:rPr>
          <w:color w:val="212121"/>
          <w:spacing w:val="-1"/>
          <w:shd w:val="clear" w:color="auto" w:fill="FFFFFF"/>
        </w:rPr>
        <w:t xml:space="preserve"> </w:t>
      </w:r>
      <w:r>
        <w:rPr>
          <w:color w:val="212121"/>
          <w:shd w:val="clear" w:color="auto" w:fill="FFFFFF"/>
        </w:rPr>
        <w:t>DH</w:t>
      </w:r>
      <w:r>
        <w:rPr>
          <w:color w:val="212121"/>
          <w:spacing w:val="-2"/>
          <w:shd w:val="clear" w:color="auto" w:fill="FFFFFF"/>
        </w:rPr>
        <w:t xml:space="preserve"> </w:t>
      </w:r>
      <w:r>
        <w:rPr>
          <w:color w:val="212121"/>
          <w:shd w:val="clear" w:color="auto" w:fill="FFFFFF"/>
        </w:rPr>
        <w:t>(2022).</w:t>
      </w:r>
      <w:r>
        <w:rPr>
          <w:color w:val="212121"/>
          <w:spacing w:val="-3"/>
          <w:shd w:val="clear" w:color="auto" w:fill="FFFFFF"/>
        </w:rPr>
        <w:t xml:space="preserve"> </w:t>
      </w:r>
      <w:r>
        <w:rPr>
          <w:color w:val="212121"/>
          <w:shd w:val="clear" w:color="auto" w:fill="FFFFFF"/>
        </w:rPr>
        <w:t>P</w:t>
      </w:r>
      <w:r>
        <w:rPr>
          <w:color w:val="212121"/>
          <w:shd w:val="clear" w:color="auto" w:fill="FFFFFF"/>
        </w:rPr>
        <w:t>engaruh teknik</w:t>
      </w:r>
      <w:r>
        <w:rPr>
          <w:color w:val="212121"/>
          <w:spacing w:val="-1"/>
          <w:shd w:val="clear" w:color="auto" w:fill="FFFFFF"/>
        </w:rPr>
        <w:t xml:space="preserve"> </w:t>
      </w:r>
      <w:r>
        <w:rPr>
          <w:color w:val="212121"/>
          <w:shd w:val="clear" w:color="auto" w:fill="FFFFFF"/>
        </w:rPr>
        <w:t>sosiodrama</w:t>
      </w:r>
      <w:r>
        <w:rPr>
          <w:color w:val="212121"/>
          <w:spacing w:val="-1"/>
          <w:shd w:val="clear" w:color="auto" w:fill="FFFFFF"/>
        </w:rPr>
        <w:t xml:space="preserve"> </w:t>
      </w:r>
      <w:r>
        <w:rPr>
          <w:color w:val="212121"/>
          <w:shd w:val="clear" w:color="auto" w:fill="FFFFFF"/>
        </w:rPr>
        <w:t>terhadap</w:t>
      </w:r>
      <w:r>
        <w:rPr>
          <w:color w:val="212121"/>
          <w:spacing w:val="-1"/>
          <w:shd w:val="clear" w:color="auto" w:fill="FFFFFF"/>
        </w:rPr>
        <w:t xml:space="preserve"> </w:t>
      </w:r>
      <w:r>
        <w:rPr>
          <w:color w:val="212121"/>
          <w:spacing w:val="-4"/>
          <w:shd w:val="clear" w:color="auto" w:fill="FFFFFF"/>
        </w:rPr>
        <w:t>rasa</w:t>
      </w:r>
    </w:p>
    <w:p w:rsidR="000857F9" w:rsidRDefault="000857F9">
      <w:pPr>
        <w:pStyle w:val="BodyText"/>
      </w:pPr>
    </w:p>
    <w:p w:rsidR="000857F9" w:rsidRDefault="00196ABF">
      <w:pPr>
        <w:pStyle w:val="BodyText"/>
        <w:tabs>
          <w:tab w:val="left" w:pos="2296"/>
          <w:tab w:val="left" w:pos="2972"/>
          <w:tab w:val="left" w:pos="3730"/>
          <w:tab w:val="left" w:pos="4435"/>
          <w:tab w:val="left" w:pos="5310"/>
          <w:tab w:val="left" w:pos="5653"/>
          <w:tab w:val="left" w:pos="7011"/>
          <w:tab w:val="left" w:pos="7848"/>
        </w:tabs>
        <w:ind w:left="1420"/>
      </w:pPr>
      <w:r>
        <w:rPr>
          <w:color w:val="212121"/>
          <w:spacing w:val="-2"/>
          <w:shd w:val="clear" w:color="auto" w:fill="FFFFFF"/>
        </w:rPr>
        <w:t>empati</w:t>
      </w:r>
      <w:r>
        <w:rPr>
          <w:color w:val="212121"/>
          <w:shd w:val="clear" w:color="auto" w:fill="FFFFFF"/>
        </w:rPr>
        <w:tab/>
      </w:r>
      <w:r>
        <w:rPr>
          <w:color w:val="212121"/>
          <w:spacing w:val="-4"/>
          <w:shd w:val="clear" w:color="auto" w:fill="FFFFFF"/>
        </w:rPr>
        <w:t>pada</w:t>
      </w:r>
      <w:r>
        <w:rPr>
          <w:color w:val="212121"/>
          <w:shd w:val="clear" w:color="auto" w:fill="FFFFFF"/>
        </w:rPr>
        <w:tab/>
      </w:r>
      <w:r>
        <w:rPr>
          <w:color w:val="212121"/>
          <w:spacing w:val="-2"/>
          <w:shd w:val="clear" w:color="auto" w:fill="FFFFFF"/>
        </w:rPr>
        <w:t>siswa</w:t>
      </w:r>
      <w:r>
        <w:rPr>
          <w:color w:val="212121"/>
          <w:shd w:val="clear" w:color="auto" w:fill="FFFFFF"/>
        </w:rPr>
        <w:tab/>
      </w:r>
      <w:r>
        <w:rPr>
          <w:color w:val="212121"/>
          <w:spacing w:val="-5"/>
          <w:shd w:val="clear" w:color="auto" w:fill="FFFFFF"/>
        </w:rPr>
        <w:t>SMP</w:t>
      </w:r>
      <w:r>
        <w:rPr>
          <w:color w:val="212121"/>
          <w:shd w:val="clear" w:color="auto" w:fill="FFFFFF"/>
        </w:rPr>
        <w:tab/>
      </w:r>
      <w:r>
        <w:rPr>
          <w:color w:val="212121"/>
          <w:spacing w:val="-2"/>
          <w:shd w:val="clear" w:color="auto" w:fill="FFFFFF"/>
        </w:rPr>
        <w:t>Negeri</w:t>
      </w:r>
      <w:r>
        <w:rPr>
          <w:color w:val="212121"/>
          <w:shd w:val="clear" w:color="auto" w:fill="FFFFFF"/>
        </w:rPr>
        <w:tab/>
      </w:r>
      <w:r>
        <w:rPr>
          <w:color w:val="212121"/>
          <w:spacing w:val="-10"/>
          <w:shd w:val="clear" w:color="auto" w:fill="FFFFFF"/>
        </w:rPr>
        <w:t>1</w:t>
      </w:r>
      <w:r>
        <w:rPr>
          <w:color w:val="212121"/>
          <w:shd w:val="clear" w:color="auto" w:fill="FFFFFF"/>
        </w:rPr>
        <w:tab/>
      </w:r>
      <w:r>
        <w:rPr>
          <w:color w:val="212121"/>
          <w:spacing w:val="-2"/>
          <w:shd w:val="clear" w:color="auto" w:fill="FFFFFF"/>
        </w:rPr>
        <w:t>Perbaungan</w:t>
      </w:r>
      <w:r>
        <w:rPr>
          <w:color w:val="212121"/>
          <w:shd w:val="clear" w:color="auto" w:fill="FFFFFF"/>
        </w:rPr>
        <w:tab/>
      </w:r>
      <w:r>
        <w:rPr>
          <w:color w:val="212121"/>
          <w:spacing w:val="-2"/>
          <w:shd w:val="clear" w:color="auto" w:fill="FFFFFF"/>
        </w:rPr>
        <w:t>Tahun</w:t>
      </w:r>
      <w:r>
        <w:rPr>
          <w:color w:val="212121"/>
          <w:shd w:val="clear" w:color="auto" w:fill="FFFFFF"/>
        </w:rPr>
        <w:tab/>
      </w:r>
      <w:r>
        <w:rPr>
          <w:color w:val="212121"/>
          <w:spacing w:val="-2"/>
          <w:shd w:val="clear" w:color="auto" w:fill="FFFFFF"/>
        </w:rPr>
        <w:t>Ajaran</w:t>
      </w:r>
    </w:p>
    <w:p w:rsidR="000857F9" w:rsidRDefault="000857F9">
      <w:pPr>
        <w:pStyle w:val="BodyText"/>
      </w:pPr>
    </w:p>
    <w:p w:rsidR="000857F9" w:rsidRDefault="00196ABF">
      <w:pPr>
        <w:ind w:left="1420"/>
        <w:rPr>
          <w:sz w:val="24"/>
        </w:rPr>
      </w:pPr>
      <w:r>
        <w:rPr>
          <w:color w:val="212121"/>
          <w:sz w:val="24"/>
          <w:shd w:val="clear" w:color="auto" w:fill="FFFFFF"/>
        </w:rPr>
        <w:t>2021/2022.</w:t>
      </w:r>
      <w:r>
        <w:rPr>
          <w:color w:val="212121"/>
          <w:spacing w:val="-2"/>
          <w:sz w:val="24"/>
          <w:shd w:val="clear" w:color="auto" w:fill="FFFFFF"/>
        </w:rPr>
        <w:t xml:space="preserve"> </w:t>
      </w:r>
      <w:r>
        <w:rPr>
          <w:i/>
          <w:color w:val="212121"/>
          <w:sz w:val="24"/>
          <w:shd w:val="clear" w:color="auto" w:fill="FFFFFF"/>
        </w:rPr>
        <w:t>Jurnal</w:t>
      </w:r>
      <w:r>
        <w:rPr>
          <w:i/>
          <w:color w:val="212121"/>
          <w:spacing w:val="-1"/>
          <w:sz w:val="24"/>
          <w:shd w:val="clear" w:color="auto" w:fill="FFFFFF"/>
        </w:rPr>
        <w:t xml:space="preserve"> </w:t>
      </w:r>
      <w:r>
        <w:rPr>
          <w:i/>
          <w:color w:val="212121"/>
          <w:sz w:val="24"/>
          <w:shd w:val="clear" w:color="auto" w:fill="FFFFFF"/>
        </w:rPr>
        <w:t>Ilmu</w:t>
      </w:r>
      <w:r>
        <w:rPr>
          <w:i/>
          <w:color w:val="212121"/>
          <w:spacing w:val="-1"/>
          <w:sz w:val="24"/>
          <w:shd w:val="clear" w:color="auto" w:fill="FFFFFF"/>
        </w:rPr>
        <w:t xml:space="preserve"> </w:t>
      </w:r>
      <w:r>
        <w:rPr>
          <w:i/>
          <w:color w:val="212121"/>
          <w:sz w:val="24"/>
          <w:shd w:val="clear" w:color="auto" w:fill="FFFFFF"/>
        </w:rPr>
        <w:t>Komputer</w:t>
      </w:r>
      <w:r>
        <w:rPr>
          <w:i/>
          <w:color w:val="212121"/>
          <w:spacing w:val="-2"/>
          <w:sz w:val="24"/>
          <w:shd w:val="clear" w:color="auto" w:fill="FFFFFF"/>
        </w:rPr>
        <w:t xml:space="preserve"> </w:t>
      </w:r>
      <w:r>
        <w:rPr>
          <w:i/>
          <w:color w:val="212121"/>
          <w:sz w:val="24"/>
          <w:shd w:val="clear" w:color="auto" w:fill="FFFFFF"/>
        </w:rPr>
        <w:t>dan</w:t>
      </w:r>
      <w:r>
        <w:rPr>
          <w:i/>
          <w:color w:val="212121"/>
          <w:spacing w:val="-1"/>
          <w:sz w:val="24"/>
          <w:shd w:val="clear" w:color="auto" w:fill="FFFFFF"/>
        </w:rPr>
        <w:t xml:space="preserve"> </w:t>
      </w:r>
      <w:r>
        <w:rPr>
          <w:i/>
          <w:color w:val="212121"/>
          <w:sz w:val="24"/>
          <w:shd w:val="clear" w:color="auto" w:fill="FFFFFF"/>
        </w:rPr>
        <w:t>Teknik</w:t>
      </w:r>
      <w:r>
        <w:rPr>
          <w:i/>
          <w:color w:val="212121"/>
          <w:spacing w:val="-1"/>
          <w:sz w:val="24"/>
          <w:shd w:val="clear" w:color="auto" w:fill="FFFFFF"/>
        </w:rPr>
        <w:t xml:space="preserve"> </w:t>
      </w:r>
      <w:r>
        <w:rPr>
          <w:color w:val="212121"/>
          <w:sz w:val="24"/>
          <w:shd w:val="clear" w:color="auto" w:fill="FFFFFF"/>
        </w:rPr>
        <w:t>, 13-</w:t>
      </w:r>
      <w:r>
        <w:rPr>
          <w:color w:val="212121"/>
          <w:spacing w:val="-5"/>
          <w:sz w:val="24"/>
          <w:shd w:val="clear" w:color="auto" w:fill="FFFFFF"/>
        </w:rPr>
        <w:t>26.</w:t>
      </w:r>
    </w:p>
    <w:p w:rsidR="000857F9" w:rsidRDefault="000857F9">
      <w:pPr>
        <w:pStyle w:val="BodyText"/>
      </w:pPr>
    </w:p>
    <w:p w:rsidR="000857F9" w:rsidRDefault="00196ABF">
      <w:pPr>
        <w:pStyle w:val="BodyText"/>
        <w:spacing w:line="480" w:lineRule="auto"/>
        <w:ind w:left="1420" w:right="137" w:hanging="852"/>
        <w:jc w:val="both"/>
      </w:pPr>
      <w:r>
        <w:t>Azzahra,</w:t>
      </w:r>
      <w:r>
        <w:rPr>
          <w:spacing w:val="-15"/>
        </w:rPr>
        <w:t xml:space="preserve"> </w:t>
      </w:r>
      <w:r>
        <w:t>N.</w:t>
      </w:r>
      <w:r>
        <w:rPr>
          <w:spacing w:val="-15"/>
        </w:rPr>
        <w:t xml:space="preserve"> </w:t>
      </w:r>
      <w:r>
        <w:t>F.</w:t>
      </w:r>
      <w:r>
        <w:rPr>
          <w:spacing w:val="-15"/>
        </w:rPr>
        <w:t xml:space="preserve"> </w:t>
      </w:r>
      <w:r>
        <w:t>(2023).</w:t>
      </w:r>
      <w:r>
        <w:rPr>
          <w:spacing w:val="-15"/>
        </w:rPr>
        <w:t xml:space="preserve"> </w:t>
      </w:r>
      <w:r>
        <w:t>Hubungan</w:t>
      </w:r>
      <w:r>
        <w:rPr>
          <w:spacing w:val="-15"/>
        </w:rPr>
        <w:t xml:space="preserve"> </w:t>
      </w:r>
      <w:r>
        <w:t>Antara</w:t>
      </w:r>
      <w:r>
        <w:rPr>
          <w:spacing w:val="-15"/>
        </w:rPr>
        <w:t xml:space="preserve"> </w:t>
      </w:r>
      <w:r>
        <w:t>Pola</w:t>
      </w:r>
      <w:r>
        <w:rPr>
          <w:spacing w:val="-15"/>
        </w:rPr>
        <w:t xml:space="preserve"> </w:t>
      </w:r>
      <w:r>
        <w:t>Asuh</w:t>
      </w:r>
      <w:r>
        <w:rPr>
          <w:spacing w:val="-15"/>
        </w:rPr>
        <w:t xml:space="preserve"> </w:t>
      </w:r>
      <w:r>
        <w:t>Otoriter</w:t>
      </w:r>
      <w:r>
        <w:rPr>
          <w:spacing w:val="-15"/>
        </w:rPr>
        <w:t xml:space="preserve"> </w:t>
      </w:r>
      <w:r>
        <w:t>Terhadap</w:t>
      </w:r>
      <w:r>
        <w:rPr>
          <w:spacing w:val="-15"/>
        </w:rPr>
        <w:t xml:space="preserve"> </w:t>
      </w:r>
      <w:r>
        <w:t>Keterbukaan Diri Pada Remaja Kelas 12 Sma X Yogyakarta (Doctoral dissertation, Universitas Islam Indonesia).</w:t>
      </w:r>
    </w:p>
    <w:p w:rsidR="000857F9" w:rsidRDefault="00196ABF">
      <w:pPr>
        <w:pStyle w:val="BodyText"/>
        <w:spacing w:before="1"/>
        <w:ind w:left="568"/>
      </w:pPr>
      <w:r>
        <w:rPr>
          <w:color w:val="212121"/>
          <w:shd w:val="clear" w:color="auto" w:fill="FFFFFF"/>
        </w:rPr>
        <w:t>Batubara,</w:t>
      </w:r>
      <w:r>
        <w:rPr>
          <w:color w:val="212121"/>
          <w:spacing w:val="26"/>
          <w:shd w:val="clear" w:color="auto" w:fill="FFFFFF"/>
        </w:rPr>
        <w:t xml:space="preserve"> </w:t>
      </w:r>
      <w:r>
        <w:rPr>
          <w:color w:val="212121"/>
          <w:shd w:val="clear" w:color="auto" w:fill="FFFFFF"/>
        </w:rPr>
        <w:t>A.</w:t>
      </w:r>
      <w:r>
        <w:rPr>
          <w:color w:val="212121"/>
          <w:spacing w:val="28"/>
          <w:shd w:val="clear" w:color="auto" w:fill="FFFFFF"/>
        </w:rPr>
        <w:t xml:space="preserve"> </w:t>
      </w:r>
      <w:r>
        <w:rPr>
          <w:color w:val="212121"/>
          <w:shd w:val="clear" w:color="auto" w:fill="FFFFFF"/>
        </w:rPr>
        <w:t>I.,</w:t>
      </w:r>
      <w:r>
        <w:rPr>
          <w:color w:val="212121"/>
          <w:spacing w:val="28"/>
          <w:shd w:val="clear" w:color="auto" w:fill="FFFFFF"/>
        </w:rPr>
        <w:t xml:space="preserve"> </w:t>
      </w:r>
      <w:r>
        <w:rPr>
          <w:color w:val="212121"/>
          <w:shd w:val="clear" w:color="auto" w:fill="FFFFFF"/>
        </w:rPr>
        <w:t>&amp;</w:t>
      </w:r>
      <w:r>
        <w:rPr>
          <w:color w:val="212121"/>
          <w:spacing w:val="30"/>
          <w:shd w:val="clear" w:color="auto" w:fill="FFFFFF"/>
        </w:rPr>
        <w:t xml:space="preserve"> </w:t>
      </w:r>
      <w:r>
        <w:rPr>
          <w:color w:val="212121"/>
          <w:shd w:val="clear" w:color="auto" w:fill="FFFFFF"/>
        </w:rPr>
        <w:t>Dewi,</w:t>
      </w:r>
      <w:r>
        <w:rPr>
          <w:color w:val="212121"/>
          <w:spacing w:val="28"/>
          <w:shd w:val="clear" w:color="auto" w:fill="FFFFFF"/>
        </w:rPr>
        <w:t xml:space="preserve"> </w:t>
      </w:r>
      <w:r>
        <w:rPr>
          <w:color w:val="212121"/>
          <w:shd w:val="clear" w:color="auto" w:fill="FFFFFF"/>
        </w:rPr>
        <w:t>I.</w:t>
      </w:r>
      <w:r>
        <w:rPr>
          <w:color w:val="212121"/>
          <w:spacing w:val="26"/>
          <w:shd w:val="clear" w:color="auto" w:fill="FFFFFF"/>
        </w:rPr>
        <w:t xml:space="preserve"> </w:t>
      </w:r>
      <w:r>
        <w:rPr>
          <w:color w:val="212121"/>
          <w:shd w:val="clear" w:color="auto" w:fill="FFFFFF"/>
        </w:rPr>
        <w:t>S.</w:t>
      </w:r>
      <w:r>
        <w:rPr>
          <w:color w:val="212121"/>
          <w:spacing w:val="27"/>
          <w:shd w:val="clear" w:color="auto" w:fill="FFFFFF"/>
        </w:rPr>
        <w:t xml:space="preserve"> </w:t>
      </w:r>
      <w:r>
        <w:rPr>
          <w:color w:val="212121"/>
          <w:shd w:val="clear" w:color="auto" w:fill="FFFFFF"/>
        </w:rPr>
        <w:t>(2024).</w:t>
      </w:r>
      <w:r>
        <w:rPr>
          <w:color w:val="212121"/>
          <w:spacing w:val="27"/>
          <w:shd w:val="clear" w:color="auto" w:fill="FFFFFF"/>
        </w:rPr>
        <w:t xml:space="preserve"> </w:t>
      </w:r>
      <w:r>
        <w:rPr>
          <w:color w:val="212121"/>
          <w:shd w:val="clear" w:color="auto" w:fill="FFFFFF"/>
        </w:rPr>
        <w:t>PENGARUH</w:t>
      </w:r>
      <w:r>
        <w:rPr>
          <w:color w:val="212121"/>
          <w:spacing w:val="25"/>
          <w:shd w:val="clear" w:color="auto" w:fill="FFFFFF"/>
        </w:rPr>
        <w:t xml:space="preserve"> </w:t>
      </w:r>
      <w:r>
        <w:rPr>
          <w:color w:val="212121"/>
          <w:shd w:val="clear" w:color="auto" w:fill="FFFFFF"/>
        </w:rPr>
        <w:t>LAYANAN</w:t>
      </w:r>
      <w:r>
        <w:rPr>
          <w:color w:val="212121"/>
          <w:spacing w:val="28"/>
          <w:shd w:val="clear" w:color="auto" w:fill="FFFFFF"/>
        </w:rPr>
        <w:t xml:space="preserve"> </w:t>
      </w:r>
      <w:r>
        <w:rPr>
          <w:color w:val="212121"/>
          <w:spacing w:val="-2"/>
          <w:shd w:val="clear" w:color="auto" w:fill="FFFFFF"/>
        </w:rPr>
        <w:t>BIMBINGAN</w:t>
      </w:r>
    </w:p>
    <w:p w:rsidR="000857F9" w:rsidRDefault="00196ABF">
      <w:pPr>
        <w:pStyle w:val="BodyText"/>
        <w:tabs>
          <w:tab w:val="left" w:pos="3099"/>
          <w:tab w:val="left" w:pos="4342"/>
          <w:tab w:val="left" w:pos="5824"/>
          <w:tab w:val="left" w:pos="7223"/>
        </w:tabs>
        <w:spacing w:before="276"/>
        <w:ind w:left="1420"/>
      </w:pPr>
      <w:r>
        <w:rPr>
          <w:color w:val="212121"/>
          <w:spacing w:val="-2"/>
          <w:shd w:val="clear" w:color="auto" w:fill="FFFFFF"/>
        </w:rPr>
        <w:t>KELOMPOK</w:t>
      </w:r>
      <w:r>
        <w:rPr>
          <w:color w:val="212121"/>
          <w:shd w:val="clear" w:color="auto" w:fill="FFFFFF"/>
        </w:rPr>
        <w:tab/>
      </w:r>
      <w:r>
        <w:rPr>
          <w:color w:val="212121"/>
          <w:spacing w:val="-2"/>
          <w:shd w:val="clear" w:color="auto" w:fill="FFFFFF"/>
        </w:rPr>
        <w:t>TEKNIK</w:t>
      </w:r>
      <w:r>
        <w:rPr>
          <w:color w:val="212121"/>
          <w:shd w:val="clear" w:color="auto" w:fill="FFFFFF"/>
        </w:rPr>
        <w:tab/>
      </w:r>
      <w:r>
        <w:rPr>
          <w:color w:val="212121"/>
          <w:spacing w:val="-2"/>
          <w:shd w:val="clear" w:color="auto" w:fill="FFFFFF"/>
        </w:rPr>
        <w:t>PROBLEM</w:t>
      </w:r>
      <w:r>
        <w:rPr>
          <w:color w:val="212121"/>
          <w:shd w:val="clear" w:color="auto" w:fill="FFFFFF"/>
        </w:rPr>
        <w:tab/>
      </w:r>
      <w:r>
        <w:rPr>
          <w:color w:val="212121"/>
          <w:spacing w:val="-2"/>
          <w:shd w:val="clear" w:color="auto" w:fill="FFFFFF"/>
        </w:rPr>
        <w:t>SOLVING</w:t>
      </w:r>
      <w:r>
        <w:rPr>
          <w:color w:val="212121"/>
          <w:shd w:val="clear" w:color="auto" w:fill="FFFFFF"/>
        </w:rPr>
        <w:tab/>
      </w:r>
      <w:r>
        <w:rPr>
          <w:color w:val="212121"/>
          <w:spacing w:val="-2"/>
          <w:shd w:val="clear" w:color="auto" w:fill="FFFFFF"/>
        </w:rPr>
        <w:t>TERHADAP</w:t>
      </w:r>
    </w:p>
    <w:p w:rsidR="000857F9" w:rsidRDefault="00196ABF">
      <w:pPr>
        <w:pStyle w:val="BodyText"/>
        <w:spacing w:before="276"/>
        <w:ind w:left="1420"/>
      </w:pPr>
      <w:r>
        <w:rPr>
          <w:color w:val="212121"/>
          <w:shd w:val="clear" w:color="auto" w:fill="FFFFFF"/>
        </w:rPr>
        <w:t>KETERAMPILAN</w:t>
      </w:r>
      <w:r>
        <w:rPr>
          <w:color w:val="212121"/>
          <w:spacing w:val="61"/>
          <w:w w:val="150"/>
          <w:shd w:val="clear" w:color="auto" w:fill="FFFFFF"/>
        </w:rPr>
        <w:t xml:space="preserve"> </w:t>
      </w:r>
      <w:r>
        <w:rPr>
          <w:color w:val="212121"/>
          <w:shd w:val="clear" w:color="auto" w:fill="FFFFFF"/>
        </w:rPr>
        <w:t>SOSIAL</w:t>
      </w:r>
      <w:r>
        <w:rPr>
          <w:color w:val="212121"/>
          <w:spacing w:val="62"/>
          <w:w w:val="150"/>
          <w:shd w:val="clear" w:color="auto" w:fill="FFFFFF"/>
        </w:rPr>
        <w:t xml:space="preserve"> </w:t>
      </w:r>
      <w:r>
        <w:rPr>
          <w:color w:val="212121"/>
          <w:shd w:val="clear" w:color="auto" w:fill="FFFFFF"/>
        </w:rPr>
        <w:t>SISWA</w:t>
      </w:r>
      <w:r>
        <w:rPr>
          <w:color w:val="212121"/>
          <w:spacing w:val="62"/>
          <w:w w:val="150"/>
          <w:shd w:val="clear" w:color="auto" w:fill="FFFFFF"/>
        </w:rPr>
        <w:t xml:space="preserve"> </w:t>
      </w:r>
      <w:r>
        <w:rPr>
          <w:color w:val="212121"/>
          <w:shd w:val="clear" w:color="auto" w:fill="FFFFFF"/>
        </w:rPr>
        <w:t>KELAS</w:t>
      </w:r>
      <w:r>
        <w:rPr>
          <w:color w:val="212121"/>
          <w:spacing w:val="66"/>
          <w:w w:val="150"/>
          <w:shd w:val="clear" w:color="auto" w:fill="FFFFFF"/>
        </w:rPr>
        <w:t xml:space="preserve"> </w:t>
      </w:r>
      <w:r>
        <w:rPr>
          <w:color w:val="212121"/>
          <w:shd w:val="clear" w:color="auto" w:fill="FFFFFF"/>
        </w:rPr>
        <w:t>XI</w:t>
      </w:r>
      <w:r>
        <w:rPr>
          <w:color w:val="212121"/>
          <w:spacing w:val="59"/>
          <w:w w:val="150"/>
          <w:shd w:val="clear" w:color="auto" w:fill="FFFFFF"/>
        </w:rPr>
        <w:t xml:space="preserve"> </w:t>
      </w:r>
      <w:r>
        <w:rPr>
          <w:color w:val="212121"/>
          <w:shd w:val="clear" w:color="auto" w:fill="FFFFFF"/>
        </w:rPr>
        <w:t>SMK</w:t>
      </w:r>
      <w:r>
        <w:rPr>
          <w:color w:val="212121"/>
          <w:spacing w:val="62"/>
          <w:w w:val="150"/>
          <w:shd w:val="clear" w:color="auto" w:fill="FFFFFF"/>
        </w:rPr>
        <w:t xml:space="preserve"> </w:t>
      </w:r>
      <w:r>
        <w:rPr>
          <w:color w:val="212121"/>
          <w:shd w:val="clear" w:color="auto" w:fill="FFFFFF"/>
        </w:rPr>
        <w:t>NEGERI</w:t>
      </w:r>
      <w:r>
        <w:rPr>
          <w:color w:val="212121"/>
          <w:spacing w:val="60"/>
          <w:w w:val="150"/>
          <w:shd w:val="clear" w:color="auto" w:fill="FFFFFF"/>
        </w:rPr>
        <w:t xml:space="preserve"> </w:t>
      </w:r>
      <w:r>
        <w:rPr>
          <w:color w:val="212121"/>
          <w:spacing w:val="-10"/>
          <w:shd w:val="clear" w:color="auto" w:fill="FFFFFF"/>
        </w:rPr>
        <w:t>1</w:t>
      </w:r>
    </w:p>
    <w:p w:rsidR="000857F9" w:rsidRDefault="000857F9">
      <w:pPr>
        <w:pStyle w:val="BodyText"/>
      </w:pPr>
    </w:p>
    <w:p w:rsidR="000857F9" w:rsidRDefault="00196ABF">
      <w:pPr>
        <w:ind w:left="1420"/>
        <w:rPr>
          <w:i/>
          <w:sz w:val="24"/>
        </w:rPr>
      </w:pPr>
      <w:r>
        <w:rPr>
          <w:color w:val="212121"/>
          <w:sz w:val="24"/>
          <w:shd w:val="clear" w:color="auto" w:fill="FFFFFF"/>
        </w:rPr>
        <w:t>PERBAUNGAN</w:t>
      </w:r>
      <w:r>
        <w:rPr>
          <w:color w:val="212121"/>
          <w:spacing w:val="64"/>
          <w:sz w:val="24"/>
          <w:shd w:val="clear" w:color="auto" w:fill="FFFFFF"/>
        </w:rPr>
        <w:t xml:space="preserve"> </w:t>
      </w:r>
      <w:r>
        <w:rPr>
          <w:color w:val="212121"/>
          <w:sz w:val="24"/>
          <w:shd w:val="clear" w:color="auto" w:fill="FFFFFF"/>
        </w:rPr>
        <w:t>TAHUN</w:t>
      </w:r>
      <w:r>
        <w:rPr>
          <w:color w:val="212121"/>
          <w:spacing w:val="66"/>
          <w:sz w:val="24"/>
          <w:shd w:val="clear" w:color="auto" w:fill="FFFFFF"/>
        </w:rPr>
        <w:t xml:space="preserve"> </w:t>
      </w:r>
      <w:r>
        <w:rPr>
          <w:color w:val="212121"/>
          <w:sz w:val="24"/>
          <w:shd w:val="clear" w:color="auto" w:fill="FFFFFF"/>
        </w:rPr>
        <w:t>AJARAN</w:t>
      </w:r>
      <w:r>
        <w:rPr>
          <w:color w:val="212121"/>
          <w:spacing w:val="66"/>
          <w:sz w:val="24"/>
          <w:shd w:val="clear" w:color="auto" w:fill="FFFFFF"/>
        </w:rPr>
        <w:t xml:space="preserve"> </w:t>
      </w:r>
      <w:r>
        <w:rPr>
          <w:color w:val="212121"/>
          <w:sz w:val="24"/>
          <w:shd w:val="clear" w:color="auto" w:fill="FFFFFF"/>
        </w:rPr>
        <w:t>2022/2023.</w:t>
      </w:r>
      <w:r>
        <w:rPr>
          <w:color w:val="212121"/>
          <w:spacing w:val="2"/>
          <w:sz w:val="24"/>
          <w:shd w:val="clear" w:color="auto" w:fill="FFFFFF"/>
        </w:rPr>
        <w:t xml:space="preserve"> </w:t>
      </w:r>
      <w:r>
        <w:rPr>
          <w:i/>
          <w:color w:val="212121"/>
          <w:sz w:val="24"/>
          <w:shd w:val="clear" w:color="auto" w:fill="FFFFFF"/>
        </w:rPr>
        <w:t>INDOPEDIA</w:t>
      </w:r>
      <w:r>
        <w:rPr>
          <w:i/>
          <w:color w:val="212121"/>
          <w:spacing w:val="66"/>
          <w:sz w:val="24"/>
          <w:shd w:val="clear" w:color="auto" w:fill="FFFFFF"/>
        </w:rPr>
        <w:t xml:space="preserve"> </w:t>
      </w:r>
      <w:r>
        <w:rPr>
          <w:i/>
          <w:color w:val="212121"/>
          <w:spacing w:val="-2"/>
          <w:sz w:val="24"/>
          <w:shd w:val="clear" w:color="auto" w:fill="FFFFFF"/>
        </w:rPr>
        <w:t>(Jurnal</w:t>
      </w:r>
    </w:p>
    <w:p w:rsidR="000857F9" w:rsidRDefault="000857F9">
      <w:pPr>
        <w:pStyle w:val="BodyText"/>
        <w:rPr>
          <w:i/>
        </w:rPr>
      </w:pPr>
    </w:p>
    <w:p w:rsidR="000857F9" w:rsidRDefault="00196ABF">
      <w:pPr>
        <w:ind w:left="1420"/>
        <w:rPr>
          <w:rFonts w:ascii="Arial MT"/>
          <w:sz w:val="20"/>
        </w:rPr>
      </w:pPr>
      <w:r>
        <w:rPr>
          <w:i/>
          <w:color w:val="212121"/>
          <w:sz w:val="24"/>
        </w:rPr>
        <w:t>Inovasi</w:t>
      </w:r>
      <w:r>
        <w:rPr>
          <w:i/>
          <w:color w:val="212121"/>
          <w:spacing w:val="-1"/>
          <w:sz w:val="24"/>
        </w:rPr>
        <w:t xml:space="preserve"> </w:t>
      </w:r>
      <w:r>
        <w:rPr>
          <w:i/>
          <w:color w:val="212121"/>
          <w:sz w:val="24"/>
        </w:rPr>
        <w:t>Pembelajaran</w:t>
      </w:r>
      <w:r>
        <w:rPr>
          <w:i/>
          <w:color w:val="212121"/>
          <w:spacing w:val="-1"/>
          <w:sz w:val="24"/>
        </w:rPr>
        <w:t xml:space="preserve"> </w:t>
      </w:r>
      <w:r>
        <w:rPr>
          <w:i/>
          <w:color w:val="212121"/>
          <w:sz w:val="24"/>
        </w:rPr>
        <w:t>dan</w:t>
      </w:r>
      <w:r>
        <w:rPr>
          <w:i/>
          <w:color w:val="212121"/>
          <w:spacing w:val="-1"/>
          <w:sz w:val="24"/>
        </w:rPr>
        <w:t xml:space="preserve"> </w:t>
      </w:r>
      <w:r>
        <w:rPr>
          <w:i/>
          <w:color w:val="212121"/>
          <w:sz w:val="24"/>
        </w:rPr>
        <w:t>Pendidikan)</w:t>
      </w:r>
      <w:r>
        <w:rPr>
          <w:color w:val="212121"/>
          <w:sz w:val="24"/>
        </w:rPr>
        <w:t>,</w:t>
      </w:r>
      <w:r>
        <w:rPr>
          <w:color w:val="212121"/>
          <w:spacing w:val="-1"/>
          <w:sz w:val="24"/>
        </w:rPr>
        <w:t xml:space="preserve"> </w:t>
      </w:r>
      <w:r>
        <w:rPr>
          <w:i/>
          <w:color w:val="212121"/>
          <w:sz w:val="24"/>
        </w:rPr>
        <w:t>2</w:t>
      </w:r>
      <w:r>
        <w:rPr>
          <w:color w:val="212121"/>
          <w:sz w:val="24"/>
        </w:rPr>
        <w:t>(1),</w:t>
      </w:r>
      <w:r>
        <w:rPr>
          <w:color w:val="212121"/>
          <w:spacing w:val="-1"/>
          <w:sz w:val="24"/>
        </w:rPr>
        <w:t xml:space="preserve"> </w:t>
      </w:r>
      <w:r>
        <w:rPr>
          <w:color w:val="212121"/>
          <w:sz w:val="24"/>
        </w:rPr>
        <w:t>153-</w:t>
      </w:r>
      <w:r>
        <w:rPr>
          <w:color w:val="212121"/>
          <w:spacing w:val="-4"/>
          <w:sz w:val="24"/>
        </w:rPr>
        <w:t>167</w:t>
      </w:r>
      <w:r>
        <w:rPr>
          <w:rFonts w:ascii="Arial MT"/>
          <w:color w:val="212121"/>
          <w:spacing w:val="-4"/>
          <w:sz w:val="20"/>
        </w:rPr>
        <w:t>.</w:t>
      </w:r>
    </w:p>
    <w:p w:rsidR="000857F9" w:rsidRDefault="000857F9">
      <w:pPr>
        <w:pStyle w:val="BodyText"/>
        <w:rPr>
          <w:rFonts w:ascii="Arial MT"/>
        </w:rPr>
      </w:pPr>
    </w:p>
    <w:p w:rsidR="000857F9" w:rsidRDefault="00196ABF">
      <w:pPr>
        <w:spacing w:line="480" w:lineRule="auto"/>
        <w:ind w:left="1420" w:hanging="852"/>
        <w:rPr>
          <w:sz w:val="24"/>
        </w:rPr>
      </w:pPr>
      <w:r>
        <w:rPr>
          <w:sz w:val="24"/>
        </w:rPr>
        <w:t xml:space="preserve">Baumrind, D. (2011). </w:t>
      </w:r>
      <w:r>
        <w:rPr>
          <w:i/>
          <w:sz w:val="24"/>
        </w:rPr>
        <w:t>Prototypical descriptions of 3 parenting styles. New York: General Learning Press</w:t>
      </w:r>
      <w:r>
        <w:rPr>
          <w:sz w:val="24"/>
        </w:rPr>
        <w:t>.</w:t>
      </w:r>
    </w:p>
    <w:p w:rsidR="000857F9" w:rsidRDefault="00196ABF">
      <w:pPr>
        <w:pStyle w:val="BodyText"/>
        <w:ind w:left="568"/>
      </w:pPr>
      <w:r>
        <w:t>Bertens,</w:t>
      </w:r>
      <w:r>
        <w:rPr>
          <w:spacing w:val="-2"/>
        </w:rPr>
        <w:t xml:space="preserve"> </w:t>
      </w:r>
      <w:r>
        <w:t>K.</w:t>
      </w:r>
      <w:r>
        <w:rPr>
          <w:spacing w:val="-1"/>
        </w:rPr>
        <w:t xml:space="preserve"> </w:t>
      </w:r>
      <w:r>
        <w:t>2004.</w:t>
      </w:r>
      <w:r>
        <w:rPr>
          <w:spacing w:val="-2"/>
        </w:rPr>
        <w:t xml:space="preserve"> </w:t>
      </w:r>
      <w:r>
        <w:t>Etika. Gramedia.</w:t>
      </w:r>
      <w:r>
        <w:rPr>
          <w:spacing w:val="-1"/>
        </w:rPr>
        <w:t xml:space="preserve"> </w:t>
      </w:r>
      <w:r>
        <w:rPr>
          <w:spacing w:val="-2"/>
        </w:rPr>
        <w:t>Jakarta.</w:t>
      </w:r>
    </w:p>
    <w:p w:rsidR="000857F9" w:rsidRDefault="000857F9">
      <w:pPr>
        <w:pStyle w:val="BodyText"/>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1420" w:right="140" w:hanging="852"/>
        <w:jc w:val="both"/>
      </w:pPr>
      <w:r>
        <w:t xml:space="preserve">Einstein, G., &amp; Indrawati, E. S. (2016). Hubungan Antara Pola Asuh Otoriter Orangtua Dengan Perilaku Agresif Siswa/siswi Smk Yudyakaryamagelang. </w:t>
      </w:r>
      <w:r>
        <w:rPr>
          <w:i/>
        </w:rPr>
        <w:t>Jurnal Empati</w:t>
      </w:r>
      <w:r>
        <w:t xml:space="preserve">, </w:t>
      </w:r>
      <w:r>
        <w:rPr>
          <w:i/>
        </w:rPr>
        <w:t>5</w:t>
      </w:r>
      <w:r>
        <w:t>(3), 491-502.</w:t>
      </w:r>
    </w:p>
    <w:p w:rsidR="000857F9" w:rsidRDefault="00196ABF">
      <w:pPr>
        <w:spacing w:line="480" w:lineRule="auto"/>
        <w:ind w:left="1420" w:right="140" w:hanging="852"/>
        <w:jc w:val="both"/>
        <w:rPr>
          <w:sz w:val="24"/>
        </w:rPr>
      </w:pPr>
      <w:r>
        <w:rPr>
          <w:noProof/>
          <w:sz w:val="24"/>
          <w:lang w:val="en-US"/>
        </w:rPr>
        <w:drawing>
          <wp:anchor distT="0" distB="0" distL="0" distR="0" simplePos="0" relativeHeight="477832704"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Fikriyyah, Hana Faiha, R Nunung Nurwati, and Meilan</w:t>
      </w:r>
      <w:r>
        <w:rPr>
          <w:sz w:val="24"/>
        </w:rPr>
        <w:t>y Budiarti Santoso. 2022. “Dampak Pola Asuh Otoriter Terhadap Perkembangan Psikososial Anak Usia</w:t>
      </w:r>
      <w:r>
        <w:rPr>
          <w:spacing w:val="-10"/>
          <w:sz w:val="24"/>
        </w:rPr>
        <w:t xml:space="preserve"> </w:t>
      </w:r>
      <w:r>
        <w:rPr>
          <w:sz w:val="24"/>
        </w:rPr>
        <w:t>Prasekolah.”</w:t>
      </w:r>
      <w:r>
        <w:rPr>
          <w:spacing w:val="-7"/>
          <w:sz w:val="24"/>
        </w:rPr>
        <w:t xml:space="preserve"> </w:t>
      </w:r>
      <w:r>
        <w:rPr>
          <w:i/>
          <w:sz w:val="24"/>
        </w:rPr>
        <w:t>Jurnal</w:t>
      </w:r>
      <w:r>
        <w:rPr>
          <w:i/>
          <w:spacing w:val="-8"/>
          <w:sz w:val="24"/>
        </w:rPr>
        <w:t xml:space="preserve"> </w:t>
      </w:r>
      <w:r>
        <w:rPr>
          <w:i/>
          <w:sz w:val="24"/>
        </w:rPr>
        <w:t>Penelitian</w:t>
      </w:r>
      <w:r>
        <w:rPr>
          <w:i/>
          <w:spacing w:val="-9"/>
          <w:sz w:val="24"/>
        </w:rPr>
        <w:t xml:space="preserve"> </w:t>
      </w:r>
      <w:r>
        <w:rPr>
          <w:i/>
          <w:sz w:val="24"/>
        </w:rPr>
        <w:t>dan</w:t>
      </w:r>
      <w:r>
        <w:rPr>
          <w:i/>
          <w:spacing w:val="-9"/>
          <w:sz w:val="24"/>
        </w:rPr>
        <w:t xml:space="preserve"> </w:t>
      </w:r>
      <w:r>
        <w:rPr>
          <w:i/>
          <w:sz w:val="24"/>
        </w:rPr>
        <w:t>Pengabdian</w:t>
      </w:r>
      <w:r>
        <w:rPr>
          <w:i/>
          <w:spacing w:val="-8"/>
          <w:sz w:val="24"/>
        </w:rPr>
        <w:t xml:space="preserve"> </w:t>
      </w:r>
      <w:r>
        <w:rPr>
          <w:i/>
          <w:sz w:val="24"/>
        </w:rPr>
        <w:t>Kepada</w:t>
      </w:r>
      <w:r>
        <w:rPr>
          <w:i/>
          <w:spacing w:val="-9"/>
          <w:sz w:val="24"/>
        </w:rPr>
        <w:t xml:space="preserve"> </w:t>
      </w:r>
      <w:r>
        <w:rPr>
          <w:i/>
          <w:sz w:val="24"/>
        </w:rPr>
        <w:t xml:space="preserve">Masyarakat (JPPM) </w:t>
      </w:r>
      <w:r>
        <w:rPr>
          <w:sz w:val="24"/>
        </w:rPr>
        <w:t>3(1): 11. doi:10.24198/jppm.v3i1.39660.</w:t>
      </w:r>
    </w:p>
    <w:p w:rsidR="000857F9" w:rsidRDefault="00196ABF">
      <w:pPr>
        <w:pStyle w:val="BodyText"/>
        <w:spacing w:before="1" w:line="480" w:lineRule="auto"/>
        <w:ind w:left="1420" w:right="146" w:hanging="852"/>
        <w:jc w:val="both"/>
      </w:pPr>
      <w:r>
        <w:t>FKIP UMNAW. (2024). Pedoman</w:t>
      </w:r>
      <w:r>
        <w:rPr>
          <w:spacing w:val="-1"/>
        </w:rPr>
        <w:t xml:space="preserve"> </w:t>
      </w:r>
      <w:r>
        <w:t>Penulisan</w:t>
      </w:r>
      <w:r>
        <w:rPr>
          <w:spacing w:val="-1"/>
        </w:rPr>
        <w:t xml:space="preserve"> </w:t>
      </w:r>
      <w:r>
        <w:t>Skripsi Fakultas</w:t>
      </w:r>
      <w:r>
        <w:rPr>
          <w:spacing w:val="-1"/>
        </w:rPr>
        <w:t xml:space="preserve"> </w:t>
      </w:r>
      <w:r>
        <w:t>Keguruan</w:t>
      </w:r>
      <w:r>
        <w:rPr>
          <w:spacing w:val="-1"/>
        </w:rPr>
        <w:t xml:space="preserve"> </w:t>
      </w:r>
      <w:r>
        <w:t>Dan</w:t>
      </w:r>
      <w:r>
        <w:rPr>
          <w:spacing w:val="-1"/>
        </w:rPr>
        <w:t xml:space="preserve"> </w:t>
      </w:r>
      <w:r>
        <w:t>Ilmu Pendidikan Umn Al-Washliyah. Medan: Umn Al-Washliyah.</w:t>
      </w:r>
    </w:p>
    <w:p w:rsidR="000857F9" w:rsidRDefault="00196ABF">
      <w:pPr>
        <w:pStyle w:val="BodyText"/>
        <w:spacing w:line="480" w:lineRule="auto"/>
        <w:ind w:left="1420" w:right="138" w:hanging="852"/>
        <w:jc w:val="both"/>
      </w:pPr>
      <w:r>
        <w:t>Grasella,</w:t>
      </w:r>
      <w:r>
        <w:rPr>
          <w:spacing w:val="-8"/>
        </w:rPr>
        <w:t xml:space="preserve"> </w:t>
      </w:r>
      <w:r>
        <w:t>Bella,</w:t>
      </w:r>
      <w:r>
        <w:rPr>
          <w:spacing w:val="-8"/>
        </w:rPr>
        <w:t xml:space="preserve"> </w:t>
      </w:r>
      <w:r>
        <w:t>Andi</w:t>
      </w:r>
      <w:r>
        <w:rPr>
          <w:spacing w:val="-8"/>
        </w:rPr>
        <w:t xml:space="preserve"> </w:t>
      </w:r>
      <w:r>
        <w:t>Heru</w:t>
      </w:r>
      <w:r>
        <w:rPr>
          <w:spacing w:val="-8"/>
        </w:rPr>
        <w:t xml:space="preserve"> </w:t>
      </w:r>
      <w:r>
        <w:t>Susanto,</w:t>
      </w:r>
      <w:r>
        <w:rPr>
          <w:spacing w:val="-8"/>
        </w:rPr>
        <w:t xml:space="preserve"> </w:t>
      </w:r>
      <w:r>
        <w:t>and</w:t>
      </w:r>
      <w:r>
        <w:rPr>
          <w:spacing w:val="-6"/>
        </w:rPr>
        <w:t xml:space="preserve"> </w:t>
      </w:r>
      <w:r>
        <w:t>Fakultas</w:t>
      </w:r>
      <w:r>
        <w:rPr>
          <w:spacing w:val="-6"/>
        </w:rPr>
        <w:t xml:space="preserve"> </w:t>
      </w:r>
      <w:r>
        <w:t>Bisnis.</w:t>
      </w:r>
      <w:r>
        <w:rPr>
          <w:spacing w:val="-8"/>
        </w:rPr>
        <w:t xml:space="preserve"> </w:t>
      </w:r>
      <w:r>
        <w:t>2022.</w:t>
      </w:r>
      <w:r>
        <w:rPr>
          <w:spacing w:val="-8"/>
        </w:rPr>
        <w:t xml:space="preserve"> </w:t>
      </w:r>
      <w:r>
        <w:t>“Pengaruh</w:t>
      </w:r>
      <w:r>
        <w:rPr>
          <w:spacing w:val="-7"/>
        </w:rPr>
        <w:t xml:space="preserve"> </w:t>
      </w:r>
      <w:r>
        <w:t xml:space="preserve">Kualitas Pelayanan Dan Etika Komunikasi Terhadap Tingkat Kepuasan Nasabah Simpan Pinjam Perempuan ( SPP ) Di Unit Pengelola Kegiatan ( UPK ) Lancang Penyu Kabupaten Indragiri Hulu Riau Tahun 2021.” 1(4): 409– </w:t>
      </w:r>
      <w:r>
        <w:rPr>
          <w:spacing w:val="-4"/>
        </w:rPr>
        <w:t>28.</w:t>
      </w:r>
    </w:p>
    <w:p w:rsidR="000857F9" w:rsidRDefault="00196ABF">
      <w:pPr>
        <w:spacing w:before="1" w:line="480" w:lineRule="auto"/>
        <w:ind w:left="1420" w:right="139" w:hanging="852"/>
        <w:jc w:val="both"/>
        <w:rPr>
          <w:sz w:val="24"/>
        </w:rPr>
      </w:pPr>
      <w:r>
        <w:rPr>
          <w:sz w:val="24"/>
        </w:rPr>
        <w:t>Hadi.</w:t>
      </w:r>
      <w:r>
        <w:rPr>
          <w:spacing w:val="-5"/>
          <w:sz w:val="24"/>
        </w:rPr>
        <w:t xml:space="preserve"> </w:t>
      </w:r>
      <w:r>
        <w:rPr>
          <w:sz w:val="24"/>
        </w:rPr>
        <w:t>A.</w:t>
      </w:r>
      <w:r>
        <w:rPr>
          <w:spacing w:val="-6"/>
          <w:sz w:val="24"/>
        </w:rPr>
        <w:t xml:space="preserve"> </w:t>
      </w:r>
      <w:r>
        <w:rPr>
          <w:sz w:val="24"/>
        </w:rPr>
        <w:t>(2023).</w:t>
      </w:r>
      <w:r>
        <w:rPr>
          <w:spacing w:val="-6"/>
          <w:sz w:val="24"/>
        </w:rPr>
        <w:t xml:space="preserve"> </w:t>
      </w:r>
      <w:r>
        <w:rPr>
          <w:i/>
          <w:sz w:val="24"/>
        </w:rPr>
        <w:t>Pola</w:t>
      </w:r>
      <w:r>
        <w:rPr>
          <w:i/>
          <w:spacing w:val="-6"/>
          <w:sz w:val="24"/>
        </w:rPr>
        <w:t xml:space="preserve"> </w:t>
      </w:r>
      <w:r>
        <w:rPr>
          <w:i/>
          <w:sz w:val="24"/>
        </w:rPr>
        <w:t>Asuh</w:t>
      </w:r>
      <w:r>
        <w:rPr>
          <w:i/>
          <w:spacing w:val="-6"/>
          <w:sz w:val="24"/>
        </w:rPr>
        <w:t xml:space="preserve"> </w:t>
      </w:r>
      <w:r>
        <w:rPr>
          <w:i/>
          <w:sz w:val="24"/>
        </w:rPr>
        <w:t>Orang</w:t>
      </w:r>
      <w:r>
        <w:rPr>
          <w:i/>
          <w:spacing w:val="-6"/>
          <w:sz w:val="24"/>
        </w:rPr>
        <w:t xml:space="preserve"> </w:t>
      </w:r>
      <w:r>
        <w:rPr>
          <w:i/>
          <w:sz w:val="24"/>
        </w:rPr>
        <w:t>Tua</w:t>
      </w:r>
      <w:r>
        <w:rPr>
          <w:i/>
          <w:spacing w:val="-6"/>
          <w:sz w:val="24"/>
        </w:rPr>
        <w:t xml:space="preserve"> </w:t>
      </w:r>
      <w:r>
        <w:rPr>
          <w:i/>
          <w:sz w:val="24"/>
        </w:rPr>
        <w:t>terhad</w:t>
      </w:r>
      <w:r>
        <w:rPr>
          <w:i/>
          <w:sz w:val="24"/>
        </w:rPr>
        <w:t>ap</w:t>
      </w:r>
      <w:r>
        <w:rPr>
          <w:i/>
          <w:spacing w:val="-3"/>
          <w:sz w:val="24"/>
        </w:rPr>
        <w:t xml:space="preserve"> </w:t>
      </w:r>
      <w:r>
        <w:rPr>
          <w:i/>
          <w:sz w:val="24"/>
        </w:rPr>
        <w:t>Anak</w:t>
      </w:r>
      <w:r>
        <w:rPr>
          <w:i/>
          <w:spacing w:val="-7"/>
          <w:sz w:val="24"/>
        </w:rPr>
        <w:t xml:space="preserve"> </w:t>
      </w:r>
      <w:r>
        <w:rPr>
          <w:i/>
          <w:sz w:val="24"/>
        </w:rPr>
        <w:t>di</w:t>
      </w:r>
      <w:r>
        <w:rPr>
          <w:i/>
          <w:spacing w:val="-5"/>
          <w:sz w:val="24"/>
        </w:rPr>
        <w:t xml:space="preserve"> </w:t>
      </w:r>
      <w:r>
        <w:rPr>
          <w:i/>
          <w:sz w:val="24"/>
        </w:rPr>
        <w:t>Era</w:t>
      </w:r>
      <w:r>
        <w:rPr>
          <w:i/>
          <w:spacing w:val="-6"/>
          <w:sz w:val="24"/>
        </w:rPr>
        <w:t xml:space="preserve"> </w:t>
      </w:r>
      <w:r>
        <w:rPr>
          <w:i/>
          <w:sz w:val="24"/>
        </w:rPr>
        <w:t>4.0mdalam</w:t>
      </w:r>
      <w:r>
        <w:rPr>
          <w:i/>
          <w:spacing w:val="-4"/>
          <w:sz w:val="24"/>
        </w:rPr>
        <w:t xml:space="preserve"> </w:t>
      </w:r>
      <w:r>
        <w:rPr>
          <w:i/>
          <w:sz w:val="24"/>
        </w:rPr>
        <w:t xml:space="preserve">Tinjauan Perspektif Islam. </w:t>
      </w:r>
      <w:r>
        <w:rPr>
          <w:sz w:val="24"/>
        </w:rPr>
        <w:t>Jawa Barat. Guepedia.</w:t>
      </w:r>
    </w:p>
    <w:p w:rsidR="000857F9" w:rsidRDefault="00196ABF">
      <w:pPr>
        <w:spacing w:line="480" w:lineRule="auto"/>
        <w:ind w:left="1420" w:right="140" w:hanging="852"/>
        <w:jc w:val="both"/>
        <w:rPr>
          <w:sz w:val="24"/>
        </w:rPr>
      </w:pPr>
      <w:r>
        <w:rPr>
          <w:sz w:val="24"/>
        </w:rPr>
        <w:t xml:space="preserve">Harapan. E. Ahmad. S. (2014). </w:t>
      </w:r>
      <w:r>
        <w:rPr>
          <w:i/>
          <w:sz w:val="24"/>
        </w:rPr>
        <w:t>Komunikasi Antarpribadi: Perilaku Insani Dalam Organisasi Pendidikan</w:t>
      </w:r>
      <w:r>
        <w:rPr>
          <w:sz w:val="24"/>
        </w:rPr>
        <w:t>. Depok. Pt. RajaGrafindo Persada.</w:t>
      </w:r>
    </w:p>
    <w:p w:rsidR="000857F9" w:rsidRDefault="00196ABF">
      <w:pPr>
        <w:spacing w:line="480" w:lineRule="auto"/>
        <w:ind w:left="1420" w:right="139" w:hanging="852"/>
        <w:jc w:val="both"/>
        <w:rPr>
          <w:rFonts w:ascii="Calibri" w:hAnsi="Calibri"/>
        </w:rPr>
      </w:pPr>
      <w:r>
        <w:rPr>
          <w:sz w:val="24"/>
        </w:rPr>
        <w:t xml:space="preserve">Hasan, Siti Wahyuni, Rena Madina, and Jumadi Mori Salam Tuasikal. 2024. “Deskripsi Faktor-Faktor Yang Mempengaruhi Etika Berkomunikasi Siswa.” </w:t>
      </w:r>
      <w:r>
        <w:rPr>
          <w:i/>
          <w:sz w:val="24"/>
        </w:rPr>
        <w:t xml:space="preserve">Student Journal of Guidance and Counseling </w:t>
      </w:r>
      <w:r>
        <w:rPr>
          <w:sz w:val="24"/>
        </w:rPr>
        <w:t>3(2): 136–46</w:t>
      </w:r>
      <w:r>
        <w:rPr>
          <w:rFonts w:ascii="Calibri" w:hAnsi="Calibri"/>
        </w:rPr>
        <w:t>.</w:t>
      </w:r>
    </w:p>
    <w:p w:rsidR="000857F9" w:rsidRDefault="00196ABF">
      <w:pPr>
        <w:spacing w:line="480" w:lineRule="auto"/>
        <w:ind w:left="1420" w:right="142" w:hanging="852"/>
        <w:jc w:val="both"/>
        <w:rPr>
          <w:rFonts w:ascii="Arial MT"/>
          <w:sz w:val="20"/>
        </w:rPr>
      </w:pPr>
      <w:r>
        <w:rPr>
          <w:color w:val="212121"/>
          <w:sz w:val="24"/>
        </w:rPr>
        <w:t>Hayati, R., &amp; Indra, S. (2018). Hubungan marah dengan pe</w:t>
      </w:r>
      <w:r>
        <w:rPr>
          <w:color w:val="212121"/>
          <w:sz w:val="24"/>
        </w:rPr>
        <w:t xml:space="preserve">rilaku agresif pada remaja. </w:t>
      </w:r>
      <w:r>
        <w:rPr>
          <w:i/>
          <w:color w:val="212121"/>
          <w:sz w:val="24"/>
        </w:rPr>
        <w:t>Jurnal Edukasi: Jurnal Bimbingan Konseling</w:t>
      </w:r>
      <w:r>
        <w:rPr>
          <w:color w:val="212121"/>
          <w:sz w:val="24"/>
        </w:rPr>
        <w:t xml:space="preserve">, </w:t>
      </w:r>
      <w:r>
        <w:rPr>
          <w:i/>
          <w:color w:val="212121"/>
          <w:sz w:val="24"/>
        </w:rPr>
        <w:t>4</w:t>
      </w:r>
      <w:r>
        <w:rPr>
          <w:color w:val="212121"/>
          <w:sz w:val="24"/>
        </w:rPr>
        <w:t>(1), 67-74</w:t>
      </w:r>
      <w:r>
        <w:rPr>
          <w:rFonts w:ascii="Arial MT"/>
          <w:color w:val="212121"/>
          <w:sz w:val="20"/>
        </w:rPr>
        <w:t>.</w:t>
      </w:r>
    </w:p>
    <w:p w:rsidR="000857F9" w:rsidRDefault="000857F9">
      <w:pPr>
        <w:spacing w:line="480" w:lineRule="auto"/>
        <w:jc w:val="both"/>
        <w:rPr>
          <w:rFonts w:ascii="Arial MT"/>
          <w:sz w:val="20"/>
        </w:rPr>
        <w:sectPr w:rsidR="000857F9">
          <w:pgSz w:w="11910" w:h="16840"/>
          <w:pgMar w:top="1920" w:right="1559" w:bottom="280" w:left="1700" w:header="754" w:footer="0" w:gutter="0"/>
          <w:cols w:space="720"/>
        </w:sectPr>
      </w:pPr>
    </w:p>
    <w:p w:rsidR="000857F9" w:rsidRDefault="000857F9">
      <w:pPr>
        <w:pStyle w:val="BodyText"/>
        <w:spacing w:before="53"/>
        <w:rPr>
          <w:rFonts w:ascii="Arial MT"/>
        </w:rPr>
      </w:pPr>
    </w:p>
    <w:p w:rsidR="000857F9" w:rsidRDefault="00196ABF">
      <w:pPr>
        <w:pStyle w:val="BodyText"/>
        <w:spacing w:line="480" w:lineRule="auto"/>
        <w:ind w:left="1420" w:right="138" w:hanging="852"/>
        <w:jc w:val="both"/>
      </w:pPr>
      <w:r>
        <w:rPr>
          <w:noProof/>
          <w:lang w:val="en-US"/>
        </w:rPr>
        <w:drawing>
          <wp:anchor distT="0" distB="0" distL="0" distR="0" simplePos="0" relativeHeight="47783321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7" cstate="print"/>
                    <a:stretch>
                      <a:fillRect/>
                    </a:stretch>
                  </pic:blipFill>
                  <pic:spPr>
                    <a:xfrm>
                      <a:off x="0" y="0"/>
                      <a:ext cx="5397499" cy="5321299"/>
                    </a:xfrm>
                    <a:prstGeom prst="rect">
                      <a:avLst/>
                    </a:prstGeom>
                  </pic:spPr>
                </pic:pic>
              </a:graphicData>
            </a:graphic>
          </wp:anchor>
        </w:drawing>
      </w:r>
      <w:r>
        <w:t>Hermanita, Winda, Nur Asyah, and Eryanti Lisma. 2020. “Pengaruh Layanan Bimbingan</w:t>
      </w:r>
      <w:r>
        <w:rPr>
          <w:spacing w:val="-15"/>
        </w:rPr>
        <w:t xml:space="preserve"> </w:t>
      </w:r>
      <w:r>
        <w:t>Kelompok</w:t>
      </w:r>
      <w:r>
        <w:rPr>
          <w:spacing w:val="-14"/>
        </w:rPr>
        <w:t xml:space="preserve"> </w:t>
      </w:r>
      <w:r>
        <w:t>Teknik</w:t>
      </w:r>
      <w:r>
        <w:rPr>
          <w:spacing w:val="-14"/>
        </w:rPr>
        <w:t xml:space="preserve"> </w:t>
      </w:r>
      <w:r>
        <w:t>Focus</w:t>
      </w:r>
      <w:r>
        <w:rPr>
          <w:spacing w:val="-14"/>
        </w:rPr>
        <w:t xml:space="preserve"> </w:t>
      </w:r>
      <w:r>
        <w:t>Group</w:t>
      </w:r>
      <w:r>
        <w:rPr>
          <w:spacing w:val="-14"/>
        </w:rPr>
        <w:t xml:space="preserve"> </w:t>
      </w:r>
      <w:r>
        <w:t>Disscussion</w:t>
      </w:r>
      <w:r>
        <w:rPr>
          <w:spacing w:val="-14"/>
        </w:rPr>
        <w:t xml:space="preserve"> </w:t>
      </w:r>
      <w:r>
        <w:t>(</w:t>
      </w:r>
      <w:r>
        <w:rPr>
          <w:spacing w:val="-15"/>
        </w:rPr>
        <w:t xml:space="preserve"> </w:t>
      </w:r>
      <w:r>
        <w:t>FGD</w:t>
      </w:r>
      <w:r>
        <w:rPr>
          <w:spacing w:val="-15"/>
        </w:rPr>
        <w:t xml:space="preserve"> </w:t>
      </w:r>
      <w:r>
        <w:t>)</w:t>
      </w:r>
      <w:r>
        <w:rPr>
          <w:spacing w:val="-15"/>
        </w:rPr>
        <w:t xml:space="preserve"> </w:t>
      </w:r>
      <w:r>
        <w:t>Terhadap Etika Berkom</w:t>
      </w:r>
      <w:r>
        <w:t xml:space="preserve">unikasi Siswa SMK Negeri 1 Perbaungan.” </w:t>
      </w:r>
      <w:r>
        <w:rPr>
          <w:i/>
        </w:rPr>
        <w:t xml:space="preserve">Empaty: Guidance Counseling J </w:t>
      </w:r>
      <w:r>
        <w:t>1(1): 1–9</w:t>
      </w:r>
    </w:p>
    <w:p w:rsidR="000857F9" w:rsidRDefault="00196ABF">
      <w:pPr>
        <w:pStyle w:val="BodyText"/>
        <w:spacing w:line="480" w:lineRule="auto"/>
        <w:ind w:left="568" w:right="1276"/>
        <w:jc w:val="both"/>
      </w:pPr>
      <w:r>
        <w:t>Hurlock,</w:t>
      </w:r>
      <w:r>
        <w:rPr>
          <w:spacing w:val="-6"/>
        </w:rPr>
        <w:t xml:space="preserve"> </w:t>
      </w:r>
      <w:r>
        <w:t>B.E.</w:t>
      </w:r>
      <w:r>
        <w:rPr>
          <w:spacing w:val="-6"/>
        </w:rPr>
        <w:t xml:space="preserve"> </w:t>
      </w:r>
      <w:r>
        <w:t>(2006).</w:t>
      </w:r>
      <w:r>
        <w:rPr>
          <w:spacing w:val="-6"/>
        </w:rPr>
        <w:t xml:space="preserve"> </w:t>
      </w:r>
      <w:r>
        <w:t>Perkembangan</w:t>
      </w:r>
      <w:r>
        <w:rPr>
          <w:spacing w:val="-4"/>
        </w:rPr>
        <w:t xml:space="preserve"> </w:t>
      </w:r>
      <w:r>
        <w:t>anak.</w:t>
      </w:r>
      <w:r>
        <w:rPr>
          <w:spacing w:val="-6"/>
        </w:rPr>
        <w:t xml:space="preserve"> </w:t>
      </w:r>
      <w:r>
        <w:t>Jakarta:</w:t>
      </w:r>
      <w:r>
        <w:rPr>
          <w:spacing w:val="-6"/>
        </w:rPr>
        <w:t xml:space="preserve"> </w:t>
      </w:r>
      <w:r>
        <w:t>Penerbit</w:t>
      </w:r>
      <w:r>
        <w:rPr>
          <w:spacing w:val="-6"/>
        </w:rPr>
        <w:t xml:space="preserve"> </w:t>
      </w:r>
      <w:r>
        <w:t>Erlangga. Husaini, Usman, dkk.2003. Pengantar Statistik. Jakarta : Bumi Aksara</w:t>
      </w:r>
    </w:p>
    <w:p w:rsidR="000857F9" w:rsidRDefault="00196ABF">
      <w:pPr>
        <w:pStyle w:val="BodyText"/>
        <w:spacing w:before="1" w:line="480" w:lineRule="auto"/>
        <w:ind w:left="1420" w:right="140" w:hanging="852"/>
        <w:jc w:val="both"/>
      </w:pPr>
      <w:r>
        <w:t>Hutasuhut,</w:t>
      </w:r>
      <w:r>
        <w:rPr>
          <w:spacing w:val="-13"/>
        </w:rPr>
        <w:t xml:space="preserve"> </w:t>
      </w:r>
      <w:r>
        <w:t>D.</w:t>
      </w:r>
      <w:r>
        <w:rPr>
          <w:spacing w:val="-14"/>
        </w:rPr>
        <w:t xml:space="preserve"> </w:t>
      </w:r>
      <w:r>
        <w:t>H.,</w:t>
      </w:r>
      <w:r>
        <w:rPr>
          <w:spacing w:val="-14"/>
        </w:rPr>
        <w:t xml:space="preserve"> </w:t>
      </w:r>
      <w:r>
        <w:t>&amp;</w:t>
      </w:r>
      <w:r>
        <w:rPr>
          <w:spacing w:val="-13"/>
        </w:rPr>
        <w:t xml:space="preserve"> </w:t>
      </w:r>
      <w:r>
        <w:t>Lubis,</w:t>
      </w:r>
      <w:r>
        <w:rPr>
          <w:spacing w:val="-13"/>
        </w:rPr>
        <w:t xml:space="preserve"> </w:t>
      </w:r>
      <w:r>
        <w:t>W.</w:t>
      </w:r>
      <w:r>
        <w:rPr>
          <w:spacing w:val="-13"/>
        </w:rPr>
        <w:t xml:space="preserve"> </w:t>
      </w:r>
      <w:r>
        <w:t>U.</w:t>
      </w:r>
      <w:r>
        <w:rPr>
          <w:spacing w:val="-14"/>
        </w:rPr>
        <w:t xml:space="preserve"> </w:t>
      </w:r>
      <w:r>
        <w:t>(2021).</w:t>
      </w:r>
      <w:r>
        <w:rPr>
          <w:spacing w:val="-13"/>
        </w:rPr>
        <w:t xml:space="preserve"> </w:t>
      </w:r>
      <w:r>
        <w:t>Perbedaan</w:t>
      </w:r>
      <w:r>
        <w:rPr>
          <w:spacing w:val="-13"/>
        </w:rPr>
        <w:t xml:space="preserve"> </w:t>
      </w:r>
      <w:r>
        <w:t>Pola</w:t>
      </w:r>
      <w:r>
        <w:rPr>
          <w:spacing w:val="-14"/>
        </w:rPr>
        <w:t xml:space="preserve"> </w:t>
      </w:r>
      <w:r>
        <w:t>Asuh</w:t>
      </w:r>
      <w:r>
        <w:rPr>
          <w:spacing w:val="-13"/>
        </w:rPr>
        <w:t xml:space="preserve"> </w:t>
      </w:r>
      <w:r>
        <w:t>Demokratis</w:t>
      </w:r>
      <w:r>
        <w:rPr>
          <w:spacing w:val="-10"/>
        </w:rPr>
        <w:t xml:space="preserve"> </w:t>
      </w:r>
      <w:r>
        <w:t xml:space="preserve">dengan Pola Asuh Otoriter terhadap Kedisiplinan Siswa di Kelas VI SD Nurul Hasanah. </w:t>
      </w:r>
      <w:r>
        <w:rPr>
          <w:i/>
        </w:rPr>
        <w:t>Pedagogika: Jurnal Ilmu-Ilmu Kependidikan</w:t>
      </w:r>
      <w:r>
        <w:t xml:space="preserve">, </w:t>
      </w:r>
      <w:r>
        <w:rPr>
          <w:i/>
        </w:rPr>
        <w:t>1</w:t>
      </w:r>
      <w:r>
        <w:t>(1), 126-128.</w:t>
      </w:r>
    </w:p>
    <w:p w:rsidR="000857F9" w:rsidRDefault="00196ABF">
      <w:pPr>
        <w:pStyle w:val="BodyText"/>
        <w:ind w:left="568"/>
      </w:pPr>
      <w:r>
        <w:rPr>
          <w:color w:val="212121"/>
          <w:shd w:val="clear" w:color="auto" w:fill="FFFFFF"/>
        </w:rPr>
        <w:t>Jusmawati,</w:t>
      </w:r>
      <w:r>
        <w:rPr>
          <w:color w:val="212121"/>
          <w:spacing w:val="30"/>
          <w:shd w:val="clear" w:color="auto" w:fill="FFFFFF"/>
        </w:rPr>
        <w:t xml:space="preserve"> </w:t>
      </w:r>
      <w:r>
        <w:rPr>
          <w:color w:val="212121"/>
          <w:shd w:val="clear" w:color="auto" w:fill="FFFFFF"/>
        </w:rPr>
        <w:t>J.,</w:t>
      </w:r>
      <w:r>
        <w:rPr>
          <w:color w:val="212121"/>
          <w:spacing w:val="32"/>
          <w:shd w:val="clear" w:color="auto" w:fill="FFFFFF"/>
        </w:rPr>
        <w:t xml:space="preserve"> </w:t>
      </w:r>
      <w:r>
        <w:rPr>
          <w:color w:val="212121"/>
          <w:shd w:val="clear" w:color="auto" w:fill="FFFFFF"/>
        </w:rPr>
        <w:t>Satriawati,</w:t>
      </w:r>
      <w:r>
        <w:rPr>
          <w:color w:val="212121"/>
          <w:spacing w:val="32"/>
          <w:shd w:val="clear" w:color="auto" w:fill="FFFFFF"/>
        </w:rPr>
        <w:t xml:space="preserve"> </w:t>
      </w:r>
      <w:r>
        <w:rPr>
          <w:color w:val="212121"/>
          <w:shd w:val="clear" w:color="auto" w:fill="FFFFFF"/>
        </w:rPr>
        <w:t>S.,</w:t>
      </w:r>
      <w:r>
        <w:rPr>
          <w:color w:val="212121"/>
          <w:spacing w:val="32"/>
          <w:shd w:val="clear" w:color="auto" w:fill="FFFFFF"/>
        </w:rPr>
        <w:t xml:space="preserve"> </w:t>
      </w:r>
      <w:r>
        <w:rPr>
          <w:color w:val="212121"/>
          <w:shd w:val="clear" w:color="auto" w:fill="FFFFFF"/>
        </w:rPr>
        <w:t>&amp;</w:t>
      </w:r>
      <w:r>
        <w:rPr>
          <w:color w:val="212121"/>
          <w:spacing w:val="32"/>
          <w:shd w:val="clear" w:color="auto" w:fill="FFFFFF"/>
        </w:rPr>
        <w:t xml:space="preserve"> </w:t>
      </w:r>
      <w:r>
        <w:rPr>
          <w:color w:val="212121"/>
          <w:shd w:val="clear" w:color="auto" w:fill="FFFFFF"/>
        </w:rPr>
        <w:t>Sabillah,</w:t>
      </w:r>
      <w:r>
        <w:rPr>
          <w:color w:val="212121"/>
          <w:spacing w:val="32"/>
          <w:shd w:val="clear" w:color="auto" w:fill="FFFFFF"/>
        </w:rPr>
        <w:t xml:space="preserve"> </w:t>
      </w:r>
      <w:r>
        <w:rPr>
          <w:color w:val="212121"/>
          <w:shd w:val="clear" w:color="auto" w:fill="FFFFFF"/>
        </w:rPr>
        <w:t>B.</w:t>
      </w:r>
      <w:r>
        <w:rPr>
          <w:color w:val="212121"/>
          <w:spacing w:val="32"/>
          <w:shd w:val="clear" w:color="auto" w:fill="FFFFFF"/>
        </w:rPr>
        <w:t xml:space="preserve"> </w:t>
      </w:r>
      <w:r>
        <w:rPr>
          <w:color w:val="212121"/>
          <w:shd w:val="clear" w:color="auto" w:fill="FFFFFF"/>
        </w:rPr>
        <w:t>M.</w:t>
      </w:r>
      <w:r>
        <w:rPr>
          <w:color w:val="212121"/>
          <w:spacing w:val="30"/>
          <w:shd w:val="clear" w:color="auto" w:fill="FFFFFF"/>
        </w:rPr>
        <w:t xml:space="preserve"> </w:t>
      </w:r>
      <w:r>
        <w:rPr>
          <w:color w:val="212121"/>
          <w:shd w:val="clear" w:color="auto" w:fill="FFFFFF"/>
        </w:rPr>
        <w:t>(2020).</w:t>
      </w:r>
      <w:r>
        <w:rPr>
          <w:color w:val="212121"/>
          <w:spacing w:val="31"/>
          <w:shd w:val="clear" w:color="auto" w:fill="FFFFFF"/>
        </w:rPr>
        <w:t xml:space="preserve"> </w:t>
      </w:r>
      <w:r>
        <w:rPr>
          <w:color w:val="212121"/>
          <w:shd w:val="clear" w:color="auto" w:fill="FFFFFF"/>
        </w:rPr>
        <w:t>Pengaruh</w:t>
      </w:r>
      <w:r>
        <w:rPr>
          <w:color w:val="212121"/>
          <w:spacing w:val="34"/>
          <w:shd w:val="clear" w:color="auto" w:fill="FFFFFF"/>
        </w:rPr>
        <w:t xml:space="preserve"> </w:t>
      </w:r>
      <w:r>
        <w:rPr>
          <w:color w:val="212121"/>
          <w:spacing w:val="-2"/>
          <w:shd w:val="clear" w:color="auto" w:fill="FFFFFF"/>
        </w:rPr>
        <w:t>pembelaja</w:t>
      </w:r>
      <w:r>
        <w:rPr>
          <w:color w:val="212121"/>
          <w:spacing w:val="-2"/>
          <w:shd w:val="clear" w:color="auto" w:fill="FFFFFF"/>
        </w:rPr>
        <w:t>ran</w:t>
      </w:r>
    </w:p>
    <w:p w:rsidR="000857F9" w:rsidRDefault="000857F9">
      <w:pPr>
        <w:pStyle w:val="BodyText"/>
      </w:pPr>
    </w:p>
    <w:p w:rsidR="000857F9" w:rsidRDefault="00196ABF">
      <w:pPr>
        <w:pStyle w:val="BodyText"/>
        <w:ind w:left="1420"/>
      </w:pPr>
      <w:r>
        <w:rPr>
          <w:color w:val="212121"/>
          <w:shd w:val="clear" w:color="auto" w:fill="FFFFFF"/>
        </w:rPr>
        <w:t>berbasis</w:t>
      </w:r>
      <w:r>
        <w:rPr>
          <w:color w:val="212121"/>
          <w:spacing w:val="-13"/>
          <w:shd w:val="clear" w:color="auto" w:fill="FFFFFF"/>
        </w:rPr>
        <w:t xml:space="preserve"> </w:t>
      </w:r>
      <w:r>
        <w:rPr>
          <w:color w:val="212121"/>
          <w:shd w:val="clear" w:color="auto" w:fill="FFFFFF"/>
        </w:rPr>
        <w:t>daring</w:t>
      </w:r>
      <w:r>
        <w:rPr>
          <w:color w:val="212121"/>
          <w:spacing w:val="-12"/>
          <w:shd w:val="clear" w:color="auto" w:fill="FFFFFF"/>
        </w:rPr>
        <w:t xml:space="preserve"> </w:t>
      </w:r>
      <w:r>
        <w:rPr>
          <w:color w:val="212121"/>
          <w:shd w:val="clear" w:color="auto" w:fill="FFFFFF"/>
        </w:rPr>
        <w:t>terhadap</w:t>
      </w:r>
      <w:r>
        <w:rPr>
          <w:color w:val="212121"/>
          <w:spacing w:val="-10"/>
          <w:shd w:val="clear" w:color="auto" w:fill="FFFFFF"/>
        </w:rPr>
        <w:t xml:space="preserve"> </w:t>
      </w:r>
      <w:r>
        <w:rPr>
          <w:color w:val="212121"/>
          <w:shd w:val="clear" w:color="auto" w:fill="FFFFFF"/>
        </w:rPr>
        <w:t>minat</w:t>
      </w:r>
      <w:r>
        <w:rPr>
          <w:color w:val="212121"/>
          <w:spacing w:val="-12"/>
          <w:shd w:val="clear" w:color="auto" w:fill="FFFFFF"/>
        </w:rPr>
        <w:t xml:space="preserve"> </w:t>
      </w:r>
      <w:r>
        <w:rPr>
          <w:color w:val="212121"/>
          <w:shd w:val="clear" w:color="auto" w:fill="FFFFFF"/>
        </w:rPr>
        <w:t>belajar</w:t>
      </w:r>
      <w:r>
        <w:rPr>
          <w:color w:val="212121"/>
          <w:spacing w:val="-13"/>
          <w:shd w:val="clear" w:color="auto" w:fill="FFFFFF"/>
        </w:rPr>
        <w:t xml:space="preserve"> </w:t>
      </w:r>
      <w:r>
        <w:rPr>
          <w:color w:val="212121"/>
          <w:shd w:val="clear" w:color="auto" w:fill="FFFFFF"/>
        </w:rPr>
        <w:t>mahasiswa</w:t>
      </w:r>
      <w:r>
        <w:rPr>
          <w:color w:val="212121"/>
          <w:spacing w:val="-11"/>
          <w:shd w:val="clear" w:color="auto" w:fill="FFFFFF"/>
        </w:rPr>
        <w:t xml:space="preserve"> </w:t>
      </w:r>
      <w:r>
        <w:rPr>
          <w:color w:val="212121"/>
          <w:shd w:val="clear" w:color="auto" w:fill="FFFFFF"/>
        </w:rPr>
        <w:t>pgsd</w:t>
      </w:r>
      <w:r>
        <w:rPr>
          <w:color w:val="212121"/>
          <w:spacing w:val="-12"/>
          <w:shd w:val="clear" w:color="auto" w:fill="FFFFFF"/>
        </w:rPr>
        <w:t xml:space="preserve"> </w:t>
      </w:r>
      <w:r>
        <w:rPr>
          <w:color w:val="212121"/>
          <w:shd w:val="clear" w:color="auto" w:fill="FFFFFF"/>
        </w:rPr>
        <w:t>unimerz</w:t>
      </w:r>
      <w:r>
        <w:rPr>
          <w:color w:val="212121"/>
          <w:spacing w:val="-14"/>
          <w:shd w:val="clear" w:color="auto" w:fill="FFFFFF"/>
        </w:rPr>
        <w:t xml:space="preserve"> </w:t>
      </w:r>
      <w:r>
        <w:rPr>
          <w:color w:val="212121"/>
          <w:shd w:val="clear" w:color="auto" w:fill="FFFFFF"/>
        </w:rPr>
        <w:t>pada</w:t>
      </w:r>
      <w:r>
        <w:rPr>
          <w:color w:val="212121"/>
          <w:spacing w:val="-12"/>
          <w:shd w:val="clear" w:color="auto" w:fill="FFFFFF"/>
        </w:rPr>
        <w:t xml:space="preserve"> </w:t>
      </w:r>
      <w:r>
        <w:rPr>
          <w:color w:val="212121"/>
          <w:spacing w:val="-4"/>
          <w:shd w:val="clear" w:color="auto" w:fill="FFFFFF"/>
        </w:rPr>
        <w:t>mata</w:t>
      </w:r>
    </w:p>
    <w:p w:rsidR="000857F9" w:rsidRDefault="000857F9">
      <w:pPr>
        <w:pStyle w:val="BodyText"/>
      </w:pPr>
    </w:p>
    <w:p w:rsidR="000857F9" w:rsidRDefault="00196ABF">
      <w:pPr>
        <w:ind w:left="1420"/>
        <w:rPr>
          <w:sz w:val="24"/>
        </w:rPr>
      </w:pPr>
      <w:r>
        <w:rPr>
          <w:color w:val="212121"/>
          <w:sz w:val="24"/>
          <w:shd w:val="clear" w:color="auto" w:fill="FFFFFF"/>
        </w:rPr>
        <w:t>kuliah</w:t>
      </w:r>
      <w:r>
        <w:rPr>
          <w:color w:val="212121"/>
          <w:spacing w:val="62"/>
          <w:sz w:val="24"/>
          <w:shd w:val="clear" w:color="auto" w:fill="FFFFFF"/>
        </w:rPr>
        <w:t xml:space="preserve"> </w:t>
      </w:r>
      <w:r>
        <w:rPr>
          <w:color w:val="212121"/>
          <w:sz w:val="24"/>
          <w:shd w:val="clear" w:color="auto" w:fill="FFFFFF"/>
        </w:rPr>
        <w:t>pendidikan</w:t>
      </w:r>
      <w:r>
        <w:rPr>
          <w:color w:val="212121"/>
          <w:spacing w:val="63"/>
          <w:sz w:val="24"/>
          <w:shd w:val="clear" w:color="auto" w:fill="FFFFFF"/>
        </w:rPr>
        <w:t xml:space="preserve"> </w:t>
      </w:r>
      <w:r>
        <w:rPr>
          <w:color w:val="212121"/>
          <w:sz w:val="24"/>
          <w:shd w:val="clear" w:color="auto" w:fill="FFFFFF"/>
        </w:rPr>
        <w:t xml:space="preserve">matematika. </w:t>
      </w:r>
      <w:r>
        <w:rPr>
          <w:i/>
          <w:color w:val="212121"/>
          <w:sz w:val="24"/>
          <w:shd w:val="clear" w:color="auto" w:fill="FFFFFF"/>
        </w:rPr>
        <w:t>Jurnal</w:t>
      </w:r>
      <w:r>
        <w:rPr>
          <w:i/>
          <w:color w:val="212121"/>
          <w:spacing w:val="64"/>
          <w:sz w:val="24"/>
          <w:shd w:val="clear" w:color="auto" w:fill="FFFFFF"/>
        </w:rPr>
        <w:t xml:space="preserve"> </w:t>
      </w:r>
      <w:r>
        <w:rPr>
          <w:i/>
          <w:color w:val="212121"/>
          <w:sz w:val="24"/>
          <w:shd w:val="clear" w:color="auto" w:fill="FFFFFF"/>
        </w:rPr>
        <w:t>Kajian</w:t>
      </w:r>
      <w:r>
        <w:rPr>
          <w:i/>
          <w:color w:val="212121"/>
          <w:spacing w:val="62"/>
          <w:sz w:val="24"/>
          <w:shd w:val="clear" w:color="auto" w:fill="FFFFFF"/>
        </w:rPr>
        <w:t xml:space="preserve"> </w:t>
      </w:r>
      <w:r>
        <w:rPr>
          <w:i/>
          <w:color w:val="212121"/>
          <w:sz w:val="24"/>
          <w:shd w:val="clear" w:color="auto" w:fill="FFFFFF"/>
        </w:rPr>
        <w:t>Pendidikan</w:t>
      </w:r>
      <w:r>
        <w:rPr>
          <w:i/>
          <w:color w:val="212121"/>
          <w:spacing w:val="63"/>
          <w:sz w:val="24"/>
          <w:shd w:val="clear" w:color="auto" w:fill="FFFFFF"/>
        </w:rPr>
        <w:t xml:space="preserve"> </w:t>
      </w:r>
      <w:r>
        <w:rPr>
          <w:i/>
          <w:color w:val="212121"/>
          <w:sz w:val="24"/>
          <w:shd w:val="clear" w:color="auto" w:fill="FFFFFF"/>
        </w:rPr>
        <w:t>Dasar</w:t>
      </w:r>
      <w:r>
        <w:rPr>
          <w:color w:val="212121"/>
          <w:sz w:val="24"/>
          <w:shd w:val="clear" w:color="auto" w:fill="FFFFFF"/>
        </w:rPr>
        <w:t xml:space="preserve">, </w:t>
      </w:r>
      <w:r>
        <w:rPr>
          <w:i/>
          <w:color w:val="212121"/>
          <w:spacing w:val="-2"/>
          <w:sz w:val="24"/>
          <w:shd w:val="clear" w:color="auto" w:fill="FFFFFF"/>
        </w:rPr>
        <w:t>5</w:t>
      </w:r>
      <w:r>
        <w:rPr>
          <w:color w:val="212121"/>
          <w:spacing w:val="-2"/>
          <w:sz w:val="24"/>
          <w:shd w:val="clear" w:color="auto" w:fill="FFFFFF"/>
        </w:rPr>
        <w:t>(2),</w:t>
      </w:r>
    </w:p>
    <w:p w:rsidR="000857F9" w:rsidRDefault="000857F9">
      <w:pPr>
        <w:pStyle w:val="BodyText"/>
      </w:pPr>
    </w:p>
    <w:p w:rsidR="000857F9" w:rsidRDefault="00196ABF">
      <w:pPr>
        <w:pStyle w:val="BodyText"/>
        <w:ind w:left="1420"/>
      </w:pPr>
      <w:r>
        <w:rPr>
          <w:color w:val="212121"/>
          <w:spacing w:val="-2"/>
          <w:shd w:val="clear" w:color="auto" w:fill="FFFFFF"/>
        </w:rPr>
        <w:t>106-</w:t>
      </w:r>
      <w:r>
        <w:rPr>
          <w:color w:val="212121"/>
          <w:spacing w:val="-4"/>
          <w:shd w:val="clear" w:color="auto" w:fill="FFFFFF"/>
        </w:rPr>
        <w:t>111.</w:t>
      </w:r>
    </w:p>
    <w:p w:rsidR="000857F9" w:rsidRDefault="000857F9">
      <w:pPr>
        <w:pStyle w:val="BodyText"/>
      </w:pPr>
    </w:p>
    <w:p w:rsidR="000857F9" w:rsidRDefault="00196ABF">
      <w:pPr>
        <w:pStyle w:val="BodyText"/>
        <w:spacing w:line="480" w:lineRule="auto"/>
        <w:ind w:left="568"/>
      </w:pPr>
      <w:r>
        <w:t>Maccoby.</w:t>
      </w:r>
      <w:r>
        <w:rPr>
          <w:spacing w:val="-5"/>
        </w:rPr>
        <w:t xml:space="preserve"> </w:t>
      </w:r>
      <w:r>
        <w:t>2002.</w:t>
      </w:r>
      <w:r>
        <w:rPr>
          <w:spacing w:val="-3"/>
        </w:rPr>
        <w:t xml:space="preserve"> </w:t>
      </w:r>
      <w:r>
        <w:t>Faktor-faktor</w:t>
      </w:r>
      <w:r>
        <w:rPr>
          <w:spacing w:val="-5"/>
        </w:rPr>
        <w:t xml:space="preserve"> </w:t>
      </w:r>
      <w:r>
        <w:t>Yang</w:t>
      </w:r>
      <w:r>
        <w:rPr>
          <w:spacing w:val="-5"/>
        </w:rPr>
        <w:t xml:space="preserve"> </w:t>
      </w:r>
      <w:r>
        <w:t>Mempengaruhi</w:t>
      </w:r>
      <w:r>
        <w:rPr>
          <w:spacing w:val="-5"/>
        </w:rPr>
        <w:t xml:space="preserve"> </w:t>
      </w:r>
      <w:r>
        <w:t>Pola</w:t>
      </w:r>
      <w:r>
        <w:rPr>
          <w:spacing w:val="-5"/>
        </w:rPr>
        <w:t xml:space="preserve"> </w:t>
      </w:r>
      <w:r>
        <w:t>Asuh</w:t>
      </w:r>
      <w:r>
        <w:rPr>
          <w:spacing w:val="-5"/>
        </w:rPr>
        <w:t xml:space="preserve"> </w:t>
      </w:r>
      <w:r>
        <w:t>Orangtua.</w:t>
      </w:r>
      <w:r>
        <w:rPr>
          <w:spacing w:val="-4"/>
        </w:rPr>
        <w:t xml:space="preserve"> </w:t>
      </w:r>
      <w:r>
        <w:t>(Online) Mardiah,</w:t>
      </w:r>
      <w:r>
        <w:rPr>
          <w:spacing w:val="55"/>
        </w:rPr>
        <w:t xml:space="preserve"> </w:t>
      </w:r>
      <w:r>
        <w:t>L.</w:t>
      </w:r>
      <w:r>
        <w:rPr>
          <w:spacing w:val="57"/>
        </w:rPr>
        <w:t xml:space="preserve"> </w:t>
      </w:r>
      <w:r>
        <w:t>Y.</w:t>
      </w:r>
      <w:r>
        <w:rPr>
          <w:spacing w:val="58"/>
        </w:rPr>
        <w:t xml:space="preserve"> </w:t>
      </w:r>
      <w:r>
        <w:t>(2021).</w:t>
      </w:r>
      <w:r>
        <w:rPr>
          <w:spacing w:val="59"/>
        </w:rPr>
        <w:t xml:space="preserve"> </w:t>
      </w:r>
      <w:r>
        <w:t>Dampak</w:t>
      </w:r>
      <w:r>
        <w:rPr>
          <w:spacing w:val="57"/>
        </w:rPr>
        <w:t xml:space="preserve"> </w:t>
      </w:r>
      <w:r>
        <w:t>Pengasuhan</w:t>
      </w:r>
      <w:r>
        <w:rPr>
          <w:spacing w:val="58"/>
        </w:rPr>
        <w:t xml:space="preserve"> </w:t>
      </w:r>
      <w:r>
        <w:t>Otoriter</w:t>
      </w:r>
      <w:r>
        <w:rPr>
          <w:spacing w:val="56"/>
        </w:rPr>
        <w:t xml:space="preserve"> </w:t>
      </w:r>
      <w:r>
        <w:t>terhadap</w:t>
      </w:r>
      <w:r>
        <w:rPr>
          <w:spacing w:val="58"/>
        </w:rPr>
        <w:t xml:space="preserve"> </w:t>
      </w:r>
      <w:r>
        <w:rPr>
          <w:spacing w:val="-2"/>
        </w:rPr>
        <w:t>Perkembangan</w:t>
      </w:r>
    </w:p>
    <w:p w:rsidR="000857F9" w:rsidRDefault="00196ABF">
      <w:pPr>
        <w:pStyle w:val="BodyText"/>
        <w:spacing w:before="1"/>
        <w:ind w:left="1420"/>
      </w:pPr>
      <w:r>
        <w:t>Sosial</w:t>
      </w:r>
      <w:r>
        <w:rPr>
          <w:spacing w:val="-2"/>
        </w:rPr>
        <w:t xml:space="preserve"> </w:t>
      </w:r>
      <w:r>
        <w:t>Anak.</w:t>
      </w:r>
      <w:r>
        <w:rPr>
          <w:spacing w:val="-1"/>
        </w:rPr>
        <w:t xml:space="preserve"> </w:t>
      </w:r>
      <w:r>
        <w:t>Journal</w:t>
      </w:r>
      <w:r>
        <w:rPr>
          <w:spacing w:val="-1"/>
        </w:rPr>
        <w:t xml:space="preserve"> </w:t>
      </w:r>
      <w:r>
        <w:t>of Childhood</w:t>
      </w:r>
      <w:r>
        <w:rPr>
          <w:spacing w:val="-1"/>
        </w:rPr>
        <w:t xml:space="preserve"> </w:t>
      </w:r>
      <w:r>
        <w:t>Education.</w:t>
      </w:r>
      <w:r>
        <w:rPr>
          <w:spacing w:val="-1"/>
        </w:rPr>
        <w:t xml:space="preserve"> </w:t>
      </w:r>
      <w:r>
        <w:rPr>
          <w:spacing w:val="-2"/>
        </w:rPr>
        <w:t>5(1).</w:t>
      </w:r>
    </w:p>
    <w:p w:rsidR="000857F9" w:rsidRDefault="00196ABF">
      <w:pPr>
        <w:pStyle w:val="BodyText"/>
        <w:spacing w:before="276" w:line="480" w:lineRule="auto"/>
        <w:ind w:left="568"/>
      </w:pPr>
      <w:r>
        <w:t xml:space="preserve">Mufid. M. (2009). </w:t>
      </w:r>
      <w:r>
        <w:rPr>
          <w:i/>
        </w:rPr>
        <w:t>Etika dan Filsafat Komunikasi</w:t>
      </w:r>
      <w:r>
        <w:t>. Jakarta. Prenadamedia Group. Murti,</w:t>
      </w:r>
      <w:r>
        <w:rPr>
          <w:spacing w:val="68"/>
        </w:rPr>
        <w:t xml:space="preserve"> </w:t>
      </w:r>
      <w:r>
        <w:t>I</w:t>
      </w:r>
      <w:r>
        <w:rPr>
          <w:spacing w:val="65"/>
        </w:rPr>
        <w:t xml:space="preserve"> </w:t>
      </w:r>
      <w:r>
        <w:t>S,</w:t>
      </w:r>
      <w:r>
        <w:rPr>
          <w:spacing w:val="69"/>
        </w:rPr>
        <w:t xml:space="preserve"> </w:t>
      </w:r>
      <w:r>
        <w:t>and</w:t>
      </w:r>
      <w:r>
        <w:rPr>
          <w:spacing w:val="70"/>
        </w:rPr>
        <w:t xml:space="preserve"> </w:t>
      </w:r>
      <w:r>
        <w:t>R</w:t>
      </w:r>
      <w:r>
        <w:rPr>
          <w:spacing w:val="68"/>
        </w:rPr>
        <w:t xml:space="preserve"> </w:t>
      </w:r>
      <w:r>
        <w:t>Hayati.</w:t>
      </w:r>
      <w:r>
        <w:rPr>
          <w:spacing w:val="69"/>
        </w:rPr>
        <w:t xml:space="preserve"> </w:t>
      </w:r>
      <w:r>
        <w:t>2022.</w:t>
      </w:r>
      <w:r>
        <w:rPr>
          <w:spacing w:val="69"/>
        </w:rPr>
        <w:t xml:space="preserve"> </w:t>
      </w:r>
      <w:r>
        <w:t>“Hubungan</w:t>
      </w:r>
      <w:r>
        <w:rPr>
          <w:spacing w:val="70"/>
        </w:rPr>
        <w:t xml:space="preserve"> </w:t>
      </w:r>
      <w:r>
        <w:t>Pola</w:t>
      </w:r>
      <w:r>
        <w:rPr>
          <w:spacing w:val="68"/>
        </w:rPr>
        <w:t xml:space="preserve"> </w:t>
      </w:r>
      <w:r>
        <w:t>Asuh</w:t>
      </w:r>
      <w:r>
        <w:rPr>
          <w:spacing w:val="68"/>
        </w:rPr>
        <w:t xml:space="preserve"> </w:t>
      </w:r>
      <w:r>
        <w:t>Orang</w:t>
      </w:r>
      <w:r>
        <w:rPr>
          <w:spacing w:val="68"/>
        </w:rPr>
        <w:t xml:space="preserve"> </w:t>
      </w:r>
      <w:r>
        <w:t>Tua</w:t>
      </w:r>
      <w:r>
        <w:rPr>
          <w:spacing w:val="70"/>
        </w:rPr>
        <w:t xml:space="preserve"> </w:t>
      </w:r>
      <w:r>
        <w:rPr>
          <w:spacing w:val="-2"/>
        </w:rPr>
        <w:t>Dengan</w:t>
      </w:r>
    </w:p>
    <w:p w:rsidR="000857F9" w:rsidRDefault="00196ABF">
      <w:pPr>
        <w:pStyle w:val="BodyText"/>
        <w:ind w:left="1420"/>
      </w:pPr>
      <w:r>
        <w:t>Perkemban</w:t>
      </w:r>
      <w:r>
        <w:t>gan</w:t>
      </w:r>
      <w:r>
        <w:rPr>
          <w:spacing w:val="57"/>
        </w:rPr>
        <w:t xml:space="preserve"> </w:t>
      </w:r>
      <w:r>
        <w:t>Bakat</w:t>
      </w:r>
      <w:r>
        <w:rPr>
          <w:spacing w:val="61"/>
        </w:rPr>
        <w:t xml:space="preserve"> </w:t>
      </w:r>
      <w:r>
        <w:t>Anak</w:t>
      </w:r>
      <w:r>
        <w:rPr>
          <w:spacing w:val="58"/>
        </w:rPr>
        <w:t xml:space="preserve"> </w:t>
      </w:r>
      <w:r>
        <w:t>Di</w:t>
      </w:r>
      <w:r>
        <w:rPr>
          <w:spacing w:val="58"/>
        </w:rPr>
        <w:t xml:space="preserve"> </w:t>
      </w:r>
      <w:r>
        <w:t>SMA</w:t>
      </w:r>
      <w:r>
        <w:rPr>
          <w:spacing w:val="57"/>
        </w:rPr>
        <w:t xml:space="preserve"> </w:t>
      </w:r>
      <w:r>
        <w:t>Negeri</w:t>
      </w:r>
      <w:r>
        <w:rPr>
          <w:spacing w:val="58"/>
        </w:rPr>
        <w:t xml:space="preserve"> </w:t>
      </w:r>
      <w:r>
        <w:t>1</w:t>
      </w:r>
      <w:r>
        <w:rPr>
          <w:spacing w:val="60"/>
        </w:rPr>
        <w:t xml:space="preserve"> </w:t>
      </w:r>
      <w:r>
        <w:t>Galang</w:t>
      </w:r>
      <w:r>
        <w:rPr>
          <w:spacing w:val="60"/>
        </w:rPr>
        <w:t xml:space="preserve"> </w:t>
      </w:r>
      <w:r>
        <w:t>Tahun</w:t>
      </w:r>
      <w:r>
        <w:rPr>
          <w:spacing w:val="61"/>
        </w:rPr>
        <w:t xml:space="preserve"> </w:t>
      </w:r>
      <w:r>
        <w:rPr>
          <w:spacing w:val="-2"/>
        </w:rPr>
        <w:t>Ajaran</w:t>
      </w:r>
    </w:p>
    <w:p w:rsidR="000857F9" w:rsidRDefault="000857F9">
      <w:pPr>
        <w:pStyle w:val="BodyText"/>
      </w:pPr>
    </w:p>
    <w:p w:rsidR="000857F9" w:rsidRDefault="00196ABF">
      <w:pPr>
        <w:ind w:left="1420"/>
        <w:rPr>
          <w:sz w:val="24"/>
        </w:rPr>
      </w:pPr>
      <w:r>
        <w:rPr>
          <w:sz w:val="24"/>
        </w:rPr>
        <w:t>2020/2021.”</w:t>
      </w:r>
      <w:r>
        <w:rPr>
          <w:spacing w:val="30"/>
          <w:sz w:val="24"/>
        </w:rPr>
        <w:t xml:space="preserve"> </w:t>
      </w:r>
      <w:r>
        <w:rPr>
          <w:i/>
          <w:sz w:val="24"/>
        </w:rPr>
        <w:t>All</w:t>
      </w:r>
      <w:r>
        <w:rPr>
          <w:i/>
          <w:spacing w:val="33"/>
          <w:sz w:val="24"/>
        </w:rPr>
        <w:t xml:space="preserve"> </w:t>
      </w:r>
      <w:r>
        <w:rPr>
          <w:i/>
          <w:sz w:val="24"/>
        </w:rPr>
        <w:t>Fields</w:t>
      </w:r>
      <w:r>
        <w:rPr>
          <w:i/>
          <w:spacing w:val="34"/>
          <w:sz w:val="24"/>
        </w:rPr>
        <w:t xml:space="preserve"> </w:t>
      </w:r>
      <w:r>
        <w:rPr>
          <w:i/>
          <w:sz w:val="24"/>
        </w:rPr>
        <w:t>of</w:t>
      </w:r>
      <w:r>
        <w:rPr>
          <w:i/>
          <w:spacing w:val="32"/>
          <w:sz w:val="24"/>
        </w:rPr>
        <w:t xml:space="preserve"> </w:t>
      </w:r>
      <w:r>
        <w:rPr>
          <w:i/>
          <w:sz w:val="24"/>
        </w:rPr>
        <w:t>Science</w:t>
      </w:r>
      <w:r>
        <w:rPr>
          <w:i/>
          <w:spacing w:val="34"/>
          <w:sz w:val="24"/>
        </w:rPr>
        <w:t xml:space="preserve"> </w:t>
      </w:r>
      <w:r>
        <w:rPr>
          <w:i/>
          <w:sz w:val="24"/>
        </w:rPr>
        <w:t>Journal</w:t>
      </w:r>
      <w:r>
        <w:rPr>
          <w:i/>
          <w:spacing w:val="32"/>
          <w:sz w:val="24"/>
        </w:rPr>
        <w:t xml:space="preserve"> </w:t>
      </w:r>
      <w:r>
        <w:rPr>
          <w:i/>
          <w:sz w:val="24"/>
        </w:rPr>
        <w:t>Liaison</w:t>
      </w:r>
      <w:r>
        <w:rPr>
          <w:i/>
          <w:spacing w:val="33"/>
          <w:sz w:val="24"/>
        </w:rPr>
        <w:t xml:space="preserve"> </w:t>
      </w:r>
      <w:r>
        <w:rPr>
          <w:i/>
          <w:sz w:val="24"/>
        </w:rPr>
        <w:t>…</w:t>
      </w:r>
      <w:r>
        <w:rPr>
          <w:sz w:val="24"/>
        </w:rPr>
        <w:t>:</w:t>
      </w:r>
      <w:r>
        <w:rPr>
          <w:spacing w:val="32"/>
          <w:sz w:val="24"/>
        </w:rPr>
        <w:t xml:space="preserve"> </w:t>
      </w:r>
      <w:r>
        <w:rPr>
          <w:sz w:val="24"/>
        </w:rPr>
        <w:t>158–68.</w:t>
      </w:r>
      <w:r>
        <w:rPr>
          <w:spacing w:val="34"/>
          <w:sz w:val="24"/>
        </w:rPr>
        <w:t xml:space="preserve"> </w:t>
      </w:r>
      <w:hyperlink r:id="rId40">
        <w:r>
          <w:rPr>
            <w:color w:val="0462C1"/>
            <w:spacing w:val="-2"/>
            <w:sz w:val="24"/>
            <w:u w:val="single" w:color="0462C1"/>
          </w:rPr>
          <w:t>http://j-</w:t>
        </w:r>
      </w:hyperlink>
    </w:p>
    <w:p w:rsidR="000857F9" w:rsidRDefault="000857F9">
      <w:pPr>
        <w:pStyle w:val="BodyText"/>
      </w:pPr>
    </w:p>
    <w:p w:rsidR="000857F9" w:rsidRDefault="00196ABF">
      <w:pPr>
        <w:pStyle w:val="BodyText"/>
        <w:ind w:left="1420"/>
      </w:pPr>
      <w:hyperlink r:id="rId41">
        <w:r>
          <w:rPr>
            <w:color w:val="0462C1"/>
            <w:u w:val="single" w:color="0462C1"/>
          </w:rPr>
          <w:t>las.lemkomindo.org/index.php/AFoSJ</w:t>
        </w:r>
      </w:hyperlink>
      <w:r>
        <w:rPr>
          <w:color w:val="0462C1"/>
          <w:spacing w:val="49"/>
        </w:rPr>
        <w:t xml:space="preserve"> </w:t>
      </w:r>
      <w:r>
        <w:rPr>
          <w:spacing w:val="-2"/>
        </w:rPr>
        <w:t>LAS/article/view/155%0Ahttps://j</w:t>
      </w:r>
    </w:p>
    <w:p w:rsidR="000857F9" w:rsidRDefault="000857F9">
      <w:pPr>
        <w:pStyle w:val="BodyText"/>
      </w:pPr>
    </w:p>
    <w:p w:rsidR="000857F9" w:rsidRDefault="00196ABF">
      <w:pPr>
        <w:pStyle w:val="BodyText"/>
        <w:ind w:left="1420"/>
      </w:pPr>
      <w:r>
        <w:rPr>
          <w:spacing w:val="-2"/>
        </w:rPr>
        <w:t>las.lemkomindo.org/index.php/AFoSJ-LAS/article/download/155/155.</w:t>
      </w:r>
    </w:p>
    <w:p w:rsidR="000857F9" w:rsidRDefault="000857F9">
      <w:pPr>
        <w:pStyle w:val="BodyText"/>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spacing w:line="480" w:lineRule="auto"/>
        <w:ind w:left="1420" w:right="140" w:hanging="852"/>
        <w:jc w:val="both"/>
        <w:rPr>
          <w:sz w:val="24"/>
        </w:rPr>
      </w:pPr>
      <w:r>
        <w:rPr>
          <w:sz w:val="24"/>
        </w:rPr>
        <w:t>Ningrum, Diah Puspita, Berchah Pitoewas, and Devi Sutrisno Putri. 2024. “Pengaruh Media Sosial Terhadap</w:t>
      </w:r>
      <w:r>
        <w:rPr>
          <w:sz w:val="24"/>
        </w:rPr>
        <w:t xml:space="preserve"> Etika Komunikasi Peserta Didik.” </w:t>
      </w:r>
      <w:r>
        <w:rPr>
          <w:i/>
          <w:sz w:val="24"/>
        </w:rPr>
        <w:t xml:space="preserve">MESIR: Journal of Management Education Social Sciences Information and Religion </w:t>
      </w:r>
      <w:r>
        <w:rPr>
          <w:sz w:val="24"/>
        </w:rPr>
        <w:t>1(1): 1–10. doi:10.57235/mesir.v1i1.2065.</w:t>
      </w:r>
    </w:p>
    <w:p w:rsidR="000857F9" w:rsidRDefault="00196ABF">
      <w:pPr>
        <w:pStyle w:val="BodyText"/>
        <w:ind w:left="568"/>
      </w:pPr>
      <w:r>
        <w:rPr>
          <w:noProof/>
          <w:lang w:val="en-US"/>
        </w:rPr>
        <w:drawing>
          <wp:anchor distT="0" distB="0" distL="0" distR="0" simplePos="0" relativeHeight="477833728" behindDoc="1" locked="0" layoutInCell="1" allowOverlap="1">
            <wp:simplePos x="0" y="0"/>
            <wp:positionH relativeFrom="page">
              <wp:posOffset>1087882</wp:posOffset>
            </wp:positionH>
            <wp:positionV relativeFrom="paragraph">
              <wp:posOffset>-162552</wp:posOffset>
            </wp:positionV>
            <wp:extent cx="5397499" cy="5321299"/>
            <wp:effectExtent l="0" t="0" r="0" b="0"/>
            <wp:wrapNone/>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7" cstate="print"/>
                    <a:stretch>
                      <a:fillRect/>
                    </a:stretch>
                  </pic:blipFill>
                  <pic:spPr>
                    <a:xfrm>
                      <a:off x="0" y="0"/>
                      <a:ext cx="5397499" cy="5321299"/>
                    </a:xfrm>
                    <a:prstGeom prst="rect">
                      <a:avLst/>
                    </a:prstGeom>
                  </pic:spPr>
                </pic:pic>
              </a:graphicData>
            </a:graphic>
          </wp:anchor>
        </w:drawing>
      </w:r>
      <w:r>
        <w:rPr>
          <w:color w:val="212121"/>
          <w:shd w:val="clear" w:color="auto" w:fill="FFFFFF"/>
        </w:rPr>
        <w:t>Pohan,</w:t>
      </w:r>
      <w:r>
        <w:rPr>
          <w:color w:val="212121"/>
          <w:spacing w:val="25"/>
          <w:shd w:val="clear" w:color="auto" w:fill="FFFFFF"/>
        </w:rPr>
        <w:t xml:space="preserve"> </w:t>
      </w:r>
      <w:r>
        <w:rPr>
          <w:color w:val="212121"/>
          <w:shd w:val="clear" w:color="auto" w:fill="FFFFFF"/>
        </w:rPr>
        <w:t>N.</w:t>
      </w:r>
      <w:r>
        <w:rPr>
          <w:color w:val="212121"/>
          <w:spacing w:val="25"/>
          <w:shd w:val="clear" w:color="auto" w:fill="FFFFFF"/>
        </w:rPr>
        <w:t xml:space="preserve"> </w:t>
      </w:r>
      <w:r>
        <w:rPr>
          <w:color w:val="212121"/>
          <w:shd w:val="clear" w:color="auto" w:fill="FFFFFF"/>
        </w:rPr>
        <w:t>A.,</w:t>
      </w:r>
      <w:r>
        <w:rPr>
          <w:color w:val="212121"/>
          <w:spacing w:val="25"/>
          <w:shd w:val="clear" w:color="auto" w:fill="FFFFFF"/>
        </w:rPr>
        <w:t xml:space="preserve"> </w:t>
      </w:r>
      <w:r>
        <w:rPr>
          <w:color w:val="212121"/>
          <w:shd w:val="clear" w:color="auto" w:fill="FFFFFF"/>
        </w:rPr>
        <w:t>&amp;</w:t>
      </w:r>
      <w:r>
        <w:rPr>
          <w:color w:val="212121"/>
          <w:spacing w:val="28"/>
          <w:shd w:val="clear" w:color="auto" w:fill="FFFFFF"/>
        </w:rPr>
        <w:t xml:space="preserve"> </w:t>
      </w:r>
      <w:r>
        <w:rPr>
          <w:color w:val="212121"/>
          <w:shd w:val="clear" w:color="auto" w:fill="FFFFFF"/>
        </w:rPr>
        <w:t>Syaimi,</w:t>
      </w:r>
      <w:r>
        <w:rPr>
          <w:color w:val="212121"/>
          <w:spacing w:val="26"/>
          <w:shd w:val="clear" w:color="auto" w:fill="FFFFFF"/>
        </w:rPr>
        <w:t xml:space="preserve"> </w:t>
      </w:r>
      <w:r>
        <w:rPr>
          <w:color w:val="212121"/>
          <w:shd w:val="clear" w:color="auto" w:fill="FFFFFF"/>
        </w:rPr>
        <w:t>K.</w:t>
      </w:r>
      <w:r>
        <w:rPr>
          <w:color w:val="212121"/>
          <w:spacing w:val="25"/>
          <w:shd w:val="clear" w:color="auto" w:fill="FFFFFF"/>
        </w:rPr>
        <w:t xml:space="preserve"> </w:t>
      </w:r>
      <w:r>
        <w:rPr>
          <w:color w:val="212121"/>
          <w:shd w:val="clear" w:color="auto" w:fill="FFFFFF"/>
        </w:rPr>
        <w:t>U.</w:t>
      </w:r>
      <w:r>
        <w:rPr>
          <w:color w:val="212121"/>
          <w:spacing w:val="27"/>
          <w:shd w:val="clear" w:color="auto" w:fill="FFFFFF"/>
        </w:rPr>
        <w:t xml:space="preserve"> </w:t>
      </w:r>
      <w:r>
        <w:rPr>
          <w:color w:val="212121"/>
          <w:shd w:val="clear" w:color="auto" w:fill="FFFFFF"/>
        </w:rPr>
        <w:t>(2024).</w:t>
      </w:r>
      <w:r>
        <w:rPr>
          <w:color w:val="212121"/>
          <w:spacing w:val="27"/>
          <w:shd w:val="clear" w:color="auto" w:fill="FFFFFF"/>
        </w:rPr>
        <w:t xml:space="preserve"> </w:t>
      </w:r>
      <w:r>
        <w:rPr>
          <w:color w:val="212121"/>
          <w:shd w:val="clear" w:color="auto" w:fill="FFFFFF"/>
        </w:rPr>
        <w:t>Hubungan</w:t>
      </w:r>
      <w:r>
        <w:rPr>
          <w:color w:val="212121"/>
          <w:spacing w:val="26"/>
          <w:shd w:val="clear" w:color="auto" w:fill="FFFFFF"/>
        </w:rPr>
        <w:t xml:space="preserve"> </w:t>
      </w:r>
      <w:r>
        <w:rPr>
          <w:color w:val="212121"/>
          <w:shd w:val="clear" w:color="auto" w:fill="FFFFFF"/>
        </w:rPr>
        <w:t>sikap</w:t>
      </w:r>
      <w:r>
        <w:rPr>
          <w:color w:val="212121"/>
          <w:spacing w:val="25"/>
          <w:shd w:val="clear" w:color="auto" w:fill="FFFFFF"/>
        </w:rPr>
        <w:t xml:space="preserve"> </w:t>
      </w:r>
      <w:r>
        <w:rPr>
          <w:color w:val="212121"/>
          <w:shd w:val="clear" w:color="auto" w:fill="FFFFFF"/>
        </w:rPr>
        <w:t>sosial</w:t>
      </w:r>
      <w:r>
        <w:rPr>
          <w:color w:val="212121"/>
          <w:spacing w:val="26"/>
          <w:shd w:val="clear" w:color="auto" w:fill="FFFFFF"/>
        </w:rPr>
        <w:t xml:space="preserve"> </w:t>
      </w:r>
      <w:r>
        <w:rPr>
          <w:color w:val="212121"/>
          <w:shd w:val="clear" w:color="auto" w:fill="FFFFFF"/>
        </w:rPr>
        <w:t>terhadap</w:t>
      </w:r>
      <w:r>
        <w:rPr>
          <w:color w:val="212121"/>
          <w:spacing w:val="28"/>
          <w:shd w:val="clear" w:color="auto" w:fill="FFFFFF"/>
        </w:rPr>
        <w:t xml:space="preserve"> </w:t>
      </w:r>
      <w:r>
        <w:rPr>
          <w:color w:val="212121"/>
          <w:spacing w:val="-2"/>
          <w:shd w:val="clear" w:color="auto" w:fill="FFFFFF"/>
        </w:rPr>
        <w:t>prestasi</w:t>
      </w:r>
    </w:p>
    <w:p w:rsidR="000857F9" w:rsidRDefault="000857F9">
      <w:pPr>
        <w:pStyle w:val="BodyText"/>
        <w:spacing w:before="1"/>
      </w:pPr>
    </w:p>
    <w:p w:rsidR="000857F9" w:rsidRDefault="00196ABF">
      <w:pPr>
        <w:pStyle w:val="BodyText"/>
        <w:ind w:left="1420"/>
      </w:pPr>
      <w:r>
        <w:rPr>
          <w:color w:val="212121"/>
          <w:shd w:val="clear" w:color="auto" w:fill="FFFFFF"/>
        </w:rPr>
        <w:t>belajar</w:t>
      </w:r>
      <w:r>
        <w:rPr>
          <w:color w:val="212121"/>
          <w:spacing w:val="38"/>
          <w:shd w:val="clear" w:color="auto" w:fill="FFFFFF"/>
        </w:rPr>
        <w:t xml:space="preserve"> </w:t>
      </w:r>
      <w:r>
        <w:rPr>
          <w:color w:val="212121"/>
          <w:shd w:val="clear" w:color="auto" w:fill="FFFFFF"/>
        </w:rPr>
        <w:t>siswa</w:t>
      </w:r>
      <w:r>
        <w:rPr>
          <w:color w:val="212121"/>
          <w:spacing w:val="40"/>
          <w:shd w:val="clear" w:color="auto" w:fill="FFFFFF"/>
        </w:rPr>
        <w:t xml:space="preserve"> </w:t>
      </w:r>
      <w:r>
        <w:rPr>
          <w:color w:val="212121"/>
          <w:shd w:val="clear" w:color="auto" w:fill="FFFFFF"/>
        </w:rPr>
        <w:t>pada</w:t>
      </w:r>
      <w:r>
        <w:rPr>
          <w:color w:val="212121"/>
          <w:spacing w:val="40"/>
          <w:shd w:val="clear" w:color="auto" w:fill="FFFFFF"/>
        </w:rPr>
        <w:t xml:space="preserve"> </w:t>
      </w:r>
      <w:r>
        <w:rPr>
          <w:color w:val="212121"/>
          <w:shd w:val="clear" w:color="auto" w:fill="FFFFFF"/>
        </w:rPr>
        <w:t>masa</w:t>
      </w:r>
      <w:r>
        <w:rPr>
          <w:color w:val="212121"/>
          <w:spacing w:val="43"/>
          <w:shd w:val="clear" w:color="auto" w:fill="FFFFFF"/>
        </w:rPr>
        <w:t xml:space="preserve"> </w:t>
      </w:r>
      <w:r>
        <w:rPr>
          <w:color w:val="212121"/>
          <w:shd w:val="clear" w:color="auto" w:fill="FFFFFF"/>
        </w:rPr>
        <w:t>Pandemi</w:t>
      </w:r>
      <w:r>
        <w:rPr>
          <w:color w:val="212121"/>
          <w:spacing w:val="41"/>
          <w:shd w:val="clear" w:color="auto" w:fill="FFFFFF"/>
        </w:rPr>
        <w:t xml:space="preserve"> </w:t>
      </w:r>
      <w:r>
        <w:rPr>
          <w:color w:val="212121"/>
          <w:shd w:val="clear" w:color="auto" w:fill="FFFFFF"/>
        </w:rPr>
        <w:t>Covid</w:t>
      </w:r>
      <w:r>
        <w:rPr>
          <w:color w:val="212121"/>
          <w:spacing w:val="42"/>
          <w:shd w:val="clear" w:color="auto" w:fill="FFFFFF"/>
        </w:rPr>
        <w:t xml:space="preserve"> </w:t>
      </w:r>
      <w:r>
        <w:rPr>
          <w:color w:val="212121"/>
          <w:shd w:val="clear" w:color="auto" w:fill="FFFFFF"/>
        </w:rPr>
        <w:t>19</w:t>
      </w:r>
      <w:r>
        <w:rPr>
          <w:color w:val="212121"/>
          <w:spacing w:val="38"/>
          <w:shd w:val="clear" w:color="auto" w:fill="FFFFFF"/>
        </w:rPr>
        <w:t xml:space="preserve"> </w:t>
      </w:r>
      <w:r>
        <w:rPr>
          <w:color w:val="212121"/>
          <w:shd w:val="clear" w:color="auto" w:fill="FFFFFF"/>
        </w:rPr>
        <w:t>kelas</w:t>
      </w:r>
      <w:r>
        <w:rPr>
          <w:color w:val="212121"/>
          <w:spacing w:val="41"/>
          <w:shd w:val="clear" w:color="auto" w:fill="FFFFFF"/>
        </w:rPr>
        <w:t xml:space="preserve"> </w:t>
      </w:r>
      <w:r>
        <w:rPr>
          <w:color w:val="212121"/>
          <w:shd w:val="clear" w:color="auto" w:fill="FFFFFF"/>
        </w:rPr>
        <w:t>VIII</w:t>
      </w:r>
      <w:r>
        <w:rPr>
          <w:color w:val="212121"/>
          <w:spacing w:val="37"/>
          <w:shd w:val="clear" w:color="auto" w:fill="FFFFFF"/>
        </w:rPr>
        <w:t xml:space="preserve"> </w:t>
      </w:r>
      <w:r>
        <w:rPr>
          <w:color w:val="212121"/>
          <w:shd w:val="clear" w:color="auto" w:fill="FFFFFF"/>
        </w:rPr>
        <w:t>SMP</w:t>
      </w:r>
      <w:r>
        <w:rPr>
          <w:color w:val="212121"/>
          <w:spacing w:val="42"/>
          <w:shd w:val="clear" w:color="auto" w:fill="FFFFFF"/>
        </w:rPr>
        <w:t xml:space="preserve"> </w:t>
      </w:r>
      <w:r>
        <w:rPr>
          <w:color w:val="212121"/>
          <w:shd w:val="clear" w:color="auto" w:fill="FFFFFF"/>
        </w:rPr>
        <w:t>Negeri</w:t>
      </w:r>
      <w:r>
        <w:rPr>
          <w:color w:val="212121"/>
          <w:spacing w:val="41"/>
          <w:shd w:val="clear" w:color="auto" w:fill="FFFFFF"/>
        </w:rPr>
        <w:t xml:space="preserve"> </w:t>
      </w:r>
      <w:r>
        <w:rPr>
          <w:color w:val="212121"/>
          <w:spacing w:val="-10"/>
          <w:shd w:val="clear" w:color="auto" w:fill="FFFFFF"/>
        </w:rPr>
        <w:t>1</w:t>
      </w:r>
    </w:p>
    <w:p w:rsidR="000857F9" w:rsidRDefault="000857F9">
      <w:pPr>
        <w:pStyle w:val="BodyText"/>
      </w:pPr>
    </w:p>
    <w:p w:rsidR="000857F9" w:rsidRDefault="00196ABF">
      <w:pPr>
        <w:ind w:left="1420"/>
        <w:rPr>
          <w:i/>
          <w:sz w:val="24"/>
        </w:rPr>
      </w:pPr>
      <w:r>
        <w:rPr>
          <w:color w:val="212121"/>
          <w:sz w:val="24"/>
          <w:shd w:val="clear" w:color="auto" w:fill="FFFFFF"/>
        </w:rPr>
        <w:t>Perbaungan.</w:t>
      </w:r>
      <w:r>
        <w:rPr>
          <w:color w:val="212121"/>
          <w:spacing w:val="-1"/>
          <w:sz w:val="24"/>
          <w:shd w:val="clear" w:color="auto" w:fill="FFFFFF"/>
        </w:rPr>
        <w:t xml:space="preserve"> </w:t>
      </w:r>
      <w:r>
        <w:rPr>
          <w:i/>
          <w:color w:val="212121"/>
          <w:sz w:val="24"/>
          <w:shd w:val="clear" w:color="auto" w:fill="FFFFFF"/>
        </w:rPr>
        <w:t>Cybernetics:</w:t>
      </w:r>
      <w:r>
        <w:rPr>
          <w:i/>
          <w:color w:val="212121"/>
          <w:spacing w:val="75"/>
          <w:w w:val="150"/>
          <w:sz w:val="24"/>
          <w:shd w:val="clear" w:color="auto" w:fill="FFFFFF"/>
        </w:rPr>
        <w:t xml:space="preserve"> </w:t>
      </w:r>
      <w:r>
        <w:rPr>
          <w:i/>
          <w:color w:val="212121"/>
          <w:sz w:val="24"/>
          <w:shd w:val="clear" w:color="auto" w:fill="FFFFFF"/>
        </w:rPr>
        <w:t>Journal</w:t>
      </w:r>
      <w:r>
        <w:rPr>
          <w:i/>
          <w:color w:val="212121"/>
          <w:spacing w:val="76"/>
          <w:w w:val="150"/>
          <w:sz w:val="24"/>
          <w:shd w:val="clear" w:color="auto" w:fill="FFFFFF"/>
        </w:rPr>
        <w:t xml:space="preserve"> </w:t>
      </w:r>
      <w:r>
        <w:rPr>
          <w:i/>
          <w:color w:val="212121"/>
          <w:sz w:val="24"/>
          <w:shd w:val="clear" w:color="auto" w:fill="FFFFFF"/>
        </w:rPr>
        <w:t>Educational</w:t>
      </w:r>
      <w:r>
        <w:rPr>
          <w:i/>
          <w:color w:val="212121"/>
          <w:spacing w:val="73"/>
          <w:w w:val="150"/>
          <w:sz w:val="24"/>
          <w:shd w:val="clear" w:color="auto" w:fill="FFFFFF"/>
        </w:rPr>
        <w:t xml:space="preserve"> </w:t>
      </w:r>
      <w:r>
        <w:rPr>
          <w:i/>
          <w:color w:val="212121"/>
          <w:sz w:val="24"/>
          <w:shd w:val="clear" w:color="auto" w:fill="FFFFFF"/>
        </w:rPr>
        <w:t>Research</w:t>
      </w:r>
      <w:r>
        <w:rPr>
          <w:i/>
          <w:color w:val="212121"/>
          <w:spacing w:val="75"/>
          <w:w w:val="150"/>
          <w:sz w:val="24"/>
          <w:shd w:val="clear" w:color="auto" w:fill="FFFFFF"/>
        </w:rPr>
        <w:t xml:space="preserve"> </w:t>
      </w:r>
      <w:r>
        <w:rPr>
          <w:i/>
          <w:color w:val="212121"/>
          <w:sz w:val="24"/>
          <w:shd w:val="clear" w:color="auto" w:fill="FFFFFF"/>
        </w:rPr>
        <w:t>and</w:t>
      </w:r>
      <w:r>
        <w:rPr>
          <w:i/>
          <w:color w:val="212121"/>
          <w:spacing w:val="75"/>
          <w:w w:val="150"/>
          <w:sz w:val="24"/>
          <w:shd w:val="clear" w:color="auto" w:fill="FFFFFF"/>
        </w:rPr>
        <w:t xml:space="preserve"> </w:t>
      </w:r>
      <w:r>
        <w:rPr>
          <w:i/>
          <w:color w:val="212121"/>
          <w:spacing w:val="-2"/>
          <w:sz w:val="24"/>
          <w:shd w:val="clear" w:color="auto" w:fill="FFFFFF"/>
        </w:rPr>
        <w:t>Social</w:t>
      </w:r>
    </w:p>
    <w:p w:rsidR="000857F9" w:rsidRDefault="000857F9">
      <w:pPr>
        <w:pStyle w:val="BodyText"/>
        <w:rPr>
          <w:i/>
        </w:rPr>
      </w:pPr>
    </w:p>
    <w:p w:rsidR="000857F9" w:rsidRDefault="00196ABF">
      <w:pPr>
        <w:ind w:left="1420"/>
        <w:rPr>
          <w:sz w:val="24"/>
        </w:rPr>
      </w:pPr>
      <w:r>
        <w:rPr>
          <w:i/>
          <w:color w:val="212121"/>
          <w:sz w:val="24"/>
          <w:shd w:val="clear" w:color="auto" w:fill="FFFFFF"/>
        </w:rPr>
        <w:t>Studies</w:t>
      </w:r>
      <w:r>
        <w:rPr>
          <w:color w:val="212121"/>
          <w:sz w:val="24"/>
          <w:shd w:val="clear" w:color="auto" w:fill="FFFFFF"/>
        </w:rPr>
        <w:t>,</w:t>
      </w:r>
      <w:r>
        <w:rPr>
          <w:color w:val="212121"/>
          <w:spacing w:val="-2"/>
          <w:sz w:val="24"/>
          <w:shd w:val="clear" w:color="auto" w:fill="FFFFFF"/>
        </w:rPr>
        <w:t xml:space="preserve"> </w:t>
      </w:r>
      <w:r>
        <w:rPr>
          <w:color w:val="212121"/>
          <w:sz w:val="24"/>
          <w:shd w:val="clear" w:color="auto" w:fill="FFFFFF"/>
        </w:rPr>
        <w:t>21-</w:t>
      </w:r>
      <w:r>
        <w:rPr>
          <w:color w:val="212121"/>
          <w:spacing w:val="-5"/>
          <w:sz w:val="24"/>
          <w:shd w:val="clear" w:color="auto" w:fill="FFFFFF"/>
        </w:rPr>
        <w:t>30.</w:t>
      </w:r>
    </w:p>
    <w:p w:rsidR="000857F9" w:rsidRDefault="000857F9">
      <w:pPr>
        <w:pStyle w:val="BodyText"/>
      </w:pPr>
    </w:p>
    <w:p w:rsidR="000857F9" w:rsidRDefault="00196ABF">
      <w:pPr>
        <w:pStyle w:val="BodyText"/>
        <w:spacing w:line="480" w:lineRule="auto"/>
        <w:ind w:left="1420" w:right="142" w:hanging="852"/>
        <w:jc w:val="both"/>
      </w:pPr>
      <w:r>
        <w:t xml:space="preserve">Putri, D A, and D H Hutasuhut. 2022. “Hubungan Pola Asuh Otoriter Orang Tua Dengan Minat Belajar Siswa Kelas Viii Mts. Darul Ilmi Tahun Ajaran 2021/2022.” </w:t>
      </w:r>
      <w:r>
        <w:rPr>
          <w:i/>
        </w:rPr>
        <w:t xml:space="preserve">Jurnal Inovasi Penelitian </w:t>
      </w:r>
      <w:r>
        <w:t>3(3): 5343–50.</w:t>
      </w:r>
    </w:p>
    <w:p w:rsidR="000857F9" w:rsidRDefault="00196ABF">
      <w:pPr>
        <w:spacing w:line="480" w:lineRule="auto"/>
        <w:ind w:left="1420" w:right="138" w:hanging="852"/>
        <w:jc w:val="both"/>
        <w:rPr>
          <w:sz w:val="24"/>
        </w:rPr>
      </w:pPr>
      <w:r>
        <w:rPr>
          <w:sz w:val="24"/>
        </w:rPr>
        <w:t>Razali, N. M., &amp; Wah, Y. B. (2011). Power Comparisons of Sha</w:t>
      </w:r>
      <w:r>
        <w:rPr>
          <w:sz w:val="24"/>
        </w:rPr>
        <w:t xml:space="preserve">piro-Wilk, Kolmogorov-Smirnov, Lilliefors and Anderson-Darling Tests. </w:t>
      </w:r>
      <w:r>
        <w:rPr>
          <w:i/>
          <w:sz w:val="24"/>
        </w:rPr>
        <w:t>Journal of Statistical Modeling and Anlytics</w:t>
      </w:r>
      <w:r>
        <w:rPr>
          <w:sz w:val="24"/>
        </w:rPr>
        <w:t>. Vol.2. No.01.</w:t>
      </w:r>
    </w:p>
    <w:p w:rsidR="000857F9" w:rsidRDefault="00196ABF">
      <w:pPr>
        <w:pStyle w:val="BodyText"/>
        <w:spacing w:before="1" w:line="480" w:lineRule="auto"/>
        <w:ind w:left="1420" w:right="140" w:hanging="852"/>
      </w:pPr>
      <w:r>
        <w:t>Ramadhana. M.R (2018). Keterbukaan Diri dalam Komunikasi Orangtua-Anak pada</w:t>
      </w:r>
      <w:r>
        <w:rPr>
          <w:spacing w:val="80"/>
        </w:rPr>
        <w:t xml:space="preserve"> </w:t>
      </w:r>
      <w:r>
        <w:t>Remaja</w:t>
      </w:r>
      <w:r>
        <w:rPr>
          <w:spacing w:val="80"/>
        </w:rPr>
        <w:t xml:space="preserve"> </w:t>
      </w:r>
      <w:r>
        <w:t>Pola</w:t>
      </w:r>
      <w:r>
        <w:rPr>
          <w:spacing w:val="80"/>
        </w:rPr>
        <w:t xml:space="preserve"> </w:t>
      </w:r>
      <w:r>
        <w:t>Asuh</w:t>
      </w:r>
      <w:r>
        <w:rPr>
          <w:spacing w:val="80"/>
        </w:rPr>
        <w:t xml:space="preserve"> </w:t>
      </w:r>
      <w:r>
        <w:t>Orangtua</w:t>
      </w:r>
      <w:r>
        <w:rPr>
          <w:spacing w:val="80"/>
        </w:rPr>
        <w:t xml:space="preserve"> </w:t>
      </w:r>
      <w:r>
        <w:rPr>
          <w:i/>
        </w:rPr>
        <w:t>Authoritarian</w:t>
      </w:r>
      <w:r>
        <w:t>.</w:t>
      </w:r>
      <w:r>
        <w:rPr>
          <w:spacing w:val="80"/>
        </w:rPr>
        <w:t xml:space="preserve"> </w:t>
      </w:r>
      <w:r>
        <w:rPr>
          <w:i/>
        </w:rPr>
        <w:t>Channel</w:t>
      </w:r>
      <w:r>
        <w:rPr>
          <w:i/>
          <w:spacing w:val="80"/>
        </w:rPr>
        <w:t xml:space="preserve"> </w:t>
      </w:r>
      <w:r>
        <w:rPr>
          <w:i/>
        </w:rPr>
        <w:t>J</w:t>
      </w:r>
      <w:r>
        <w:rPr>
          <w:i/>
        </w:rPr>
        <w:t>urnal</w:t>
      </w:r>
      <w:r>
        <w:rPr>
          <w:i/>
          <w:spacing w:val="80"/>
        </w:rPr>
        <w:t xml:space="preserve"> </w:t>
      </w:r>
      <w:r>
        <w:t>Komunikasi. Vol.6, No.2, Oktober 2018, pp. 197-204.</w:t>
      </w:r>
    </w:p>
    <w:p w:rsidR="000857F9" w:rsidRDefault="00196ABF">
      <w:pPr>
        <w:pStyle w:val="BodyText"/>
        <w:spacing w:line="480" w:lineRule="auto"/>
        <w:ind w:left="568"/>
      </w:pPr>
      <w:r>
        <w:t xml:space="preserve">Sahir, S.H. (2021). </w:t>
      </w:r>
      <w:r>
        <w:rPr>
          <w:i/>
        </w:rPr>
        <w:t>Metodologi Penelitian</w:t>
      </w:r>
      <w:r>
        <w:t>. Yogyakarta. Penerbit KBM Indonesia. Sakbaniah,</w:t>
      </w:r>
      <w:r>
        <w:rPr>
          <w:spacing w:val="36"/>
        </w:rPr>
        <w:t xml:space="preserve"> </w:t>
      </w:r>
      <w:r>
        <w:t>Annisa</w:t>
      </w:r>
      <w:r>
        <w:rPr>
          <w:spacing w:val="37"/>
        </w:rPr>
        <w:t xml:space="preserve"> </w:t>
      </w:r>
      <w:r>
        <w:t>Mardiah,</w:t>
      </w:r>
      <w:r>
        <w:rPr>
          <w:spacing w:val="40"/>
        </w:rPr>
        <w:t xml:space="preserve"> </w:t>
      </w:r>
      <w:r>
        <w:t>Ika</w:t>
      </w:r>
      <w:r>
        <w:rPr>
          <w:spacing w:val="37"/>
        </w:rPr>
        <w:t xml:space="preserve"> </w:t>
      </w:r>
      <w:r>
        <w:t>Sandra</w:t>
      </w:r>
      <w:r>
        <w:rPr>
          <w:spacing w:val="38"/>
        </w:rPr>
        <w:t xml:space="preserve"> </w:t>
      </w:r>
      <w:r>
        <w:t>Dewi,</w:t>
      </w:r>
      <w:r>
        <w:rPr>
          <w:spacing w:val="40"/>
        </w:rPr>
        <w:t xml:space="preserve"> </w:t>
      </w:r>
      <w:r>
        <w:t>and</w:t>
      </w:r>
      <w:r>
        <w:rPr>
          <w:spacing w:val="38"/>
        </w:rPr>
        <w:t xml:space="preserve"> </w:t>
      </w:r>
      <w:r>
        <w:t>Nurul</w:t>
      </w:r>
      <w:r>
        <w:rPr>
          <w:spacing w:val="40"/>
        </w:rPr>
        <w:t xml:space="preserve"> </w:t>
      </w:r>
      <w:r>
        <w:t>Azmi</w:t>
      </w:r>
      <w:r>
        <w:rPr>
          <w:spacing w:val="39"/>
        </w:rPr>
        <w:t xml:space="preserve"> </w:t>
      </w:r>
      <w:r>
        <w:t>Saragih.</w:t>
      </w:r>
      <w:r>
        <w:rPr>
          <w:spacing w:val="40"/>
        </w:rPr>
        <w:t xml:space="preserve"> </w:t>
      </w:r>
      <w:r>
        <w:rPr>
          <w:spacing w:val="-2"/>
        </w:rPr>
        <w:t>2024.</w:t>
      </w:r>
    </w:p>
    <w:p w:rsidR="000857F9" w:rsidRDefault="00196ABF">
      <w:pPr>
        <w:pStyle w:val="BodyText"/>
        <w:ind w:left="1420"/>
      </w:pPr>
      <w:r>
        <w:t>“Pengaruh</w:t>
      </w:r>
      <w:r>
        <w:rPr>
          <w:spacing w:val="36"/>
        </w:rPr>
        <w:t xml:space="preserve"> </w:t>
      </w:r>
      <w:r>
        <w:t>Pola</w:t>
      </w:r>
      <w:r>
        <w:rPr>
          <w:spacing w:val="38"/>
        </w:rPr>
        <w:t xml:space="preserve"> </w:t>
      </w:r>
      <w:r>
        <w:t>Asuh</w:t>
      </w:r>
      <w:r>
        <w:rPr>
          <w:spacing w:val="36"/>
        </w:rPr>
        <w:t xml:space="preserve"> </w:t>
      </w:r>
      <w:r>
        <w:t>Otoriter</w:t>
      </w:r>
      <w:r>
        <w:rPr>
          <w:spacing w:val="37"/>
        </w:rPr>
        <w:t xml:space="preserve"> </w:t>
      </w:r>
      <w:r>
        <w:t>Terhadap</w:t>
      </w:r>
      <w:r>
        <w:rPr>
          <w:spacing w:val="39"/>
        </w:rPr>
        <w:t xml:space="preserve"> </w:t>
      </w:r>
      <w:r>
        <w:t>Sikap</w:t>
      </w:r>
      <w:r>
        <w:rPr>
          <w:spacing w:val="39"/>
        </w:rPr>
        <w:t xml:space="preserve"> </w:t>
      </w:r>
      <w:r>
        <w:t>Keterbukaan</w:t>
      </w:r>
      <w:r>
        <w:rPr>
          <w:spacing w:val="37"/>
        </w:rPr>
        <w:t xml:space="preserve"> </w:t>
      </w:r>
      <w:r>
        <w:t>Diri</w:t>
      </w:r>
      <w:r>
        <w:rPr>
          <w:spacing w:val="37"/>
        </w:rPr>
        <w:t xml:space="preserve"> </w:t>
      </w:r>
      <w:r>
        <w:rPr>
          <w:spacing w:val="-4"/>
        </w:rPr>
        <w:t>Anak</w:t>
      </w:r>
    </w:p>
    <w:p w:rsidR="000857F9" w:rsidRDefault="000857F9">
      <w:pPr>
        <w:pStyle w:val="BodyText"/>
      </w:pPr>
    </w:p>
    <w:p w:rsidR="000857F9" w:rsidRDefault="00196ABF">
      <w:pPr>
        <w:pStyle w:val="BodyText"/>
        <w:ind w:left="1420"/>
      </w:pPr>
      <w:r>
        <w:t>Kelas</w:t>
      </w:r>
      <w:r>
        <w:rPr>
          <w:spacing w:val="-4"/>
        </w:rPr>
        <w:t xml:space="preserve"> </w:t>
      </w:r>
      <w:r>
        <w:t>VII</w:t>
      </w:r>
      <w:r>
        <w:rPr>
          <w:spacing w:val="-3"/>
        </w:rPr>
        <w:t xml:space="preserve"> </w:t>
      </w:r>
      <w:r>
        <w:t>MTs</w:t>
      </w:r>
      <w:r>
        <w:rPr>
          <w:spacing w:val="-2"/>
        </w:rPr>
        <w:t xml:space="preserve"> </w:t>
      </w:r>
      <w:r>
        <w:t>.</w:t>
      </w:r>
      <w:r>
        <w:rPr>
          <w:spacing w:val="-1"/>
        </w:rPr>
        <w:t xml:space="preserve"> </w:t>
      </w:r>
      <w:r>
        <w:t>Al-Manar</w:t>
      </w:r>
      <w:r>
        <w:rPr>
          <w:spacing w:val="-1"/>
        </w:rPr>
        <w:t xml:space="preserve"> </w:t>
      </w:r>
      <w:r>
        <w:t>Medan.”</w:t>
      </w:r>
      <w:r>
        <w:rPr>
          <w:spacing w:val="-2"/>
        </w:rPr>
        <w:t xml:space="preserve"> </w:t>
      </w:r>
      <w:r>
        <w:t xml:space="preserve">4: </w:t>
      </w:r>
      <w:r>
        <w:rPr>
          <w:spacing w:val="-2"/>
        </w:rPr>
        <w:t>9227–34.</w:t>
      </w:r>
    </w:p>
    <w:p w:rsidR="000857F9" w:rsidRDefault="000857F9">
      <w:pPr>
        <w:pStyle w:val="BodyText"/>
      </w:pPr>
    </w:p>
    <w:p w:rsidR="000857F9" w:rsidRDefault="00196ABF">
      <w:pPr>
        <w:pStyle w:val="BodyText"/>
        <w:ind w:left="568"/>
      </w:pPr>
      <w:r>
        <w:t>Salam</w:t>
      </w:r>
      <w:r>
        <w:rPr>
          <w:spacing w:val="-1"/>
        </w:rPr>
        <w:t xml:space="preserve"> </w:t>
      </w:r>
      <w:r>
        <w:t>Burhanudin.</w:t>
      </w:r>
      <w:r>
        <w:rPr>
          <w:spacing w:val="-1"/>
        </w:rPr>
        <w:t xml:space="preserve"> </w:t>
      </w:r>
      <w:r>
        <w:t>2002. Etika</w:t>
      </w:r>
      <w:r>
        <w:rPr>
          <w:spacing w:val="-1"/>
        </w:rPr>
        <w:t xml:space="preserve"> </w:t>
      </w:r>
      <w:r>
        <w:t>Sosial.</w:t>
      </w:r>
      <w:r>
        <w:rPr>
          <w:spacing w:val="-1"/>
        </w:rPr>
        <w:t xml:space="preserve"> </w:t>
      </w:r>
      <w:r>
        <w:t>PT.</w:t>
      </w:r>
      <w:r>
        <w:rPr>
          <w:spacing w:val="-1"/>
        </w:rPr>
        <w:t xml:space="preserve"> </w:t>
      </w:r>
      <w:r>
        <w:t>Rineka</w:t>
      </w:r>
      <w:r>
        <w:rPr>
          <w:spacing w:val="-1"/>
        </w:rPr>
        <w:t xml:space="preserve"> </w:t>
      </w:r>
      <w:r>
        <w:t>Cipta</w:t>
      </w:r>
      <w:r>
        <w:rPr>
          <w:spacing w:val="-2"/>
        </w:rPr>
        <w:t xml:space="preserve"> </w:t>
      </w:r>
      <w:r>
        <w:t xml:space="preserve">: </w:t>
      </w:r>
      <w:r>
        <w:rPr>
          <w:spacing w:val="-2"/>
        </w:rPr>
        <w:t>Jakarta.</w:t>
      </w:r>
    </w:p>
    <w:p w:rsidR="000857F9" w:rsidRDefault="000857F9">
      <w:pPr>
        <w:pStyle w:val="BodyText"/>
      </w:pPr>
    </w:p>
    <w:p w:rsidR="000857F9" w:rsidRDefault="00196ABF">
      <w:pPr>
        <w:ind w:left="568"/>
        <w:rPr>
          <w:sz w:val="24"/>
        </w:rPr>
      </w:pPr>
      <w:r>
        <w:rPr>
          <w:sz w:val="24"/>
        </w:rPr>
        <w:t>Santrock</w:t>
      </w:r>
      <w:r>
        <w:rPr>
          <w:spacing w:val="-11"/>
          <w:sz w:val="24"/>
        </w:rPr>
        <w:t xml:space="preserve"> </w:t>
      </w:r>
      <w:r>
        <w:rPr>
          <w:sz w:val="24"/>
        </w:rPr>
        <w:t>J.</w:t>
      </w:r>
      <w:r>
        <w:rPr>
          <w:spacing w:val="-6"/>
          <w:sz w:val="24"/>
        </w:rPr>
        <w:t xml:space="preserve"> </w:t>
      </w:r>
      <w:r>
        <w:rPr>
          <w:sz w:val="24"/>
        </w:rPr>
        <w:t>W.</w:t>
      </w:r>
      <w:r>
        <w:rPr>
          <w:spacing w:val="-7"/>
          <w:sz w:val="24"/>
        </w:rPr>
        <w:t xml:space="preserve"> </w:t>
      </w:r>
      <w:r>
        <w:rPr>
          <w:sz w:val="24"/>
        </w:rPr>
        <w:t>(2007).</w:t>
      </w:r>
      <w:r>
        <w:rPr>
          <w:spacing w:val="-8"/>
          <w:sz w:val="24"/>
        </w:rPr>
        <w:t xml:space="preserve"> </w:t>
      </w:r>
      <w:r>
        <w:rPr>
          <w:i/>
          <w:sz w:val="24"/>
        </w:rPr>
        <w:t>Life-span</w:t>
      </w:r>
      <w:r>
        <w:rPr>
          <w:i/>
          <w:spacing w:val="-8"/>
          <w:sz w:val="24"/>
        </w:rPr>
        <w:t xml:space="preserve"> </w:t>
      </w:r>
      <w:r>
        <w:rPr>
          <w:i/>
          <w:sz w:val="24"/>
        </w:rPr>
        <w:t>develop</w:t>
      </w:r>
      <w:r>
        <w:rPr>
          <w:i/>
          <w:spacing w:val="-6"/>
          <w:sz w:val="24"/>
        </w:rPr>
        <w:t xml:space="preserve"> </w:t>
      </w:r>
      <w:r>
        <w:rPr>
          <w:i/>
          <w:sz w:val="24"/>
        </w:rPr>
        <w:t>ment(5th</w:t>
      </w:r>
      <w:r>
        <w:rPr>
          <w:i/>
          <w:spacing w:val="-6"/>
          <w:sz w:val="24"/>
        </w:rPr>
        <w:t xml:space="preserve"> </w:t>
      </w:r>
      <w:r>
        <w:rPr>
          <w:i/>
          <w:sz w:val="24"/>
        </w:rPr>
        <w:t>ed.).</w:t>
      </w:r>
      <w:r>
        <w:rPr>
          <w:i/>
          <w:spacing w:val="-7"/>
          <w:sz w:val="24"/>
        </w:rPr>
        <w:t xml:space="preserve"> </w:t>
      </w:r>
      <w:r>
        <w:rPr>
          <w:sz w:val="24"/>
        </w:rPr>
        <w:t>Jakarta:</w:t>
      </w:r>
      <w:r>
        <w:rPr>
          <w:spacing w:val="-8"/>
          <w:sz w:val="24"/>
        </w:rPr>
        <w:t xml:space="preserve"> </w:t>
      </w:r>
      <w:r>
        <w:rPr>
          <w:sz w:val="24"/>
        </w:rPr>
        <w:t>Penerbit</w:t>
      </w:r>
      <w:r>
        <w:rPr>
          <w:spacing w:val="-7"/>
          <w:sz w:val="24"/>
        </w:rPr>
        <w:t xml:space="preserve"> </w:t>
      </w:r>
      <w:r>
        <w:rPr>
          <w:spacing w:val="-2"/>
          <w:sz w:val="24"/>
        </w:rPr>
        <w:t>Erlangga.</w:t>
      </w:r>
    </w:p>
    <w:p w:rsidR="000857F9" w:rsidRDefault="000857F9">
      <w:pPr>
        <w:rPr>
          <w:sz w:val="24"/>
        </w:rPr>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1420" w:right="137" w:hanging="852"/>
        <w:jc w:val="both"/>
      </w:pPr>
      <w:r>
        <w:rPr>
          <w:noProof/>
          <w:lang w:val="en-US"/>
        </w:rPr>
        <w:drawing>
          <wp:anchor distT="0" distB="0" distL="0" distR="0" simplePos="0" relativeHeight="47783424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7" cstate="print"/>
                    <a:stretch>
                      <a:fillRect/>
                    </a:stretch>
                  </pic:blipFill>
                  <pic:spPr>
                    <a:xfrm>
                      <a:off x="0" y="0"/>
                      <a:ext cx="5397499" cy="5321299"/>
                    </a:xfrm>
                    <a:prstGeom prst="rect">
                      <a:avLst/>
                    </a:prstGeom>
                  </pic:spPr>
                </pic:pic>
              </a:graphicData>
            </a:graphic>
          </wp:anchor>
        </w:drawing>
      </w:r>
      <w:r>
        <w:rPr>
          <w:color w:val="212121"/>
        </w:rPr>
        <w:t>Saragih, N. A., Asmah, N., &amp; Putri, E. (2019, February). Interaksi Sosial Siswa SMP Dalam Layanan Bimbingan Kelompok Ditinjau Dari Segi Gender. In</w:t>
      </w:r>
      <w:r>
        <w:rPr>
          <w:color w:val="212121"/>
          <w:spacing w:val="-3"/>
        </w:rPr>
        <w:t xml:space="preserve"> </w:t>
      </w:r>
      <w:r>
        <w:rPr>
          <w:i/>
          <w:color w:val="212121"/>
        </w:rPr>
        <w:t xml:space="preserve">Prosiding Seminar Nasional Hasil Penelitian </w:t>
      </w:r>
      <w:r>
        <w:rPr>
          <w:color w:val="212121"/>
        </w:rPr>
        <w:t xml:space="preserve">(Vol. 2, No. 1, pp. 641- </w:t>
      </w:r>
      <w:r>
        <w:rPr>
          <w:color w:val="212121"/>
          <w:spacing w:val="-2"/>
        </w:rPr>
        <w:t>647).</w:t>
      </w:r>
    </w:p>
    <w:p w:rsidR="000857F9" w:rsidRDefault="00196ABF">
      <w:pPr>
        <w:spacing w:line="480" w:lineRule="auto"/>
        <w:ind w:left="1420" w:right="140" w:hanging="852"/>
        <w:jc w:val="both"/>
        <w:rPr>
          <w:sz w:val="24"/>
        </w:rPr>
      </w:pPr>
      <w:r>
        <w:rPr>
          <w:sz w:val="24"/>
        </w:rPr>
        <w:t>Sari, Afna Fitria. 2020. “Etika Ko</w:t>
      </w:r>
      <w:r>
        <w:rPr>
          <w:sz w:val="24"/>
        </w:rPr>
        <w:t xml:space="preserve">munikasi.” </w:t>
      </w:r>
      <w:r>
        <w:rPr>
          <w:i/>
          <w:sz w:val="24"/>
        </w:rPr>
        <w:t xml:space="preserve">TANJAK: Journal of Education and Teaching </w:t>
      </w:r>
      <w:r>
        <w:rPr>
          <w:sz w:val="24"/>
        </w:rPr>
        <w:t>1(2): 127–35. doi:10.35961/tanjak.v1i2.152.</w:t>
      </w:r>
    </w:p>
    <w:p w:rsidR="000857F9" w:rsidRDefault="00196ABF">
      <w:pPr>
        <w:pStyle w:val="BodyText"/>
        <w:spacing w:before="1" w:line="480" w:lineRule="auto"/>
        <w:ind w:left="1420" w:right="142" w:hanging="852"/>
        <w:jc w:val="both"/>
      </w:pPr>
      <w:r>
        <w:t>Sari, D. N. (2017). Pengaruh Konseling Analisis Transaksional Setting Kelompok Terhadap Peningkatan Etika Komunikasi Siswa Di Sman 2 Rambatan.</w:t>
      </w:r>
    </w:p>
    <w:p w:rsidR="000857F9" w:rsidRDefault="00196ABF">
      <w:pPr>
        <w:pStyle w:val="BodyText"/>
        <w:ind w:left="568"/>
      </w:pPr>
      <w:r>
        <w:rPr>
          <w:color w:val="212121"/>
          <w:shd w:val="clear" w:color="auto" w:fill="FFFFFF"/>
        </w:rPr>
        <w:t>Shahnan,</w:t>
      </w:r>
      <w:r>
        <w:rPr>
          <w:color w:val="212121"/>
          <w:spacing w:val="19"/>
          <w:shd w:val="clear" w:color="auto" w:fill="FFFFFF"/>
        </w:rPr>
        <w:t xml:space="preserve"> </w:t>
      </w:r>
      <w:r>
        <w:rPr>
          <w:color w:val="212121"/>
          <w:shd w:val="clear" w:color="auto" w:fill="FFFFFF"/>
        </w:rPr>
        <w:t>M.,</w:t>
      </w:r>
      <w:r>
        <w:rPr>
          <w:color w:val="212121"/>
          <w:spacing w:val="22"/>
          <w:shd w:val="clear" w:color="auto" w:fill="FFFFFF"/>
        </w:rPr>
        <w:t xml:space="preserve"> </w:t>
      </w:r>
      <w:r>
        <w:rPr>
          <w:color w:val="212121"/>
          <w:shd w:val="clear" w:color="auto" w:fill="FFFFFF"/>
        </w:rPr>
        <w:t>Dew</w:t>
      </w:r>
      <w:r>
        <w:rPr>
          <w:color w:val="212121"/>
          <w:shd w:val="clear" w:color="auto" w:fill="FFFFFF"/>
        </w:rPr>
        <w:t>i,</w:t>
      </w:r>
      <w:r>
        <w:rPr>
          <w:color w:val="212121"/>
          <w:spacing w:val="22"/>
          <w:shd w:val="clear" w:color="auto" w:fill="FFFFFF"/>
        </w:rPr>
        <w:t xml:space="preserve"> </w:t>
      </w:r>
      <w:r>
        <w:rPr>
          <w:color w:val="212121"/>
          <w:shd w:val="clear" w:color="auto" w:fill="FFFFFF"/>
        </w:rPr>
        <w:t>I.</w:t>
      </w:r>
      <w:r>
        <w:rPr>
          <w:color w:val="212121"/>
          <w:spacing w:val="21"/>
          <w:shd w:val="clear" w:color="auto" w:fill="FFFFFF"/>
        </w:rPr>
        <w:t xml:space="preserve"> </w:t>
      </w:r>
      <w:r>
        <w:rPr>
          <w:color w:val="212121"/>
          <w:shd w:val="clear" w:color="auto" w:fill="FFFFFF"/>
        </w:rPr>
        <w:t>S.,</w:t>
      </w:r>
      <w:r>
        <w:rPr>
          <w:color w:val="212121"/>
          <w:spacing w:val="22"/>
          <w:shd w:val="clear" w:color="auto" w:fill="FFFFFF"/>
        </w:rPr>
        <w:t xml:space="preserve"> </w:t>
      </w:r>
      <w:r>
        <w:rPr>
          <w:color w:val="212121"/>
          <w:shd w:val="clear" w:color="auto" w:fill="FFFFFF"/>
        </w:rPr>
        <w:t>&amp;</w:t>
      </w:r>
      <w:r>
        <w:rPr>
          <w:color w:val="212121"/>
          <w:spacing w:val="22"/>
          <w:shd w:val="clear" w:color="auto" w:fill="FFFFFF"/>
        </w:rPr>
        <w:t xml:space="preserve"> </w:t>
      </w:r>
      <w:r>
        <w:rPr>
          <w:color w:val="212121"/>
          <w:shd w:val="clear" w:color="auto" w:fill="FFFFFF"/>
        </w:rPr>
        <w:t>Saragih,</w:t>
      </w:r>
      <w:r>
        <w:rPr>
          <w:color w:val="212121"/>
          <w:spacing w:val="23"/>
          <w:shd w:val="clear" w:color="auto" w:fill="FFFFFF"/>
        </w:rPr>
        <w:t xml:space="preserve"> </w:t>
      </w:r>
      <w:r>
        <w:rPr>
          <w:color w:val="212121"/>
          <w:shd w:val="clear" w:color="auto" w:fill="FFFFFF"/>
        </w:rPr>
        <w:t>N.</w:t>
      </w:r>
      <w:r>
        <w:rPr>
          <w:color w:val="212121"/>
          <w:spacing w:val="21"/>
          <w:shd w:val="clear" w:color="auto" w:fill="FFFFFF"/>
        </w:rPr>
        <w:t xml:space="preserve"> </w:t>
      </w:r>
      <w:r>
        <w:rPr>
          <w:color w:val="212121"/>
          <w:shd w:val="clear" w:color="auto" w:fill="FFFFFF"/>
        </w:rPr>
        <w:t>A.</w:t>
      </w:r>
      <w:r>
        <w:rPr>
          <w:color w:val="212121"/>
          <w:spacing w:val="22"/>
          <w:shd w:val="clear" w:color="auto" w:fill="FFFFFF"/>
        </w:rPr>
        <w:t xml:space="preserve"> </w:t>
      </w:r>
      <w:r>
        <w:rPr>
          <w:color w:val="212121"/>
          <w:shd w:val="clear" w:color="auto" w:fill="FFFFFF"/>
        </w:rPr>
        <w:t>(2024).</w:t>
      </w:r>
      <w:r>
        <w:rPr>
          <w:color w:val="212121"/>
          <w:spacing w:val="24"/>
          <w:shd w:val="clear" w:color="auto" w:fill="FFFFFF"/>
        </w:rPr>
        <w:t xml:space="preserve"> </w:t>
      </w:r>
      <w:r>
        <w:rPr>
          <w:color w:val="212121"/>
          <w:shd w:val="clear" w:color="auto" w:fill="FFFFFF"/>
        </w:rPr>
        <w:t>Hubungan</w:t>
      </w:r>
      <w:r>
        <w:rPr>
          <w:color w:val="212121"/>
          <w:spacing w:val="22"/>
          <w:shd w:val="clear" w:color="auto" w:fill="FFFFFF"/>
        </w:rPr>
        <w:t xml:space="preserve"> </w:t>
      </w:r>
      <w:r>
        <w:rPr>
          <w:color w:val="212121"/>
          <w:shd w:val="clear" w:color="auto" w:fill="FFFFFF"/>
        </w:rPr>
        <w:t>antara</w:t>
      </w:r>
      <w:r>
        <w:rPr>
          <w:color w:val="212121"/>
          <w:spacing w:val="20"/>
          <w:shd w:val="clear" w:color="auto" w:fill="FFFFFF"/>
        </w:rPr>
        <w:t xml:space="preserve"> </w:t>
      </w:r>
      <w:r>
        <w:rPr>
          <w:color w:val="212121"/>
          <w:shd w:val="clear" w:color="auto" w:fill="FFFFFF"/>
        </w:rPr>
        <w:t>Pola</w:t>
      </w:r>
      <w:r>
        <w:rPr>
          <w:color w:val="212121"/>
          <w:spacing w:val="22"/>
          <w:shd w:val="clear" w:color="auto" w:fill="FFFFFF"/>
        </w:rPr>
        <w:t xml:space="preserve"> </w:t>
      </w:r>
      <w:r>
        <w:rPr>
          <w:color w:val="212121"/>
          <w:spacing w:val="-4"/>
          <w:shd w:val="clear" w:color="auto" w:fill="FFFFFF"/>
        </w:rPr>
        <w:t>Asuh</w:t>
      </w:r>
    </w:p>
    <w:p w:rsidR="000857F9" w:rsidRDefault="000857F9">
      <w:pPr>
        <w:pStyle w:val="BodyText"/>
      </w:pPr>
    </w:p>
    <w:p w:rsidR="000857F9" w:rsidRDefault="00196ABF">
      <w:pPr>
        <w:pStyle w:val="BodyText"/>
        <w:ind w:left="1420"/>
        <w:rPr>
          <w:i/>
        </w:rPr>
      </w:pPr>
      <w:r>
        <w:rPr>
          <w:color w:val="212121"/>
          <w:shd w:val="clear" w:color="auto" w:fill="FFFFFF"/>
        </w:rPr>
        <w:t>Demokratis</w:t>
      </w:r>
      <w:r>
        <w:rPr>
          <w:color w:val="212121"/>
          <w:spacing w:val="-6"/>
          <w:shd w:val="clear" w:color="auto" w:fill="FFFFFF"/>
        </w:rPr>
        <w:t xml:space="preserve"> </w:t>
      </w:r>
      <w:r>
        <w:rPr>
          <w:color w:val="212121"/>
          <w:shd w:val="clear" w:color="auto" w:fill="FFFFFF"/>
        </w:rPr>
        <w:t>Orang</w:t>
      </w:r>
      <w:r>
        <w:rPr>
          <w:color w:val="212121"/>
          <w:spacing w:val="-4"/>
          <w:shd w:val="clear" w:color="auto" w:fill="FFFFFF"/>
        </w:rPr>
        <w:t xml:space="preserve"> </w:t>
      </w:r>
      <w:r>
        <w:rPr>
          <w:color w:val="212121"/>
          <w:shd w:val="clear" w:color="auto" w:fill="FFFFFF"/>
        </w:rPr>
        <w:t>Tua</w:t>
      </w:r>
      <w:r>
        <w:rPr>
          <w:color w:val="212121"/>
          <w:spacing w:val="-7"/>
          <w:shd w:val="clear" w:color="auto" w:fill="FFFFFF"/>
        </w:rPr>
        <w:t xml:space="preserve"> </w:t>
      </w:r>
      <w:r>
        <w:rPr>
          <w:color w:val="212121"/>
          <w:shd w:val="clear" w:color="auto" w:fill="FFFFFF"/>
        </w:rPr>
        <w:t>dengan</w:t>
      </w:r>
      <w:r>
        <w:rPr>
          <w:color w:val="212121"/>
          <w:spacing w:val="-6"/>
          <w:shd w:val="clear" w:color="auto" w:fill="FFFFFF"/>
        </w:rPr>
        <w:t xml:space="preserve"> </w:t>
      </w:r>
      <w:r>
        <w:rPr>
          <w:color w:val="212121"/>
          <w:shd w:val="clear" w:color="auto" w:fill="FFFFFF"/>
        </w:rPr>
        <w:t>Prokrastinasi</w:t>
      </w:r>
      <w:r>
        <w:rPr>
          <w:color w:val="212121"/>
          <w:spacing w:val="-6"/>
          <w:shd w:val="clear" w:color="auto" w:fill="FFFFFF"/>
        </w:rPr>
        <w:t xml:space="preserve"> </w:t>
      </w:r>
      <w:r>
        <w:rPr>
          <w:color w:val="212121"/>
          <w:shd w:val="clear" w:color="auto" w:fill="FFFFFF"/>
        </w:rPr>
        <w:t>Akademik</w:t>
      </w:r>
      <w:r>
        <w:rPr>
          <w:color w:val="212121"/>
          <w:spacing w:val="-6"/>
          <w:shd w:val="clear" w:color="auto" w:fill="FFFFFF"/>
        </w:rPr>
        <w:t xml:space="preserve"> </w:t>
      </w:r>
      <w:r>
        <w:rPr>
          <w:color w:val="212121"/>
          <w:shd w:val="clear" w:color="auto" w:fill="FFFFFF"/>
        </w:rPr>
        <w:t>Peserta</w:t>
      </w:r>
      <w:r>
        <w:rPr>
          <w:color w:val="212121"/>
          <w:spacing w:val="-4"/>
          <w:shd w:val="clear" w:color="auto" w:fill="FFFFFF"/>
        </w:rPr>
        <w:t xml:space="preserve"> </w:t>
      </w:r>
      <w:r>
        <w:rPr>
          <w:color w:val="212121"/>
          <w:shd w:val="clear" w:color="auto" w:fill="FFFFFF"/>
        </w:rPr>
        <w:t>Didik.</w:t>
      </w:r>
      <w:r>
        <w:rPr>
          <w:color w:val="212121"/>
          <w:spacing w:val="3"/>
          <w:shd w:val="clear" w:color="auto" w:fill="FFFFFF"/>
        </w:rPr>
        <w:t xml:space="preserve"> </w:t>
      </w:r>
      <w:r>
        <w:rPr>
          <w:i/>
          <w:color w:val="212121"/>
          <w:spacing w:val="-5"/>
          <w:shd w:val="clear" w:color="auto" w:fill="FFFFFF"/>
        </w:rPr>
        <w:t>Al-</w:t>
      </w:r>
    </w:p>
    <w:p w:rsidR="000857F9" w:rsidRDefault="000857F9">
      <w:pPr>
        <w:pStyle w:val="BodyText"/>
        <w:rPr>
          <w:i/>
        </w:rPr>
      </w:pPr>
    </w:p>
    <w:p w:rsidR="000857F9" w:rsidRDefault="00196ABF">
      <w:pPr>
        <w:ind w:right="65"/>
        <w:jc w:val="center"/>
        <w:rPr>
          <w:sz w:val="24"/>
        </w:rPr>
      </w:pPr>
      <w:r>
        <w:rPr>
          <w:i/>
          <w:color w:val="212121"/>
          <w:sz w:val="24"/>
          <w:shd w:val="clear" w:color="auto" w:fill="FFFFFF"/>
        </w:rPr>
        <w:t>Ittizaan:</w:t>
      </w:r>
      <w:r>
        <w:rPr>
          <w:i/>
          <w:color w:val="212121"/>
          <w:spacing w:val="-5"/>
          <w:sz w:val="24"/>
          <w:shd w:val="clear" w:color="auto" w:fill="FFFFFF"/>
        </w:rPr>
        <w:t xml:space="preserve"> </w:t>
      </w:r>
      <w:r>
        <w:rPr>
          <w:i/>
          <w:color w:val="212121"/>
          <w:sz w:val="24"/>
          <w:shd w:val="clear" w:color="auto" w:fill="FFFFFF"/>
        </w:rPr>
        <w:t>Jurnal</w:t>
      </w:r>
      <w:r>
        <w:rPr>
          <w:i/>
          <w:color w:val="212121"/>
          <w:spacing w:val="-2"/>
          <w:sz w:val="24"/>
          <w:shd w:val="clear" w:color="auto" w:fill="FFFFFF"/>
        </w:rPr>
        <w:t xml:space="preserve"> </w:t>
      </w:r>
      <w:r>
        <w:rPr>
          <w:i/>
          <w:color w:val="212121"/>
          <w:sz w:val="24"/>
          <w:shd w:val="clear" w:color="auto" w:fill="FFFFFF"/>
        </w:rPr>
        <w:t>Bimbingan</w:t>
      </w:r>
      <w:r>
        <w:rPr>
          <w:i/>
          <w:color w:val="212121"/>
          <w:spacing w:val="-2"/>
          <w:sz w:val="24"/>
          <w:shd w:val="clear" w:color="auto" w:fill="FFFFFF"/>
        </w:rPr>
        <w:t xml:space="preserve"> </w:t>
      </w:r>
      <w:r>
        <w:rPr>
          <w:i/>
          <w:color w:val="212121"/>
          <w:sz w:val="24"/>
          <w:shd w:val="clear" w:color="auto" w:fill="FFFFFF"/>
        </w:rPr>
        <w:t>Konseling</w:t>
      </w:r>
      <w:r>
        <w:rPr>
          <w:i/>
          <w:color w:val="212121"/>
          <w:spacing w:val="-2"/>
          <w:sz w:val="24"/>
          <w:shd w:val="clear" w:color="auto" w:fill="FFFFFF"/>
        </w:rPr>
        <w:t xml:space="preserve"> </w:t>
      </w:r>
      <w:r>
        <w:rPr>
          <w:i/>
          <w:color w:val="212121"/>
          <w:sz w:val="24"/>
          <w:shd w:val="clear" w:color="auto" w:fill="FFFFFF"/>
        </w:rPr>
        <w:t>Islam</w:t>
      </w:r>
      <w:r>
        <w:rPr>
          <w:color w:val="212121"/>
          <w:sz w:val="24"/>
          <w:shd w:val="clear" w:color="auto" w:fill="FFFFFF"/>
        </w:rPr>
        <w:t>,</w:t>
      </w:r>
      <w:r>
        <w:rPr>
          <w:color w:val="212121"/>
          <w:spacing w:val="-2"/>
          <w:sz w:val="24"/>
          <w:shd w:val="clear" w:color="auto" w:fill="FFFFFF"/>
        </w:rPr>
        <w:t xml:space="preserve"> </w:t>
      </w:r>
      <w:r>
        <w:rPr>
          <w:i/>
          <w:color w:val="212121"/>
          <w:sz w:val="24"/>
          <w:shd w:val="clear" w:color="auto" w:fill="FFFFFF"/>
        </w:rPr>
        <w:t>7</w:t>
      </w:r>
      <w:r>
        <w:rPr>
          <w:color w:val="212121"/>
          <w:sz w:val="24"/>
          <w:shd w:val="clear" w:color="auto" w:fill="FFFFFF"/>
        </w:rPr>
        <w:t>(2),</w:t>
      </w:r>
      <w:r>
        <w:rPr>
          <w:color w:val="212121"/>
          <w:spacing w:val="-2"/>
          <w:sz w:val="24"/>
          <w:shd w:val="clear" w:color="auto" w:fill="FFFFFF"/>
        </w:rPr>
        <w:t xml:space="preserve"> </w:t>
      </w:r>
      <w:r>
        <w:rPr>
          <w:color w:val="212121"/>
          <w:sz w:val="24"/>
          <w:shd w:val="clear" w:color="auto" w:fill="FFFFFF"/>
        </w:rPr>
        <w:t>113-</w:t>
      </w:r>
      <w:r>
        <w:rPr>
          <w:color w:val="212121"/>
          <w:spacing w:val="-4"/>
          <w:sz w:val="24"/>
          <w:shd w:val="clear" w:color="auto" w:fill="FFFFFF"/>
        </w:rPr>
        <w:t>120.</w:t>
      </w:r>
    </w:p>
    <w:p w:rsidR="000857F9" w:rsidRDefault="000857F9">
      <w:pPr>
        <w:pStyle w:val="BodyText"/>
      </w:pPr>
    </w:p>
    <w:p w:rsidR="000857F9" w:rsidRDefault="00196ABF">
      <w:pPr>
        <w:pStyle w:val="BodyText"/>
        <w:ind w:left="568"/>
      </w:pPr>
      <w:r>
        <w:rPr>
          <w:color w:val="212121"/>
          <w:shd w:val="clear" w:color="auto" w:fill="FFFFFF"/>
        </w:rPr>
        <w:t>Siregar,</w:t>
      </w:r>
      <w:r>
        <w:rPr>
          <w:color w:val="212121"/>
          <w:spacing w:val="-2"/>
          <w:shd w:val="clear" w:color="auto" w:fill="FFFFFF"/>
        </w:rPr>
        <w:t xml:space="preserve"> </w:t>
      </w:r>
      <w:r>
        <w:rPr>
          <w:color w:val="212121"/>
          <w:shd w:val="clear" w:color="auto" w:fill="FFFFFF"/>
        </w:rPr>
        <w:t>M.</w:t>
      </w:r>
      <w:r>
        <w:rPr>
          <w:color w:val="212121"/>
          <w:spacing w:val="1"/>
          <w:shd w:val="clear" w:color="auto" w:fill="FFFFFF"/>
        </w:rPr>
        <w:t xml:space="preserve"> </w:t>
      </w:r>
      <w:r>
        <w:rPr>
          <w:color w:val="212121"/>
          <w:shd w:val="clear" w:color="auto" w:fill="FFFFFF"/>
        </w:rPr>
        <w:t>L. S.,</w:t>
      </w:r>
      <w:r>
        <w:rPr>
          <w:color w:val="212121"/>
          <w:spacing w:val="2"/>
          <w:shd w:val="clear" w:color="auto" w:fill="FFFFFF"/>
        </w:rPr>
        <w:t xml:space="preserve"> </w:t>
      </w:r>
      <w:r>
        <w:rPr>
          <w:color w:val="212121"/>
          <w:shd w:val="clear" w:color="auto" w:fill="FFFFFF"/>
        </w:rPr>
        <w:t>&amp;</w:t>
      </w:r>
      <w:r>
        <w:rPr>
          <w:color w:val="212121"/>
          <w:spacing w:val="3"/>
          <w:shd w:val="clear" w:color="auto" w:fill="FFFFFF"/>
        </w:rPr>
        <w:t xml:space="preserve"> </w:t>
      </w:r>
      <w:r>
        <w:rPr>
          <w:color w:val="212121"/>
          <w:shd w:val="clear" w:color="auto" w:fill="FFFFFF"/>
        </w:rPr>
        <w:t>Hayati,</w:t>
      </w:r>
      <w:r>
        <w:rPr>
          <w:color w:val="212121"/>
          <w:spacing w:val="1"/>
          <w:shd w:val="clear" w:color="auto" w:fill="FFFFFF"/>
        </w:rPr>
        <w:t xml:space="preserve"> </w:t>
      </w:r>
      <w:r>
        <w:rPr>
          <w:color w:val="212121"/>
          <w:shd w:val="clear" w:color="auto" w:fill="FFFFFF"/>
        </w:rPr>
        <w:t>R.</w:t>
      </w:r>
      <w:r>
        <w:rPr>
          <w:color w:val="212121"/>
          <w:spacing w:val="1"/>
          <w:shd w:val="clear" w:color="auto" w:fill="FFFFFF"/>
        </w:rPr>
        <w:t xml:space="preserve"> </w:t>
      </w:r>
      <w:r>
        <w:rPr>
          <w:color w:val="212121"/>
          <w:shd w:val="clear" w:color="auto" w:fill="FFFFFF"/>
        </w:rPr>
        <w:t>(2021).</w:t>
      </w:r>
      <w:r>
        <w:rPr>
          <w:color w:val="212121"/>
          <w:spacing w:val="2"/>
          <w:shd w:val="clear" w:color="auto" w:fill="FFFFFF"/>
        </w:rPr>
        <w:t xml:space="preserve"> </w:t>
      </w:r>
      <w:r>
        <w:rPr>
          <w:color w:val="212121"/>
          <w:shd w:val="clear" w:color="auto" w:fill="FFFFFF"/>
        </w:rPr>
        <w:t>Hubungan</w:t>
      </w:r>
      <w:r>
        <w:rPr>
          <w:color w:val="212121"/>
          <w:spacing w:val="3"/>
          <w:shd w:val="clear" w:color="auto" w:fill="FFFFFF"/>
        </w:rPr>
        <w:t xml:space="preserve"> </w:t>
      </w:r>
      <w:r>
        <w:rPr>
          <w:color w:val="212121"/>
          <w:shd w:val="clear" w:color="auto" w:fill="FFFFFF"/>
        </w:rPr>
        <w:t>Komunikasi</w:t>
      </w:r>
      <w:r>
        <w:rPr>
          <w:color w:val="212121"/>
          <w:spacing w:val="1"/>
          <w:shd w:val="clear" w:color="auto" w:fill="FFFFFF"/>
        </w:rPr>
        <w:t xml:space="preserve"> </w:t>
      </w:r>
      <w:r>
        <w:rPr>
          <w:color w:val="212121"/>
          <w:shd w:val="clear" w:color="auto" w:fill="FFFFFF"/>
        </w:rPr>
        <w:t>Orang</w:t>
      </w:r>
      <w:r>
        <w:rPr>
          <w:color w:val="212121"/>
          <w:spacing w:val="1"/>
          <w:shd w:val="clear" w:color="auto" w:fill="FFFFFF"/>
        </w:rPr>
        <w:t xml:space="preserve"> </w:t>
      </w:r>
      <w:r>
        <w:rPr>
          <w:color w:val="212121"/>
          <w:shd w:val="clear" w:color="auto" w:fill="FFFFFF"/>
        </w:rPr>
        <w:t>Tua</w:t>
      </w:r>
      <w:r>
        <w:rPr>
          <w:color w:val="212121"/>
          <w:spacing w:val="3"/>
          <w:shd w:val="clear" w:color="auto" w:fill="FFFFFF"/>
        </w:rPr>
        <w:t xml:space="preserve"> </w:t>
      </w:r>
      <w:r>
        <w:rPr>
          <w:color w:val="212121"/>
          <w:spacing w:val="-2"/>
          <w:shd w:val="clear" w:color="auto" w:fill="FFFFFF"/>
        </w:rPr>
        <w:t>Dengan</w:t>
      </w:r>
    </w:p>
    <w:p w:rsidR="000857F9" w:rsidRDefault="000857F9">
      <w:pPr>
        <w:pStyle w:val="BodyText"/>
      </w:pPr>
    </w:p>
    <w:p w:rsidR="000857F9" w:rsidRDefault="00196ABF">
      <w:pPr>
        <w:pStyle w:val="BodyText"/>
        <w:tabs>
          <w:tab w:val="left" w:pos="2507"/>
          <w:tab w:val="left" w:pos="3430"/>
          <w:tab w:val="left" w:pos="4210"/>
          <w:tab w:val="left" w:pos="4683"/>
          <w:tab w:val="left" w:pos="5436"/>
          <w:tab w:val="left" w:pos="6348"/>
          <w:tab w:val="left" w:pos="6952"/>
          <w:tab w:val="left" w:pos="7703"/>
        </w:tabs>
        <w:ind w:left="1420"/>
      </w:pPr>
      <w:r>
        <w:rPr>
          <w:color w:val="212121"/>
          <w:spacing w:val="-2"/>
          <w:shd w:val="clear" w:color="auto" w:fill="FFFFFF"/>
        </w:rPr>
        <w:t>Motivasi</w:t>
      </w:r>
      <w:r>
        <w:rPr>
          <w:color w:val="212121"/>
          <w:shd w:val="clear" w:color="auto" w:fill="FFFFFF"/>
        </w:rPr>
        <w:tab/>
      </w:r>
      <w:r>
        <w:rPr>
          <w:color w:val="212121"/>
          <w:spacing w:val="-2"/>
          <w:shd w:val="clear" w:color="auto" w:fill="FFFFFF"/>
        </w:rPr>
        <w:t>Peserta</w:t>
      </w:r>
      <w:r>
        <w:rPr>
          <w:color w:val="212121"/>
          <w:shd w:val="clear" w:color="auto" w:fill="FFFFFF"/>
        </w:rPr>
        <w:tab/>
      </w:r>
      <w:r>
        <w:rPr>
          <w:color w:val="212121"/>
          <w:spacing w:val="-2"/>
          <w:shd w:val="clear" w:color="auto" w:fill="FFFFFF"/>
        </w:rPr>
        <w:t>Didik</w:t>
      </w:r>
      <w:r>
        <w:rPr>
          <w:color w:val="212121"/>
          <w:shd w:val="clear" w:color="auto" w:fill="FFFFFF"/>
        </w:rPr>
        <w:tab/>
      </w:r>
      <w:r>
        <w:rPr>
          <w:color w:val="212121"/>
          <w:spacing w:val="-5"/>
          <w:shd w:val="clear" w:color="auto" w:fill="FFFFFF"/>
        </w:rPr>
        <w:t>Di</w:t>
      </w:r>
      <w:r>
        <w:rPr>
          <w:color w:val="212121"/>
          <w:shd w:val="clear" w:color="auto" w:fill="FFFFFF"/>
        </w:rPr>
        <w:tab/>
      </w:r>
      <w:r>
        <w:rPr>
          <w:color w:val="212121"/>
          <w:spacing w:val="-5"/>
          <w:shd w:val="clear" w:color="auto" w:fill="FFFFFF"/>
        </w:rPr>
        <w:t>SMK</w:t>
      </w:r>
      <w:r>
        <w:rPr>
          <w:color w:val="212121"/>
          <w:shd w:val="clear" w:color="auto" w:fill="FFFFFF"/>
        </w:rPr>
        <w:tab/>
      </w:r>
      <w:r>
        <w:rPr>
          <w:color w:val="212121"/>
          <w:spacing w:val="-2"/>
          <w:shd w:val="clear" w:color="auto" w:fill="FFFFFF"/>
        </w:rPr>
        <w:t>Swasta</w:t>
      </w:r>
      <w:r>
        <w:rPr>
          <w:color w:val="212121"/>
          <w:shd w:val="clear" w:color="auto" w:fill="FFFFFF"/>
        </w:rPr>
        <w:tab/>
      </w:r>
      <w:r>
        <w:rPr>
          <w:color w:val="212121"/>
          <w:spacing w:val="-5"/>
          <w:shd w:val="clear" w:color="auto" w:fill="FFFFFF"/>
        </w:rPr>
        <w:t>Nur</w:t>
      </w:r>
      <w:r>
        <w:rPr>
          <w:color w:val="212121"/>
          <w:shd w:val="clear" w:color="auto" w:fill="FFFFFF"/>
        </w:rPr>
        <w:tab/>
      </w:r>
      <w:r>
        <w:rPr>
          <w:color w:val="212121"/>
          <w:spacing w:val="-2"/>
          <w:shd w:val="clear" w:color="auto" w:fill="FFFFFF"/>
        </w:rPr>
        <w:t>Azizi</w:t>
      </w:r>
      <w:r>
        <w:rPr>
          <w:color w:val="212121"/>
          <w:shd w:val="clear" w:color="auto" w:fill="FFFFFF"/>
        </w:rPr>
        <w:tab/>
      </w:r>
      <w:r>
        <w:rPr>
          <w:color w:val="212121"/>
          <w:spacing w:val="-2"/>
          <w:shd w:val="clear" w:color="auto" w:fill="FFFFFF"/>
        </w:rPr>
        <w:t>Tanjung</w:t>
      </w:r>
    </w:p>
    <w:p w:rsidR="000857F9" w:rsidRDefault="000857F9">
      <w:pPr>
        <w:pStyle w:val="BodyText"/>
      </w:pPr>
    </w:p>
    <w:p w:rsidR="000857F9" w:rsidRDefault="00196ABF">
      <w:pPr>
        <w:spacing w:line="480" w:lineRule="auto"/>
        <w:ind w:left="568" w:right="140" w:firstLine="852"/>
        <w:rPr>
          <w:i/>
          <w:sz w:val="24"/>
        </w:rPr>
      </w:pPr>
      <w:r>
        <w:rPr>
          <w:color w:val="212121"/>
          <w:sz w:val="24"/>
          <w:shd w:val="clear" w:color="auto" w:fill="FFFFFF"/>
        </w:rPr>
        <w:t>Morawa.</w:t>
      </w:r>
      <w:r>
        <w:rPr>
          <w:color w:val="212121"/>
          <w:spacing w:val="-6"/>
          <w:sz w:val="24"/>
          <w:shd w:val="clear" w:color="auto" w:fill="FFFFFF"/>
        </w:rPr>
        <w:t xml:space="preserve"> </w:t>
      </w:r>
      <w:r>
        <w:rPr>
          <w:i/>
          <w:color w:val="212121"/>
          <w:sz w:val="24"/>
          <w:shd w:val="clear" w:color="auto" w:fill="FFFFFF"/>
        </w:rPr>
        <w:t>EduGlobal:</w:t>
      </w:r>
      <w:r>
        <w:rPr>
          <w:i/>
          <w:color w:val="212121"/>
          <w:spacing w:val="-6"/>
          <w:sz w:val="24"/>
          <w:shd w:val="clear" w:color="auto" w:fill="FFFFFF"/>
        </w:rPr>
        <w:t xml:space="preserve"> </w:t>
      </w:r>
      <w:r>
        <w:rPr>
          <w:i/>
          <w:color w:val="212121"/>
          <w:sz w:val="24"/>
          <w:shd w:val="clear" w:color="auto" w:fill="FFFFFF"/>
        </w:rPr>
        <w:t>Jurnal</w:t>
      </w:r>
      <w:r>
        <w:rPr>
          <w:i/>
          <w:color w:val="212121"/>
          <w:spacing w:val="-6"/>
          <w:sz w:val="24"/>
          <w:shd w:val="clear" w:color="auto" w:fill="FFFFFF"/>
        </w:rPr>
        <w:t xml:space="preserve"> </w:t>
      </w:r>
      <w:r>
        <w:rPr>
          <w:i/>
          <w:color w:val="212121"/>
          <w:sz w:val="24"/>
          <w:shd w:val="clear" w:color="auto" w:fill="FFFFFF"/>
        </w:rPr>
        <w:t>Penelitian</w:t>
      </w:r>
      <w:r>
        <w:rPr>
          <w:i/>
          <w:color w:val="212121"/>
          <w:spacing w:val="-6"/>
          <w:sz w:val="24"/>
          <w:shd w:val="clear" w:color="auto" w:fill="FFFFFF"/>
        </w:rPr>
        <w:t xml:space="preserve"> </w:t>
      </w:r>
      <w:r>
        <w:rPr>
          <w:i/>
          <w:color w:val="212121"/>
          <w:sz w:val="24"/>
          <w:shd w:val="clear" w:color="auto" w:fill="FFFFFF"/>
        </w:rPr>
        <w:t>Pendidikan</w:t>
      </w:r>
      <w:r>
        <w:rPr>
          <w:color w:val="212121"/>
          <w:sz w:val="24"/>
          <w:shd w:val="clear" w:color="auto" w:fill="FFFFFF"/>
        </w:rPr>
        <w:t>,</w:t>
      </w:r>
      <w:r>
        <w:rPr>
          <w:color w:val="212121"/>
          <w:spacing w:val="-6"/>
          <w:sz w:val="24"/>
          <w:shd w:val="clear" w:color="auto" w:fill="FFFFFF"/>
        </w:rPr>
        <w:t xml:space="preserve"> </w:t>
      </w:r>
      <w:r>
        <w:rPr>
          <w:i/>
          <w:color w:val="212121"/>
          <w:sz w:val="24"/>
          <w:shd w:val="clear" w:color="auto" w:fill="FFFFFF"/>
        </w:rPr>
        <w:t>1</w:t>
      </w:r>
      <w:r>
        <w:rPr>
          <w:color w:val="212121"/>
          <w:sz w:val="24"/>
          <w:shd w:val="clear" w:color="auto" w:fill="FFFFFF"/>
        </w:rPr>
        <w:t>(1),</w:t>
      </w:r>
      <w:r>
        <w:rPr>
          <w:color w:val="212121"/>
          <w:spacing w:val="-6"/>
          <w:sz w:val="24"/>
          <w:shd w:val="clear" w:color="auto" w:fill="FFFFFF"/>
        </w:rPr>
        <w:t xml:space="preserve"> </w:t>
      </w:r>
      <w:r>
        <w:rPr>
          <w:color w:val="212121"/>
          <w:sz w:val="24"/>
          <w:shd w:val="clear" w:color="auto" w:fill="FFFFFF"/>
        </w:rPr>
        <w:t>68-76.</w:t>
      </w:r>
      <w:r>
        <w:rPr>
          <w:color w:val="212121"/>
          <w:sz w:val="24"/>
        </w:rPr>
        <w:t xml:space="preserve"> </w:t>
      </w:r>
      <w:r>
        <w:rPr>
          <w:color w:val="000000"/>
          <w:sz w:val="24"/>
        </w:rPr>
        <w:t xml:space="preserve">Sugiyono. 2006. </w:t>
      </w:r>
      <w:r>
        <w:rPr>
          <w:i/>
          <w:color w:val="000000"/>
          <w:sz w:val="24"/>
        </w:rPr>
        <w:t>Metode Penelitian Pendidikan, Pendekatan Kuantitatif,</w:t>
      </w:r>
    </w:p>
    <w:p w:rsidR="000857F9" w:rsidRDefault="00196ABF">
      <w:pPr>
        <w:spacing w:before="1"/>
        <w:ind w:left="1420"/>
        <w:rPr>
          <w:sz w:val="24"/>
        </w:rPr>
      </w:pPr>
      <w:r>
        <w:rPr>
          <w:i/>
          <w:sz w:val="24"/>
        </w:rPr>
        <w:t>Kualitatif</w:t>
      </w:r>
      <w:r>
        <w:rPr>
          <w:i/>
          <w:spacing w:val="-1"/>
          <w:sz w:val="24"/>
        </w:rPr>
        <w:t xml:space="preserve"> </w:t>
      </w:r>
      <w:r>
        <w:rPr>
          <w:i/>
          <w:sz w:val="24"/>
        </w:rPr>
        <w:t>dan</w:t>
      </w:r>
      <w:r>
        <w:rPr>
          <w:i/>
          <w:spacing w:val="-1"/>
          <w:sz w:val="24"/>
        </w:rPr>
        <w:t xml:space="preserve"> </w:t>
      </w:r>
      <w:r>
        <w:rPr>
          <w:i/>
          <w:sz w:val="24"/>
        </w:rPr>
        <w:t xml:space="preserve">R&amp;D. </w:t>
      </w:r>
      <w:r>
        <w:rPr>
          <w:sz w:val="24"/>
        </w:rPr>
        <w:t>Bandung</w:t>
      </w:r>
      <w:r>
        <w:rPr>
          <w:spacing w:val="-1"/>
          <w:sz w:val="24"/>
        </w:rPr>
        <w:t xml:space="preserve"> </w:t>
      </w:r>
      <w:r>
        <w:rPr>
          <w:sz w:val="24"/>
        </w:rPr>
        <w:t>:</w:t>
      </w:r>
      <w:r>
        <w:rPr>
          <w:spacing w:val="-1"/>
          <w:sz w:val="24"/>
        </w:rPr>
        <w:t xml:space="preserve"> </w:t>
      </w:r>
      <w:r>
        <w:rPr>
          <w:sz w:val="24"/>
        </w:rPr>
        <w:t xml:space="preserve">Penerbit </w:t>
      </w:r>
      <w:r>
        <w:rPr>
          <w:spacing w:val="-2"/>
          <w:sz w:val="24"/>
        </w:rPr>
        <w:t>Alfabeta.</w:t>
      </w:r>
    </w:p>
    <w:p w:rsidR="000857F9" w:rsidRDefault="00196ABF">
      <w:pPr>
        <w:spacing w:before="276"/>
        <w:ind w:left="568"/>
        <w:rPr>
          <w:sz w:val="24"/>
        </w:rPr>
      </w:pPr>
      <w:r>
        <w:rPr>
          <w:sz w:val="24"/>
        </w:rPr>
        <w:t>Sugiyono.</w:t>
      </w:r>
      <w:r>
        <w:rPr>
          <w:spacing w:val="-3"/>
          <w:sz w:val="24"/>
        </w:rPr>
        <w:t xml:space="preserve"> </w:t>
      </w:r>
      <w:r>
        <w:rPr>
          <w:sz w:val="24"/>
        </w:rPr>
        <w:t xml:space="preserve">(2013). </w:t>
      </w:r>
      <w:r>
        <w:rPr>
          <w:i/>
          <w:sz w:val="24"/>
        </w:rPr>
        <w:t>Metode</w:t>
      </w:r>
      <w:r>
        <w:rPr>
          <w:i/>
          <w:spacing w:val="-2"/>
          <w:sz w:val="24"/>
        </w:rPr>
        <w:t xml:space="preserve"> </w:t>
      </w:r>
      <w:r>
        <w:rPr>
          <w:i/>
          <w:sz w:val="24"/>
        </w:rPr>
        <w:t>Penelitian Kuantitatif,</w:t>
      </w:r>
      <w:r>
        <w:rPr>
          <w:i/>
          <w:spacing w:val="-4"/>
          <w:sz w:val="24"/>
        </w:rPr>
        <w:t xml:space="preserve"> </w:t>
      </w:r>
      <w:r>
        <w:rPr>
          <w:i/>
          <w:sz w:val="24"/>
        </w:rPr>
        <w:t>Kualitatif, dan</w:t>
      </w:r>
      <w:r>
        <w:rPr>
          <w:i/>
          <w:spacing w:val="-1"/>
          <w:sz w:val="24"/>
        </w:rPr>
        <w:t xml:space="preserve"> </w:t>
      </w:r>
      <w:r>
        <w:rPr>
          <w:i/>
          <w:sz w:val="24"/>
        </w:rPr>
        <w:t>R&amp;D</w:t>
      </w:r>
      <w:r>
        <w:rPr>
          <w:sz w:val="24"/>
        </w:rPr>
        <w:t xml:space="preserve">. </w:t>
      </w:r>
      <w:r>
        <w:rPr>
          <w:spacing w:val="-2"/>
          <w:sz w:val="24"/>
        </w:rPr>
        <w:t>Bandung.</w:t>
      </w:r>
    </w:p>
    <w:p w:rsidR="000857F9" w:rsidRDefault="00196ABF">
      <w:pPr>
        <w:pStyle w:val="BodyText"/>
        <w:spacing w:before="276"/>
        <w:ind w:left="1396"/>
      </w:pPr>
      <w:r>
        <w:rPr>
          <w:spacing w:val="-2"/>
        </w:rPr>
        <w:t>Alfabeta.</w:t>
      </w:r>
    </w:p>
    <w:p w:rsidR="000857F9" w:rsidRDefault="000857F9">
      <w:pPr>
        <w:pStyle w:val="BodyText"/>
      </w:pPr>
    </w:p>
    <w:p w:rsidR="000857F9" w:rsidRDefault="00196ABF">
      <w:pPr>
        <w:ind w:left="568"/>
        <w:rPr>
          <w:sz w:val="24"/>
        </w:rPr>
      </w:pPr>
      <w:r>
        <w:rPr>
          <w:sz w:val="24"/>
        </w:rPr>
        <w:t>Sugiyono.</w:t>
      </w:r>
      <w:r>
        <w:rPr>
          <w:spacing w:val="-3"/>
          <w:sz w:val="24"/>
        </w:rPr>
        <w:t xml:space="preserve"> </w:t>
      </w:r>
      <w:r>
        <w:rPr>
          <w:sz w:val="24"/>
        </w:rPr>
        <w:t xml:space="preserve">(2020). </w:t>
      </w:r>
      <w:r>
        <w:rPr>
          <w:i/>
          <w:sz w:val="24"/>
        </w:rPr>
        <w:t>Metode</w:t>
      </w:r>
      <w:r>
        <w:rPr>
          <w:i/>
          <w:spacing w:val="-2"/>
          <w:sz w:val="24"/>
        </w:rPr>
        <w:t xml:space="preserve"> </w:t>
      </w:r>
      <w:r>
        <w:rPr>
          <w:i/>
          <w:sz w:val="24"/>
        </w:rPr>
        <w:t>Penelitian Kuantitatif,</w:t>
      </w:r>
      <w:r>
        <w:rPr>
          <w:i/>
          <w:spacing w:val="-4"/>
          <w:sz w:val="24"/>
        </w:rPr>
        <w:t xml:space="preserve"> </w:t>
      </w:r>
      <w:r>
        <w:rPr>
          <w:i/>
          <w:sz w:val="24"/>
        </w:rPr>
        <w:t>Kualitatif, dan</w:t>
      </w:r>
      <w:r>
        <w:rPr>
          <w:i/>
          <w:spacing w:val="-1"/>
          <w:sz w:val="24"/>
        </w:rPr>
        <w:t xml:space="preserve"> </w:t>
      </w:r>
      <w:r>
        <w:rPr>
          <w:i/>
          <w:sz w:val="24"/>
        </w:rPr>
        <w:t>R&amp;D</w:t>
      </w:r>
      <w:r>
        <w:rPr>
          <w:sz w:val="24"/>
        </w:rPr>
        <w:t xml:space="preserve">. </w:t>
      </w:r>
      <w:r>
        <w:rPr>
          <w:spacing w:val="-2"/>
          <w:sz w:val="24"/>
        </w:rPr>
        <w:t>Bandung.</w:t>
      </w:r>
    </w:p>
    <w:p w:rsidR="000857F9" w:rsidRDefault="000857F9">
      <w:pPr>
        <w:pStyle w:val="BodyText"/>
      </w:pPr>
    </w:p>
    <w:p w:rsidR="000857F9" w:rsidRDefault="00196ABF">
      <w:pPr>
        <w:pStyle w:val="BodyText"/>
        <w:ind w:left="1420"/>
      </w:pPr>
      <w:r>
        <w:rPr>
          <w:spacing w:val="-2"/>
        </w:rPr>
        <w:t>Alfabeta.</w:t>
      </w:r>
    </w:p>
    <w:p w:rsidR="000857F9" w:rsidRDefault="000857F9">
      <w:pPr>
        <w:pStyle w:val="BodyText"/>
      </w:pPr>
    </w:p>
    <w:p w:rsidR="000857F9" w:rsidRDefault="00196ABF">
      <w:pPr>
        <w:ind w:left="568"/>
        <w:rPr>
          <w:sz w:val="24"/>
        </w:rPr>
      </w:pPr>
      <w:r>
        <w:rPr>
          <w:sz w:val="24"/>
        </w:rPr>
        <w:t>Sugiyono.</w:t>
      </w:r>
      <w:r>
        <w:rPr>
          <w:spacing w:val="-3"/>
          <w:sz w:val="24"/>
        </w:rPr>
        <w:t xml:space="preserve"> </w:t>
      </w:r>
      <w:r>
        <w:rPr>
          <w:sz w:val="24"/>
        </w:rPr>
        <w:t xml:space="preserve">(2022). </w:t>
      </w:r>
      <w:r>
        <w:rPr>
          <w:i/>
          <w:sz w:val="24"/>
        </w:rPr>
        <w:t>Metode</w:t>
      </w:r>
      <w:r>
        <w:rPr>
          <w:i/>
          <w:spacing w:val="-2"/>
          <w:sz w:val="24"/>
        </w:rPr>
        <w:t xml:space="preserve"> </w:t>
      </w:r>
      <w:r>
        <w:rPr>
          <w:i/>
          <w:sz w:val="24"/>
        </w:rPr>
        <w:t>Penelitian Kuantitatif,</w:t>
      </w:r>
      <w:r>
        <w:rPr>
          <w:i/>
          <w:spacing w:val="-4"/>
          <w:sz w:val="24"/>
        </w:rPr>
        <w:t xml:space="preserve"> </w:t>
      </w:r>
      <w:r>
        <w:rPr>
          <w:i/>
          <w:sz w:val="24"/>
        </w:rPr>
        <w:t>Kualitatif, dan</w:t>
      </w:r>
      <w:r>
        <w:rPr>
          <w:i/>
          <w:spacing w:val="-1"/>
          <w:sz w:val="24"/>
        </w:rPr>
        <w:t xml:space="preserve"> </w:t>
      </w:r>
      <w:r>
        <w:rPr>
          <w:i/>
          <w:sz w:val="24"/>
        </w:rPr>
        <w:t>R&amp;D</w:t>
      </w:r>
      <w:r>
        <w:rPr>
          <w:sz w:val="24"/>
        </w:rPr>
        <w:t xml:space="preserve">. </w:t>
      </w:r>
      <w:r>
        <w:rPr>
          <w:spacing w:val="-2"/>
          <w:sz w:val="24"/>
        </w:rPr>
        <w:t>Bandu</w:t>
      </w:r>
      <w:r>
        <w:rPr>
          <w:spacing w:val="-2"/>
          <w:sz w:val="24"/>
        </w:rPr>
        <w:t>ng.</w:t>
      </w:r>
    </w:p>
    <w:p w:rsidR="000857F9" w:rsidRDefault="000857F9">
      <w:pPr>
        <w:pStyle w:val="BodyText"/>
      </w:pPr>
    </w:p>
    <w:p w:rsidR="000857F9" w:rsidRDefault="00196ABF">
      <w:pPr>
        <w:pStyle w:val="BodyText"/>
        <w:ind w:left="1276"/>
      </w:pPr>
      <w:r>
        <w:rPr>
          <w:spacing w:val="-2"/>
        </w:rPr>
        <w:t>Alfabeta.</w:t>
      </w:r>
    </w:p>
    <w:p w:rsidR="000857F9" w:rsidRDefault="000857F9">
      <w:pPr>
        <w:pStyle w:val="BodyText"/>
      </w:pPr>
    </w:p>
    <w:p w:rsidR="000857F9" w:rsidRDefault="00196ABF">
      <w:pPr>
        <w:ind w:left="568"/>
        <w:rPr>
          <w:sz w:val="24"/>
        </w:rPr>
      </w:pPr>
      <w:r>
        <w:rPr>
          <w:sz w:val="24"/>
        </w:rPr>
        <w:t>Sujarweni,</w:t>
      </w:r>
      <w:r>
        <w:rPr>
          <w:spacing w:val="-2"/>
          <w:sz w:val="24"/>
        </w:rPr>
        <w:t xml:space="preserve"> </w:t>
      </w:r>
      <w:r>
        <w:rPr>
          <w:sz w:val="24"/>
        </w:rPr>
        <w:t>V,</w:t>
      </w:r>
      <w:r>
        <w:rPr>
          <w:spacing w:val="-2"/>
          <w:sz w:val="24"/>
        </w:rPr>
        <w:t xml:space="preserve"> </w:t>
      </w:r>
      <w:r>
        <w:rPr>
          <w:sz w:val="24"/>
        </w:rPr>
        <w:t>(2022).</w:t>
      </w:r>
      <w:r>
        <w:rPr>
          <w:spacing w:val="1"/>
          <w:sz w:val="24"/>
        </w:rPr>
        <w:t xml:space="preserve"> </w:t>
      </w:r>
      <w:r>
        <w:rPr>
          <w:i/>
          <w:sz w:val="24"/>
        </w:rPr>
        <w:t>Metodologi</w:t>
      </w:r>
      <w:r>
        <w:rPr>
          <w:i/>
          <w:spacing w:val="-2"/>
          <w:sz w:val="24"/>
        </w:rPr>
        <w:t xml:space="preserve"> </w:t>
      </w:r>
      <w:r>
        <w:rPr>
          <w:i/>
          <w:sz w:val="24"/>
        </w:rPr>
        <w:t>Penelitian.</w:t>
      </w:r>
      <w:r>
        <w:rPr>
          <w:i/>
          <w:spacing w:val="-1"/>
          <w:sz w:val="24"/>
        </w:rPr>
        <w:t xml:space="preserve"> </w:t>
      </w:r>
      <w:r>
        <w:rPr>
          <w:sz w:val="24"/>
        </w:rPr>
        <w:t>Yogyakarta.</w:t>
      </w:r>
      <w:r>
        <w:rPr>
          <w:spacing w:val="-2"/>
          <w:sz w:val="24"/>
        </w:rPr>
        <w:t xml:space="preserve"> </w:t>
      </w:r>
      <w:r>
        <w:rPr>
          <w:sz w:val="24"/>
        </w:rPr>
        <w:t>Pustaka</w:t>
      </w:r>
      <w:r>
        <w:rPr>
          <w:spacing w:val="-3"/>
          <w:sz w:val="24"/>
        </w:rPr>
        <w:t xml:space="preserve"> </w:t>
      </w:r>
      <w:r>
        <w:rPr>
          <w:spacing w:val="-4"/>
          <w:sz w:val="24"/>
        </w:rPr>
        <w:t>Baru</w:t>
      </w:r>
    </w:p>
    <w:p w:rsidR="000857F9" w:rsidRDefault="000857F9">
      <w:pPr>
        <w:rPr>
          <w:sz w:val="24"/>
        </w:rPr>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1276" w:right="139" w:hanging="708"/>
        <w:jc w:val="both"/>
      </w:pPr>
      <w:r>
        <w:rPr>
          <w:color w:val="212121"/>
        </w:rPr>
        <w:t>Sukestiyarno,</w:t>
      </w:r>
      <w:r>
        <w:rPr>
          <w:color w:val="212121"/>
          <w:spacing w:val="-10"/>
        </w:rPr>
        <w:t xml:space="preserve"> </w:t>
      </w:r>
      <w:r>
        <w:rPr>
          <w:color w:val="212121"/>
        </w:rPr>
        <w:t>Y.</w:t>
      </w:r>
      <w:r>
        <w:rPr>
          <w:color w:val="212121"/>
          <w:spacing w:val="-10"/>
        </w:rPr>
        <w:t xml:space="preserve"> </w:t>
      </w:r>
      <w:r>
        <w:rPr>
          <w:color w:val="212121"/>
        </w:rPr>
        <w:t>L.,</w:t>
      </w:r>
      <w:r>
        <w:rPr>
          <w:color w:val="212121"/>
          <w:spacing w:val="-10"/>
        </w:rPr>
        <w:t xml:space="preserve"> </w:t>
      </w:r>
      <w:r>
        <w:rPr>
          <w:color w:val="212121"/>
        </w:rPr>
        <w:t>&amp;</w:t>
      </w:r>
      <w:r>
        <w:rPr>
          <w:color w:val="212121"/>
          <w:spacing w:val="-9"/>
        </w:rPr>
        <w:t xml:space="preserve"> </w:t>
      </w:r>
      <w:r>
        <w:rPr>
          <w:color w:val="212121"/>
        </w:rPr>
        <w:t>Agoestanto,</w:t>
      </w:r>
      <w:r>
        <w:rPr>
          <w:color w:val="212121"/>
          <w:spacing w:val="-9"/>
        </w:rPr>
        <w:t xml:space="preserve"> </w:t>
      </w:r>
      <w:r>
        <w:rPr>
          <w:color w:val="212121"/>
        </w:rPr>
        <w:t>A.</w:t>
      </w:r>
      <w:r>
        <w:rPr>
          <w:color w:val="212121"/>
          <w:spacing w:val="-10"/>
        </w:rPr>
        <w:t xml:space="preserve"> </w:t>
      </w:r>
      <w:r>
        <w:rPr>
          <w:color w:val="212121"/>
        </w:rPr>
        <w:t>(2017).</w:t>
      </w:r>
      <w:r>
        <w:rPr>
          <w:color w:val="212121"/>
          <w:spacing w:val="-10"/>
        </w:rPr>
        <w:t xml:space="preserve"> </w:t>
      </w:r>
      <w:r>
        <w:rPr>
          <w:color w:val="212121"/>
        </w:rPr>
        <w:t>Batasan</w:t>
      </w:r>
      <w:r>
        <w:rPr>
          <w:color w:val="212121"/>
          <w:spacing w:val="-9"/>
        </w:rPr>
        <w:t xml:space="preserve"> </w:t>
      </w:r>
      <w:r>
        <w:rPr>
          <w:color w:val="212121"/>
        </w:rPr>
        <w:t>prasyarat</w:t>
      </w:r>
      <w:r>
        <w:rPr>
          <w:color w:val="212121"/>
          <w:spacing w:val="-9"/>
        </w:rPr>
        <w:t xml:space="preserve"> </w:t>
      </w:r>
      <w:r>
        <w:rPr>
          <w:color w:val="212121"/>
        </w:rPr>
        <w:t>uji</w:t>
      </w:r>
      <w:r>
        <w:rPr>
          <w:color w:val="212121"/>
          <w:spacing w:val="-9"/>
        </w:rPr>
        <w:t xml:space="preserve"> </w:t>
      </w:r>
      <w:r>
        <w:rPr>
          <w:color w:val="212121"/>
        </w:rPr>
        <w:t>normalitas</w:t>
      </w:r>
      <w:r>
        <w:rPr>
          <w:color w:val="212121"/>
          <w:spacing w:val="-10"/>
        </w:rPr>
        <w:t xml:space="preserve"> </w:t>
      </w:r>
      <w:r>
        <w:rPr>
          <w:color w:val="212121"/>
        </w:rPr>
        <w:t>dan uji</w:t>
      </w:r>
      <w:r>
        <w:rPr>
          <w:color w:val="212121"/>
          <w:spacing w:val="40"/>
        </w:rPr>
        <w:t xml:space="preserve"> </w:t>
      </w:r>
      <w:r>
        <w:rPr>
          <w:color w:val="212121"/>
        </w:rPr>
        <w:t>homogenitas</w:t>
      </w:r>
      <w:r>
        <w:rPr>
          <w:color w:val="212121"/>
          <w:spacing w:val="40"/>
        </w:rPr>
        <w:t xml:space="preserve"> </w:t>
      </w:r>
      <w:r>
        <w:rPr>
          <w:color w:val="212121"/>
        </w:rPr>
        <w:t>pada</w:t>
      </w:r>
      <w:r>
        <w:rPr>
          <w:color w:val="212121"/>
          <w:spacing w:val="40"/>
        </w:rPr>
        <w:t xml:space="preserve"> </w:t>
      </w:r>
      <w:r>
        <w:rPr>
          <w:color w:val="212121"/>
        </w:rPr>
        <w:t>model</w:t>
      </w:r>
      <w:r>
        <w:rPr>
          <w:color w:val="212121"/>
          <w:spacing w:val="40"/>
        </w:rPr>
        <w:t xml:space="preserve"> </w:t>
      </w:r>
      <w:r>
        <w:rPr>
          <w:color w:val="212121"/>
        </w:rPr>
        <w:t>regresi</w:t>
      </w:r>
      <w:r>
        <w:rPr>
          <w:color w:val="212121"/>
          <w:spacing w:val="40"/>
        </w:rPr>
        <w:t xml:space="preserve"> </w:t>
      </w:r>
      <w:r>
        <w:rPr>
          <w:color w:val="212121"/>
        </w:rPr>
        <w:t xml:space="preserve">linear. </w:t>
      </w:r>
      <w:r>
        <w:rPr>
          <w:i/>
          <w:color w:val="212121"/>
        </w:rPr>
        <w:t>Unnes</w:t>
      </w:r>
      <w:r>
        <w:rPr>
          <w:i/>
          <w:color w:val="212121"/>
          <w:spacing w:val="40"/>
        </w:rPr>
        <w:t xml:space="preserve"> </w:t>
      </w:r>
      <w:r>
        <w:rPr>
          <w:i/>
          <w:color w:val="212121"/>
        </w:rPr>
        <w:t>Journal</w:t>
      </w:r>
      <w:r>
        <w:rPr>
          <w:i/>
          <w:color w:val="212121"/>
          <w:spacing w:val="40"/>
        </w:rPr>
        <w:t xml:space="preserve"> </w:t>
      </w:r>
      <w:r>
        <w:rPr>
          <w:i/>
          <w:color w:val="212121"/>
        </w:rPr>
        <w:t>of Mathematics</w:t>
      </w:r>
      <w:r>
        <w:rPr>
          <w:color w:val="212121"/>
        </w:rPr>
        <w:t xml:space="preserve">, </w:t>
      </w:r>
      <w:r>
        <w:rPr>
          <w:i/>
          <w:color w:val="212121"/>
        </w:rPr>
        <w:t>6</w:t>
      </w:r>
      <w:r>
        <w:rPr>
          <w:color w:val="212121"/>
        </w:rPr>
        <w:t>(2), 168-177.</w:t>
      </w:r>
    </w:p>
    <w:p w:rsidR="000857F9" w:rsidRDefault="00196ABF">
      <w:pPr>
        <w:spacing w:line="480" w:lineRule="auto"/>
        <w:ind w:left="1276" w:right="142" w:hanging="708"/>
        <w:jc w:val="both"/>
        <w:rPr>
          <w:sz w:val="24"/>
        </w:rPr>
      </w:pPr>
      <w:r>
        <w:rPr>
          <w:noProof/>
          <w:sz w:val="24"/>
          <w:lang w:val="en-US"/>
        </w:rPr>
        <w:drawing>
          <wp:anchor distT="0" distB="0" distL="0" distR="0" simplePos="0" relativeHeight="477834752"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Syahputri, Addini Zahra, Fay Della Fallenia, and Ramadani Syafitri. 2023. “Kerangka Berfikir Penelitian Kuantitatif.” </w:t>
      </w:r>
      <w:r>
        <w:rPr>
          <w:i/>
          <w:sz w:val="24"/>
        </w:rPr>
        <w:t xml:space="preserve">Tarbiyah: Jurnal Ilmu Pendidikan dan Pengajaran </w:t>
      </w:r>
      <w:r>
        <w:rPr>
          <w:sz w:val="24"/>
        </w:rPr>
        <w:t>2(1): 160–66.</w:t>
      </w:r>
    </w:p>
    <w:p w:rsidR="000857F9" w:rsidRDefault="00196ABF">
      <w:pPr>
        <w:pStyle w:val="BodyText"/>
        <w:spacing w:before="1"/>
        <w:ind w:left="568"/>
      </w:pPr>
      <w:r>
        <w:rPr>
          <w:color w:val="212121"/>
          <w:shd w:val="clear" w:color="auto" w:fill="FFFFFF"/>
        </w:rPr>
        <w:t>Syaimi,</w:t>
      </w:r>
      <w:r>
        <w:rPr>
          <w:color w:val="212121"/>
          <w:spacing w:val="-6"/>
          <w:shd w:val="clear" w:color="auto" w:fill="FFFFFF"/>
        </w:rPr>
        <w:t xml:space="preserve"> </w:t>
      </w:r>
      <w:r>
        <w:rPr>
          <w:color w:val="212121"/>
          <w:shd w:val="clear" w:color="auto" w:fill="FFFFFF"/>
        </w:rPr>
        <w:t>K.</w:t>
      </w:r>
      <w:r>
        <w:rPr>
          <w:color w:val="212121"/>
          <w:spacing w:val="-4"/>
          <w:shd w:val="clear" w:color="auto" w:fill="FFFFFF"/>
        </w:rPr>
        <w:t xml:space="preserve"> </w:t>
      </w:r>
      <w:r>
        <w:rPr>
          <w:color w:val="212121"/>
          <w:shd w:val="clear" w:color="auto" w:fill="FFFFFF"/>
        </w:rPr>
        <w:t>U.,</w:t>
      </w:r>
      <w:r>
        <w:rPr>
          <w:color w:val="212121"/>
          <w:spacing w:val="-5"/>
          <w:shd w:val="clear" w:color="auto" w:fill="FFFFFF"/>
        </w:rPr>
        <w:t xml:space="preserve"> </w:t>
      </w:r>
      <w:r>
        <w:rPr>
          <w:color w:val="212121"/>
          <w:shd w:val="clear" w:color="auto" w:fill="FFFFFF"/>
        </w:rPr>
        <w:t>&amp;</w:t>
      </w:r>
      <w:r>
        <w:rPr>
          <w:color w:val="212121"/>
          <w:spacing w:val="-3"/>
          <w:shd w:val="clear" w:color="auto" w:fill="FFFFFF"/>
        </w:rPr>
        <w:t xml:space="preserve"> </w:t>
      </w:r>
      <w:r>
        <w:rPr>
          <w:color w:val="212121"/>
          <w:shd w:val="clear" w:color="auto" w:fill="FFFFFF"/>
        </w:rPr>
        <w:t>Nurmairina,</w:t>
      </w:r>
      <w:r>
        <w:rPr>
          <w:color w:val="212121"/>
          <w:spacing w:val="-5"/>
          <w:shd w:val="clear" w:color="auto" w:fill="FFFFFF"/>
        </w:rPr>
        <w:t xml:space="preserve"> </w:t>
      </w:r>
      <w:r>
        <w:rPr>
          <w:color w:val="212121"/>
          <w:shd w:val="clear" w:color="auto" w:fill="FFFFFF"/>
        </w:rPr>
        <w:t>N.</w:t>
      </w:r>
      <w:r>
        <w:rPr>
          <w:color w:val="212121"/>
          <w:spacing w:val="-4"/>
          <w:shd w:val="clear" w:color="auto" w:fill="FFFFFF"/>
        </w:rPr>
        <w:t xml:space="preserve"> </w:t>
      </w:r>
      <w:r>
        <w:rPr>
          <w:color w:val="212121"/>
          <w:shd w:val="clear" w:color="auto" w:fill="FFFFFF"/>
        </w:rPr>
        <w:t>(2023).</w:t>
      </w:r>
      <w:r>
        <w:rPr>
          <w:color w:val="212121"/>
          <w:spacing w:val="-5"/>
          <w:shd w:val="clear" w:color="auto" w:fill="FFFFFF"/>
        </w:rPr>
        <w:t xml:space="preserve"> </w:t>
      </w:r>
      <w:r>
        <w:rPr>
          <w:color w:val="212121"/>
          <w:shd w:val="clear" w:color="auto" w:fill="FFFFFF"/>
        </w:rPr>
        <w:t>Pengaruh</w:t>
      </w:r>
      <w:r>
        <w:rPr>
          <w:color w:val="212121"/>
          <w:spacing w:val="-3"/>
          <w:shd w:val="clear" w:color="auto" w:fill="FFFFFF"/>
        </w:rPr>
        <w:t xml:space="preserve"> </w:t>
      </w:r>
      <w:r>
        <w:rPr>
          <w:color w:val="212121"/>
          <w:shd w:val="clear" w:color="auto" w:fill="FFFFFF"/>
        </w:rPr>
        <w:t>Layanan</w:t>
      </w:r>
      <w:r>
        <w:rPr>
          <w:color w:val="212121"/>
          <w:spacing w:val="-4"/>
          <w:shd w:val="clear" w:color="auto" w:fill="FFFFFF"/>
        </w:rPr>
        <w:t xml:space="preserve"> </w:t>
      </w:r>
      <w:r>
        <w:rPr>
          <w:color w:val="212121"/>
          <w:shd w:val="clear" w:color="auto" w:fill="FFFFFF"/>
        </w:rPr>
        <w:t>Bimbingan</w:t>
      </w:r>
      <w:r>
        <w:rPr>
          <w:color w:val="212121"/>
          <w:spacing w:val="-4"/>
          <w:shd w:val="clear" w:color="auto" w:fill="FFFFFF"/>
        </w:rPr>
        <w:t xml:space="preserve"> </w:t>
      </w:r>
      <w:r>
        <w:rPr>
          <w:color w:val="212121"/>
          <w:spacing w:val="-2"/>
          <w:shd w:val="clear" w:color="auto" w:fill="FFFFFF"/>
        </w:rPr>
        <w:t>Kelompok</w:t>
      </w:r>
    </w:p>
    <w:p w:rsidR="000857F9" w:rsidRDefault="000857F9">
      <w:pPr>
        <w:pStyle w:val="BodyText"/>
      </w:pPr>
    </w:p>
    <w:p w:rsidR="000857F9" w:rsidRDefault="00196ABF">
      <w:pPr>
        <w:pStyle w:val="BodyText"/>
        <w:ind w:left="1276"/>
      </w:pPr>
      <w:r>
        <w:rPr>
          <w:color w:val="212121"/>
          <w:shd w:val="clear" w:color="auto" w:fill="FFFFFF"/>
        </w:rPr>
        <w:t>terhadap</w:t>
      </w:r>
      <w:r>
        <w:rPr>
          <w:color w:val="212121"/>
          <w:spacing w:val="-11"/>
          <w:shd w:val="clear" w:color="auto" w:fill="FFFFFF"/>
        </w:rPr>
        <w:t xml:space="preserve"> </w:t>
      </w:r>
      <w:r>
        <w:rPr>
          <w:color w:val="212121"/>
          <w:shd w:val="clear" w:color="auto" w:fill="FFFFFF"/>
        </w:rPr>
        <w:t>Kemandirian</w:t>
      </w:r>
      <w:r>
        <w:rPr>
          <w:color w:val="212121"/>
          <w:spacing w:val="-10"/>
          <w:shd w:val="clear" w:color="auto" w:fill="FFFFFF"/>
        </w:rPr>
        <w:t xml:space="preserve"> </w:t>
      </w:r>
      <w:r>
        <w:rPr>
          <w:color w:val="212121"/>
          <w:shd w:val="clear" w:color="auto" w:fill="FFFFFF"/>
        </w:rPr>
        <w:t>Pengambilan</w:t>
      </w:r>
      <w:r>
        <w:rPr>
          <w:color w:val="212121"/>
          <w:spacing w:val="-10"/>
          <w:shd w:val="clear" w:color="auto" w:fill="FFFFFF"/>
        </w:rPr>
        <w:t xml:space="preserve"> </w:t>
      </w:r>
      <w:r>
        <w:rPr>
          <w:color w:val="212121"/>
          <w:shd w:val="clear" w:color="auto" w:fill="FFFFFF"/>
        </w:rPr>
        <w:t>Keputusan</w:t>
      </w:r>
      <w:r>
        <w:rPr>
          <w:color w:val="212121"/>
          <w:spacing w:val="-10"/>
          <w:shd w:val="clear" w:color="auto" w:fill="FFFFFF"/>
        </w:rPr>
        <w:t xml:space="preserve"> </w:t>
      </w:r>
      <w:r>
        <w:rPr>
          <w:color w:val="212121"/>
          <w:shd w:val="clear" w:color="auto" w:fill="FFFFFF"/>
        </w:rPr>
        <w:t>pada</w:t>
      </w:r>
      <w:r>
        <w:rPr>
          <w:color w:val="212121"/>
          <w:spacing w:val="-11"/>
          <w:shd w:val="clear" w:color="auto" w:fill="FFFFFF"/>
        </w:rPr>
        <w:t xml:space="preserve"> </w:t>
      </w:r>
      <w:r>
        <w:rPr>
          <w:color w:val="212121"/>
          <w:shd w:val="clear" w:color="auto" w:fill="FFFFFF"/>
        </w:rPr>
        <w:t>Pemilihan</w:t>
      </w:r>
      <w:r>
        <w:rPr>
          <w:color w:val="212121"/>
          <w:spacing w:val="-10"/>
          <w:shd w:val="clear" w:color="auto" w:fill="FFFFFF"/>
        </w:rPr>
        <w:t xml:space="preserve"> </w:t>
      </w:r>
      <w:r>
        <w:rPr>
          <w:color w:val="212121"/>
          <w:shd w:val="clear" w:color="auto" w:fill="FFFFFF"/>
        </w:rPr>
        <w:t>Karir</w:t>
      </w:r>
      <w:r>
        <w:rPr>
          <w:color w:val="212121"/>
          <w:spacing w:val="-11"/>
          <w:shd w:val="clear" w:color="auto" w:fill="FFFFFF"/>
        </w:rPr>
        <w:t xml:space="preserve"> </w:t>
      </w:r>
      <w:r>
        <w:rPr>
          <w:color w:val="212121"/>
          <w:spacing w:val="-2"/>
          <w:shd w:val="clear" w:color="auto" w:fill="FFFFFF"/>
        </w:rPr>
        <w:t>Siswa</w:t>
      </w:r>
    </w:p>
    <w:p w:rsidR="000857F9" w:rsidRDefault="000857F9">
      <w:pPr>
        <w:pStyle w:val="BodyText"/>
      </w:pPr>
    </w:p>
    <w:p w:rsidR="000857F9" w:rsidRDefault="00196ABF">
      <w:pPr>
        <w:ind w:left="1276"/>
        <w:rPr>
          <w:sz w:val="24"/>
        </w:rPr>
      </w:pPr>
      <w:r>
        <w:rPr>
          <w:color w:val="212121"/>
          <w:sz w:val="24"/>
          <w:shd w:val="clear" w:color="auto" w:fill="FFFFFF"/>
        </w:rPr>
        <w:t>Kelas</w:t>
      </w:r>
      <w:r>
        <w:rPr>
          <w:color w:val="212121"/>
          <w:spacing w:val="24"/>
          <w:sz w:val="24"/>
          <w:shd w:val="clear" w:color="auto" w:fill="FFFFFF"/>
        </w:rPr>
        <w:t xml:space="preserve"> </w:t>
      </w:r>
      <w:r>
        <w:rPr>
          <w:color w:val="212121"/>
          <w:sz w:val="24"/>
          <w:shd w:val="clear" w:color="auto" w:fill="FFFFFF"/>
        </w:rPr>
        <w:t>VIII</w:t>
      </w:r>
      <w:r>
        <w:rPr>
          <w:color w:val="212121"/>
          <w:spacing w:val="26"/>
          <w:sz w:val="24"/>
          <w:shd w:val="clear" w:color="auto" w:fill="FFFFFF"/>
        </w:rPr>
        <w:t xml:space="preserve"> </w:t>
      </w:r>
      <w:r>
        <w:rPr>
          <w:color w:val="212121"/>
          <w:sz w:val="24"/>
          <w:shd w:val="clear" w:color="auto" w:fill="FFFFFF"/>
        </w:rPr>
        <w:t>di</w:t>
      </w:r>
      <w:r>
        <w:rPr>
          <w:color w:val="212121"/>
          <w:spacing w:val="28"/>
          <w:sz w:val="24"/>
          <w:shd w:val="clear" w:color="auto" w:fill="FFFFFF"/>
        </w:rPr>
        <w:t xml:space="preserve"> </w:t>
      </w:r>
      <w:r>
        <w:rPr>
          <w:color w:val="212121"/>
          <w:sz w:val="24"/>
          <w:shd w:val="clear" w:color="auto" w:fill="FFFFFF"/>
        </w:rPr>
        <w:t>SMPN</w:t>
      </w:r>
      <w:r>
        <w:rPr>
          <w:color w:val="212121"/>
          <w:spacing w:val="27"/>
          <w:sz w:val="24"/>
          <w:shd w:val="clear" w:color="auto" w:fill="FFFFFF"/>
        </w:rPr>
        <w:t xml:space="preserve"> </w:t>
      </w:r>
      <w:r>
        <w:rPr>
          <w:color w:val="212121"/>
          <w:sz w:val="24"/>
          <w:shd w:val="clear" w:color="auto" w:fill="FFFFFF"/>
        </w:rPr>
        <w:t>1</w:t>
      </w:r>
      <w:r>
        <w:rPr>
          <w:color w:val="212121"/>
          <w:spacing w:val="29"/>
          <w:sz w:val="24"/>
          <w:shd w:val="clear" w:color="auto" w:fill="FFFFFF"/>
        </w:rPr>
        <w:t xml:space="preserve"> </w:t>
      </w:r>
      <w:r>
        <w:rPr>
          <w:color w:val="212121"/>
          <w:sz w:val="24"/>
          <w:shd w:val="clear" w:color="auto" w:fill="FFFFFF"/>
        </w:rPr>
        <w:t>Pangkalan</w:t>
      </w:r>
      <w:r>
        <w:rPr>
          <w:color w:val="212121"/>
          <w:spacing w:val="27"/>
          <w:sz w:val="24"/>
          <w:shd w:val="clear" w:color="auto" w:fill="FFFFFF"/>
        </w:rPr>
        <w:t xml:space="preserve"> </w:t>
      </w:r>
      <w:r>
        <w:rPr>
          <w:color w:val="212121"/>
          <w:sz w:val="24"/>
          <w:shd w:val="clear" w:color="auto" w:fill="FFFFFF"/>
        </w:rPr>
        <w:t>Berandan.</w:t>
      </w:r>
      <w:r>
        <w:rPr>
          <w:color w:val="212121"/>
          <w:spacing w:val="2"/>
          <w:sz w:val="24"/>
          <w:shd w:val="clear" w:color="auto" w:fill="FFFFFF"/>
        </w:rPr>
        <w:t xml:space="preserve"> </w:t>
      </w:r>
      <w:r>
        <w:rPr>
          <w:i/>
          <w:color w:val="212121"/>
          <w:sz w:val="24"/>
          <w:shd w:val="clear" w:color="auto" w:fill="FFFFFF"/>
        </w:rPr>
        <w:t>Journal</w:t>
      </w:r>
      <w:r>
        <w:rPr>
          <w:i/>
          <w:color w:val="212121"/>
          <w:spacing w:val="28"/>
          <w:sz w:val="24"/>
          <w:shd w:val="clear" w:color="auto" w:fill="FFFFFF"/>
        </w:rPr>
        <w:t xml:space="preserve"> </w:t>
      </w:r>
      <w:r>
        <w:rPr>
          <w:i/>
          <w:color w:val="212121"/>
          <w:sz w:val="24"/>
          <w:shd w:val="clear" w:color="auto" w:fill="FFFFFF"/>
        </w:rPr>
        <w:t>on</w:t>
      </w:r>
      <w:r>
        <w:rPr>
          <w:i/>
          <w:color w:val="212121"/>
          <w:spacing w:val="27"/>
          <w:sz w:val="24"/>
          <w:shd w:val="clear" w:color="auto" w:fill="FFFFFF"/>
        </w:rPr>
        <w:t xml:space="preserve"> </w:t>
      </w:r>
      <w:r>
        <w:rPr>
          <w:i/>
          <w:color w:val="212121"/>
          <w:sz w:val="24"/>
          <w:shd w:val="clear" w:color="auto" w:fill="FFFFFF"/>
        </w:rPr>
        <w:t>Education</w:t>
      </w:r>
      <w:r>
        <w:rPr>
          <w:color w:val="212121"/>
          <w:sz w:val="24"/>
          <w:shd w:val="clear" w:color="auto" w:fill="FFFFFF"/>
        </w:rPr>
        <w:t xml:space="preserve">, </w:t>
      </w:r>
      <w:r>
        <w:rPr>
          <w:i/>
          <w:color w:val="212121"/>
          <w:spacing w:val="-2"/>
          <w:sz w:val="24"/>
          <w:shd w:val="clear" w:color="auto" w:fill="FFFFFF"/>
        </w:rPr>
        <w:t>5</w:t>
      </w:r>
      <w:r>
        <w:rPr>
          <w:color w:val="212121"/>
          <w:spacing w:val="-2"/>
          <w:sz w:val="24"/>
          <w:shd w:val="clear" w:color="auto" w:fill="FFFFFF"/>
        </w:rPr>
        <w:t>(2),</w:t>
      </w:r>
    </w:p>
    <w:p w:rsidR="000857F9" w:rsidRDefault="000857F9">
      <w:pPr>
        <w:pStyle w:val="BodyText"/>
      </w:pPr>
    </w:p>
    <w:p w:rsidR="000857F9" w:rsidRDefault="00196ABF">
      <w:pPr>
        <w:pStyle w:val="BodyText"/>
        <w:ind w:left="1276"/>
      </w:pPr>
      <w:r>
        <w:rPr>
          <w:color w:val="212121"/>
          <w:spacing w:val="-2"/>
          <w:shd w:val="clear" w:color="auto" w:fill="FFFFFF"/>
        </w:rPr>
        <w:t>2895-2898.</w:t>
      </w:r>
    </w:p>
    <w:p w:rsidR="000857F9" w:rsidRDefault="000857F9">
      <w:pPr>
        <w:pStyle w:val="BodyText"/>
      </w:pPr>
    </w:p>
    <w:p w:rsidR="000857F9" w:rsidRDefault="00196ABF">
      <w:pPr>
        <w:pStyle w:val="BodyText"/>
        <w:ind w:left="568"/>
      </w:pPr>
      <w:r>
        <w:rPr>
          <w:color w:val="212121"/>
          <w:shd w:val="clear" w:color="auto" w:fill="FFFFFF"/>
        </w:rPr>
        <w:t>Wijaya,</w:t>
      </w:r>
      <w:r>
        <w:rPr>
          <w:color w:val="212121"/>
          <w:spacing w:val="52"/>
          <w:shd w:val="clear" w:color="auto" w:fill="FFFFFF"/>
        </w:rPr>
        <w:t xml:space="preserve"> </w:t>
      </w:r>
      <w:r>
        <w:rPr>
          <w:color w:val="212121"/>
          <w:shd w:val="clear" w:color="auto" w:fill="FFFFFF"/>
        </w:rPr>
        <w:t>Y.,</w:t>
      </w:r>
      <w:r>
        <w:rPr>
          <w:color w:val="212121"/>
          <w:spacing w:val="52"/>
          <w:shd w:val="clear" w:color="auto" w:fill="FFFFFF"/>
        </w:rPr>
        <w:t xml:space="preserve"> </w:t>
      </w:r>
      <w:r>
        <w:rPr>
          <w:color w:val="212121"/>
          <w:shd w:val="clear" w:color="auto" w:fill="FFFFFF"/>
        </w:rPr>
        <w:t>&amp;</w:t>
      </w:r>
      <w:r>
        <w:rPr>
          <w:color w:val="212121"/>
          <w:spacing w:val="55"/>
          <w:shd w:val="clear" w:color="auto" w:fill="FFFFFF"/>
        </w:rPr>
        <w:t xml:space="preserve"> </w:t>
      </w:r>
      <w:r>
        <w:rPr>
          <w:color w:val="212121"/>
          <w:shd w:val="clear" w:color="auto" w:fill="FFFFFF"/>
        </w:rPr>
        <w:t>Dewi,</w:t>
      </w:r>
      <w:r>
        <w:rPr>
          <w:color w:val="212121"/>
          <w:spacing w:val="55"/>
          <w:shd w:val="clear" w:color="auto" w:fill="FFFFFF"/>
        </w:rPr>
        <w:t xml:space="preserve"> </w:t>
      </w:r>
      <w:r>
        <w:rPr>
          <w:color w:val="212121"/>
          <w:shd w:val="clear" w:color="auto" w:fill="FFFFFF"/>
        </w:rPr>
        <w:t>I.</w:t>
      </w:r>
      <w:r>
        <w:rPr>
          <w:color w:val="212121"/>
          <w:spacing w:val="55"/>
          <w:shd w:val="clear" w:color="auto" w:fill="FFFFFF"/>
        </w:rPr>
        <w:t xml:space="preserve"> </w:t>
      </w:r>
      <w:r>
        <w:rPr>
          <w:color w:val="212121"/>
          <w:shd w:val="clear" w:color="auto" w:fill="FFFFFF"/>
        </w:rPr>
        <w:t>S.</w:t>
      </w:r>
      <w:r>
        <w:rPr>
          <w:color w:val="212121"/>
          <w:spacing w:val="53"/>
          <w:shd w:val="clear" w:color="auto" w:fill="FFFFFF"/>
        </w:rPr>
        <w:t xml:space="preserve"> </w:t>
      </w:r>
      <w:r>
        <w:rPr>
          <w:color w:val="212121"/>
          <w:shd w:val="clear" w:color="auto" w:fill="FFFFFF"/>
        </w:rPr>
        <w:t>(2022).</w:t>
      </w:r>
      <w:r>
        <w:rPr>
          <w:color w:val="212121"/>
          <w:spacing w:val="54"/>
          <w:shd w:val="clear" w:color="auto" w:fill="FFFFFF"/>
        </w:rPr>
        <w:t xml:space="preserve"> </w:t>
      </w:r>
      <w:r>
        <w:rPr>
          <w:color w:val="212121"/>
          <w:shd w:val="clear" w:color="auto" w:fill="FFFFFF"/>
        </w:rPr>
        <w:t>Hubungan</w:t>
      </w:r>
      <w:r>
        <w:rPr>
          <w:color w:val="212121"/>
          <w:spacing w:val="55"/>
          <w:shd w:val="clear" w:color="auto" w:fill="FFFFFF"/>
        </w:rPr>
        <w:t xml:space="preserve"> </w:t>
      </w:r>
      <w:r>
        <w:rPr>
          <w:color w:val="212121"/>
          <w:shd w:val="clear" w:color="auto" w:fill="FFFFFF"/>
        </w:rPr>
        <w:t>Antara</w:t>
      </w:r>
      <w:r>
        <w:rPr>
          <w:color w:val="212121"/>
          <w:spacing w:val="54"/>
          <w:shd w:val="clear" w:color="auto" w:fill="FFFFFF"/>
        </w:rPr>
        <w:t xml:space="preserve"> </w:t>
      </w:r>
      <w:r>
        <w:rPr>
          <w:color w:val="212121"/>
          <w:shd w:val="clear" w:color="auto" w:fill="FFFFFF"/>
        </w:rPr>
        <w:t>Interaksi</w:t>
      </w:r>
      <w:r>
        <w:rPr>
          <w:color w:val="212121"/>
          <w:spacing w:val="53"/>
          <w:shd w:val="clear" w:color="auto" w:fill="FFFFFF"/>
        </w:rPr>
        <w:t xml:space="preserve"> </w:t>
      </w:r>
      <w:r>
        <w:rPr>
          <w:color w:val="212121"/>
          <w:shd w:val="clear" w:color="auto" w:fill="FFFFFF"/>
        </w:rPr>
        <w:t>Sosial</w:t>
      </w:r>
      <w:r>
        <w:rPr>
          <w:color w:val="212121"/>
          <w:spacing w:val="54"/>
          <w:shd w:val="clear" w:color="auto" w:fill="FFFFFF"/>
        </w:rPr>
        <w:t xml:space="preserve"> </w:t>
      </w:r>
      <w:r>
        <w:rPr>
          <w:color w:val="212121"/>
          <w:spacing w:val="-2"/>
          <w:shd w:val="clear" w:color="auto" w:fill="FFFFFF"/>
        </w:rPr>
        <w:t>Dengan</w:t>
      </w:r>
    </w:p>
    <w:p w:rsidR="000857F9" w:rsidRDefault="000857F9">
      <w:pPr>
        <w:pStyle w:val="BodyText"/>
      </w:pPr>
    </w:p>
    <w:p w:rsidR="000857F9" w:rsidRDefault="00196ABF">
      <w:pPr>
        <w:pStyle w:val="BodyText"/>
        <w:ind w:left="1276"/>
      </w:pPr>
      <w:r>
        <w:rPr>
          <w:color w:val="212121"/>
          <w:shd w:val="clear" w:color="auto" w:fill="FFFFFF"/>
        </w:rPr>
        <w:t>Kreativitas</w:t>
      </w:r>
      <w:r>
        <w:rPr>
          <w:color w:val="212121"/>
          <w:spacing w:val="39"/>
          <w:shd w:val="clear" w:color="auto" w:fill="FFFFFF"/>
        </w:rPr>
        <w:t xml:space="preserve"> </w:t>
      </w:r>
      <w:r>
        <w:rPr>
          <w:color w:val="212121"/>
          <w:shd w:val="clear" w:color="auto" w:fill="FFFFFF"/>
        </w:rPr>
        <w:t>Belajar</w:t>
      </w:r>
      <w:r>
        <w:rPr>
          <w:color w:val="212121"/>
          <w:spacing w:val="40"/>
          <w:shd w:val="clear" w:color="auto" w:fill="FFFFFF"/>
        </w:rPr>
        <w:t xml:space="preserve"> </w:t>
      </w:r>
      <w:r>
        <w:rPr>
          <w:color w:val="212121"/>
          <w:shd w:val="clear" w:color="auto" w:fill="FFFFFF"/>
        </w:rPr>
        <w:t>Siswa</w:t>
      </w:r>
      <w:r>
        <w:rPr>
          <w:color w:val="212121"/>
          <w:spacing w:val="41"/>
          <w:shd w:val="clear" w:color="auto" w:fill="FFFFFF"/>
        </w:rPr>
        <w:t xml:space="preserve"> </w:t>
      </w:r>
      <w:r>
        <w:rPr>
          <w:color w:val="212121"/>
          <w:shd w:val="clear" w:color="auto" w:fill="FFFFFF"/>
        </w:rPr>
        <w:t>Kelas</w:t>
      </w:r>
      <w:r>
        <w:rPr>
          <w:color w:val="212121"/>
          <w:spacing w:val="40"/>
          <w:shd w:val="clear" w:color="auto" w:fill="FFFFFF"/>
        </w:rPr>
        <w:t xml:space="preserve"> </w:t>
      </w:r>
      <w:r>
        <w:rPr>
          <w:color w:val="212121"/>
          <w:shd w:val="clear" w:color="auto" w:fill="FFFFFF"/>
        </w:rPr>
        <w:t>X</w:t>
      </w:r>
      <w:r>
        <w:rPr>
          <w:color w:val="212121"/>
          <w:spacing w:val="41"/>
          <w:shd w:val="clear" w:color="auto" w:fill="FFFFFF"/>
        </w:rPr>
        <w:t xml:space="preserve"> </w:t>
      </w:r>
      <w:r>
        <w:rPr>
          <w:color w:val="212121"/>
          <w:shd w:val="clear" w:color="auto" w:fill="FFFFFF"/>
        </w:rPr>
        <w:t>SMA</w:t>
      </w:r>
      <w:r>
        <w:rPr>
          <w:color w:val="212121"/>
          <w:spacing w:val="40"/>
          <w:shd w:val="clear" w:color="auto" w:fill="FFFFFF"/>
        </w:rPr>
        <w:t xml:space="preserve"> </w:t>
      </w:r>
      <w:r>
        <w:rPr>
          <w:color w:val="212121"/>
          <w:shd w:val="clear" w:color="auto" w:fill="FFFFFF"/>
        </w:rPr>
        <w:t>Negeri</w:t>
      </w:r>
      <w:r>
        <w:rPr>
          <w:color w:val="212121"/>
          <w:spacing w:val="42"/>
          <w:shd w:val="clear" w:color="auto" w:fill="FFFFFF"/>
        </w:rPr>
        <w:t xml:space="preserve"> </w:t>
      </w:r>
      <w:r>
        <w:rPr>
          <w:color w:val="212121"/>
          <w:shd w:val="clear" w:color="auto" w:fill="FFFFFF"/>
        </w:rPr>
        <w:t>1</w:t>
      </w:r>
      <w:r>
        <w:rPr>
          <w:color w:val="212121"/>
          <w:spacing w:val="41"/>
          <w:shd w:val="clear" w:color="auto" w:fill="FFFFFF"/>
        </w:rPr>
        <w:t xml:space="preserve"> </w:t>
      </w:r>
      <w:r>
        <w:rPr>
          <w:color w:val="212121"/>
          <w:shd w:val="clear" w:color="auto" w:fill="FFFFFF"/>
        </w:rPr>
        <w:t>Pantan</w:t>
      </w:r>
      <w:r>
        <w:rPr>
          <w:color w:val="212121"/>
          <w:spacing w:val="40"/>
          <w:shd w:val="clear" w:color="auto" w:fill="FFFFFF"/>
        </w:rPr>
        <w:t xml:space="preserve"> </w:t>
      </w:r>
      <w:r>
        <w:rPr>
          <w:color w:val="212121"/>
          <w:shd w:val="clear" w:color="auto" w:fill="FFFFFF"/>
        </w:rPr>
        <w:t>Cuaca</w:t>
      </w:r>
      <w:r>
        <w:rPr>
          <w:color w:val="212121"/>
          <w:spacing w:val="41"/>
          <w:shd w:val="clear" w:color="auto" w:fill="FFFFFF"/>
        </w:rPr>
        <w:t xml:space="preserve"> </w:t>
      </w:r>
      <w:r>
        <w:rPr>
          <w:color w:val="212121"/>
          <w:spacing w:val="-2"/>
          <w:shd w:val="clear" w:color="auto" w:fill="FFFFFF"/>
        </w:rPr>
        <w:t>Tahun</w:t>
      </w:r>
    </w:p>
    <w:p w:rsidR="000857F9" w:rsidRDefault="000857F9">
      <w:pPr>
        <w:pStyle w:val="BodyText"/>
      </w:pPr>
    </w:p>
    <w:p w:rsidR="000857F9" w:rsidRDefault="00196ABF">
      <w:pPr>
        <w:ind w:left="1276"/>
        <w:rPr>
          <w:sz w:val="24"/>
        </w:rPr>
      </w:pPr>
      <w:r>
        <w:rPr>
          <w:color w:val="212121"/>
          <w:sz w:val="24"/>
          <w:shd w:val="clear" w:color="auto" w:fill="FFFFFF"/>
        </w:rPr>
        <w:t>Ajaran</w:t>
      </w:r>
      <w:r>
        <w:rPr>
          <w:color w:val="212121"/>
          <w:spacing w:val="53"/>
          <w:sz w:val="24"/>
          <w:shd w:val="clear" w:color="auto" w:fill="FFFFFF"/>
        </w:rPr>
        <w:t xml:space="preserve"> </w:t>
      </w:r>
      <w:r>
        <w:rPr>
          <w:color w:val="212121"/>
          <w:sz w:val="24"/>
          <w:shd w:val="clear" w:color="auto" w:fill="FFFFFF"/>
        </w:rPr>
        <w:t xml:space="preserve">2021/2022. </w:t>
      </w:r>
      <w:r>
        <w:rPr>
          <w:i/>
          <w:color w:val="212121"/>
          <w:sz w:val="24"/>
          <w:shd w:val="clear" w:color="auto" w:fill="FFFFFF"/>
        </w:rPr>
        <w:t>Invention:</w:t>
      </w:r>
      <w:r>
        <w:rPr>
          <w:i/>
          <w:color w:val="212121"/>
          <w:spacing w:val="55"/>
          <w:sz w:val="24"/>
          <w:shd w:val="clear" w:color="auto" w:fill="FFFFFF"/>
        </w:rPr>
        <w:t xml:space="preserve"> </w:t>
      </w:r>
      <w:r>
        <w:rPr>
          <w:i/>
          <w:color w:val="212121"/>
          <w:sz w:val="24"/>
          <w:shd w:val="clear" w:color="auto" w:fill="FFFFFF"/>
        </w:rPr>
        <w:t>Journal</w:t>
      </w:r>
      <w:r>
        <w:rPr>
          <w:i/>
          <w:color w:val="212121"/>
          <w:spacing w:val="56"/>
          <w:sz w:val="24"/>
          <w:shd w:val="clear" w:color="auto" w:fill="FFFFFF"/>
        </w:rPr>
        <w:t xml:space="preserve"> </w:t>
      </w:r>
      <w:r>
        <w:rPr>
          <w:i/>
          <w:color w:val="212121"/>
          <w:sz w:val="24"/>
          <w:shd w:val="clear" w:color="auto" w:fill="FFFFFF"/>
        </w:rPr>
        <w:t>Research</w:t>
      </w:r>
      <w:r>
        <w:rPr>
          <w:i/>
          <w:color w:val="212121"/>
          <w:spacing w:val="57"/>
          <w:sz w:val="24"/>
          <w:shd w:val="clear" w:color="auto" w:fill="FFFFFF"/>
        </w:rPr>
        <w:t xml:space="preserve"> </w:t>
      </w:r>
      <w:r>
        <w:rPr>
          <w:i/>
          <w:color w:val="212121"/>
          <w:sz w:val="24"/>
          <w:shd w:val="clear" w:color="auto" w:fill="FFFFFF"/>
        </w:rPr>
        <w:t>and</w:t>
      </w:r>
      <w:r>
        <w:rPr>
          <w:i/>
          <w:color w:val="212121"/>
          <w:spacing w:val="56"/>
          <w:sz w:val="24"/>
          <w:shd w:val="clear" w:color="auto" w:fill="FFFFFF"/>
        </w:rPr>
        <w:t xml:space="preserve"> </w:t>
      </w:r>
      <w:r>
        <w:rPr>
          <w:i/>
          <w:color w:val="212121"/>
          <w:sz w:val="24"/>
          <w:shd w:val="clear" w:color="auto" w:fill="FFFFFF"/>
        </w:rPr>
        <w:t>Education</w:t>
      </w:r>
      <w:r>
        <w:rPr>
          <w:i/>
          <w:color w:val="212121"/>
          <w:spacing w:val="56"/>
          <w:sz w:val="24"/>
          <w:shd w:val="clear" w:color="auto" w:fill="FFFFFF"/>
        </w:rPr>
        <w:t xml:space="preserve"> </w:t>
      </w:r>
      <w:r>
        <w:rPr>
          <w:i/>
          <w:color w:val="212121"/>
          <w:spacing w:val="-2"/>
          <w:sz w:val="24"/>
          <w:shd w:val="clear" w:color="auto" w:fill="FFFFFF"/>
        </w:rPr>
        <w:t>Studies</w:t>
      </w:r>
      <w:r>
        <w:rPr>
          <w:color w:val="212121"/>
          <w:spacing w:val="-2"/>
          <w:sz w:val="24"/>
          <w:shd w:val="clear" w:color="auto" w:fill="FFFFFF"/>
        </w:rPr>
        <w:t>,</w:t>
      </w:r>
    </w:p>
    <w:p w:rsidR="000857F9" w:rsidRDefault="000857F9">
      <w:pPr>
        <w:pStyle w:val="BodyText"/>
      </w:pPr>
    </w:p>
    <w:p w:rsidR="000857F9" w:rsidRDefault="00196ABF">
      <w:pPr>
        <w:pStyle w:val="BodyText"/>
        <w:ind w:left="1276"/>
      </w:pPr>
      <w:r>
        <w:rPr>
          <w:color w:val="212121"/>
          <w:spacing w:val="-2"/>
          <w:shd w:val="clear" w:color="auto" w:fill="FFFFFF"/>
        </w:rPr>
        <w:t>107-</w:t>
      </w:r>
      <w:r>
        <w:rPr>
          <w:color w:val="212121"/>
          <w:spacing w:val="-4"/>
          <w:shd w:val="clear" w:color="auto" w:fill="FFFFFF"/>
        </w:rPr>
        <w:t>114.</w:t>
      </w:r>
    </w:p>
    <w:p w:rsidR="000857F9" w:rsidRDefault="000857F9">
      <w:pPr>
        <w:pStyle w:val="BodyText"/>
      </w:pPr>
    </w:p>
    <w:p w:rsidR="000857F9" w:rsidRDefault="00196ABF">
      <w:pPr>
        <w:pStyle w:val="BodyText"/>
        <w:spacing w:before="1"/>
        <w:ind w:left="568"/>
      </w:pPr>
      <w:r>
        <w:t>Yam,</w:t>
      </w:r>
      <w:r>
        <w:rPr>
          <w:spacing w:val="67"/>
        </w:rPr>
        <w:t xml:space="preserve"> </w:t>
      </w:r>
      <w:r>
        <w:t>Jim</w:t>
      </w:r>
      <w:r>
        <w:rPr>
          <w:spacing w:val="69"/>
        </w:rPr>
        <w:t xml:space="preserve"> </w:t>
      </w:r>
      <w:r>
        <w:t>Hoy,</w:t>
      </w:r>
      <w:r>
        <w:rPr>
          <w:spacing w:val="66"/>
        </w:rPr>
        <w:t xml:space="preserve"> </w:t>
      </w:r>
      <w:r>
        <w:t>and</w:t>
      </w:r>
      <w:r>
        <w:rPr>
          <w:spacing w:val="68"/>
        </w:rPr>
        <w:t xml:space="preserve"> </w:t>
      </w:r>
      <w:r>
        <w:t>Ruhiyat</w:t>
      </w:r>
      <w:r>
        <w:rPr>
          <w:spacing w:val="67"/>
        </w:rPr>
        <w:t xml:space="preserve"> </w:t>
      </w:r>
      <w:r>
        <w:t>Taufik.</w:t>
      </w:r>
      <w:r>
        <w:rPr>
          <w:spacing w:val="68"/>
        </w:rPr>
        <w:t xml:space="preserve"> </w:t>
      </w:r>
      <w:r>
        <w:t>2021.</w:t>
      </w:r>
      <w:r>
        <w:rPr>
          <w:spacing w:val="69"/>
        </w:rPr>
        <w:t xml:space="preserve"> </w:t>
      </w:r>
      <w:r>
        <w:t>“Hipotesis</w:t>
      </w:r>
      <w:r>
        <w:rPr>
          <w:spacing w:val="68"/>
        </w:rPr>
        <w:t xml:space="preserve"> </w:t>
      </w:r>
      <w:r>
        <w:t>Penelitian</w:t>
      </w:r>
      <w:r>
        <w:rPr>
          <w:spacing w:val="68"/>
        </w:rPr>
        <w:t xml:space="preserve"> </w:t>
      </w:r>
      <w:r>
        <w:rPr>
          <w:spacing w:val="-2"/>
        </w:rPr>
        <w:t>Kuantitatif.</w:t>
      </w:r>
    </w:p>
    <w:p w:rsidR="000857F9" w:rsidRDefault="00196ABF">
      <w:pPr>
        <w:pStyle w:val="BodyText"/>
        <w:spacing w:before="276"/>
        <w:ind w:left="1420"/>
      </w:pPr>
      <w:r>
        <w:t>Perspektif:</w:t>
      </w:r>
      <w:r>
        <w:rPr>
          <w:spacing w:val="-2"/>
        </w:rPr>
        <w:t xml:space="preserve"> </w:t>
      </w:r>
      <w:r>
        <w:t>Jurnal</w:t>
      </w:r>
      <w:r>
        <w:rPr>
          <w:spacing w:val="-1"/>
        </w:rPr>
        <w:t xml:space="preserve"> </w:t>
      </w:r>
      <w:r>
        <w:t>Ilmu</w:t>
      </w:r>
      <w:r>
        <w:rPr>
          <w:spacing w:val="-2"/>
        </w:rPr>
        <w:t xml:space="preserve"> </w:t>
      </w:r>
      <w:r>
        <w:t>Administrasi.”</w:t>
      </w:r>
      <w:r>
        <w:rPr>
          <w:spacing w:val="-2"/>
        </w:rPr>
        <w:t xml:space="preserve"> </w:t>
      </w:r>
      <w:r>
        <w:t>3(2):</w:t>
      </w:r>
      <w:r>
        <w:rPr>
          <w:spacing w:val="-1"/>
        </w:rPr>
        <w:t xml:space="preserve"> </w:t>
      </w:r>
      <w:r>
        <w:rPr>
          <w:spacing w:val="-2"/>
        </w:rPr>
        <w:t>96–102.</w:t>
      </w:r>
    </w:p>
    <w:p w:rsidR="000857F9" w:rsidRDefault="00196ABF">
      <w:pPr>
        <w:pStyle w:val="BodyText"/>
        <w:spacing w:before="276"/>
        <w:ind w:left="568"/>
      </w:pPr>
      <w:r>
        <w:rPr>
          <w:color w:val="212121"/>
          <w:shd w:val="clear" w:color="auto" w:fill="FFFFFF"/>
        </w:rPr>
        <w:t>Yunanda,</w:t>
      </w:r>
      <w:r>
        <w:rPr>
          <w:color w:val="212121"/>
          <w:spacing w:val="15"/>
          <w:shd w:val="clear" w:color="auto" w:fill="FFFFFF"/>
        </w:rPr>
        <w:t xml:space="preserve"> </w:t>
      </w:r>
      <w:r>
        <w:rPr>
          <w:color w:val="212121"/>
          <w:shd w:val="clear" w:color="auto" w:fill="FFFFFF"/>
        </w:rPr>
        <w:t>R.,</w:t>
      </w:r>
      <w:r>
        <w:rPr>
          <w:color w:val="212121"/>
          <w:spacing w:val="17"/>
          <w:shd w:val="clear" w:color="auto" w:fill="FFFFFF"/>
        </w:rPr>
        <w:t xml:space="preserve"> </w:t>
      </w:r>
      <w:r>
        <w:rPr>
          <w:color w:val="212121"/>
          <w:shd w:val="clear" w:color="auto" w:fill="FFFFFF"/>
        </w:rPr>
        <w:t>&amp;</w:t>
      </w:r>
      <w:r>
        <w:rPr>
          <w:color w:val="212121"/>
          <w:spacing w:val="22"/>
          <w:shd w:val="clear" w:color="auto" w:fill="FFFFFF"/>
        </w:rPr>
        <w:t xml:space="preserve"> </w:t>
      </w:r>
      <w:r>
        <w:rPr>
          <w:color w:val="212121"/>
          <w:shd w:val="clear" w:color="auto" w:fill="FFFFFF"/>
        </w:rPr>
        <w:t>Hutasuhut,</w:t>
      </w:r>
      <w:r>
        <w:rPr>
          <w:color w:val="212121"/>
          <w:spacing w:val="18"/>
          <w:shd w:val="clear" w:color="auto" w:fill="FFFFFF"/>
        </w:rPr>
        <w:t xml:space="preserve"> </w:t>
      </w:r>
      <w:r>
        <w:rPr>
          <w:color w:val="212121"/>
          <w:shd w:val="clear" w:color="auto" w:fill="FFFFFF"/>
        </w:rPr>
        <w:t>DH</w:t>
      </w:r>
      <w:r>
        <w:rPr>
          <w:color w:val="212121"/>
          <w:spacing w:val="17"/>
          <w:shd w:val="clear" w:color="auto" w:fill="FFFFFF"/>
        </w:rPr>
        <w:t xml:space="preserve"> </w:t>
      </w:r>
      <w:r>
        <w:rPr>
          <w:color w:val="212121"/>
          <w:shd w:val="clear" w:color="auto" w:fill="FFFFFF"/>
        </w:rPr>
        <w:t>(2023).</w:t>
      </w:r>
      <w:r>
        <w:rPr>
          <w:color w:val="212121"/>
          <w:spacing w:val="21"/>
          <w:shd w:val="clear" w:color="auto" w:fill="FFFFFF"/>
        </w:rPr>
        <w:t xml:space="preserve"> </w:t>
      </w:r>
      <w:r>
        <w:rPr>
          <w:color w:val="212121"/>
          <w:shd w:val="clear" w:color="auto" w:fill="FFFFFF"/>
        </w:rPr>
        <w:t>Hubungan</w:t>
      </w:r>
      <w:r>
        <w:rPr>
          <w:color w:val="212121"/>
          <w:spacing w:val="17"/>
          <w:shd w:val="clear" w:color="auto" w:fill="FFFFFF"/>
        </w:rPr>
        <w:t xml:space="preserve"> </w:t>
      </w:r>
      <w:r>
        <w:rPr>
          <w:color w:val="212121"/>
          <w:shd w:val="clear" w:color="auto" w:fill="FFFFFF"/>
        </w:rPr>
        <w:t>Pola</w:t>
      </w:r>
      <w:r>
        <w:rPr>
          <w:color w:val="212121"/>
          <w:spacing w:val="18"/>
          <w:shd w:val="clear" w:color="auto" w:fill="FFFFFF"/>
        </w:rPr>
        <w:t xml:space="preserve"> </w:t>
      </w:r>
      <w:r>
        <w:rPr>
          <w:color w:val="212121"/>
          <w:shd w:val="clear" w:color="auto" w:fill="FFFFFF"/>
        </w:rPr>
        <w:t>Asuh</w:t>
      </w:r>
      <w:r>
        <w:rPr>
          <w:color w:val="212121"/>
          <w:spacing w:val="17"/>
          <w:shd w:val="clear" w:color="auto" w:fill="FFFFFF"/>
        </w:rPr>
        <w:t xml:space="preserve"> </w:t>
      </w:r>
      <w:r>
        <w:rPr>
          <w:color w:val="212121"/>
          <w:shd w:val="clear" w:color="auto" w:fill="FFFFFF"/>
        </w:rPr>
        <w:t>Demokratis</w:t>
      </w:r>
      <w:r>
        <w:rPr>
          <w:color w:val="212121"/>
          <w:spacing w:val="19"/>
          <w:shd w:val="clear" w:color="auto" w:fill="FFFFFF"/>
        </w:rPr>
        <w:t xml:space="preserve"> </w:t>
      </w:r>
      <w:r>
        <w:rPr>
          <w:color w:val="212121"/>
          <w:spacing w:val="-2"/>
          <w:shd w:val="clear" w:color="auto" w:fill="FFFFFF"/>
        </w:rPr>
        <w:t>Orang</w:t>
      </w:r>
    </w:p>
    <w:p w:rsidR="000857F9" w:rsidRDefault="00196ABF">
      <w:pPr>
        <w:pStyle w:val="BodyText"/>
        <w:spacing w:before="276"/>
        <w:ind w:left="1420"/>
      </w:pPr>
      <w:r>
        <w:rPr>
          <w:color w:val="212121"/>
          <w:shd w:val="clear" w:color="auto" w:fill="FFFFFF"/>
        </w:rPr>
        <w:t>Tua</w:t>
      </w:r>
      <w:r>
        <w:rPr>
          <w:color w:val="212121"/>
          <w:spacing w:val="26"/>
          <w:shd w:val="clear" w:color="auto" w:fill="FFFFFF"/>
        </w:rPr>
        <w:t xml:space="preserve"> </w:t>
      </w:r>
      <w:r>
        <w:rPr>
          <w:color w:val="212121"/>
          <w:shd w:val="clear" w:color="auto" w:fill="FFFFFF"/>
        </w:rPr>
        <w:t>Dengan</w:t>
      </w:r>
      <w:r>
        <w:rPr>
          <w:color w:val="212121"/>
          <w:spacing w:val="29"/>
          <w:shd w:val="clear" w:color="auto" w:fill="FFFFFF"/>
        </w:rPr>
        <w:t xml:space="preserve"> </w:t>
      </w:r>
      <w:r>
        <w:rPr>
          <w:color w:val="212121"/>
          <w:shd w:val="clear" w:color="auto" w:fill="FFFFFF"/>
        </w:rPr>
        <w:t>Percaya</w:t>
      </w:r>
      <w:r>
        <w:rPr>
          <w:color w:val="212121"/>
          <w:spacing w:val="29"/>
          <w:shd w:val="clear" w:color="auto" w:fill="FFFFFF"/>
        </w:rPr>
        <w:t xml:space="preserve"> </w:t>
      </w:r>
      <w:r>
        <w:rPr>
          <w:color w:val="212121"/>
          <w:shd w:val="clear" w:color="auto" w:fill="FFFFFF"/>
        </w:rPr>
        <w:t>Diri</w:t>
      </w:r>
      <w:r>
        <w:rPr>
          <w:color w:val="212121"/>
          <w:spacing w:val="29"/>
          <w:shd w:val="clear" w:color="auto" w:fill="FFFFFF"/>
        </w:rPr>
        <w:t xml:space="preserve"> </w:t>
      </w:r>
      <w:r>
        <w:rPr>
          <w:color w:val="212121"/>
          <w:shd w:val="clear" w:color="auto" w:fill="FFFFFF"/>
        </w:rPr>
        <w:t>Siswa</w:t>
      </w:r>
      <w:r>
        <w:rPr>
          <w:color w:val="212121"/>
          <w:spacing w:val="29"/>
          <w:shd w:val="clear" w:color="auto" w:fill="FFFFFF"/>
        </w:rPr>
        <w:t xml:space="preserve"> </w:t>
      </w:r>
      <w:r>
        <w:rPr>
          <w:color w:val="212121"/>
          <w:shd w:val="clear" w:color="auto" w:fill="FFFFFF"/>
        </w:rPr>
        <w:t>Kelas</w:t>
      </w:r>
      <w:r>
        <w:rPr>
          <w:color w:val="212121"/>
          <w:spacing w:val="29"/>
          <w:shd w:val="clear" w:color="auto" w:fill="FFFFFF"/>
        </w:rPr>
        <w:t xml:space="preserve"> </w:t>
      </w:r>
      <w:r>
        <w:rPr>
          <w:color w:val="212121"/>
          <w:shd w:val="clear" w:color="auto" w:fill="FFFFFF"/>
        </w:rPr>
        <w:t>VIII</w:t>
      </w:r>
      <w:r>
        <w:rPr>
          <w:color w:val="212121"/>
          <w:spacing w:val="26"/>
          <w:shd w:val="clear" w:color="auto" w:fill="FFFFFF"/>
        </w:rPr>
        <w:t xml:space="preserve"> </w:t>
      </w:r>
      <w:r>
        <w:rPr>
          <w:color w:val="212121"/>
          <w:shd w:val="clear" w:color="auto" w:fill="FFFFFF"/>
        </w:rPr>
        <w:t>SMP</w:t>
      </w:r>
      <w:r>
        <w:rPr>
          <w:color w:val="212121"/>
          <w:spacing w:val="30"/>
          <w:shd w:val="clear" w:color="auto" w:fill="FFFFFF"/>
        </w:rPr>
        <w:t xml:space="preserve"> </w:t>
      </w:r>
      <w:r>
        <w:rPr>
          <w:color w:val="212121"/>
          <w:shd w:val="clear" w:color="auto" w:fill="FFFFFF"/>
        </w:rPr>
        <w:t>Negeri</w:t>
      </w:r>
      <w:r>
        <w:rPr>
          <w:color w:val="212121"/>
          <w:spacing w:val="29"/>
          <w:shd w:val="clear" w:color="auto" w:fill="FFFFFF"/>
        </w:rPr>
        <w:t xml:space="preserve"> </w:t>
      </w:r>
      <w:r>
        <w:rPr>
          <w:color w:val="212121"/>
          <w:shd w:val="clear" w:color="auto" w:fill="FFFFFF"/>
        </w:rPr>
        <w:t>1</w:t>
      </w:r>
      <w:r>
        <w:rPr>
          <w:color w:val="212121"/>
          <w:spacing w:val="29"/>
          <w:shd w:val="clear" w:color="auto" w:fill="FFFFFF"/>
        </w:rPr>
        <w:t xml:space="preserve"> </w:t>
      </w:r>
      <w:r>
        <w:rPr>
          <w:color w:val="212121"/>
          <w:spacing w:val="-2"/>
          <w:shd w:val="clear" w:color="auto" w:fill="FFFFFF"/>
        </w:rPr>
        <w:t>Perbaungan</w:t>
      </w:r>
    </w:p>
    <w:p w:rsidR="000857F9" w:rsidRDefault="000857F9">
      <w:pPr>
        <w:pStyle w:val="BodyText"/>
      </w:pPr>
    </w:p>
    <w:p w:rsidR="000857F9" w:rsidRDefault="00196ABF">
      <w:pPr>
        <w:spacing w:line="480" w:lineRule="auto"/>
        <w:ind w:left="1420"/>
        <w:rPr>
          <w:sz w:val="24"/>
        </w:rPr>
      </w:pPr>
      <w:r>
        <w:rPr>
          <w:color w:val="212121"/>
          <w:sz w:val="24"/>
          <w:shd w:val="clear" w:color="auto" w:fill="FFFFFF"/>
        </w:rPr>
        <w:t>Tahun</w:t>
      </w:r>
      <w:r>
        <w:rPr>
          <w:color w:val="212121"/>
          <w:spacing w:val="40"/>
          <w:sz w:val="24"/>
          <w:shd w:val="clear" w:color="auto" w:fill="FFFFFF"/>
        </w:rPr>
        <w:t xml:space="preserve"> </w:t>
      </w:r>
      <w:r>
        <w:rPr>
          <w:color w:val="212121"/>
          <w:sz w:val="24"/>
          <w:shd w:val="clear" w:color="auto" w:fill="FFFFFF"/>
        </w:rPr>
        <w:t>Ajaran</w:t>
      </w:r>
      <w:r>
        <w:rPr>
          <w:color w:val="212121"/>
          <w:spacing w:val="40"/>
          <w:sz w:val="24"/>
          <w:shd w:val="clear" w:color="auto" w:fill="FFFFFF"/>
        </w:rPr>
        <w:t xml:space="preserve"> </w:t>
      </w:r>
      <w:r>
        <w:rPr>
          <w:color w:val="212121"/>
          <w:sz w:val="24"/>
          <w:shd w:val="clear" w:color="auto" w:fill="FFFFFF"/>
        </w:rPr>
        <w:t>2021/2022.</w:t>
      </w:r>
      <w:r>
        <w:rPr>
          <w:color w:val="212121"/>
          <w:spacing w:val="-2"/>
          <w:sz w:val="24"/>
          <w:shd w:val="clear" w:color="auto" w:fill="FFFFFF"/>
        </w:rPr>
        <w:t xml:space="preserve"> </w:t>
      </w:r>
      <w:r>
        <w:rPr>
          <w:i/>
          <w:color w:val="212121"/>
          <w:sz w:val="24"/>
          <w:shd w:val="clear" w:color="auto" w:fill="FFFFFF"/>
        </w:rPr>
        <w:t>Pusat</w:t>
      </w:r>
      <w:r>
        <w:rPr>
          <w:i/>
          <w:color w:val="212121"/>
          <w:spacing w:val="40"/>
          <w:sz w:val="24"/>
          <w:shd w:val="clear" w:color="auto" w:fill="FFFFFF"/>
        </w:rPr>
        <w:t xml:space="preserve"> </w:t>
      </w:r>
      <w:r>
        <w:rPr>
          <w:i/>
          <w:color w:val="212121"/>
          <w:sz w:val="24"/>
          <w:shd w:val="clear" w:color="auto" w:fill="FFFFFF"/>
        </w:rPr>
        <w:t>Pengetahuan:</w:t>
      </w:r>
      <w:r>
        <w:rPr>
          <w:i/>
          <w:color w:val="212121"/>
          <w:spacing w:val="40"/>
          <w:sz w:val="24"/>
          <w:shd w:val="clear" w:color="auto" w:fill="FFFFFF"/>
        </w:rPr>
        <w:t xml:space="preserve"> </w:t>
      </w:r>
      <w:r>
        <w:rPr>
          <w:i/>
          <w:color w:val="212121"/>
          <w:sz w:val="24"/>
          <w:shd w:val="clear" w:color="auto" w:fill="FFFFFF"/>
        </w:rPr>
        <w:t>Jurnal</w:t>
      </w:r>
      <w:r>
        <w:rPr>
          <w:i/>
          <w:color w:val="212121"/>
          <w:spacing w:val="40"/>
          <w:sz w:val="24"/>
          <w:shd w:val="clear" w:color="auto" w:fill="FFFFFF"/>
        </w:rPr>
        <w:t xml:space="preserve"> </w:t>
      </w:r>
      <w:r>
        <w:rPr>
          <w:i/>
          <w:color w:val="212121"/>
          <w:sz w:val="24"/>
          <w:shd w:val="clear" w:color="auto" w:fill="FFFFFF"/>
        </w:rPr>
        <w:t>Pendidikan</w:t>
      </w:r>
      <w:r>
        <w:rPr>
          <w:i/>
          <w:color w:val="212121"/>
          <w:spacing w:val="40"/>
          <w:sz w:val="24"/>
          <w:shd w:val="clear" w:color="auto" w:fill="FFFFFF"/>
        </w:rPr>
        <w:t xml:space="preserve"> </w:t>
      </w:r>
      <w:r>
        <w:rPr>
          <w:i/>
          <w:color w:val="212121"/>
          <w:sz w:val="24"/>
          <w:shd w:val="clear" w:color="auto" w:fill="FFFFFF"/>
        </w:rPr>
        <w:t>dan</w:t>
      </w:r>
      <w:r>
        <w:rPr>
          <w:i/>
          <w:color w:val="212121"/>
          <w:sz w:val="24"/>
        </w:rPr>
        <w:t xml:space="preserve"> Pengabdian Masyarakat </w:t>
      </w:r>
      <w:r>
        <w:rPr>
          <w:color w:val="212121"/>
          <w:sz w:val="24"/>
        </w:rPr>
        <w:t>, 47-54.</w:t>
      </w:r>
    </w:p>
    <w:p w:rsidR="000857F9" w:rsidRDefault="00196ABF">
      <w:pPr>
        <w:ind w:left="568"/>
        <w:rPr>
          <w:i/>
          <w:sz w:val="24"/>
        </w:rPr>
      </w:pPr>
      <w:r>
        <w:rPr>
          <w:sz w:val="24"/>
        </w:rPr>
        <w:t>Zulkarnain,</w:t>
      </w:r>
      <w:r>
        <w:rPr>
          <w:spacing w:val="-2"/>
          <w:sz w:val="24"/>
        </w:rPr>
        <w:t xml:space="preserve"> </w:t>
      </w:r>
      <w:r>
        <w:rPr>
          <w:sz w:val="24"/>
        </w:rPr>
        <w:t>I.</w:t>
      </w:r>
      <w:r>
        <w:rPr>
          <w:spacing w:val="-2"/>
          <w:sz w:val="24"/>
        </w:rPr>
        <w:t xml:space="preserve"> </w:t>
      </w:r>
      <w:r>
        <w:rPr>
          <w:sz w:val="24"/>
        </w:rPr>
        <w:t>(2010).</w:t>
      </w:r>
      <w:r>
        <w:rPr>
          <w:spacing w:val="-2"/>
          <w:sz w:val="24"/>
        </w:rPr>
        <w:t xml:space="preserve"> </w:t>
      </w:r>
      <w:r>
        <w:rPr>
          <w:i/>
          <w:sz w:val="24"/>
        </w:rPr>
        <w:t>Nilai-nilai</w:t>
      </w:r>
      <w:r>
        <w:rPr>
          <w:i/>
          <w:spacing w:val="-2"/>
          <w:sz w:val="24"/>
        </w:rPr>
        <w:t xml:space="preserve"> </w:t>
      </w:r>
      <w:r>
        <w:rPr>
          <w:i/>
          <w:sz w:val="24"/>
        </w:rPr>
        <w:t>pendidikan</w:t>
      </w:r>
      <w:r>
        <w:rPr>
          <w:i/>
          <w:spacing w:val="-2"/>
          <w:sz w:val="24"/>
        </w:rPr>
        <w:t xml:space="preserve"> </w:t>
      </w:r>
      <w:r>
        <w:rPr>
          <w:i/>
          <w:sz w:val="24"/>
        </w:rPr>
        <w:t>Islam</w:t>
      </w:r>
      <w:r>
        <w:rPr>
          <w:i/>
          <w:spacing w:val="-3"/>
          <w:sz w:val="24"/>
        </w:rPr>
        <w:t xml:space="preserve"> </w:t>
      </w:r>
      <w:r>
        <w:rPr>
          <w:i/>
          <w:sz w:val="24"/>
        </w:rPr>
        <w:t>dalam</w:t>
      </w:r>
      <w:r>
        <w:rPr>
          <w:i/>
          <w:spacing w:val="-3"/>
          <w:sz w:val="24"/>
        </w:rPr>
        <w:t xml:space="preserve"> </w:t>
      </w:r>
      <w:r>
        <w:rPr>
          <w:i/>
          <w:sz w:val="24"/>
        </w:rPr>
        <w:t>novel</w:t>
      </w:r>
      <w:r>
        <w:rPr>
          <w:i/>
          <w:spacing w:val="-2"/>
          <w:sz w:val="24"/>
        </w:rPr>
        <w:t xml:space="preserve"> </w:t>
      </w:r>
      <w:r>
        <w:rPr>
          <w:i/>
          <w:sz w:val="24"/>
        </w:rPr>
        <w:t>“Laskar</w:t>
      </w:r>
      <w:r>
        <w:rPr>
          <w:i/>
          <w:spacing w:val="-2"/>
          <w:sz w:val="24"/>
        </w:rPr>
        <w:t xml:space="preserve"> Pelangi”</w:t>
      </w:r>
    </w:p>
    <w:p w:rsidR="000857F9" w:rsidRDefault="000857F9">
      <w:pPr>
        <w:pStyle w:val="BodyText"/>
        <w:rPr>
          <w:i/>
        </w:rPr>
      </w:pPr>
    </w:p>
    <w:p w:rsidR="000857F9" w:rsidRDefault="00196ABF">
      <w:pPr>
        <w:ind w:left="1288"/>
        <w:rPr>
          <w:sz w:val="24"/>
        </w:rPr>
      </w:pPr>
      <w:r>
        <w:rPr>
          <w:i/>
          <w:sz w:val="24"/>
        </w:rPr>
        <w:t>karya</w:t>
      </w:r>
      <w:r>
        <w:rPr>
          <w:i/>
          <w:spacing w:val="-3"/>
          <w:sz w:val="24"/>
        </w:rPr>
        <w:t xml:space="preserve"> </w:t>
      </w:r>
      <w:r>
        <w:rPr>
          <w:i/>
          <w:sz w:val="24"/>
        </w:rPr>
        <w:t>Andrea</w:t>
      </w:r>
      <w:r>
        <w:rPr>
          <w:i/>
          <w:spacing w:val="-2"/>
          <w:sz w:val="24"/>
        </w:rPr>
        <w:t xml:space="preserve"> </w:t>
      </w:r>
      <w:r>
        <w:rPr>
          <w:i/>
          <w:sz w:val="24"/>
        </w:rPr>
        <w:t>Hirata</w:t>
      </w:r>
      <w:r>
        <w:rPr>
          <w:i/>
          <w:spacing w:val="-2"/>
          <w:sz w:val="24"/>
        </w:rPr>
        <w:t xml:space="preserve"> </w:t>
      </w:r>
      <w:r>
        <w:rPr>
          <w:sz w:val="24"/>
        </w:rPr>
        <w:t>(Doctoral</w:t>
      </w:r>
      <w:r>
        <w:rPr>
          <w:spacing w:val="-2"/>
          <w:sz w:val="24"/>
        </w:rPr>
        <w:t xml:space="preserve"> </w:t>
      </w:r>
      <w:r>
        <w:rPr>
          <w:sz w:val="24"/>
        </w:rPr>
        <w:t>dissertation, IAIN</w:t>
      </w:r>
      <w:r>
        <w:rPr>
          <w:spacing w:val="-2"/>
          <w:sz w:val="24"/>
        </w:rPr>
        <w:t xml:space="preserve"> Padangsidimpuan).</w:t>
      </w:r>
    </w:p>
    <w:p w:rsidR="000857F9" w:rsidRDefault="000857F9">
      <w:pPr>
        <w:rPr>
          <w:sz w:val="24"/>
        </w:rPr>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Heading3"/>
        <w:ind w:left="568"/>
      </w:pPr>
      <w:r>
        <w:t>Lampiran</w:t>
      </w:r>
      <w:r>
        <w:rPr>
          <w:spacing w:val="-6"/>
        </w:rPr>
        <w:t xml:space="preserve"> </w:t>
      </w:r>
      <w:r>
        <w:t>1</w:t>
      </w:r>
      <w:r>
        <w:rPr>
          <w:spacing w:val="-2"/>
        </w:rPr>
        <w:t xml:space="preserve"> </w:t>
      </w:r>
      <w:r>
        <w:t>Uji</w:t>
      </w:r>
      <w:r>
        <w:rPr>
          <w:spacing w:val="-3"/>
        </w:rPr>
        <w:t xml:space="preserve"> </w:t>
      </w:r>
      <w:r>
        <w:t>Coba</w:t>
      </w:r>
      <w:r>
        <w:rPr>
          <w:spacing w:val="-3"/>
        </w:rPr>
        <w:t xml:space="preserve"> </w:t>
      </w:r>
      <w:r>
        <w:t>Instrumen</w:t>
      </w:r>
      <w:r>
        <w:rPr>
          <w:spacing w:val="-2"/>
        </w:rPr>
        <w:t xml:space="preserve"> </w:t>
      </w:r>
      <w:r>
        <w:t>Penelitian</w:t>
      </w:r>
      <w:r>
        <w:rPr>
          <w:spacing w:val="-1"/>
        </w:rPr>
        <w:t xml:space="preserve"> </w:t>
      </w:r>
      <w:r>
        <w:t>Angket</w:t>
      </w:r>
      <w:r>
        <w:rPr>
          <w:spacing w:val="-3"/>
        </w:rPr>
        <w:t xml:space="preserve"> </w:t>
      </w:r>
      <w:r>
        <w:t>Pola</w:t>
      </w:r>
      <w:r>
        <w:rPr>
          <w:spacing w:val="-3"/>
        </w:rPr>
        <w:t xml:space="preserve"> </w:t>
      </w:r>
      <w:r>
        <w:t>Asuh</w:t>
      </w:r>
      <w:r>
        <w:rPr>
          <w:spacing w:val="-2"/>
        </w:rPr>
        <w:t xml:space="preserve"> Otoriter</w:t>
      </w:r>
    </w:p>
    <w:p w:rsidR="000857F9" w:rsidRDefault="000857F9">
      <w:pPr>
        <w:pStyle w:val="BodyText"/>
        <w:rPr>
          <w:b/>
        </w:rPr>
      </w:pPr>
    </w:p>
    <w:p w:rsidR="000857F9" w:rsidRDefault="00196ABF">
      <w:pPr>
        <w:pStyle w:val="BodyText"/>
        <w:ind w:left="693" w:right="270"/>
        <w:jc w:val="center"/>
      </w:pPr>
      <w:r>
        <w:t>Uji</w:t>
      </w:r>
      <w:r>
        <w:rPr>
          <w:spacing w:val="-1"/>
        </w:rPr>
        <w:t xml:space="preserve"> </w:t>
      </w:r>
      <w:r>
        <w:t>Coba</w:t>
      </w:r>
      <w:r>
        <w:rPr>
          <w:spacing w:val="-2"/>
        </w:rPr>
        <w:t xml:space="preserve"> </w:t>
      </w:r>
      <w:r>
        <w:t>An</w:t>
      </w:r>
      <w:r>
        <w:t>gket Pola</w:t>
      </w:r>
      <w:r>
        <w:rPr>
          <w:spacing w:val="-1"/>
        </w:rPr>
        <w:t xml:space="preserve"> </w:t>
      </w:r>
      <w:r>
        <w:t xml:space="preserve">Asuh </w:t>
      </w:r>
      <w:r>
        <w:rPr>
          <w:spacing w:val="-2"/>
        </w:rPr>
        <w:t>Otoriter</w:t>
      </w:r>
    </w:p>
    <w:p w:rsidR="000857F9" w:rsidRDefault="000857F9">
      <w:pPr>
        <w:pStyle w:val="BodyText"/>
      </w:pPr>
    </w:p>
    <w:p w:rsidR="000857F9" w:rsidRDefault="00196ABF">
      <w:pPr>
        <w:pStyle w:val="Heading3"/>
        <w:ind w:left="568"/>
      </w:pPr>
      <w:r>
        <w:rPr>
          <w:spacing w:val="-2"/>
        </w:rPr>
        <w:t>Pengantar</w:t>
      </w:r>
    </w:p>
    <w:p w:rsidR="000857F9" w:rsidRDefault="000857F9">
      <w:pPr>
        <w:pStyle w:val="BodyText"/>
        <w:rPr>
          <w:b/>
        </w:rPr>
      </w:pPr>
    </w:p>
    <w:p w:rsidR="000857F9" w:rsidRDefault="00196ABF">
      <w:pPr>
        <w:pStyle w:val="BodyText"/>
        <w:ind w:left="1288"/>
      </w:pPr>
      <w:r>
        <w:rPr>
          <w:noProof/>
          <w:lang w:val="en-US"/>
        </w:rPr>
        <w:drawing>
          <wp:anchor distT="0" distB="0" distL="0" distR="0" simplePos="0" relativeHeight="477835264"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7" cstate="print"/>
                    <a:stretch>
                      <a:fillRect/>
                    </a:stretch>
                  </pic:blipFill>
                  <pic:spPr>
                    <a:xfrm>
                      <a:off x="0" y="0"/>
                      <a:ext cx="5397499" cy="5321299"/>
                    </a:xfrm>
                    <a:prstGeom prst="rect">
                      <a:avLst/>
                    </a:prstGeom>
                  </pic:spPr>
                </pic:pic>
              </a:graphicData>
            </a:graphic>
          </wp:anchor>
        </w:drawing>
      </w:r>
      <w:r>
        <w:t>Kepada</w:t>
      </w:r>
      <w:r>
        <w:rPr>
          <w:spacing w:val="-1"/>
        </w:rPr>
        <w:t xml:space="preserve"> </w:t>
      </w:r>
      <w:r>
        <w:t>Yth.</w:t>
      </w:r>
      <w:r>
        <w:rPr>
          <w:spacing w:val="-1"/>
        </w:rPr>
        <w:t xml:space="preserve"> </w:t>
      </w:r>
      <w:r>
        <w:t>Seluruh</w:t>
      </w:r>
      <w:r>
        <w:rPr>
          <w:spacing w:val="-1"/>
        </w:rPr>
        <w:t xml:space="preserve"> </w:t>
      </w:r>
      <w:r>
        <w:rPr>
          <w:spacing w:val="-2"/>
        </w:rPr>
        <w:t>Responden,</w:t>
      </w:r>
    </w:p>
    <w:p w:rsidR="000857F9" w:rsidRDefault="000857F9">
      <w:pPr>
        <w:pStyle w:val="BodyText"/>
      </w:pPr>
    </w:p>
    <w:p w:rsidR="000857F9" w:rsidRDefault="00196ABF">
      <w:pPr>
        <w:pStyle w:val="BodyText"/>
        <w:spacing w:line="480" w:lineRule="auto"/>
        <w:ind w:left="568" w:right="141" w:firstLine="720"/>
        <w:jc w:val="both"/>
      </w:pPr>
      <w:r>
        <w:t>Saya mohon kesediaan waktunya ± 15 menit untuk dapat mengisi semua pernyataan</w:t>
      </w:r>
      <w:r>
        <w:rPr>
          <w:spacing w:val="-11"/>
        </w:rPr>
        <w:t xml:space="preserve"> </w:t>
      </w:r>
      <w:r>
        <w:t>angket</w:t>
      </w:r>
      <w:r>
        <w:rPr>
          <w:spacing w:val="-10"/>
        </w:rPr>
        <w:t xml:space="preserve"> </w:t>
      </w:r>
      <w:r>
        <w:t>ini</w:t>
      </w:r>
      <w:r>
        <w:rPr>
          <w:spacing w:val="-10"/>
        </w:rPr>
        <w:t xml:space="preserve"> </w:t>
      </w:r>
      <w:r>
        <w:t>dengan</w:t>
      </w:r>
      <w:r>
        <w:rPr>
          <w:spacing w:val="-11"/>
        </w:rPr>
        <w:t xml:space="preserve"> </w:t>
      </w:r>
      <w:r>
        <w:t>jujur</w:t>
      </w:r>
      <w:r>
        <w:rPr>
          <w:spacing w:val="-11"/>
        </w:rPr>
        <w:t xml:space="preserve"> </w:t>
      </w:r>
      <w:r>
        <w:t>sesuai</w:t>
      </w:r>
      <w:r>
        <w:rPr>
          <w:spacing w:val="-10"/>
        </w:rPr>
        <w:t xml:space="preserve"> </w:t>
      </w:r>
      <w:r>
        <w:t>keadaan</w:t>
      </w:r>
      <w:r>
        <w:rPr>
          <w:spacing w:val="-9"/>
        </w:rPr>
        <w:t xml:space="preserve"> </w:t>
      </w:r>
      <w:r>
        <w:t>yang</w:t>
      </w:r>
      <w:r>
        <w:rPr>
          <w:spacing w:val="-11"/>
        </w:rPr>
        <w:t xml:space="preserve"> </w:t>
      </w:r>
      <w:r>
        <w:t>ananda</w:t>
      </w:r>
      <w:r>
        <w:rPr>
          <w:spacing w:val="-12"/>
        </w:rPr>
        <w:t xml:space="preserve"> </w:t>
      </w:r>
      <w:r>
        <w:t>alami</w:t>
      </w:r>
      <w:r>
        <w:rPr>
          <w:spacing w:val="-10"/>
        </w:rPr>
        <w:t xml:space="preserve"> </w:t>
      </w:r>
      <w:r>
        <w:t>agar</w:t>
      </w:r>
      <w:r>
        <w:rPr>
          <w:spacing w:val="-11"/>
        </w:rPr>
        <w:t xml:space="preserve"> </w:t>
      </w:r>
      <w:r>
        <w:t>jawaban yang</w:t>
      </w:r>
      <w:r>
        <w:rPr>
          <w:spacing w:val="-7"/>
        </w:rPr>
        <w:t xml:space="preserve"> </w:t>
      </w:r>
      <w:r>
        <w:t>diberikan</w:t>
      </w:r>
      <w:r>
        <w:rPr>
          <w:spacing w:val="-5"/>
        </w:rPr>
        <w:t xml:space="preserve"> </w:t>
      </w:r>
      <w:r>
        <w:t>valid</w:t>
      </w:r>
      <w:r>
        <w:rPr>
          <w:spacing w:val="-7"/>
        </w:rPr>
        <w:t xml:space="preserve"> </w:t>
      </w:r>
      <w:r>
        <w:t>dan</w:t>
      </w:r>
      <w:r>
        <w:rPr>
          <w:spacing w:val="-4"/>
        </w:rPr>
        <w:t xml:space="preserve"> </w:t>
      </w:r>
      <w:r>
        <w:t>dapat</w:t>
      </w:r>
      <w:r>
        <w:rPr>
          <w:spacing w:val="-6"/>
        </w:rPr>
        <w:t xml:space="preserve"> </w:t>
      </w:r>
      <w:r>
        <w:t>digunakan</w:t>
      </w:r>
      <w:r>
        <w:rPr>
          <w:spacing w:val="-5"/>
        </w:rPr>
        <w:t xml:space="preserve"> </w:t>
      </w:r>
      <w:r>
        <w:t>pada</w:t>
      </w:r>
      <w:r>
        <w:rPr>
          <w:spacing w:val="-6"/>
        </w:rPr>
        <w:t xml:space="preserve"> </w:t>
      </w:r>
      <w:r>
        <w:t>penelitian,</w:t>
      </w:r>
      <w:r>
        <w:rPr>
          <w:spacing w:val="-7"/>
        </w:rPr>
        <w:t xml:space="preserve"> </w:t>
      </w:r>
      <w:r>
        <w:t>karena</w:t>
      </w:r>
      <w:r>
        <w:rPr>
          <w:spacing w:val="-7"/>
        </w:rPr>
        <w:t xml:space="preserve"> </w:t>
      </w:r>
      <w:r>
        <w:t>dalam</w:t>
      </w:r>
      <w:r>
        <w:rPr>
          <w:spacing w:val="-4"/>
        </w:rPr>
        <w:t xml:space="preserve"> </w:t>
      </w:r>
      <w:r>
        <w:t>angket</w:t>
      </w:r>
      <w:r>
        <w:rPr>
          <w:spacing w:val="-6"/>
        </w:rPr>
        <w:t xml:space="preserve"> </w:t>
      </w:r>
      <w:r>
        <w:t>ini tidak ada jawaban benar/salah dan tidak masuk penilaian guru, pembelajaran dan sekolah. Semua jawaban dan identitas ananda akan dirahasiakan dan tidak akan diberitahukan</w:t>
      </w:r>
      <w:r>
        <w:rPr>
          <w:spacing w:val="-9"/>
        </w:rPr>
        <w:t xml:space="preserve"> </w:t>
      </w:r>
      <w:r>
        <w:t>kepada</w:t>
      </w:r>
      <w:r>
        <w:rPr>
          <w:spacing w:val="-8"/>
        </w:rPr>
        <w:t xml:space="preserve"> </w:t>
      </w:r>
      <w:r>
        <w:t>siapapun</w:t>
      </w:r>
      <w:r>
        <w:rPr>
          <w:spacing w:val="-9"/>
        </w:rPr>
        <w:t xml:space="preserve"> </w:t>
      </w:r>
      <w:r>
        <w:t>termasuk</w:t>
      </w:r>
      <w:r>
        <w:rPr>
          <w:spacing w:val="-7"/>
        </w:rPr>
        <w:t xml:space="preserve"> </w:t>
      </w:r>
      <w:r>
        <w:t>guru</w:t>
      </w:r>
      <w:r>
        <w:rPr>
          <w:spacing w:val="-10"/>
        </w:rPr>
        <w:t xml:space="preserve"> </w:t>
      </w:r>
      <w:r>
        <w:t>juga</w:t>
      </w:r>
      <w:r>
        <w:rPr>
          <w:spacing w:val="-10"/>
        </w:rPr>
        <w:t xml:space="preserve"> </w:t>
      </w:r>
      <w:r>
        <w:t>orang</w:t>
      </w:r>
      <w:r>
        <w:rPr>
          <w:spacing w:val="-7"/>
        </w:rPr>
        <w:t xml:space="preserve"> </w:t>
      </w:r>
      <w:r>
        <w:t>tua</w:t>
      </w:r>
      <w:r>
        <w:rPr>
          <w:spacing w:val="-7"/>
        </w:rPr>
        <w:t xml:space="preserve"> </w:t>
      </w:r>
      <w:r>
        <w:t>ananda.</w:t>
      </w:r>
      <w:r>
        <w:rPr>
          <w:spacing w:val="-7"/>
        </w:rPr>
        <w:t xml:space="preserve"> </w:t>
      </w:r>
      <w:r>
        <w:t>Adapun</w:t>
      </w:r>
      <w:r>
        <w:rPr>
          <w:spacing w:val="-9"/>
        </w:rPr>
        <w:t xml:space="preserve"> </w:t>
      </w:r>
      <w:r>
        <w:t>hasil jawaban ananda hanya akan saya gunakan untuk keperluan penelitian. Atas kesediaan dan bantuan ananda, saya ucapkan terimakasih.</w:t>
      </w:r>
    </w:p>
    <w:p w:rsidR="000857F9" w:rsidRDefault="00196ABF">
      <w:pPr>
        <w:pStyle w:val="Heading3"/>
        <w:spacing w:before="1"/>
        <w:ind w:left="568"/>
        <w:jc w:val="both"/>
      </w:pPr>
      <w:r>
        <w:t>Petunjuk</w:t>
      </w:r>
      <w:r>
        <w:rPr>
          <w:spacing w:val="-6"/>
        </w:rPr>
        <w:t xml:space="preserve"> </w:t>
      </w:r>
      <w:r>
        <w:rPr>
          <w:spacing w:val="-2"/>
        </w:rPr>
        <w:t>Pengisian</w:t>
      </w:r>
    </w:p>
    <w:p w:rsidR="000857F9" w:rsidRDefault="000857F9">
      <w:pPr>
        <w:pStyle w:val="BodyText"/>
        <w:rPr>
          <w:b/>
        </w:rPr>
      </w:pPr>
    </w:p>
    <w:p w:rsidR="000857F9" w:rsidRDefault="00196ABF">
      <w:pPr>
        <w:pStyle w:val="BodyText"/>
        <w:spacing w:line="480" w:lineRule="auto"/>
        <w:ind w:left="568" w:right="144" w:firstLine="708"/>
        <w:jc w:val="both"/>
      </w:pPr>
      <w:r>
        <w:t>Bacalah dengan baik dan teliti petunjuk pengisian ini. Berikut ini adalah petunjuk tentang bagaimana cara untuk mengisi angket di bawah ini:</w:t>
      </w:r>
    </w:p>
    <w:p w:rsidR="000857F9" w:rsidRDefault="00196ABF">
      <w:pPr>
        <w:pStyle w:val="ListParagraph"/>
        <w:numPr>
          <w:ilvl w:val="1"/>
          <w:numId w:val="1"/>
        </w:numPr>
        <w:tabs>
          <w:tab w:val="left" w:pos="1288"/>
        </w:tabs>
        <w:spacing w:before="1" w:line="480" w:lineRule="auto"/>
        <w:ind w:right="145"/>
        <w:jc w:val="both"/>
        <w:rPr>
          <w:sz w:val="24"/>
        </w:rPr>
      </w:pPr>
      <w:r>
        <w:rPr>
          <w:sz w:val="24"/>
        </w:rPr>
        <w:t>Bacalah dengan baik dan seksama setiap pernyataan yang tersedia dalam angket ini.</w:t>
      </w:r>
    </w:p>
    <w:p w:rsidR="000857F9" w:rsidRDefault="00196ABF">
      <w:pPr>
        <w:pStyle w:val="ListParagraph"/>
        <w:numPr>
          <w:ilvl w:val="1"/>
          <w:numId w:val="1"/>
        </w:numPr>
        <w:tabs>
          <w:tab w:val="left" w:pos="1288"/>
        </w:tabs>
        <w:spacing w:line="480" w:lineRule="auto"/>
        <w:ind w:right="141"/>
        <w:jc w:val="both"/>
        <w:rPr>
          <w:sz w:val="24"/>
        </w:rPr>
      </w:pPr>
      <w:r>
        <w:rPr>
          <w:sz w:val="24"/>
        </w:rPr>
        <w:t>Ananda cukup memilih salah satu o</w:t>
      </w:r>
      <w:r>
        <w:rPr>
          <w:sz w:val="24"/>
        </w:rPr>
        <w:t xml:space="preserve">psi jawaban yang tersedia dengan memberi tanda “Ceklis </w:t>
      </w:r>
      <w:r>
        <w:rPr>
          <w:rFonts w:ascii="Segoe UI Symbol" w:hAnsi="Segoe UI Symbol"/>
          <w:sz w:val="24"/>
        </w:rPr>
        <w:t>✓</w:t>
      </w:r>
      <w:r>
        <w:rPr>
          <w:sz w:val="24"/>
        </w:rPr>
        <w:t>” pada opsi tersebut berdasarkan jawaban yang sesuai</w:t>
      </w:r>
      <w:r>
        <w:rPr>
          <w:spacing w:val="-9"/>
          <w:sz w:val="24"/>
        </w:rPr>
        <w:t xml:space="preserve"> </w:t>
      </w:r>
      <w:r>
        <w:rPr>
          <w:sz w:val="24"/>
        </w:rPr>
        <w:t>dengan</w:t>
      </w:r>
      <w:r>
        <w:rPr>
          <w:spacing w:val="-9"/>
          <w:sz w:val="24"/>
        </w:rPr>
        <w:t xml:space="preserve"> </w:t>
      </w:r>
      <w:r>
        <w:rPr>
          <w:sz w:val="24"/>
        </w:rPr>
        <w:t>keadaan</w:t>
      </w:r>
      <w:r>
        <w:rPr>
          <w:spacing w:val="-7"/>
          <w:sz w:val="24"/>
        </w:rPr>
        <w:t xml:space="preserve"> </w:t>
      </w:r>
      <w:r>
        <w:rPr>
          <w:sz w:val="24"/>
        </w:rPr>
        <w:t>ananda.</w:t>
      </w:r>
      <w:r>
        <w:rPr>
          <w:spacing w:val="-9"/>
          <w:sz w:val="24"/>
        </w:rPr>
        <w:t xml:space="preserve"> </w:t>
      </w:r>
      <w:r>
        <w:rPr>
          <w:sz w:val="24"/>
        </w:rPr>
        <w:t>Hanya</w:t>
      </w:r>
      <w:r>
        <w:rPr>
          <w:spacing w:val="-8"/>
          <w:sz w:val="24"/>
        </w:rPr>
        <w:t xml:space="preserve"> </w:t>
      </w:r>
      <w:r>
        <w:rPr>
          <w:sz w:val="24"/>
        </w:rPr>
        <w:t>dibutuhkan</w:t>
      </w:r>
      <w:r>
        <w:rPr>
          <w:spacing w:val="-7"/>
          <w:sz w:val="24"/>
        </w:rPr>
        <w:t xml:space="preserve"> </w:t>
      </w:r>
      <w:r>
        <w:rPr>
          <w:sz w:val="24"/>
        </w:rPr>
        <w:t>satu</w:t>
      </w:r>
      <w:r>
        <w:rPr>
          <w:spacing w:val="-9"/>
          <w:sz w:val="24"/>
        </w:rPr>
        <w:t xml:space="preserve"> </w:t>
      </w:r>
      <w:r>
        <w:rPr>
          <w:sz w:val="24"/>
        </w:rPr>
        <w:t>jawaban</w:t>
      </w:r>
      <w:r>
        <w:rPr>
          <w:spacing w:val="-7"/>
          <w:sz w:val="24"/>
        </w:rPr>
        <w:t xml:space="preserve"> </w:t>
      </w:r>
      <w:r>
        <w:rPr>
          <w:sz w:val="24"/>
        </w:rPr>
        <w:t>pada</w:t>
      </w:r>
      <w:r>
        <w:rPr>
          <w:spacing w:val="-8"/>
          <w:sz w:val="24"/>
        </w:rPr>
        <w:t xml:space="preserve"> </w:t>
      </w:r>
      <w:r>
        <w:rPr>
          <w:sz w:val="24"/>
        </w:rPr>
        <w:t xml:space="preserve">setiap </w:t>
      </w:r>
      <w:r>
        <w:rPr>
          <w:spacing w:val="-2"/>
          <w:sz w:val="24"/>
        </w:rPr>
        <w:t>pernyataan.</w:t>
      </w:r>
    </w:p>
    <w:p w:rsidR="000857F9" w:rsidRDefault="00196ABF">
      <w:pPr>
        <w:pStyle w:val="ListParagraph"/>
        <w:numPr>
          <w:ilvl w:val="1"/>
          <w:numId w:val="1"/>
        </w:numPr>
        <w:tabs>
          <w:tab w:val="left" w:pos="1287"/>
        </w:tabs>
        <w:ind w:left="1287" w:hanging="359"/>
        <w:rPr>
          <w:sz w:val="24"/>
        </w:rPr>
      </w:pPr>
      <w:r>
        <w:rPr>
          <w:sz w:val="24"/>
        </w:rPr>
        <w:t>Jawaban</w:t>
      </w:r>
      <w:r>
        <w:rPr>
          <w:spacing w:val="-2"/>
          <w:sz w:val="24"/>
        </w:rPr>
        <w:t xml:space="preserve"> </w:t>
      </w:r>
      <w:r>
        <w:rPr>
          <w:sz w:val="24"/>
        </w:rPr>
        <w:t>yang</w:t>
      </w:r>
      <w:r>
        <w:rPr>
          <w:spacing w:val="-1"/>
          <w:sz w:val="24"/>
        </w:rPr>
        <w:t xml:space="preserve"> </w:t>
      </w:r>
      <w:r>
        <w:rPr>
          <w:sz w:val="24"/>
        </w:rPr>
        <w:t>tersedia</w:t>
      </w:r>
      <w:r>
        <w:rPr>
          <w:spacing w:val="-1"/>
          <w:sz w:val="24"/>
        </w:rPr>
        <w:t xml:space="preserve"> </w:t>
      </w:r>
      <w:r>
        <w:rPr>
          <w:spacing w:val="-2"/>
          <w:sz w:val="24"/>
        </w:rPr>
        <w:t>adalah:</w:t>
      </w:r>
    </w:p>
    <w:p w:rsidR="000857F9" w:rsidRDefault="000857F9">
      <w:pPr>
        <w:pStyle w:val="ListParagraph"/>
        <w:rPr>
          <w:sz w:val="24"/>
        </w:rPr>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1288"/>
      </w:pPr>
      <w:r>
        <w:t>SS</w:t>
      </w:r>
      <w:r>
        <w:rPr>
          <w:spacing w:val="30"/>
        </w:rPr>
        <w:t xml:space="preserve"> </w:t>
      </w:r>
      <w:r>
        <w:t>= Sangat</w:t>
      </w:r>
      <w:r>
        <w:rPr>
          <w:spacing w:val="29"/>
        </w:rPr>
        <w:t xml:space="preserve"> </w:t>
      </w:r>
      <w:r>
        <w:t>Sesuai,</w:t>
      </w:r>
      <w:r>
        <w:rPr>
          <w:spacing w:val="29"/>
        </w:rPr>
        <w:t xml:space="preserve"> </w:t>
      </w:r>
      <w:r>
        <w:t>y</w:t>
      </w:r>
      <w:r>
        <w:t>aitu</w:t>
      </w:r>
      <w:r>
        <w:rPr>
          <w:spacing w:val="29"/>
        </w:rPr>
        <w:t xml:space="preserve"> </w:t>
      </w:r>
      <w:r>
        <w:t>bila pernyataan</w:t>
      </w:r>
      <w:r>
        <w:rPr>
          <w:spacing w:val="29"/>
        </w:rPr>
        <w:t xml:space="preserve"> </w:t>
      </w:r>
      <w:r>
        <w:t>tersebut</w:t>
      </w:r>
      <w:r>
        <w:rPr>
          <w:spacing w:val="29"/>
        </w:rPr>
        <w:t xml:space="preserve"> </w:t>
      </w:r>
      <w:r>
        <w:t>sangat</w:t>
      </w:r>
      <w:r>
        <w:rPr>
          <w:spacing w:val="29"/>
        </w:rPr>
        <w:t xml:space="preserve"> </w:t>
      </w:r>
      <w:r>
        <w:t>sesuai</w:t>
      </w:r>
      <w:r>
        <w:rPr>
          <w:spacing w:val="29"/>
        </w:rPr>
        <w:t xml:space="preserve"> </w:t>
      </w:r>
      <w:r>
        <w:t>dengan keadaan ananda</w:t>
      </w:r>
    </w:p>
    <w:p w:rsidR="000857F9" w:rsidRDefault="00196ABF">
      <w:pPr>
        <w:pStyle w:val="BodyText"/>
        <w:spacing w:line="480" w:lineRule="auto"/>
        <w:ind w:left="1288" w:right="143"/>
      </w:pPr>
      <w:r>
        <w:rPr>
          <w:noProof/>
          <w:lang w:val="en-US"/>
        </w:rPr>
        <w:drawing>
          <wp:anchor distT="0" distB="0" distL="0" distR="0" simplePos="0" relativeHeight="477835776"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7" cstate="print"/>
                    <a:stretch>
                      <a:fillRect/>
                    </a:stretch>
                  </pic:blipFill>
                  <pic:spPr>
                    <a:xfrm>
                      <a:off x="0" y="0"/>
                      <a:ext cx="5397499" cy="5321299"/>
                    </a:xfrm>
                    <a:prstGeom prst="rect">
                      <a:avLst/>
                    </a:prstGeom>
                  </pic:spPr>
                </pic:pic>
              </a:graphicData>
            </a:graphic>
          </wp:anchor>
        </w:drawing>
      </w:r>
      <w:r>
        <w:t>S = Sesuai, yaitu bila pernyataan tersebut sesuai dengan keadaan ananda TS</w:t>
      </w:r>
      <w:r>
        <w:rPr>
          <w:spacing w:val="40"/>
        </w:rPr>
        <w:t xml:space="preserve"> </w:t>
      </w:r>
      <w:r>
        <w:t>=</w:t>
      </w:r>
      <w:r>
        <w:rPr>
          <w:spacing w:val="40"/>
        </w:rPr>
        <w:t xml:space="preserve"> </w:t>
      </w:r>
      <w:r>
        <w:t>Tidak</w:t>
      </w:r>
      <w:r>
        <w:rPr>
          <w:spacing w:val="40"/>
        </w:rPr>
        <w:t xml:space="preserve"> </w:t>
      </w:r>
      <w:r>
        <w:t>Sesuai,</w:t>
      </w:r>
      <w:r>
        <w:rPr>
          <w:spacing w:val="40"/>
        </w:rPr>
        <w:t xml:space="preserve"> </w:t>
      </w:r>
      <w:r>
        <w:t>yaitu</w:t>
      </w:r>
      <w:r>
        <w:rPr>
          <w:spacing w:val="40"/>
        </w:rPr>
        <w:t xml:space="preserve"> </w:t>
      </w:r>
      <w:r>
        <w:t>bila</w:t>
      </w:r>
      <w:r>
        <w:rPr>
          <w:spacing w:val="40"/>
        </w:rPr>
        <w:t xml:space="preserve"> </w:t>
      </w:r>
      <w:r>
        <w:t>pernyataan</w:t>
      </w:r>
      <w:r>
        <w:rPr>
          <w:spacing w:val="40"/>
        </w:rPr>
        <w:t xml:space="preserve"> </w:t>
      </w:r>
      <w:r>
        <w:t>tersebut</w:t>
      </w:r>
      <w:r>
        <w:rPr>
          <w:spacing w:val="40"/>
        </w:rPr>
        <w:t xml:space="preserve"> </w:t>
      </w:r>
      <w:r>
        <w:t>tidak</w:t>
      </w:r>
      <w:r>
        <w:rPr>
          <w:spacing w:val="40"/>
        </w:rPr>
        <w:t xml:space="preserve"> </w:t>
      </w:r>
      <w:r>
        <w:t>sesuai</w:t>
      </w:r>
      <w:r>
        <w:rPr>
          <w:spacing w:val="40"/>
        </w:rPr>
        <w:t xml:space="preserve"> </w:t>
      </w:r>
      <w:r>
        <w:t>dengan keadaan ananda</w:t>
      </w:r>
    </w:p>
    <w:p w:rsidR="000857F9" w:rsidRDefault="00196ABF">
      <w:pPr>
        <w:pStyle w:val="BodyText"/>
        <w:spacing w:before="1" w:line="480" w:lineRule="auto"/>
        <w:ind w:left="1288"/>
      </w:pPr>
      <w:r>
        <w:t>STS</w:t>
      </w:r>
      <w:r>
        <w:rPr>
          <w:spacing w:val="39"/>
        </w:rPr>
        <w:t xml:space="preserve"> </w:t>
      </w:r>
      <w:r>
        <w:t>=</w:t>
      </w:r>
      <w:r>
        <w:rPr>
          <w:spacing w:val="38"/>
        </w:rPr>
        <w:t xml:space="preserve"> </w:t>
      </w:r>
      <w:r>
        <w:t>Sangat</w:t>
      </w:r>
      <w:r>
        <w:rPr>
          <w:spacing w:val="39"/>
        </w:rPr>
        <w:t xml:space="preserve"> </w:t>
      </w:r>
      <w:r>
        <w:t>Tidak</w:t>
      </w:r>
      <w:r>
        <w:rPr>
          <w:spacing w:val="36"/>
        </w:rPr>
        <w:t xml:space="preserve"> </w:t>
      </w:r>
      <w:r>
        <w:t>Sesuai,</w:t>
      </w:r>
      <w:r>
        <w:rPr>
          <w:spacing w:val="39"/>
        </w:rPr>
        <w:t xml:space="preserve"> </w:t>
      </w:r>
      <w:r>
        <w:t>yaitu</w:t>
      </w:r>
      <w:r>
        <w:rPr>
          <w:spacing w:val="38"/>
        </w:rPr>
        <w:t xml:space="preserve"> </w:t>
      </w:r>
      <w:r>
        <w:t>bila</w:t>
      </w:r>
      <w:r>
        <w:rPr>
          <w:spacing w:val="38"/>
        </w:rPr>
        <w:t xml:space="preserve"> </w:t>
      </w:r>
      <w:r>
        <w:t>pernyataan</w:t>
      </w:r>
      <w:r>
        <w:rPr>
          <w:spacing w:val="38"/>
        </w:rPr>
        <w:t xml:space="preserve"> </w:t>
      </w:r>
      <w:r>
        <w:t>tersebut</w:t>
      </w:r>
      <w:r>
        <w:rPr>
          <w:spacing w:val="39"/>
        </w:rPr>
        <w:t xml:space="preserve"> </w:t>
      </w:r>
      <w:r>
        <w:t>sangat</w:t>
      </w:r>
      <w:r>
        <w:rPr>
          <w:spacing w:val="39"/>
        </w:rPr>
        <w:t xml:space="preserve"> </w:t>
      </w:r>
      <w:r>
        <w:t>tidak sesuai dengan keadaan ananda</w:t>
      </w:r>
    </w:p>
    <w:p w:rsidR="000857F9" w:rsidRDefault="00196ABF">
      <w:pPr>
        <w:pStyle w:val="ListParagraph"/>
        <w:numPr>
          <w:ilvl w:val="1"/>
          <w:numId w:val="1"/>
        </w:numPr>
        <w:tabs>
          <w:tab w:val="left" w:pos="1287"/>
        </w:tabs>
        <w:ind w:left="1287" w:hanging="359"/>
        <w:rPr>
          <w:sz w:val="24"/>
        </w:rPr>
      </w:pPr>
      <w:r>
        <w:rPr>
          <w:sz w:val="24"/>
        </w:rPr>
        <w:t>Jika</w:t>
      </w:r>
      <w:r>
        <w:rPr>
          <w:spacing w:val="-3"/>
          <w:sz w:val="24"/>
        </w:rPr>
        <w:t xml:space="preserve"> </w:t>
      </w:r>
      <w:r>
        <w:rPr>
          <w:sz w:val="24"/>
        </w:rPr>
        <w:t>ada</w:t>
      </w:r>
      <w:r>
        <w:rPr>
          <w:spacing w:val="-1"/>
          <w:sz w:val="24"/>
        </w:rPr>
        <w:t xml:space="preserve"> </w:t>
      </w:r>
      <w:r>
        <w:rPr>
          <w:sz w:val="24"/>
        </w:rPr>
        <w:t>hal</w:t>
      </w:r>
      <w:r>
        <w:rPr>
          <w:spacing w:val="-1"/>
          <w:sz w:val="24"/>
        </w:rPr>
        <w:t xml:space="preserve"> </w:t>
      </w:r>
      <w:r>
        <w:rPr>
          <w:sz w:val="24"/>
        </w:rPr>
        <w:t>atau pernyataan</w:t>
      </w:r>
      <w:r>
        <w:rPr>
          <w:spacing w:val="-1"/>
          <w:sz w:val="24"/>
        </w:rPr>
        <w:t xml:space="preserve"> </w:t>
      </w:r>
      <w:r>
        <w:rPr>
          <w:sz w:val="24"/>
        </w:rPr>
        <w:t>yang kurang</w:t>
      </w:r>
      <w:r>
        <w:rPr>
          <w:spacing w:val="-1"/>
          <w:sz w:val="24"/>
        </w:rPr>
        <w:t xml:space="preserve"> </w:t>
      </w:r>
      <w:r>
        <w:rPr>
          <w:sz w:val="24"/>
        </w:rPr>
        <w:t>jelas, silahkan</w:t>
      </w:r>
      <w:r>
        <w:rPr>
          <w:spacing w:val="-1"/>
          <w:sz w:val="24"/>
        </w:rPr>
        <w:t xml:space="preserve"> </w:t>
      </w:r>
      <w:r>
        <w:rPr>
          <w:sz w:val="24"/>
        </w:rPr>
        <w:t>ananda</w:t>
      </w:r>
      <w:r>
        <w:rPr>
          <w:spacing w:val="-1"/>
          <w:sz w:val="24"/>
        </w:rPr>
        <w:t xml:space="preserve"> </w:t>
      </w:r>
      <w:r>
        <w:rPr>
          <w:spacing w:val="-2"/>
          <w:sz w:val="24"/>
        </w:rPr>
        <w:t>tanyakan</w:t>
      </w:r>
    </w:p>
    <w:p w:rsidR="000857F9" w:rsidRDefault="000857F9">
      <w:pPr>
        <w:pStyle w:val="BodyText"/>
      </w:pPr>
    </w:p>
    <w:p w:rsidR="000857F9" w:rsidRDefault="00196ABF">
      <w:pPr>
        <w:pStyle w:val="Heading3"/>
        <w:ind w:left="568"/>
      </w:pPr>
      <w:r>
        <w:rPr>
          <w:spacing w:val="-2"/>
        </w:rPr>
        <w:t>Contoh:</w:t>
      </w:r>
    </w:p>
    <w:p w:rsidR="000857F9" w:rsidRDefault="000857F9">
      <w:pPr>
        <w:pStyle w:val="BodyText"/>
        <w:rPr>
          <w:b/>
        </w:rPr>
      </w:pPr>
    </w:p>
    <w:p w:rsidR="000857F9" w:rsidRDefault="00196ABF">
      <w:pPr>
        <w:ind w:left="568"/>
        <w:rPr>
          <w:b/>
          <w:i/>
          <w:sz w:val="24"/>
        </w:rPr>
      </w:pPr>
      <w:r>
        <w:rPr>
          <w:b/>
          <w:i/>
          <w:sz w:val="24"/>
        </w:rPr>
        <w:t>“</w:t>
      </w:r>
      <w:r>
        <w:rPr>
          <w:i/>
          <w:sz w:val="24"/>
        </w:rPr>
        <w:t>Orang</w:t>
      </w:r>
      <w:r>
        <w:rPr>
          <w:i/>
          <w:spacing w:val="-3"/>
          <w:sz w:val="24"/>
        </w:rPr>
        <w:t xml:space="preserve"> </w:t>
      </w:r>
      <w:r>
        <w:rPr>
          <w:i/>
          <w:sz w:val="24"/>
        </w:rPr>
        <w:t>tua saya</w:t>
      </w:r>
      <w:r>
        <w:rPr>
          <w:i/>
          <w:spacing w:val="-1"/>
          <w:sz w:val="24"/>
        </w:rPr>
        <w:t xml:space="preserve"> </w:t>
      </w:r>
      <w:r>
        <w:rPr>
          <w:i/>
          <w:sz w:val="24"/>
        </w:rPr>
        <w:t>menghukum</w:t>
      </w:r>
      <w:r>
        <w:rPr>
          <w:i/>
          <w:spacing w:val="-1"/>
          <w:sz w:val="24"/>
        </w:rPr>
        <w:t xml:space="preserve"> </w:t>
      </w:r>
      <w:r>
        <w:rPr>
          <w:i/>
          <w:sz w:val="24"/>
        </w:rPr>
        <w:t>saya kalau</w:t>
      </w:r>
      <w:r>
        <w:rPr>
          <w:i/>
          <w:spacing w:val="-1"/>
          <w:sz w:val="24"/>
        </w:rPr>
        <w:t xml:space="preserve"> </w:t>
      </w:r>
      <w:r>
        <w:rPr>
          <w:i/>
          <w:sz w:val="24"/>
        </w:rPr>
        <w:t xml:space="preserve">tidak menuruti </w:t>
      </w:r>
      <w:r>
        <w:rPr>
          <w:i/>
          <w:spacing w:val="-2"/>
          <w:sz w:val="24"/>
        </w:rPr>
        <w:t>perintahnya</w:t>
      </w:r>
      <w:r>
        <w:rPr>
          <w:b/>
          <w:i/>
          <w:spacing w:val="-2"/>
          <w:sz w:val="24"/>
        </w:rPr>
        <w:t>”</w:t>
      </w:r>
    </w:p>
    <w:p w:rsidR="000857F9" w:rsidRDefault="000857F9">
      <w:pPr>
        <w:pStyle w:val="BodyText"/>
        <w:rPr>
          <w:b/>
          <w:i/>
        </w:rPr>
      </w:pPr>
    </w:p>
    <w:p w:rsidR="000857F9" w:rsidRDefault="00196ABF">
      <w:pPr>
        <w:pStyle w:val="BodyText"/>
        <w:ind w:left="568"/>
      </w:pPr>
      <w:r>
        <w:t>Jika</w:t>
      </w:r>
      <w:r>
        <w:rPr>
          <w:spacing w:val="4"/>
        </w:rPr>
        <w:t xml:space="preserve"> </w:t>
      </w:r>
      <w:r>
        <w:t>ananda</w:t>
      </w:r>
      <w:r>
        <w:rPr>
          <w:spacing w:val="5"/>
        </w:rPr>
        <w:t xml:space="preserve"> </w:t>
      </w:r>
      <w:r>
        <w:t>merasa</w:t>
      </w:r>
      <w:r>
        <w:rPr>
          <w:spacing w:val="5"/>
        </w:rPr>
        <w:t xml:space="preserve"> </w:t>
      </w:r>
      <w:r>
        <w:t>sesuai</w:t>
      </w:r>
      <w:r>
        <w:rPr>
          <w:spacing w:val="6"/>
        </w:rPr>
        <w:t xml:space="preserve"> </w:t>
      </w:r>
      <w:r>
        <w:t>dengan</w:t>
      </w:r>
      <w:r>
        <w:rPr>
          <w:spacing w:val="5"/>
        </w:rPr>
        <w:t xml:space="preserve"> </w:t>
      </w:r>
      <w:r>
        <w:t>pernyataan</w:t>
      </w:r>
      <w:r>
        <w:rPr>
          <w:spacing w:val="5"/>
        </w:rPr>
        <w:t xml:space="preserve"> </w:t>
      </w:r>
      <w:r>
        <w:t>tersebut,</w:t>
      </w:r>
      <w:r>
        <w:rPr>
          <w:spacing w:val="6"/>
        </w:rPr>
        <w:t xml:space="preserve"> </w:t>
      </w:r>
      <w:r>
        <w:t>silahkan</w:t>
      </w:r>
      <w:r>
        <w:rPr>
          <w:spacing w:val="5"/>
        </w:rPr>
        <w:t xml:space="preserve"> </w:t>
      </w:r>
      <w:r>
        <w:t>ananda</w:t>
      </w:r>
      <w:r>
        <w:rPr>
          <w:spacing w:val="5"/>
        </w:rPr>
        <w:t xml:space="preserve"> </w:t>
      </w:r>
      <w:r>
        <w:t>beri</w:t>
      </w:r>
      <w:r>
        <w:rPr>
          <w:spacing w:val="5"/>
        </w:rPr>
        <w:t xml:space="preserve"> </w:t>
      </w:r>
      <w:r>
        <w:rPr>
          <w:spacing w:val="-2"/>
        </w:rPr>
        <w:t>tanda</w:t>
      </w:r>
    </w:p>
    <w:p w:rsidR="000857F9" w:rsidRDefault="000857F9">
      <w:pPr>
        <w:pStyle w:val="BodyText"/>
        <w:spacing w:before="1"/>
      </w:pPr>
    </w:p>
    <w:p w:rsidR="000857F9" w:rsidRDefault="00196ABF">
      <w:pPr>
        <w:ind w:left="568"/>
        <w:rPr>
          <w:sz w:val="24"/>
        </w:rPr>
      </w:pPr>
      <w:r>
        <w:rPr>
          <w:b/>
          <w:sz w:val="24"/>
        </w:rPr>
        <w:t>“Ceklis</w:t>
      </w:r>
      <w:r>
        <w:rPr>
          <w:b/>
          <w:spacing w:val="-1"/>
          <w:sz w:val="24"/>
        </w:rPr>
        <w:t xml:space="preserve"> </w:t>
      </w:r>
      <w:r>
        <w:rPr>
          <w:rFonts w:ascii="Segoe UI Symbol" w:hAnsi="Segoe UI Symbol"/>
          <w:sz w:val="24"/>
        </w:rPr>
        <w:t>✓</w:t>
      </w:r>
      <w:r>
        <w:rPr>
          <w:b/>
          <w:sz w:val="24"/>
        </w:rPr>
        <w:t>”</w:t>
      </w:r>
      <w:r>
        <w:rPr>
          <w:b/>
          <w:spacing w:val="-1"/>
          <w:sz w:val="24"/>
        </w:rPr>
        <w:t xml:space="preserve"> </w:t>
      </w:r>
      <w:r>
        <w:rPr>
          <w:sz w:val="24"/>
        </w:rPr>
        <w:t>pada</w:t>
      </w:r>
      <w:r>
        <w:rPr>
          <w:spacing w:val="-2"/>
          <w:sz w:val="24"/>
        </w:rPr>
        <w:t xml:space="preserve"> </w:t>
      </w:r>
      <w:r>
        <w:rPr>
          <w:sz w:val="24"/>
        </w:rPr>
        <w:t>kolom</w:t>
      </w:r>
      <w:r>
        <w:rPr>
          <w:spacing w:val="-1"/>
          <w:sz w:val="24"/>
        </w:rPr>
        <w:t xml:space="preserve"> </w:t>
      </w:r>
      <w:r>
        <w:rPr>
          <w:sz w:val="24"/>
        </w:rPr>
        <w:t>Sesuai</w:t>
      </w:r>
      <w:r>
        <w:rPr>
          <w:spacing w:val="-1"/>
          <w:sz w:val="24"/>
        </w:rPr>
        <w:t xml:space="preserve"> </w:t>
      </w:r>
      <w:r>
        <w:rPr>
          <w:spacing w:val="-5"/>
          <w:sz w:val="24"/>
        </w:rPr>
        <w:t>(S)</w:t>
      </w:r>
    </w:p>
    <w:p w:rsidR="000857F9" w:rsidRDefault="000857F9">
      <w:pPr>
        <w:pStyle w:val="BodyText"/>
        <w:rPr>
          <w:sz w:val="20"/>
        </w:rPr>
      </w:pPr>
    </w:p>
    <w:p w:rsidR="000857F9" w:rsidRDefault="000857F9">
      <w:pPr>
        <w:pStyle w:val="BodyText"/>
        <w:rPr>
          <w:sz w:val="20"/>
        </w:rPr>
      </w:pPr>
    </w:p>
    <w:p w:rsidR="000857F9" w:rsidRDefault="000857F9">
      <w:pPr>
        <w:pStyle w:val="BodyText"/>
        <w:spacing w:before="37"/>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4"/>
        <w:gridCol w:w="4424"/>
        <w:gridCol w:w="677"/>
        <w:gridCol w:w="660"/>
        <w:gridCol w:w="677"/>
        <w:gridCol w:w="696"/>
      </w:tblGrid>
      <w:tr w:rsidR="000857F9">
        <w:trPr>
          <w:trHeight w:val="573"/>
        </w:trPr>
        <w:tc>
          <w:tcPr>
            <w:tcW w:w="794" w:type="dxa"/>
            <w:tcBorders>
              <w:top w:val="nil"/>
              <w:bottom w:val="nil"/>
            </w:tcBorders>
            <w:shd w:val="clear" w:color="auto" w:fill="000000"/>
          </w:tcPr>
          <w:p w:rsidR="000857F9" w:rsidRDefault="00196ABF">
            <w:pPr>
              <w:pStyle w:val="TableParagraph"/>
              <w:spacing w:before="150"/>
              <w:ind w:left="249"/>
              <w:jc w:val="left"/>
              <w:rPr>
                <w:sz w:val="24"/>
              </w:rPr>
            </w:pPr>
            <w:r>
              <w:rPr>
                <w:color w:val="FFFFFF"/>
                <w:spacing w:val="-5"/>
                <w:sz w:val="24"/>
              </w:rPr>
              <w:t>No</w:t>
            </w:r>
          </w:p>
        </w:tc>
        <w:tc>
          <w:tcPr>
            <w:tcW w:w="4424" w:type="dxa"/>
            <w:tcBorders>
              <w:top w:val="nil"/>
              <w:bottom w:val="nil"/>
            </w:tcBorders>
            <w:shd w:val="clear" w:color="auto" w:fill="000000"/>
          </w:tcPr>
          <w:p w:rsidR="000857F9" w:rsidRDefault="00196ABF">
            <w:pPr>
              <w:pStyle w:val="TableParagraph"/>
              <w:spacing w:before="150"/>
              <w:ind w:left="5"/>
              <w:jc w:val="center"/>
              <w:rPr>
                <w:sz w:val="24"/>
              </w:rPr>
            </w:pPr>
            <w:r>
              <w:rPr>
                <w:color w:val="FFFFFF"/>
                <w:spacing w:val="-2"/>
                <w:sz w:val="24"/>
              </w:rPr>
              <w:t>Pernyataan</w:t>
            </w:r>
          </w:p>
        </w:tc>
        <w:tc>
          <w:tcPr>
            <w:tcW w:w="677" w:type="dxa"/>
            <w:tcBorders>
              <w:top w:val="nil"/>
              <w:bottom w:val="nil"/>
            </w:tcBorders>
            <w:shd w:val="clear" w:color="auto" w:fill="000000"/>
          </w:tcPr>
          <w:p w:rsidR="000857F9" w:rsidRDefault="00196ABF">
            <w:pPr>
              <w:pStyle w:val="TableParagraph"/>
              <w:spacing w:before="150"/>
              <w:ind w:left="204"/>
              <w:jc w:val="left"/>
              <w:rPr>
                <w:sz w:val="24"/>
              </w:rPr>
            </w:pPr>
            <w:r>
              <w:rPr>
                <w:color w:val="FFFFFF"/>
                <w:spacing w:val="-5"/>
                <w:sz w:val="24"/>
              </w:rPr>
              <w:t>SS</w:t>
            </w:r>
          </w:p>
        </w:tc>
        <w:tc>
          <w:tcPr>
            <w:tcW w:w="660" w:type="dxa"/>
            <w:tcBorders>
              <w:top w:val="nil"/>
              <w:bottom w:val="nil"/>
            </w:tcBorders>
            <w:shd w:val="clear" w:color="auto" w:fill="000000"/>
          </w:tcPr>
          <w:p w:rsidR="000857F9" w:rsidRDefault="00196ABF">
            <w:pPr>
              <w:pStyle w:val="TableParagraph"/>
              <w:spacing w:before="150"/>
              <w:ind w:left="5" w:right="3"/>
              <w:jc w:val="center"/>
              <w:rPr>
                <w:sz w:val="24"/>
              </w:rPr>
            </w:pPr>
            <w:r>
              <w:rPr>
                <w:color w:val="FFFFFF"/>
                <w:spacing w:val="-10"/>
                <w:sz w:val="24"/>
              </w:rPr>
              <w:t>S</w:t>
            </w:r>
          </w:p>
        </w:tc>
        <w:tc>
          <w:tcPr>
            <w:tcW w:w="677" w:type="dxa"/>
            <w:tcBorders>
              <w:top w:val="nil"/>
              <w:bottom w:val="nil"/>
            </w:tcBorders>
            <w:shd w:val="clear" w:color="auto" w:fill="000000"/>
          </w:tcPr>
          <w:p w:rsidR="000857F9" w:rsidRDefault="00196ABF">
            <w:pPr>
              <w:pStyle w:val="TableParagraph"/>
              <w:spacing w:before="150"/>
              <w:ind w:left="196"/>
              <w:jc w:val="left"/>
              <w:rPr>
                <w:sz w:val="24"/>
              </w:rPr>
            </w:pPr>
            <w:r>
              <w:rPr>
                <w:color w:val="FFFFFF"/>
                <w:spacing w:val="-5"/>
                <w:sz w:val="24"/>
              </w:rPr>
              <w:t>TS</w:t>
            </w:r>
          </w:p>
        </w:tc>
        <w:tc>
          <w:tcPr>
            <w:tcW w:w="696" w:type="dxa"/>
            <w:tcBorders>
              <w:top w:val="nil"/>
              <w:bottom w:val="nil"/>
            </w:tcBorders>
            <w:shd w:val="clear" w:color="auto" w:fill="000000"/>
          </w:tcPr>
          <w:p w:rsidR="000857F9" w:rsidRDefault="00196ABF">
            <w:pPr>
              <w:pStyle w:val="TableParagraph"/>
              <w:spacing w:before="150"/>
              <w:ind w:left="142"/>
              <w:jc w:val="left"/>
              <w:rPr>
                <w:sz w:val="24"/>
              </w:rPr>
            </w:pPr>
            <w:r>
              <w:rPr>
                <w:color w:val="FFFFFF"/>
                <w:spacing w:val="-5"/>
                <w:sz w:val="24"/>
              </w:rPr>
              <w:t>STS</w:t>
            </w:r>
          </w:p>
        </w:tc>
      </w:tr>
      <w:tr w:rsidR="000857F9">
        <w:trPr>
          <w:trHeight w:val="686"/>
        </w:trPr>
        <w:tc>
          <w:tcPr>
            <w:tcW w:w="794" w:type="dxa"/>
          </w:tcPr>
          <w:p w:rsidR="000857F9" w:rsidRDefault="00196ABF">
            <w:pPr>
              <w:pStyle w:val="TableParagraph"/>
              <w:spacing w:before="200"/>
              <w:ind w:left="467"/>
              <w:jc w:val="left"/>
              <w:rPr>
                <w:sz w:val="24"/>
              </w:rPr>
            </w:pPr>
            <w:r>
              <w:rPr>
                <w:spacing w:val="-5"/>
                <w:sz w:val="24"/>
              </w:rPr>
              <w:t>1.</w:t>
            </w:r>
          </w:p>
        </w:tc>
        <w:tc>
          <w:tcPr>
            <w:tcW w:w="4424" w:type="dxa"/>
          </w:tcPr>
          <w:p w:rsidR="000857F9" w:rsidRDefault="00196ABF">
            <w:pPr>
              <w:pStyle w:val="TableParagraph"/>
              <w:spacing w:before="63"/>
              <w:ind w:left="108"/>
              <w:jc w:val="left"/>
              <w:rPr>
                <w:sz w:val="24"/>
              </w:rPr>
            </w:pPr>
            <w:r>
              <w:rPr>
                <w:sz w:val="24"/>
              </w:rPr>
              <w:t>Orang</w:t>
            </w:r>
            <w:r>
              <w:rPr>
                <w:spacing w:val="40"/>
                <w:sz w:val="24"/>
              </w:rPr>
              <w:t xml:space="preserve"> </w:t>
            </w:r>
            <w:r>
              <w:rPr>
                <w:sz w:val="24"/>
              </w:rPr>
              <w:t>tua</w:t>
            </w:r>
            <w:r>
              <w:rPr>
                <w:spacing w:val="40"/>
                <w:sz w:val="24"/>
              </w:rPr>
              <w:t xml:space="preserve"> </w:t>
            </w:r>
            <w:r>
              <w:rPr>
                <w:sz w:val="24"/>
              </w:rPr>
              <w:t>saya</w:t>
            </w:r>
            <w:r>
              <w:rPr>
                <w:spacing w:val="40"/>
                <w:sz w:val="24"/>
              </w:rPr>
              <w:t xml:space="preserve"> </w:t>
            </w:r>
            <w:r>
              <w:rPr>
                <w:sz w:val="24"/>
              </w:rPr>
              <w:t>menghukum</w:t>
            </w:r>
            <w:r>
              <w:rPr>
                <w:spacing w:val="40"/>
                <w:sz w:val="24"/>
              </w:rPr>
              <w:t xml:space="preserve"> </w:t>
            </w:r>
            <w:r>
              <w:rPr>
                <w:sz w:val="24"/>
              </w:rPr>
              <w:t>saya</w:t>
            </w:r>
            <w:r>
              <w:rPr>
                <w:spacing w:val="40"/>
                <w:sz w:val="24"/>
              </w:rPr>
              <w:t xml:space="preserve"> </w:t>
            </w:r>
            <w:r>
              <w:rPr>
                <w:sz w:val="24"/>
              </w:rPr>
              <w:t>kalau</w:t>
            </w:r>
            <w:r>
              <w:rPr>
                <w:spacing w:val="40"/>
                <w:sz w:val="24"/>
              </w:rPr>
              <w:t xml:space="preserve"> </w:t>
            </w:r>
            <w:r>
              <w:rPr>
                <w:sz w:val="24"/>
              </w:rPr>
              <w:t>tidak menuruti perintahnya.</w:t>
            </w:r>
          </w:p>
        </w:tc>
        <w:tc>
          <w:tcPr>
            <w:tcW w:w="677" w:type="dxa"/>
          </w:tcPr>
          <w:p w:rsidR="000857F9" w:rsidRDefault="000857F9">
            <w:pPr>
              <w:pStyle w:val="TableParagraph"/>
              <w:jc w:val="left"/>
              <w:rPr>
                <w:sz w:val="24"/>
              </w:rPr>
            </w:pPr>
          </w:p>
        </w:tc>
        <w:tc>
          <w:tcPr>
            <w:tcW w:w="660" w:type="dxa"/>
          </w:tcPr>
          <w:p w:rsidR="000857F9" w:rsidRDefault="00196ABF">
            <w:pPr>
              <w:pStyle w:val="TableParagraph"/>
              <w:spacing w:before="180"/>
              <w:ind w:left="5"/>
              <w:jc w:val="center"/>
              <w:rPr>
                <w:rFonts w:ascii="Segoe UI Symbol" w:hAnsi="Segoe UI Symbol"/>
                <w:sz w:val="24"/>
              </w:rPr>
            </w:pPr>
            <w:r>
              <w:rPr>
                <w:rFonts w:ascii="Segoe UI Symbol" w:hAnsi="Segoe UI Symbol"/>
                <w:spacing w:val="-10"/>
                <w:sz w:val="24"/>
              </w:rPr>
              <w:t>✓</w:t>
            </w:r>
          </w:p>
        </w:tc>
        <w:tc>
          <w:tcPr>
            <w:tcW w:w="677" w:type="dxa"/>
          </w:tcPr>
          <w:p w:rsidR="000857F9" w:rsidRDefault="000857F9">
            <w:pPr>
              <w:pStyle w:val="TableParagraph"/>
              <w:jc w:val="left"/>
              <w:rPr>
                <w:sz w:val="24"/>
              </w:rPr>
            </w:pPr>
          </w:p>
        </w:tc>
        <w:tc>
          <w:tcPr>
            <w:tcW w:w="696" w:type="dxa"/>
          </w:tcPr>
          <w:p w:rsidR="000857F9" w:rsidRDefault="000857F9">
            <w:pPr>
              <w:pStyle w:val="TableParagraph"/>
              <w:jc w:val="left"/>
              <w:rPr>
                <w:sz w:val="24"/>
              </w:rPr>
            </w:pPr>
          </w:p>
        </w:tc>
      </w:tr>
    </w:tbl>
    <w:p w:rsidR="000857F9" w:rsidRDefault="000857F9">
      <w:pPr>
        <w:pStyle w:val="BodyText"/>
        <w:spacing w:before="62"/>
        <w:rPr>
          <w:sz w:val="28"/>
        </w:rPr>
      </w:pPr>
    </w:p>
    <w:p w:rsidR="000857F9" w:rsidRDefault="00196ABF">
      <w:pPr>
        <w:pStyle w:val="Heading1"/>
      </w:pPr>
      <w:r>
        <w:t>Selamat</w:t>
      </w:r>
      <w:r>
        <w:rPr>
          <w:spacing w:val="-4"/>
        </w:rPr>
        <w:t xml:space="preserve"> </w:t>
      </w:r>
      <w:r>
        <w:rPr>
          <w:spacing w:val="-2"/>
        </w:rPr>
        <w:t>Mengerjakan!</w:t>
      </w:r>
    </w:p>
    <w:p w:rsidR="000857F9" w:rsidRDefault="000857F9">
      <w:pPr>
        <w:pStyle w:val="Heading1"/>
        <w:sectPr w:rsidR="000857F9">
          <w:pgSz w:w="11910" w:h="16840"/>
          <w:pgMar w:top="1920" w:right="1559" w:bottom="280" w:left="1700" w:header="754" w:footer="0" w:gutter="0"/>
          <w:cols w:space="720"/>
        </w:sectPr>
      </w:pPr>
    </w:p>
    <w:p w:rsidR="000857F9" w:rsidRDefault="00196ABF">
      <w:pPr>
        <w:pStyle w:val="BodyText"/>
        <w:spacing w:before="95"/>
        <w:rPr>
          <w:b/>
          <w:sz w:val="20"/>
        </w:rPr>
      </w:pPr>
      <w:r>
        <w:rPr>
          <w:b/>
          <w:noProof/>
          <w:sz w:val="20"/>
          <w:lang w:val="en-US"/>
        </w:rPr>
        <w:drawing>
          <wp:anchor distT="0" distB="0" distL="0" distR="0" simplePos="0" relativeHeight="47783628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4792"/>
        <w:gridCol w:w="692"/>
        <w:gridCol w:w="680"/>
        <w:gridCol w:w="693"/>
        <w:gridCol w:w="704"/>
      </w:tblGrid>
      <w:tr w:rsidR="000857F9">
        <w:trPr>
          <w:trHeight w:val="583"/>
        </w:trPr>
        <w:tc>
          <w:tcPr>
            <w:tcW w:w="569" w:type="dxa"/>
            <w:tcBorders>
              <w:top w:val="nil"/>
              <w:bottom w:val="nil"/>
            </w:tcBorders>
            <w:shd w:val="clear" w:color="auto" w:fill="000000"/>
          </w:tcPr>
          <w:p w:rsidR="000857F9" w:rsidRDefault="00196ABF">
            <w:pPr>
              <w:pStyle w:val="TableParagraph"/>
              <w:spacing w:before="155"/>
              <w:ind w:left="136"/>
              <w:jc w:val="left"/>
              <w:rPr>
                <w:sz w:val="24"/>
              </w:rPr>
            </w:pPr>
            <w:r>
              <w:rPr>
                <w:color w:val="FFFFFF"/>
                <w:spacing w:val="-5"/>
                <w:sz w:val="24"/>
              </w:rPr>
              <w:t>No</w:t>
            </w:r>
          </w:p>
        </w:tc>
        <w:tc>
          <w:tcPr>
            <w:tcW w:w="4792" w:type="dxa"/>
            <w:tcBorders>
              <w:top w:val="nil"/>
              <w:bottom w:val="nil"/>
            </w:tcBorders>
            <w:shd w:val="clear" w:color="auto" w:fill="000000"/>
          </w:tcPr>
          <w:p w:rsidR="000857F9" w:rsidRDefault="00196ABF">
            <w:pPr>
              <w:pStyle w:val="TableParagraph"/>
              <w:spacing w:before="155"/>
              <w:ind w:left="1"/>
              <w:jc w:val="center"/>
              <w:rPr>
                <w:sz w:val="24"/>
              </w:rPr>
            </w:pPr>
            <w:r>
              <w:rPr>
                <w:color w:val="FFFFFF"/>
                <w:spacing w:val="-2"/>
                <w:sz w:val="24"/>
              </w:rPr>
              <w:t>Pernyataan</w:t>
            </w:r>
          </w:p>
        </w:tc>
        <w:tc>
          <w:tcPr>
            <w:tcW w:w="692" w:type="dxa"/>
            <w:tcBorders>
              <w:top w:val="nil"/>
              <w:bottom w:val="nil"/>
            </w:tcBorders>
            <w:shd w:val="clear" w:color="auto" w:fill="000000"/>
          </w:tcPr>
          <w:p w:rsidR="000857F9" w:rsidRDefault="00196ABF">
            <w:pPr>
              <w:pStyle w:val="TableParagraph"/>
              <w:spacing w:before="155"/>
              <w:ind w:left="210"/>
              <w:jc w:val="left"/>
              <w:rPr>
                <w:sz w:val="24"/>
              </w:rPr>
            </w:pPr>
            <w:r>
              <w:rPr>
                <w:color w:val="FFFFFF"/>
                <w:spacing w:val="-5"/>
                <w:sz w:val="24"/>
              </w:rPr>
              <w:t>SS</w:t>
            </w:r>
          </w:p>
        </w:tc>
        <w:tc>
          <w:tcPr>
            <w:tcW w:w="680" w:type="dxa"/>
            <w:tcBorders>
              <w:top w:val="nil"/>
              <w:bottom w:val="nil"/>
            </w:tcBorders>
            <w:shd w:val="clear" w:color="auto" w:fill="000000"/>
          </w:tcPr>
          <w:p w:rsidR="000857F9" w:rsidRDefault="00196ABF">
            <w:pPr>
              <w:pStyle w:val="TableParagraph"/>
              <w:spacing w:before="155"/>
              <w:ind w:left="2"/>
              <w:jc w:val="center"/>
              <w:rPr>
                <w:sz w:val="24"/>
              </w:rPr>
            </w:pPr>
            <w:r>
              <w:rPr>
                <w:color w:val="FFFFFF"/>
                <w:spacing w:val="-10"/>
                <w:sz w:val="24"/>
              </w:rPr>
              <w:t>S</w:t>
            </w:r>
          </w:p>
        </w:tc>
        <w:tc>
          <w:tcPr>
            <w:tcW w:w="693" w:type="dxa"/>
            <w:tcBorders>
              <w:top w:val="nil"/>
              <w:bottom w:val="nil"/>
            </w:tcBorders>
            <w:shd w:val="clear" w:color="auto" w:fill="000000"/>
          </w:tcPr>
          <w:p w:rsidR="000857F9" w:rsidRDefault="00196ABF">
            <w:pPr>
              <w:pStyle w:val="TableParagraph"/>
              <w:spacing w:before="155"/>
              <w:ind w:left="201"/>
              <w:jc w:val="left"/>
              <w:rPr>
                <w:sz w:val="24"/>
              </w:rPr>
            </w:pPr>
            <w:r>
              <w:rPr>
                <w:color w:val="FFFFFF"/>
                <w:spacing w:val="-5"/>
                <w:sz w:val="24"/>
              </w:rPr>
              <w:t>TS</w:t>
            </w:r>
          </w:p>
        </w:tc>
        <w:tc>
          <w:tcPr>
            <w:tcW w:w="704" w:type="dxa"/>
            <w:tcBorders>
              <w:top w:val="nil"/>
              <w:bottom w:val="nil"/>
            </w:tcBorders>
            <w:shd w:val="clear" w:color="auto" w:fill="000000"/>
          </w:tcPr>
          <w:p w:rsidR="000857F9" w:rsidRDefault="00196ABF">
            <w:pPr>
              <w:pStyle w:val="TableParagraph"/>
              <w:spacing w:before="155"/>
              <w:ind w:left="140"/>
              <w:jc w:val="left"/>
              <w:rPr>
                <w:sz w:val="24"/>
              </w:rPr>
            </w:pPr>
            <w:r>
              <w:rPr>
                <w:color w:val="FFFFFF"/>
                <w:spacing w:val="-5"/>
                <w:sz w:val="24"/>
              </w:rPr>
              <w:t>STS</w:t>
            </w:r>
          </w:p>
        </w:tc>
      </w:tr>
      <w:tr w:rsidR="000857F9">
        <w:trPr>
          <w:trHeight w:val="683"/>
        </w:trPr>
        <w:tc>
          <w:tcPr>
            <w:tcW w:w="569" w:type="dxa"/>
          </w:tcPr>
          <w:p w:rsidR="000857F9" w:rsidRDefault="00196ABF">
            <w:pPr>
              <w:pStyle w:val="TableParagraph"/>
              <w:spacing w:before="200"/>
              <w:ind w:left="107"/>
              <w:jc w:val="left"/>
              <w:rPr>
                <w:sz w:val="24"/>
              </w:rPr>
            </w:pPr>
            <w:r>
              <w:rPr>
                <w:spacing w:val="-5"/>
                <w:sz w:val="24"/>
              </w:rPr>
              <w:t>1.</w:t>
            </w:r>
          </w:p>
        </w:tc>
        <w:tc>
          <w:tcPr>
            <w:tcW w:w="4792" w:type="dxa"/>
          </w:tcPr>
          <w:p w:rsidR="000857F9" w:rsidRDefault="00196ABF">
            <w:pPr>
              <w:pStyle w:val="TableParagraph"/>
              <w:spacing w:before="63"/>
              <w:ind w:left="105"/>
              <w:jc w:val="left"/>
              <w:rPr>
                <w:sz w:val="24"/>
              </w:rPr>
            </w:pPr>
            <w:r>
              <w:rPr>
                <w:sz w:val="24"/>
              </w:rPr>
              <w:t>Orang</w:t>
            </w:r>
            <w:r>
              <w:rPr>
                <w:spacing w:val="-7"/>
                <w:sz w:val="24"/>
              </w:rPr>
              <w:t xml:space="preserve"> </w:t>
            </w:r>
            <w:r>
              <w:rPr>
                <w:sz w:val="24"/>
              </w:rPr>
              <w:t>tua</w:t>
            </w:r>
            <w:r>
              <w:rPr>
                <w:spacing w:val="-7"/>
                <w:sz w:val="24"/>
              </w:rPr>
              <w:t xml:space="preserve"> </w:t>
            </w:r>
            <w:r>
              <w:rPr>
                <w:sz w:val="24"/>
              </w:rPr>
              <w:t>saya</w:t>
            </w:r>
            <w:r>
              <w:rPr>
                <w:spacing w:val="-8"/>
                <w:sz w:val="24"/>
              </w:rPr>
              <w:t xml:space="preserve"> </w:t>
            </w:r>
            <w:r>
              <w:rPr>
                <w:sz w:val="24"/>
              </w:rPr>
              <w:t>menghukum</w:t>
            </w:r>
            <w:r>
              <w:rPr>
                <w:spacing w:val="-7"/>
                <w:sz w:val="24"/>
              </w:rPr>
              <w:t xml:space="preserve"> </w:t>
            </w:r>
            <w:r>
              <w:rPr>
                <w:sz w:val="24"/>
              </w:rPr>
              <w:t>saya</w:t>
            </w:r>
            <w:r>
              <w:rPr>
                <w:spacing w:val="-8"/>
                <w:sz w:val="24"/>
              </w:rPr>
              <w:t xml:space="preserve"> </w:t>
            </w:r>
            <w:r>
              <w:rPr>
                <w:sz w:val="24"/>
              </w:rPr>
              <w:t>kalau</w:t>
            </w:r>
            <w:r>
              <w:rPr>
                <w:spacing w:val="-7"/>
                <w:sz w:val="24"/>
              </w:rPr>
              <w:t xml:space="preserve"> </w:t>
            </w:r>
            <w:r>
              <w:rPr>
                <w:sz w:val="24"/>
              </w:rPr>
              <w:t>tidak menuruti perintahnya.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75"/>
        </w:trPr>
        <w:tc>
          <w:tcPr>
            <w:tcW w:w="569" w:type="dxa"/>
          </w:tcPr>
          <w:p w:rsidR="000857F9" w:rsidRDefault="00196ABF">
            <w:pPr>
              <w:pStyle w:val="TableParagraph"/>
              <w:spacing w:before="150"/>
              <w:ind w:left="107"/>
              <w:jc w:val="left"/>
              <w:rPr>
                <w:sz w:val="24"/>
              </w:rPr>
            </w:pPr>
            <w:r>
              <w:rPr>
                <w:spacing w:val="-5"/>
                <w:sz w:val="24"/>
              </w:rPr>
              <w:t>2.</w:t>
            </w:r>
          </w:p>
        </w:tc>
        <w:tc>
          <w:tcPr>
            <w:tcW w:w="4792" w:type="dxa"/>
          </w:tcPr>
          <w:p w:rsidR="000857F9" w:rsidRDefault="00196ABF">
            <w:pPr>
              <w:pStyle w:val="TableParagraph"/>
              <w:spacing w:before="3" w:line="270" w:lineRule="atLeast"/>
              <w:ind w:left="105"/>
              <w:jc w:val="left"/>
              <w:rPr>
                <w:sz w:val="24"/>
              </w:rPr>
            </w:pPr>
            <w:r>
              <w:rPr>
                <w:sz w:val="24"/>
              </w:rPr>
              <w:t>Orang</w:t>
            </w:r>
            <w:r>
              <w:rPr>
                <w:spacing w:val="-7"/>
                <w:sz w:val="24"/>
              </w:rPr>
              <w:t xml:space="preserve"> </w:t>
            </w:r>
            <w:r>
              <w:rPr>
                <w:sz w:val="24"/>
              </w:rPr>
              <w:t>tua</w:t>
            </w:r>
            <w:r>
              <w:rPr>
                <w:spacing w:val="-7"/>
                <w:sz w:val="24"/>
              </w:rPr>
              <w:t xml:space="preserve"> </w:t>
            </w:r>
            <w:r>
              <w:rPr>
                <w:sz w:val="24"/>
              </w:rPr>
              <w:t>melarang</w:t>
            </w:r>
            <w:r>
              <w:rPr>
                <w:spacing w:val="-5"/>
                <w:sz w:val="24"/>
              </w:rPr>
              <w:t xml:space="preserve"> </w:t>
            </w:r>
            <w:r>
              <w:rPr>
                <w:sz w:val="24"/>
              </w:rPr>
              <w:t>saya</w:t>
            </w:r>
            <w:r>
              <w:rPr>
                <w:spacing w:val="-6"/>
                <w:sz w:val="24"/>
              </w:rPr>
              <w:t xml:space="preserve"> </w:t>
            </w:r>
            <w:r>
              <w:rPr>
                <w:sz w:val="24"/>
              </w:rPr>
              <w:t>jika</w:t>
            </w:r>
            <w:r>
              <w:rPr>
                <w:spacing w:val="-8"/>
                <w:sz w:val="24"/>
              </w:rPr>
              <w:t xml:space="preserve"> </w:t>
            </w:r>
            <w:r>
              <w:rPr>
                <w:sz w:val="24"/>
              </w:rPr>
              <w:t>ingin</w:t>
            </w:r>
            <w:r>
              <w:rPr>
                <w:spacing w:val="-7"/>
                <w:sz w:val="24"/>
              </w:rPr>
              <w:t xml:space="preserve"> </w:t>
            </w:r>
            <w:r>
              <w:rPr>
                <w:sz w:val="24"/>
              </w:rPr>
              <w:t>pergi</w:t>
            </w:r>
            <w:r>
              <w:rPr>
                <w:spacing w:val="-7"/>
                <w:sz w:val="24"/>
              </w:rPr>
              <w:t xml:space="preserve"> </w:t>
            </w:r>
            <w:r>
              <w:rPr>
                <w:sz w:val="24"/>
              </w:rPr>
              <w:t>keluar bersama temanteman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697"/>
        </w:trPr>
        <w:tc>
          <w:tcPr>
            <w:tcW w:w="569" w:type="dxa"/>
          </w:tcPr>
          <w:p w:rsidR="000857F9" w:rsidRDefault="00196ABF">
            <w:pPr>
              <w:pStyle w:val="TableParagraph"/>
              <w:spacing w:before="210"/>
              <w:ind w:left="107"/>
              <w:jc w:val="left"/>
              <w:rPr>
                <w:sz w:val="24"/>
              </w:rPr>
            </w:pPr>
            <w:r>
              <w:rPr>
                <w:spacing w:val="-5"/>
                <w:sz w:val="24"/>
              </w:rPr>
              <w:t>3.</w:t>
            </w:r>
          </w:p>
        </w:tc>
        <w:tc>
          <w:tcPr>
            <w:tcW w:w="4792" w:type="dxa"/>
          </w:tcPr>
          <w:p w:rsidR="000857F9" w:rsidRDefault="00196ABF">
            <w:pPr>
              <w:pStyle w:val="TableParagraph"/>
              <w:spacing w:before="73"/>
              <w:ind w:left="105"/>
              <w:jc w:val="left"/>
              <w:rPr>
                <w:sz w:val="24"/>
              </w:rPr>
            </w:pPr>
            <w:r>
              <w:rPr>
                <w:sz w:val="24"/>
              </w:rPr>
              <w:t xml:space="preserve">Cita-Cita saya harus sesuai kemauan orang tua </w:t>
            </w:r>
            <w:r>
              <w:rPr>
                <w:spacing w:val="-4"/>
                <w:sz w:val="24"/>
              </w:rPr>
              <w:t>saya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710"/>
        </w:trPr>
        <w:tc>
          <w:tcPr>
            <w:tcW w:w="569" w:type="dxa"/>
          </w:tcPr>
          <w:p w:rsidR="000857F9" w:rsidRDefault="00196ABF">
            <w:pPr>
              <w:pStyle w:val="TableParagraph"/>
              <w:spacing w:before="218"/>
              <w:ind w:left="107"/>
              <w:jc w:val="left"/>
              <w:rPr>
                <w:sz w:val="24"/>
              </w:rPr>
            </w:pPr>
            <w:r>
              <w:rPr>
                <w:spacing w:val="-5"/>
                <w:sz w:val="24"/>
              </w:rPr>
              <w:t>4.</w:t>
            </w:r>
          </w:p>
        </w:tc>
        <w:tc>
          <w:tcPr>
            <w:tcW w:w="4792" w:type="dxa"/>
          </w:tcPr>
          <w:p w:rsidR="000857F9" w:rsidRDefault="00196ABF">
            <w:pPr>
              <w:pStyle w:val="TableParagraph"/>
              <w:spacing w:before="78"/>
              <w:ind w:left="105"/>
              <w:jc w:val="left"/>
              <w:rPr>
                <w:sz w:val="24"/>
              </w:rPr>
            </w:pPr>
            <w:r>
              <w:rPr>
                <w:sz w:val="24"/>
              </w:rPr>
              <w:t>Orang</w:t>
            </w:r>
            <w:r>
              <w:rPr>
                <w:spacing w:val="40"/>
                <w:sz w:val="24"/>
              </w:rPr>
              <w:t xml:space="preserve"> </w:t>
            </w:r>
            <w:r>
              <w:rPr>
                <w:sz w:val="24"/>
              </w:rPr>
              <w:t>tua</w:t>
            </w:r>
            <w:r>
              <w:rPr>
                <w:spacing w:val="40"/>
                <w:sz w:val="24"/>
              </w:rPr>
              <w:t xml:space="preserve"> </w:t>
            </w:r>
            <w:r>
              <w:rPr>
                <w:sz w:val="24"/>
              </w:rPr>
              <w:t>selalu</w:t>
            </w:r>
            <w:r>
              <w:rPr>
                <w:spacing w:val="40"/>
                <w:sz w:val="24"/>
              </w:rPr>
              <w:t xml:space="preserve"> </w:t>
            </w:r>
            <w:r>
              <w:rPr>
                <w:sz w:val="24"/>
              </w:rPr>
              <w:t>mengawasi</w:t>
            </w:r>
            <w:r>
              <w:rPr>
                <w:spacing w:val="40"/>
                <w:sz w:val="24"/>
              </w:rPr>
              <w:t xml:space="preserve"> </w:t>
            </w:r>
            <w:r>
              <w:rPr>
                <w:sz w:val="24"/>
              </w:rPr>
              <w:t>semua</w:t>
            </w:r>
            <w:r>
              <w:rPr>
                <w:spacing w:val="40"/>
                <w:sz w:val="24"/>
              </w:rPr>
              <w:t xml:space="preserve"> </w:t>
            </w:r>
            <w:r>
              <w:rPr>
                <w:sz w:val="24"/>
              </w:rPr>
              <w:t>kegiatan yang saya lakukan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707"/>
        </w:trPr>
        <w:tc>
          <w:tcPr>
            <w:tcW w:w="569" w:type="dxa"/>
          </w:tcPr>
          <w:p w:rsidR="000857F9" w:rsidRDefault="00196ABF">
            <w:pPr>
              <w:pStyle w:val="TableParagraph"/>
              <w:spacing w:before="215"/>
              <w:ind w:left="107"/>
              <w:jc w:val="left"/>
              <w:rPr>
                <w:sz w:val="24"/>
              </w:rPr>
            </w:pPr>
            <w:r>
              <w:rPr>
                <w:spacing w:val="-5"/>
                <w:sz w:val="24"/>
              </w:rPr>
              <w:t>5.</w:t>
            </w:r>
          </w:p>
        </w:tc>
        <w:tc>
          <w:tcPr>
            <w:tcW w:w="4792" w:type="dxa"/>
          </w:tcPr>
          <w:p w:rsidR="000857F9" w:rsidRDefault="00196ABF">
            <w:pPr>
              <w:pStyle w:val="TableParagraph"/>
              <w:tabs>
                <w:tab w:val="left" w:pos="695"/>
                <w:tab w:val="left" w:pos="1324"/>
                <w:tab w:val="left" w:pos="2422"/>
                <w:tab w:val="left" w:pos="3634"/>
                <w:tab w:val="left" w:pos="4385"/>
              </w:tabs>
              <w:spacing w:before="78"/>
              <w:ind w:left="105" w:right="101"/>
              <w:jc w:val="left"/>
              <w:rPr>
                <w:sz w:val="24"/>
              </w:rPr>
            </w:pPr>
            <w:r>
              <w:rPr>
                <w:spacing w:val="-4"/>
                <w:sz w:val="24"/>
              </w:rPr>
              <w:t>Jika</w:t>
            </w:r>
            <w:r>
              <w:rPr>
                <w:sz w:val="24"/>
              </w:rPr>
              <w:tab/>
            </w:r>
            <w:r>
              <w:rPr>
                <w:spacing w:val="-4"/>
                <w:sz w:val="24"/>
              </w:rPr>
              <w:t>saya</w:t>
            </w:r>
            <w:r>
              <w:rPr>
                <w:sz w:val="24"/>
              </w:rPr>
              <w:tab/>
            </w:r>
            <w:r>
              <w:rPr>
                <w:spacing w:val="-2"/>
                <w:sz w:val="24"/>
              </w:rPr>
              <w:t>membuat</w:t>
            </w:r>
            <w:r>
              <w:rPr>
                <w:sz w:val="24"/>
              </w:rPr>
              <w:tab/>
            </w:r>
            <w:r>
              <w:rPr>
                <w:spacing w:val="-2"/>
                <w:sz w:val="24"/>
              </w:rPr>
              <w:t>kesalahan,</w:t>
            </w:r>
            <w:r>
              <w:rPr>
                <w:sz w:val="24"/>
              </w:rPr>
              <w:tab/>
            </w:r>
            <w:r>
              <w:rPr>
                <w:spacing w:val="-4"/>
                <w:sz w:val="24"/>
              </w:rPr>
              <w:t>orang</w:t>
            </w:r>
            <w:r>
              <w:rPr>
                <w:sz w:val="24"/>
              </w:rPr>
              <w:tab/>
            </w:r>
            <w:r>
              <w:rPr>
                <w:spacing w:val="-4"/>
                <w:sz w:val="24"/>
              </w:rPr>
              <w:t xml:space="preserve">tua </w:t>
            </w:r>
            <w:r>
              <w:rPr>
                <w:sz w:val="24"/>
              </w:rPr>
              <w:t>menasehati dengan baik</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710"/>
        </w:trPr>
        <w:tc>
          <w:tcPr>
            <w:tcW w:w="569" w:type="dxa"/>
          </w:tcPr>
          <w:p w:rsidR="000857F9" w:rsidRDefault="00196ABF">
            <w:pPr>
              <w:pStyle w:val="TableParagraph"/>
              <w:spacing w:before="217"/>
              <w:ind w:left="107"/>
              <w:jc w:val="left"/>
              <w:rPr>
                <w:sz w:val="24"/>
              </w:rPr>
            </w:pPr>
            <w:r>
              <w:rPr>
                <w:spacing w:val="-5"/>
                <w:sz w:val="24"/>
              </w:rPr>
              <w:t>6.</w:t>
            </w:r>
          </w:p>
        </w:tc>
        <w:tc>
          <w:tcPr>
            <w:tcW w:w="4792" w:type="dxa"/>
          </w:tcPr>
          <w:p w:rsidR="000857F9" w:rsidRDefault="00196ABF">
            <w:pPr>
              <w:pStyle w:val="TableParagraph"/>
              <w:spacing w:before="78"/>
              <w:ind w:left="105"/>
              <w:jc w:val="left"/>
              <w:rPr>
                <w:sz w:val="24"/>
              </w:rPr>
            </w:pPr>
            <w:r>
              <w:rPr>
                <w:sz w:val="24"/>
              </w:rPr>
              <w:t>Apapun</w:t>
            </w:r>
            <w:r>
              <w:rPr>
                <w:spacing w:val="40"/>
                <w:sz w:val="24"/>
              </w:rPr>
              <w:t xml:space="preserve"> </w:t>
            </w:r>
            <w:r>
              <w:rPr>
                <w:sz w:val="24"/>
              </w:rPr>
              <w:t>yang</w:t>
            </w:r>
            <w:r>
              <w:rPr>
                <w:spacing w:val="40"/>
                <w:sz w:val="24"/>
              </w:rPr>
              <w:t xml:space="preserve"> </w:t>
            </w:r>
            <w:r>
              <w:rPr>
                <w:sz w:val="24"/>
              </w:rPr>
              <w:t>saya</w:t>
            </w:r>
            <w:r>
              <w:rPr>
                <w:spacing w:val="40"/>
                <w:sz w:val="24"/>
              </w:rPr>
              <w:t xml:space="preserve"> </w:t>
            </w:r>
            <w:r>
              <w:rPr>
                <w:sz w:val="24"/>
              </w:rPr>
              <w:t>lakukan</w:t>
            </w:r>
            <w:r>
              <w:rPr>
                <w:spacing w:val="40"/>
                <w:sz w:val="24"/>
              </w:rPr>
              <w:t xml:space="preserve"> </w:t>
            </w:r>
            <w:r>
              <w:rPr>
                <w:sz w:val="24"/>
              </w:rPr>
              <w:t>harus</w:t>
            </w:r>
            <w:r>
              <w:rPr>
                <w:spacing w:val="40"/>
                <w:sz w:val="24"/>
              </w:rPr>
              <w:t xml:space="preserve"> </w:t>
            </w:r>
            <w:r>
              <w:rPr>
                <w:sz w:val="24"/>
              </w:rPr>
              <w:t>sesuai</w:t>
            </w:r>
            <w:r>
              <w:rPr>
                <w:spacing w:val="40"/>
                <w:sz w:val="24"/>
              </w:rPr>
              <w:t xml:space="preserve"> </w:t>
            </w:r>
            <w:r>
              <w:rPr>
                <w:sz w:val="24"/>
              </w:rPr>
              <w:t>izin orang tua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705"/>
        </w:trPr>
        <w:tc>
          <w:tcPr>
            <w:tcW w:w="569" w:type="dxa"/>
          </w:tcPr>
          <w:p w:rsidR="000857F9" w:rsidRDefault="00196ABF">
            <w:pPr>
              <w:pStyle w:val="TableParagraph"/>
              <w:spacing w:before="215"/>
              <w:ind w:left="107"/>
              <w:jc w:val="left"/>
              <w:rPr>
                <w:sz w:val="24"/>
              </w:rPr>
            </w:pPr>
            <w:r>
              <w:rPr>
                <w:spacing w:val="-5"/>
                <w:sz w:val="24"/>
              </w:rPr>
              <w:t>7.</w:t>
            </w:r>
          </w:p>
        </w:tc>
        <w:tc>
          <w:tcPr>
            <w:tcW w:w="4792" w:type="dxa"/>
          </w:tcPr>
          <w:p w:rsidR="000857F9" w:rsidRDefault="00196ABF">
            <w:pPr>
              <w:pStyle w:val="TableParagraph"/>
              <w:spacing w:before="75"/>
              <w:ind w:left="105"/>
              <w:jc w:val="left"/>
              <w:rPr>
                <w:sz w:val="24"/>
              </w:rPr>
            </w:pPr>
            <w:r>
              <w:rPr>
                <w:sz w:val="24"/>
              </w:rPr>
              <w:t>Orang</w:t>
            </w:r>
            <w:r>
              <w:rPr>
                <w:spacing w:val="80"/>
                <w:sz w:val="24"/>
              </w:rPr>
              <w:t xml:space="preserve"> </w:t>
            </w:r>
            <w:r>
              <w:rPr>
                <w:sz w:val="24"/>
              </w:rPr>
              <w:t>tua</w:t>
            </w:r>
            <w:r>
              <w:rPr>
                <w:spacing w:val="80"/>
                <w:sz w:val="24"/>
              </w:rPr>
              <w:t xml:space="preserve"> </w:t>
            </w:r>
            <w:r>
              <w:rPr>
                <w:sz w:val="24"/>
              </w:rPr>
              <w:t>menerapkan</w:t>
            </w:r>
            <w:r>
              <w:rPr>
                <w:spacing w:val="80"/>
                <w:sz w:val="24"/>
              </w:rPr>
              <w:t xml:space="preserve"> </w:t>
            </w:r>
            <w:r>
              <w:rPr>
                <w:sz w:val="24"/>
              </w:rPr>
              <w:t>aturan</w:t>
            </w:r>
            <w:r>
              <w:rPr>
                <w:spacing w:val="80"/>
                <w:sz w:val="24"/>
              </w:rPr>
              <w:t xml:space="preserve"> </w:t>
            </w:r>
            <w:r>
              <w:rPr>
                <w:sz w:val="24"/>
              </w:rPr>
              <w:t>yang</w:t>
            </w:r>
            <w:r>
              <w:rPr>
                <w:spacing w:val="80"/>
                <w:sz w:val="24"/>
              </w:rPr>
              <w:t xml:space="preserve"> </w:t>
            </w:r>
            <w:r>
              <w:rPr>
                <w:sz w:val="24"/>
              </w:rPr>
              <w:t>tegas</w:t>
            </w:r>
            <w:r>
              <w:rPr>
                <w:spacing w:val="40"/>
                <w:sz w:val="24"/>
              </w:rPr>
              <w:t xml:space="preserve"> </w:t>
            </w:r>
            <w:r>
              <w:rPr>
                <w:sz w:val="24"/>
              </w:rPr>
              <w:t>terhadap saya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734"/>
        </w:trPr>
        <w:tc>
          <w:tcPr>
            <w:tcW w:w="569" w:type="dxa"/>
          </w:tcPr>
          <w:p w:rsidR="000857F9" w:rsidRDefault="00196ABF">
            <w:pPr>
              <w:pStyle w:val="TableParagraph"/>
              <w:spacing w:before="229"/>
              <w:ind w:left="107"/>
              <w:jc w:val="left"/>
              <w:rPr>
                <w:sz w:val="24"/>
              </w:rPr>
            </w:pPr>
            <w:r>
              <w:rPr>
                <w:spacing w:val="-5"/>
                <w:sz w:val="24"/>
              </w:rPr>
              <w:t>8.</w:t>
            </w:r>
          </w:p>
        </w:tc>
        <w:tc>
          <w:tcPr>
            <w:tcW w:w="4792" w:type="dxa"/>
          </w:tcPr>
          <w:p w:rsidR="000857F9" w:rsidRDefault="00196ABF">
            <w:pPr>
              <w:pStyle w:val="TableParagraph"/>
              <w:spacing w:before="90"/>
              <w:ind w:left="105"/>
              <w:jc w:val="left"/>
              <w:rPr>
                <w:sz w:val="24"/>
              </w:rPr>
            </w:pPr>
            <w:r>
              <w:rPr>
                <w:sz w:val="24"/>
              </w:rPr>
              <w:t>Orang</w:t>
            </w:r>
            <w:r>
              <w:rPr>
                <w:spacing w:val="40"/>
                <w:sz w:val="24"/>
              </w:rPr>
              <w:t xml:space="preserve"> </w:t>
            </w:r>
            <w:r>
              <w:rPr>
                <w:sz w:val="24"/>
              </w:rPr>
              <w:t>tua</w:t>
            </w:r>
            <w:r>
              <w:rPr>
                <w:spacing w:val="40"/>
                <w:sz w:val="24"/>
              </w:rPr>
              <w:t xml:space="preserve"> </w:t>
            </w:r>
            <w:r>
              <w:rPr>
                <w:sz w:val="24"/>
              </w:rPr>
              <w:t>memberikan</w:t>
            </w:r>
            <w:r>
              <w:rPr>
                <w:spacing w:val="40"/>
                <w:sz w:val="24"/>
              </w:rPr>
              <w:t xml:space="preserve"> </w:t>
            </w:r>
            <w:r>
              <w:rPr>
                <w:sz w:val="24"/>
              </w:rPr>
              <w:t>batasan</w:t>
            </w:r>
            <w:r>
              <w:rPr>
                <w:spacing w:val="40"/>
                <w:sz w:val="24"/>
              </w:rPr>
              <w:t xml:space="preserve"> </w:t>
            </w:r>
            <w:r>
              <w:rPr>
                <w:sz w:val="24"/>
              </w:rPr>
              <w:t>waktu</w:t>
            </w:r>
            <w:r>
              <w:rPr>
                <w:spacing w:val="40"/>
                <w:sz w:val="24"/>
              </w:rPr>
              <w:t xml:space="preserve"> </w:t>
            </w:r>
            <w:r>
              <w:rPr>
                <w:sz w:val="24"/>
              </w:rPr>
              <w:t>untuk saya bermain dengan teman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602"/>
        </w:trPr>
        <w:tc>
          <w:tcPr>
            <w:tcW w:w="569" w:type="dxa"/>
          </w:tcPr>
          <w:p w:rsidR="000857F9" w:rsidRDefault="00196ABF">
            <w:pPr>
              <w:pStyle w:val="TableParagraph"/>
              <w:spacing w:before="162"/>
              <w:ind w:left="107"/>
              <w:jc w:val="left"/>
              <w:rPr>
                <w:sz w:val="24"/>
              </w:rPr>
            </w:pPr>
            <w:r>
              <w:rPr>
                <w:spacing w:val="-5"/>
                <w:sz w:val="24"/>
              </w:rPr>
              <w:t>9.</w:t>
            </w:r>
          </w:p>
        </w:tc>
        <w:tc>
          <w:tcPr>
            <w:tcW w:w="4792" w:type="dxa"/>
          </w:tcPr>
          <w:p w:rsidR="000857F9" w:rsidRDefault="00196ABF">
            <w:pPr>
              <w:pStyle w:val="TableParagraph"/>
              <w:spacing w:before="25"/>
              <w:ind w:left="105"/>
              <w:jc w:val="left"/>
              <w:rPr>
                <w:sz w:val="24"/>
              </w:rPr>
            </w:pPr>
            <w:r>
              <w:rPr>
                <w:sz w:val="24"/>
              </w:rPr>
              <w:t>Saya</w:t>
            </w:r>
            <w:r>
              <w:rPr>
                <w:spacing w:val="40"/>
                <w:sz w:val="24"/>
              </w:rPr>
              <w:t xml:space="preserve"> </w:t>
            </w:r>
            <w:r>
              <w:rPr>
                <w:sz w:val="24"/>
              </w:rPr>
              <w:t>tertekan</w:t>
            </w:r>
            <w:r>
              <w:rPr>
                <w:spacing w:val="40"/>
                <w:sz w:val="24"/>
              </w:rPr>
              <w:t xml:space="preserve"> </w:t>
            </w:r>
            <w:r>
              <w:rPr>
                <w:sz w:val="24"/>
              </w:rPr>
              <w:t>dengan</w:t>
            </w:r>
            <w:r>
              <w:rPr>
                <w:spacing w:val="40"/>
                <w:sz w:val="24"/>
              </w:rPr>
              <w:t xml:space="preserve"> </w:t>
            </w:r>
            <w:r>
              <w:rPr>
                <w:sz w:val="24"/>
              </w:rPr>
              <w:t>aturan</w:t>
            </w:r>
            <w:r>
              <w:rPr>
                <w:spacing w:val="40"/>
                <w:sz w:val="24"/>
              </w:rPr>
              <w:t xml:space="preserve"> </w:t>
            </w:r>
            <w:r>
              <w:rPr>
                <w:sz w:val="24"/>
              </w:rPr>
              <w:t>yang</w:t>
            </w:r>
            <w:r>
              <w:rPr>
                <w:spacing w:val="40"/>
                <w:sz w:val="24"/>
              </w:rPr>
              <w:t xml:space="preserve"> </w:t>
            </w:r>
            <w:r>
              <w:rPr>
                <w:sz w:val="24"/>
              </w:rPr>
              <w:t>diterapkan oleh orang tua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602"/>
        </w:trPr>
        <w:tc>
          <w:tcPr>
            <w:tcW w:w="569" w:type="dxa"/>
          </w:tcPr>
          <w:p w:rsidR="000857F9" w:rsidRDefault="00196ABF">
            <w:pPr>
              <w:pStyle w:val="TableParagraph"/>
              <w:spacing w:before="162"/>
              <w:ind w:left="107"/>
              <w:jc w:val="left"/>
              <w:rPr>
                <w:sz w:val="24"/>
              </w:rPr>
            </w:pPr>
            <w:r>
              <w:rPr>
                <w:spacing w:val="-5"/>
                <w:sz w:val="24"/>
              </w:rPr>
              <w:t>10.</w:t>
            </w:r>
          </w:p>
        </w:tc>
        <w:tc>
          <w:tcPr>
            <w:tcW w:w="4792" w:type="dxa"/>
          </w:tcPr>
          <w:p w:rsidR="000857F9" w:rsidRDefault="00196ABF">
            <w:pPr>
              <w:pStyle w:val="TableParagraph"/>
              <w:spacing w:before="25"/>
              <w:ind w:left="105"/>
              <w:jc w:val="left"/>
              <w:rPr>
                <w:sz w:val="24"/>
              </w:rPr>
            </w:pPr>
            <w:r>
              <w:rPr>
                <w:sz w:val="24"/>
              </w:rPr>
              <w:t>Orang</w:t>
            </w:r>
            <w:r>
              <w:rPr>
                <w:spacing w:val="40"/>
                <w:sz w:val="24"/>
              </w:rPr>
              <w:t xml:space="preserve"> </w:t>
            </w:r>
            <w:r>
              <w:rPr>
                <w:sz w:val="24"/>
              </w:rPr>
              <w:t>tua</w:t>
            </w:r>
            <w:r>
              <w:rPr>
                <w:spacing w:val="40"/>
                <w:sz w:val="24"/>
              </w:rPr>
              <w:t xml:space="preserve"> </w:t>
            </w:r>
            <w:r>
              <w:rPr>
                <w:sz w:val="24"/>
              </w:rPr>
              <w:t>mengharuskan</w:t>
            </w:r>
            <w:r>
              <w:rPr>
                <w:spacing w:val="40"/>
                <w:sz w:val="24"/>
              </w:rPr>
              <w:t xml:space="preserve"> </w:t>
            </w:r>
            <w:r>
              <w:rPr>
                <w:sz w:val="24"/>
              </w:rPr>
              <w:t>saya</w:t>
            </w:r>
            <w:r>
              <w:rPr>
                <w:spacing w:val="40"/>
                <w:sz w:val="24"/>
              </w:rPr>
              <w:t xml:space="preserve"> </w:t>
            </w:r>
            <w:r>
              <w:rPr>
                <w:sz w:val="24"/>
              </w:rPr>
              <w:t>untuk</w:t>
            </w:r>
            <w:r>
              <w:rPr>
                <w:spacing w:val="40"/>
                <w:sz w:val="24"/>
              </w:rPr>
              <w:t xml:space="preserve"> </w:t>
            </w:r>
            <w:r>
              <w:rPr>
                <w:sz w:val="24"/>
              </w:rPr>
              <w:t>pulang tepat waktu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99"/>
        </w:trPr>
        <w:tc>
          <w:tcPr>
            <w:tcW w:w="569" w:type="dxa"/>
          </w:tcPr>
          <w:p w:rsidR="000857F9" w:rsidRDefault="00196ABF">
            <w:pPr>
              <w:pStyle w:val="TableParagraph"/>
              <w:spacing w:before="162"/>
              <w:ind w:left="107"/>
              <w:jc w:val="left"/>
              <w:rPr>
                <w:sz w:val="24"/>
              </w:rPr>
            </w:pPr>
            <w:r>
              <w:rPr>
                <w:spacing w:val="-5"/>
                <w:sz w:val="24"/>
              </w:rPr>
              <w:t>11.</w:t>
            </w:r>
          </w:p>
        </w:tc>
        <w:tc>
          <w:tcPr>
            <w:tcW w:w="4792" w:type="dxa"/>
          </w:tcPr>
          <w:p w:rsidR="000857F9" w:rsidRDefault="00196ABF">
            <w:pPr>
              <w:pStyle w:val="TableParagraph"/>
              <w:spacing w:before="23"/>
              <w:ind w:left="105"/>
              <w:jc w:val="left"/>
              <w:rPr>
                <w:sz w:val="24"/>
              </w:rPr>
            </w:pPr>
            <w:r>
              <w:rPr>
                <w:sz w:val="24"/>
              </w:rPr>
              <w:t>Orang</w:t>
            </w:r>
            <w:r>
              <w:rPr>
                <w:spacing w:val="-10"/>
                <w:sz w:val="24"/>
              </w:rPr>
              <w:t xml:space="preserve"> </w:t>
            </w:r>
            <w:r>
              <w:rPr>
                <w:sz w:val="24"/>
              </w:rPr>
              <w:t>tua</w:t>
            </w:r>
            <w:r>
              <w:rPr>
                <w:spacing w:val="-10"/>
                <w:sz w:val="24"/>
              </w:rPr>
              <w:t xml:space="preserve"> </w:t>
            </w:r>
            <w:r>
              <w:rPr>
                <w:sz w:val="24"/>
              </w:rPr>
              <w:t>secara</w:t>
            </w:r>
            <w:r>
              <w:rPr>
                <w:spacing w:val="-11"/>
                <w:sz w:val="24"/>
              </w:rPr>
              <w:t xml:space="preserve"> </w:t>
            </w:r>
            <w:r>
              <w:rPr>
                <w:sz w:val="24"/>
              </w:rPr>
              <w:t>terus-menerus</w:t>
            </w:r>
            <w:r>
              <w:rPr>
                <w:spacing w:val="-11"/>
                <w:sz w:val="24"/>
              </w:rPr>
              <w:t xml:space="preserve"> </w:t>
            </w:r>
            <w:r>
              <w:rPr>
                <w:sz w:val="24"/>
              </w:rPr>
              <w:t>mengingatkan saya untuk belajar</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997"/>
        </w:trPr>
        <w:tc>
          <w:tcPr>
            <w:tcW w:w="569" w:type="dxa"/>
          </w:tcPr>
          <w:p w:rsidR="000857F9" w:rsidRDefault="000857F9">
            <w:pPr>
              <w:pStyle w:val="TableParagraph"/>
              <w:spacing w:before="85"/>
              <w:jc w:val="left"/>
              <w:rPr>
                <w:b/>
                <w:sz w:val="24"/>
              </w:rPr>
            </w:pPr>
          </w:p>
          <w:p w:rsidR="000857F9" w:rsidRDefault="00196ABF">
            <w:pPr>
              <w:pStyle w:val="TableParagraph"/>
              <w:ind w:left="107"/>
              <w:jc w:val="left"/>
              <w:rPr>
                <w:sz w:val="24"/>
              </w:rPr>
            </w:pPr>
            <w:r>
              <w:rPr>
                <w:spacing w:val="-5"/>
                <w:sz w:val="24"/>
              </w:rPr>
              <w:t>12.</w:t>
            </w:r>
          </w:p>
        </w:tc>
        <w:tc>
          <w:tcPr>
            <w:tcW w:w="4792" w:type="dxa"/>
          </w:tcPr>
          <w:p w:rsidR="000857F9" w:rsidRDefault="00196ABF">
            <w:pPr>
              <w:pStyle w:val="TableParagraph"/>
              <w:spacing w:before="222"/>
              <w:ind w:left="105"/>
              <w:jc w:val="left"/>
              <w:rPr>
                <w:sz w:val="24"/>
              </w:rPr>
            </w:pPr>
            <w:r>
              <w:rPr>
                <w:sz w:val="24"/>
              </w:rPr>
              <w:t>Ketika</w:t>
            </w:r>
            <w:r>
              <w:rPr>
                <w:spacing w:val="-13"/>
                <w:sz w:val="24"/>
              </w:rPr>
              <w:t xml:space="preserve"> </w:t>
            </w:r>
            <w:r>
              <w:rPr>
                <w:sz w:val="24"/>
              </w:rPr>
              <w:t>ada</w:t>
            </w:r>
            <w:r>
              <w:rPr>
                <w:spacing w:val="-13"/>
                <w:sz w:val="24"/>
              </w:rPr>
              <w:t xml:space="preserve"> </w:t>
            </w:r>
            <w:r>
              <w:rPr>
                <w:sz w:val="24"/>
              </w:rPr>
              <w:t>waktu</w:t>
            </w:r>
            <w:r>
              <w:rPr>
                <w:spacing w:val="-12"/>
                <w:sz w:val="24"/>
              </w:rPr>
              <w:t xml:space="preserve"> </w:t>
            </w:r>
            <w:r>
              <w:rPr>
                <w:sz w:val="24"/>
              </w:rPr>
              <w:t>luang</w:t>
            </w:r>
            <w:r>
              <w:rPr>
                <w:spacing w:val="-13"/>
                <w:sz w:val="24"/>
              </w:rPr>
              <w:t xml:space="preserve"> </w:t>
            </w:r>
            <w:r>
              <w:rPr>
                <w:sz w:val="24"/>
              </w:rPr>
              <w:t>orang</w:t>
            </w:r>
            <w:r>
              <w:rPr>
                <w:spacing w:val="-12"/>
                <w:sz w:val="24"/>
              </w:rPr>
              <w:t xml:space="preserve"> </w:t>
            </w:r>
            <w:r>
              <w:rPr>
                <w:sz w:val="24"/>
              </w:rPr>
              <w:t>tua</w:t>
            </w:r>
            <w:r>
              <w:rPr>
                <w:spacing w:val="-13"/>
                <w:sz w:val="24"/>
              </w:rPr>
              <w:t xml:space="preserve"> </w:t>
            </w:r>
            <w:r>
              <w:rPr>
                <w:sz w:val="24"/>
              </w:rPr>
              <w:t>mendampingi mengerjakan tugas</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837"/>
        </w:trPr>
        <w:tc>
          <w:tcPr>
            <w:tcW w:w="569" w:type="dxa"/>
          </w:tcPr>
          <w:p w:rsidR="000857F9" w:rsidRDefault="000857F9">
            <w:pPr>
              <w:pStyle w:val="TableParagraph"/>
              <w:spacing w:before="3"/>
              <w:jc w:val="left"/>
              <w:rPr>
                <w:b/>
                <w:sz w:val="24"/>
              </w:rPr>
            </w:pPr>
          </w:p>
          <w:p w:rsidR="000857F9" w:rsidRDefault="00196ABF">
            <w:pPr>
              <w:pStyle w:val="TableParagraph"/>
              <w:ind w:left="107"/>
              <w:jc w:val="left"/>
              <w:rPr>
                <w:sz w:val="24"/>
              </w:rPr>
            </w:pPr>
            <w:r>
              <w:rPr>
                <w:spacing w:val="-5"/>
                <w:sz w:val="24"/>
              </w:rPr>
              <w:t>13.</w:t>
            </w:r>
          </w:p>
        </w:tc>
        <w:tc>
          <w:tcPr>
            <w:tcW w:w="4792" w:type="dxa"/>
          </w:tcPr>
          <w:p w:rsidR="000857F9" w:rsidRDefault="00196ABF">
            <w:pPr>
              <w:pStyle w:val="TableParagraph"/>
              <w:spacing w:before="143"/>
              <w:ind w:left="105"/>
              <w:jc w:val="left"/>
              <w:rPr>
                <w:sz w:val="24"/>
              </w:rPr>
            </w:pPr>
            <w:r>
              <w:rPr>
                <w:sz w:val="24"/>
              </w:rPr>
              <w:t>Orang</w:t>
            </w:r>
            <w:r>
              <w:rPr>
                <w:spacing w:val="40"/>
                <w:sz w:val="24"/>
              </w:rPr>
              <w:t xml:space="preserve"> </w:t>
            </w:r>
            <w:r>
              <w:rPr>
                <w:sz w:val="24"/>
              </w:rPr>
              <w:t>tua</w:t>
            </w:r>
            <w:r>
              <w:rPr>
                <w:spacing w:val="40"/>
                <w:sz w:val="24"/>
              </w:rPr>
              <w:t xml:space="preserve"> </w:t>
            </w:r>
            <w:r>
              <w:rPr>
                <w:sz w:val="24"/>
              </w:rPr>
              <w:t>terus</w:t>
            </w:r>
            <w:r>
              <w:rPr>
                <w:spacing w:val="40"/>
                <w:sz w:val="24"/>
              </w:rPr>
              <w:t xml:space="preserve"> </w:t>
            </w:r>
            <w:r>
              <w:rPr>
                <w:sz w:val="24"/>
              </w:rPr>
              <w:t>menerus</w:t>
            </w:r>
            <w:r>
              <w:rPr>
                <w:spacing w:val="40"/>
                <w:sz w:val="24"/>
              </w:rPr>
              <w:t xml:space="preserve"> </w:t>
            </w:r>
            <w:r>
              <w:rPr>
                <w:sz w:val="24"/>
              </w:rPr>
              <w:t>mengingatkan</w:t>
            </w:r>
            <w:r>
              <w:rPr>
                <w:spacing w:val="40"/>
                <w:sz w:val="24"/>
              </w:rPr>
              <w:t xml:space="preserve"> </w:t>
            </w:r>
            <w:r>
              <w:rPr>
                <w:sz w:val="24"/>
              </w:rPr>
              <w:t>saya untuk shalat lima waktu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760"/>
        </w:trPr>
        <w:tc>
          <w:tcPr>
            <w:tcW w:w="569" w:type="dxa"/>
          </w:tcPr>
          <w:p w:rsidR="000857F9" w:rsidRDefault="00196ABF">
            <w:pPr>
              <w:pStyle w:val="TableParagraph"/>
              <w:spacing w:before="241"/>
              <w:ind w:left="107"/>
              <w:jc w:val="left"/>
              <w:rPr>
                <w:sz w:val="24"/>
              </w:rPr>
            </w:pPr>
            <w:r>
              <w:rPr>
                <w:spacing w:val="-5"/>
                <w:sz w:val="24"/>
              </w:rPr>
              <w:t>14.</w:t>
            </w:r>
          </w:p>
        </w:tc>
        <w:tc>
          <w:tcPr>
            <w:tcW w:w="4792" w:type="dxa"/>
          </w:tcPr>
          <w:p w:rsidR="000857F9" w:rsidRDefault="00196ABF">
            <w:pPr>
              <w:pStyle w:val="TableParagraph"/>
              <w:tabs>
                <w:tab w:val="left" w:pos="940"/>
                <w:tab w:val="left" w:pos="1470"/>
                <w:tab w:val="left" w:pos="2321"/>
                <w:tab w:val="left" w:pos="3598"/>
              </w:tabs>
              <w:spacing w:before="104"/>
              <w:ind w:left="105" w:right="101"/>
              <w:jc w:val="left"/>
              <w:rPr>
                <w:sz w:val="24"/>
              </w:rPr>
            </w:pPr>
            <w:r>
              <w:rPr>
                <w:spacing w:val="-4"/>
                <w:sz w:val="24"/>
              </w:rPr>
              <w:t>Orang</w:t>
            </w:r>
            <w:r>
              <w:rPr>
                <w:sz w:val="24"/>
              </w:rPr>
              <w:tab/>
            </w:r>
            <w:r>
              <w:rPr>
                <w:spacing w:val="-4"/>
                <w:sz w:val="24"/>
              </w:rPr>
              <w:t>tua</w:t>
            </w:r>
            <w:r>
              <w:rPr>
                <w:sz w:val="24"/>
              </w:rPr>
              <w:tab/>
            </w:r>
            <w:r>
              <w:rPr>
                <w:spacing w:val="-2"/>
                <w:sz w:val="24"/>
              </w:rPr>
              <w:t>sangat</w:t>
            </w:r>
            <w:r>
              <w:rPr>
                <w:sz w:val="24"/>
              </w:rPr>
              <w:tab/>
            </w:r>
            <w:r>
              <w:rPr>
                <w:spacing w:val="-2"/>
                <w:sz w:val="24"/>
              </w:rPr>
              <w:t>membatasi</w:t>
            </w:r>
            <w:r>
              <w:rPr>
                <w:sz w:val="24"/>
              </w:rPr>
              <w:tab/>
            </w:r>
            <w:r>
              <w:rPr>
                <w:spacing w:val="-2"/>
                <w:sz w:val="24"/>
              </w:rPr>
              <w:t xml:space="preserve">lingkungan </w:t>
            </w:r>
            <w:r>
              <w:rPr>
                <w:sz w:val="24"/>
              </w:rPr>
              <w:t>pertemanan saya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366"/>
        </w:trPr>
        <w:tc>
          <w:tcPr>
            <w:tcW w:w="569" w:type="dxa"/>
          </w:tcPr>
          <w:p w:rsidR="000857F9" w:rsidRDefault="00196ABF">
            <w:pPr>
              <w:pStyle w:val="TableParagraph"/>
              <w:spacing w:before="44"/>
              <w:ind w:left="107"/>
              <w:jc w:val="left"/>
              <w:rPr>
                <w:sz w:val="24"/>
              </w:rPr>
            </w:pPr>
            <w:r>
              <w:rPr>
                <w:spacing w:val="-5"/>
                <w:sz w:val="24"/>
              </w:rPr>
              <w:t>15.</w:t>
            </w:r>
          </w:p>
        </w:tc>
        <w:tc>
          <w:tcPr>
            <w:tcW w:w="4792" w:type="dxa"/>
          </w:tcPr>
          <w:p w:rsidR="000857F9" w:rsidRDefault="00196ABF">
            <w:pPr>
              <w:pStyle w:val="TableParagraph"/>
              <w:spacing w:before="44"/>
              <w:ind w:left="105"/>
              <w:jc w:val="left"/>
              <w:rPr>
                <w:sz w:val="24"/>
              </w:rPr>
            </w:pPr>
            <w:r>
              <w:rPr>
                <w:sz w:val="24"/>
              </w:rPr>
              <w:t>Orang</w:t>
            </w:r>
            <w:r>
              <w:rPr>
                <w:spacing w:val="-9"/>
                <w:sz w:val="24"/>
              </w:rPr>
              <w:t xml:space="preserve"> </w:t>
            </w:r>
            <w:r>
              <w:rPr>
                <w:sz w:val="24"/>
              </w:rPr>
              <w:t>tua</w:t>
            </w:r>
            <w:r>
              <w:rPr>
                <w:spacing w:val="-9"/>
                <w:sz w:val="24"/>
              </w:rPr>
              <w:t xml:space="preserve"> </w:t>
            </w:r>
            <w:r>
              <w:rPr>
                <w:sz w:val="24"/>
              </w:rPr>
              <w:t>saya</w:t>
            </w:r>
            <w:r>
              <w:rPr>
                <w:spacing w:val="-10"/>
                <w:sz w:val="24"/>
              </w:rPr>
              <w:t xml:space="preserve"> </w:t>
            </w:r>
            <w:r>
              <w:rPr>
                <w:sz w:val="24"/>
              </w:rPr>
              <w:t>selalu</w:t>
            </w:r>
            <w:r>
              <w:rPr>
                <w:spacing w:val="-9"/>
                <w:sz w:val="24"/>
              </w:rPr>
              <w:t xml:space="preserve"> </w:t>
            </w:r>
            <w:r>
              <w:rPr>
                <w:sz w:val="24"/>
              </w:rPr>
              <w:t>bersikap</w:t>
            </w:r>
            <w:r>
              <w:rPr>
                <w:spacing w:val="-9"/>
                <w:sz w:val="24"/>
              </w:rPr>
              <w:t xml:space="preserve"> </w:t>
            </w:r>
            <w:r>
              <w:rPr>
                <w:sz w:val="24"/>
              </w:rPr>
              <w:t>hangat</w:t>
            </w:r>
            <w:r>
              <w:rPr>
                <w:spacing w:val="-8"/>
                <w:sz w:val="24"/>
              </w:rPr>
              <w:t xml:space="preserve"> </w:t>
            </w:r>
            <w:r>
              <w:rPr>
                <w:sz w:val="24"/>
              </w:rPr>
              <w:t>pada</w:t>
            </w:r>
            <w:r>
              <w:rPr>
                <w:spacing w:val="-9"/>
                <w:sz w:val="24"/>
              </w:rPr>
              <w:t xml:space="preserve"> </w:t>
            </w:r>
            <w:r>
              <w:rPr>
                <w:spacing w:val="-4"/>
                <w:sz w:val="24"/>
              </w:rPr>
              <w:t>saya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569" w:type="dxa"/>
          </w:tcPr>
          <w:p w:rsidR="000857F9" w:rsidRDefault="00196ABF">
            <w:pPr>
              <w:pStyle w:val="TableParagraph"/>
              <w:spacing w:before="138"/>
              <w:ind w:left="107"/>
              <w:jc w:val="left"/>
              <w:rPr>
                <w:sz w:val="24"/>
              </w:rPr>
            </w:pPr>
            <w:r>
              <w:rPr>
                <w:spacing w:val="-5"/>
                <w:sz w:val="24"/>
              </w:rPr>
              <w:t>16.</w:t>
            </w:r>
          </w:p>
        </w:tc>
        <w:tc>
          <w:tcPr>
            <w:tcW w:w="4792" w:type="dxa"/>
          </w:tcPr>
          <w:p w:rsidR="000857F9" w:rsidRDefault="00196ABF">
            <w:pPr>
              <w:pStyle w:val="TableParagraph"/>
              <w:spacing w:line="276" w:lineRule="exact"/>
              <w:ind w:left="105"/>
              <w:jc w:val="left"/>
              <w:rPr>
                <w:sz w:val="24"/>
              </w:rPr>
            </w:pPr>
            <w:r>
              <w:rPr>
                <w:sz w:val="24"/>
              </w:rPr>
              <w:t>Orang tua selalu mengabaikan setiap hal yang saya lakukan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569" w:type="dxa"/>
          </w:tcPr>
          <w:p w:rsidR="000857F9" w:rsidRDefault="00196ABF">
            <w:pPr>
              <w:pStyle w:val="TableParagraph"/>
              <w:spacing w:before="137"/>
              <w:ind w:left="107"/>
              <w:jc w:val="left"/>
              <w:rPr>
                <w:sz w:val="24"/>
              </w:rPr>
            </w:pPr>
            <w:r>
              <w:rPr>
                <w:spacing w:val="-5"/>
                <w:sz w:val="24"/>
              </w:rPr>
              <w:t>17.</w:t>
            </w:r>
          </w:p>
        </w:tc>
        <w:tc>
          <w:tcPr>
            <w:tcW w:w="4792" w:type="dxa"/>
          </w:tcPr>
          <w:p w:rsidR="000857F9" w:rsidRDefault="00196ABF">
            <w:pPr>
              <w:pStyle w:val="TableParagraph"/>
              <w:spacing w:line="276" w:lineRule="exact"/>
              <w:ind w:left="105"/>
              <w:jc w:val="left"/>
              <w:rPr>
                <w:sz w:val="24"/>
              </w:rPr>
            </w:pPr>
            <w:r>
              <w:rPr>
                <w:sz w:val="24"/>
              </w:rPr>
              <w:t>Saya</w:t>
            </w:r>
            <w:r>
              <w:rPr>
                <w:spacing w:val="31"/>
                <w:sz w:val="24"/>
              </w:rPr>
              <w:t xml:space="preserve"> </w:t>
            </w:r>
            <w:r>
              <w:rPr>
                <w:sz w:val="24"/>
              </w:rPr>
              <w:t>tidak</w:t>
            </w:r>
            <w:r>
              <w:rPr>
                <w:spacing w:val="31"/>
                <w:sz w:val="24"/>
              </w:rPr>
              <w:t xml:space="preserve"> </w:t>
            </w:r>
            <w:r>
              <w:rPr>
                <w:sz w:val="24"/>
              </w:rPr>
              <w:t>mendapat</w:t>
            </w:r>
            <w:r>
              <w:rPr>
                <w:spacing w:val="31"/>
                <w:sz w:val="24"/>
              </w:rPr>
              <w:t xml:space="preserve"> </w:t>
            </w:r>
            <w:r>
              <w:rPr>
                <w:sz w:val="24"/>
              </w:rPr>
              <w:t>perhatian</w:t>
            </w:r>
            <w:r>
              <w:rPr>
                <w:spacing w:val="31"/>
                <w:sz w:val="24"/>
              </w:rPr>
              <w:t xml:space="preserve"> </w:t>
            </w:r>
            <w:r>
              <w:rPr>
                <w:sz w:val="24"/>
              </w:rPr>
              <w:t>dari</w:t>
            </w:r>
            <w:r>
              <w:rPr>
                <w:spacing w:val="31"/>
                <w:sz w:val="24"/>
              </w:rPr>
              <w:t xml:space="preserve"> </w:t>
            </w:r>
            <w:r>
              <w:rPr>
                <w:sz w:val="24"/>
              </w:rPr>
              <w:t>orang</w:t>
            </w:r>
            <w:r>
              <w:rPr>
                <w:spacing w:val="31"/>
                <w:sz w:val="24"/>
              </w:rPr>
              <w:t xml:space="preserve"> </w:t>
            </w:r>
            <w:r>
              <w:rPr>
                <w:sz w:val="24"/>
              </w:rPr>
              <w:t xml:space="preserve">tua </w:t>
            </w:r>
            <w:r>
              <w:rPr>
                <w:spacing w:val="-4"/>
                <w:sz w:val="24"/>
              </w:rPr>
              <w:t>saya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696"/>
        </w:trPr>
        <w:tc>
          <w:tcPr>
            <w:tcW w:w="569" w:type="dxa"/>
          </w:tcPr>
          <w:p w:rsidR="000857F9" w:rsidRDefault="00196ABF">
            <w:pPr>
              <w:pStyle w:val="TableParagraph"/>
              <w:spacing w:before="209"/>
              <w:ind w:left="107"/>
              <w:jc w:val="left"/>
              <w:rPr>
                <w:sz w:val="24"/>
              </w:rPr>
            </w:pPr>
            <w:r>
              <w:rPr>
                <w:spacing w:val="-5"/>
                <w:sz w:val="24"/>
              </w:rPr>
              <w:t>18.</w:t>
            </w:r>
          </w:p>
        </w:tc>
        <w:tc>
          <w:tcPr>
            <w:tcW w:w="4792" w:type="dxa"/>
          </w:tcPr>
          <w:p w:rsidR="000857F9" w:rsidRDefault="00196ABF">
            <w:pPr>
              <w:pStyle w:val="TableParagraph"/>
              <w:spacing w:before="209"/>
              <w:ind w:left="105"/>
              <w:jc w:val="left"/>
              <w:rPr>
                <w:sz w:val="24"/>
              </w:rPr>
            </w:pPr>
            <w:r>
              <w:rPr>
                <w:sz w:val="24"/>
              </w:rPr>
              <w:t>Orang</w:t>
            </w:r>
            <w:r>
              <w:rPr>
                <w:spacing w:val="-2"/>
                <w:sz w:val="24"/>
              </w:rPr>
              <w:t xml:space="preserve"> </w:t>
            </w:r>
            <w:r>
              <w:rPr>
                <w:sz w:val="24"/>
              </w:rPr>
              <w:t>tua</w:t>
            </w:r>
            <w:r>
              <w:rPr>
                <w:spacing w:val="-1"/>
                <w:sz w:val="24"/>
              </w:rPr>
              <w:t xml:space="preserve"> </w:t>
            </w:r>
            <w:r>
              <w:rPr>
                <w:sz w:val="24"/>
              </w:rPr>
              <w:t>saya</w:t>
            </w:r>
            <w:r>
              <w:rPr>
                <w:spacing w:val="-2"/>
                <w:sz w:val="24"/>
              </w:rPr>
              <w:t xml:space="preserve"> </w:t>
            </w:r>
            <w:r>
              <w:rPr>
                <w:sz w:val="24"/>
              </w:rPr>
              <w:t>peduli</w:t>
            </w:r>
            <w:r>
              <w:rPr>
                <w:spacing w:val="-1"/>
                <w:sz w:val="24"/>
              </w:rPr>
              <w:t xml:space="preserve"> </w:t>
            </w:r>
            <w:r>
              <w:rPr>
                <w:sz w:val="24"/>
              </w:rPr>
              <w:t>dengan</w:t>
            </w:r>
            <w:r>
              <w:rPr>
                <w:spacing w:val="-1"/>
                <w:sz w:val="24"/>
              </w:rPr>
              <w:t xml:space="preserve"> </w:t>
            </w:r>
            <w:r>
              <w:rPr>
                <w:sz w:val="24"/>
              </w:rPr>
              <w:t>perasaan</w:t>
            </w:r>
            <w:r>
              <w:rPr>
                <w:spacing w:val="-1"/>
                <w:sz w:val="24"/>
              </w:rPr>
              <w:t xml:space="preserve"> </w:t>
            </w:r>
            <w:r>
              <w:rPr>
                <w:spacing w:val="-4"/>
                <w:sz w:val="24"/>
              </w:rPr>
              <w:t>saya.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bl>
    <w:p w:rsidR="000857F9" w:rsidRDefault="000857F9">
      <w:pPr>
        <w:pStyle w:val="TableParagraph"/>
        <w:jc w:val="left"/>
        <w:rPr>
          <w:sz w:val="24"/>
        </w:rPr>
        <w:sectPr w:rsidR="000857F9">
          <w:pgSz w:w="11910" w:h="16840"/>
          <w:pgMar w:top="1920" w:right="1559" w:bottom="280" w:left="1700" w:header="754" w:footer="0" w:gutter="0"/>
          <w:cols w:space="720"/>
        </w:sectPr>
      </w:pPr>
    </w:p>
    <w:p w:rsidR="000857F9" w:rsidRDefault="00196ABF">
      <w:pPr>
        <w:pStyle w:val="BodyText"/>
        <w:spacing w:before="95"/>
        <w:rPr>
          <w:b/>
          <w:sz w:val="20"/>
        </w:rPr>
      </w:pPr>
      <w:r>
        <w:rPr>
          <w:b/>
          <w:noProof/>
          <w:sz w:val="20"/>
          <w:lang w:val="en-US"/>
        </w:rPr>
        <w:drawing>
          <wp:anchor distT="0" distB="0" distL="0" distR="0" simplePos="0" relativeHeight="47783680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4792"/>
        <w:gridCol w:w="692"/>
        <w:gridCol w:w="680"/>
        <w:gridCol w:w="693"/>
        <w:gridCol w:w="704"/>
      </w:tblGrid>
      <w:tr w:rsidR="000857F9">
        <w:trPr>
          <w:trHeight w:val="523"/>
        </w:trPr>
        <w:tc>
          <w:tcPr>
            <w:tcW w:w="569" w:type="dxa"/>
            <w:tcBorders>
              <w:top w:val="nil"/>
              <w:bottom w:val="nil"/>
            </w:tcBorders>
            <w:shd w:val="clear" w:color="auto" w:fill="000000"/>
          </w:tcPr>
          <w:p w:rsidR="000857F9" w:rsidRDefault="00196ABF">
            <w:pPr>
              <w:pStyle w:val="TableParagraph"/>
              <w:spacing w:before="124"/>
              <w:ind w:left="47" w:right="41"/>
              <w:jc w:val="center"/>
              <w:rPr>
                <w:sz w:val="24"/>
              </w:rPr>
            </w:pPr>
            <w:r>
              <w:rPr>
                <w:color w:val="FFFFFF"/>
                <w:spacing w:val="-5"/>
                <w:sz w:val="24"/>
              </w:rPr>
              <w:t>No</w:t>
            </w:r>
          </w:p>
        </w:tc>
        <w:tc>
          <w:tcPr>
            <w:tcW w:w="4792" w:type="dxa"/>
            <w:tcBorders>
              <w:top w:val="nil"/>
              <w:bottom w:val="nil"/>
            </w:tcBorders>
            <w:shd w:val="clear" w:color="auto" w:fill="000000"/>
          </w:tcPr>
          <w:p w:rsidR="000857F9" w:rsidRDefault="00196ABF">
            <w:pPr>
              <w:pStyle w:val="TableParagraph"/>
              <w:spacing w:before="124"/>
              <w:ind w:left="1"/>
              <w:jc w:val="center"/>
              <w:rPr>
                <w:sz w:val="24"/>
              </w:rPr>
            </w:pPr>
            <w:r>
              <w:rPr>
                <w:color w:val="FFFFFF"/>
                <w:spacing w:val="-2"/>
                <w:sz w:val="24"/>
              </w:rPr>
              <w:t>Pernyataan</w:t>
            </w:r>
          </w:p>
        </w:tc>
        <w:tc>
          <w:tcPr>
            <w:tcW w:w="692" w:type="dxa"/>
            <w:tcBorders>
              <w:top w:val="nil"/>
              <w:bottom w:val="nil"/>
            </w:tcBorders>
            <w:shd w:val="clear" w:color="auto" w:fill="000000"/>
          </w:tcPr>
          <w:p w:rsidR="000857F9" w:rsidRDefault="00196ABF">
            <w:pPr>
              <w:pStyle w:val="TableParagraph"/>
              <w:spacing w:before="124"/>
              <w:ind w:left="210"/>
              <w:jc w:val="left"/>
              <w:rPr>
                <w:sz w:val="24"/>
              </w:rPr>
            </w:pPr>
            <w:r>
              <w:rPr>
                <w:color w:val="FFFFFF"/>
                <w:spacing w:val="-5"/>
                <w:sz w:val="24"/>
              </w:rPr>
              <w:t>SS</w:t>
            </w:r>
          </w:p>
        </w:tc>
        <w:tc>
          <w:tcPr>
            <w:tcW w:w="680" w:type="dxa"/>
            <w:tcBorders>
              <w:top w:val="nil"/>
              <w:bottom w:val="nil"/>
            </w:tcBorders>
            <w:shd w:val="clear" w:color="auto" w:fill="000000"/>
          </w:tcPr>
          <w:p w:rsidR="000857F9" w:rsidRDefault="00196ABF">
            <w:pPr>
              <w:pStyle w:val="TableParagraph"/>
              <w:spacing w:before="124"/>
              <w:ind w:left="2"/>
              <w:jc w:val="center"/>
              <w:rPr>
                <w:sz w:val="24"/>
              </w:rPr>
            </w:pPr>
            <w:r>
              <w:rPr>
                <w:color w:val="FFFFFF"/>
                <w:spacing w:val="-10"/>
                <w:sz w:val="24"/>
              </w:rPr>
              <w:t>S</w:t>
            </w:r>
          </w:p>
        </w:tc>
        <w:tc>
          <w:tcPr>
            <w:tcW w:w="693" w:type="dxa"/>
            <w:tcBorders>
              <w:top w:val="nil"/>
              <w:bottom w:val="nil"/>
            </w:tcBorders>
            <w:shd w:val="clear" w:color="auto" w:fill="000000"/>
          </w:tcPr>
          <w:p w:rsidR="000857F9" w:rsidRDefault="00196ABF">
            <w:pPr>
              <w:pStyle w:val="TableParagraph"/>
              <w:spacing w:before="124"/>
              <w:ind w:left="201"/>
              <w:jc w:val="left"/>
              <w:rPr>
                <w:sz w:val="24"/>
              </w:rPr>
            </w:pPr>
            <w:r>
              <w:rPr>
                <w:color w:val="FFFFFF"/>
                <w:spacing w:val="-5"/>
                <w:sz w:val="24"/>
              </w:rPr>
              <w:t>TS</w:t>
            </w:r>
          </w:p>
        </w:tc>
        <w:tc>
          <w:tcPr>
            <w:tcW w:w="704" w:type="dxa"/>
            <w:tcBorders>
              <w:top w:val="nil"/>
              <w:bottom w:val="nil"/>
            </w:tcBorders>
            <w:shd w:val="clear" w:color="auto" w:fill="000000"/>
          </w:tcPr>
          <w:p w:rsidR="000857F9" w:rsidRDefault="00196ABF">
            <w:pPr>
              <w:pStyle w:val="TableParagraph"/>
              <w:spacing w:before="124"/>
              <w:ind w:left="140"/>
              <w:jc w:val="left"/>
              <w:rPr>
                <w:sz w:val="24"/>
              </w:rPr>
            </w:pPr>
            <w:r>
              <w:rPr>
                <w:color w:val="FFFFFF"/>
                <w:spacing w:val="-5"/>
                <w:sz w:val="24"/>
              </w:rPr>
              <w:t>STS</w:t>
            </w:r>
          </w:p>
        </w:tc>
      </w:tr>
      <w:tr w:rsidR="000857F9">
        <w:trPr>
          <w:trHeight w:val="503"/>
        </w:trPr>
        <w:tc>
          <w:tcPr>
            <w:tcW w:w="569" w:type="dxa"/>
          </w:tcPr>
          <w:p w:rsidR="000857F9" w:rsidRDefault="00196ABF">
            <w:pPr>
              <w:pStyle w:val="TableParagraph"/>
              <w:spacing w:before="109"/>
              <w:ind w:left="6" w:right="47"/>
              <w:jc w:val="center"/>
              <w:rPr>
                <w:sz w:val="24"/>
              </w:rPr>
            </w:pPr>
            <w:r>
              <w:rPr>
                <w:spacing w:val="-5"/>
                <w:sz w:val="24"/>
              </w:rPr>
              <w:t>19.</w:t>
            </w:r>
          </w:p>
        </w:tc>
        <w:tc>
          <w:tcPr>
            <w:tcW w:w="4792" w:type="dxa"/>
          </w:tcPr>
          <w:p w:rsidR="000857F9" w:rsidRDefault="00196ABF">
            <w:pPr>
              <w:pStyle w:val="TableParagraph"/>
              <w:spacing w:before="109"/>
              <w:ind w:left="105"/>
              <w:jc w:val="left"/>
              <w:rPr>
                <w:sz w:val="24"/>
              </w:rPr>
            </w:pPr>
            <w:r>
              <w:rPr>
                <w:sz w:val="24"/>
              </w:rPr>
              <w:t>Orang</w:t>
            </w:r>
            <w:r>
              <w:rPr>
                <w:spacing w:val="-1"/>
                <w:sz w:val="24"/>
              </w:rPr>
              <w:t xml:space="preserve"> </w:t>
            </w:r>
            <w:r>
              <w:rPr>
                <w:sz w:val="24"/>
              </w:rPr>
              <w:t>tua</w:t>
            </w:r>
            <w:r>
              <w:rPr>
                <w:spacing w:val="-1"/>
                <w:sz w:val="24"/>
              </w:rPr>
              <w:t xml:space="preserve"> </w:t>
            </w:r>
            <w:r>
              <w:rPr>
                <w:sz w:val="24"/>
              </w:rPr>
              <w:t>saya</w:t>
            </w:r>
            <w:r>
              <w:rPr>
                <w:spacing w:val="-2"/>
                <w:sz w:val="24"/>
              </w:rPr>
              <w:t xml:space="preserve"> </w:t>
            </w:r>
            <w:r>
              <w:rPr>
                <w:sz w:val="24"/>
              </w:rPr>
              <w:t>selalu</w:t>
            </w:r>
            <w:r>
              <w:rPr>
                <w:spacing w:val="-1"/>
                <w:sz w:val="24"/>
              </w:rPr>
              <w:t xml:space="preserve"> </w:t>
            </w:r>
            <w:r>
              <w:rPr>
                <w:sz w:val="24"/>
              </w:rPr>
              <w:t>memberikan</w:t>
            </w:r>
            <w:r>
              <w:rPr>
                <w:spacing w:val="-1"/>
                <w:sz w:val="24"/>
              </w:rPr>
              <w:t xml:space="preserve"> </w:t>
            </w:r>
            <w:r>
              <w:rPr>
                <w:spacing w:val="-2"/>
                <w:sz w:val="24"/>
              </w:rPr>
              <w:t>pujian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569" w:type="dxa"/>
          </w:tcPr>
          <w:p w:rsidR="000857F9" w:rsidRDefault="00196ABF">
            <w:pPr>
              <w:pStyle w:val="TableParagraph"/>
              <w:spacing w:before="135"/>
              <w:ind w:left="6" w:right="47"/>
              <w:jc w:val="center"/>
              <w:rPr>
                <w:sz w:val="24"/>
              </w:rPr>
            </w:pPr>
            <w:r>
              <w:rPr>
                <w:spacing w:val="-5"/>
                <w:sz w:val="24"/>
              </w:rPr>
              <w:t>20.</w:t>
            </w:r>
          </w:p>
        </w:tc>
        <w:tc>
          <w:tcPr>
            <w:tcW w:w="4792" w:type="dxa"/>
          </w:tcPr>
          <w:p w:rsidR="000857F9" w:rsidRDefault="00196ABF">
            <w:pPr>
              <w:pStyle w:val="TableParagraph"/>
              <w:spacing w:line="276" w:lineRule="exact"/>
              <w:ind w:left="105"/>
              <w:jc w:val="left"/>
              <w:rPr>
                <w:sz w:val="24"/>
              </w:rPr>
            </w:pPr>
            <w:r>
              <w:rPr>
                <w:sz w:val="24"/>
              </w:rPr>
              <w:t>Orang</w:t>
            </w:r>
            <w:r>
              <w:rPr>
                <w:spacing w:val="40"/>
                <w:sz w:val="24"/>
              </w:rPr>
              <w:t xml:space="preserve"> </w:t>
            </w:r>
            <w:r>
              <w:rPr>
                <w:sz w:val="24"/>
              </w:rPr>
              <w:t>tua</w:t>
            </w:r>
            <w:r>
              <w:rPr>
                <w:spacing w:val="40"/>
                <w:sz w:val="24"/>
              </w:rPr>
              <w:t xml:space="preserve"> </w:t>
            </w:r>
            <w:r>
              <w:rPr>
                <w:sz w:val="24"/>
              </w:rPr>
              <w:t>saya</w:t>
            </w:r>
            <w:r>
              <w:rPr>
                <w:spacing w:val="40"/>
                <w:sz w:val="24"/>
              </w:rPr>
              <w:t xml:space="preserve"> </w:t>
            </w:r>
            <w:r>
              <w:rPr>
                <w:sz w:val="24"/>
              </w:rPr>
              <w:t>mendidik</w:t>
            </w:r>
            <w:r>
              <w:rPr>
                <w:spacing w:val="40"/>
                <w:sz w:val="24"/>
              </w:rPr>
              <w:t xml:space="preserve"> </w:t>
            </w:r>
            <w:r>
              <w:rPr>
                <w:sz w:val="24"/>
              </w:rPr>
              <w:t>saya</w:t>
            </w:r>
            <w:r>
              <w:rPr>
                <w:spacing w:val="40"/>
                <w:sz w:val="24"/>
              </w:rPr>
              <w:t xml:space="preserve"> </w:t>
            </w:r>
            <w:r>
              <w:rPr>
                <w:sz w:val="24"/>
              </w:rPr>
              <w:t>dengan</w:t>
            </w:r>
            <w:r>
              <w:rPr>
                <w:spacing w:val="40"/>
                <w:sz w:val="24"/>
              </w:rPr>
              <w:t xml:space="preserve"> </w:t>
            </w:r>
            <w:r>
              <w:rPr>
                <w:sz w:val="24"/>
              </w:rPr>
              <w:t xml:space="preserve">penuh </w:t>
            </w:r>
            <w:r>
              <w:rPr>
                <w:spacing w:val="-2"/>
                <w:sz w:val="24"/>
              </w:rPr>
              <w:t>tekanan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569" w:type="dxa"/>
          </w:tcPr>
          <w:p w:rsidR="000857F9" w:rsidRDefault="00196ABF">
            <w:pPr>
              <w:pStyle w:val="TableParagraph"/>
              <w:spacing w:before="135"/>
              <w:ind w:left="6" w:right="47"/>
              <w:jc w:val="center"/>
              <w:rPr>
                <w:sz w:val="24"/>
              </w:rPr>
            </w:pPr>
            <w:r>
              <w:rPr>
                <w:spacing w:val="-5"/>
                <w:sz w:val="24"/>
              </w:rPr>
              <w:t>21.</w:t>
            </w:r>
          </w:p>
        </w:tc>
        <w:tc>
          <w:tcPr>
            <w:tcW w:w="4792" w:type="dxa"/>
          </w:tcPr>
          <w:p w:rsidR="000857F9" w:rsidRDefault="00196ABF">
            <w:pPr>
              <w:pStyle w:val="TableParagraph"/>
              <w:spacing w:line="276" w:lineRule="exact"/>
              <w:ind w:left="105" w:right="95"/>
              <w:jc w:val="left"/>
              <w:rPr>
                <w:sz w:val="24"/>
              </w:rPr>
            </w:pPr>
            <w:r>
              <w:rPr>
                <w:sz w:val="24"/>
              </w:rPr>
              <w:t>Saya</w:t>
            </w:r>
            <w:r>
              <w:rPr>
                <w:spacing w:val="-15"/>
                <w:sz w:val="24"/>
              </w:rPr>
              <w:t xml:space="preserve"> </w:t>
            </w:r>
            <w:r>
              <w:rPr>
                <w:sz w:val="24"/>
              </w:rPr>
              <w:t>tidak</w:t>
            </w:r>
            <w:r>
              <w:rPr>
                <w:spacing w:val="-15"/>
                <w:sz w:val="24"/>
              </w:rPr>
              <w:t xml:space="preserve"> </w:t>
            </w:r>
            <w:r>
              <w:rPr>
                <w:sz w:val="24"/>
              </w:rPr>
              <w:t>pernah</w:t>
            </w:r>
            <w:r>
              <w:rPr>
                <w:spacing w:val="-15"/>
                <w:sz w:val="24"/>
              </w:rPr>
              <w:t xml:space="preserve"> </w:t>
            </w:r>
            <w:r>
              <w:rPr>
                <w:sz w:val="24"/>
              </w:rPr>
              <w:t>diberikan</w:t>
            </w:r>
            <w:r>
              <w:rPr>
                <w:spacing w:val="-15"/>
                <w:sz w:val="24"/>
              </w:rPr>
              <w:t xml:space="preserve"> </w:t>
            </w:r>
            <w:r>
              <w:rPr>
                <w:sz w:val="24"/>
              </w:rPr>
              <w:t>motivasi</w:t>
            </w:r>
            <w:r>
              <w:rPr>
                <w:spacing w:val="-15"/>
                <w:sz w:val="24"/>
              </w:rPr>
              <w:t xml:space="preserve"> </w:t>
            </w:r>
            <w:r>
              <w:rPr>
                <w:sz w:val="24"/>
              </w:rPr>
              <w:t>oleh</w:t>
            </w:r>
            <w:r>
              <w:rPr>
                <w:spacing w:val="-15"/>
                <w:sz w:val="24"/>
              </w:rPr>
              <w:t xml:space="preserve"> </w:t>
            </w:r>
            <w:r>
              <w:rPr>
                <w:sz w:val="24"/>
              </w:rPr>
              <w:t xml:space="preserve">orang </w:t>
            </w:r>
            <w:r>
              <w:rPr>
                <w:spacing w:val="-4"/>
                <w:sz w:val="24"/>
              </w:rPr>
              <w:t>tua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67"/>
        </w:trPr>
        <w:tc>
          <w:tcPr>
            <w:tcW w:w="569" w:type="dxa"/>
          </w:tcPr>
          <w:p w:rsidR="000857F9" w:rsidRDefault="00196ABF">
            <w:pPr>
              <w:pStyle w:val="TableParagraph"/>
              <w:spacing w:before="144"/>
              <w:ind w:left="6" w:right="47"/>
              <w:jc w:val="center"/>
              <w:rPr>
                <w:sz w:val="24"/>
              </w:rPr>
            </w:pPr>
            <w:r>
              <w:rPr>
                <w:spacing w:val="-5"/>
                <w:sz w:val="24"/>
              </w:rPr>
              <w:t>22.</w:t>
            </w:r>
          </w:p>
        </w:tc>
        <w:tc>
          <w:tcPr>
            <w:tcW w:w="4792" w:type="dxa"/>
          </w:tcPr>
          <w:p w:rsidR="000857F9" w:rsidRDefault="00196ABF">
            <w:pPr>
              <w:pStyle w:val="TableParagraph"/>
              <w:spacing w:line="270" w:lineRule="atLeast"/>
              <w:ind w:left="105"/>
              <w:jc w:val="left"/>
              <w:rPr>
                <w:sz w:val="24"/>
              </w:rPr>
            </w:pPr>
            <w:r>
              <w:rPr>
                <w:sz w:val="24"/>
              </w:rPr>
              <w:t>Orang</w:t>
            </w:r>
            <w:r>
              <w:rPr>
                <w:spacing w:val="40"/>
                <w:sz w:val="24"/>
              </w:rPr>
              <w:t xml:space="preserve"> </w:t>
            </w:r>
            <w:r>
              <w:rPr>
                <w:sz w:val="24"/>
              </w:rPr>
              <w:t>tua</w:t>
            </w:r>
            <w:r>
              <w:rPr>
                <w:spacing w:val="40"/>
                <w:sz w:val="24"/>
              </w:rPr>
              <w:t xml:space="preserve"> </w:t>
            </w:r>
            <w:r>
              <w:rPr>
                <w:sz w:val="24"/>
              </w:rPr>
              <w:t>memuji</w:t>
            </w:r>
            <w:r>
              <w:rPr>
                <w:spacing w:val="40"/>
                <w:sz w:val="24"/>
              </w:rPr>
              <w:t xml:space="preserve"> </w:t>
            </w:r>
            <w:r>
              <w:rPr>
                <w:sz w:val="24"/>
              </w:rPr>
              <w:t>kesungguhan</w:t>
            </w:r>
            <w:r>
              <w:rPr>
                <w:spacing w:val="40"/>
                <w:sz w:val="24"/>
              </w:rPr>
              <w:t xml:space="preserve"> </w:t>
            </w:r>
            <w:r>
              <w:rPr>
                <w:sz w:val="24"/>
              </w:rPr>
              <w:t>saya</w:t>
            </w:r>
            <w:r>
              <w:rPr>
                <w:spacing w:val="40"/>
                <w:sz w:val="24"/>
              </w:rPr>
              <w:t xml:space="preserve"> </w:t>
            </w:r>
            <w:r>
              <w:rPr>
                <w:sz w:val="24"/>
              </w:rPr>
              <w:t xml:space="preserve">dalam </w:t>
            </w:r>
            <w:r>
              <w:rPr>
                <w:spacing w:val="-2"/>
                <w:sz w:val="24"/>
              </w:rPr>
              <w:t>belajar</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705"/>
        </w:trPr>
        <w:tc>
          <w:tcPr>
            <w:tcW w:w="569" w:type="dxa"/>
          </w:tcPr>
          <w:p w:rsidR="000857F9" w:rsidRDefault="00196ABF">
            <w:pPr>
              <w:pStyle w:val="TableParagraph"/>
              <w:spacing w:before="215"/>
              <w:ind w:left="6" w:right="47"/>
              <w:jc w:val="center"/>
              <w:rPr>
                <w:sz w:val="24"/>
              </w:rPr>
            </w:pPr>
            <w:r>
              <w:rPr>
                <w:spacing w:val="-5"/>
                <w:sz w:val="24"/>
              </w:rPr>
              <w:t>23.</w:t>
            </w:r>
          </w:p>
        </w:tc>
        <w:tc>
          <w:tcPr>
            <w:tcW w:w="4792" w:type="dxa"/>
          </w:tcPr>
          <w:p w:rsidR="000857F9" w:rsidRDefault="00196ABF">
            <w:pPr>
              <w:pStyle w:val="TableParagraph"/>
              <w:tabs>
                <w:tab w:val="left" w:pos="961"/>
                <w:tab w:val="left" w:pos="1513"/>
                <w:tab w:val="left" w:pos="2456"/>
                <w:tab w:val="left" w:pos="3406"/>
                <w:tab w:val="left" w:pos="4250"/>
              </w:tabs>
              <w:spacing w:before="76"/>
              <w:ind w:left="105" w:right="101"/>
              <w:jc w:val="left"/>
              <w:rPr>
                <w:sz w:val="24"/>
              </w:rPr>
            </w:pPr>
            <w:r>
              <w:rPr>
                <w:spacing w:val="-4"/>
                <w:sz w:val="24"/>
              </w:rPr>
              <w:t>Orang</w:t>
            </w:r>
            <w:r>
              <w:rPr>
                <w:sz w:val="24"/>
              </w:rPr>
              <w:tab/>
            </w:r>
            <w:r>
              <w:rPr>
                <w:spacing w:val="-4"/>
                <w:sz w:val="24"/>
              </w:rPr>
              <w:t>tua</w:t>
            </w:r>
            <w:r>
              <w:rPr>
                <w:sz w:val="24"/>
              </w:rPr>
              <w:tab/>
            </w:r>
            <w:r>
              <w:rPr>
                <w:spacing w:val="-2"/>
                <w:sz w:val="24"/>
              </w:rPr>
              <w:t>merasa</w:t>
            </w:r>
            <w:r>
              <w:rPr>
                <w:sz w:val="24"/>
              </w:rPr>
              <w:tab/>
            </w:r>
            <w:r>
              <w:rPr>
                <w:spacing w:val="-2"/>
                <w:sz w:val="24"/>
              </w:rPr>
              <w:t>bangga</w:t>
            </w:r>
            <w:r>
              <w:rPr>
                <w:sz w:val="24"/>
              </w:rPr>
              <w:tab/>
            </w:r>
            <w:r>
              <w:rPr>
                <w:spacing w:val="-2"/>
                <w:sz w:val="24"/>
              </w:rPr>
              <w:t>ketika</w:t>
            </w:r>
            <w:r>
              <w:rPr>
                <w:sz w:val="24"/>
              </w:rPr>
              <w:tab/>
            </w:r>
            <w:r>
              <w:rPr>
                <w:spacing w:val="-4"/>
                <w:sz w:val="24"/>
              </w:rPr>
              <w:t xml:space="preserve">saya </w:t>
            </w:r>
            <w:r>
              <w:rPr>
                <w:sz w:val="24"/>
              </w:rPr>
              <w:t>mendapatkan prestasi di Sekolah</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693"/>
        </w:trPr>
        <w:tc>
          <w:tcPr>
            <w:tcW w:w="569" w:type="dxa"/>
          </w:tcPr>
          <w:p w:rsidR="000857F9" w:rsidRDefault="00196ABF">
            <w:pPr>
              <w:pStyle w:val="TableParagraph"/>
              <w:spacing w:before="207"/>
              <w:ind w:left="6" w:right="47"/>
              <w:jc w:val="center"/>
              <w:rPr>
                <w:sz w:val="24"/>
              </w:rPr>
            </w:pPr>
            <w:r>
              <w:rPr>
                <w:spacing w:val="-5"/>
                <w:sz w:val="24"/>
              </w:rPr>
              <w:t>24.</w:t>
            </w:r>
          </w:p>
        </w:tc>
        <w:tc>
          <w:tcPr>
            <w:tcW w:w="4792" w:type="dxa"/>
          </w:tcPr>
          <w:p w:rsidR="000857F9" w:rsidRDefault="00196ABF">
            <w:pPr>
              <w:pStyle w:val="TableParagraph"/>
              <w:spacing w:before="68"/>
              <w:ind w:left="105"/>
              <w:jc w:val="left"/>
              <w:rPr>
                <w:sz w:val="24"/>
              </w:rPr>
            </w:pPr>
            <w:r>
              <w:rPr>
                <w:sz w:val="24"/>
              </w:rPr>
              <w:t>Orang</w:t>
            </w:r>
            <w:r>
              <w:rPr>
                <w:spacing w:val="-2"/>
                <w:sz w:val="24"/>
              </w:rPr>
              <w:t xml:space="preserve"> </w:t>
            </w:r>
            <w:r>
              <w:rPr>
                <w:sz w:val="24"/>
              </w:rPr>
              <w:t>tua tidak</w:t>
            </w:r>
            <w:r>
              <w:rPr>
                <w:spacing w:val="-2"/>
                <w:sz w:val="24"/>
              </w:rPr>
              <w:t xml:space="preserve"> </w:t>
            </w:r>
            <w:r>
              <w:rPr>
                <w:sz w:val="24"/>
              </w:rPr>
              <w:t>pernah menghargai usaha yang telah saya lakukan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66"/>
        </w:trPr>
        <w:tc>
          <w:tcPr>
            <w:tcW w:w="569" w:type="dxa"/>
          </w:tcPr>
          <w:p w:rsidR="000857F9" w:rsidRDefault="00196ABF">
            <w:pPr>
              <w:pStyle w:val="TableParagraph"/>
              <w:spacing w:before="143"/>
              <w:ind w:left="6" w:right="47"/>
              <w:jc w:val="center"/>
              <w:rPr>
                <w:sz w:val="24"/>
              </w:rPr>
            </w:pPr>
            <w:r>
              <w:rPr>
                <w:spacing w:val="-5"/>
                <w:sz w:val="24"/>
              </w:rPr>
              <w:t>25.</w:t>
            </w:r>
          </w:p>
        </w:tc>
        <w:tc>
          <w:tcPr>
            <w:tcW w:w="4792" w:type="dxa"/>
          </w:tcPr>
          <w:p w:rsidR="000857F9" w:rsidRDefault="00196ABF">
            <w:pPr>
              <w:pStyle w:val="TableParagraph"/>
              <w:spacing w:line="270" w:lineRule="atLeast"/>
              <w:ind w:left="105"/>
              <w:jc w:val="left"/>
              <w:rPr>
                <w:sz w:val="24"/>
              </w:rPr>
            </w:pPr>
            <w:r>
              <w:rPr>
                <w:sz w:val="24"/>
              </w:rPr>
              <w:t>Orang</w:t>
            </w:r>
            <w:r>
              <w:rPr>
                <w:spacing w:val="80"/>
                <w:sz w:val="24"/>
              </w:rPr>
              <w:t xml:space="preserve"> </w:t>
            </w:r>
            <w:r>
              <w:rPr>
                <w:sz w:val="24"/>
              </w:rPr>
              <w:t>tua</w:t>
            </w:r>
            <w:r>
              <w:rPr>
                <w:spacing w:val="80"/>
                <w:sz w:val="24"/>
              </w:rPr>
              <w:t xml:space="preserve"> </w:t>
            </w:r>
            <w:r>
              <w:rPr>
                <w:sz w:val="24"/>
              </w:rPr>
              <w:t>saya</w:t>
            </w:r>
            <w:r>
              <w:rPr>
                <w:spacing w:val="80"/>
                <w:sz w:val="24"/>
              </w:rPr>
              <w:t xml:space="preserve"> </w:t>
            </w:r>
            <w:r>
              <w:rPr>
                <w:sz w:val="24"/>
              </w:rPr>
              <w:t>tidak</w:t>
            </w:r>
            <w:r>
              <w:rPr>
                <w:spacing w:val="80"/>
                <w:sz w:val="24"/>
              </w:rPr>
              <w:t xml:space="preserve"> </w:t>
            </w:r>
            <w:r>
              <w:rPr>
                <w:sz w:val="24"/>
              </w:rPr>
              <w:t>mau</w:t>
            </w:r>
            <w:r>
              <w:rPr>
                <w:spacing w:val="80"/>
                <w:sz w:val="24"/>
              </w:rPr>
              <w:t xml:space="preserve"> </w:t>
            </w:r>
            <w:r>
              <w:rPr>
                <w:sz w:val="24"/>
              </w:rPr>
              <w:t>mendengarkan</w:t>
            </w:r>
            <w:r>
              <w:rPr>
                <w:spacing w:val="40"/>
                <w:sz w:val="24"/>
              </w:rPr>
              <w:t xml:space="preserve"> </w:t>
            </w:r>
            <w:r>
              <w:rPr>
                <w:sz w:val="24"/>
              </w:rPr>
              <w:t>pendapat saya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65"/>
        </w:trPr>
        <w:tc>
          <w:tcPr>
            <w:tcW w:w="569" w:type="dxa"/>
          </w:tcPr>
          <w:p w:rsidR="000857F9" w:rsidRDefault="00196ABF">
            <w:pPr>
              <w:pStyle w:val="TableParagraph"/>
              <w:spacing w:before="143"/>
              <w:ind w:left="6" w:right="47"/>
              <w:jc w:val="center"/>
              <w:rPr>
                <w:sz w:val="24"/>
              </w:rPr>
            </w:pPr>
            <w:r>
              <w:rPr>
                <w:spacing w:val="-5"/>
                <w:sz w:val="24"/>
              </w:rPr>
              <w:t>26.</w:t>
            </w:r>
          </w:p>
        </w:tc>
        <w:tc>
          <w:tcPr>
            <w:tcW w:w="4792" w:type="dxa"/>
          </w:tcPr>
          <w:p w:rsidR="000857F9" w:rsidRDefault="00196ABF">
            <w:pPr>
              <w:pStyle w:val="TableParagraph"/>
              <w:spacing w:line="270" w:lineRule="atLeast"/>
              <w:ind w:left="105"/>
              <w:jc w:val="left"/>
              <w:rPr>
                <w:sz w:val="24"/>
              </w:rPr>
            </w:pPr>
            <w:r>
              <w:rPr>
                <w:sz w:val="24"/>
              </w:rPr>
              <w:t>Saya</w:t>
            </w:r>
            <w:r>
              <w:rPr>
                <w:spacing w:val="-11"/>
                <w:sz w:val="24"/>
              </w:rPr>
              <w:t xml:space="preserve"> </w:t>
            </w:r>
            <w:r>
              <w:rPr>
                <w:sz w:val="24"/>
              </w:rPr>
              <w:t>tidak</w:t>
            </w:r>
            <w:r>
              <w:rPr>
                <w:spacing w:val="-10"/>
                <w:sz w:val="24"/>
              </w:rPr>
              <w:t xml:space="preserve"> </w:t>
            </w:r>
            <w:r>
              <w:rPr>
                <w:sz w:val="24"/>
              </w:rPr>
              <w:t>pernah</w:t>
            </w:r>
            <w:r>
              <w:rPr>
                <w:spacing w:val="-10"/>
                <w:sz w:val="24"/>
              </w:rPr>
              <w:t xml:space="preserve"> </w:t>
            </w:r>
            <w:r>
              <w:rPr>
                <w:sz w:val="24"/>
              </w:rPr>
              <w:t>menyampaikan</w:t>
            </w:r>
            <w:r>
              <w:rPr>
                <w:spacing w:val="-10"/>
                <w:sz w:val="24"/>
              </w:rPr>
              <w:t xml:space="preserve"> </w:t>
            </w:r>
            <w:r>
              <w:rPr>
                <w:sz w:val="24"/>
              </w:rPr>
              <w:t>pendapat karena takut dimarahi orang tua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569" w:type="dxa"/>
          </w:tcPr>
          <w:p w:rsidR="000857F9" w:rsidRDefault="00196ABF">
            <w:pPr>
              <w:pStyle w:val="TableParagraph"/>
              <w:spacing w:before="135"/>
              <w:ind w:left="6" w:right="47"/>
              <w:jc w:val="center"/>
              <w:rPr>
                <w:sz w:val="24"/>
              </w:rPr>
            </w:pPr>
            <w:r>
              <w:rPr>
                <w:spacing w:val="-5"/>
                <w:sz w:val="24"/>
              </w:rPr>
              <w:t>27.</w:t>
            </w:r>
          </w:p>
        </w:tc>
        <w:tc>
          <w:tcPr>
            <w:tcW w:w="4792" w:type="dxa"/>
          </w:tcPr>
          <w:p w:rsidR="000857F9" w:rsidRDefault="00196ABF">
            <w:pPr>
              <w:pStyle w:val="TableParagraph"/>
              <w:spacing w:line="276" w:lineRule="exact"/>
              <w:ind w:left="105"/>
              <w:jc w:val="left"/>
              <w:rPr>
                <w:sz w:val="24"/>
              </w:rPr>
            </w:pPr>
            <w:r>
              <w:rPr>
                <w:sz w:val="24"/>
              </w:rPr>
              <w:t xml:space="preserve">Saya selalu beradu pendapat dengan orang tua </w:t>
            </w:r>
            <w:r>
              <w:rPr>
                <w:spacing w:val="-4"/>
                <w:sz w:val="24"/>
              </w:rPr>
              <w:t>saya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569" w:type="dxa"/>
          </w:tcPr>
          <w:p w:rsidR="000857F9" w:rsidRDefault="00196ABF">
            <w:pPr>
              <w:pStyle w:val="TableParagraph"/>
              <w:spacing w:before="135"/>
              <w:ind w:left="6" w:right="47"/>
              <w:jc w:val="center"/>
              <w:rPr>
                <w:sz w:val="24"/>
              </w:rPr>
            </w:pPr>
            <w:r>
              <w:rPr>
                <w:spacing w:val="-5"/>
                <w:sz w:val="24"/>
              </w:rPr>
              <w:t>28.</w:t>
            </w:r>
          </w:p>
        </w:tc>
        <w:tc>
          <w:tcPr>
            <w:tcW w:w="4792" w:type="dxa"/>
          </w:tcPr>
          <w:p w:rsidR="000857F9" w:rsidRDefault="00196ABF">
            <w:pPr>
              <w:pStyle w:val="TableParagraph"/>
              <w:spacing w:line="276" w:lineRule="exact"/>
              <w:ind w:left="105"/>
              <w:jc w:val="left"/>
              <w:rPr>
                <w:sz w:val="24"/>
              </w:rPr>
            </w:pPr>
            <w:r>
              <w:rPr>
                <w:sz w:val="24"/>
              </w:rPr>
              <w:t>Orang</w:t>
            </w:r>
            <w:r>
              <w:rPr>
                <w:spacing w:val="40"/>
                <w:sz w:val="24"/>
              </w:rPr>
              <w:t xml:space="preserve"> </w:t>
            </w:r>
            <w:r>
              <w:rPr>
                <w:sz w:val="24"/>
              </w:rPr>
              <w:t>tua</w:t>
            </w:r>
            <w:r>
              <w:rPr>
                <w:spacing w:val="40"/>
                <w:sz w:val="24"/>
              </w:rPr>
              <w:t xml:space="preserve"> </w:t>
            </w:r>
            <w:r>
              <w:rPr>
                <w:sz w:val="24"/>
              </w:rPr>
              <w:t>dengan</w:t>
            </w:r>
            <w:r>
              <w:rPr>
                <w:spacing w:val="40"/>
                <w:sz w:val="24"/>
              </w:rPr>
              <w:t xml:space="preserve"> </w:t>
            </w:r>
            <w:r>
              <w:rPr>
                <w:sz w:val="24"/>
              </w:rPr>
              <w:t>senang</w:t>
            </w:r>
            <w:r>
              <w:rPr>
                <w:spacing w:val="40"/>
                <w:sz w:val="24"/>
              </w:rPr>
              <w:t xml:space="preserve"> </w:t>
            </w:r>
            <w:r>
              <w:rPr>
                <w:sz w:val="24"/>
              </w:rPr>
              <w:t>hati</w:t>
            </w:r>
            <w:r>
              <w:rPr>
                <w:spacing w:val="40"/>
                <w:sz w:val="24"/>
              </w:rPr>
              <w:t xml:space="preserve"> </w:t>
            </w:r>
            <w:r>
              <w:rPr>
                <w:sz w:val="24"/>
              </w:rPr>
              <w:t>mendengarkan pendapat saya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92"/>
        </w:trPr>
        <w:tc>
          <w:tcPr>
            <w:tcW w:w="569" w:type="dxa"/>
          </w:tcPr>
          <w:p w:rsidR="000857F9" w:rsidRDefault="00196ABF">
            <w:pPr>
              <w:pStyle w:val="TableParagraph"/>
              <w:spacing w:before="157"/>
              <w:ind w:left="6" w:right="47"/>
              <w:jc w:val="center"/>
              <w:rPr>
                <w:sz w:val="24"/>
              </w:rPr>
            </w:pPr>
            <w:r>
              <w:rPr>
                <w:spacing w:val="-5"/>
                <w:sz w:val="24"/>
              </w:rPr>
              <w:t>29.</w:t>
            </w:r>
          </w:p>
        </w:tc>
        <w:tc>
          <w:tcPr>
            <w:tcW w:w="4792" w:type="dxa"/>
          </w:tcPr>
          <w:p w:rsidR="000857F9" w:rsidRDefault="00196ABF">
            <w:pPr>
              <w:pStyle w:val="TableParagraph"/>
              <w:spacing w:before="20" w:line="270" w:lineRule="atLeast"/>
              <w:ind w:left="105"/>
              <w:jc w:val="left"/>
              <w:rPr>
                <w:sz w:val="24"/>
              </w:rPr>
            </w:pPr>
            <w:r>
              <w:rPr>
                <w:sz w:val="24"/>
              </w:rPr>
              <w:t>Orang</w:t>
            </w:r>
            <w:r>
              <w:rPr>
                <w:spacing w:val="-15"/>
                <w:sz w:val="24"/>
              </w:rPr>
              <w:t xml:space="preserve"> </w:t>
            </w:r>
            <w:r>
              <w:rPr>
                <w:sz w:val="24"/>
              </w:rPr>
              <w:t>tua</w:t>
            </w:r>
            <w:r>
              <w:rPr>
                <w:spacing w:val="-15"/>
                <w:sz w:val="24"/>
              </w:rPr>
              <w:t xml:space="preserve"> </w:t>
            </w:r>
            <w:r>
              <w:rPr>
                <w:sz w:val="24"/>
              </w:rPr>
              <w:t>memberikan</w:t>
            </w:r>
            <w:r>
              <w:rPr>
                <w:spacing w:val="-15"/>
                <w:sz w:val="24"/>
              </w:rPr>
              <w:t xml:space="preserve"> </w:t>
            </w:r>
            <w:r>
              <w:rPr>
                <w:sz w:val="24"/>
              </w:rPr>
              <w:t>kesempatan</w:t>
            </w:r>
            <w:r>
              <w:rPr>
                <w:spacing w:val="-15"/>
                <w:sz w:val="24"/>
              </w:rPr>
              <w:t xml:space="preserve"> </w:t>
            </w:r>
            <w:r>
              <w:rPr>
                <w:sz w:val="24"/>
              </w:rPr>
              <w:t>kepada</w:t>
            </w:r>
            <w:r>
              <w:rPr>
                <w:spacing w:val="-15"/>
                <w:sz w:val="24"/>
              </w:rPr>
              <w:t xml:space="preserve"> </w:t>
            </w:r>
            <w:r>
              <w:rPr>
                <w:sz w:val="24"/>
              </w:rPr>
              <w:t>saya untuk bias mengutarakan pendapat</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569" w:type="dxa"/>
          </w:tcPr>
          <w:p w:rsidR="000857F9" w:rsidRDefault="00196ABF">
            <w:pPr>
              <w:pStyle w:val="TableParagraph"/>
              <w:spacing w:before="138"/>
              <w:ind w:left="6" w:right="47"/>
              <w:jc w:val="center"/>
              <w:rPr>
                <w:sz w:val="24"/>
              </w:rPr>
            </w:pPr>
            <w:r>
              <w:rPr>
                <w:spacing w:val="-5"/>
                <w:sz w:val="24"/>
              </w:rPr>
              <w:t>30.</w:t>
            </w:r>
          </w:p>
        </w:tc>
        <w:tc>
          <w:tcPr>
            <w:tcW w:w="4792" w:type="dxa"/>
          </w:tcPr>
          <w:p w:rsidR="000857F9" w:rsidRDefault="00196ABF">
            <w:pPr>
              <w:pStyle w:val="TableParagraph"/>
              <w:spacing w:line="276" w:lineRule="exact"/>
              <w:ind w:left="105"/>
              <w:jc w:val="left"/>
              <w:rPr>
                <w:sz w:val="24"/>
              </w:rPr>
            </w:pPr>
            <w:r>
              <w:rPr>
                <w:sz w:val="24"/>
              </w:rPr>
              <w:t>Perilaku</w:t>
            </w:r>
            <w:r>
              <w:rPr>
                <w:spacing w:val="80"/>
                <w:sz w:val="24"/>
              </w:rPr>
              <w:t xml:space="preserve"> </w:t>
            </w:r>
            <w:r>
              <w:rPr>
                <w:sz w:val="24"/>
              </w:rPr>
              <w:t>yang</w:t>
            </w:r>
            <w:r>
              <w:rPr>
                <w:spacing w:val="80"/>
                <w:sz w:val="24"/>
              </w:rPr>
              <w:t xml:space="preserve"> </w:t>
            </w:r>
            <w:r>
              <w:rPr>
                <w:sz w:val="24"/>
              </w:rPr>
              <w:t>saya</w:t>
            </w:r>
            <w:r>
              <w:rPr>
                <w:spacing w:val="80"/>
                <w:sz w:val="24"/>
              </w:rPr>
              <w:t xml:space="preserve"> </w:t>
            </w:r>
            <w:r>
              <w:rPr>
                <w:sz w:val="24"/>
              </w:rPr>
              <w:t>tampilkan</w:t>
            </w:r>
            <w:r>
              <w:rPr>
                <w:spacing w:val="80"/>
                <w:sz w:val="24"/>
              </w:rPr>
              <w:t xml:space="preserve"> </w:t>
            </w:r>
            <w:r>
              <w:rPr>
                <w:sz w:val="24"/>
              </w:rPr>
              <w:t>harus</w:t>
            </w:r>
            <w:r>
              <w:rPr>
                <w:spacing w:val="80"/>
                <w:sz w:val="24"/>
              </w:rPr>
              <w:t xml:space="preserve"> </w:t>
            </w:r>
            <w:r>
              <w:rPr>
                <w:sz w:val="24"/>
              </w:rPr>
              <w:t>sesuai dengan keinginan orang tua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3"/>
        </w:trPr>
        <w:tc>
          <w:tcPr>
            <w:tcW w:w="569" w:type="dxa"/>
          </w:tcPr>
          <w:p w:rsidR="000857F9" w:rsidRDefault="00196ABF">
            <w:pPr>
              <w:pStyle w:val="TableParagraph"/>
              <w:spacing w:before="137"/>
              <w:ind w:left="6" w:right="47"/>
              <w:jc w:val="center"/>
              <w:rPr>
                <w:sz w:val="24"/>
              </w:rPr>
            </w:pPr>
            <w:r>
              <w:rPr>
                <w:spacing w:val="-5"/>
                <w:sz w:val="24"/>
              </w:rPr>
              <w:t>31.</w:t>
            </w:r>
          </w:p>
        </w:tc>
        <w:tc>
          <w:tcPr>
            <w:tcW w:w="4792" w:type="dxa"/>
          </w:tcPr>
          <w:p w:rsidR="000857F9" w:rsidRDefault="00196ABF">
            <w:pPr>
              <w:pStyle w:val="TableParagraph"/>
              <w:spacing w:line="270" w:lineRule="atLeast"/>
              <w:ind w:left="105"/>
              <w:jc w:val="left"/>
              <w:rPr>
                <w:sz w:val="24"/>
              </w:rPr>
            </w:pPr>
            <w:r>
              <w:rPr>
                <w:sz w:val="24"/>
              </w:rPr>
              <w:t>Orang</w:t>
            </w:r>
            <w:r>
              <w:rPr>
                <w:spacing w:val="40"/>
                <w:sz w:val="24"/>
              </w:rPr>
              <w:t xml:space="preserve"> </w:t>
            </w:r>
            <w:r>
              <w:rPr>
                <w:sz w:val="24"/>
              </w:rPr>
              <w:t>tua</w:t>
            </w:r>
            <w:r>
              <w:rPr>
                <w:spacing w:val="40"/>
                <w:sz w:val="24"/>
              </w:rPr>
              <w:t xml:space="preserve"> </w:t>
            </w:r>
            <w:r>
              <w:rPr>
                <w:sz w:val="24"/>
              </w:rPr>
              <w:t>menasehati</w:t>
            </w:r>
            <w:r>
              <w:rPr>
                <w:spacing w:val="40"/>
                <w:sz w:val="24"/>
              </w:rPr>
              <w:t xml:space="preserve"> </w:t>
            </w:r>
            <w:r>
              <w:rPr>
                <w:sz w:val="24"/>
              </w:rPr>
              <w:t>ketika</w:t>
            </w:r>
            <w:r>
              <w:rPr>
                <w:spacing w:val="40"/>
                <w:sz w:val="24"/>
              </w:rPr>
              <w:t xml:space="preserve"> </w:t>
            </w:r>
            <w:r>
              <w:rPr>
                <w:sz w:val="24"/>
              </w:rPr>
              <w:t>saya</w:t>
            </w:r>
            <w:r>
              <w:rPr>
                <w:spacing w:val="40"/>
                <w:sz w:val="24"/>
              </w:rPr>
              <w:t xml:space="preserve"> </w:t>
            </w:r>
            <w:r>
              <w:rPr>
                <w:sz w:val="24"/>
              </w:rPr>
              <w:t>terlambat pulang ke rumah</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705"/>
        </w:trPr>
        <w:tc>
          <w:tcPr>
            <w:tcW w:w="569" w:type="dxa"/>
          </w:tcPr>
          <w:p w:rsidR="000857F9" w:rsidRDefault="00196ABF">
            <w:pPr>
              <w:pStyle w:val="TableParagraph"/>
              <w:spacing w:before="212"/>
              <w:ind w:left="6" w:right="47"/>
              <w:jc w:val="center"/>
              <w:rPr>
                <w:sz w:val="24"/>
              </w:rPr>
            </w:pPr>
            <w:r>
              <w:rPr>
                <w:spacing w:val="-5"/>
                <w:sz w:val="24"/>
              </w:rPr>
              <w:t>32.</w:t>
            </w:r>
          </w:p>
        </w:tc>
        <w:tc>
          <w:tcPr>
            <w:tcW w:w="4792" w:type="dxa"/>
          </w:tcPr>
          <w:p w:rsidR="000857F9" w:rsidRDefault="00196ABF">
            <w:pPr>
              <w:pStyle w:val="TableParagraph"/>
              <w:spacing w:before="75"/>
              <w:ind w:left="105"/>
              <w:jc w:val="left"/>
              <w:rPr>
                <w:sz w:val="24"/>
              </w:rPr>
            </w:pPr>
            <w:r>
              <w:rPr>
                <w:sz w:val="24"/>
              </w:rPr>
              <w:t>Orang</w:t>
            </w:r>
            <w:r>
              <w:rPr>
                <w:spacing w:val="80"/>
                <w:sz w:val="24"/>
              </w:rPr>
              <w:t xml:space="preserve"> </w:t>
            </w:r>
            <w:r>
              <w:rPr>
                <w:sz w:val="24"/>
              </w:rPr>
              <w:t>tua</w:t>
            </w:r>
            <w:r>
              <w:rPr>
                <w:spacing w:val="80"/>
                <w:sz w:val="24"/>
              </w:rPr>
              <w:t xml:space="preserve"> </w:t>
            </w:r>
            <w:r>
              <w:rPr>
                <w:sz w:val="24"/>
              </w:rPr>
              <w:t>mengingatkan</w:t>
            </w:r>
            <w:r>
              <w:rPr>
                <w:spacing w:val="80"/>
                <w:sz w:val="24"/>
              </w:rPr>
              <w:t xml:space="preserve"> </w:t>
            </w:r>
            <w:r>
              <w:rPr>
                <w:sz w:val="24"/>
              </w:rPr>
              <w:t>ketika</w:t>
            </w:r>
            <w:r>
              <w:rPr>
                <w:spacing w:val="80"/>
                <w:sz w:val="24"/>
              </w:rPr>
              <w:t xml:space="preserve"> </w:t>
            </w:r>
            <w:r>
              <w:rPr>
                <w:sz w:val="24"/>
              </w:rPr>
              <w:t>saya</w:t>
            </w:r>
            <w:r>
              <w:rPr>
                <w:spacing w:val="80"/>
                <w:sz w:val="24"/>
              </w:rPr>
              <w:t xml:space="preserve"> </w:t>
            </w:r>
            <w:r>
              <w:rPr>
                <w:sz w:val="24"/>
              </w:rPr>
              <w:t>lupa mengerjakan pekerjaan rumah</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569" w:type="dxa"/>
          </w:tcPr>
          <w:p w:rsidR="000857F9" w:rsidRDefault="00196ABF">
            <w:pPr>
              <w:pStyle w:val="TableParagraph"/>
              <w:spacing w:before="135"/>
              <w:ind w:left="6" w:right="47"/>
              <w:jc w:val="center"/>
              <w:rPr>
                <w:sz w:val="24"/>
              </w:rPr>
            </w:pPr>
            <w:r>
              <w:rPr>
                <w:spacing w:val="-5"/>
                <w:sz w:val="24"/>
              </w:rPr>
              <w:t>33.</w:t>
            </w:r>
          </w:p>
        </w:tc>
        <w:tc>
          <w:tcPr>
            <w:tcW w:w="4792" w:type="dxa"/>
          </w:tcPr>
          <w:p w:rsidR="000857F9" w:rsidRDefault="00196ABF">
            <w:pPr>
              <w:pStyle w:val="TableParagraph"/>
              <w:spacing w:line="276" w:lineRule="exact"/>
              <w:ind w:left="105"/>
              <w:jc w:val="left"/>
              <w:rPr>
                <w:sz w:val="24"/>
              </w:rPr>
            </w:pPr>
            <w:r>
              <w:rPr>
                <w:sz w:val="24"/>
              </w:rPr>
              <w:t>Orang</w:t>
            </w:r>
            <w:r>
              <w:rPr>
                <w:spacing w:val="40"/>
                <w:sz w:val="24"/>
              </w:rPr>
              <w:t xml:space="preserve"> </w:t>
            </w:r>
            <w:r>
              <w:rPr>
                <w:sz w:val="24"/>
              </w:rPr>
              <w:t>tua</w:t>
            </w:r>
            <w:r>
              <w:rPr>
                <w:spacing w:val="40"/>
                <w:sz w:val="24"/>
              </w:rPr>
              <w:t xml:space="preserve"> </w:t>
            </w:r>
            <w:r>
              <w:rPr>
                <w:sz w:val="24"/>
              </w:rPr>
              <w:t>saya</w:t>
            </w:r>
            <w:r>
              <w:rPr>
                <w:spacing w:val="40"/>
                <w:sz w:val="24"/>
              </w:rPr>
              <w:t xml:space="preserve"> </w:t>
            </w:r>
            <w:r>
              <w:rPr>
                <w:sz w:val="24"/>
              </w:rPr>
              <w:t>menegur</w:t>
            </w:r>
            <w:r>
              <w:rPr>
                <w:spacing w:val="40"/>
                <w:sz w:val="24"/>
              </w:rPr>
              <w:t xml:space="preserve"> </w:t>
            </w:r>
            <w:r>
              <w:rPr>
                <w:sz w:val="24"/>
              </w:rPr>
              <w:t>saya</w:t>
            </w:r>
            <w:r>
              <w:rPr>
                <w:spacing w:val="40"/>
                <w:sz w:val="24"/>
              </w:rPr>
              <w:t xml:space="preserve"> </w:t>
            </w:r>
            <w:r>
              <w:rPr>
                <w:sz w:val="24"/>
              </w:rPr>
              <w:t>dengan</w:t>
            </w:r>
            <w:r>
              <w:rPr>
                <w:spacing w:val="40"/>
                <w:sz w:val="24"/>
              </w:rPr>
              <w:t xml:space="preserve"> </w:t>
            </w:r>
            <w:r>
              <w:rPr>
                <w:sz w:val="24"/>
              </w:rPr>
              <w:t>bahasa yang halus</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686"/>
        </w:trPr>
        <w:tc>
          <w:tcPr>
            <w:tcW w:w="569" w:type="dxa"/>
          </w:tcPr>
          <w:p w:rsidR="000857F9" w:rsidRDefault="00196ABF">
            <w:pPr>
              <w:pStyle w:val="TableParagraph"/>
              <w:spacing w:before="203"/>
              <w:ind w:left="6" w:right="47"/>
              <w:jc w:val="center"/>
              <w:rPr>
                <w:sz w:val="24"/>
              </w:rPr>
            </w:pPr>
            <w:r>
              <w:rPr>
                <w:spacing w:val="-5"/>
                <w:sz w:val="24"/>
              </w:rPr>
              <w:t>34.</w:t>
            </w:r>
          </w:p>
        </w:tc>
        <w:tc>
          <w:tcPr>
            <w:tcW w:w="4792" w:type="dxa"/>
          </w:tcPr>
          <w:p w:rsidR="000857F9" w:rsidRDefault="00196ABF">
            <w:pPr>
              <w:pStyle w:val="TableParagraph"/>
              <w:spacing w:before="66"/>
              <w:ind w:left="105"/>
              <w:jc w:val="left"/>
              <w:rPr>
                <w:sz w:val="24"/>
              </w:rPr>
            </w:pPr>
            <w:r>
              <w:rPr>
                <w:sz w:val="24"/>
              </w:rPr>
              <w:t>Orang</w:t>
            </w:r>
            <w:r>
              <w:rPr>
                <w:spacing w:val="31"/>
                <w:sz w:val="24"/>
              </w:rPr>
              <w:t xml:space="preserve"> </w:t>
            </w:r>
            <w:r>
              <w:rPr>
                <w:sz w:val="24"/>
              </w:rPr>
              <w:t>tua</w:t>
            </w:r>
            <w:r>
              <w:rPr>
                <w:spacing w:val="30"/>
                <w:sz w:val="24"/>
              </w:rPr>
              <w:t xml:space="preserve"> </w:t>
            </w:r>
            <w:r>
              <w:rPr>
                <w:sz w:val="24"/>
              </w:rPr>
              <w:t>selalu</w:t>
            </w:r>
            <w:r>
              <w:rPr>
                <w:spacing w:val="31"/>
                <w:sz w:val="24"/>
              </w:rPr>
              <w:t xml:space="preserve"> </w:t>
            </w:r>
            <w:r>
              <w:rPr>
                <w:sz w:val="24"/>
              </w:rPr>
              <w:t>memarahi</w:t>
            </w:r>
            <w:r>
              <w:rPr>
                <w:spacing w:val="31"/>
                <w:sz w:val="24"/>
              </w:rPr>
              <w:t xml:space="preserve"> </w:t>
            </w:r>
            <w:r>
              <w:rPr>
                <w:sz w:val="24"/>
              </w:rPr>
              <w:t>dengan</w:t>
            </w:r>
            <w:r>
              <w:rPr>
                <w:spacing w:val="31"/>
                <w:sz w:val="24"/>
              </w:rPr>
              <w:t xml:space="preserve"> </w:t>
            </w:r>
            <w:r>
              <w:rPr>
                <w:sz w:val="24"/>
              </w:rPr>
              <w:t>keras</w:t>
            </w:r>
            <w:r>
              <w:rPr>
                <w:spacing w:val="31"/>
                <w:sz w:val="24"/>
              </w:rPr>
              <w:t xml:space="preserve"> </w:t>
            </w:r>
            <w:r>
              <w:rPr>
                <w:sz w:val="24"/>
              </w:rPr>
              <w:t>saat saya melakukan kesalahan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698"/>
        </w:trPr>
        <w:tc>
          <w:tcPr>
            <w:tcW w:w="569" w:type="dxa"/>
          </w:tcPr>
          <w:p w:rsidR="000857F9" w:rsidRDefault="00196ABF">
            <w:pPr>
              <w:pStyle w:val="TableParagraph"/>
              <w:spacing w:before="210"/>
              <w:ind w:left="6" w:right="47"/>
              <w:jc w:val="center"/>
              <w:rPr>
                <w:sz w:val="24"/>
              </w:rPr>
            </w:pPr>
            <w:r>
              <w:rPr>
                <w:spacing w:val="-5"/>
                <w:sz w:val="24"/>
              </w:rPr>
              <w:t>35.</w:t>
            </w:r>
          </w:p>
        </w:tc>
        <w:tc>
          <w:tcPr>
            <w:tcW w:w="4792" w:type="dxa"/>
          </w:tcPr>
          <w:p w:rsidR="000857F9" w:rsidRDefault="00196ABF">
            <w:pPr>
              <w:pStyle w:val="TableParagraph"/>
              <w:spacing w:before="73"/>
              <w:ind w:left="105"/>
              <w:jc w:val="left"/>
              <w:rPr>
                <w:sz w:val="24"/>
              </w:rPr>
            </w:pPr>
            <w:r>
              <w:rPr>
                <w:sz w:val="24"/>
              </w:rPr>
              <w:t>Saya</w:t>
            </w:r>
            <w:r>
              <w:rPr>
                <w:spacing w:val="40"/>
                <w:sz w:val="24"/>
              </w:rPr>
              <w:t xml:space="preserve"> </w:t>
            </w:r>
            <w:r>
              <w:rPr>
                <w:sz w:val="24"/>
              </w:rPr>
              <w:t>selalu</w:t>
            </w:r>
            <w:r>
              <w:rPr>
                <w:spacing w:val="40"/>
                <w:sz w:val="24"/>
              </w:rPr>
              <w:t xml:space="preserve"> </w:t>
            </w:r>
            <w:r>
              <w:rPr>
                <w:sz w:val="24"/>
              </w:rPr>
              <w:t>dituntut</w:t>
            </w:r>
            <w:r>
              <w:rPr>
                <w:spacing w:val="40"/>
                <w:sz w:val="24"/>
              </w:rPr>
              <w:t xml:space="preserve"> </w:t>
            </w:r>
            <w:r>
              <w:rPr>
                <w:sz w:val="24"/>
              </w:rPr>
              <w:t>untuk</w:t>
            </w:r>
            <w:r>
              <w:rPr>
                <w:spacing w:val="40"/>
                <w:sz w:val="24"/>
              </w:rPr>
              <w:t xml:space="preserve"> </w:t>
            </w:r>
            <w:r>
              <w:rPr>
                <w:sz w:val="24"/>
              </w:rPr>
              <w:t>menjadi</w:t>
            </w:r>
            <w:r>
              <w:rPr>
                <w:spacing w:val="40"/>
                <w:sz w:val="24"/>
              </w:rPr>
              <w:t xml:space="preserve"> </w:t>
            </w:r>
            <w:r>
              <w:rPr>
                <w:sz w:val="24"/>
              </w:rPr>
              <w:t>apa</w:t>
            </w:r>
            <w:r>
              <w:rPr>
                <w:spacing w:val="40"/>
                <w:sz w:val="24"/>
              </w:rPr>
              <w:t xml:space="preserve"> </w:t>
            </w:r>
            <w:r>
              <w:rPr>
                <w:sz w:val="24"/>
              </w:rPr>
              <w:t>yang diinginkan oleh orang tua saya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85"/>
        </w:trPr>
        <w:tc>
          <w:tcPr>
            <w:tcW w:w="569" w:type="dxa"/>
          </w:tcPr>
          <w:p w:rsidR="000857F9" w:rsidRDefault="00196ABF">
            <w:pPr>
              <w:pStyle w:val="TableParagraph"/>
              <w:spacing w:before="155"/>
              <w:ind w:left="6" w:right="47"/>
              <w:jc w:val="center"/>
              <w:rPr>
                <w:sz w:val="24"/>
              </w:rPr>
            </w:pPr>
            <w:r>
              <w:rPr>
                <w:spacing w:val="-5"/>
                <w:sz w:val="24"/>
              </w:rPr>
              <w:t>36.</w:t>
            </w:r>
          </w:p>
        </w:tc>
        <w:tc>
          <w:tcPr>
            <w:tcW w:w="4792" w:type="dxa"/>
          </w:tcPr>
          <w:p w:rsidR="000857F9" w:rsidRDefault="00196ABF">
            <w:pPr>
              <w:pStyle w:val="TableParagraph"/>
              <w:spacing w:before="13" w:line="270" w:lineRule="atLeast"/>
              <w:ind w:left="105"/>
              <w:jc w:val="left"/>
              <w:rPr>
                <w:sz w:val="24"/>
              </w:rPr>
            </w:pPr>
            <w:r>
              <w:rPr>
                <w:sz w:val="24"/>
              </w:rPr>
              <w:t>Orang</w:t>
            </w:r>
            <w:r>
              <w:rPr>
                <w:spacing w:val="36"/>
                <w:sz w:val="24"/>
              </w:rPr>
              <w:t xml:space="preserve"> </w:t>
            </w:r>
            <w:r>
              <w:rPr>
                <w:sz w:val="24"/>
              </w:rPr>
              <w:t>tua</w:t>
            </w:r>
            <w:r>
              <w:rPr>
                <w:spacing w:val="35"/>
                <w:sz w:val="24"/>
              </w:rPr>
              <w:t xml:space="preserve"> </w:t>
            </w:r>
            <w:r>
              <w:rPr>
                <w:sz w:val="24"/>
              </w:rPr>
              <w:t>mempercayai</w:t>
            </w:r>
            <w:r>
              <w:rPr>
                <w:spacing w:val="39"/>
                <w:sz w:val="24"/>
              </w:rPr>
              <w:t xml:space="preserve"> </w:t>
            </w:r>
            <w:r>
              <w:rPr>
                <w:sz w:val="24"/>
              </w:rPr>
              <w:t>keputusan</w:t>
            </w:r>
            <w:r>
              <w:rPr>
                <w:spacing w:val="36"/>
                <w:sz w:val="24"/>
              </w:rPr>
              <w:t xml:space="preserve"> </w:t>
            </w:r>
            <w:r>
              <w:rPr>
                <w:sz w:val="24"/>
              </w:rPr>
              <w:t>yang</w:t>
            </w:r>
            <w:r>
              <w:rPr>
                <w:spacing w:val="36"/>
                <w:sz w:val="24"/>
              </w:rPr>
              <w:t xml:space="preserve"> </w:t>
            </w:r>
            <w:r>
              <w:rPr>
                <w:sz w:val="24"/>
              </w:rPr>
              <w:t>saya ambil untuk diri saya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707"/>
        </w:trPr>
        <w:tc>
          <w:tcPr>
            <w:tcW w:w="569" w:type="dxa"/>
          </w:tcPr>
          <w:p w:rsidR="000857F9" w:rsidRDefault="00196ABF">
            <w:pPr>
              <w:pStyle w:val="TableParagraph"/>
              <w:spacing w:before="215"/>
              <w:ind w:left="6" w:right="47"/>
              <w:jc w:val="center"/>
              <w:rPr>
                <w:sz w:val="24"/>
              </w:rPr>
            </w:pPr>
            <w:r>
              <w:rPr>
                <w:spacing w:val="-5"/>
                <w:sz w:val="24"/>
              </w:rPr>
              <w:t>37.</w:t>
            </w:r>
          </w:p>
        </w:tc>
        <w:tc>
          <w:tcPr>
            <w:tcW w:w="4792" w:type="dxa"/>
          </w:tcPr>
          <w:p w:rsidR="000857F9" w:rsidRDefault="00196ABF">
            <w:pPr>
              <w:pStyle w:val="TableParagraph"/>
              <w:spacing w:before="78"/>
              <w:ind w:left="105"/>
              <w:jc w:val="left"/>
              <w:rPr>
                <w:sz w:val="24"/>
              </w:rPr>
            </w:pPr>
            <w:r>
              <w:rPr>
                <w:sz w:val="24"/>
              </w:rPr>
              <w:t>Orang tua selalu menuntut saya agar bisa lebih hebat dari orang lain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6"/>
        </w:trPr>
        <w:tc>
          <w:tcPr>
            <w:tcW w:w="569" w:type="dxa"/>
          </w:tcPr>
          <w:p w:rsidR="000857F9" w:rsidRDefault="00196ABF">
            <w:pPr>
              <w:pStyle w:val="TableParagraph"/>
              <w:spacing w:before="138"/>
              <w:ind w:left="6" w:right="47"/>
              <w:jc w:val="center"/>
              <w:rPr>
                <w:sz w:val="24"/>
              </w:rPr>
            </w:pPr>
            <w:r>
              <w:rPr>
                <w:spacing w:val="-5"/>
                <w:sz w:val="24"/>
              </w:rPr>
              <w:t>38.</w:t>
            </w:r>
          </w:p>
        </w:tc>
        <w:tc>
          <w:tcPr>
            <w:tcW w:w="4792" w:type="dxa"/>
          </w:tcPr>
          <w:p w:rsidR="000857F9" w:rsidRDefault="00196ABF">
            <w:pPr>
              <w:pStyle w:val="TableParagraph"/>
              <w:spacing w:line="270" w:lineRule="atLeast"/>
              <w:ind w:left="105"/>
              <w:jc w:val="left"/>
              <w:rPr>
                <w:sz w:val="24"/>
              </w:rPr>
            </w:pPr>
            <w:r>
              <w:rPr>
                <w:sz w:val="24"/>
              </w:rPr>
              <w:t>Saya</w:t>
            </w:r>
            <w:r>
              <w:rPr>
                <w:spacing w:val="80"/>
                <w:sz w:val="24"/>
              </w:rPr>
              <w:t xml:space="preserve"> </w:t>
            </w:r>
            <w:r>
              <w:rPr>
                <w:sz w:val="24"/>
              </w:rPr>
              <w:t>selalu</w:t>
            </w:r>
            <w:r>
              <w:rPr>
                <w:spacing w:val="80"/>
                <w:sz w:val="24"/>
              </w:rPr>
              <w:t xml:space="preserve"> </w:t>
            </w:r>
            <w:r>
              <w:rPr>
                <w:sz w:val="24"/>
              </w:rPr>
              <w:t>dituntut</w:t>
            </w:r>
            <w:r>
              <w:rPr>
                <w:spacing w:val="80"/>
                <w:sz w:val="24"/>
              </w:rPr>
              <w:t xml:space="preserve"> </w:t>
            </w:r>
            <w:r>
              <w:rPr>
                <w:sz w:val="24"/>
              </w:rPr>
              <w:t>agar</w:t>
            </w:r>
            <w:r>
              <w:rPr>
                <w:spacing w:val="80"/>
                <w:sz w:val="24"/>
              </w:rPr>
              <w:t xml:space="preserve"> </w:t>
            </w:r>
            <w:r>
              <w:rPr>
                <w:sz w:val="24"/>
              </w:rPr>
              <w:t>bisa</w:t>
            </w:r>
            <w:r>
              <w:rPr>
                <w:spacing w:val="80"/>
                <w:sz w:val="24"/>
              </w:rPr>
              <w:t xml:space="preserve"> </w:t>
            </w:r>
            <w:r>
              <w:rPr>
                <w:sz w:val="24"/>
              </w:rPr>
              <w:t>melakukan</w:t>
            </w:r>
            <w:r>
              <w:rPr>
                <w:spacing w:val="40"/>
                <w:sz w:val="24"/>
              </w:rPr>
              <w:t xml:space="preserve"> </w:t>
            </w:r>
            <w:r>
              <w:rPr>
                <w:sz w:val="24"/>
              </w:rPr>
              <w:t>semuanya sendiri tanpa bantuan orang tua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bl>
    <w:p w:rsidR="000857F9" w:rsidRDefault="000857F9">
      <w:pPr>
        <w:pStyle w:val="TableParagraph"/>
        <w:jc w:val="left"/>
        <w:rPr>
          <w:sz w:val="24"/>
        </w:rPr>
        <w:sectPr w:rsidR="000857F9">
          <w:pgSz w:w="11910" w:h="16840"/>
          <w:pgMar w:top="1920" w:right="1559" w:bottom="280" w:left="1700" w:header="754" w:footer="0" w:gutter="0"/>
          <w:cols w:space="720"/>
        </w:sectPr>
      </w:pPr>
    </w:p>
    <w:p w:rsidR="000857F9" w:rsidRDefault="000857F9">
      <w:pPr>
        <w:pStyle w:val="BodyText"/>
        <w:spacing w:before="95"/>
        <w:rPr>
          <w:b/>
          <w:sz w:val="20"/>
        </w:rPr>
      </w:pPr>
    </w:p>
    <w:tbl>
      <w:tblPr>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4792"/>
        <w:gridCol w:w="692"/>
        <w:gridCol w:w="680"/>
        <w:gridCol w:w="693"/>
        <w:gridCol w:w="704"/>
      </w:tblGrid>
      <w:tr w:rsidR="000857F9">
        <w:trPr>
          <w:trHeight w:val="563"/>
        </w:trPr>
        <w:tc>
          <w:tcPr>
            <w:tcW w:w="569" w:type="dxa"/>
            <w:tcBorders>
              <w:top w:val="nil"/>
              <w:bottom w:val="nil"/>
            </w:tcBorders>
            <w:shd w:val="clear" w:color="auto" w:fill="000000"/>
          </w:tcPr>
          <w:p w:rsidR="000857F9" w:rsidRDefault="00196ABF">
            <w:pPr>
              <w:pStyle w:val="TableParagraph"/>
              <w:spacing w:before="145"/>
              <w:ind w:left="47" w:right="41"/>
              <w:jc w:val="center"/>
              <w:rPr>
                <w:sz w:val="24"/>
              </w:rPr>
            </w:pPr>
            <w:r>
              <w:rPr>
                <w:color w:val="FFFFFF"/>
                <w:spacing w:val="-5"/>
                <w:sz w:val="24"/>
              </w:rPr>
              <w:t>No</w:t>
            </w:r>
          </w:p>
        </w:tc>
        <w:tc>
          <w:tcPr>
            <w:tcW w:w="4792" w:type="dxa"/>
            <w:tcBorders>
              <w:top w:val="nil"/>
              <w:bottom w:val="nil"/>
            </w:tcBorders>
            <w:shd w:val="clear" w:color="auto" w:fill="000000"/>
          </w:tcPr>
          <w:p w:rsidR="000857F9" w:rsidRDefault="00196ABF">
            <w:pPr>
              <w:pStyle w:val="TableParagraph"/>
              <w:spacing w:before="145"/>
              <w:ind w:left="1"/>
              <w:jc w:val="center"/>
              <w:rPr>
                <w:sz w:val="24"/>
              </w:rPr>
            </w:pPr>
            <w:r>
              <w:rPr>
                <w:color w:val="FFFFFF"/>
                <w:spacing w:val="-2"/>
                <w:sz w:val="24"/>
              </w:rPr>
              <w:t>Pernyataan</w:t>
            </w:r>
          </w:p>
        </w:tc>
        <w:tc>
          <w:tcPr>
            <w:tcW w:w="692" w:type="dxa"/>
            <w:tcBorders>
              <w:top w:val="nil"/>
              <w:bottom w:val="nil"/>
            </w:tcBorders>
            <w:shd w:val="clear" w:color="auto" w:fill="000000"/>
          </w:tcPr>
          <w:p w:rsidR="000857F9" w:rsidRDefault="00196ABF">
            <w:pPr>
              <w:pStyle w:val="TableParagraph"/>
              <w:spacing w:before="145"/>
              <w:ind w:left="210"/>
              <w:jc w:val="left"/>
              <w:rPr>
                <w:sz w:val="24"/>
              </w:rPr>
            </w:pPr>
            <w:r>
              <w:rPr>
                <w:color w:val="FFFFFF"/>
                <w:spacing w:val="-5"/>
                <w:sz w:val="24"/>
              </w:rPr>
              <w:t>SS</w:t>
            </w:r>
          </w:p>
        </w:tc>
        <w:tc>
          <w:tcPr>
            <w:tcW w:w="680" w:type="dxa"/>
            <w:tcBorders>
              <w:top w:val="nil"/>
              <w:bottom w:val="nil"/>
            </w:tcBorders>
            <w:shd w:val="clear" w:color="auto" w:fill="000000"/>
          </w:tcPr>
          <w:p w:rsidR="000857F9" w:rsidRDefault="00196ABF">
            <w:pPr>
              <w:pStyle w:val="TableParagraph"/>
              <w:spacing w:before="145"/>
              <w:ind w:left="2"/>
              <w:jc w:val="center"/>
              <w:rPr>
                <w:sz w:val="24"/>
              </w:rPr>
            </w:pPr>
            <w:r>
              <w:rPr>
                <w:color w:val="FFFFFF"/>
                <w:spacing w:val="-10"/>
                <w:sz w:val="24"/>
              </w:rPr>
              <w:t>S</w:t>
            </w:r>
          </w:p>
        </w:tc>
        <w:tc>
          <w:tcPr>
            <w:tcW w:w="693" w:type="dxa"/>
            <w:tcBorders>
              <w:top w:val="nil"/>
              <w:bottom w:val="nil"/>
            </w:tcBorders>
            <w:shd w:val="clear" w:color="auto" w:fill="000000"/>
          </w:tcPr>
          <w:p w:rsidR="000857F9" w:rsidRDefault="00196ABF">
            <w:pPr>
              <w:pStyle w:val="TableParagraph"/>
              <w:spacing w:before="145"/>
              <w:ind w:left="201"/>
              <w:jc w:val="left"/>
              <w:rPr>
                <w:sz w:val="24"/>
              </w:rPr>
            </w:pPr>
            <w:r>
              <w:rPr>
                <w:color w:val="FFFFFF"/>
                <w:spacing w:val="-5"/>
                <w:sz w:val="24"/>
              </w:rPr>
              <w:t>TS</w:t>
            </w:r>
          </w:p>
        </w:tc>
        <w:tc>
          <w:tcPr>
            <w:tcW w:w="704" w:type="dxa"/>
            <w:tcBorders>
              <w:top w:val="nil"/>
              <w:bottom w:val="nil"/>
            </w:tcBorders>
            <w:shd w:val="clear" w:color="auto" w:fill="000000"/>
          </w:tcPr>
          <w:p w:rsidR="000857F9" w:rsidRDefault="00196ABF">
            <w:pPr>
              <w:pStyle w:val="TableParagraph"/>
              <w:spacing w:before="145"/>
              <w:ind w:left="140"/>
              <w:jc w:val="left"/>
              <w:rPr>
                <w:sz w:val="24"/>
              </w:rPr>
            </w:pPr>
            <w:r>
              <w:rPr>
                <w:color w:val="FFFFFF"/>
                <w:spacing w:val="-5"/>
                <w:sz w:val="24"/>
              </w:rPr>
              <w:t>STS</w:t>
            </w:r>
          </w:p>
        </w:tc>
      </w:tr>
      <w:tr w:rsidR="000857F9">
        <w:trPr>
          <w:trHeight w:val="546"/>
        </w:trPr>
        <w:tc>
          <w:tcPr>
            <w:tcW w:w="569" w:type="dxa"/>
          </w:tcPr>
          <w:p w:rsidR="000857F9" w:rsidRDefault="00196ABF">
            <w:pPr>
              <w:pStyle w:val="TableParagraph"/>
              <w:spacing w:before="133"/>
              <w:ind w:left="6" w:right="47"/>
              <w:jc w:val="center"/>
              <w:rPr>
                <w:sz w:val="24"/>
              </w:rPr>
            </w:pPr>
            <w:r>
              <w:rPr>
                <w:spacing w:val="-5"/>
                <w:sz w:val="24"/>
              </w:rPr>
              <w:t>39.</w:t>
            </w:r>
          </w:p>
        </w:tc>
        <w:tc>
          <w:tcPr>
            <w:tcW w:w="4792" w:type="dxa"/>
          </w:tcPr>
          <w:p w:rsidR="000857F9" w:rsidRDefault="00196ABF">
            <w:pPr>
              <w:pStyle w:val="TableParagraph"/>
              <w:spacing w:line="270" w:lineRule="exact"/>
              <w:ind w:left="105"/>
              <w:jc w:val="left"/>
              <w:rPr>
                <w:sz w:val="24"/>
              </w:rPr>
            </w:pPr>
            <w:r>
              <w:rPr>
                <w:sz w:val="24"/>
              </w:rPr>
              <w:t>Saya</w:t>
            </w:r>
            <w:r>
              <w:rPr>
                <w:spacing w:val="33"/>
                <w:sz w:val="24"/>
              </w:rPr>
              <w:t xml:space="preserve"> </w:t>
            </w:r>
            <w:r>
              <w:rPr>
                <w:sz w:val="24"/>
              </w:rPr>
              <w:t>selalu</w:t>
            </w:r>
            <w:r>
              <w:rPr>
                <w:spacing w:val="35"/>
                <w:sz w:val="24"/>
              </w:rPr>
              <w:t xml:space="preserve"> </w:t>
            </w:r>
            <w:r>
              <w:rPr>
                <w:sz w:val="24"/>
              </w:rPr>
              <w:t>di</w:t>
            </w:r>
            <w:r>
              <w:rPr>
                <w:spacing w:val="36"/>
                <w:sz w:val="24"/>
              </w:rPr>
              <w:t xml:space="preserve"> </w:t>
            </w:r>
            <w:r>
              <w:rPr>
                <w:sz w:val="24"/>
              </w:rPr>
              <w:t>tuntut</w:t>
            </w:r>
            <w:r>
              <w:rPr>
                <w:spacing w:val="35"/>
                <w:sz w:val="24"/>
              </w:rPr>
              <w:t xml:space="preserve"> </w:t>
            </w:r>
            <w:r>
              <w:rPr>
                <w:sz w:val="24"/>
              </w:rPr>
              <w:t>agar</w:t>
            </w:r>
            <w:r>
              <w:rPr>
                <w:spacing w:val="35"/>
                <w:sz w:val="24"/>
              </w:rPr>
              <w:t xml:space="preserve"> </w:t>
            </w:r>
            <w:r>
              <w:rPr>
                <w:sz w:val="24"/>
              </w:rPr>
              <w:t>bisa</w:t>
            </w:r>
            <w:r>
              <w:rPr>
                <w:spacing w:val="35"/>
                <w:sz w:val="24"/>
              </w:rPr>
              <w:t xml:space="preserve"> </w:t>
            </w:r>
            <w:r>
              <w:rPr>
                <w:spacing w:val="-2"/>
                <w:sz w:val="24"/>
              </w:rPr>
              <w:t>menyelesaikan</w:t>
            </w:r>
          </w:p>
          <w:p w:rsidR="000857F9" w:rsidRDefault="00196ABF">
            <w:pPr>
              <w:pStyle w:val="TableParagraph"/>
              <w:spacing w:line="257" w:lineRule="exact"/>
              <w:ind w:left="105"/>
              <w:jc w:val="left"/>
              <w:rPr>
                <w:sz w:val="24"/>
              </w:rPr>
            </w:pPr>
            <w:r>
              <w:rPr>
                <w:sz w:val="24"/>
              </w:rPr>
              <w:t>masalah</w:t>
            </w:r>
            <w:r>
              <w:rPr>
                <w:spacing w:val="-1"/>
                <w:sz w:val="24"/>
              </w:rPr>
              <w:t xml:space="preserve"> </w:t>
            </w:r>
            <w:r>
              <w:rPr>
                <w:sz w:val="24"/>
              </w:rPr>
              <w:t>sendiri</w:t>
            </w:r>
            <w:r>
              <w:rPr>
                <w:spacing w:val="-2"/>
                <w:sz w:val="24"/>
              </w:rPr>
              <w:t xml:space="preserve"> </w:t>
            </w:r>
            <w:r>
              <w:rPr>
                <w:sz w:val="24"/>
              </w:rPr>
              <w:t>tanpa</w:t>
            </w:r>
            <w:r>
              <w:rPr>
                <w:spacing w:val="-2"/>
                <w:sz w:val="24"/>
              </w:rPr>
              <w:t xml:space="preserve"> </w:t>
            </w:r>
            <w:r>
              <w:rPr>
                <w:sz w:val="24"/>
              </w:rPr>
              <w:t>melibatkan</w:t>
            </w:r>
            <w:r>
              <w:rPr>
                <w:spacing w:val="-1"/>
                <w:sz w:val="24"/>
              </w:rPr>
              <w:t xml:space="preserve"> </w:t>
            </w:r>
            <w:r>
              <w:rPr>
                <w:sz w:val="24"/>
              </w:rPr>
              <w:t>orang</w:t>
            </w:r>
            <w:r>
              <w:rPr>
                <w:spacing w:val="-1"/>
                <w:sz w:val="24"/>
              </w:rPr>
              <w:t xml:space="preserve"> </w:t>
            </w:r>
            <w:r>
              <w:rPr>
                <w:spacing w:val="-5"/>
                <w:sz w:val="24"/>
              </w:rPr>
              <w:t>tua</w:t>
            </w:r>
          </w:p>
        </w:tc>
        <w:tc>
          <w:tcPr>
            <w:tcW w:w="692" w:type="dxa"/>
          </w:tcPr>
          <w:p w:rsidR="000857F9" w:rsidRDefault="000857F9">
            <w:pPr>
              <w:pStyle w:val="TableParagraph"/>
              <w:jc w:val="left"/>
            </w:pPr>
          </w:p>
        </w:tc>
        <w:tc>
          <w:tcPr>
            <w:tcW w:w="680" w:type="dxa"/>
          </w:tcPr>
          <w:p w:rsidR="000857F9" w:rsidRDefault="000857F9">
            <w:pPr>
              <w:pStyle w:val="TableParagraph"/>
              <w:jc w:val="left"/>
            </w:pPr>
          </w:p>
        </w:tc>
        <w:tc>
          <w:tcPr>
            <w:tcW w:w="693" w:type="dxa"/>
          </w:tcPr>
          <w:p w:rsidR="000857F9" w:rsidRDefault="000857F9">
            <w:pPr>
              <w:pStyle w:val="TableParagraph"/>
              <w:jc w:val="left"/>
            </w:pPr>
          </w:p>
        </w:tc>
        <w:tc>
          <w:tcPr>
            <w:tcW w:w="704" w:type="dxa"/>
          </w:tcPr>
          <w:p w:rsidR="000857F9" w:rsidRDefault="000857F9">
            <w:pPr>
              <w:pStyle w:val="TableParagraph"/>
              <w:jc w:val="left"/>
            </w:pPr>
          </w:p>
        </w:tc>
      </w:tr>
      <w:tr w:rsidR="000857F9">
        <w:trPr>
          <w:trHeight w:val="551"/>
        </w:trPr>
        <w:tc>
          <w:tcPr>
            <w:tcW w:w="569" w:type="dxa"/>
          </w:tcPr>
          <w:p w:rsidR="000857F9" w:rsidRDefault="00196ABF">
            <w:pPr>
              <w:pStyle w:val="TableParagraph"/>
              <w:spacing w:before="138"/>
              <w:ind w:left="6" w:right="47"/>
              <w:jc w:val="center"/>
              <w:rPr>
                <w:sz w:val="24"/>
              </w:rPr>
            </w:pPr>
            <w:r>
              <w:rPr>
                <w:spacing w:val="-5"/>
                <w:sz w:val="24"/>
              </w:rPr>
              <w:t>40.</w:t>
            </w:r>
          </w:p>
        </w:tc>
        <w:tc>
          <w:tcPr>
            <w:tcW w:w="4792" w:type="dxa"/>
          </w:tcPr>
          <w:p w:rsidR="000857F9" w:rsidRDefault="00196ABF">
            <w:pPr>
              <w:pStyle w:val="TableParagraph"/>
              <w:tabs>
                <w:tab w:val="left" w:pos="947"/>
                <w:tab w:val="left" w:pos="1746"/>
                <w:tab w:val="left" w:pos="2897"/>
                <w:tab w:val="left" w:pos="3679"/>
                <w:tab w:val="left" w:pos="4211"/>
              </w:tabs>
              <w:spacing w:line="276" w:lineRule="exact"/>
              <w:ind w:left="105" w:right="102"/>
              <w:jc w:val="left"/>
              <w:rPr>
                <w:sz w:val="24"/>
              </w:rPr>
            </w:pPr>
            <w:r>
              <w:rPr>
                <w:spacing w:val="-2"/>
                <w:sz w:val="24"/>
              </w:rPr>
              <w:t>Walau</w:t>
            </w:r>
            <w:r>
              <w:rPr>
                <w:sz w:val="24"/>
              </w:rPr>
              <w:tab/>
            </w:r>
            <w:r>
              <w:rPr>
                <w:spacing w:val="-4"/>
                <w:sz w:val="24"/>
              </w:rPr>
              <w:t>sudah</w:t>
            </w:r>
            <w:r>
              <w:rPr>
                <w:sz w:val="24"/>
              </w:rPr>
              <w:tab/>
            </w:r>
            <w:r>
              <w:rPr>
                <w:spacing w:val="-2"/>
                <w:sz w:val="24"/>
              </w:rPr>
              <w:t>berusaha,</w:t>
            </w:r>
            <w:r>
              <w:rPr>
                <w:sz w:val="24"/>
              </w:rPr>
              <w:tab/>
            </w:r>
            <w:r>
              <w:rPr>
                <w:spacing w:val="-2"/>
                <w:sz w:val="24"/>
              </w:rPr>
              <w:t>orang</w:t>
            </w:r>
            <w:r>
              <w:rPr>
                <w:sz w:val="24"/>
              </w:rPr>
              <w:tab/>
            </w:r>
            <w:r>
              <w:rPr>
                <w:spacing w:val="-4"/>
                <w:sz w:val="24"/>
              </w:rPr>
              <w:t>tua</w:t>
            </w:r>
            <w:r>
              <w:rPr>
                <w:sz w:val="24"/>
              </w:rPr>
              <w:tab/>
            </w:r>
            <w:r>
              <w:rPr>
                <w:spacing w:val="-2"/>
                <w:sz w:val="24"/>
              </w:rPr>
              <w:t xml:space="preserve">tetap </w:t>
            </w:r>
            <w:r>
              <w:rPr>
                <w:sz w:val="24"/>
              </w:rPr>
              <w:t>memarahi saya jika tidak berhasil meraih juara</w:t>
            </w:r>
          </w:p>
        </w:tc>
        <w:tc>
          <w:tcPr>
            <w:tcW w:w="692" w:type="dxa"/>
          </w:tcPr>
          <w:p w:rsidR="000857F9" w:rsidRDefault="000857F9">
            <w:pPr>
              <w:pStyle w:val="TableParagraph"/>
              <w:jc w:val="left"/>
            </w:pPr>
          </w:p>
        </w:tc>
        <w:tc>
          <w:tcPr>
            <w:tcW w:w="680" w:type="dxa"/>
          </w:tcPr>
          <w:p w:rsidR="000857F9" w:rsidRDefault="000857F9">
            <w:pPr>
              <w:pStyle w:val="TableParagraph"/>
              <w:jc w:val="left"/>
            </w:pPr>
          </w:p>
        </w:tc>
        <w:tc>
          <w:tcPr>
            <w:tcW w:w="693" w:type="dxa"/>
          </w:tcPr>
          <w:p w:rsidR="000857F9" w:rsidRDefault="000857F9">
            <w:pPr>
              <w:pStyle w:val="TableParagraph"/>
              <w:jc w:val="left"/>
            </w:pPr>
          </w:p>
        </w:tc>
        <w:tc>
          <w:tcPr>
            <w:tcW w:w="704" w:type="dxa"/>
          </w:tcPr>
          <w:p w:rsidR="000857F9" w:rsidRDefault="000857F9">
            <w:pPr>
              <w:pStyle w:val="TableParagraph"/>
              <w:jc w:val="left"/>
            </w:pPr>
          </w:p>
        </w:tc>
      </w:tr>
    </w:tbl>
    <w:p w:rsidR="000857F9" w:rsidRDefault="000857F9">
      <w:pPr>
        <w:pStyle w:val="BodyText"/>
        <w:spacing w:before="145"/>
        <w:rPr>
          <w:b/>
        </w:rPr>
      </w:pPr>
    </w:p>
    <w:p w:rsidR="000857F9" w:rsidRDefault="00196ABF">
      <w:pPr>
        <w:pStyle w:val="BodyText"/>
        <w:ind w:right="1230"/>
        <w:jc w:val="right"/>
        <w:rPr>
          <w:position w:val="-4"/>
        </w:rPr>
      </w:pPr>
      <w:r>
        <w:rPr>
          <w:noProof/>
          <w:position w:val="-4"/>
          <w:lang w:val="en-US"/>
        </w:rPr>
        <w:drawing>
          <wp:anchor distT="0" distB="0" distL="0" distR="0" simplePos="0" relativeHeight="477837312" behindDoc="1" locked="0" layoutInCell="1" allowOverlap="1">
            <wp:simplePos x="0" y="0"/>
            <wp:positionH relativeFrom="page">
              <wp:posOffset>1087882</wp:posOffset>
            </wp:positionH>
            <wp:positionV relativeFrom="paragraph">
              <wp:posOffset>-98664</wp:posOffset>
            </wp:positionV>
            <wp:extent cx="5397499" cy="5321299"/>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7" cstate="print"/>
                    <a:stretch>
                      <a:fillRect/>
                    </a:stretch>
                  </pic:blipFill>
                  <pic:spPr>
                    <a:xfrm>
                      <a:off x="0" y="0"/>
                      <a:ext cx="5397499" cy="5321299"/>
                    </a:xfrm>
                    <a:prstGeom prst="rect">
                      <a:avLst/>
                    </a:prstGeom>
                  </pic:spPr>
                </pic:pic>
              </a:graphicData>
            </a:graphic>
          </wp:anchor>
        </w:drawing>
      </w:r>
      <w:r>
        <w:t>Teima Kasih</w:t>
      </w:r>
      <w:r>
        <w:rPr>
          <w:spacing w:val="-16"/>
        </w:rPr>
        <w:t xml:space="preserve"> </w:t>
      </w:r>
      <w:r>
        <w:rPr>
          <w:noProof/>
          <w:spacing w:val="-16"/>
          <w:position w:val="-4"/>
          <w:lang w:val="en-US"/>
        </w:rPr>
        <w:drawing>
          <wp:inline distT="0" distB="0" distL="0" distR="0">
            <wp:extent cx="127000" cy="165100"/>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42" cstate="print"/>
                    <a:stretch>
                      <a:fillRect/>
                    </a:stretch>
                  </pic:blipFill>
                  <pic:spPr>
                    <a:xfrm>
                      <a:off x="0" y="0"/>
                      <a:ext cx="127000" cy="165100"/>
                    </a:xfrm>
                    <a:prstGeom prst="rect">
                      <a:avLst/>
                    </a:prstGeom>
                  </pic:spPr>
                </pic:pic>
              </a:graphicData>
            </a:graphic>
          </wp:inline>
        </w:drawing>
      </w:r>
    </w:p>
    <w:p w:rsidR="000857F9" w:rsidRDefault="000857F9">
      <w:pPr>
        <w:pStyle w:val="BodyText"/>
        <w:spacing w:before="44"/>
      </w:pPr>
    </w:p>
    <w:p w:rsidR="000857F9" w:rsidRDefault="00196ABF">
      <w:pPr>
        <w:pStyle w:val="BodyText"/>
        <w:ind w:left="3278"/>
      </w:pPr>
      <w:r>
        <w:t>Sumber</w:t>
      </w:r>
      <w:r>
        <w:rPr>
          <w:spacing w:val="-3"/>
        </w:rPr>
        <w:t xml:space="preserve"> </w:t>
      </w:r>
      <w:r>
        <w:t>Adopsi:</w:t>
      </w:r>
      <w:r>
        <w:rPr>
          <w:spacing w:val="-1"/>
        </w:rPr>
        <w:t xml:space="preserve"> </w:t>
      </w:r>
      <w:r>
        <w:t>(Sakbaniah,</w:t>
      </w:r>
      <w:r>
        <w:rPr>
          <w:spacing w:val="-1"/>
        </w:rPr>
        <w:t xml:space="preserve"> </w:t>
      </w:r>
      <w:r>
        <w:t>Dewi,</w:t>
      </w:r>
      <w:r>
        <w:rPr>
          <w:spacing w:val="-1"/>
        </w:rPr>
        <w:t xml:space="preserve"> </w:t>
      </w:r>
      <w:r>
        <w:t>and</w:t>
      </w:r>
      <w:r>
        <w:rPr>
          <w:spacing w:val="-1"/>
        </w:rPr>
        <w:t xml:space="preserve"> </w:t>
      </w:r>
      <w:r>
        <w:t xml:space="preserve">Saragih </w:t>
      </w:r>
      <w:r>
        <w:rPr>
          <w:spacing w:val="-2"/>
        </w:rPr>
        <w:t>2024)</w:t>
      </w:r>
    </w:p>
    <w:p w:rsidR="000857F9" w:rsidRDefault="000857F9">
      <w:pPr>
        <w:pStyle w:val="BodyText"/>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Heading3"/>
        <w:ind w:left="568"/>
      </w:pPr>
      <w:r>
        <w:t>Lampiran</w:t>
      </w:r>
      <w:r>
        <w:rPr>
          <w:spacing w:val="-5"/>
        </w:rPr>
        <w:t xml:space="preserve"> </w:t>
      </w:r>
      <w:r>
        <w:t>2</w:t>
      </w:r>
      <w:r>
        <w:rPr>
          <w:spacing w:val="-2"/>
        </w:rPr>
        <w:t xml:space="preserve"> </w:t>
      </w:r>
      <w:r>
        <w:t>Uji</w:t>
      </w:r>
      <w:r>
        <w:rPr>
          <w:spacing w:val="-3"/>
        </w:rPr>
        <w:t xml:space="preserve"> </w:t>
      </w:r>
      <w:r>
        <w:t>Coba</w:t>
      </w:r>
      <w:r>
        <w:rPr>
          <w:spacing w:val="-3"/>
        </w:rPr>
        <w:t xml:space="preserve"> </w:t>
      </w:r>
      <w:r>
        <w:t>Instrumen</w:t>
      </w:r>
      <w:r>
        <w:rPr>
          <w:spacing w:val="-2"/>
        </w:rPr>
        <w:t xml:space="preserve"> </w:t>
      </w:r>
      <w:r>
        <w:t>Penelitian</w:t>
      </w:r>
      <w:r>
        <w:rPr>
          <w:spacing w:val="-2"/>
        </w:rPr>
        <w:t xml:space="preserve"> </w:t>
      </w:r>
      <w:r>
        <w:t>Angket</w:t>
      </w:r>
      <w:r>
        <w:rPr>
          <w:spacing w:val="-3"/>
        </w:rPr>
        <w:t xml:space="preserve"> </w:t>
      </w:r>
      <w:r>
        <w:t>Etika</w:t>
      </w:r>
      <w:r>
        <w:rPr>
          <w:spacing w:val="-3"/>
        </w:rPr>
        <w:t xml:space="preserve"> </w:t>
      </w:r>
      <w:r>
        <w:rPr>
          <w:spacing w:val="-2"/>
        </w:rPr>
        <w:t>Komunikasi</w:t>
      </w:r>
    </w:p>
    <w:p w:rsidR="000857F9" w:rsidRDefault="000857F9">
      <w:pPr>
        <w:pStyle w:val="BodyText"/>
        <w:rPr>
          <w:b/>
        </w:rPr>
      </w:pPr>
    </w:p>
    <w:p w:rsidR="000857F9" w:rsidRDefault="00196ABF">
      <w:pPr>
        <w:pStyle w:val="BodyText"/>
        <w:ind w:left="693" w:right="270"/>
        <w:jc w:val="center"/>
      </w:pPr>
      <w:r>
        <w:t>Uji</w:t>
      </w:r>
      <w:r>
        <w:rPr>
          <w:spacing w:val="-1"/>
        </w:rPr>
        <w:t xml:space="preserve"> </w:t>
      </w:r>
      <w:r>
        <w:t>Coba</w:t>
      </w:r>
      <w:r>
        <w:rPr>
          <w:spacing w:val="-1"/>
        </w:rPr>
        <w:t xml:space="preserve"> </w:t>
      </w:r>
      <w:r>
        <w:t>Angket</w:t>
      </w:r>
      <w:r>
        <w:rPr>
          <w:spacing w:val="-1"/>
        </w:rPr>
        <w:t xml:space="preserve"> </w:t>
      </w:r>
      <w:r>
        <w:t xml:space="preserve">Etika </w:t>
      </w:r>
      <w:r>
        <w:rPr>
          <w:spacing w:val="-2"/>
        </w:rPr>
        <w:t>Komunikasi</w:t>
      </w:r>
    </w:p>
    <w:p w:rsidR="000857F9" w:rsidRDefault="000857F9">
      <w:pPr>
        <w:pStyle w:val="BodyText"/>
      </w:pPr>
    </w:p>
    <w:p w:rsidR="000857F9" w:rsidRDefault="00196ABF">
      <w:pPr>
        <w:pStyle w:val="Heading3"/>
        <w:ind w:left="568"/>
      </w:pPr>
      <w:r>
        <w:rPr>
          <w:spacing w:val="-2"/>
        </w:rPr>
        <w:t>Pengantar</w:t>
      </w:r>
    </w:p>
    <w:p w:rsidR="000857F9" w:rsidRDefault="000857F9">
      <w:pPr>
        <w:pStyle w:val="BodyText"/>
        <w:rPr>
          <w:b/>
        </w:rPr>
      </w:pPr>
    </w:p>
    <w:p w:rsidR="000857F9" w:rsidRDefault="00196ABF">
      <w:pPr>
        <w:pStyle w:val="BodyText"/>
        <w:ind w:left="1288"/>
      </w:pPr>
      <w:r>
        <w:rPr>
          <w:noProof/>
          <w:lang w:val="en-US"/>
        </w:rPr>
        <w:drawing>
          <wp:anchor distT="0" distB="0" distL="0" distR="0" simplePos="0" relativeHeight="477837824"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7" cstate="print"/>
                    <a:stretch>
                      <a:fillRect/>
                    </a:stretch>
                  </pic:blipFill>
                  <pic:spPr>
                    <a:xfrm>
                      <a:off x="0" y="0"/>
                      <a:ext cx="5397499" cy="5321299"/>
                    </a:xfrm>
                    <a:prstGeom prst="rect">
                      <a:avLst/>
                    </a:prstGeom>
                  </pic:spPr>
                </pic:pic>
              </a:graphicData>
            </a:graphic>
          </wp:anchor>
        </w:drawing>
      </w:r>
      <w:r>
        <w:t>Kepada</w:t>
      </w:r>
      <w:r>
        <w:rPr>
          <w:spacing w:val="-1"/>
        </w:rPr>
        <w:t xml:space="preserve"> </w:t>
      </w:r>
      <w:r>
        <w:t>Yth.</w:t>
      </w:r>
      <w:r>
        <w:rPr>
          <w:spacing w:val="-1"/>
        </w:rPr>
        <w:t xml:space="preserve"> </w:t>
      </w:r>
      <w:r>
        <w:t>Seluruh</w:t>
      </w:r>
      <w:r>
        <w:rPr>
          <w:spacing w:val="-1"/>
        </w:rPr>
        <w:t xml:space="preserve"> </w:t>
      </w:r>
      <w:r>
        <w:rPr>
          <w:spacing w:val="-2"/>
        </w:rPr>
        <w:t>Responden,</w:t>
      </w:r>
    </w:p>
    <w:p w:rsidR="000857F9" w:rsidRDefault="000857F9">
      <w:pPr>
        <w:pStyle w:val="BodyText"/>
      </w:pPr>
    </w:p>
    <w:p w:rsidR="000857F9" w:rsidRDefault="00196ABF">
      <w:pPr>
        <w:pStyle w:val="BodyText"/>
        <w:spacing w:line="480" w:lineRule="auto"/>
        <w:ind w:left="568" w:right="141" w:firstLine="720"/>
        <w:jc w:val="both"/>
      </w:pPr>
      <w:r>
        <w:t>Saya mohon kesediaan waktunya ± 15 menit untuk dapat mengisi semua pernyataan</w:t>
      </w:r>
      <w:r>
        <w:rPr>
          <w:spacing w:val="-11"/>
        </w:rPr>
        <w:t xml:space="preserve"> </w:t>
      </w:r>
      <w:r>
        <w:t>angket</w:t>
      </w:r>
      <w:r>
        <w:rPr>
          <w:spacing w:val="-10"/>
        </w:rPr>
        <w:t xml:space="preserve"> </w:t>
      </w:r>
      <w:r>
        <w:t>ini</w:t>
      </w:r>
      <w:r>
        <w:rPr>
          <w:spacing w:val="-10"/>
        </w:rPr>
        <w:t xml:space="preserve"> </w:t>
      </w:r>
      <w:r>
        <w:t>dengan</w:t>
      </w:r>
      <w:r>
        <w:rPr>
          <w:spacing w:val="-11"/>
        </w:rPr>
        <w:t xml:space="preserve"> </w:t>
      </w:r>
      <w:r>
        <w:t>jujur</w:t>
      </w:r>
      <w:r>
        <w:rPr>
          <w:spacing w:val="-11"/>
        </w:rPr>
        <w:t xml:space="preserve"> </w:t>
      </w:r>
      <w:r>
        <w:t>sesuai</w:t>
      </w:r>
      <w:r>
        <w:rPr>
          <w:spacing w:val="-10"/>
        </w:rPr>
        <w:t xml:space="preserve"> </w:t>
      </w:r>
      <w:r>
        <w:t>keadaan</w:t>
      </w:r>
      <w:r>
        <w:rPr>
          <w:spacing w:val="-9"/>
        </w:rPr>
        <w:t xml:space="preserve"> </w:t>
      </w:r>
      <w:r>
        <w:t>yang</w:t>
      </w:r>
      <w:r>
        <w:rPr>
          <w:spacing w:val="-11"/>
        </w:rPr>
        <w:t xml:space="preserve"> </w:t>
      </w:r>
      <w:r>
        <w:t>ananda</w:t>
      </w:r>
      <w:r>
        <w:rPr>
          <w:spacing w:val="-12"/>
        </w:rPr>
        <w:t xml:space="preserve"> </w:t>
      </w:r>
      <w:r>
        <w:t>alami</w:t>
      </w:r>
      <w:r>
        <w:rPr>
          <w:spacing w:val="-10"/>
        </w:rPr>
        <w:t xml:space="preserve"> </w:t>
      </w:r>
      <w:r>
        <w:t>agar</w:t>
      </w:r>
      <w:r>
        <w:rPr>
          <w:spacing w:val="-11"/>
        </w:rPr>
        <w:t xml:space="preserve"> </w:t>
      </w:r>
      <w:r>
        <w:t>jawaban yang</w:t>
      </w:r>
      <w:r>
        <w:rPr>
          <w:spacing w:val="-7"/>
        </w:rPr>
        <w:t xml:space="preserve"> </w:t>
      </w:r>
      <w:r>
        <w:t>diberikan</w:t>
      </w:r>
      <w:r>
        <w:rPr>
          <w:spacing w:val="-5"/>
        </w:rPr>
        <w:t xml:space="preserve"> </w:t>
      </w:r>
      <w:r>
        <w:t>valid</w:t>
      </w:r>
      <w:r>
        <w:rPr>
          <w:spacing w:val="-7"/>
        </w:rPr>
        <w:t xml:space="preserve"> </w:t>
      </w:r>
      <w:r>
        <w:t>dan</w:t>
      </w:r>
      <w:r>
        <w:rPr>
          <w:spacing w:val="-4"/>
        </w:rPr>
        <w:t xml:space="preserve"> </w:t>
      </w:r>
      <w:r>
        <w:t>dapat</w:t>
      </w:r>
      <w:r>
        <w:rPr>
          <w:spacing w:val="-6"/>
        </w:rPr>
        <w:t xml:space="preserve"> </w:t>
      </w:r>
      <w:r>
        <w:t>digunakan</w:t>
      </w:r>
      <w:r>
        <w:rPr>
          <w:spacing w:val="-5"/>
        </w:rPr>
        <w:t xml:space="preserve"> </w:t>
      </w:r>
      <w:r>
        <w:t>pada</w:t>
      </w:r>
      <w:r>
        <w:rPr>
          <w:spacing w:val="-6"/>
        </w:rPr>
        <w:t xml:space="preserve"> </w:t>
      </w:r>
      <w:r>
        <w:t>penelitian,</w:t>
      </w:r>
      <w:r>
        <w:rPr>
          <w:spacing w:val="-7"/>
        </w:rPr>
        <w:t xml:space="preserve"> </w:t>
      </w:r>
      <w:r>
        <w:t>karena</w:t>
      </w:r>
      <w:r>
        <w:rPr>
          <w:spacing w:val="-7"/>
        </w:rPr>
        <w:t xml:space="preserve"> </w:t>
      </w:r>
      <w:r>
        <w:t>dalam</w:t>
      </w:r>
      <w:r>
        <w:rPr>
          <w:spacing w:val="-4"/>
        </w:rPr>
        <w:t xml:space="preserve"> </w:t>
      </w:r>
      <w:r>
        <w:t>angket</w:t>
      </w:r>
      <w:r>
        <w:rPr>
          <w:spacing w:val="-6"/>
        </w:rPr>
        <w:t xml:space="preserve"> </w:t>
      </w:r>
      <w:r>
        <w:t>ini tidak ada jawaban benar/salah dan tidak masuk penilaian guru, pembelajaran dan sekolah. Semua jawaban dan identitas ananda akan dirahasiakan dan tid</w:t>
      </w:r>
      <w:r>
        <w:t>ak akan diberitahukan</w:t>
      </w:r>
      <w:r>
        <w:rPr>
          <w:spacing w:val="-9"/>
        </w:rPr>
        <w:t xml:space="preserve"> </w:t>
      </w:r>
      <w:r>
        <w:t>kepada</w:t>
      </w:r>
      <w:r>
        <w:rPr>
          <w:spacing w:val="-8"/>
        </w:rPr>
        <w:t xml:space="preserve"> </w:t>
      </w:r>
      <w:r>
        <w:t>siapapun</w:t>
      </w:r>
      <w:r>
        <w:rPr>
          <w:spacing w:val="-9"/>
        </w:rPr>
        <w:t xml:space="preserve"> </w:t>
      </w:r>
      <w:r>
        <w:t>termasuk</w:t>
      </w:r>
      <w:r>
        <w:rPr>
          <w:spacing w:val="-7"/>
        </w:rPr>
        <w:t xml:space="preserve"> </w:t>
      </w:r>
      <w:r>
        <w:t>guru</w:t>
      </w:r>
      <w:r>
        <w:rPr>
          <w:spacing w:val="-10"/>
        </w:rPr>
        <w:t xml:space="preserve"> </w:t>
      </w:r>
      <w:r>
        <w:t>juga</w:t>
      </w:r>
      <w:r>
        <w:rPr>
          <w:spacing w:val="-10"/>
        </w:rPr>
        <w:t xml:space="preserve"> </w:t>
      </w:r>
      <w:r>
        <w:t>orang</w:t>
      </w:r>
      <w:r>
        <w:rPr>
          <w:spacing w:val="-7"/>
        </w:rPr>
        <w:t xml:space="preserve"> </w:t>
      </w:r>
      <w:r>
        <w:t>tua</w:t>
      </w:r>
      <w:r>
        <w:rPr>
          <w:spacing w:val="-7"/>
        </w:rPr>
        <w:t xml:space="preserve"> </w:t>
      </w:r>
      <w:r>
        <w:t>ananda.</w:t>
      </w:r>
      <w:r>
        <w:rPr>
          <w:spacing w:val="-7"/>
        </w:rPr>
        <w:t xml:space="preserve"> </w:t>
      </w:r>
      <w:r>
        <w:t>Adapun</w:t>
      </w:r>
      <w:r>
        <w:rPr>
          <w:spacing w:val="-9"/>
        </w:rPr>
        <w:t xml:space="preserve"> </w:t>
      </w:r>
      <w:r>
        <w:t>hasil jawaban ananda hanya akan saya gunakan untuk keperluan penelitian. Atas kesediaan dan bantuan ananda, saya ucapkan terimakasih.</w:t>
      </w:r>
    </w:p>
    <w:p w:rsidR="000857F9" w:rsidRDefault="00196ABF">
      <w:pPr>
        <w:pStyle w:val="Heading3"/>
        <w:spacing w:before="1"/>
        <w:ind w:left="568"/>
        <w:jc w:val="both"/>
      </w:pPr>
      <w:r>
        <w:t>Petunjuk</w:t>
      </w:r>
      <w:r>
        <w:rPr>
          <w:spacing w:val="-6"/>
        </w:rPr>
        <w:t xml:space="preserve"> </w:t>
      </w:r>
      <w:r>
        <w:rPr>
          <w:spacing w:val="-2"/>
        </w:rPr>
        <w:t>Pengisian</w:t>
      </w:r>
    </w:p>
    <w:p w:rsidR="000857F9" w:rsidRDefault="000857F9">
      <w:pPr>
        <w:pStyle w:val="BodyText"/>
        <w:rPr>
          <w:b/>
        </w:rPr>
      </w:pPr>
    </w:p>
    <w:p w:rsidR="000857F9" w:rsidRDefault="00196ABF">
      <w:pPr>
        <w:pStyle w:val="BodyText"/>
        <w:spacing w:line="480" w:lineRule="auto"/>
        <w:ind w:left="568" w:right="144" w:firstLine="708"/>
        <w:jc w:val="both"/>
      </w:pPr>
      <w:r>
        <w:t>Bacalah dengan baik dan teliti petunjuk pengisian ini. Berikut ini adalah petunjuk tentang bagaimana cara untuk mengisi angket di bawah ini:</w:t>
      </w:r>
    </w:p>
    <w:p w:rsidR="000857F9" w:rsidRDefault="00196ABF">
      <w:pPr>
        <w:pStyle w:val="ListParagraph"/>
        <w:numPr>
          <w:ilvl w:val="1"/>
          <w:numId w:val="1"/>
        </w:numPr>
        <w:tabs>
          <w:tab w:val="left" w:pos="1288"/>
        </w:tabs>
        <w:spacing w:before="1" w:line="480" w:lineRule="auto"/>
        <w:ind w:right="145"/>
        <w:jc w:val="both"/>
        <w:rPr>
          <w:sz w:val="24"/>
        </w:rPr>
      </w:pPr>
      <w:r>
        <w:rPr>
          <w:sz w:val="24"/>
        </w:rPr>
        <w:t>Bacalah dengan baik dan seksama setiap pernyataan yang tersedia dalam angket ini.</w:t>
      </w:r>
    </w:p>
    <w:p w:rsidR="000857F9" w:rsidRDefault="00196ABF">
      <w:pPr>
        <w:pStyle w:val="ListParagraph"/>
        <w:numPr>
          <w:ilvl w:val="1"/>
          <w:numId w:val="1"/>
        </w:numPr>
        <w:tabs>
          <w:tab w:val="left" w:pos="1286"/>
          <w:tab w:val="left" w:pos="1288"/>
        </w:tabs>
        <w:spacing w:line="480" w:lineRule="auto"/>
        <w:ind w:right="141"/>
        <w:jc w:val="both"/>
        <w:rPr>
          <w:sz w:val="24"/>
        </w:rPr>
      </w:pPr>
      <w:r>
        <w:rPr>
          <w:sz w:val="24"/>
        </w:rPr>
        <w:t xml:space="preserve">Ananda cukup memilih salah satu opsi jawaban yang tersedia dengan memberi tanda “Ceklis </w:t>
      </w:r>
      <w:r>
        <w:rPr>
          <w:rFonts w:ascii="Segoe UI Symbol" w:hAnsi="Segoe UI Symbol"/>
          <w:sz w:val="24"/>
        </w:rPr>
        <w:t>✓</w:t>
      </w:r>
      <w:r>
        <w:rPr>
          <w:sz w:val="24"/>
        </w:rPr>
        <w:t>” pada opsi tersebut berdasarkan jawaban yang sesuai</w:t>
      </w:r>
      <w:r>
        <w:rPr>
          <w:spacing w:val="-9"/>
          <w:sz w:val="24"/>
        </w:rPr>
        <w:t xml:space="preserve"> </w:t>
      </w:r>
      <w:r>
        <w:rPr>
          <w:sz w:val="24"/>
        </w:rPr>
        <w:t>dengan</w:t>
      </w:r>
      <w:r>
        <w:rPr>
          <w:spacing w:val="-9"/>
          <w:sz w:val="24"/>
        </w:rPr>
        <w:t xml:space="preserve"> </w:t>
      </w:r>
      <w:r>
        <w:rPr>
          <w:sz w:val="24"/>
        </w:rPr>
        <w:t>keadaan</w:t>
      </w:r>
      <w:r>
        <w:rPr>
          <w:spacing w:val="-7"/>
          <w:sz w:val="24"/>
        </w:rPr>
        <w:t xml:space="preserve"> </w:t>
      </w:r>
      <w:r>
        <w:rPr>
          <w:sz w:val="24"/>
        </w:rPr>
        <w:t>ananda.</w:t>
      </w:r>
      <w:r>
        <w:rPr>
          <w:spacing w:val="-9"/>
          <w:sz w:val="24"/>
        </w:rPr>
        <w:t xml:space="preserve"> </w:t>
      </w:r>
      <w:r>
        <w:rPr>
          <w:sz w:val="24"/>
        </w:rPr>
        <w:t>Hanya</w:t>
      </w:r>
      <w:r>
        <w:rPr>
          <w:spacing w:val="-8"/>
          <w:sz w:val="24"/>
        </w:rPr>
        <w:t xml:space="preserve"> </w:t>
      </w:r>
      <w:r>
        <w:rPr>
          <w:sz w:val="24"/>
        </w:rPr>
        <w:t>dibutuhkan</w:t>
      </w:r>
      <w:r>
        <w:rPr>
          <w:spacing w:val="-7"/>
          <w:sz w:val="24"/>
        </w:rPr>
        <w:t xml:space="preserve"> </w:t>
      </w:r>
      <w:r>
        <w:rPr>
          <w:sz w:val="24"/>
        </w:rPr>
        <w:t>satu</w:t>
      </w:r>
      <w:r>
        <w:rPr>
          <w:spacing w:val="-9"/>
          <w:sz w:val="24"/>
        </w:rPr>
        <w:t xml:space="preserve"> </w:t>
      </w:r>
      <w:r>
        <w:rPr>
          <w:sz w:val="24"/>
        </w:rPr>
        <w:t>jawaban</w:t>
      </w:r>
      <w:r>
        <w:rPr>
          <w:spacing w:val="-7"/>
          <w:sz w:val="24"/>
        </w:rPr>
        <w:t xml:space="preserve"> </w:t>
      </w:r>
      <w:r>
        <w:rPr>
          <w:sz w:val="24"/>
        </w:rPr>
        <w:t>pada</w:t>
      </w:r>
      <w:r>
        <w:rPr>
          <w:spacing w:val="-8"/>
          <w:sz w:val="24"/>
        </w:rPr>
        <w:t xml:space="preserve"> </w:t>
      </w:r>
      <w:r>
        <w:rPr>
          <w:sz w:val="24"/>
        </w:rPr>
        <w:t xml:space="preserve">setiap </w:t>
      </w:r>
      <w:r>
        <w:rPr>
          <w:spacing w:val="-2"/>
          <w:sz w:val="24"/>
        </w:rPr>
        <w:t>pernyataan.</w:t>
      </w:r>
    </w:p>
    <w:p w:rsidR="000857F9" w:rsidRDefault="00196ABF">
      <w:pPr>
        <w:pStyle w:val="ListParagraph"/>
        <w:numPr>
          <w:ilvl w:val="1"/>
          <w:numId w:val="1"/>
        </w:numPr>
        <w:tabs>
          <w:tab w:val="left" w:pos="1287"/>
        </w:tabs>
        <w:ind w:left="1287" w:hanging="359"/>
        <w:rPr>
          <w:sz w:val="24"/>
        </w:rPr>
      </w:pPr>
      <w:r>
        <w:rPr>
          <w:sz w:val="24"/>
        </w:rPr>
        <w:t>Jawaban</w:t>
      </w:r>
      <w:r>
        <w:rPr>
          <w:spacing w:val="-2"/>
          <w:sz w:val="24"/>
        </w:rPr>
        <w:t xml:space="preserve"> </w:t>
      </w:r>
      <w:r>
        <w:rPr>
          <w:sz w:val="24"/>
        </w:rPr>
        <w:t>yang</w:t>
      </w:r>
      <w:r>
        <w:rPr>
          <w:spacing w:val="-1"/>
          <w:sz w:val="24"/>
        </w:rPr>
        <w:t xml:space="preserve"> </w:t>
      </w:r>
      <w:r>
        <w:rPr>
          <w:sz w:val="24"/>
        </w:rPr>
        <w:t>tersedia</w:t>
      </w:r>
      <w:r>
        <w:rPr>
          <w:spacing w:val="-1"/>
          <w:sz w:val="24"/>
        </w:rPr>
        <w:t xml:space="preserve"> </w:t>
      </w:r>
      <w:r>
        <w:rPr>
          <w:spacing w:val="-2"/>
          <w:sz w:val="24"/>
        </w:rPr>
        <w:t>adalah:</w:t>
      </w:r>
    </w:p>
    <w:p w:rsidR="000857F9" w:rsidRDefault="000857F9">
      <w:pPr>
        <w:pStyle w:val="ListParagraph"/>
        <w:rPr>
          <w:sz w:val="24"/>
        </w:rPr>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1288"/>
      </w:pPr>
      <w:r>
        <w:t>SS</w:t>
      </w:r>
      <w:r>
        <w:rPr>
          <w:spacing w:val="30"/>
        </w:rPr>
        <w:t xml:space="preserve"> </w:t>
      </w:r>
      <w:r>
        <w:t>= Sangat</w:t>
      </w:r>
      <w:r>
        <w:rPr>
          <w:spacing w:val="29"/>
        </w:rPr>
        <w:t xml:space="preserve"> </w:t>
      </w:r>
      <w:r>
        <w:t>Sesuai,</w:t>
      </w:r>
      <w:r>
        <w:rPr>
          <w:spacing w:val="29"/>
        </w:rPr>
        <w:t xml:space="preserve"> </w:t>
      </w:r>
      <w:r>
        <w:t>yaitu</w:t>
      </w:r>
      <w:r>
        <w:rPr>
          <w:spacing w:val="29"/>
        </w:rPr>
        <w:t xml:space="preserve"> </w:t>
      </w:r>
      <w:r>
        <w:t>bila pernyataan</w:t>
      </w:r>
      <w:r>
        <w:rPr>
          <w:spacing w:val="29"/>
        </w:rPr>
        <w:t xml:space="preserve"> </w:t>
      </w:r>
      <w:r>
        <w:t>tersebut</w:t>
      </w:r>
      <w:r>
        <w:rPr>
          <w:spacing w:val="29"/>
        </w:rPr>
        <w:t xml:space="preserve"> </w:t>
      </w:r>
      <w:r>
        <w:t>sangat</w:t>
      </w:r>
      <w:r>
        <w:rPr>
          <w:spacing w:val="29"/>
        </w:rPr>
        <w:t xml:space="preserve"> </w:t>
      </w:r>
      <w:r>
        <w:t>sesuai</w:t>
      </w:r>
      <w:r>
        <w:rPr>
          <w:spacing w:val="29"/>
        </w:rPr>
        <w:t xml:space="preserve"> </w:t>
      </w:r>
      <w:r>
        <w:t>dengan keadaan ananda</w:t>
      </w:r>
    </w:p>
    <w:p w:rsidR="000857F9" w:rsidRDefault="00196ABF">
      <w:pPr>
        <w:pStyle w:val="BodyText"/>
        <w:spacing w:line="480" w:lineRule="auto"/>
        <w:ind w:left="1288" w:right="143"/>
      </w:pPr>
      <w:r>
        <w:rPr>
          <w:noProof/>
          <w:lang w:val="en-US"/>
        </w:rPr>
        <w:drawing>
          <wp:anchor distT="0" distB="0" distL="0" distR="0" simplePos="0" relativeHeight="477838336"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7" cstate="print"/>
                    <a:stretch>
                      <a:fillRect/>
                    </a:stretch>
                  </pic:blipFill>
                  <pic:spPr>
                    <a:xfrm>
                      <a:off x="0" y="0"/>
                      <a:ext cx="5397499" cy="5321299"/>
                    </a:xfrm>
                    <a:prstGeom prst="rect">
                      <a:avLst/>
                    </a:prstGeom>
                  </pic:spPr>
                </pic:pic>
              </a:graphicData>
            </a:graphic>
          </wp:anchor>
        </w:drawing>
      </w:r>
      <w:r>
        <w:t>S = Sesuai, yaitu bila pernyataan tersebut sesuai dengan keadaan ananda TS</w:t>
      </w:r>
      <w:r>
        <w:rPr>
          <w:spacing w:val="40"/>
        </w:rPr>
        <w:t xml:space="preserve"> </w:t>
      </w:r>
      <w:r>
        <w:t>=</w:t>
      </w:r>
      <w:r>
        <w:rPr>
          <w:spacing w:val="40"/>
        </w:rPr>
        <w:t xml:space="preserve"> </w:t>
      </w:r>
      <w:r>
        <w:t>Tidak</w:t>
      </w:r>
      <w:r>
        <w:rPr>
          <w:spacing w:val="40"/>
        </w:rPr>
        <w:t xml:space="preserve"> </w:t>
      </w:r>
      <w:r>
        <w:t>Sesuai,</w:t>
      </w:r>
      <w:r>
        <w:rPr>
          <w:spacing w:val="40"/>
        </w:rPr>
        <w:t xml:space="preserve"> </w:t>
      </w:r>
      <w:r>
        <w:t>yaitu</w:t>
      </w:r>
      <w:r>
        <w:rPr>
          <w:spacing w:val="40"/>
        </w:rPr>
        <w:t xml:space="preserve"> </w:t>
      </w:r>
      <w:r>
        <w:t>bila</w:t>
      </w:r>
      <w:r>
        <w:rPr>
          <w:spacing w:val="40"/>
        </w:rPr>
        <w:t xml:space="preserve"> </w:t>
      </w:r>
      <w:r>
        <w:t>pernyataan</w:t>
      </w:r>
      <w:r>
        <w:rPr>
          <w:spacing w:val="40"/>
        </w:rPr>
        <w:t xml:space="preserve"> </w:t>
      </w:r>
      <w:r>
        <w:t>tersebut</w:t>
      </w:r>
      <w:r>
        <w:rPr>
          <w:spacing w:val="40"/>
        </w:rPr>
        <w:t xml:space="preserve"> </w:t>
      </w:r>
      <w:r>
        <w:t>tidak</w:t>
      </w:r>
      <w:r>
        <w:rPr>
          <w:spacing w:val="40"/>
        </w:rPr>
        <w:t xml:space="preserve"> </w:t>
      </w:r>
      <w:r>
        <w:t>sesuai</w:t>
      </w:r>
      <w:r>
        <w:rPr>
          <w:spacing w:val="40"/>
        </w:rPr>
        <w:t xml:space="preserve"> </w:t>
      </w:r>
      <w:r>
        <w:t>dengan keadaan ananda</w:t>
      </w:r>
    </w:p>
    <w:p w:rsidR="000857F9" w:rsidRDefault="00196ABF">
      <w:pPr>
        <w:pStyle w:val="BodyText"/>
        <w:spacing w:before="1" w:line="480" w:lineRule="auto"/>
        <w:ind w:left="1288"/>
      </w:pPr>
      <w:r>
        <w:t>STS</w:t>
      </w:r>
      <w:r>
        <w:rPr>
          <w:spacing w:val="39"/>
        </w:rPr>
        <w:t xml:space="preserve"> </w:t>
      </w:r>
      <w:r>
        <w:t>=</w:t>
      </w:r>
      <w:r>
        <w:rPr>
          <w:spacing w:val="38"/>
        </w:rPr>
        <w:t xml:space="preserve"> </w:t>
      </w:r>
      <w:r>
        <w:t>Sangat</w:t>
      </w:r>
      <w:r>
        <w:rPr>
          <w:spacing w:val="39"/>
        </w:rPr>
        <w:t xml:space="preserve"> </w:t>
      </w:r>
      <w:r>
        <w:t>Tidak</w:t>
      </w:r>
      <w:r>
        <w:rPr>
          <w:spacing w:val="36"/>
        </w:rPr>
        <w:t xml:space="preserve"> </w:t>
      </w:r>
      <w:r>
        <w:t>Sesuai,</w:t>
      </w:r>
      <w:r>
        <w:rPr>
          <w:spacing w:val="39"/>
        </w:rPr>
        <w:t xml:space="preserve"> </w:t>
      </w:r>
      <w:r>
        <w:t>yaitu</w:t>
      </w:r>
      <w:r>
        <w:rPr>
          <w:spacing w:val="38"/>
        </w:rPr>
        <w:t xml:space="preserve"> </w:t>
      </w:r>
      <w:r>
        <w:t>bila</w:t>
      </w:r>
      <w:r>
        <w:rPr>
          <w:spacing w:val="38"/>
        </w:rPr>
        <w:t xml:space="preserve"> </w:t>
      </w:r>
      <w:r>
        <w:t>pernyataan</w:t>
      </w:r>
      <w:r>
        <w:rPr>
          <w:spacing w:val="38"/>
        </w:rPr>
        <w:t xml:space="preserve"> </w:t>
      </w:r>
      <w:r>
        <w:t>tersebut</w:t>
      </w:r>
      <w:r>
        <w:rPr>
          <w:spacing w:val="39"/>
        </w:rPr>
        <w:t xml:space="preserve"> </w:t>
      </w:r>
      <w:r>
        <w:t>sangat</w:t>
      </w:r>
      <w:r>
        <w:rPr>
          <w:spacing w:val="39"/>
        </w:rPr>
        <w:t xml:space="preserve"> </w:t>
      </w:r>
      <w:r>
        <w:t>tidak sesuai dengan keadaan ananda</w:t>
      </w:r>
    </w:p>
    <w:p w:rsidR="000857F9" w:rsidRDefault="00196ABF">
      <w:pPr>
        <w:pStyle w:val="ListParagraph"/>
        <w:numPr>
          <w:ilvl w:val="1"/>
          <w:numId w:val="1"/>
        </w:numPr>
        <w:tabs>
          <w:tab w:val="left" w:pos="1287"/>
        </w:tabs>
        <w:ind w:left="1287" w:hanging="359"/>
        <w:rPr>
          <w:sz w:val="24"/>
        </w:rPr>
      </w:pPr>
      <w:r>
        <w:rPr>
          <w:sz w:val="24"/>
        </w:rPr>
        <w:t>Jika</w:t>
      </w:r>
      <w:r>
        <w:rPr>
          <w:spacing w:val="-3"/>
          <w:sz w:val="24"/>
        </w:rPr>
        <w:t xml:space="preserve"> </w:t>
      </w:r>
      <w:r>
        <w:rPr>
          <w:sz w:val="24"/>
        </w:rPr>
        <w:t>ada</w:t>
      </w:r>
      <w:r>
        <w:rPr>
          <w:spacing w:val="-1"/>
          <w:sz w:val="24"/>
        </w:rPr>
        <w:t xml:space="preserve"> </w:t>
      </w:r>
      <w:r>
        <w:rPr>
          <w:sz w:val="24"/>
        </w:rPr>
        <w:t>hal</w:t>
      </w:r>
      <w:r>
        <w:rPr>
          <w:spacing w:val="-1"/>
          <w:sz w:val="24"/>
        </w:rPr>
        <w:t xml:space="preserve"> </w:t>
      </w:r>
      <w:r>
        <w:rPr>
          <w:sz w:val="24"/>
        </w:rPr>
        <w:t>atau pernyataan</w:t>
      </w:r>
      <w:r>
        <w:rPr>
          <w:spacing w:val="-1"/>
          <w:sz w:val="24"/>
        </w:rPr>
        <w:t xml:space="preserve"> </w:t>
      </w:r>
      <w:r>
        <w:rPr>
          <w:sz w:val="24"/>
        </w:rPr>
        <w:t>yang kurang</w:t>
      </w:r>
      <w:r>
        <w:rPr>
          <w:spacing w:val="-1"/>
          <w:sz w:val="24"/>
        </w:rPr>
        <w:t xml:space="preserve"> </w:t>
      </w:r>
      <w:r>
        <w:rPr>
          <w:sz w:val="24"/>
        </w:rPr>
        <w:t>jelas, silahkan</w:t>
      </w:r>
      <w:r>
        <w:rPr>
          <w:spacing w:val="-1"/>
          <w:sz w:val="24"/>
        </w:rPr>
        <w:t xml:space="preserve"> </w:t>
      </w:r>
      <w:r>
        <w:rPr>
          <w:sz w:val="24"/>
        </w:rPr>
        <w:t>ananda</w:t>
      </w:r>
      <w:r>
        <w:rPr>
          <w:spacing w:val="-1"/>
          <w:sz w:val="24"/>
        </w:rPr>
        <w:t xml:space="preserve"> </w:t>
      </w:r>
      <w:r>
        <w:rPr>
          <w:spacing w:val="-2"/>
          <w:sz w:val="24"/>
        </w:rPr>
        <w:t>tanyakan</w:t>
      </w:r>
    </w:p>
    <w:p w:rsidR="000857F9" w:rsidRDefault="000857F9">
      <w:pPr>
        <w:pStyle w:val="BodyText"/>
      </w:pPr>
    </w:p>
    <w:p w:rsidR="000857F9" w:rsidRDefault="00196ABF">
      <w:pPr>
        <w:pStyle w:val="Heading3"/>
        <w:ind w:left="568"/>
      </w:pPr>
      <w:r>
        <w:rPr>
          <w:spacing w:val="-2"/>
        </w:rPr>
        <w:t>Contoh:</w:t>
      </w:r>
    </w:p>
    <w:p w:rsidR="000857F9" w:rsidRDefault="000857F9">
      <w:pPr>
        <w:pStyle w:val="BodyText"/>
        <w:rPr>
          <w:b/>
        </w:rPr>
      </w:pPr>
    </w:p>
    <w:p w:rsidR="000857F9" w:rsidRDefault="00196ABF">
      <w:pPr>
        <w:ind w:left="568"/>
        <w:rPr>
          <w:b/>
          <w:i/>
          <w:sz w:val="24"/>
        </w:rPr>
      </w:pPr>
      <w:r>
        <w:rPr>
          <w:b/>
          <w:i/>
          <w:sz w:val="24"/>
        </w:rPr>
        <w:t>“</w:t>
      </w:r>
      <w:r>
        <w:rPr>
          <w:i/>
          <w:sz w:val="24"/>
        </w:rPr>
        <w:t>Saya</w:t>
      </w:r>
      <w:r>
        <w:rPr>
          <w:i/>
          <w:spacing w:val="-3"/>
          <w:sz w:val="24"/>
        </w:rPr>
        <w:t xml:space="preserve"> </w:t>
      </w:r>
      <w:r>
        <w:rPr>
          <w:i/>
          <w:sz w:val="24"/>
        </w:rPr>
        <w:t>selalu</w:t>
      </w:r>
      <w:r>
        <w:rPr>
          <w:i/>
          <w:spacing w:val="-1"/>
          <w:sz w:val="24"/>
        </w:rPr>
        <w:t xml:space="preserve"> </w:t>
      </w:r>
      <w:r>
        <w:rPr>
          <w:i/>
          <w:sz w:val="24"/>
        </w:rPr>
        <w:t>menyapa guru</w:t>
      </w:r>
      <w:r>
        <w:rPr>
          <w:i/>
          <w:spacing w:val="-1"/>
          <w:sz w:val="24"/>
        </w:rPr>
        <w:t xml:space="preserve"> </w:t>
      </w:r>
      <w:r>
        <w:rPr>
          <w:i/>
          <w:sz w:val="24"/>
        </w:rPr>
        <w:t>dengan sopan</w:t>
      </w:r>
      <w:r>
        <w:rPr>
          <w:i/>
          <w:spacing w:val="-1"/>
          <w:sz w:val="24"/>
        </w:rPr>
        <w:t xml:space="preserve"> </w:t>
      </w:r>
      <w:r>
        <w:rPr>
          <w:i/>
          <w:sz w:val="24"/>
        </w:rPr>
        <w:t xml:space="preserve">saat </w:t>
      </w:r>
      <w:r>
        <w:rPr>
          <w:i/>
          <w:spacing w:val="-2"/>
          <w:sz w:val="24"/>
        </w:rPr>
        <w:t>bertemu</w:t>
      </w:r>
      <w:r>
        <w:rPr>
          <w:b/>
          <w:i/>
          <w:spacing w:val="-2"/>
          <w:sz w:val="24"/>
        </w:rPr>
        <w:t>”</w:t>
      </w:r>
    </w:p>
    <w:p w:rsidR="000857F9" w:rsidRDefault="000857F9">
      <w:pPr>
        <w:pStyle w:val="BodyText"/>
        <w:rPr>
          <w:b/>
          <w:i/>
        </w:rPr>
      </w:pPr>
    </w:p>
    <w:p w:rsidR="000857F9" w:rsidRDefault="00196ABF">
      <w:pPr>
        <w:pStyle w:val="BodyText"/>
        <w:ind w:left="568"/>
      </w:pPr>
      <w:r>
        <w:t>Jika</w:t>
      </w:r>
      <w:r>
        <w:rPr>
          <w:spacing w:val="4"/>
        </w:rPr>
        <w:t xml:space="preserve"> </w:t>
      </w:r>
      <w:r>
        <w:t>ananda</w:t>
      </w:r>
      <w:r>
        <w:rPr>
          <w:spacing w:val="5"/>
        </w:rPr>
        <w:t xml:space="preserve"> </w:t>
      </w:r>
      <w:r>
        <w:t>merasa</w:t>
      </w:r>
      <w:r>
        <w:rPr>
          <w:spacing w:val="5"/>
        </w:rPr>
        <w:t xml:space="preserve"> </w:t>
      </w:r>
      <w:r>
        <w:t>sesuai</w:t>
      </w:r>
      <w:r>
        <w:rPr>
          <w:spacing w:val="6"/>
        </w:rPr>
        <w:t xml:space="preserve"> </w:t>
      </w:r>
      <w:r>
        <w:t>dengan</w:t>
      </w:r>
      <w:r>
        <w:rPr>
          <w:spacing w:val="5"/>
        </w:rPr>
        <w:t xml:space="preserve"> </w:t>
      </w:r>
      <w:r>
        <w:t>pernyataan</w:t>
      </w:r>
      <w:r>
        <w:rPr>
          <w:spacing w:val="5"/>
        </w:rPr>
        <w:t xml:space="preserve"> </w:t>
      </w:r>
      <w:r>
        <w:t>tersebut,</w:t>
      </w:r>
      <w:r>
        <w:rPr>
          <w:spacing w:val="6"/>
        </w:rPr>
        <w:t xml:space="preserve"> </w:t>
      </w:r>
      <w:r>
        <w:t>silahkan</w:t>
      </w:r>
      <w:r>
        <w:rPr>
          <w:spacing w:val="5"/>
        </w:rPr>
        <w:t xml:space="preserve"> </w:t>
      </w:r>
      <w:r>
        <w:t>ananda</w:t>
      </w:r>
      <w:r>
        <w:rPr>
          <w:spacing w:val="5"/>
        </w:rPr>
        <w:t xml:space="preserve"> </w:t>
      </w:r>
      <w:r>
        <w:t>beri</w:t>
      </w:r>
      <w:r>
        <w:rPr>
          <w:spacing w:val="5"/>
        </w:rPr>
        <w:t xml:space="preserve"> </w:t>
      </w:r>
      <w:r>
        <w:rPr>
          <w:spacing w:val="-2"/>
        </w:rPr>
        <w:t>tanda</w:t>
      </w:r>
    </w:p>
    <w:p w:rsidR="000857F9" w:rsidRDefault="000857F9">
      <w:pPr>
        <w:pStyle w:val="BodyText"/>
        <w:spacing w:before="1"/>
      </w:pPr>
    </w:p>
    <w:p w:rsidR="000857F9" w:rsidRDefault="00196ABF">
      <w:pPr>
        <w:ind w:left="568"/>
        <w:rPr>
          <w:sz w:val="24"/>
        </w:rPr>
      </w:pPr>
      <w:r>
        <w:rPr>
          <w:b/>
          <w:sz w:val="24"/>
        </w:rPr>
        <w:t>“Ceklis</w:t>
      </w:r>
      <w:r>
        <w:rPr>
          <w:b/>
          <w:spacing w:val="-1"/>
          <w:sz w:val="24"/>
        </w:rPr>
        <w:t xml:space="preserve"> </w:t>
      </w:r>
      <w:r>
        <w:rPr>
          <w:rFonts w:ascii="Segoe UI Symbol" w:hAnsi="Segoe UI Symbol"/>
          <w:sz w:val="24"/>
        </w:rPr>
        <w:t>✓</w:t>
      </w:r>
      <w:r>
        <w:rPr>
          <w:b/>
          <w:sz w:val="24"/>
        </w:rPr>
        <w:t>”</w:t>
      </w:r>
      <w:r>
        <w:rPr>
          <w:b/>
          <w:spacing w:val="-1"/>
          <w:sz w:val="24"/>
        </w:rPr>
        <w:t xml:space="preserve"> </w:t>
      </w:r>
      <w:r>
        <w:rPr>
          <w:sz w:val="24"/>
        </w:rPr>
        <w:t>pada</w:t>
      </w:r>
      <w:r>
        <w:rPr>
          <w:spacing w:val="-2"/>
          <w:sz w:val="24"/>
        </w:rPr>
        <w:t xml:space="preserve"> </w:t>
      </w:r>
      <w:r>
        <w:rPr>
          <w:sz w:val="24"/>
        </w:rPr>
        <w:t>kolom</w:t>
      </w:r>
      <w:r>
        <w:rPr>
          <w:spacing w:val="-1"/>
          <w:sz w:val="24"/>
        </w:rPr>
        <w:t xml:space="preserve"> </w:t>
      </w:r>
      <w:r>
        <w:rPr>
          <w:sz w:val="24"/>
        </w:rPr>
        <w:t>Sesuai</w:t>
      </w:r>
      <w:r>
        <w:rPr>
          <w:spacing w:val="-1"/>
          <w:sz w:val="24"/>
        </w:rPr>
        <w:t xml:space="preserve"> </w:t>
      </w:r>
      <w:r>
        <w:rPr>
          <w:spacing w:val="-5"/>
          <w:sz w:val="24"/>
        </w:rPr>
        <w:t>(S)</w:t>
      </w:r>
    </w:p>
    <w:p w:rsidR="000857F9" w:rsidRDefault="000857F9">
      <w:pPr>
        <w:pStyle w:val="BodyText"/>
        <w:rPr>
          <w:sz w:val="20"/>
        </w:rPr>
      </w:pPr>
    </w:p>
    <w:p w:rsidR="000857F9" w:rsidRDefault="000857F9">
      <w:pPr>
        <w:pStyle w:val="BodyText"/>
        <w:rPr>
          <w:sz w:val="20"/>
        </w:rPr>
      </w:pPr>
    </w:p>
    <w:p w:rsidR="000857F9" w:rsidRDefault="000857F9">
      <w:pPr>
        <w:pStyle w:val="BodyText"/>
        <w:spacing w:before="37"/>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7"/>
        <w:gridCol w:w="4420"/>
        <w:gridCol w:w="675"/>
        <w:gridCol w:w="665"/>
        <w:gridCol w:w="678"/>
        <w:gridCol w:w="697"/>
      </w:tblGrid>
      <w:tr w:rsidR="000857F9">
        <w:trPr>
          <w:trHeight w:val="573"/>
        </w:trPr>
        <w:tc>
          <w:tcPr>
            <w:tcW w:w="797" w:type="dxa"/>
            <w:tcBorders>
              <w:top w:val="nil"/>
              <w:bottom w:val="nil"/>
            </w:tcBorders>
            <w:shd w:val="clear" w:color="auto" w:fill="000000"/>
          </w:tcPr>
          <w:p w:rsidR="000857F9" w:rsidRDefault="00196ABF">
            <w:pPr>
              <w:pStyle w:val="TableParagraph"/>
              <w:spacing w:before="150"/>
              <w:ind w:left="251"/>
              <w:jc w:val="left"/>
              <w:rPr>
                <w:sz w:val="24"/>
              </w:rPr>
            </w:pPr>
            <w:r>
              <w:rPr>
                <w:color w:val="FFFFFF"/>
                <w:spacing w:val="-5"/>
                <w:sz w:val="24"/>
              </w:rPr>
              <w:t>No</w:t>
            </w:r>
          </w:p>
        </w:tc>
        <w:tc>
          <w:tcPr>
            <w:tcW w:w="4420" w:type="dxa"/>
            <w:tcBorders>
              <w:top w:val="nil"/>
              <w:bottom w:val="nil"/>
            </w:tcBorders>
            <w:shd w:val="clear" w:color="auto" w:fill="000000"/>
          </w:tcPr>
          <w:p w:rsidR="000857F9" w:rsidRDefault="00196ABF">
            <w:pPr>
              <w:pStyle w:val="TableParagraph"/>
              <w:spacing w:before="150"/>
              <w:ind w:left="3"/>
              <w:jc w:val="center"/>
              <w:rPr>
                <w:sz w:val="24"/>
              </w:rPr>
            </w:pPr>
            <w:r>
              <w:rPr>
                <w:color w:val="FFFFFF"/>
                <w:spacing w:val="-2"/>
                <w:sz w:val="24"/>
              </w:rPr>
              <w:t>Pernyataan</w:t>
            </w:r>
          </w:p>
        </w:tc>
        <w:tc>
          <w:tcPr>
            <w:tcW w:w="675" w:type="dxa"/>
            <w:tcBorders>
              <w:top w:val="nil"/>
              <w:bottom w:val="nil"/>
            </w:tcBorders>
            <w:shd w:val="clear" w:color="auto" w:fill="000000"/>
          </w:tcPr>
          <w:p w:rsidR="000857F9" w:rsidRDefault="00196ABF">
            <w:pPr>
              <w:pStyle w:val="TableParagraph"/>
              <w:spacing w:before="80"/>
              <w:ind w:left="203"/>
              <w:jc w:val="left"/>
              <w:rPr>
                <w:sz w:val="24"/>
              </w:rPr>
            </w:pPr>
            <w:r>
              <w:rPr>
                <w:color w:val="FFFFFF"/>
                <w:spacing w:val="-5"/>
                <w:sz w:val="24"/>
              </w:rPr>
              <w:t>SS</w:t>
            </w:r>
          </w:p>
        </w:tc>
        <w:tc>
          <w:tcPr>
            <w:tcW w:w="665" w:type="dxa"/>
            <w:tcBorders>
              <w:top w:val="nil"/>
              <w:bottom w:val="nil"/>
            </w:tcBorders>
            <w:shd w:val="clear" w:color="auto" w:fill="000000"/>
          </w:tcPr>
          <w:p w:rsidR="000857F9" w:rsidRDefault="00196ABF">
            <w:pPr>
              <w:pStyle w:val="TableParagraph"/>
              <w:spacing w:before="80"/>
              <w:ind w:left="3"/>
              <w:jc w:val="center"/>
              <w:rPr>
                <w:sz w:val="24"/>
              </w:rPr>
            </w:pPr>
            <w:r>
              <w:rPr>
                <w:color w:val="FFFFFF"/>
                <w:spacing w:val="-10"/>
                <w:sz w:val="24"/>
              </w:rPr>
              <w:t>S</w:t>
            </w:r>
          </w:p>
        </w:tc>
        <w:tc>
          <w:tcPr>
            <w:tcW w:w="678" w:type="dxa"/>
            <w:tcBorders>
              <w:top w:val="nil"/>
              <w:bottom w:val="nil"/>
            </w:tcBorders>
            <w:shd w:val="clear" w:color="auto" w:fill="000000"/>
          </w:tcPr>
          <w:p w:rsidR="000857F9" w:rsidRDefault="00196ABF">
            <w:pPr>
              <w:pStyle w:val="TableParagraph"/>
              <w:spacing w:before="80"/>
              <w:ind w:left="192"/>
              <w:jc w:val="left"/>
              <w:rPr>
                <w:sz w:val="24"/>
              </w:rPr>
            </w:pPr>
            <w:r>
              <w:rPr>
                <w:color w:val="FFFFFF"/>
                <w:spacing w:val="-5"/>
                <w:sz w:val="24"/>
              </w:rPr>
              <w:t>TS</w:t>
            </w:r>
          </w:p>
        </w:tc>
        <w:tc>
          <w:tcPr>
            <w:tcW w:w="697" w:type="dxa"/>
            <w:tcBorders>
              <w:top w:val="nil"/>
              <w:bottom w:val="nil"/>
            </w:tcBorders>
            <w:shd w:val="clear" w:color="auto" w:fill="000000"/>
          </w:tcPr>
          <w:p w:rsidR="000857F9" w:rsidRDefault="00196ABF">
            <w:pPr>
              <w:pStyle w:val="TableParagraph"/>
              <w:spacing w:before="80"/>
              <w:ind w:left="139"/>
              <w:jc w:val="left"/>
              <w:rPr>
                <w:sz w:val="24"/>
              </w:rPr>
            </w:pPr>
            <w:r>
              <w:rPr>
                <w:color w:val="FFFFFF"/>
                <w:spacing w:val="-5"/>
                <w:sz w:val="24"/>
              </w:rPr>
              <w:t>STS</w:t>
            </w:r>
          </w:p>
        </w:tc>
      </w:tr>
      <w:tr w:rsidR="000857F9">
        <w:trPr>
          <w:trHeight w:val="686"/>
        </w:trPr>
        <w:tc>
          <w:tcPr>
            <w:tcW w:w="797" w:type="dxa"/>
          </w:tcPr>
          <w:p w:rsidR="000857F9" w:rsidRDefault="00196ABF">
            <w:pPr>
              <w:pStyle w:val="TableParagraph"/>
              <w:spacing w:before="200"/>
              <w:ind w:left="467"/>
              <w:jc w:val="left"/>
              <w:rPr>
                <w:sz w:val="24"/>
              </w:rPr>
            </w:pPr>
            <w:r>
              <w:rPr>
                <w:spacing w:val="-5"/>
                <w:sz w:val="24"/>
              </w:rPr>
              <w:t>1.</w:t>
            </w:r>
          </w:p>
        </w:tc>
        <w:tc>
          <w:tcPr>
            <w:tcW w:w="4420" w:type="dxa"/>
          </w:tcPr>
          <w:p w:rsidR="000857F9" w:rsidRDefault="00196ABF">
            <w:pPr>
              <w:pStyle w:val="TableParagraph"/>
              <w:spacing w:before="63"/>
              <w:ind w:left="107"/>
              <w:jc w:val="left"/>
              <w:rPr>
                <w:sz w:val="24"/>
              </w:rPr>
            </w:pPr>
            <w:r>
              <w:rPr>
                <w:sz w:val="24"/>
              </w:rPr>
              <w:t>Saya</w:t>
            </w:r>
            <w:r>
              <w:rPr>
                <w:spacing w:val="40"/>
                <w:sz w:val="24"/>
              </w:rPr>
              <w:t xml:space="preserve"> </w:t>
            </w:r>
            <w:r>
              <w:rPr>
                <w:sz w:val="24"/>
              </w:rPr>
              <w:t>selalu</w:t>
            </w:r>
            <w:r>
              <w:rPr>
                <w:spacing w:val="40"/>
                <w:sz w:val="24"/>
              </w:rPr>
              <w:t xml:space="preserve"> </w:t>
            </w:r>
            <w:r>
              <w:rPr>
                <w:sz w:val="24"/>
              </w:rPr>
              <w:t>menyapa</w:t>
            </w:r>
            <w:r>
              <w:rPr>
                <w:spacing w:val="40"/>
                <w:sz w:val="24"/>
              </w:rPr>
              <w:t xml:space="preserve"> </w:t>
            </w:r>
            <w:r>
              <w:rPr>
                <w:sz w:val="24"/>
              </w:rPr>
              <w:t>guru</w:t>
            </w:r>
            <w:r>
              <w:rPr>
                <w:spacing w:val="40"/>
                <w:sz w:val="24"/>
              </w:rPr>
              <w:t xml:space="preserve"> </w:t>
            </w:r>
            <w:r>
              <w:rPr>
                <w:sz w:val="24"/>
              </w:rPr>
              <w:t>dengan</w:t>
            </w:r>
            <w:r>
              <w:rPr>
                <w:spacing w:val="40"/>
                <w:sz w:val="24"/>
              </w:rPr>
              <w:t xml:space="preserve"> </w:t>
            </w:r>
            <w:r>
              <w:rPr>
                <w:sz w:val="24"/>
              </w:rPr>
              <w:t>sopan saat bertemu.</w:t>
            </w:r>
          </w:p>
        </w:tc>
        <w:tc>
          <w:tcPr>
            <w:tcW w:w="675" w:type="dxa"/>
          </w:tcPr>
          <w:p w:rsidR="000857F9" w:rsidRDefault="000857F9">
            <w:pPr>
              <w:pStyle w:val="TableParagraph"/>
              <w:jc w:val="left"/>
              <w:rPr>
                <w:sz w:val="24"/>
              </w:rPr>
            </w:pPr>
          </w:p>
        </w:tc>
        <w:tc>
          <w:tcPr>
            <w:tcW w:w="665" w:type="dxa"/>
          </w:tcPr>
          <w:p w:rsidR="000857F9" w:rsidRDefault="00196ABF">
            <w:pPr>
              <w:pStyle w:val="TableParagraph"/>
              <w:spacing w:before="101"/>
              <w:ind w:left="3" w:right="2"/>
              <w:jc w:val="center"/>
              <w:rPr>
                <w:rFonts w:ascii="Segoe UI Symbol" w:hAnsi="Segoe UI Symbol"/>
                <w:sz w:val="24"/>
              </w:rPr>
            </w:pPr>
            <w:r>
              <w:rPr>
                <w:rFonts w:ascii="Segoe UI Symbol" w:hAnsi="Segoe UI Symbol"/>
                <w:spacing w:val="-10"/>
                <w:sz w:val="24"/>
              </w:rPr>
              <w:t>✓</w:t>
            </w:r>
          </w:p>
        </w:tc>
        <w:tc>
          <w:tcPr>
            <w:tcW w:w="678" w:type="dxa"/>
          </w:tcPr>
          <w:p w:rsidR="000857F9" w:rsidRDefault="000857F9">
            <w:pPr>
              <w:pStyle w:val="TableParagraph"/>
              <w:jc w:val="left"/>
              <w:rPr>
                <w:sz w:val="24"/>
              </w:rPr>
            </w:pPr>
          </w:p>
        </w:tc>
        <w:tc>
          <w:tcPr>
            <w:tcW w:w="697" w:type="dxa"/>
          </w:tcPr>
          <w:p w:rsidR="000857F9" w:rsidRDefault="000857F9">
            <w:pPr>
              <w:pStyle w:val="TableParagraph"/>
              <w:jc w:val="left"/>
              <w:rPr>
                <w:sz w:val="24"/>
              </w:rPr>
            </w:pPr>
          </w:p>
        </w:tc>
      </w:tr>
    </w:tbl>
    <w:p w:rsidR="000857F9" w:rsidRDefault="000857F9">
      <w:pPr>
        <w:pStyle w:val="BodyText"/>
        <w:spacing w:before="140"/>
      </w:pPr>
    </w:p>
    <w:p w:rsidR="000857F9" w:rsidRDefault="00196ABF">
      <w:pPr>
        <w:pStyle w:val="Heading3"/>
        <w:spacing w:before="1"/>
        <w:ind w:left="568"/>
      </w:pPr>
      <w:r>
        <w:t xml:space="preserve">Selamat </w:t>
      </w:r>
      <w:r>
        <w:rPr>
          <w:spacing w:val="-2"/>
        </w:rPr>
        <w:t>Mengerjakan!</w:t>
      </w:r>
    </w:p>
    <w:p w:rsidR="000857F9" w:rsidRDefault="000857F9">
      <w:pPr>
        <w:pStyle w:val="Heading3"/>
        <w:sectPr w:rsidR="000857F9">
          <w:pgSz w:w="11910" w:h="16840"/>
          <w:pgMar w:top="1920" w:right="1559" w:bottom="280" w:left="1700" w:header="754" w:footer="0" w:gutter="0"/>
          <w:cols w:space="720"/>
        </w:sectPr>
      </w:pPr>
    </w:p>
    <w:p w:rsidR="000857F9" w:rsidRDefault="00196ABF">
      <w:pPr>
        <w:pStyle w:val="BodyText"/>
        <w:spacing w:before="95"/>
        <w:rPr>
          <w:b/>
          <w:sz w:val="20"/>
        </w:rPr>
      </w:pPr>
      <w:r>
        <w:rPr>
          <w:b/>
          <w:noProof/>
          <w:sz w:val="20"/>
          <w:lang w:val="en-US"/>
        </w:rPr>
        <w:drawing>
          <wp:anchor distT="0" distB="0" distL="0" distR="0" simplePos="0" relativeHeight="47783884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4511"/>
        <w:gridCol w:w="692"/>
        <w:gridCol w:w="680"/>
        <w:gridCol w:w="693"/>
        <w:gridCol w:w="704"/>
      </w:tblGrid>
      <w:tr w:rsidR="000857F9">
        <w:trPr>
          <w:trHeight w:val="573"/>
        </w:trPr>
        <w:tc>
          <w:tcPr>
            <w:tcW w:w="850" w:type="dxa"/>
            <w:tcBorders>
              <w:top w:val="nil"/>
              <w:bottom w:val="nil"/>
            </w:tcBorders>
            <w:shd w:val="clear" w:color="auto" w:fill="000000"/>
          </w:tcPr>
          <w:p w:rsidR="000857F9" w:rsidRDefault="00196ABF">
            <w:pPr>
              <w:pStyle w:val="TableParagraph"/>
              <w:spacing w:before="150"/>
              <w:ind w:left="278"/>
              <w:jc w:val="left"/>
              <w:rPr>
                <w:sz w:val="24"/>
              </w:rPr>
            </w:pPr>
            <w:r>
              <w:rPr>
                <w:color w:val="FFFFFF"/>
                <w:spacing w:val="-5"/>
                <w:sz w:val="24"/>
              </w:rPr>
              <w:t>No</w:t>
            </w:r>
          </w:p>
        </w:tc>
        <w:tc>
          <w:tcPr>
            <w:tcW w:w="4511" w:type="dxa"/>
            <w:tcBorders>
              <w:top w:val="nil"/>
              <w:bottom w:val="nil"/>
            </w:tcBorders>
            <w:shd w:val="clear" w:color="auto" w:fill="000000"/>
          </w:tcPr>
          <w:p w:rsidR="000857F9" w:rsidRDefault="00196ABF">
            <w:pPr>
              <w:pStyle w:val="TableParagraph"/>
              <w:spacing w:before="150"/>
              <w:ind w:left="3"/>
              <w:jc w:val="center"/>
              <w:rPr>
                <w:sz w:val="24"/>
              </w:rPr>
            </w:pPr>
            <w:r>
              <w:rPr>
                <w:color w:val="FFFFFF"/>
                <w:spacing w:val="-2"/>
                <w:sz w:val="24"/>
              </w:rPr>
              <w:t>Pernyataan</w:t>
            </w:r>
          </w:p>
        </w:tc>
        <w:tc>
          <w:tcPr>
            <w:tcW w:w="692" w:type="dxa"/>
            <w:tcBorders>
              <w:top w:val="nil"/>
              <w:bottom w:val="nil"/>
            </w:tcBorders>
            <w:shd w:val="clear" w:color="auto" w:fill="000000"/>
          </w:tcPr>
          <w:p w:rsidR="000857F9" w:rsidRDefault="00196ABF">
            <w:pPr>
              <w:pStyle w:val="TableParagraph"/>
              <w:spacing w:before="150"/>
              <w:ind w:left="210"/>
              <w:jc w:val="left"/>
              <w:rPr>
                <w:sz w:val="24"/>
              </w:rPr>
            </w:pPr>
            <w:r>
              <w:rPr>
                <w:color w:val="FFFFFF"/>
                <w:spacing w:val="-5"/>
                <w:sz w:val="24"/>
              </w:rPr>
              <w:t>SS</w:t>
            </w:r>
          </w:p>
        </w:tc>
        <w:tc>
          <w:tcPr>
            <w:tcW w:w="680" w:type="dxa"/>
            <w:tcBorders>
              <w:top w:val="nil"/>
              <w:bottom w:val="nil"/>
            </w:tcBorders>
            <w:shd w:val="clear" w:color="auto" w:fill="000000"/>
          </w:tcPr>
          <w:p w:rsidR="000857F9" w:rsidRDefault="00196ABF">
            <w:pPr>
              <w:pStyle w:val="TableParagraph"/>
              <w:spacing w:before="150"/>
              <w:ind w:left="2"/>
              <w:jc w:val="center"/>
              <w:rPr>
                <w:sz w:val="24"/>
              </w:rPr>
            </w:pPr>
            <w:r>
              <w:rPr>
                <w:color w:val="FFFFFF"/>
                <w:spacing w:val="-10"/>
                <w:sz w:val="24"/>
              </w:rPr>
              <w:t>S</w:t>
            </w:r>
          </w:p>
        </w:tc>
        <w:tc>
          <w:tcPr>
            <w:tcW w:w="693" w:type="dxa"/>
            <w:tcBorders>
              <w:top w:val="nil"/>
              <w:bottom w:val="nil"/>
            </w:tcBorders>
            <w:shd w:val="clear" w:color="auto" w:fill="000000"/>
          </w:tcPr>
          <w:p w:rsidR="000857F9" w:rsidRDefault="00196ABF">
            <w:pPr>
              <w:pStyle w:val="TableParagraph"/>
              <w:spacing w:before="150"/>
              <w:ind w:left="201"/>
              <w:jc w:val="left"/>
              <w:rPr>
                <w:sz w:val="24"/>
              </w:rPr>
            </w:pPr>
            <w:r>
              <w:rPr>
                <w:color w:val="FFFFFF"/>
                <w:spacing w:val="-5"/>
                <w:sz w:val="24"/>
              </w:rPr>
              <w:t>TS</w:t>
            </w:r>
          </w:p>
        </w:tc>
        <w:tc>
          <w:tcPr>
            <w:tcW w:w="704" w:type="dxa"/>
            <w:tcBorders>
              <w:top w:val="nil"/>
              <w:bottom w:val="nil"/>
            </w:tcBorders>
            <w:shd w:val="clear" w:color="auto" w:fill="000000"/>
          </w:tcPr>
          <w:p w:rsidR="000857F9" w:rsidRDefault="00196ABF">
            <w:pPr>
              <w:pStyle w:val="TableParagraph"/>
              <w:spacing w:before="150"/>
              <w:ind w:left="140"/>
              <w:jc w:val="left"/>
              <w:rPr>
                <w:sz w:val="24"/>
              </w:rPr>
            </w:pPr>
            <w:r>
              <w:rPr>
                <w:color w:val="FFFFFF"/>
                <w:spacing w:val="-5"/>
                <w:sz w:val="24"/>
              </w:rPr>
              <w:t>STS</w:t>
            </w:r>
          </w:p>
        </w:tc>
      </w:tr>
      <w:tr w:rsidR="000857F9">
        <w:trPr>
          <w:trHeight w:val="546"/>
        </w:trPr>
        <w:tc>
          <w:tcPr>
            <w:tcW w:w="850" w:type="dxa"/>
          </w:tcPr>
          <w:p w:rsidR="000857F9" w:rsidRDefault="00196ABF">
            <w:pPr>
              <w:pStyle w:val="TableParagraph"/>
              <w:spacing w:before="131"/>
              <w:ind w:left="467"/>
              <w:jc w:val="left"/>
              <w:rPr>
                <w:sz w:val="24"/>
              </w:rPr>
            </w:pPr>
            <w:r>
              <w:rPr>
                <w:spacing w:val="-5"/>
                <w:sz w:val="24"/>
              </w:rPr>
              <w:t>1.</w:t>
            </w:r>
          </w:p>
        </w:tc>
        <w:tc>
          <w:tcPr>
            <w:tcW w:w="4511" w:type="dxa"/>
          </w:tcPr>
          <w:p w:rsidR="000857F9" w:rsidRDefault="00196ABF">
            <w:pPr>
              <w:pStyle w:val="TableParagraph"/>
              <w:spacing w:line="270" w:lineRule="exact"/>
              <w:ind w:left="107"/>
              <w:jc w:val="left"/>
              <w:rPr>
                <w:sz w:val="24"/>
              </w:rPr>
            </w:pPr>
            <w:r>
              <w:rPr>
                <w:sz w:val="24"/>
              </w:rPr>
              <w:t>Saya</w:t>
            </w:r>
            <w:r>
              <w:rPr>
                <w:spacing w:val="-4"/>
                <w:sz w:val="24"/>
              </w:rPr>
              <w:t xml:space="preserve"> </w:t>
            </w:r>
            <w:r>
              <w:rPr>
                <w:sz w:val="24"/>
              </w:rPr>
              <w:t>selalu</w:t>
            </w:r>
            <w:r>
              <w:rPr>
                <w:spacing w:val="-1"/>
                <w:sz w:val="24"/>
              </w:rPr>
              <w:t xml:space="preserve"> </w:t>
            </w:r>
            <w:r>
              <w:rPr>
                <w:sz w:val="24"/>
              </w:rPr>
              <w:t>menyapa</w:t>
            </w:r>
            <w:r>
              <w:rPr>
                <w:spacing w:val="-1"/>
                <w:sz w:val="24"/>
              </w:rPr>
              <w:t xml:space="preserve"> </w:t>
            </w:r>
            <w:r>
              <w:rPr>
                <w:sz w:val="24"/>
              </w:rPr>
              <w:t>guru</w:t>
            </w:r>
            <w:r>
              <w:rPr>
                <w:spacing w:val="-1"/>
                <w:sz w:val="24"/>
              </w:rPr>
              <w:t xml:space="preserve"> </w:t>
            </w:r>
            <w:r>
              <w:rPr>
                <w:sz w:val="24"/>
              </w:rPr>
              <w:t xml:space="preserve">dengan </w:t>
            </w:r>
            <w:r>
              <w:rPr>
                <w:spacing w:val="-2"/>
                <w:sz w:val="24"/>
              </w:rPr>
              <w:t>sopan</w:t>
            </w:r>
          </w:p>
          <w:p w:rsidR="000857F9" w:rsidRDefault="00196ABF">
            <w:pPr>
              <w:pStyle w:val="TableParagraph"/>
              <w:spacing w:line="257" w:lineRule="exact"/>
              <w:ind w:left="107"/>
              <w:jc w:val="left"/>
              <w:rPr>
                <w:sz w:val="24"/>
              </w:rPr>
            </w:pPr>
            <w:r>
              <w:rPr>
                <w:sz w:val="24"/>
              </w:rPr>
              <w:t>saat</w:t>
            </w:r>
            <w:r>
              <w:rPr>
                <w:spacing w:val="-4"/>
                <w:sz w:val="24"/>
              </w:rPr>
              <w:t xml:space="preserve"> </w:t>
            </w:r>
            <w:r>
              <w:rPr>
                <w:spacing w:val="-2"/>
                <w:sz w:val="24"/>
              </w:rPr>
              <w:t>bertemu.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700"/>
        </w:trPr>
        <w:tc>
          <w:tcPr>
            <w:tcW w:w="850" w:type="dxa"/>
          </w:tcPr>
          <w:p w:rsidR="000857F9" w:rsidRDefault="00196ABF">
            <w:pPr>
              <w:pStyle w:val="TableParagraph"/>
              <w:spacing w:before="210"/>
              <w:ind w:left="467"/>
              <w:jc w:val="left"/>
              <w:rPr>
                <w:sz w:val="24"/>
              </w:rPr>
            </w:pPr>
            <w:r>
              <w:rPr>
                <w:spacing w:val="-5"/>
                <w:sz w:val="24"/>
              </w:rPr>
              <w:t>2.</w:t>
            </w:r>
          </w:p>
        </w:tc>
        <w:tc>
          <w:tcPr>
            <w:tcW w:w="4511" w:type="dxa"/>
          </w:tcPr>
          <w:p w:rsidR="000857F9" w:rsidRDefault="00196ABF">
            <w:pPr>
              <w:pStyle w:val="TableParagraph"/>
              <w:spacing w:before="73"/>
              <w:ind w:left="107"/>
              <w:jc w:val="left"/>
              <w:rPr>
                <w:sz w:val="24"/>
              </w:rPr>
            </w:pPr>
            <w:r>
              <w:rPr>
                <w:sz w:val="24"/>
              </w:rPr>
              <w:t>Saya</w:t>
            </w:r>
            <w:r>
              <w:rPr>
                <w:spacing w:val="-11"/>
                <w:sz w:val="24"/>
              </w:rPr>
              <w:t xml:space="preserve"> </w:t>
            </w:r>
            <w:r>
              <w:rPr>
                <w:sz w:val="24"/>
              </w:rPr>
              <w:t>mendengarkan</w:t>
            </w:r>
            <w:r>
              <w:rPr>
                <w:spacing w:val="-10"/>
                <w:sz w:val="24"/>
              </w:rPr>
              <w:t xml:space="preserve"> </w:t>
            </w:r>
            <w:r>
              <w:rPr>
                <w:sz w:val="24"/>
              </w:rPr>
              <w:t>penjelasan</w:t>
            </w:r>
            <w:r>
              <w:rPr>
                <w:spacing w:val="-10"/>
                <w:sz w:val="24"/>
              </w:rPr>
              <w:t xml:space="preserve"> </w:t>
            </w:r>
            <w:r>
              <w:rPr>
                <w:sz w:val="24"/>
              </w:rPr>
              <w:t>guru</w:t>
            </w:r>
            <w:r>
              <w:rPr>
                <w:spacing w:val="-10"/>
                <w:sz w:val="24"/>
              </w:rPr>
              <w:t xml:space="preserve"> </w:t>
            </w:r>
            <w:r>
              <w:rPr>
                <w:sz w:val="24"/>
              </w:rPr>
              <w:t>dengan penuh perhatian.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68"/>
        </w:trPr>
        <w:tc>
          <w:tcPr>
            <w:tcW w:w="850" w:type="dxa"/>
          </w:tcPr>
          <w:p w:rsidR="000857F9" w:rsidRDefault="00196ABF">
            <w:pPr>
              <w:pStyle w:val="TableParagraph"/>
              <w:spacing w:before="145"/>
              <w:ind w:left="467"/>
              <w:jc w:val="left"/>
              <w:rPr>
                <w:sz w:val="24"/>
              </w:rPr>
            </w:pPr>
            <w:r>
              <w:rPr>
                <w:spacing w:val="-5"/>
                <w:sz w:val="24"/>
              </w:rPr>
              <w:t>3.</w:t>
            </w:r>
          </w:p>
        </w:tc>
        <w:tc>
          <w:tcPr>
            <w:tcW w:w="4511" w:type="dxa"/>
          </w:tcPr>
          <w:p w:rsidR="000857F9" w:rsidRDefault="00196ABF">
            <w:pPr>
              <w:pStyle w:val="TableParagraph"/>
              <w:spacing w:line="270" w:lineRule="atLeast"/>
              <w:ind w:left="107"/>
              <w:jc w:val="left"/>
              <w:rPr>
                <w:sz w:val="24"/>
              </w:rPr>
            </w:pPr>
            <w:r>
              <w:rPr>
                <w:sz w:val="24"/>
              </w:rPr>
              <w:t>Saya</w:t>
            </w:r>
            <w:r>
              <w:rPr>
                <w:spacing w:val="40"/>
                <w:sz w:val="24"/>
              </w:rPr>
              <w:t xml:space="preserve"> </w:t>
            </w:r>
            <w:r>
              <w:rPr>
                <w:sz w:val="24"/>
              </w:rPr>
              <w:t>menggunakan</w:t>
            </w:r>
            <w:r>
              <w:rPr>
                <w:spacing w:val="40"/>
                <w:sz w:val="24"/>
              </w:rPr>
              <w:t xml:space="preserve"> </w:t>
            </w:r>
            <w:r>
              <w:rPr>
                <w:sz w:val="24"/>
              </w:rPr>
              <w:t>bahasa</w:t>
            </w:r>
            <w:r>
              <w:rPr>
                <w:spacing w:val="40"/>
                <w:sz w:val="24"/>
              </w:rPr>
              <w:t xml:space="preserve"> </w:t>
            </w:r>
            <w:r>
              <w:rPr>
                <w:sz w:val="24"/>
              </w:rPr>
              <w:t>yang</w:t>
            </w:r>
            <w:r>
              <w:rPr>
                <w:spacing w:val="40"/>
                <w:sz w:val="24"/>
              </w:rPr>
              <w:t xml:space="preserve"> </w:t>
            </w:r>
            <w:r>
              <w:rPr>
                <w:sz w:val="24"/>
              </w:rPr>
              <w:t>baik</w:t>
            </w:r>
            <w:r>
              <w:rPr>
                <w:spacing w:val="40"/>
                <w:sz w:val="24"/>
              </w:rPr>
              <w:t xml:space="preserve"> </w:t>
            </w:r>
            <w:r>
              <w:rPr>
                <w:sz w:val="24"/>
              </w:rPr>
              <w:t>dan benar saat berkomunikasi dengan guru.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68"/>
        </w:trPr>
        <w:tc>
          <w:tcPr>
            <w:tcW w:w="850" w:type="dxa"/>
          </w:tcPr>
          <w:p w:rsidR="000857F9" w:rsidRDefault="00196ABF">
            <w:pPr>
              <w:pStyle w:val="TableParagraph"/>
              <w:spacing w:before="146"/>
              <w:ind w:left="467"/>
              <w:jc w:val="left"/>
              <w:rPr>
                <w:sz w:val="24"/>
              </w:rPr>
            </w:pPr>
            <w:r>
              <w:rPr>
                <w:spacing w:val="-5"/>
                <w:sz w:val="24"/>
              </w:rPr>
              <w:t>4.</w:t>
            </w:r>
          </w:p>
        </w:tc>
        <w:tc>
          <w:tcPr>
            <w:tcW w:w="4511" w:type="dxa"/>
          </w:tcPr>
          <w:p w:rsidR="000857F9" w:rsidRDefault="00196ABF">
            <w:pPr>
              <w:pStyle w:val="TableParagraph"/>
              <w:spacing w:line="270" w:lineRule="atLeast"/>
              <w:ind w:left="107"/>
              <w:jc w:val="left"/>
              <w:rPr>
                <w:sz w:val="24"/>
              </w:rPr>
            </w:pPr>
            <w:r>
              <w:rPr>
                <w:sz w:val="24"/>
              </w:rPr>
              <w:t>Saya</w:t>
            </w:r>
            <w:r>
              <w:rPr>
                <w:spacing w:val="40"/>
                <w:sz w:val="24"/>
              </w:rPr>
              <w:t xml:space="preserve"> </w:t>
            </w:r>
            <w:r>
              <w:rPr>
                <w:sz w:val="24"/>
              </w:rPr>
              <w:t>menghargai</w:t>
            </w:r>
            <w:r>
              <w:rPr>
                <w:spacing w:val="40"/>
                <w:sz w:val="24"/>
              </w:rPr>
              <w:t xml:space="preserve"> </w:t>
            </w:r>
            <w:r>
              <w:rPr>
                <w:sz w:val="24"/>
              </w:rPr>
              <w:t>pendapat</w:t>
            </w:r>
            <w:r>
              <w:rPr>
                <w:spacing w:val="40"/>
                <w:sz w:val="24"/>
              </w:rPr>
              <w:t xml:space="preserve"> </w:t>
            </w:r>
            <w:r>
              <w:rPr>
                <w:sz w:val="24"/>
              </w:rPr>
              <w:t>guru</w:t>
            </w:r>
            <w:r>
              <w:rPr>
                <w:spacing w:val="40"/>
                <w:sz w:val="24"/>
              </w:rPr>
              <w:t xml:space="preserve"> </w:t>
            </w:r>
            <w:r>
              <w:rPr>
                <w:sz w:val="24"/>
              </w:rPr>
              <w:t>meskipun berbeda pandangan.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827"/>
        </w:trPr>
        <w:tc>
          <w:tcPr>
            <w:tcW w:w="850" w:type="dxa"/>
          </w:tcPr>
          <w:p w:rsidR="000857F9" w:rsidRDefault="00196ABF">
            <w:pPr>
              <w:pStyle w:val="TableParagraph"/>
              <w:spacing w:before="275"/>
              <w:ind w:left="467"/>
              <w:jc w:val="left"/>
              <w:rPr>
                <w:sz w:val="24"/>
              </w:rPr>
            </w:pPr>
            <w:r>
              <w:rPr>
                <w:spacing w:val="-5"/>
                <w:sz w:val="24"/>
              </w:rPr>
              <w:t>5.</w:t>
            </w:r>
          </w:p>
        </w:tc>
        <w:tc>
          <w:tcPr>
            <w:tcW w:w="4511" w:type="dxa"/>
          </w:tcPr>
          <w:p w:rsidR="000857F9" w:rsidRDefault="00196ABF">
            <w:pPr>
              <w:pStyle w:val="TableParagraph"/>
              <w:spacing w:line="276" w:lineRule="exact"/>
              <w:ind w:left="107" w:right="98"/>
              <w:jc w:val="both"/>
              <w:rPr>
                <w:sz w:val="24"/>
              </w:rPr>
            </w:pPr>
            <w:r>
              <w:rPr>
                <w:sz w:val="24"/>
              </w:rPr>
              <w:t xml:space="preserve">Saya menunjukkan sikap positif dan antusiasme dalam berkomunikasi dengan </w:t>
            </w:r>
            <w:r>
              <w:rPr>
                <w:spacing w:val="-2"/>
                <w:sz w:val="24"/>
              </w:rPr>
              <w:t>guru.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618"/>
        </w:trPr>
        <w:tc>
          <w:tcPr>
            <w:tcW w:w="850" w:type="dxa"/>
          </w:tcPr>
          <w:p w:rsidR="000857F9" w:rsidRDefault="00196ABF">
            <w:pPr>
              <w:pStyle w:val="TableParagraph"/>
              <w:spacing w:before="169"/>
              <w:ind w:left="467"/>
              <w:jc w:val="left"/>
              <w:rPr>
                <w:sz w:val="24"/>
              </w:rPr>
            </w:pPr>
            <w:r>
              <w:rPr>
                <w:spacing w:val="-5"/>
                <w:sz w:val="24"/>
              </w:rPr>
              <w:t>6.</w:t>
            </w:r>
          </w:p>
        </w:tc>
        <w:tc>
          <w:tcPr>
            <w:tcW w:w="4511" w:type="dxa"/>
          </w:tcPr>
          <w:p w:rsidR="000857F9" w:rsidRDefault="00196ABF">
            <w:pPr>
              <w:pStyle w:val="TableParagraph"/>
              <w:spacing w:before="32"/>
              <w:ind w:left="107"/>
              <w:jc w:val="left"/>
              <w:rPr>
                <w:sz w:val="24"/>
              </w:rPr>
            </w:pPr>
            <w:r>
              <w:rPr>
                <w:sz w:val="24"/>
              </w:rPr>
              <w:t>Saya</w:t>
            </w:r>
            <w:r>
              <w:rPr>
                <w:spacing w:val="40"/>
                <w:sz w:val="24"/>
              </w:rPr>
              <w:t xml:space="preserve"> </w:t>
            </w:r>
            <w:r>
              <w:rPr>
                <w:sz w:val="24"/>
              </w:rPr>
              <w:t>berusaha</w:t>
            </w:r>
            <w:r>
              <w:rPr>
                <w:spacing w:val="40"/>
                <w:sz w:val="24"/>
              </w:rPr>
              <w:t xml:space="preserve"> </w:t>
            </w:r>
            <w:r>
              <w:rPr>
                <w:sz w:val="24"/>
              </w:rPr>
              <w:t>untuk</w:t>
            </w:r>
            <w:r>
              <w:rPr>
                <w:spacing w:val="40"/>
                <w:sz w:val="24"/>
              </w:rPr>
              <w:t xml:space="preserve"> </w:t>
            </w:r>
            <w:r>
              <w:rPr>
                <w:sz w:val="24"/>
              </w:rPr>
              <w:t>tidak</w:t>
            </w:r>
            <w:r>
              <w:rPr>
                <w:spacing w:val="40"/>
                <w:sz w:val="24"/>
              </w:rPr>
              <w:t xml:space="preserve"> </w:t>
            </w:r>
            <w:r>
              <w:rPr>
                <w:sz w:val="24"/>
              </w:rPr>
              <w:t>berbicara</w:t>
            </w:r>
            <w:r>
              <w:rPr>
                <w:spacing w:val="40"/>
                <w:sz w:val="24"/>
              </w:rPr>
              <w:t xml:space="preserve"> </w:t>
            </w:r>
            <w:r>
              <w:rPr>
                <w:sz w:val="24"/>
              </w:rPr>
              <w:t>saat guru sedang berbicara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856"/>
        </w:trPr>
        <w:tc>
          <w:tcPr>
            <w:tcW w:w="850" w:type="dxa"/>
          </w:tcPr>
          <w:p w:rsidR="000857F9" w:rsidRDefault="000857F9">
            <w:pPr>
              <w:pStyle w:val="TableParagraph"/>
              <w:spacing w:before="13"/>
              <w:jc w:val="left"/>
              <w:rPr>
                <w:b/>
                <w:sz w:val="24"/>
              </w:rPr>
            </w:pPr>
          </w:p>
          <w:p w:rsidR="000857F9" w:rsidRDefault="00196ABF">
            <w:pPr>
              <w:pStyle w:val="TableParagraph"/>
              <w:ind w:left="467"/>
              <w:jc w:val="left"/>
              <w:rPr>
                <w:sz w:val="24"/>
              </w:rPr>
            </w:pPr>
            <w:r>
              <w:rPr>
                <w:spacing w:val="-5"/>
                <w:sz w:val="24"/>
              </w:rPr>
              <w:t>7.</w:t>
            </w:r>
          </w:p>
        </w:tc>
        <w:tc>
          <w:tcPr>
            <w:tcW w:w="4511" w:type="dxa"/>
          </w:tcPr>
          <w:p w:rsidR="000857F9" w:rsidRDefault="00196ABF">
            <w:pPr>
              <w:pStyle w:val="TableParagraph"/>
              <w:spacing w:before="8" w:line="270" w:lineRule="atLeast"/>
              <w:ind w:left="107" w:right="100"/>
              <w:jc w:val="both"/>
              <w:rPr>
                <w:sz w:val="24"/>
              </w:rPr>
            </w:pPr>
            <w:r>
              <w:rPr>
                <w:sz w:val="24"/>
              </w:rPr>
              <w:t>Saya sering berbicara tanpa memperhatikan waktu</w:t>
            </w:r>
            <w:r>
              <w:rPr>
                <w:spacing w:val="-15"/>
                <w:sz w:val="24"/>
              </w:rPr>
              <w:t xml:space="preserve"> </w:t>
            </w:r>
            <w:r>
              <w:rPr>
                <w:sz w:val="24"/>
              </w:rPr>
              <w:t>dan</w:t>
            </w:r>
            <w:r>
              <w:rPr>
                <w:spacing w:val="-15"/>
                <w:sz w:val="24"/>
              </w:rPr>
              <w:t xml:space="preserve"> </w:t>
            </w:r>
            <w:r>
              <w:rPr>
                <w:sz w:val="24"/>
              </w:rPr>
              <w:t>situasi</w:t>
            </w:r>
            <w:r>
              <w:rPr>
                <w:spacing w:val="-15"/>
                <w:sz w:val="24"/>
              </w:rPr>
              <w:t xml:space="preserve"> </w:t>
            </w:r>
            <w:r>
              <w:rPr>
                <w:sz w:val="24"/>
              </w:rPr>
              <w:t>saat</w:t>
            </w:r>
            <w:r>
              <w:rPr>
                <w:spacing w:val="-15"/>
                <w:sz w:val="24"/>
              </w:rPr>
              <w:t xml:space="preserve"> </w:t>
            </w:r>
            <w:r>
              <w:rPr>
                <w:sz w:val="24"/>
              </w:rPr>
              <w:t>berkomunikasi</w:t>
            </w:r>
            <w:r>
              <w:rPr>
                <w:spacing w:val="-15"/>
                <w:sz w:val="24"/>
              </w:rPr>
              <w:t xml:space="preserve"> </w:t>
            </w:r>
            <w:r>
              <w:rPr>
                <w:sz w:val="24"/>
              </w:rPr>
              <w:t xml:space="preserve">dengan </w:t>
            </w:r>
            <w:r>
              <w:rPr>
                <w:spacing w:val="-2"/>
                <w:sz w:val="24"/>
              </w:rPr>
              <w:t>guru.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601"/>
        </w:trPr>
        <w:tc>
          <w:tcPr>
            <w:tcW w:w="850" w:type="dxa"/>
          </w:tcPr>
          <w:p w:rsidR="000857F9" w:rsidRDefault="00196ABF">
            <w:pPr>
              <w:pStyle w:val="TableParagraph"/>
              <w:spacing w:before="162"/>
              <w:ind w:left="467"/>
              <w:jc w:val="left"/>
              <w:rPr>
                <w:sz w:val="24"/>
              </w:rPr>
            </w:pPr>
            <w:r>
              <w:rPr>
                <w:spacing w:val="-5"/>
                <w:sz w:val="24"/>
              </w:rPr>
              <w:t>8.</w:t>
            </w:r>
          </w:p>
        </w:tc>
        <w:tc>
          <w:tcPr>
            <w:tcW w:w="4511" w:type="dxa"/>
          </w:tcPr>
          <w:p w:rsidR="000857F9" w:rsidRDefault="00196ABF">
            <w:pPr>
              <w:pStyle w:val="TableParagraph"/>
              <w:spacing w:before="25"/>
              <w:ind w:left="107"/>
              <w:jc w:val="left"/>
              <w:rPr>
                <w:sz w:val="24"/>
              </w:rPr>
            </w:pPr>
            <w:r>
              <w:rPr>
                <w:sz w:val="24"/>
              </w:rPr>
              <w:t>Saya</w:t>
            </w:r>
            <w:r>
              <w:rPr>
                <w:spacing w:val="80"/>
                <w:sz w:val="24"/>
              </w:rPr>
              <w:t xml:space="preserve"> </w:t>
            </w:r>
            <w:r>
              <w:rPr>
                <w:sz w:val="24"/>
              </w:rPr>
              <w:t>sering</w:t>
            </w:r>
            <w:r>
              <w:rPr>
                <w:spacing w:val="80"/>
                <w:sz w:val="24"/>
              </w:rPr>
              <w:t xml:space="preserve"> </w:t>
            </w:r>
            <w:r>
              <w:rPr>
                <w:sz w:val="24"/>
              </w:rPr>
              <w:t>mengabaikan</w:t>
            </w:r>
            <w:r>
              <w:rPr>
                <w:spacing w:val="80"/>
                <w:sz w:val="24"/>
              </w:rPr>
              <w:t xml:space="preserve"> </w:t>
            </w:r>
            <w:r>
              <w:rPr>
                <w:sz w:val="24"/>
              </w:rPr>
              <w:t>instruksi</w:t>
            </w:r>
            <w:r>
              <w:rPr>
                <w:spacing w:val="80"/>
                <w:sz w:val="24"/>
              </w:rPr>
              <w:t xml:space="preserve"> </w:t>
            </w:r>
            <w:r>
              <w:rPr>
                <w:sz w:val="24"/>
              </w:rPr>
              <w:t>yang diberikan oleh guru.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2"/>
        </w:trPr>
        <w:tc>
          <w:tcPr>
            <w:tcW w:w="850" w:type="dxa"/>
          </w:tcPr>
          <w:p w:rsidR="000857F9" w:rsidRDefault="00196ABF">
            <w:pPr>
              <w:pStyle w:val="TableParagraph"/>
              <w:spacing w:before="136"/>
              <w:ind w:left="467"/>
              <w:jc w:val="left"/>
              <w:rPr>
                <w:sz w:val="24"/>
              </w:rPr>
            </w:pPr>
            <w:r>
              <w:rPr>
                <w:spacing w:val="-5"/>
                <w:sz w:val="24"/>
              </w:rPr>
              <w:t>9.</w:t>
            </w:r>
          </w:p>
        </w:tc>
        <w:tc>
          <w:tcPr>
            <w:tcW w:w="4511" w:type="dxa"/>
          </w:tcPr>
          <w:p w:rsidR="000857F9" w:rsidRDefault="00196ABF">
            <w:pPr>
              <w:pStyle w:val="TableParagraph"/>
              <w:spacing w:line="276" w:lineRule="exact"/>
              <w:ind w:left="107"/>
              <w:jc w:val="left"/>
              <w:rPr>
                <w:sz w:val="24"/>
              </w:rPr>
            </w:pPr>
            <w:r>
              <w:rPr>
                <w:sz w:val="24"/>
              </w:rPr>
              <w:t>Saya</w:t>
            </w:r>
            <w:r>
              <w:rPr>
                <w:spacing w:val="-15"/>
                <w:sz w:val="24"/>
              </w:rPr>
              <w:t xml:space="preserve"> </w:t>
            </w:r>
            <w:r>
              <w:rPr>
                <w:sz w:val="24"/>
              </w:rPr>
              <w:t>merasa</w:t>
            </w:r>
            <w:r>
              <w:rPr>
                <w:spacing w:val="-15"/>
                <w:sz w:val="24"/>
              </w:rPr>
              <w:t xml:space="preserve"> </w:t>
            </w:r>
            <w:r>
              <w:rPr>
                <w:sz w:val="24"/>
              </w:rPr>
              <w:t>bahwa</w:t>
            </w:r>
            <w:r>
              <w:rPr>
                <w:spacing w:val="-15"/>
                <w:sz w:val="24"/>
              </w:rPr>
              <w:t xml:space="preserve"> </w:t>
            </w:r>
            <w:r>
              <w:rPr>
                <w:sz w:val="24"/>
              </w:rPr>
              <w:t>komunikasi</w:t>
            </w:r>
            <w:r>
              <w:rPr>
                <w:spacing w:val="-14"/>
                <w:sz w:val="24"/>
              </w:rPr>
              <w:t xml:space="preserve"> </w:t>
            </w:r>
            <w:r>
              <w:rPr>
                <w:sz w:val="24"/>
              </w:rPr>
              <w:t>dengan</w:t>
            </w:r>
            <w:r>
              <w:rPr>
                <w:spacing w:val="-15"/>
                <w:sz w:val="24"/>
              </w:rPr>
              <w:t xml:space="preserve"> </w:t>
            </w:r>
            <w:r>
              <w:rPr>
                <w:sz w:val="24"/>
              </w:rPr>
              <w:t>guru kurang penting.</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486"/>
        </w:trPr>
        <w:tc>
          <w:tcPr>
            <w:tcW w:w="850" w:type="dxa"/>
          </w:tcPr>
          <w:p w:rsidR="000857F9" w:rsidRDefault="00196ABF">
            <w:pPr>
              <w:pStyle w:val="TableParagraph"/>
              <w:spacing w:before="104"/>
              <w:ind w:right="70"/>
              <w:rPr>
                <w:sz w:val="24"/>
              </w:rPr>
            </w:pPr>
            <w:r>
              <w:rPr>
                <w:spacing w:val="-5"/>
                <w:sz w:val="24"/>
              </w:rPr>
              <w:t>10.</w:t>
            </w:r>
          </w:p>
        </w:tc>
        <w:tc>
          <w:tcPr>
            <w:tcW w:w="4511" w:type="dxa"/>
          </w:tcPr>
          <w:p w:rsidR="000857F9" w:rsidRDefault="00196ABF">
            <w:pPr>
              <w:pStyle w:val="TableParagraph"/>
              <w:spacing w:before="104"/>
              <w:ind w:left="107"/>
              <w:jc w:val="left"/>
              <w:rPr>
                <w:sz w:val="24"/>
              </w:rPr>
            </w:pPr>
            <w:r>
              <w:rPr>
                <w:sz w:val="24"/>
              </w:rPr>
              <w:t>Saya</w:t>
            </w:r>
            <w:r>
              <w:rPr>
                <w:spacing w:val="-2"/>
                <w:sz w:val="24"/>
              </w:rPr>
              <w:t xml:space="preserve"> </w:t>
            </w:r>
            <w:r>
              <w:rPr>
                <w:sz w:val="24"/>
              </w:rPr>
              <w:t>kurang suka</w:t>
            </w:r>
            <w:r>
              <w:rPr>
                <w:spacing w:val="-2"/>
                <w:sz w:val="24"/>
              </w:rPr>
              <w:t xml:space="preserve"> </w:t>
            </w:r>
            <w:r>
              <w:rPr>
                <w:sz w:val="24"/>
              </w:rPr>
              <w:t>saat ditegur</w:t>
            </w:r>
            <w:r>
              <w:rPr>
                <w:spacing w:val="-3"/>
                <w:sz w:val="24"/>
              </w:rPr>
              <w:t xml:space="preserve"> </w:t>
            </w:r>
            <w:r>
              <w:rPr>
                <w:sz w:val="24"/>
              </w:rPr>
              <w:t xml:space="preserve">oleh </w:t>
            </w:r>
            <w:r>
              <w:rPr>
                <w:spacing w:val="-4"/>
                <w:sz w:val="24"/>
              </w:rPr>
              <w:t>guru.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850" w:type="dxa"/>
          </w:tcPr>
          <w:p w:rsidR="000857F9" w:rsidRDefault="00196ABF">
            <w:pPr>
              <w:pStyle w:val="TableParagraph"/>
              <w:spacing w:before="138"/>
              <w:ind w:right="70"/>
              <w:rPr>
                <w:sz w:val="24"/>
              </w:rPr>
            </w:pPr>
            <w:r>
              <w:rPr>
                <w:spacing w:val="-5"/>
                <w:sz w:val="24"/>
              </w:rPr>
              <w:t>11.</w:t>
            </w:r>
          </w:p>
        </w:tc>
        <w:tc>
          <w:tcPr>
            <w:tcW w:w="4511" w:type="dxa"/>
          </w:tcPr>
          <w:p w:rsidR="000857F9" w:rsidRDefault="00196ABF">
            <w:pPr>
              <w:pStyle w:val="TableParagraph"/>
              <w:spacing w:line="276" w:lineRule="exact"/>
              <w:ind w:left="107"/>
              <w:jc w:val="left"/>
              <w:rPr>
                <w:sz w:val="24"/>
              </w:rPr>
            </w:pPr>
            <w:r>
              <w:rPr>
                <w:spacing w:val="-2"/>
                <w:sz w:val="24"/>
              </w:rPr>
              <w:t>Saya</w:t>
            </w:r>
            <w:r>
              <w:rPr>
                <w:spacing w:val="-9"/>
                <w:sz w:val="24"/>
              </w:rPr>
              <w:t xml:space="preserve"> </w:t>
            </w:r>
            <w:r>
              <w:rPr>
                <w:spacing w:val="-2"/>
                <w:sz w:val="24"/>
              </w:rPr>
              <w:t>sering</w:t>
            </w:r>
            <w:r>
              <w:rPr>
                <w:spacing w:val="-8"/>
                <w:sz w:val="24"/>
              </w:rPr>
              <w:t xml:space="preserve"> </w:t>
            </w:r>
            <w:r>
              <w:rPr>
                <w:spacing w:val="-2"/>
                <w:sz w:val="24"/>
              </w:rPr>
              <w:t>menggunakan</w:t>
            </w:r>
            <w:r>
              <w:rPr>
                <w:spacing w:val="-8"/>
                <w:sz w:val="24"/>
              </w:rPr>
              <w:t xml:space="preserve"> </w:t>
            </w:r>
            <w:r>
              <w:rPr>
                <w:spacing w:val="-2"/>
                <w:sz w:val="24"/>
              </w:rPr>
              <w:t>ponsel</w:t>
            </w:r>
            <w:r>
              <w:rPr>
                <w:spacing w:val="-7"/>
                <w:sz w:val="24"/>
              </w:rPr>
              <w:t xml:space="preserve"> </w:t>
            </w:r>
            <w:r>
              <w:rPr>
                <w:spacing w:val="-2"/>
                <w:sz w:val="24"/>
              </w:rPr>
              <w:t>saat</w:t>
            </w:r>
            <w:r>
              <w:rPr>
                <w:spacing w:val="-6"/>
                <w:sz w:val="24"/>
              </w:rPr>
              <w:t xml:space="preserve"> </w:t>
            </w:r>
            <w:r>
              <w:rPr>
                <w:spacing w:val="-2"/>
                <w:sz w:val="24"/>
              </w:rPr>
              <w:t xml:space="preserve">sedang </w:t>
            </w:r>
            <w:r>
              <w:rPr>
                <w:sz w:val="24"/>
              </w:rPr>
              <w:t>berkomunikasi dengan guru.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850" w:type="dxa"/>
          </w:tcPr>
          <w:p w:rsidR="000857F9" w:rsidRDefault="00196ABF">
            <w:pPr>
              <w:pStyle w:val="TableParagraph"/>
              <w:spacing w:before="137"/>
              <w:ind w:right="70"/>
              <w:rPr>
                <w:sz w:val="24"/>
              </w:rPr>
            </w:pPr>
            <w:r>
              <w:rPr>
                <w:spacing w:val="-5"/>
                <w:sz w:val="24"/>
              </w:rPr>
              <w:t>12.</w:t>
            </w:r>
          </w:p>
        </w:tc>
        <w:tc>
          <w:tcPr>
            <w:tcW w:w="4511" w:type="dxa"/>
          </w:tcPr>
          <w:p w:rsidR="000857F9" w:rsidRDefault="00196ABF">
            <w:pPr>
              <w:pStyle w:val="TableParagraph"/>
              <w:spacing w:line="276" w:lineRule="exact"/>
              <w:ind w:left="107"/>
              <w:jc w:val="left"/>
              <w:rPr>
                <w:sz w:val="24"/>
              </w:rPr>
            </w:pPr>
            <w:r>
              <w:rPr>
                <w:sz w:val="24"/>
              </w:rPr>
              <w:t>Saya selalu menghindari guru saat bertemu diluar kelas.</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5"/>
        </w:trPr>
        <w:tc>
          <w:tcPr>
            <w:tcW w:w="850" w:type="dxa"/>
          </w:tcPr>
          <w:p w:rsidR="000857F9" w:rsidRDefault="00196ABF">
            <w:pPr>
              <w:pStyle w:val="TableParagraph"/>
              <w:spacing w:before="139"/>
              <w:ind w:right="70"/>
              <w:rPr>
                <w:sz w:val="24"/>
              </w:rPr>
            </w:pPr>
            <w:r>
              <w:rPr>
                <w:spacing w:val="-5"/>
                <w:sz w:val="24"/>
              </w:rPr>
              <w:t>13.</w:t>
            </w:r>
          </w:p>
        </w:tc>
        <w:tc>
          <w:tcPr>
            <w:tcW w:w="4511" w:type="dxa"/>
          </w:tcPr>
          <w:p w:rsidR="000857F9" w:rsidRDefault="00196ABF">
            <w:pPr>
              <w:pStyle w:val="TableParagraph"/>
              <w:spacing w:line="270" w:lineRule="atLeast"/>
              <w:ind w:left="107"/>
              <w:jc w:val="left"/>
              <w:rPr>
                <w:sz w:val="24"/>
              </w:rPr>
            </w:pPr>
            <w:r>
              <w:rPr>
                <w:sz w:val="24"/>
              </w:rPr>
              <w:t>Saya</w:t>
            </w:r>
            <w:r>
              <w:rPr>
                <w:spacing w:val="80"/>
                <w:sz w:val="24"/>
              </w:rPr>
              <w:t xml:space="preserve"> </w:t>
            </w:r>
            <w:r>
              <w:rPr>
                <w:sz w:val="24"/>
              </w:rPr>
              <w:t>kesulitan</w:t>
            </w:r>
            <w:r>
              <w:rPr>
                <w:spacing w:val="80"/>
                <w:sz w:val="24"/>
              </w:rPr>
              <w:t xml:space="preserve"> </w:t>
            </w:r>
            <w:r>
              <w:rPr>
                <w:sz w:val="24"/>
              </w:rPr>
              <w:t>mengontrol</w:t>
            </w:r>
            <w:r>
              <w:rPr>
                <w:spacing w:val="80"/>
                <w:sz w:val="24"/>
              </w:rPr>
              <w:t xml:space="preserve"> </w:t>
            </w:r>
            <w:r>
              <w:rPr>
                <w:sz w:val="24"/>
              </w:rPr>
              <w:t>kalimat</w:t>
            </w:r>
            <w:r>
              <w:rPr>
                <w:spacing w:val="80"/>
                <w:sz w:val="24"/>
              </w:rPr>
              <w:t xml:space="preserve"> </w:t>
            </w:r>
            <w:r>
              <w:rPr>
                <w:sz w:val="24"/>
              </w:rPr>
              <w:t>saat bertanya kepada guru.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693"/>
        </w:trPr>
        <w:tc>
          <w:tcPr>
            <w:tcW w:w="850" w:type="dxa"/>
          </w:tcPr>
          <w:p w:rsidR="000857F9" w:rsidRDefault="00196ABF">
            <w:pPr>
              <w:pStyle w:val="TableParagraph"/>
              <w:spacing w:before="207"/>
              <w:ind w:right="70"/>
              <w:rPr>
                <w:sz w:val="24"/>
              </w:rPr>
            </w:pPr>
            <w:r>
              <w:rPr>
                <w:spacing w:val="-5"/>
                <w:sz w:val="24"/>
              </w:rPr>
              <w:t>14.</w:t>
            </w:r>
          </w:p>
        </w:tc>
        <w:tc>
          <w:tcPr>
            <w:tcW w:w="4511" w:type="dxa"/>
          </w:tcPr>
          <w:p w:rsidR="000857F9" w:rsidRDefault="00196ABF">
            <w:pPr>
              <w:pStyle w:val="TableParagraph"/>
              <w:spacing w:before="71"/>
              <w:ind w:left="107"/>
              <w:jc w:val="left"/>
              <w:rPr>
                <w:sz w:val="24"/>
              </w:rPr>
            </w:pPr>
            <w:r>
              <w:rPr>
                <w:sz w:val="24"/>
              </w:rPr>
              <w:t>Saya</w:t>
            </w:r>
            <w:r>
              <w:rPr>
                <w:spacing w:val="-1"/>
                <w:sz w:val="24"/>
              </w:rPr>
              <w:t xml:space="preserve"> </w:t>
            </w:r>
            <w:r>
              <w:rPr>
                <w:sz w:val="24"/>
              </w:rPr>
              <w:t>merasa</w:t>
            </w:r>
            <w:r>
              <w:rPr>
                <w:spacing w:val="-1"/>
                <w:sz w:val="24"/>
              </w:rPr>
              <w:t xml:space="preserve"> </w:t>
            </w:r>
            <w:r>
              <w:rPr>
                <w:sz w:val="24"/>
              </w:rPr>
              <w:t>nyaman</w:t>
            </w:r>
            <w:r>
              <w:rPr>
                <w:spacing w:val="-1"/>
                <w:sz w:val="24"/>
              </w:rPr>
              <w:t xml:space="preserve"> </w:t>
            </w:r>
            <w:r>
              <w:rPr>
                <w:sz w:val="24"/>
              </w:rPr>
              <w:t>untuk</w:t>
            </w:r>
            <w:r>
              <w:rPr>
                <w:spacing w:val="-1"/>
                <w:sz w:val="24"/>
              </w:rPr>
              <w:t xml:space="preserve"> </w:t>
            </w:r>
            <w:r>
              <w:rPr>
                <w:sz w:val="24"/>
              </w:rPr>
              <w:t>bertanya</w:t>
            </w:r>
            <w:r>
              <w:rPr>
                <w:spacing w:val="-1"/>
                <w:sz w:val="24"/>
              </w:rPr>
              <w:t xml:space="preserve"> </w:t>
            </w:r>
            <w:r>
              <w:rPr>
                <w:sz w:val="24"/>
              </w:rPr>
              <w:t>kepada pegawai/staf ketika membutuhkan bantuan.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4"/>
        </w:trPr>
        <w:tc>
          <w:tcPr>
            <w:tcW w:w="850" w:type="dxa"/>
          </w:tcPr>
          <w:p w:rsidR="000857F9" w:rsidRDefault="00196ABF">
            <w:pPr>
              <w:pStyle w:val="TableParagraph"/>
              <w:spacing w:before="138"/>
              <w:ind w:right="70"/>
              <w:rPr>
                <w:sz w:val="24"/>
              </w:rPr>
            </w:pPr>
            <w:r>
              <w:rPr>
                <w:spacing w:val="-5"/>
                <w:sz w:val="24"/>
              </w:rPr>
              <w:t>15.</w:t>
            </w:r>
          </w:p>
        </w:tc>
        <w:tc>
          <w:tcPr>
            <w:tcW w:w="4511" w:type="dxa"/>
          </w:tcPr>
          <w:p w:rsidR="000857F9" w:rsidRDefault="00196ABF">
            <w:pPr>
              <w:pStyle w:val="TableParagraph"/>
              <w:spacing w:line="270" w:lineRule="atLeast"/>
              <w:ind w:left="107"/>
              <w:jc w:val="left"/>
              <w:rPr>
                <w:sz w:val="24"/>
              </w:rPr>
            </w:pPr>
            <w:r>
              <w:rPr>
                <w:sz w:val="24"/>
              </w:rPr>
              <w:t>Saya</w:t>
            </w:r>
            <w:r>
              <w:rPr>
                <w:spacing w:val="40"/>
                <w:sz w:val="24"/>
              </w:rPr>
              <w:t xml:space="preserve"> </w:t>
            </w:r>
            <w:r>
              <w:rPr>
                <w:sz w:val="24"/>
              </w:rPr>
              <w:t>selalu</w:t>
            </w:r>
            <w:r>
              <w:rPr>
                <w:spacing w:val="40"/>
                <w:sz w:val="24"/>
              </w:rPr>
              <w:t xml:space="preserve"> </w:t>
            </w:r>
            <w:r>
              <w:rPr>
                <w:sz w:val="24"/>
              </w:rPr>
              <w:t>menyapa</w:t>
            </w:r>
            <w:r>
              <w:rPr>
                <w:spacing w:val="40"/>
                <w:sz w:val="24"/>
              </w:rPr>
              <w:t xml:space="preserve"> </w:t>
            </w:r>
            <w:r>
              <w:rPr>
                <w:sz w:val="24"/>
              </w:rPr>
              <w:t>pegawai/staf</w:t>
            </w:r>
            <w:r>
              <w:rPr>
                <w:spacing w:val="40"/>
                <w:sz w:val="24"/>
              </w:rPr>
              <w:t xml:space="preserve"> </w:t>
            </w:r>
            <w:r>
              <w:rPr>
                <w:sz w:val="24"/>
              </w:rPr>
              <w:t>dengan ramah saat bertemu.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66"/>
        </w:trPr>
        <w:tc>
          <w:tcPr>
            <w:tcW w:w="850" w:type="dxa"/>
          </w:tcPr>
          <w:p w:rsidR="000857F9" w:rsidRDefault="00196ABF">
            <w:pPr>
              <w:pStyle w:val="TableParagraph"/>
              <w:spacing w:before="143"/>
              <w:ind w:right="70"/>
              <w:rPr>
                <w:sz w:val="24"/>
              </w:rPr>
            </w:pPr>
            <w:r>
              <w:rPr>
                <w:spacing w:val="-5"/>
                <w:sz w:val="24"/>
              </w:rPr>
              <w:t>16.</w:t>
            </w:r>
          </w:p>
        </w:tc>
        <w:tc>
          <w:tcPr>
            <w:tcW w:w="4511" w:type="dxa"/>
          </w:tcPr>
          <w:p w:rsidR="000857F9" w:rsidRDefault="00196ABF">
            <w:pPr>
              <w:pStyle w:val="TableParagraph"/>
              <w:spacing w:line="276" w:lineRule="exact"/>
              <w:ind w:left="107"/>
              <w:jc w:val="left"/>
              <w:rPr>
                <w:sz w:val="24"/>
              </w:rPr>
            </w:pPr>
            <w:r>
              <w:rPr>
                <w:sz w:val="24"/>
              </w:rPr>
              <w:t>Saya selalu berbicara dengan sopan kepada pegawai/staf disekolah.</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850" w:type="dxa"/>
          </w:tcPr>
          <w:p w:rsidR="000857F9" w:rsidRDefault="00196ABF">
            <w:pPr>
              <w:pStyle w:val="TableParagraph"/>
              <w:spacing w:before="138"/>
              <w:ind w:right="70"/>
              <w:rPr>
                <w:sz w:val="24"/>
              </w:rPr>
            </w:pPr>
            <w:r>
              <w:rPr>
                <w:spacing w:val="-5"/>
                <w:sz w:val="24"/>
              </w:rPr>
              <w:t>17.</w:t>
            </w:r>
          </w:p>
        </w:tc>
        <w:tc>
          <w:tcPr>
            <w:tcW w:w="4511" w:type="dxa"/>
          </w:tcPr>
          <w:p w:rsidR="000857F9" w:rsidRDefault="00196ABF">
            <w:pPr>
              <w:pStyle w:val="TableParagraph"/>
              <w:spacing w:line="276" w:lineRule="exact"/>
              <w:ind w:left="107"/>
              <w:jc w:val="left"/>
              <w:rPr>
                <w:sz w:val="24"/>
              </w:rPr>
            </w:pPr>
            <w:r>
              <w:rPr>
                <w:sz w:val="24"/>
              </w:rPr>
              <w:t>Saya</w:t>
            </w:r>
            <w:r>
              <w:rPr>
                <w:spacing w:val="80"/>
                <w:sz w:val="24"/>
              </w:rPr>
              <w:t xml:space="preserve"> </w:t>
            </w:r>
            <w:r>
              <w:rPr>
                <w:sz w:val="24"/>
              </w:rPr>
              <w:t>mengucapkan</w:t>
            </w:r>
            <w:r>
              <w:rPr>
                <w:spacing w:val="80"/>
                <w:sz w:val="24"/>
              </w:rPr>
              <w:t xml:space="preserve"> </w:t>
            </w:r>
            <w:r>
              <w:rPr>
                <w:sz w:val="24"/>
              </w:rPr>
              <w:t>terima</w:t>
            </w:r>
            <w:r>
              <w:rPr>
                <w:spacing w:val="80"/>
                <w:sz w:val="24"/>
              </w:rPr>
              <w:t xml:space="preserve"> </w:t>
            </w:r>
            <w:r>
              <w:rPr>
                <w:sz w:val="24"/>
              </w:rPr>
              <w:t>kasih</w:t>
            </w:r>
            <w:r>
              <w:rPr>
                <w:spacing w:val="80"/>
                <w:sz w:val="24"/>
              </w:rPr>
              <w:t xml:space="preserve"> </w:t>
            </w:r>
            <w:r>
              <w:rPr>
                <w:sz w:val="24"/>
              </w:rPr>
              <w:t>setelah mendapatkan bantuan dari pegawai/staf.</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827"/>
        </w:trPr>
        <w:tc>
          <w:tcPr>
            <w:tcW w:w="850" w:type="dxa"/>
          </w:tcPr>
          <w:p w:rsidR="000857F9" w:rsidRDefault="00196ABF">
            <w:pPr>
              <w:pStyle w:val="TableParagraph"/>
              <w:spacing w:before="274"/>
              <w:ind w:right="70"/>
              <w:rPr>
                <w:sz w:val="24"/>
              </w:rPr>
            </w:pPr>
            <w:r>
              <w:rPr>
                <w:spacing w:val="-5"/>
                <w:sz w:val="24"/>
              </w:rPr>
              <w:t>18.</w:t>
            </w:r>
          </w:p>
        </w:tc>
        <w:tc>
          <w:tcPr>
            <w:tcW w:w="4511" w:type="dxa"/>
          </w:tcPr>
          <w:p w:rsidR="000857F9" w:rsidRDefault="00196ABF">
            <w:pPr>
              <w:pStyle w:val="TableParagraph"/>
              <w:spacing w:line="276" w:lineRule="exact"/>
              <w:ind w:left="107" w:right="99"/>
              <w:jc w:val="both"/>
              <w:rPr>
                <w:sz w:val="24"/>
              </w:rPr>
            </w:pPr>
            <w:r>
              <w:rPr>
                <w:sz w:val="24"/>
              </w:rPr>
              <w:t xml:space="preserve">Saya berbicara dengan pegawai/staf menggunakan bahasa yang baik dan tidak </w:t>
            </w:r>
            <w:r>
              <w:rPr>
                <w:spacing w:val="-2"/>
                <w:sz w:val="24"/>
              </w:rPr>
              <w:t>kasar.</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3"/>
        </w:trPr>
        <w:tc>
          <w:tcPr>
            <w:tcW w:w="850" w:type="dxa"/>
          </w:tcPr>
          <w:p w:rsidR="000857F9" w:rsidRDefault="00196ABF">
            <w:pPr>
              <w:pStyle w:val="TableParagraph"/>
              <w:spacing w:before="137"/>
              <w:ind w:right="70"/>
              <w:rPr>
                <w:sz w:val="24"/>
              </w:rPr>
            </w:pPr>
            <w:r>
              <w:rPr>
                <w:spacing w:val="-5"/>
                <w:sz w:val="24"/>
              </w:rPr>
              <w:t>19.</w:t>
            </w:r>
          </w:p>
        </w:tc>
        <w:tc>
          <w:tcPr>
            <w:tcW w:w="4511" w:type="dxa"/>
          </w:tcPr>
          <w:p w:rsidR="000857F9" w:rsidRDefault="00196ABF">
            <w:pPr>
              <w:pStyle w:val="TableParagraph"/>
              <w:spacing w:line="276" w:lineRule="exact"/>
              <w:ind w:left="107"/>
              <w:jc w:val="left"/>
              <w:rPr>
                <w:sz w:val="24"/>
              </w:rPr>
            </w:pPr>
            <w:r>
              <w:rPr>
                <w:sz w:val="24"/>
              </w:rPr>
              <w:t>Saya</w:t>
            </w:r>
            <w:r>
              <w:rPr>
                <w:spacing w:val="80"/>
                <w:sz w:val="24"/>
              </w:rPr>
              <w:t xml:space="preserve"> </w:t>
            </w:r>
            <w:r>
              <w:rPr>
                <w:sz w:val="24"/>
              </w:rPr>
              <w:t>menghargai</w:t>
            </w:r>
            <w:r>
              <w:rPr>
                <w:spacing w:val="80"/>
                <w:sz w:val="24"/>
              </w:rPr>
              <w:t xml:space="preserve"> </w:t>
            </w:r>
            <w:r>
              <w:rPr>
                <w:sz w:val="24"/>
              </w:rPr>
              <w:t>kontribusi</w:t>
            </w:r>
            <w:r>
              <w:rPr>
                <w:spacing w:val="80"/>
                <w:sz w:val="24"/>
              </w:rPr>
              <w:t xml:space="preserve"> </w:t>
            </w:r>
            <w:r>
              <w:rPr>
                <w:sz w:val="24"/>
              </w:rPr>
              <w:t>pegawai/staf dalam lingkungan sekolah.</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bl>
    <w:p w:rsidR="000857F9" w:rsidRDefault="000857F9">
      <w:pPr>
        <w:pStyle w:val="TableParagraph"/>
        <w:jc w:val="left"/>
        <w:rPr>
          <w:sz w:val="24"/>
        </w:rPr>
        <w:sectPr w:rsidR="000857F9">
          <w:pgSz w:w="11910" w:h="16840"/>
          <w:pgMar w:top="1920" w:right="1559" w:bottom="280" w:left="1700" w:header="754" w:footer="0" w:gutter="0"/>
          <w:cols w:space="720"/>
        </w:sectPr>
      </w:pPr>
    </w:p>
    <w:p w:rsidR="000857F9" w:rsidRDefault="00196ABF">
      <w:pPr>
        <w:pStyle w:val="BodyText"/>
        <w:spacing w:before="95"/>
        <w:rPr>
          <w:b/>
          <w:sz w:val="20"/>
        </w:rPr>
      </w:pPr>
      <w:r>
        <w:rPr>
          <w:b/>
          <w:noProof/>
          <w:sz w:val="20"/>
          <w:lang w:val="en-US"/>
        </w:rPr>
        <w:drawing>
          <wp:anchor distT="0" distB="0" distL="0" distR="0" simplePos="0" relativeHeight="47783936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4511"/>
        <w:gridCol w:w="692"/>
        <w:gridCol w:w="680"/>
        <w:gridCol w:w="693"/>
        <w:gridCol w:w="704"/>
      </w:tblGrid>
      <w:tr w:rsidR="000857F9">
        <w:trPr>
          <w:trHeight w:val="426"/>
        </w:trPr>
        <w:tc>
          <w:tcPr>
            <w:tcW w:w="850" w:type="dxa"/>
            <w:tcBorders>
              <w:top w:val="nil"/>
            </w:tcBorders>
            <w:shd w:val="clear" w:color="auto" w:fill="000000"/>
          </w:tcPr>
          <w:p w:rsidR="000857F9" w:rsidRDefault="00196ABF">
            <w:pPr>
              <w:pStyle w:val="TableParagraph"/>
              <w:spacing w:before="78"/>
              <w:ind w:left="278"/>
              <w:jc w:val="left"/>
              <w:rPr>
                <w:sz w:val="24"/>
              </w:rPr>
            </w:pPr>
            <w:r>
              <w:rPr>
                <w:color w:val="FFFFFF"/>
                <w:spacing w:val="-5"/>
                <w:sz w:val="24"/>
              </w:rPr>
              <w:t>No</w:t>
            </w:r>
          </w:p>
        </w:tc>
        <w:tc>
          <w:tcPr>
            <w:tcW w:w="4511" w:type="dxa"/>
            <w:tcBorders>
              <w:top w:val="nil"/>
            </w:tcBorders>
            <w:shd w:val="clear" w:color="auto" w:fill="000000"/>
          </w:tcPr>
          <w:p w:rsidR="000857F9" w:rsidRDefault="00196ABF">
            <w:pPr>
              <w:pStyle w:val="TableParagraph"/>
              <w:spacing w:before="78"/>
              <w:ind w:left="3"/>
              <w:jc w:val="center"/>
              <w:rPr>
                <w:sz w:val="24"/>
              </w:rPr>
            </w:pPr>
            <w:r>
              <w:rPr>
                <w:color w:val="FFFFFF"/>
                <w:spacing w:val="-2"/>
                <w:sz w:val="24"/>
              </w:rPr>
              <w:t>Pernyataan</w:t>
            </w:r>
          </w:p>
        </w:tc>
        <w:tc>
          <w:tcPr>
            <w:tcW w:w="692" w:type="dxa"/>
            <w:tcBorders>
              <w:top w:val="nil"/>
            </w:tcBorders>
            <w:shd w:val="clear" w:color="auto" w:fill="000000"/>
          </w:tcPr>
          <w:p w:rsidR="000857F9" w:rsidRDefault="00196ABF">
            <w:pPr>
              <w:pStyle w:val="TableParagraph"/>
              <w:spacing w:before="78"/>
              <w:ind w:left="210"/>
              <w:jc w:val="left"/>
              <w:rPr>
                <w:sz w:val="24"/>
              </w:rPr>
            </w:pPr>
            <w:r>
              <w:rPr>
                <w:color w:val="FFFFFF"/>
                <w:spacing w:val="-5"/>
                <w:sz w:val="24"/>
              </w:rPr>
              <w:t>SS</w:t>
            </w:r>
          </w:p>
        </w:tc>
        <w:tc>
          <w:tcPr>
            <w:tcW w:w="680" w:type="dxa"/>
            <w:tcBorders>
              <w:top w:val="nil"/>
            </w:tcBorders>
            <w:shd w:val="clear" w:color="auto" w:fill="000000"/>
          </w:tcPr>
          <w:p w:rsidR="000857F9" w:rsidRDefault="00196ABF">
            <w:pPr>
              <w:pStyle w:val="TableParagraph"/>
              <w:spacing w:before="78"/>
              <w:ind w:left="2"/>
              <w:jc w:val="center"/>
              <w:rPr>
                <w:sz w:val="24"/>
              </w:rPr>
            </w:pPr>
            <w:r>
              <w:rPr>
                <w:color w:val="FFFFFF"/>
                <w:spacing w:val="-10"/>
                <w:sz w:val="24"/>
              </w:rPr>
              <w:t>S</w:t>
            </w:r>
          </w:p>
        </w:tc>
        <w:tc>
          <w:tcPr>
            <w:tcW w:w="693" w:type="dxa"/>
            <w:tcBorders>
              <w:top w:val="nil"/>
            </w:tcBorders>
            <w:shd w:val="clear" w:color="auto" w:fill="000000"/>
          </w:tcPr>
          <w:p w:rsidR="000857F9" w:rsidRDefault="00196ABF">
            <w:pPr>
              <w:pStyle w:val="TableParagraph"/>
              <w:spacing w:before="78"/>
              <w:ind w:left="201"/>
              <w:jc w:val="left"/>
              <w:rPr>
                <w:sz w:val="24"/>
              </w:rPr>
            </w:pPr>
            <w:r>
              <w:rPr>
                <w:color w:val="FFFFFF"/>
                <w:spacing w:val="-5"/>
                <w:sz w:val="24"/>
              </w:rPr>
              <w:t>TS</w:t>
            </w:r>
          </w:p>
        </w:tc>
        <w:tc>
          <w:tcPr>
            <w:tcW w:w="704" w:type="dxa"/>
            <w:tcBorders>
              <w:top w:val="nil"/>
            </w:tcBorders>
            <w:shd w:val="clear" w:color="auto" w:fill="000000"/>
          </w:tcPr>
          <w:p w:rsidR="000857F9" w:rsidRDefault="00196ABF">
            <w:pPr>
              <w:pStyle w:val="TableParagraph"/>
              <w:spacing w:before="78"/>
              <w:ind w:left="140"/>
              <w:jc w:val="left"/>
              <w:rPr>
                <w:sz w:val="24"/>
              </w:rPr>
            </w:pPr>
            <w:r>
              <w:rPr>
                <w:color w:val="FFFFFF"/>
                <w:spacing w:val="-5"/>
                <w:sz w:val="24"/>
              </w:rPr>
              <w:t>STS</w:t>
            </w:r>
          </w:p>
        </w:tc>
      </w:tr>
      <w:tr w:rsidR="000857F9">
        <w:trPr>
          <w:trHeight w:val="546"/>
        </w:trPr>
        <w:tc>
          <w:tcPr>
            <w:tcW w:w="850" w:type="dxa"/>
          </w:tcPr>
          <w:p w:rsidR="000857F9" w:rsidRDefault="00196ABF">
            <w:pPr>
              <w:pStyle w:val="TableParagraph"/>
              <w:spacing w:before="133"/>
              <w:ind w:right="70"/>
              <w:rPr>
                <w:sz w:val="24"/>
              </w:rPr>
            </w:pPr>
            <w:r>
              <w:rPr>
                <w:spacing w:val="-5"/>
                <w:sz w:val="24"/>
              </w:rPr>
              <w:t>20.</w:t>
            </w:r>
          </w:p>
        </w:tc>
        <w:tc>
          <w:tcPr>
            <w:tcW w:w="4511" w:type="dxa"/>
          </w:tcPr>
          <w:p w:rsidR="000857F9" w:rsidRDefault="00196ABF">
            <w:pPr>
              <w:pStyle w:val="TableParagraph"/>
              <w:spacing w:line="270" w:lineRule="exact"/>
              <w:ind w:left="107"/>
              <w:jc w:val="left"/>
              <w:rPr>
                <w:sz w:val="24"/>
              </w:rPr>
            </w:pPr>
            <w:r>
              <w:rPr>
                <w:sz w:val="24"/>
              </w:rPr>
              <w:t>Saya</w:t>
            </w:r>
            <w:r>
              <w:rPr>
                <w:spacing w:val="-15"/>
                <w:sz w:val="24"/>
              </w:rPr>
              <w:t xml:space="preserve"> </w:t>
            </w:r>
            <w:r>
              <w:rPr>
                <w:sz w:val="24"/>
              </w:rPr>
              <w:t>sering</w:t>
            </w:r>
            <w:r>
              <w:rPr>
                <w:spacing w:val="-11"/>
                <w:sz w:val="24"/>
              </w:rPr>
              <w:t xml:space="preserve"> </w:t>
            </w:r>
            <w:r>
              <w:rPr>
                <w:sz w:val="24"/>
              </w:rPr>
              <w:t>berbicara</w:t>
            </w:r>
            <w:r>
              <w:rPr>
                <w:spacing w:val="-13"/>
                <w:sz w:val="24"/>
              </w:rPr>
              <w:t xml:space="preserve"> </w:t>
            </w:r>
            <w:r>
              <w:rPr>
                <w:sz w:val="24"/>
              </w:rPr>
              <w:t>dengan</w:t>
            </w:r>
            <w:r>
              <w:rPr>
                <w:spacing w:val="-12"/>
                <w:sz w:val="24"/>
              </w:rPr>
              <w:t xml:space="preserve"> </w:t>
            </w:r>
            <w:r>
              <w:rPr>
                <w:sz w:val="24"/>
              </w:rPr>
              <w:t>nada</w:t>
            </w:r>
            <w:r>
              <w:rPr>
                <w:spacing w:val="-13"/>
                <w:sz w:val="24"/>
              </w:rPr>
              <w:t xml:space="preserve"> </w:t>
            </w:r>
            <w:r>
              <w:rPr>
                <w:sz w:val="24"/>
              </w:rPr>
              <w:t>tinggi</w:t>
            </w:r>
            <w:r>
              <w:rPr>
                <w:spacing w:val="-10"/>
                <w:sz w:val="24"/>
              </w:rPr>
              <w:t xml:space="preserve"> </w:t>
            </w:r>
            <w:r>
              <w:rPr>
                <w:spacing w:val="-5"/>
                <w:sz w:val="24"/>
              </w:rPr>
              <w:t>dan</w:t>
            </w:r>
          </w:p>
          <w:p w:rsidR="000857F9" w:rsidRDefault="00196ABF">
            <w:pPr>
              <w:pStyle w:val="TableParagraph"/>
              <w:spacing w:line="257" w:lineRule="exact"/>
              <w:ind w:left="107"/>
              <w:jc w:val="left"/>
              <w:rPr>
                <w:sz w:val="24"/>
              </w:rPr>
            </w:pPr>
            <w:r>
              <w:rPr>
                <w:sz w:val="24"/>
              </w:rPr>
              <w:t>kasar</w:t>
            </w:r>
            <w:r>
              <w:rPr>
                <w:spacing w:val="-2"/>
                <w:sz w:val="24"/>
              </w:rPr>
              <w:t xml:space="preserve"> </w:t>
            </w:r>
            <w:r>
              <w:rPr>
                <w:sz w:val="24"/>
              </w:rPr>
              <w:t>kepada</w:t>
            </w:r>
            <w:r>
              <w:rPr>
                <w:spacing w:val="-2"/>
                <w:sz w:val="24"/>
              </w:rPr>
              <w:t xml:space="preserve"> pegawai/staf.</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85"/>
        </w:trPr>
        <w:tc>
          <w:tcPr>
            <w:tcW w:w="850" w:type="dxa"/>
          </w:tcPr>
          <w:p w:rsidR="000857F9" w:rsidRDefault="00196ABF">
            <w:pPr>
              <w:pStyle w:val="TableParagraph"/>
              <w:spacing w:before="155"/>
              <w:ind w:right="70"/>
              <w:rPr>
                <w:sz w:val="24"/>
              </w:rPr>
            </w:pPr>
            <w:r>
              <w:rPr>
                <w:spacing w:val="-5"/>
                <w:sz w:val="24"/>
              </w:rPr>
              <w:t>21.</w:t>
            </w:r>
          </w:p>
        </w:tc>
        <w:tc>
          <w:tcPr>
            <w:tcW w:w="4511" w:type="dxa"/>
          </w:tcPr>
          <w:p w:rsidR="000857F9" w:rsidRDefault="00196ABF">
            <w:pPr>
              <w:pStyle w:val="TableParagraph"/>
              <w:spacing w:before="13" w:line="270" w:lineRule="atLeast"/>
              <w:ind w:left="107"/>
              <w:jc w:val="left"/>
              <w:rPr>
                <w:sz w:val="24"/>
              </w:rPr>
            </w:pPr>
            <w:r>
              <w:rPr>
                <w:sz w:val="24"/>
              </w:rPr>
              <w:t>Saya mengabaikan instruksi yang diberikan oleh pegawai/staf.</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850" w:type="dxa"/>
          </w:tcPr>
          <w:p w:rsidR="000857F9" w:rsidRDefault="00196ABF">
            <w:pPr>
              <w:pStyle w:val="TableParagraph"/>
              <w:spacing w:before="138"/>
              <w:ind w:right="70"/>
              <w:rPr>
                <w:sz w:val="24"/>
              </w:rPr>
            </w:pPr>
            <w:r>
              <w:rPr>
                <w:spacing w:val="-5"/>
                <w:sz w:val="24"/>
              </w:rPr>
              <w:t>22.</w:t>
            </w:r>
          </w:p>
        </w:tc>
        <w:tc>
          <w:tcPr>
            <w:tcW w:w="4511" w:type="dxa"/>
          </w:tcPr>
          <w:p w:rsidR="000857F9" w:rsidRDefault="00196ABF">
            <w:pPr>
              <w:pStyle w:val="TableParagraph"/>
              <w:spacing w:line="276" w:lineRule="exact"/>
              <w:ind w:left="107"/>
              <w:jc w:val="left"/>
              <w:rPr>
                <w:sz w:val="24"/>
              </w:rPr>
            </w:pPr>
            <w:r>
              <w:rPr>
                <w:sz w:val="24"/>
              </w:rPr>
              <w:t>Saya berbicara kepada pegawai/staf dengan nada yang tidak sabar.</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830"/>
        </w:trPr>
        <w:tc>
          <w:tcPr>
            <w:tcW w:w="850" w:type="dxa"/>
          </w:tcPr>
          <w:p w:rsidR="000857F9" w:rsidRDefault="000857F9">
            <w:pPr>
              <w:pStyle w:val="TableParagraph"/>
              <w:jc w:val="left"/>
              <w:rPr>
                <w:b/>
                <w:sz w:val="24"/>
              </w:rPr>
            </w:pPr>
          </w:p>
          <w:p w:rsidR="000857F9" w:rsidRDefault="00196ABF">
            <w:pPr>
              <w:pStyle w:val="TableParagraph"/>
              <w:spacing w:before="1"/>
              <w:ind w:right="70"/>
              <w:rPr>
                <w:sz w:val="24"/>
              </w:rPr>
            </w:pPr>
            <w:r>
              <w:rPr>
                <w:spacing w:val="-5"/>
                <w:sz w:val="24"/>
              </w:rPr>
              <w:t>23.</w:t>
            </w:r>
          </w:p>
        </w:tc>
        <w:tc>
          <w:tcPr>
            <w:tcW w:w="4511" w:type="dxa"/>
          </w:tcPr>
          <w:p w:rsidR="000857F9" w:rsidRDefault="00196ABF">
            <w:pPr>
              <w:pStyle w:val="TableParagraph"/>
              <w:tabs>
                <w:tab w:val="left" w:pos="853"/>
                <w:tab w:val="left" w:pos="2132"/>
                <w:tab w:val="left" w:pos="2212"/>
                <w:tab w:val="left" w:pos="3092"/>
                <w:tab w:val="left" w:pos="3718"/>
                <w:tab w:val="left" w:pos="3852"/>
              </w:tabs>
              <w:spacing w:before="1"/>
              <w:ind w:left="107" w:right="99"/>
              <w:jc w:val="left"/>
              <w:rPr>
                <w:sz w:val="24"/>
              </w:rPr>
            </w:pPr>
            <w:r>
              <w:rPr>
                <w:spacing w:val="-4"/>
                <w:sz w:val="24"/>
              </w:rPr>
              <w:t>Saya</w:t>
            </w:r>
            <w:r>
              <w:rPr>
                <w:sz w:val="24"/>
              </w:rPr>
              <w:tab/>
            </w:r>
            <w:r>
              <w:rPr>
                <w:spacing w:val="-2"/>
                <w:sz w:val="24"/>
              </w:rPr>
              <w:t>cenderung</w:t>
            </w:r>
            <w:r>
              <w:rPr>
                <w:sz w:val="24"/>
              </w:rPr>
              <w:tab/>
            </w:r>
            <w:r>
              <w:rPr>
                <w:spacing w:val="-2"/>
                <w:sz w:val="24"/>
              </w:rPr>
              <w:t>merasa</w:t>
            </w:r>
            <w:r>
              <w:rPr>
                <w:sz w:val="24"/>
              </w:rPr>
              <w:tab/>
            </w:r>
            <w:r>
              <w:rPr>
                <w:spacing w:val="-2"/>
                <w:sz w:val="24"/>
              </w:rPr>
              <w:t>takut</w:t>
            </w:r>
            <w:r>
              <w:rPr>
                <w:sz w:val="24"/>
              </w:rPr>
              <w:tab/>
            </w:r>
            <w:r>
              <w:rPr>
                <w:sz w:val="24"/>
              </w:rPr>
              <w:tab/>
            </w:r>
            <w:r>
              <w:rPr>
                <w:spacing w:val="-2"/>
                <w:sz w:val="24"/>
              </w:rPr>
              <w:t>untuk menyampaikan</w:t>
            </w:r>
            <w:r>
              <w:rPr>
                <w:sz w:val="24"/>
              </w:rPr>
              <w:tab/>
            </w:r>
            <w:r>
              <w:rPr>
                <w:sz w:val="24"/>
              </w:rPr>
              <w:tab/>
            </w:r>
            <w:r>
              <w:rPr>
                <w:spacing w:val="-2"/>
                <w:sz w:val="24"/>
              </w:rPr>
              <w:t>pendapat</w:t>
            </w:r>
            <w:r>
              <w:rPr>
                <w:sz w:val="24"/>
              </w:rPr>
              <w:tab/>
            </w:r>
            <w:r>
              <w:rPr>
                <w:sz w:val="24"/>
              </w:rPr>
              <w:tab/>
            </w:r>
            <w:r>
              <w:rPr>
                <w:spacing w:val="-2"/>
                <w:sz w:val="24"/>
              </w:rPr>
              <w:t>kepada</w:t>
            </w:r>
          </w:p>
          <w:p w:rsidR="000857F9" w:rsidRDefault="00196ABF">
            <w:pPr>
              <w:pStyle w:val="TableParagraph"/>
              <w:spacing w:line="257" w:lineRule="exact"/>
              <w:ind w:left="107"/>
              <w:jc w:val="left"/>
              <w:rPr>
                <w:sz w:val="24"/>
              </w:rPr>
            </w:pPr>
            <w:r>
              <w:rPr>
                <w:spacing w:val="-2"/>
                <w:sz w:val="24"/>
              </w:rPr>
              <w:t>pegawai/staf.</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827"/>
        </w:trPr>
        <w:tc>
          <w:tcPr>
            <w:tcW w:w="850" w:type="dxa"/>
          </w:tcPr>
          <w:p w:rsidR="000857F9" w:rsidRDefault="00196ABF">
            <w:pPr>
              <w:pStyle w:val="TableParagraph"/>
              <w:spacing w:before="275"/>
              <w:ind w:right="70"/>
              <w:rPr>
                <w:sz w:val="24"/>
              </w:rPr>
            </w:pPr>
            <w:r>
              <w:rPr>
                <w:spacing w:val="-5"/>
                <w:sz w:val="24"/>
              </w:rPr>
              <w:t>24.</w:t>
            </w:r>
          </w:p>
        </w:tc>
        <w:tc>
          <w:tcPr>
            <w:tcW w:w="4511" w:type="dxa"/>
          </w:tcPr>
          <w:p w:rsidR="000857F9" w:rsidRDefault="00196ABF">
            <w:pPr>
              <w:pStyle w:val="TableParagraph"/>
              <w:spacing w:line="276" w:lineRule="exact"/>
              <w:ind w:left="107" w:right="99"/>
              <w:jc w:val="both"/>
              <w:rPr>
                <w:sz w:val="24"/>
              </w:rPr>
            </w:pPr>
            <w:r>
              <w:rPr>
                <w:sz w:val="24"/>
              </w:rPr>
              <w:t>Saya sedikit menunjukkan rasa hormat kepada pegawai/staf ketika berdiskusi di lingkungan sekolah.</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850" w:type="dxa"/>
          </w:tcPr>
          <w:p w:rsidR="000857F9" w:rsidRDefault="00196ABF">
            <w:pPr>
              <w:pStyle w:val="TableParagraph"/>
              <w:spacing w:before="135"/>
              <w:ind w:right="70"/>
              <w:rPr>
                <w:sz w:val="24"/>
              </w:rPr>
            </w:pPr>
            <w:r>
              <w:rPr>
                <w:spacing w:val="-5"/>
                <w:sz w:val="24"/>
              </w:rPr>
              <w:t>25.</w:t>
            </w:r>
          </w:p>
        </w:tc>
        <w:tc>
          <w:tcPr>
            <w:tcW w:w="4511" w:type="dxa"/>
          </w:tcPr>
          <w:p w:rsidR="000857F9" w:rsidRDefault="00196ABF">
            <w:pPr>
              <w:pStyle w:val="TableParagraph"/>
              <w:tabs>
                <w:tab w:val="left" w:pos="932"/>
                <w:tab w:val="left" w:pos="1878"/>
                <w:tab w:val="left" w:pos="3531"/>
              </w:tabs>
              <w:spacing w:line="276" w:lineRule="exact"/>
              <w:ind w:left="107" w:right="101"/>
              <w:jc w:val="left"/>
              <w:rPr>
                <w:sz w:val="24"/>
              </w:rPr>
            </w:pPr>
            <w:r>
              <w:rPr>
                <w:spacing w:val="-4"/>
                <w:sz w:val="24"/>
              </w:rPr>
              <w:t>Saya</w:t>
            </w:r>
            <w:r>
              <w:rPr>
                <w:sz w:val="24"/>
              </w:rPr>
              <w:tab/>
            </w:r>
            <w:r>
              <w:rPr>
                <w:spacing w:val="-2"/>
                <w:sz w:val="24"/>
              </w:rPr>
              <w:t>sering</w:t>
            </w:r>
            <w:r>
              <w:rPr>
                <w:sz w:val="24"/>
              </w:rPr>
              <w:tab/>
            </w:r>
            <w:r>
              <w:rPr>
                <w:spacing w:val="-2"/>
                <w:sz w:val="24"/>
              </w:rPr>
              <w:t>merendahkan</w:t>
            </w:r>
            <w:r>
              <w:rPr>
                <w:sz w:val="24"/>
              </w:rPr>
              <w:tab/>
            </w:r>
            <w:r>
              <w:rPr>
                <w:spacing w:val="-2"/>
                <w:sz w:val="24"/>
              </w:rPr>
              <w:t xml:space="preserve">pendapat </w:t>
            </w:r>
            <w:r>
              <w:rPr>
                <w:sz w:val="24"/>
              </w:rPr>
              <w:t>pegawai/staf di depan teman sekelas.</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826"/>
        </w:trPr>
        <w:tc>
          <w:tcPr>
            <w:tcW w:w="850" w:type="dxa"/>
          </w:tcPr>
          <w:p w:rsidR="000857F9" w:rsidRDefault="00196ABF">
            <w:pPr>
              <w:pStyle w:val="TableParagraph"/>
              <w:spacing w:before="274"/>
              <w:ind w:right="70"/>
              <w:rPr>
                <w:sz w:val="24"/>
              </w:rPr>
            </w:pPr>
            <w:r>
              <w:rPr>
                <w:spacing w:val="-5"/>
                <w:sz w:val="24"/>
              </w:rPr>
              <w:t>26.</w:t>
            </w:r>
          </w:p>
        </w:tc>
        <w:tc>
          <w:tcPr>
            <w:tcW w:w="4511" w:type="dxa"/>
          </w:tcPr>
          <w:p w:rsidR="000857F9" w:rsidRDefault="00196ABF">
            <w:pPr>
              <w:pStyle w:val="TableParagraph"/>
              <w:spacing w:line="276" w:lineRule="exact"/>
              <w:ind w:left="107" w:right="96"/>
              <w:jc w:val="both"/>
              <w:rPr>
                <w:sz w:val="24"/>
              </w:rPr>
            </w:pPr>
            <w:r>
              <w:rPr>
                <w:sz w:val="24"/>
              </w:rPr>
              <w:t>Saya tidak merasa perlu untuk meminta izin atau</w:t>
            </w:r>
            <w:r>
              <w:rPr>
                <w:spacing w:val="-6"/>
                <w:sz w:val="24"/>
              </w:rPr>
              <w:t xml:space="preserve"> </w:t>
            </w:r>
            <w:r>
              <w:rPr>
                <w:sz w:val="24"/>
              </w:rPr>
              <w:t>memberi</w:t>
            </w:r>
            <w:r>
              <w:rPr>
                <w:spacing w:val="-6"/>
                <w:sz w:val="24"/>
              </w:rPr>
              <w:t xml:space="preserve"> </w:t>
            </w:r>
            <w:r>
              <w:rPr>
                <w:sz w:val="24"/>
              </w:rPr>
              <w:t>salam</w:t>
            </w:r>
            <w:r>
              <w:rPr>
                <w:spacing w:val="-5"/>
                <w:sz w:val="24"/>
              </w:rPr>
              <w:t xml:space="preserve"> </w:t>
            </w:r>
            <w:r>
              <w:rPr>
                <w:sz w:val="24"/>
              </w:rPr>
              <w:t>ketika</w:t>
            </w:r>
            <w:r>
              <w:rPr>
                <w:spacing w:val="-6"/>
                <w:sz w:val="24"/>
              </w:rPr>
              <w:t xml:space="preserve"> </w:t>
            </w:r>
            <w:r>
              <w:rPr>
                <w:sz w:val="24"/>
              </w:rPr>
              <w:t>berbicara</w:t>
            </w:r>
            <w:r>
              <w:rPr>
                <w:spacing w:val="-7"/>
                <w:sz w:val="24"/>
              </w:rPr>
              <w:t xml:space="preserve"> </w:t>
            </w:r>
            <w:r>
              <w:rPr>
                <w:sz w:val="24"/>
              </w:rPr>
              <w:t xml:space="preserve">dengan </w:t>
            </w:r>
            <w:r>
              <w:rPr>
                <w:spacing w:val="-2"/>
                <w:sz w:val="24"/>
              </w:rPr>
              <w:t>pegawai/staf.</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74"/>
        </w:trPr>
        <w:tc>
          <w:tcPr>
            <w:tcW w:w="850" w:type="dxa"/>
          </w:tcPr>
          <w:p w:rsidR="000857F9" w:rsidRDefault="00196ABF">
            <w:pPr>
              <w:pStyle w:val="TableParagraph"/>
              <w:spacing w:before="146"/>
              <w:ind w:right="70"/>
              <w:rPr>
                <w:sz w:val="24"/>
              </w:rPr>
            </w:pPr>
            <w:r>
              <w:rPr>
                <w:spacing w:val="-5"/>
                <w:sz w:val="24"/>
              </w:rPr>
              <w:t>27.</w:t>
            </w:r>
          </w:p>
        </w:tc>
        <w:tc>
          <w:tcPr>
            <w:tcW w:w="4511" w:type="dxa"/>
          </w:tcPr>
          <w:p w:rsidR="000857F9" w:rsidRDefault="00196ABF">
            <w:pPr>
              <w:pStyle w:val="TableParagraph"/>
              <w:spacing w:before="2" w:line="270" w:lineRule="atLeast"/>
              <w:ind w:left="107"/>
              <w:jc w:val="left"/>
              <w:rPr>
                <w:sz w:val="24"/>
              </w:rPr>
            </w:pPr>
            <w:r>
              <w:rPr>
                <w:sz w:val="24"/>
              </w:rPr>
              <w:t>Saya</w:t>
            </w:r>
            <w:r>
              <w:rPr>
                <w:spacing w:val="-4"/>
                <w:sz w:val="24"/>
              </w:rPr>
              <w:t xml:space="preserve"> </w:t>
            </w:r>
            <w:r>
              <w:rPr>
                <w:sz w:val="24"/>
              </w:rPr>
              <w:t>mendengarkan</w:t>
            </w:r>
            <w:r>
              <w:rPr>
                <w:spacing w:val="-4"/>
                <w:sz w:val="24"/>
              </w:rPr>
              <w:t xml:space="preserve"> </w:t>
            </w:r>
            <w:r>
              <w:rPr>
                <w:sz w:val="24"/>
              </w:rPr>
              <w:t>pendapat</w:t>
            </w:r>
            <w:r>
              <w:rPr>
                <w:spacing w:val="-3"/>
                <w:sz w:val="24"/>
              </w:rPr>
              <w:t xml:space="preserve"> </w:t>
            </w:r>
            <w:r>
              <w:rPr>
                <w:sz w:val="24"/>
              </w:rPr>
              <w:t>teman</w:t>
            </w:r>
            <w:r>
              <w:rPr>
                <w:spacing w:val="-4"/>
                <w:sz w:val="24"/>
              </w:rPr>
              <w:t xml:space="preserve"> </w:t>
            </w:r>
            <w:r>
              <w:rPr>
                <w:sz w:val="24"/>
              </w:rPr>
              <w:t>dengan penuh perhatian.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850" w:type="dxa"/>
          </w:tcPr>
          <w:p w:rsidR="000857F9" w:rsidRDefault="00196ABF">
            <w:pPr>
              <w:pStyle w:val="TableParagraph"/>
              <w:spacing w:before="135"/>
              <w:ind w:right="70"/>
              <w:rPr>
                <w:sz w:val="24"/>
              </w:rPr>
            </w:pPr>
            <w:r>
              <w:rPr>
                <w:spacing w:val="-5"/>
                <w:sz w:val="24"/>
              </w:rPr>
              <w:t>28.</w:t>
            </w:r>
          </w:p>
        </w:tc>
        <w:tc>
          <w:tcPr>
            <w:tcW w:w="4511" w:type="dxa"/>
          </w:tcPr>
          <w:p w:rsidR="000857F9" w:rsidRDefault="00196ABF">
            <w:pPr>
              <w:pStyle w:val="TableParagraph"/>
              <w:spacing w:line="276" w:lineRule="exact"/>
              <w:ind w:left="107"/>
              <w:jc w:val="left"/>
              <w:rPr>
                <w:sz w:val="24"/>
              </w:rPr>
            </w:pPr>
            <w:r>
              <w:rPr>
                <w:sz w:val="24"/>
              </w:rPr>
              <w:t>Saya menggunakan bahasa yang sopan saat berkomunikasi dengan teman.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850" w:type="dxa"/>
          </w:tcPr>
          <w:p w:rsidR="000857F9" w:rsidRDefault="00196ABF">
            <w:pPr>
              <w:pStyle w:val="TableParagraph"/>
              <w:spacing w:before="138"/>
              <w:ind w:right="70"/>
              <w:rPr>
                <w:sz w:val="24"/>
              </w:rPr>
            </w:pPr>
            <w:r>
              <w:rPr>
                <w:spacing w:val="-5"/>
                <w:sz w:val="24"/>
              </w:rPr>
              <w:t>29.</w:t>
            </w:r>
          </w:p>
        </w:tc>
        <w:tc>
          <w:tcPr>
            <w:tcW w:w="4511" w:type="dxa"/>
          </w:tcPr>
          <w:p w:rsidR="000857F9" w:rsidRDefault="00196ABF">
            <w:pPr>
              <w:pStyle w:val="TableParagraph"/>
              <w:spacing w:line="276" w:lineRule="exact"/>
              <w:ind w:left="107"/>
              <w:jc w:val="left"/>
              <w:rPr>
                <w:sz w:val="24"/>
              </w:rPr>
            </w:pPr>
            <w:r>
              <w:rPr>
                <w:sz w:val="24"/>
              </w:rPr>
              <w:t>Saya</w:t>
            </w:r>
            <w:r>
              <w:rPr>
                <w:spacing w:val="-7"/>
                <w:sz w:val="24"/>
              </w:rPr>
              <w:t xml:space="preserve"> </w:t>
            </w:r>
            <w:r>
              <w:rPr>
                <w:sz w:val="24"/>
              </w:rPr>
              <w:t>menghargai</w:t>
            </w:r>
            <w:r>
              <w:rPr>
                <w:spacing w:val="-6"/>
                <w:sz w:val="24"/>
              </w:rPr>
              <w:t xml:space="preserve"> </w:t>
            </w:r>
            <w:r>
              <w:rPr>
                <w:sz w:val="24"/>
              </w:rPr>
              <w:t>perbedaan</w:t>
            </w:r>
            <w:r>
              <w:rPr>
                <w:spacing w:val="-7"/>
                <w:sz w:val="24"/>
              </w:rPr>
              <w:t xml:space="preserve"> </w:t>
            </w:r>
            <w:r>
              <w:rPr>
                <w:sz w:val="24"/>
              </w:rPr>
              <w:t>pendapat</w:t>
            </w:r>
            <w:r>
              <w:rPr>
                <w:spacing w:val="-6"/>
                <w:sz w:val="24"/>
              </w:rPr>
              <w:t xml:space="preserve"> </w:t>
            </w:r>
            <w:r>
              <w:rPr>
                <w:sz w:val="24"/>
              </w:rPr>
              <w:t>dalam diskusi kelompok.</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827"/>
        </w:trPr>
        <w:tc>
          <w:tcPr>
            <w:tcW w:w="850" w:type="dxa"/>
          </w:tcPr>
          <w:p w:rsidR="000857F9" w:rsidRDefault="00196ABF">
            <w:pPr>
              <w:pStyle w:val="TableParagraph"/>
              <w:spacing w:before="274"/>
              <w:ind w:right="70"/>
              <w:rPr>
                <w:sz w:val="24"/>
              </w:rPr>
            </w:pPr>
            <w:r>
              <w:rPr>
                <w:spacing w:val="-5"/>
                <w:sz w:val="24"/>
              </w:rPr>
              <w:t>30.</w:t>
            </w:r>
          </w:p>
        </w:tc>
        <w:tc>
          <w:tcPr>
            <w:tcW w:w="4511" w:type="dxa"/>
          </w:tcPr>
          <w:p w:rsidR="000857F9" w:rsidRDefault="00196ABF">
            <w:pPr>
              <w:pStyle w:val="TableParagraph"/>
              <w:spacing w:line="276" w:lineRule="exact"/>
              <w:ind w:left="107" w:right="96"/>
              <w:jc w:val="both"/>
              <w:rPr>
                <w:sz w:val="24"/>
              </w:rPr>
            </w:pPr>
            <w:r>
              <w:rPr>
                <w:sz w:val="24"/>
              </w:rPr>
              <w:t xml:space="preserve">Saya selalu berusaha untuk tidak menyebarkan gosip yang dapat merugikan </w:t>
            </w:r>
            <w:r>
              <w:rPr>
                <w:spacing w:val="-2"/>
                <w:sz w:val="24"/>
              </w:rPr>
              <w:t>teman.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86"/>
        </w:trPr>
        <w:tc>
          <w:tcPr>
            <w:tcW w:w="850" w:type="dxa"/>
          </w:tcPr>
          <w:p w:rsidR="000857F9" w:rsidRDefault="00196ABF">
            <w:pPr>
              <w:pStyle w:val="TableParagraph"/>
              <w:spacing w:before="154"/>
              <w:ind w:right="70"/>
              <w:rPr>
                <w:sz w:val="24"/>
              </w:rPr>
            </w:pPr>
            <w:r>
              <w:rPr>
                <w:spacing w:val="-5"/>
                <w:sz w:val="24"/>
              </w:rPr>
              <w:t>31.</w:t>
            </w:r>
          </w:p>
        </w:tc>
        <w:tc>
          <w:tcPr>
            <w:tcW w:w="4511" w:type="dxa"/>
          </w:tcPr>
          <w:p w:rsidR="000857F9" w:rsidRDefault="00196ABF">
            <w:pPr>
              <w:pStyle w:val="TableParagraph"/>
              <w:spacing w:before="15" w:line="270" w:lineRule="atLeast"/>
              <w:ind w:left="107"/>
              <w:jc w:val="left"/>
              <w:rPr>
                <w:sz w:val="24"/>
              </w:rPr>
            </w:pPr>
            <w:r>
              <w:rPr>
                <w:sz w:val="24"/>
              </w:rPr>
              <w:t>Saya</w:t>
            </w:r>
            <w:r>
              <w:rPr>
                <w:spacing w:val="80"/>
                <w:sz w:val="24"/>
              </w:rPr>
              <w:t xml:space="preserve"> </w:t>
            </w:r>
            <w:r>
              <w:rPr>
                <w:sz w:val="24"/>
              </w:rPr>
              <w:t>berusaha</w:t>
            </w:r>
            <w:r>
              <w:rPr>
                <w:spacing w:val="80"/>
                <w:sz w:val="24"/>
              </w:rPr>
              <w:t xml:space="preserve"> </w:t>
            </w:r>
            <w:r>
              <w:rPr>
                <w:sz w:val="24"/>
              </w:rPr>
              <w:t>untuk</w:t>
            </w:r>
            <w:r>
              <w:rPr>
                <w:spacing w:val="80"/>
                <w:sz w:val="24"/>
              </w:rPr>
              <w:t xml:space="preserve"> </w:t>
            </w:r>
            <w:r>
              <w:rPr>
                <w:sz w:val="24"/>
              </w:rPr>
              <w:t>mendengarkan</w:t>
            </w:r>
            <w:r>
              <w:rPr>
                <w:spacing w:val="80"/>
                <w:sz w:val="24"/>
              </w:rPr>
              <w:t xml:space="preserve"> </w:t>
            </w:r>
            <w:r>
              <w:rPr>
                <w:sz w:val="24"/>
              </w:rPr>
              <w:t>saat teman sedang berbicara.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850" w:type="dxa"/>
          </w:tcPr>
          <w:p w:rsidR="000857F9" w:rsidRDefault="00196ABF">
            <w:pPr>
              <w:pStyle w:val="TableParagraph"/>
              <w:spacing w:before="135"/>
              <w:ind w:right="70"/>
              <w:rPr>
                <w:sz w:val="24"/>
              </w:rPr>
            </w:pPr>
            <w:r>
              <w:rPr>
                <w:spacing w:val="-5"/>
                <w:sz w:val="24"/>
              </w:rPr>
              <w:t>32.</w:t>
            </w:r>
          </w:p>
        </w:tc>
        <w:tc>
          <w:tcPr>
            <w:tcW w:w="4511" w:type="dxa"/>
          </w:tcPr>
          <w:p w:rsidR="000857F9" w:rsidRDefault="00196ABF">
            <w:pPr>
              <w:pStyle w:val="TableParagraph"/>
              <w:spacing w:line="276" w:lineRule="exact"/>
              <w:ind w:left="107"/>
              <w:jc w:val="left"/>
              <w:rPr>
                <w:sz w:val="24"/>
              </w:rPr>
            </w:pPr>
            <w:r>
              <w:rPr>
                <w:sz w:val="24"/>
              </w:rPr>
              <w:t>Saya</w:t>
            </w:r>
            <w:r>
              <w:rPr>
                <w:spacing w:val="-15"/>
                <w:sz w:val="24"/>
              </w:rPr>
              <w:t xml:space="preserve"> </w:t>
            </w:r>
            <w:r>
              <w:rPr>
                <w:sz w:val="24"/>
              </w:rPr>
              <w:t>menunjukkan</w:t>
            </w:r>
            <w:r>
              <w:rPr>
                <w:spacing w:val="-15"/>
                <w:sz w:val="24"/>
              </w:rPr>
              <w:t xml:space="preserve"> </w:t>
            </w:r>
            <w:r>
              <w:rPr>
                <w:sz w:val="24"/>
              </w:rPr>
              <w:t>empati</w:t>
            </w:r>
            <w:r>
              <w:rPr>
                <w:spacing w:val="-15"/>
                <w:sz w:val="24"/>
              </w:rPr>
              <w:t xml:space="preserve"> </w:t>
            </w:r>
            <w:r>
              <w:rPr>
                <w:sz w:val="24"/>
              </w:rPr>
              <w:t>terhadap</w:t>
            </w:r>
            <w:r>
              <w:rPr>
                <w:spacing w:val="-15"/>
                <w:sz w:val="24"/>
              </w:rPr>
              <w:t xml:space="preserve"> </w:t>
            </w:r>
            <w:r>
              <w:rPr>
                <w:sz w:val="24"/>
              </w:rPr>
              <w:t>perasaan teman yang sedang sedih.</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850" w:type="dxa"/>
          </w:tcPr>
          <w:p w:rsidR="000857F9" w:rsidRDefault="00196ABF">
            <w:pPr>
              <w:pStyle w:val="TableParagraph"/>
              <w:spacing w:before="135"/>
              <w:ind w:right="70"/>
              <w:rPr>
                <w:sz w:val="24"/>
              </w:rPr>
            </w:pPr>
            <w:r>
              <w:rPr>
                <w:spacing w:val="-5"/>
                <w:sz w:val="24"/>
              </w:rPr>
              <w:t>33.</w:t>
            </w:r>
          </w:p>
        </w:tc>
        <w:tc>
          <w:tcPr>
            <w:tcW w:w="4511" w:type="dxa"/>
          </w:tcPr>
          <w:p w:rsidR="000857F9" w:rsidRDefault="00196ABF">
            <w:pPr>
              <w:pStyle w:val="TableParagraph"/>
              <w:spacing w:line="276" w:lineRule="exact"/>
              <w:ind w:left="107"/>
              <w:jc w:val="left"/>
              <w:rPr>
                <w:sz w:val="24"/>
              </w:rPr>
            </w:pPr>
            <w:r>
              <w:rPr>
                <w:sz w:val="24"/>
              </w:rPr>
              <w:t>Saya</w:t>
            </w:r>
            <w:r>
              <w:rPr>
                <w:spacing w:val="80"/>
                <w:sz w:val="24"/>
              </w:rPr>
              <w:t xml:space="preserve"> </w:t>
            </w:r>
            <w:r>
              <w:rPr>
                <w:sz w:val="24"/>
              </w:rPr>
              <w:t>mengucapkan</w:t>
            </w:r>
            <w:r>
              <w:rPr>
                <w:spacing w:val="80"/>
                <w:sz w:val="24"/>
              </w:rPr>
              <w:t xml:space="preserve"> </w:t>
            </w:r>
            <w:r>
              <w:rPr>
                <w:sz w:val="24"/>
              </w:rPr>
              <w:t>terima</w:t>
            </w:r>
            <w:r>
              <w:rPr>
                <w:spacing w:val="80"/>
                <w:sz w:val="24"/>
              </w:rPr>
              <w:t xml:space="preserve"> </w:t>
            </w:r>
            <w:r>
              <w:rPr>
                <w:sz w:val="24"/>
              </w:rPr>
              <w:t>kasih</w:t>
            </w:r>
            <w:r>
              <w:rPr>
                <w:spacing w:val="80"/>
                <w:sz w:val="24"/>
              </w:rPr>
              <w:t xml:space="preserve"> </w:t>
            </w:r>
            <w:r>
              <w:rPr>
                <w:sz w:val="24"/>
              </w:rPr>
              <w:t>setelah dibantu oleh teman.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709"/>
        </w:trPr>
        <w:tc>
          <w:tcPr>
            <w:tcW w:w="850" w:type="dxa"/>
          </w:tcPr>
          <w:p w:rsidR="000857F9" w:rsidRDefault="00196ABF">
            <w:pPr>
              <w:pStyle w:val="TableParagraph"/>
              <w:spacing w:before="214"/>
              <w:ind w:right="70"/>
              <w:rPr>
                <w:sz w:val="24"/>
              </w:rPr>
            </w:pPr>
            <w:r>
              <w:rPr>
                <w:spacing w:val="-5"/>
                <w:sz w:val="24"/>
              </w:rPr>
              <w:t>34.</w:t>
            </w:r>
          </w:p>
        </w:tc>
        <w:tc>
          <w:tcPr>
            <w:tcW w:w="4511" w:type="dxa"/>
          </w:tcPr>
          <w:p w:rsidR="000857F9" w:rsidRDefault="00196ABF">
            <w:pPr>
              <w:pStyle w:val="TableParagraph"/>
              <w:spacing w:before="78"/>
              <w:ind w:left="107"/>
              <w:jc w:val="left"/>
              <w:rPr>
                <w:sz w:val="24"/>
              </w:rPr>
            </w:pPr>
            <w:r>
              <w:rPr>
                <w:sz w:val="24"/>
              </w:rPr>
              <w:t>Saya</w:t>
            </w:r>
            <w:r>
              <w:rPr>
                <w:spacing w:val="40"/>
                <w:sz w:val="24"/>
              </w:rPr>
              <w:t xml:space="preserve"> </w:t>
            </w:r>
            <w:r>
              <w:rPr>
                <w:sz w:val="24"/>
              </w:rPr>
              <w:t>sering</w:t>
            </w:r>
            <w:r>
              <w:rPr>
                <w:spacing w:val="40"/>
                <w:sz w:val="24"/>
              </w:rPr>
              <w:t xml:space="preserve"> </w:t>
            </w:r>
            <w:r>
              <w:rPr>
                <w:sz w:val="24"/>
              </w:rPr>
              <w:t>berbicara</w:t>
            </w:r>
            <w:r>
              <w:rPr>
                <w:spacing w:val="40"/>
                <w:sz w:val="24"/>
              </w:rPr>
              <w:t xml:space="preserve"> </w:t>
            </w:r>
            <w:r>
              <w:rPr>
                <w:sz w:val="24"/>
              </w:rPr>
              <w:t>kasar</w:t>
            </w:r>
            <w:r>
              <w:rPr>
                <w:spacing w:val="40"/>
                <w:sz w:val="24"/>
              </w:rPr>
              <w:t xml:space="preserve"> </w:t>
            </w:r>
            <w:r>
              <w:rPr>
                <w:sz w:val="24"/>
              </w:rPr>
              <w:t>ketika</w:t>
            </w:r>
            <w:r>
              <w:rPr>
                <w:spacing w:val="40"/>
                <w:sz w:val="24"/>
              </w:rPr>
              <w:t xml:space="preserve"> </w:t>
            </w:r>
            <w:r>
              <w:rPr>
                <w:sz w:val="24"/>
              </w:rPr>
              <w:t>sedang berkomunikasi dengan teman.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850" w:type="dxa"/>
          </w:tcPr>
          <w:p w:rsidR="000857F9" w:rsidRDefault="00196ABF">
            <w:pPr>
              <w:pStyle w:val="TableParagraph"/>
              <w:spacing w:before="135"/>
              <w:ind w:right="70"/>
              <w:rPr>
                <w:sz w:val="24"/>
              </w:rPr>
            </w:pPr>
            <w:r>
              <w:rPr>
                <w:spacing w:val="-5"/>
                <w:sz w:val="24"/>
              </w:rPr>
              <w:t>35.</w:t>
            </w:r>
          </w:p>
        </w:tc>
        <w:tc>
          <w:tcPr>
            <w:tcW w:w="4511" w:type="dxa"/>
          </w:tcPr>
          <w:p w:rsidR="000857F9" w:rsidRDefault="00196ABF">
            <w:pPr>
              <w:pStyle w:val="TableParagraph"/>
              <w:spacing w:line="276" w:lineRule="exact"/>
              <w:ind w:left="107"/>
              <w:jc w:val="left"/>
              <w:rPr>
                <w:sz w:val="24"/>
              </w:rPr>
            </w:pPr>
            <w:r>
              <w:rPr>
                <w:sz w:val="24"/>
              </w:rPr>
              <w:t>Saya</w:t>
            </w:r>
            <w:r>
              <w:rPr>
                <w:spacing w:val="-9"/>
                <w:sz w:val="24"/>
              </w:rPr>
              <w:t xml:space="preserve"> </w:t>
            </w:r>
            <w:r>
              <w:rPr>
                <w:sz w:val="24"/>
              </w:rPr>
              <w:t>kurang</w:t>
            </w:r>
            <w:r>
              <w:rPr>
                <w:spacing w:val="-9"/>
                <w:sz w:val="24"/>
              </w:rPr>
              <w:t xml:space="preserve"> </w:t>
            </w:r>
            <w:r>
              <w:rPr>
                <w:sz w:val="24"/>
              </w:rPr>
              <w:t>mendengarkan</w:t>
            </w:r>
            <w:r>
              <w:rPr>
                <w:spacing w:val="-9"/>
                <w:sz w:val="24"/>
              </w:rPr>
              <w:t xml:space="preserve"> </w:t>
            </w:r>
            <w:r>
              <w:rPr>
                <w:sz w:val="24"/>
              </w:rPr>
              <w:t>pendapat</w:t>
            </w:r>
            <w:r>
              <w:rPr>
                <w:spacing w:val="40"/>
                <w:sz w:val="24"/>
              </w:rPr>
              <w:t xml:space="preserve"> </w:t>
            </w:r>
            <w:r>
              <w:rPr>
                <w:sz w:val="24"/>
              </w:rPr>
              <w:t>teman saat sedang berdiskusi.</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850" w:type="dxa"/>
          </w:tcPr>
          <w:p w:rsidR="000857F9" w:rsidRDefault="00196ABF">
            <w:pPr>
              <w:pStyle w:val="TableParagraph"/>
              <w:spacing w:before="137"/>
              <w:ind w:right="70"/>
              <w:rPr>
                <w:sz w:val="24"/>
              </w:rPr>
            </w:pPr>
            <w:r>
              <w:rPr>
                <w:spacing w:val="-5"/>
                <w:sz w:val="24"/>
              </w:rPr>
              <w:t>36.</w:t>
            </w:r>
          </w:p>
        </w:tc>
        <w:tc>
          <w:tcPr>
            <w:tcW w:w="4511" w:type="dxa"/>
          </w:tcPr>
          <w:p w:rsidR="000857F9" w:rsidRDefault="00196ABF">
            <w:pPr>
              <w:pStyle w:val="TableParagraph"/>
              <w:tabs>
                <w:tab w:val="left" w:pos="800"/>
                <w:tab w:val="left" w:pos="2026"/>
                <w:tab w:val="left" w:pos="3531"/>
              </w:tabs>
              <w:spacing w:line="276" w:lineRule="exact"/>
              <w:ind w:left="107" w:right="101"/>
              <w:jc w:val="left"/>
              <w:rPr>
                <w:sz w:val="24"/>
              </w:rPr>
            </w:pPr>
            <w:r>
              <w:rPr>
                <w:spacing w:val="-4"/>
                <w:sz w:val="24"/>
              </w:rPr>
              <w:t>Saya</w:t>
            </w:r>
            <w:r>
              <w:rPr>
                <w:sz w:val="24"/>
              </w:rPr>
              <w:tab/>
            </w:r>
            <w:r>
              <w:rPr>
                <w:spacing w:val="-2"/>
                <w:sz w:val="24"/>
              </w:rPr>
              <w:t>cenderung</w:t>
            </w:r>
            <w:r>
              <w:rPr>
                <w:sz w:val="24"/>
              </w:rPr>
              <w:tab/>
            </w:r>
            <w:r>
              <w:rPr>
                <w:spacing w:val="-2"/>
                <w:sz w:val="24"/>
              </w:rPr>
              <w:t>mengabaikan</w:t>
            </w:r>
            <w:r>
              <w:rPr>
                <w:sz w:val="24"/>
              </w:rPr>
              <w:tab/>
            </w:r>
            <w:r>
              <w:rPr>
                <w:spacing w:val="-2"/>
                <w:sz w:val="24"/>
              </w:rPr>
              <w:t xml:space="preserve">pendapat </w:t>
            </w:r>
            <w:r>
              <w:rPr>
                <w:sz w:val="24"/>
              </w:rPr>
              <w:t>teman yang berbeda.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697"/>
        </w:trPr>
        <w:tc>
          <w:tcPr>
            <w:tcW w:w="850" w:type="dxa"/>
          </w:tcPr>
          <w:p w:rsidR="000857F9" w:rsidRDefault="00196ABF">
            <w:pPr>
              <w:pStyle w:val="TableParagraph"/>
              <w:spacing w:before="209"/>
              <w:ind w:right="70"/>
              <w:rPr>
                <w:sz w:val="24"/>
              </w:rPr>
            </w:pPr>
            <w:r>
              <w:rPr>
                <w:spacing w:val="-5"/>
                <w:sz w:val="24"/>
              </w:rPr>
              <w:t>37.</w:t>
            </w:r>
          </w:p>
        </w:tc>
        <w:tc>
          <w:tcPr>
            <w:tcW w:w="4511" w:type="dxa"/>
          </w:tcPr>
          <w:p w:rsidR="000857F9" w:rsidRDefault="00196ABF">
            <w:pPr>
              <w:pStyle w:val="TableParagraph"/>
              <w:spacing w:before="72"/>
              <w:ind w:left="107"/>
              <w:jc w:val="left"/>
              <w:rPr>
                <w:sz w:val="24"/>
              </w:rPr>
            </w:pPr>
            <w:r>
              <w:rPr>
                <w:sz w:val="24"/>
              </w:rPr>
              <w:t>Saya sulit menghargai waktu teman dengan datang terlambat ke pertemuan kelompok.</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695"/>
        </w:trPr>
        <w:tc>
          <w:tcPr>
            <w:tcW w:w="850" w:type="dxa"/>
          </w:tcPr>
          <w:p w:rsidR="000857F9" w:rsidRDefault="00196ABF">
            <w:pPr>
              <w:pStyle w:val="TableParagraph"/>
              <w:spacing w:before="210"/>
              <w:ind w:right="70"/>
              <w:rPr>
                <w:sz w:val="24"/>
              </w:rPr>
            </w:pPr>
            <w:r>
              <w:rPr>
                <w:spacing w:val="-5"/>
                <w:sz w:val="24"/>
              </w:rPr>
              <w:t>38.</w:t>
            </w:r>
          </w:p>
        </w:tc>
        <w:tc>
          <w:tcPr>
            <w:tcW w:w="4511" w:type="dxa"/>
          </w:tcPr>
          <w:p w:rsidR="000857F9" w:rsidRDefault="00196ABF">
            <w:pPr>
              <w:pStyle w:val="TableParagraph"/>
              <w:spacing w:before="71"/>
              <w:ind w:left="107"/>
              <w:jc w:val="left"/>
              <w:rPr>
                <w:sz w:val="24"/>
              </w:rPr>
            </w:pPr>
            <w:r>
              <w:rPr>
                <w:sz w:val="24"/>
              </w:rPr>
              <w:t>Saya</w:t>
            </w:r>
            <w:r>
              <w:rPr>
                <w:spacing w:val="40"/>
                <w:sz w:val="24"/>
              </w:rPr>
              <w:t xml:space="preserve"> </w:t>
            </w:r>
            <w:r>
              <w:rPr>
                <w:sz w:val="24"/>
              </w:rPr>
              <w:t>merasa</w:t>
            </w:r>
            <w:r>
              <w:rPr>
                <w:spacing w:val="40"/>
                <w:sz w:val="24"/>
              </w:rPr>
              <w:t xml:space="preserve"> </w:t>
            </w:r>
            <w:r>
              <w:rPr>
                <w:sz w:val="24"/>
              </w:rPr>
              <w:t>canggung</w:t>
            </w:r>
            <w:r>
              <w:rPr>
                <w:spacing w:val="40"/>
                <w:sz w:val="24"/>
              </w:rPr>
              <w:t xml:space="preserve"> </w:t>
            </w:r>
            <w:r>
              <w:rPr>
                <w:sz w:val="24"/>
              </w:rPr>
              <w:t>untuk</w:t>
            </w:r>
            <w:r>
              <w:rPr>
                <w:spacing w:val="40"/>
                <w:sz w:val="24"/>
              </w:rPr>
              <w:t xml:space="preserve"> </w:t>
            </w:r>
            <w:r>
              <w:rPr>
                <w:sz w:val="24"/>
              </w:rPr>
              <w:t>berinteraksi dengan teman.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bl>
    <w:p w:rsidR="000857F9" w:rsidRDefault="000857F9">
      <w:pPr>
        <w:pStyle w:val="TableParagraph"/>
        <w:jc w:val="left"/>
        <w:rPr>
          <w:sz w:val="24"/>
        </w:rPr>
        <w:sectPr w:rsidR="000857F9">
          <w:pgSz w:w="11910" w:h="16840"/>
          <w:pgMar w:top="1920" w:right="1559" w:bottom="280" w:left="1700" w:header="754" w:footer="0" w:gutter="0"/>
          <w:cols w:space="720"/>
        </w:sectPr>
      </w:pPr>
    </w:p>
    <w:p w:rsidR="000857F9" w:rsidRDefault="000857F9">
      <w:pPr>
        <w:pStyle w:val="BodyText"/>
        <w:spacing w:before="95"/>
        <w:rPr>
          <w:b/>
          <w:sz w:val="20"/>
        </w:rPr>
      </w:pPr>
    </w:p>
    <w:tbl>
      <w:tblPr>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4511"/>
        <w:gridCol w:w="692"/>
        <w:gridCol w:w="680"/>
        <w:gridCol w:w="693"/>
        <w:gridCol w:w="704"/>
      </w:tblGrid>
      <w:tr w:rsidR="000857F9">
        <w:trPr>
          <w:trHeight w:val="563"/>
        </w:trPr>
        <w:tc>
          <w:tcPr>
            <w:tcW w:w="850" w:type="dxa"/>
            <w:tcBorders>
              <w:top w:val="nil"/>
              <w:bottom w:val="nil"/>
            </w:tcBorders>
            <w:shd w:val="clear" w:color="auto" w:fill="000000"/>
          </w:tcPr>
          <w:p w:rsidR="000857F9" w:rsidRDefault="00196ABF">
            <w:pPr>
              <w:pStyle w:val="TableParagraph"/>
              <w:spacing w:before="145"/>
              <w:ind w:left="278"/>
              <w:jc w:val="left"/>
              <w:rPr>
                <w:sz w:val="24"/>
              </w:rPr>
            </w:pPr>
            <w:r>
              <w:rPr>
                <w:color w:val="FFFFFF"/>
                <w:spacing w:val="-5"/>
                <w:sz w:val="24"/>
              </w:rPr>
              <w:t>No</w:t>
            </w:r>
          </w:p>
        </w:tc>
        <w:tc>
          <w:tcPr>
            <w:tcW w:w="4511" w:type="dxa"/>
            <w:tcBorders>
              <w:top w:val="nil"/>
              <w:bottom w:val="nil"/>
            </w:tcBorders>
            <w:shd w:val="clear" w:color="auto" w:fill="000000"/>
          </w:tcPr>
          <w:p w:rsidR="000857F9" w:rsidRDefault="00196ABF">
            <w:pPr>
              <w:pStyle w:val="TableParagraph"/>
              <w:spacing w:before="145"/>
              <w:ind w:left="3"/>
              <w:jc w:val="center"/>
              <w:rPr>
                <w:sz w:val="24"/>
              </w:rPr>
            </w:pPr>
            <w:r>
              <w:rPr>
                <w:color w:val="FFFFFF"/>
                <w:spacing w:val="-2"/>
                <w:sz w:val="24"/>
              </w:rPr>
              <w:t>Pernyataan</w:t>
            </w:r>
          </w:p>
        </w:tc>
        <w:tc>
          <w:tcPr>
            <w:tcW w:w="692" w:type="dxa"/>
            <w:tcBorders>
              <w:top w:val="nil"/>
              <w:bottom w:val="nil"/>
            </w:tcBorders>
            <w:shd w:val="clear" w:color="auto" w:fill="000000"/>
          </w:tcPr>
          <w:p w:rsidR="000857F9" w:rsidRDefault="00196ABF">
            <w:pPr>
              <w:pStyle w:val="TableParagraph"/>
              <w:spacing w:before="145"/>
              <w:ind w:left="210"/>
              <w:jc w:val="left"/>
              <w:rPr>
                <w:sz w:val="24"/>
              </w:rPr>
            </w:pPr>
            <w:r>
              <w:rPr>
                <w:color w:val="FFFFFF"/>
                <w:spacing w:val="-5"/>
                <w:sz w:val="24"/>
              </w:rPr>
              <w:t>SS</w:t>
            </w:r>
          </w:p>
        </w:tc>
        <w:tc>
          <w:tcPr>
            <w:tcW w:w="680" w:type="dxa"/>
            <w:tcBorders>
              <w:top w:val="nil"/>
              <w:bottom w:val="nil"/>
            </w:tcBorders>
            <w:shd w:val="clear" w:color="auto" w:fill="000000"/>
          </w:tcPr>
          <w:p w:rsidR="000857F9" w:rsidRDefault="00196ABF">
            <w:pPr>
              <w:pStyle w:val="TableParagraph"/>
              <w:spacing w:before="145"/>
              <w:ind w:left="2"/>
              <w:jc w:val="center"/>
              <w:rPr>
                <w:sz w:val="24"/>
              </w:rPr>
            </w:pPr>
            <w:r>
              <w:rPr>
                <w:color w:val="FFFFFF"/>
                <w:spacing w:val="-10"/>
                <w:sz w:val="24"/>
              </w:rPr>
              <w:t>S</w:t>
            </w:r>
          </w:p>
        </w:tc>
        <w:tc>
          <w:tcPr>
            <w:tcW w:w="693" w:type="dxa"/>
            <w:tcBorders>
              <w:top w:val="nil"/>
              <w:bottom w:val="nil"/>
            </w:tcBorders>
            <w:shd w:val="clear" w:color="auto" w:fill="000000"/>
          </w:tcPr>
          <w:p w:rsidR="000857F9" w:rsidRDefault="00196ABF">
            <w:pPr>
              <w:pStyle w:val="TableParagraph"/>
              <w:spacing w:before="145"/>
              <w:ind w:left="201"/>
              <w:jc w:val="left"/>
              <w:rPr>
                <w:sz w:val="24"/>
              </w:rPr>
            </w:pPr>
            <w:r>
              <w:rPr>
                <w:color w:val="FFFFFF"/>
                <w:spacing w:val="-5"/>
                <w:sz w:val="24"/>
              </w:rPr>
              <w:t>TS</w:t>
            </w:r>
          </w:p>
        </w:tc>
        <w:tc>
          <w:tcPr>
            <w:tcW w:w="704" w:type="dxa"/>
            <w:tcBorders>
              <w:top w:val="nil"/>
              <w:bottom w:val="nil"/>
            </w:tcBorders>
            <w:shd w:val="clear" w:color="auto" w:fill="000000"/>
          </w:tcPr>
          <w:p w:rsidR="000857F9" w:rsidRDefault="00196ABF">
            <w:pPr>
              <w:pStyle w:val="TableParagraph"/>
              <w:spacing w:before="145"/>
              <w:ind w:left="140"/>
              <w:jc w:val="left"/>
              <w:rPr>
                <w:sz w:val="24"/>
              </w:rPr>
            </w:pPr>
            <w:r>
              <w:rPr>
                <w:color w:val="FFFFFF"/>
                <w:spacing w:val="-5"/>
                <w:sz w:val="24"/>
              </w:rPr>
              <w:t>STS</w:t>
            </w:r>
          </w:p>
        </w:tc>
      </w:tr>
      <w:tr w:rsidR="000857F9">
        <w:trPr>
          <w:trHeight w:val="546"/>
        </w:trPr>
        <w:tc>
          <w:tcPr>
            <w:tcW w:w="850" w:type="dxa"/>
          </w:tcPr>
          <w:p w:rsidR="000857F9" w:rsidRDefault="00196ABF">
            <w:pPr>
              <w:pStyle w:val="TableParagraph"/>
              <w:spacing w:before="133"/>
              <w:ind w:right="70"/>
              <w:rPr>
                <w:sz w:val="24"/>
              </w:rPr>
            </w:pPr>
            <w:r>
              <w:rPr>
                <w:spacing w:val="-5"/>
                <w:sz w:val="24"/>
              </w:rPr>
              <w:t>39.</w:t>
            </w:r>
          </w:p>
        </w:tc>
        <w:tc>
          <w:tcPr>
            <w:tcW w:w="4511" w:type="dxa"/>
          </w:tcPr>
          <w:p w:rsidR="000857F9" w:rsidRDefault="00196ABF">
            <w:pPr>
              <w:pStyle w:val="TableParagraph"/>
              <w:spacing w:line="270" w:lineRule="exact"/>
              <w:ind w:left="107"/>
              <w:jc w:val="left"/>
              <w:rPr>
                <w:sz w:val="24"/>
              </w:rPr>
            </w:pPr>
            <w:r>
              <w:rPr>
                <w:sz w:val="24"/>
              </w:rPr>
              <w:t>Saya</w:t>
            </w:r>
            <w:r>
              <w:rPr>
                <w:spacing w:val="26"/>
                <w:sz w:val="24"/>
              </w:rPr>
              <w:t xml:space="preserve"> </w:t>
            </w:r>
            <w:r>
              <w:rPr>
                <w:sz w:val="24"/>
              </w:rPr>
              <w:t>sering</w:t>
            </w:r>
            <w:r>
              <w:rPr>
                <w:spacing w:val="27"/>
                <w:sz w:val="24"/>
              </w:rPr>
              <w:t xml:space="preserve"> </w:t>
            </w:r>
            <w:r>
              <w:rPr>
                <w:sz w:val="24"/>
              </w:rPr>
              <w:t>merendahkan</w:t>
            </w:r>
            <w:r>
              <w:rPr>
                <w:spacing w:val="27"/>
                <w:sz w:val="24"/>
              </w:rPr>
              <w:t xml:space="preserve"> </w:t>
            </w:r>
            <w:r>
              <w:rPr>
                <w:sz w:val="24"/>
              </w:rPr>
              <w:t>prestasi</w:t>
            </w:r>
            <w:r>
              <w:rPr>
                <w:spacing w:val="28"/>
                <w:sz w:val="24"/>
              </w:rPr>
              <w:t xml:space="preserve"> </w:t>
            </w:r>
            <w:r>
              <w:rPr>
                <w:sz w:val="24"/>
              </w:rPr>
              <w:t>teman</w:t>
            </w:r>
            <w:r>
              <w:rPr>
                <w:spacing w:val="27"/>
                <w:sz w:val="24"/>
              </w:rPr>
              <w:t xml:space="preserve"> </w:t>
            </w:r>
            <w:r>
              <w:rPr>
                <w:spacing w:val="-5"/>
                <w:sz w:val="24"/>
              </w:rPr>
              <w:t>di</w:t>
            </w:r>
          </w:p>
          <w:p w:rsidR="000857F9" w:rsidRDefault="00196ABF">
            <w:pPr>
              <w:pStyle w:val="TableParagraph"/>
              <w:spacing w:line="257" w:lineRule="exact"/>
              <w:ind w:left="107"/>
              <w:jc w:val="left"/>
              <w:rPr>
                <w:sz w:val="24"/>
              </w:rPr>
            </w:pPr>
            <w:r>
              <w:rPr>
                <w:sz w:val="24"/>
              </w:rPr>
              <w:t>depan</w:t>
            </w:r>
            <w:r>
              <w:rPr>
                <w:spacing w:val="-4"/>
                <w:sz w:val="24"/>
              </w:rPr>
              <w:t xml:space="preserve"> </w:t>
            </w:r>
            <w:r>
              <w:rPr>
                <w:sz w:val="24"/>
              </w:rPr>
              <w:t>orang</w:t>
            </w:r>
            <w:r>
              <w:rPr>
                <w:spacing w:val="-2"/>
                <w:sz w:val="24"/>
              </w:rPr>
              <w:t xml:space="preserve"> </w:t>
            </w:r>
            <w:r>
              <w:rPr>
                <w:spacing w:val="-4"/>
                <w:sz w:val="24"/>
              </w:rPr>
              <w:t>lain</w:t>
            </w:r>
          </w:p>
        </w:tc>
        <w:tc>
          <w:tcPr>
            <w:tcW w:w="692" w:type="dxa"/>
          </w:tcPr>
          <w:p w:rsidR="000857F9" w:rsidRDefault="000857F9">
            <w:pPr>
              <w:pStyle w:val="TableParagraph"/>
              <w:jc w:val="left"/>
            </w:pPr>
          </w:p>
        </w:tc>
        <w:tc>
          <w:tcPr>
            <w:tcW w:w="680" w:type="dxa"/>
          </w:tcPr>
          <w:p w:rsidR="000857F9" w:rsidRDefault="000857F9">
            <w:pPr>
              <w:pStyle w:val="TableParagraph"/>
              <w:jc w:val="left"/>
            </w:pPr>
          </w:p>
        </w:tc>
        <w:tc>
          <w:tcPr>
            <w:tcW w:w="693" w:type="dxa"/>
          </w:tcPr>
          <w:p w:rsidR="000857F9" w:rsidRDefault="000857F9">
            <w:pPr>
              <w:pStyle w:val="TableParagraph"/>
              <w:jc w:val="left"/>
            </w:pPr>
          </w:p>
        </w:tc>
        <w:tc>
          <w:tcPr>
            <w:tcW w:w="704" w:type="dxa"/>
          </w:tcPr>
          <w:p w:rsidR="000857F9" w:rsidRDefault="000857F9">
            <w:pPr>
              <w:pStyle w:val="TableParagraph"/>
              <w:jc w:val="left"/>
            </w:pPr>
          </w:p>
        </w:tc>
      </w:tr>
      <w:tr w:rsidR="000857F9">
        <w:trPr>
          <w:trHeight w:val="554"/>
        </w:trPr>
        <w:tc>
          <w:tcPr>
            <w:tcW w:w="850" w:type="dxa"/>
          </w:tcPr>
          <w:p w:rsidR="000857F9" w:rsidRDefault="00196ABF">
            <w:pPr>
              <w:pStyle w:val="TableParagraph"/>
              <w:spacing w:before="138"/>
              <w:ind w:right="70"/>
              <w:rPr>
                <w:sz w:val="24"/>
              </w:rPr>
            </w:pPr>
            <w:r>
              <w:rPr>
                <w:spacing w:val="-5"/>
                <w:sz w:val="24"/>
              </w:rPr>
              <w:t>40.</w:t>
            </w:r>
          </w:p>
        </w:tc>
        <w:tc>
          <w:tcPr>
            <w:tcW w:w="4511" w:type="dxa"/>
          </w:tcPr>
          <w:p w:rsidR="000857F9" w:rsidRDefault="00196ABF">
            <w:pPr>
              <w:pStyle w:val="TableParagraph"/>
              <w:spacing w:line="270" w:lineRule="atLeast"/>
              <w:ind w:left="107"/>
              <w:jc w:val="left"/>
              <w:rPr>
                <w:sz w:val="24"/>
              </w:rPr>
            </w:pPr>
            <w:r>
              <w:rPr>
                <w:sz w:val="24"/>
              </w:rPr>
              <w:t>Saya sulit menunjukkan rasa hormat kepada teman saat berdiskusi di kelas.</w:t>
            </w:r>
          </w:p>
        </w:tc>
        <w:tc>
          <w:tcPr>
            <w:tcW w:w="692" w:type="dxa"/>
          </w:tcPr>
          <w:p w:rsidR="000857F9" w:rsidRDefault="000857F9">
            <w:pPr>
              <w:pStyle w:val="TableParagraph"/>
              <w:jc w:val="left"/>
            </w:pPr>
          </w:p>
        </w:tc>
        <w:tc>
          <w:tcPr>
            <w:tcW w:w="680" w:type="dxa"/>
          </w:tcPr>
          <w:p w:rsidR="000857F9" w:rsidRDefault="000857F9">
            <w:pPr>
              <w:pStyle w:val="TableParagraph"/>
              <w:jc w:val="left"/>
            </w:pPr>
          </w:p>
        </w:tc>
        <w:tc>
          <w:tcPr>
            <w:tcW w:w="693" w:type="dxa"/>
          </w:tcPr>
          <w:p w:rsidR="000857F9" w:rsidRDefault="000857F9">
            <w:pPr>
              <w:pStyle w:val="TableParagraph"/>
              <w:jc w:val="left"/>
            </w:pPr>
          </w:p>
        </w:tc>
        <w:tc>
          <w:tcPr>
            <w:tcW w:w="704" w:type="dxa"/>
          </w:tcPr>
          <w:p w:rsidR="000857F9" w:rsidRDefault="000857F9">
            <w:pPr>
              <w:pStyle w:val="TableParagraph"/>
              <w:jc w:val="left"/>
            </w:pPr>
          </w:p>
        </w:tc>
      </w:tr>
    </w:tbl>
    <w:p w:rsidR="000857F9" w:rsidRDefault="000857F9">
      <w:pPr>
        <w:pStyle w:val="BodyText"/>
        <w:spacing w:before="142"/>
        <w:rPr>
          <w:b/>
        </w:rPr>
      </w:pPr>
    </w:p>
    <w:p w:rsidR="000857F9" w:rsidRDefault="00196ABF">
      <w:pPr>
        <w:pStyle w:val="BodyText"/>
        <w:ind w:right="1450"/>
        <w:jc w:val="right"/>
      </w:pPr>
      <w:r>
        <w:rPr>
          <w:noProof/>
          <w:lang w:val="en-US"/>
        </w:rPr>
        <w:drawing>
          <wp:anchor distT="0" distB="0" distL="0" distR="0" simplePos="0" relativeHeight="477839872" behindDoc="1" locked="0" layoutInCell="1" allowOverlap="1">
            <wp:simplePos x="0" y="0"/>
            <wp:positionH relativeFrom="page">
              <wp:posOffset>1087882</wp:posOffset>
            </wp:positionH>
            <wp:positionV relativeFrom="paragraph">
              <wp:posOffset>-98664</wp:posOffset>
            </wp:positionV>
            <wp:extent cx="5397499" cy="5321299"/>
            <wp:effectExtent l="0" t="0" r="0" b="0"/>
            <wp:wrapNone/>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7" cstate="print"/>
                    <a:stretch>
                      <a:fillRect/>
                    </a:stretch>
                  </pic:blipFill>
                  <pic:spPr>
                    <a:xfrm>
                      <a:off x="0" y="0"/>
                      <a:ext cx="5397499" cy="5321299"/>
                    </a:xfrm>
                    <a:prstGeom prst="rect">
                      <a:avLst/>
                    </a:prstGeom>
                  </pic:spPr>
                </pic:pic>
              </a:graphicData>
            </a:graphic>
          </wp:anchor>
        </w:drawing>
      </w:r>
      <w:r>
        <w:rPr>
          <w:noProof/>
          <w:lang w:val="en-US"/>
        </w:rPr>
        <w:drawing>
          <wp:anchor distT="0" distB="0" distL="0" distR="0" simplePos="0" relativeHeight="15788032" behindDoc="0" locked="0" layoutInCell="1" allowOverlap="1">
            <wp:simplePos x="0" y="0"/>
            <wp:positionH relativeFrom="page">
              <wp:posOffset>5721350</wp:posOffset>
            </wp:positionH>
            <wp:positionV relativeFrom="paragraph">
              <wp:posOffset>9031</wp:posOffset>
            </wp:positionV>
            <wp:extent cx="191135" cy="170179"/>
            <wp:effectExtent l="0" t="0" r="0" b="0"/>
            <wp:wrapNone/>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43" cstate="print"/>
                    <a:stretch>
                      <a:fillRect/>
                    </a:stretch>
                  </pic:blipFill>
                  <pic:spPr>
                    <a:xfrm>
                      <a:off x="0" y="0"/>
                      <a:ext cx="191135" cy="170179"/>
                    </a:xfrm>
                    <a:prstGeom prst="rect">
                      <a:avLst/>
                    </a:prstGeom>
                  </pic:spPr>
                </pic:pic>
              </a:graphicData>
            </a:graphic>
          </wp:anchor>
        </w:drawing>
      </w:r>
      <w:r>
        <w:t>Teima</w:t>
      </w:r>
      <w:r>
        <w:rPr>
          <w:spacing w:val="-3"/>
        </w:rPr>
        <w:t xml:space="preserve"> </w:t>
      </w:r>
      <w:r>
        <w:rPr>
          <w:spacing w:val="-2"/>
        </w:rPr>
        <w:t>Kasih</w:t>
      </w:r>
    </w:p>
    <w:p w:rsidR="000857F9" w:rsidRDefault="000857F9">
      <w:pPr>
        <w:pStyle w:val="BodyText"/>
        <w:jc w:val="right"/>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Heading3"/>
        <w:ind w:left="568"/>
      </w:pPr>
      <w:r>
        <w:t>Lamporan</w:t>
      </w:r>
      <w:r>
        <w:rPr>
          <w:spacing w:val="-4"/>
        </w:rPr>
        <w:t xml:space="preserve"> </w:t>
      </w:r>
      <w:r>
        <w:t>3</w:t>
      </w:r>
      <w:r>
        <w:rPr>
          <w:spacing w:val="-3"/>
        </w:rPr>
        <w:t xml:space="preserve"> </w:t>
      </w:r>
      <w:r>
        <w:t>Instrumen</w:t>
      </w:r>
      <w:r>
        <w:rPr>
          <w:spacing w:val="-4"/>
        </w:rPr>
        <w:t xml:space="preserve"> </w:t>
      </w:r>
      <w:r>
        <w:t>Penelitian</w:t>
      </w:r>
      <w:r>
        <w:rPr>
          <w:spacing w:val="-3"/>
        </w:rPr>
        <w:t xml:space="preserve"> </w:t>
      </w:r>
      <w:r>
        <w:t>Angket</w:t>
      </w:r>
      <w:r>
        <w:rPr>
          <w:spacing w:val="-2"/>
        </w:rPr>
        <w:t xml:space="preserve"> </w:t>
      </w:r>
      <w:r>
        <w:t>Pola</w:t>
      </w:r>
      <w:r>
        <w:rPr>
          <w:spacing w:val="-3"/>
        </w:rPr>
        <w:t xml:space="preserve"> </w:t>
      </w:r>
      <w:r>
        <w:t>Asuh</w:t>
      </w:r>
      <w:r>
        <w:rPr>
          <w:spacing w:val="-2"/>
        </w:rPr>
        <w:t xml:space="preserve"> Otoriter</w:t>
      </w:r>
    </w:p>
    <w:p w:rsidR="000857F9" w:rsidRDefault="000857F9">
      <w:pPr>
        <w:pStyle w:val="BodyText"/>
        <w:rPr>
          <w:b/>
        </w:rPr>
      </w:pPr>
    </w:p>
    <w:p w:rsidR="000857F9" w:rsidRDefault="00196ABF">
      <w:pPr>
        <w:pStyle w:val="BodyText"/>
        <w:ind w:left="693" w:right="270"/>
        <w:jc w:val="center"/>
      </w:pPr>
      <w:r>
        <w:t>Pola</w:t>
      </w:r>
      <w:r>
        <w:rPr>
          <w:spacing w:val="-3"/>
        </w:rPr>
        <w:t xml:space="preserve"> </w:t>
      </w:r>
      <w:r>
        <w:t xml:space="preserve">Asuh </w:t>
      </w:r>
      <w:r>
        <w:rPr>
          <w:spacing w:val="-2"/>
        </w:rPr>
        <w:t>Otoriter</w:t>
      </w:r>
    </w:p>
    <w:p w:rsidR="000857F9" w:rsidRDefault="000857F9">
      <w:pPr>
        <w:pStyle w:val="BodyText"/>
      </w:pPr>
    </w:p>
    <w:p w:rsidR="000857F9" w:rsidRDefault="00196ABF">
      <w:pPr>
        <w:pStyle w:val="Heading3"/>
        <w:ind w:left="568"/>
      </w:pPr>
      <w:r>
        <w:rPr>
          <w:spacing w:val="-2"/>
        </w:rPr>
        <w:t>Pengantar</w:t>
      </w:r>
    </w:p>
    <w:p w:rsidR="000857F9" w:rsidRDefault="000857F9">
      <w:pPr>
        <w:pStyle w:val="BodyText"/>
        <w:rPr>
          <w:b/>
        </w:rPr>
      </w:pPr>
    </w:p>
    <w:p w:rsidR="000857F9" w:rsidRDefault="00196ABF">
      <w:pPr>
        <w:pStyle w:val="BodyText"/>
        <w:ind w:left="1288"/>
      </w:pPr>
      <w:r>
        <w:rPr>
          <w:noProof/>
          <w:lang w:val="en-US"/>
        </w:rPr>
        <w:drawing>
          <wp:anchor distT="0" distB="0" distL="0" distR="0" simplePos="0" relativeHeight="477840896"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7" cstate="print"/>
                    <a:stretch>
                      <a:fillRect/>
                    </a:stretch>
                  </pic:blipFill>
                  <pic:spPr>
                    <a:xfrm>
                      <a:off x="0" y="0"/>
                      <a:ext cx="5397499" cy="5321299"/>
                    </a:xfrm>
                    <a:prstGeom prst="rect">
                      <a:avLst/>
                    </a:prstGeom>
                  </pic:spPr>
                </pic:pic>
              </a:graphicData>
            </a:graphic>
          </wp:anchor>
        </w:drawing>
      </w:r>
      <w:r>
        <w:t>Kepada</w:t>
      </w:r>
      <w:r>
        <w:rPr>
          <w:spacing w:val="-1"/>
        </w:rPr>
        <w:t xml:space="preserve"> </w:t>
      </w:r>
      <w:r>
        <w:t>Yth.</w:t>
      </w:r>
      <w:r>
        <w:rPr>
          <w:spacing w:val="-1"/>
        </w:rPr>
        <w:t xml:space="preserve"> </w:t>
      </w:r>
      <w:r>
        <w:t>Seluruh</w:t>
      </w:r>
      <w:r>
        <w:rPr>
          <w:spacing w:val="-1"/>
        </w:rPr>
        <w:t xml:space="preserve"> </w:t>
      </w:r>
      <w:r>
        <w:rPr>
          <w:spacing w:val="-2"/>
        </w:rPr>
        <w:t>Responden,</w:t>
      </w:r>
    </w:p>
    <w:p w:rsidR="000857F9" w:rsidRDefault="000857F9">
      <w:pPr>
        <w:pStyle w:val="BodyText"/>
      </w:pPr>
    </w:p>
    <w:p w:rsidR="000857F9" w:rsidRDefault="00196ABF">
      <w:pPr>
        <w:pStyle w:val="BodyText"/>
        <w:spacing w:line="480" w:lineRule="auto"/>
        <w:ind w:left="568" w:right="141" w:firstLine="720"/>
        <w:jc w:val="both"/>
      </w:pPr>
      <w:r>
        <w:t>Saya mohon kesediaan waktunya ± 15 menit untuk dapat mengisi semua pernyataan</w:t>
      </w:r>
      <w:r>
        <w:rPr>
          <w:spacing w:val="-11"/>
        </w:rPr>
        <w:t xml:space="preserve"> </w:t>
      </w:r>
      <w:r>
        <w:t>angket</w:t>
      </w:r>
      <w:r>
        <w:rPr>
          <w:spacing w:val="-10"/>
        </w:rPr>
        <w:t xml:space="preserve"> </w:t>
      </w:r>
      <w:r>
        <w:t>ini</w:t>
      </w:r>
      <w:r>
        <w:rPr>
          <w:spacing w:val="-10"/>
        </w:rPr>
        <w:t xml:space="preserve"> </w:t>
      </w:r>
      <w:r>
        <w:t>dengan</w:t>
      </w:r>
      <w:r>
        <w:rPr>
          <w:spacing w:val="-11"/>
        </w:rPr>
        <w:t xml:space="preserve"> </w:t>
      </w:r>
      <w:r>
        <w:t>jujur</w:t>
      </w:r>
      <w:r>
        <w:rPr>
          <w:spacing w:val="-11"/>
        </w:rPr>
        <w:t xml:space="preserve"> </w:t>
      </w:r>
      <w:r>
        <w:t>sesuai</w:t>
      </w:r>
      <w:r>
        <w:rPr>
          <w:spacing w:val="-10"/>
        </w:rPr>
        <w:t xml:space="preserve"> </w:t>
      </w:r>
      <w:r>
        <w:t>keadaan</w:t>
      </w:r>
      <w:r>
        <w:rPr>
          <w:spacing w:val="-9"/>
        </w:rPr>
        <w:t xml:space="preserve"> </w:t>
      </w:r>
      <w:r>
        <w:t>yang</w:t>
      </w:r>
      <w:r>
        <w:rPr>
          <w:spacing w:val="-11"/>
        </w:rPr>
        <w:t xml:space="preserve"> </w:t>
      </w:r>
      <w:r>
        <w:t>ananda</w:t>
      </w:r>
      <w:r>
        <w:rPr>
          <w:spacing w:val="-12"/>
        </w:rPr>
        <w:t xml:space="preserve"> </w:t>
      </w:r>
      <w:r>
        <w:t>alami</w:t>
      </w:r>
      <w:r>
        <w:rPr>
          <w:spacing w:val="-10"/>
        </w:rPr>
        <w:t xml:space="preserve"> </w:t>
      </w:r>
      <w:r>
        <w:t>agar</w:t>
      </w:r>
      <w:r>
        <w:rPr>
          <w:spacing w:val="-11"/>
        </w:rPr>
        <w:t xml:space="preserve"> </w:t>
      </w:r>
      <w:r>
        <w:t>jawaban yang</w:t>
      </w:r>
      <w:r>
        <w:rPr>
          <w:spacing w:val="-7"/>
        </w:rPr>
        <w:t xml:space="preserve"> </w:t>
      </w:r>
      <w:r>
        <w:t>diberikan</w:t>
      </w:r>
      <w:r>
        <w:rPr>
          <w:spacing w:val="-5"/>
        </w:rPr>
        <w:t xml:space="preserve"> </w:t>
      </w:r>
      <w:r>
        <w:t>valid</w:t>
      </w:r>
      <w:r>
        <w:rPr>
          <w:spacing w:val="-7"/>
        </w:rPr>
        <w:t xml:space="preserve"> </w:t>
      </w:r>
      <w:r>
        <w:t>dan</w:t>
      </w:r>
      <w:r>
        <w:rPr>
          <w:spacing w:val="-4"/>
        </w:rPr>
        <w:t xml:space="preserve"> </w:t>
      </w:r>
      <w:r>
        <w:t>dapat</w:t>
      </w:r>
      <w:r>
        <w:rPr>
          <w:spacing w:val="-6"/>
        </w:rPr>
        <w:t xml:space="preserve"> </w:t>
      </w:r>
      <w:r>
        <w:t>digunakan</w:t>
      </w:r>
      <w:r>
        <w:rPr>
          <w:spacing w:val="-5"/>
        </w:rPr>
        <w:t xml:space="preserve"> </w:t>
      </w:r>
      <w:r>
        <w:t>pada</w:t>
      </w:r>
      <w:r>
        <w:rPr>
          <w:spacing w:val="-6"/>
        </w:rPr>
        <w:t xml:space="preserve"> </w:t>
      </w:r>
      <w:r>
        <w:t>penelitian,</w:t>
      </w:r>
      <w:r>
        <w:rPr>
          <w:spacing w:val="-7"/>
        </w:rPr>
        <w:t xml:space="preserve"> </w:t>
      </w:r>
      <w:r>
        <w:t>karena</w:t>
      </w:r>
      <w:r>
        <w:rPr>
          <w:spacing w:val="-7"/>
        </w:rPr>
        <w:t xml:space="preserve"> </w:t>
      </w:r>
      <w:r>
        <w:t>dalam</w:t>
      </w:r>
      <w:r>
        <w:rPr>
          <w:spacing w:val="-4"/>
        </w:rPr>
        <w:t xml:space="preserve"> </w:t>
      </w:r>
      <w:r>
        <w:t>angket</w:t>
      </w:r>
      <w:r>
        <w:rPr>
          <w:spacing w:val="-6"/>
        </w:rPr>
        <w:t xml:space="preserve"> </w:t>
      </w:r>
      <w:r>
        <w:t>ini tidak ada jawaban benar/salah dan tidak masuk penilaian guru, pembelajaran dan sekolah. Semua jawaban dan identitas ananda akan dirahasiakan dan tidak akan diberitahukan</w:t>
      </w:r>
      <w:r>
        <w:rPr>
          <w:spacing w:val="-9"/>
        </w:rPr>
        <w:t xml:space="preserve"> </w:t>
      </w:r>
      <w:r>
        <w:t>kepada</w:t>
      </w:r>
      <w:r>
        <w:rPr>
          <w:spacing w:val="-8"/>
        </w:rPr>
        <w:t xml:space="preserve"> </w:t>
      </w:r>
      <w:r>
        <w:t>siapapun</w:t>
      </w:r>
      <w:r>
        <w:rPr>
          <w:spacing w:val="-9"/>
        </w:rPr>
        <w:t xml:space="preserve"> </w:t>
      </w:r>
      <w:r>
        <w:t>termasuk</w:t>
      </w:r>
      <w:r>
        <w:rPr>
          <w:spacing w:val="-7"/>
        </w:rPr>
        <w:t xml:space="preserve"> </w:t>
      </w:r>
      <w:r>
        <w:t>guru</w:t>
      </w:r>
      <w:r>
        <w:rPr>
          <w:spacing w:val="-10"/>
        </w:rPr>
        <w:t xml:space="preserve"> </w:t>
      </w:r>
      <w:r>
        <w:t>juga</w:t>
      </w:r>
      <w:r>
        <w:rPr>
          <w:spacing w:val="-10"/>
        </w:rPr>
        <w:t xml:space="preserve"> </w:t>
      </w:r>
      <w:r>
        <w:t>orang</w:t>
      </w:r>
      <w:r>
        <w:rPr>
          <w:spacing w:val="-7"/>
        </w:rPr>
        <w:t xml:space="preserve"> </w:t>
      </w:r>
      <w:r>
        <w:t>tua</w:t>
      </w:r>
      <w:r>
        <w:rPr>
          <w:spacing w:val="-7"/>
        </w:rPr>
        <w:t xml:space="preserve"> </w:t>
      </w:r>
      <w:r>
        <w:t>ananda.</w:t>
      </w:r>
      <w:r>
        <w:rPr>
          <w:spacing w:val="-7"/>
        </w:rPr>
        <w:t xml:space="preserve"> </w:t>
      </w:r>
      <w:r>
        <w:t>Adapun</w:t>
      </w:r>
      <w:r>
        <w:rPr>
          <w:spacing w:val="-9"/>
        </w:rPr>
        <w:t xml:space="preserve"> </w:t>
      </w:r>
      <w:r>
        <w:t>hasil jawaban ananda hanya akan saya gunakan untuk keperluan penelitian. Atas kesediaan dan bantuan ananda, saya ucapkan terimakasih.</w:t>
      </w:r>
    </w:p>
    <w:p w:rsidR="000857F9" w:rsidRDefault="00196ABF">
      <w:pPr>
        <w:pStyle w:val="Heading3"/>
        <w:spacing w:before="1"/>
        <w:ind w:left="568"/>
        <w:jc w:val="both"/>
      </w:pPr>
      <w:r>
        <w:t>Petunjuk</w:t>
      </w:r>
      <w:r>
        <w:rPr>
          <w:spacing w:val="-6"/>
        </w:rPr>
        <w:t xml:space="preserve"> </w:t>
      </w:r>
      <w:r>
        <w:rPr>
          <w:spacing w:val="-2"/>
        </w:rPr>
        <w:t>Pengisian</w:t>
      </w:r>
    </w:p>
    <w:p w:rsidR="000857F9" w:rsidRDefault="000857F9">
      <w:pPr>
        <w:pStyle w:val="BodyText"/>
        <w:rPr>
          <w:b/>
        </w:rPr>
      </w:pPr>
    </w:p>
    <w:p w:rsidR="000857F9" w:rsidRDefault="00196ABF">
      <w:pPr>
        <w:pStyle w:val="BodyText"/>
        <w:spacing w:line="480" w:lineRule="auto"/>
        <w:ind w:left="568" w:right="144" w:firstLine="708"/>
        <w:jc w:val="both"/>
      </w:pPr>
      <w:r>
        <w:t>Bacalah dengan baik dan teliti petunjuk pengisian</w:t>
      </w:r>
      <w:r>
        <w:t xml:space="preserve"> ini. Berikut ini adalah petunjuk tentang bagaimana cara untuk mengisi angket di bawah ini:</w:t>
      </w:r>
    </w:p>
    <w:p w:rsidR="000857F9" w:rsidRDefault="00196ABF">
      <w:pPr>
        <w:pStyle w:val="ListParagraph"/>
        <w:numPr>
          <w:ilvl w:val="1"/>
          <w:numId w:val="1"/>
        </w:numPr>
        <w:tabs>
          <w:tab w:val="left" w:pos="1286"/>
          <w:tab w:val="left" w:pos="1288"/>
        </w:tabs>
        <w:spacing w:before="1" w:line="480" w:lineRule="auto"/>
        <w:ind w:right="145"/>
        <w:jc w:val="both"/>
        <w:rPr>
          <w:sz w:val="24"/>
        </w:rPr>
      </w:pPr>
      <w:r>
        <w:rPr>
          <w:sz w:val="24"/>
        </w:rPr>
        <w:t>Bacalah dengan baik dan seksama setiap pernyataan yang tersedia dalam angket ini.</w:t>
      </w:r>
    </w:p>
    <w:p w:rsidR="000857F9" w:rsidRDefault="00196ABF">
      <w:pPr>
        <w:pStyle w:val="ListParagraph"/>
        <w:numPr>
          <w:ilvl w:val="1"/>
          <w:numId w:val="1"/>
        </w:numPr>
        <w:tabs>
          <w:tab w:val="left" w:pos="1286"/>
          <w:tab w:val="left" w:pos="1288"/>
        </w:tabs>
        <w:spacing w:line="480" w:lineRule="auto"/>
        <w:ind w:right="141"/>
        <w:jc w:val="both"/>
        <w:rPr>
          <w:sz w:val="24"/>
        </w:rPr>
      </w:pPr>
      <w:r>
        <w:rPr>
          <w:sz w:val="24"/>
        </w:rPr>
        <w:t>Ananda cukup memilih salah satu opsi jawaban yang tersedia dengan memberi tanda “C</w:t>
      </w:r>
      <w:r>
        <w:rPr>
          <w:sz w:val="24"/>
        </w:rPr>
        <w:t xml:space="preserve">eklis </w:t>
      </w:r>
      <w:r>
        <w:rPr>
          <w:rFonts w:ascii="Segoe UI Symbol" w:hAnsi="Segoe UI Symbol"/>
          <w:sz w:val="24"/>
        </w:rPr>
        <w:t>✓</w:t>
      </w:r>
      <w:r>
        <w:rPr>
          <w:sz w:val="24"/>
        </w:rPr>
        <w:t>” pada opsi tersebut berdasarkan jawaban yang sesuai</w:t>
      </w:r>
      <w:r>
        <w:rPr>
          <w:spacing w:val="-9"/>
          <w:sz w:val="24"/>
        </w:rPr>
        <w:t xml:space="preserve"> </w:t>
      </w:r>
      <w:r>
        <w:rPr>
          <w:sz w:val="24"/>
        </w:rPr>
        <w:t>dengan</w:t>
      </w:r>
      <w:r>
        <w:rPr>
          <w:spacing w:val="-9"/>
          <w:sz w:val="24"/>
        </w:rPr>
        <w:t xml:space="preserve"> </w:t>
      </w:r>
      <w:r>
        <w:rPr>
          <w:sz w:val="24"/>
        </w:rPr>
        <w:t>keadaan</w:t>
      </w:r>
      <w:r>
        <w:rPr>
          <w:spacing w:val="-7"/>
          <w:sz w:val="24"/>
        </w:rPr>
        <w:t xml:space="preserve"> </w:t>
      </w:r>
      <w:r>
        <w:rPr>
          <w:sz w:val="24"/>
        </w:rPr>
        <w:t>ananda.</w:t>
      </w:r>
      <w:r>
        <w:rPr>
          <w:spacing w:val="-9"/>
          <w:sz w:val="24"/>
        </w:rPr>
        <w:t xml:space="preserve"> </w:t>
      </w:r>
      <w:r>
        <w:rPr>
          <w:sz w:val="24"/>
        </w:rPr>
        <w:t>Hanya</w:t>
      </w:r>
      <w:r>
        <w:rPr>
          <w:spacing w:val="-8"/>
          <w:sz w:val="24"/>
        </w:rPr>
        <w:t xml:space="preserve"> </w:t>
      </w:r>
      <w:r>
        <w:rPr>
          <w:sz w:val="24"/>
        </w:rPr>
        <w:t>dibutuhkan</w:t>
      </w:r>
      <w:r>
        <w:rPr>
          <w:spacing w:val="-7"/>
          <w:sz w:val="24"/>
        </w:rPr>
        <w:t xml:space="preserve"> </w:t>
      </w:r>
      <w:r>
        <w:rPr>
          <w:sz w:val="24"/>
        </w:rPr>
        <w:t>satu</w:t>
      </w:r>
      <w:r>
        <w:rPr>
          <w:spacing w:val="-9"/>
          <w:sz w:val="24"/>
        </w:rPr>
        <w:t xml:space="preserve"> </w:t>
      </w:r>
      <w:r>
        <w:rPr>
          <w:sz w:val="24"/>
        </w:rPr>
        <w:t>jawaban</w:t>
      </w:r>
      <w:r>
        <w:rPr>
          <w:spacing w:val="-7"/>
          <w:sz w:val="24"/>
        </w:rPr>
        <w:t xml:space="preserve"> </w:t>
      </w:r>
      <w:r>
        <w:rPr>
          <w:sz w:val="24"/>
        </w:rPr>
        <w:t>pada</w:t>
      </w:r>
      <w:r>
        <w:rPr>
          <w:spacing w:val="-8"/>
          <w:sz w:val="24"/>
        </w:rPr>
        <w:t xml:space="preserve"> </w:t>
      </w:r>
      <w:r>
        <w:rPr>
          <w:sz w:val="24"/>
        </w:rPr>
        <w:t xml:space="preserve">setiap </w:t>
      </w:r>
      <w:r>
        <w:rPr>
          <w:spacing w:val="-2"/>
          <w:sz w:val="24"/>
        </w:rPr>
        <w:t>pernyataan.</w:t>
      </w:r>
    </w:p>
    <w:p w:rsidR="000857F9" w:rsidRDefault="00196ABF">
      <w:pPr>
        <w:pStyle w:val="ListParagraph"/>
        <w:numPr>
          <w:ilvl w:val="1"/>
          <w:numId w:val="1"/>
        </w:numPr>
        <w:tabs>
          <w:tab w:val="left" w:pos="1287"/>
        </w:tabs>
        <w:ind w:left="1287" w:hanging="359"/>
        <w:rPr>
          <w:sz w:val="24"/>
        </w:rPr>
      </w:pPr>
      <w:r>
        <w:rPr>
          <w:sz w:val="24"/>
        </w:rPr>
        <w:t>Jawaban</w:t>
      </w:r>
      <w:r>
        <w:rPr>
          <w:spacing w:val="-2"/>
          <w:sz w:val="24"/>
        </w:rPr>
        <w:t xml:space="preserve"> </w:t>
      </w:r>
      <w:r>
        <w:rPr>
          <w:sz w:val="24"/>
        </w:rPr>
        <w:t>yang</w:t>
      </w:r>
      <w:r>
        <w:rPr>
          <w:spacing w:val="-1"/>
          <w:sz w:val="24"/>
        </w:rPr>
        <w:t xml:space="preserve"> </w:t>
      </w:r>
      <w:r>
        <w:rPr>
          <w:sz w:val="24"/>
        </w:rPr>
        <w:t>tersedia</w:t>
      </w:r>
      <w:r>
        <w:rPr>
          <w:spacing w:val="-1"/>
          <w:sz w:val="24"/>
        </w:rPr>
        <w:t xml:space="preserve"> </w:t>
      </w:r>
      <w:r>
        <w:rPr>
          <w:spacing w:val="-2"/>
          <w:sz w:val="24"/>
        </w:rPr>
        <w:t>adalah:</w:t>
      </w:r>
    </w:p>
    <w:p w:rsidR="000857F9" w:rsidRDefault="000857F9">
      <w:pPr>
        <w:pStyle w:val="ListParagraph"/>
        <w:rPr>
          <w:sz w:val="24"/>
        </w:rPr>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1288"/>
      </w:pPr>
      <w:r>
        <w:t>SS</w:t>
      </w:r>
      <w:r>
        <w:rPr>
          <w:spacing w:val="30"/>
        </w:rPr>
        <w:t xml:space="preserve"> </w:t>
      </w:r>
      <w:r>
        <w:t>= Sangat</w:t>
      </w:r>
      <w:r>
        <w:rPr>
          <w:spacing w:val="29"/>
        </w:rPr>
        <w:t xml:space="preserve"> </w:t>
      </w:r>
      <w:r>
        <w:t>Sesuai,</w:t>
      </w:r>
      <w:r>
        <w:rPr>
          <w:spacing w:val="29"/>
        </w:rPr>
        <w:t xml:space="preserve"> </w:t>
      </w:r>
      <w:r>
        <w:t>yaitu</w:t>
      </w:r>
      <w:r>
        <w:rPr>
          <w:spacing w:val="29"/>
        </w:rPr>
        <w:t xml:space="preserve"> </w:t>
      </w:r>
      <w:r>
        <w:t>bila pernyataan</w:t>
      </w:r>
      <w:r>
        <w:rPr>
          <w:spacing w:val="29"/>
        </w:rPr>
        <w:t xml:space="preserve"> </w:t>
      </w:r>
      <w:r>
        <w:t>tersebut</w:t>
      </w:r>
      <w:r>
        <w:rPr>
          <w:spacing w:val="29"/>
        </w:rPr>
        <w:t xml:space="preserve"> </w:t>
      </w:r>
      <w:r>
        <w:t>sangat</w:t>
      </w:r>
      <w:r>
        <w:rPr>
          <w:spacing w:val="29"/>
        </w:rPr>
        <w:t xml:space="preserve"> </w:t>
      </w:r>
      <w:r>
        <w:t>sesuai</w:t>
      </w:r>
      <w:r>
        <w:rPr>
          <w:spacing w:val="29"/>
        </w:rPr>
        <w:t xml:space="preserve"> </w:t>
      </w:r>
      <w:r>
        <w:t>dengan keadaan ananda</w:t>
      </w:r>
    </w:p>
    <w:p w:rsidR="000857F9" w:rsidRDefault="00196ABF">
      <w:pPr>
        <w:pStyle w:val="BodyText"/>
        <w:spacing w:line="480" w:lineRule="auto"/>
        <w:ind w:left="1288" w:right="143"/>
      </w:pPr>
      <w:r>
        <w:rPr>
          <w:noProof/>
          <w:lang w:val="en-US"/>
        </w:rPr>
        <w:drawing>
          <wp:anchor distT="0" distB="0" distL="0" distR="0" simplePos="0" relativeHeight="477841408"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7" cstate="print"/>
                    <a:stretch>
                      <a:fillRect/>
                    </a:stretch>
                  </pic:blipFill>
                  <pic:spPr>
                    <a:xfrm>
                      <a:off x="0" y="0"/>
                      <a:ext cx="5397499" cy="5321299"/>
                    </a:xfrm>
                    <a:prstGeom prst="rect">
                      <a:avLst/>
                    </a:prstGeom>
                  </pic:spPr>
                </pic:pic>
              </a:graphicData>
            </a:graphic>
          </wp:anchor>
        </w:drawing>
      </w:r>
      <w:r>
        <w:t>S = Sesuai, yaitu bila pernyataan tersebut sesuai dengan keadaan ananda TS</w:t>
      </w:r>
      <w:r>
        <w:rPr>
          <w:spacing w:val="40"/>
        </w:rPr>
        <w:t xml:space="preserve"> </w:t>
      </w:r>
      <w:r>
        <w:t>=</w:t>
      </w:r>
      <w:r>
        <w:rPr>
          <w:spacing w:val="40"/>
        </w:rPr>
        <w:t xml:space="preserve"> </w:t>
      </w:r>
      <w:r>
        <w:t>Tidak</w:t>
      </w:r>
      <w:r>
        <w:rPr>
          <w:spacing w:val="40"/>
        </w:rPr>
        <w:t xml:space="preserve"> </w:t>
      </w:r>
      <w:r>
        <w:t>Sesuai,</w:t>
      </w:r>
      <w:r>
        <w:rPr>
          <w:spacing w:val="40"/>
        </w:rPr>
        <w:t xml:space="preserve"> </w:t>
      </w:r>
      <w:r>
        <w:t>yaitu</w:t>
      </w:r>
      <w:r>
        <w:rPr>
          <w:spacing w:val="40"/>
        </w:rPr>
        <w:t xml:space="preserve"> </w:t>
      </w:r>
      <w:r>
        <w:t>bila</w:t>
      </w:r>
      <w:r>
        <w:rPr>
          <w:spacing w:val="40"/>
        </w:rPr>
        <w:t xml:space="preserve"> </w:t>
      </w:r>
      <w:r>
        <w:t>pernyataan</w:t>
      </w:r>
      <w:r>
        <w:rPr>
          <w:spacing w:val="40"/>
        </w:rPr>
        <w:t xml:space="preserve"> </w:t>
      </w:r>
      <w:r>
        <w:t>tersebut</w:t>
      </w:r>
      <w:r>
        <w:rPr>
          <w:spacing w:val="40"/>
        </w:rPr>
        <w:t xml:space="preserve"> </w:t>
      </w:r>
      <w:r>
        <w:t>tidak</w:t>
      </w:r>
      <w:r>
        <w:rPr>
          <w:spacing w:val="40"/>
        </w:rPr>
        <w:t xml:space="preserve"> </w:t>
      </w:r>
      <w:r>
        <w:t>sesuai</w:t>
      </w:r>
      <w:r>
        <w:rPr>
          <w:spacing w:val="40"/>
        </w:rPr>
        <w:t xml:space="preserve"> </w:t>
      </w:r>
      <w:r>
        <w:t>dengan keadaan ananda</w:t>
      </w:r>
    </w:p>
    <w:p w:rsidR="000857F9" w:rsidRDefault="00196ABF">
      <w:pPr>
        <w:pStyle w:val="BodyText"/>
        <w:spacing w:before="1" w:line="480" w:lineRule="auto"/>
        <w:ind w:left="1288"/>
      </w:pPr>
      <w:r>
        <w:t>STS</w:t>
      </w:r>
      <w:r>
        <w:rPr>
          <w:spacing w:val="39"/>
        </w:rPr>
        <w:t xml:space="preserve"> </w:t>
      </w:r>
      <w:r>
        <w:t>=</w:t>
      </w:r>
      <w:r>
        <w:rPr>
          <w:spacing w:val="38"/>
        </w:rPr>
        <w:t xml:space="preserve"> </w:t>
      </w:r>
      <w:r>
        <w:t>Sangat</w:t>
      </w:r>
      <w:r>
        <w:rPr>
          <w:spacing w:val="39"/>
        </w:rPr>
        <w:t xml:space="preserve"> </w:t>
      </w:r>
      <w:r>
        <w:t>Tidak</w:t>
      </w:r>
      <w:r>
        <w:rPr>
          <w:spacing w:val="36"/>
        </w:rPr>
        <w:t xml:space="preserve"> </w:t>
      </w:r>
      <w:r>
        <w:t>Sesuai,</w:t>
      </w:r>
      <w:r>
        <w:rPr>
          <w:spacing w:val="39"/>
        </w:rPr>
        <w:t xml:space="preserve"> </w:t>
      </w:r>
      <w:r>
        <w:t>yaitu</w:t>
      </w:r>
      <w:r>
        <w:rPr>
          <w:spacing w:val="38"/>
        </w:rPr>
        <w:t xml:space="preserve"> </w:t>
      </w:r>
      <w:r>
        <w:t>bila</w:t>
      </w:r>
      <w:r>
        <w:rPr>
          <w:spacing w:val="38"/>
        </w:rPr>
        <w:t xml:space="preserve"> </w:t>
      </w:r>
      <w:r>
        <w:t>pernyataan</w:t>
      </w:r>
      <w:r>
        <w:rPr>
          <w:spacing w:val="38"/>
        </w:rPr>
        <w:t xml:space="preserve"> </w:t>
      </w:r>
      <w:r>
        <w:t>tersebut</w:t>
      </w:r>
      <w:r>
        <w:rPr>
          <w:spacing w:val="39"/>
        </w:rPr>
        <w:t xml:space="preserve"> </w:t>
      </w:r>
      <w:r>
        <w:t>sangat</w:t>
      </w:r>
      <w:r>
        <w:rPr>
          <w:spacing w:val="39"/>
        </w:rPr>
        <w:t xml:space="preserve"> </w:t>
      </w:r>
      <w:r>
        <w:t>tidak sesuai dengan keadaan ananda</w:t>
      </w:r>
    </w:p>
    <w:p w:rsidR="000857F9" w:rsidRDefault="00196ABF">
      <w:pPr>
        <w:pStyle w:val="ListParagraph"/>
        <w:numPr>
          <w:ilvl w:val="1"/>
          <w:numId w:val="1"/>
        </w:numPr>
        <w:tabs>
          <w:tab w:val="left" w:pos="1288"/>
        </w:tabs>
        <w:rPr>
          <w:sz w:val="24"/>
        </w:rPr>
      </w:pPr>
      <w:r>
        <w:rPr>
          <w:sz w:val="24"/>
        </w:rPr>
        <w:t>Jika</w:t>
      </w:r>
      <w:r>
        <w:rPr>
          <w:spacing w:val="-3"/>
          <w:sz w:val="24"/>
        </w:rPr>
        <w:t xml:space="preserve"> </w:t>
      </w:r>
      <w:r>
        <w:rPr>
          <w:sz w:val="24"/>
        </w:rPr>
        <w:t>ada</w:t>
      </w:r>
      <w:r>
        <w:rPr>
          <w:spacing w:val="-1"/>
          <w:sz w:val="24"/>
        </w:rPr>
        <w:t xml:space="preserve"> </w:t>
      </w:r>
      <w:r>
        <w:rPr>
          <w:sz w:val="24"/>
        </w:rPr>
        <w:t>hal</w:t>
      </w:r>
      <w:r>
        <w:rPr>
          <w:spacing w:val="-1"/>
          <w:sz w:val="24"/>
        </w:rPr>
        <w:t xml:space="preserve"> </w:t>
      </w:r>
      <w:r>
        <w:rPr>
          <w:sz w:val="24"/>
        </w:rPr>
        <w:t>atau pernyataan</w:t>
      </w:r>
      <w:r>
        <w:rPr>
          <w:spacing w:val="-1"/>
          <w:sz w:val="24"/>
        </w:rPr>
        <w:t xml:space="preserve"> </w:t>
      </w:r>
      <w:r>
        <w:rPr>
          <w:sz w:val="24"/>
        </w:rPr>
        <w:t>yang kurang</w:t>
      </w:r>
      <w:r>
        <w:rPr>
          <w:spacing w:val="-1"/>
          <w:sz w:val="24"/>
        </w:rPr>
        <w:t xml:space="preserve"> </w:t>
      </w:r>
      <w:r>
        <w:rPr>
          <w:sz w:val="24"/>
        </w:rPr>
        <w:t>jelas, silahkan</w:t>
      </w:r>
      <w:r>
        <w:rPr>
          <w:spacing w:val="-1"/>
          <w:sz w:val="24"/>
        </w:rPr>
        <w:t xml:space="preserve"> </w:t>
      </w:r>
      <w:r>
        <w:rPr>
          <w:sz w:val="24"/>
        </w:rPr>
        <w:t>ananda</w:t>
      </w:r>
      <w:r>
        <w:rPr>
          <w:spacing w:val="-1"/>
          <w:sz w:val="24"/>
        </w:rPr>
        <w:t xml:space="preserve"> </w:t>
      </w:r>
      <w:r>
        <w:rPr>
          <w:spacing w:val="-2"/>
          <w:sz w:val="24"/>
        </w:rPr>
        <w:t>tanyakan</w:t>
      </w:r>
    </w:p>
    <w:p w:rsidR="000857F9" w:rsidRDefault="000857F9">
      <w:pPr>
        <w:pStyle w:val="BodyText"/>
      </w:pPr>
    </w:p>
    <w:p w:rsidR="000857F9" w:rsidRDefault="00196ABF">
      <w:pPr>
        <w:pStyle w:val="Heading3"/>
        <w:ind w:left="568"/>
      </w:pPr>
      <w:r>
        <w:rPr>
          <w:spacing w:val="-2"/>
        </w:rPr>
        <w:t>Contoh:</w:t>
      </w:r>
    </w:p>
    <w:p w:rsidR="000857F9" w:rsidRDefault="000857F9">
      <w:pPr>
        <w:pStyle w:val="BodyText"/>
        <w:rPr>
          <w:b/>
        </w:rPr>
      </w:pPr>
    </w:p>
    <w:p w:rsidR="000857F9" w:rsidRDefault="00196ABF">
      <w:pPr>
        <w:ind w:left="568"/>
        <w:rPr>
          <w:b/>
          <w:i/>
          <w:sz w:val="24"/>
        </w:rPr>
      </w:pPr>
      <w:r>
        <w:rPr>
          <w:b/>
          <w:i/>
          <w:sz w:val="24"/>
        </w:rPr>
        <w:t>“</w:t>
      </w:r>
      <w:r>
        <w:rPr>
          <w:i/>
          <w:sz w:val="24"/>
        </w:rPr>
        <w:t>Orang</w:t>
      </w:r>
      <w:r>
        <w:rPr>
          <w:i/>
          <w:spacing w:val="-3"/>
          <w:sz w:val="24"/>
        </w:rPr>
        <w:t xml:space="preserve"> </w:t>
      </w:r>
      <w:r>
        <w:rPr>
          <w:i/>
          <w:sz w:val="24"/>
        </w:rPr>
        <w:t>tua saya</w:t>
      </w:r>
      <w:r>
        <w:rPr>
          <w:i/>
          <w:spacing w:val="-1"/>
          <w:sz w:val="24"/>
        </w:rPr>
        <w:t xml:space="preserve"> </w:t>
      </w:r>
      <w:r>
        <w:rPr>
          <w:i/>
          <w:sz w:val="24"/>
        </w:rPr>
        <w:t>menghukum</w:t>
      </w:r>
      <w:r>
        <w:rPr>
          <w:i/>
          <w:spacing w:val="-1"/>
          <w:sz w:val="24"/>
        </w:rPr>
        <w:t xml:space="preserve"> </w:t>
      </w:r>
      <w:r>
        <w:rPr>
          <w:i/>
          <w:sz w:val="24"/>
        </w:rPr>
        <w:t>saya kalau</w:t>
      </w:r>
      <w:r>
        <w:rPr>
          <w:i/>
          <w:spacing w:val="-1"/>
          <w:sz w:val="24"/>
        </w:rPr>
        <w:t xml:space="preserve"> </w:t>
      </w:r>
      <w:r>
        <w:rPr>
          <w:i/>
          <w:sz w:val="24"/>
        </w:rPr>
        <w:t xml:space="preserve">tidak menuruti </w:t>
      </w:r>
      <w:r>
        <w:rPr>
          <w:i/>
          <w:spacing w:val="-2"/>
          <w:sz w:val="24"/>
        </w:rPr>
        <w:t>perintahnya</w:t>
      </w:r>
      <w:r>
        <w:rPr>
          <w:b/>
          <w:i/>
          <w:spacing w:val="-2"/>
          <w:sz w:val="24"/>
        </w:rPr>
        <w:t>”</w:t>
      </w:r>
    </w:p>
    <w:p w:rsidR="000857F9" w:rsidRDefault="000857F9">
      <w:pPr>
        <w:pStyle w:val="BodyText"/>
        <w:rPr>
          <w:b/>
          <w:i/>
        </w:rPr>
      </w:pPr>
    </w:p>
    <w:p w:rsidR="000857F9" w:rsidRDefault="00196ABF">
      <w:pPr>
        <w:pStyle w:val="BodyText"/>
        <w:ind w:left="568"/>
      </w:pPr>
      <w:r>
        <w:t>Jika</w:t>
      </w:r>
      <w:r>
        <w:rPr>
          <w:spacing w:val="4"/>
        </w:rPr>
        <w:t xml:space="preserve"> </w:t>
      </w:r>
      <w:r>
        <w:t>ananda</w:t>
      </w:r>
      <w:r>
        <w:rPr>
          <w:spacing w:val="5"/>
        </w:rPr>
        <w:t xml:space="preserve"> </w:t>
      </w:r>
      <w:r>
        <w:t>merasa</w:t>
      </w:r>
      <w:r>
        <w:rPr>
          <w:spacing w:val="5"/>
        </w:rPr>
        <w:t xml:space="preserve"> </w:t>
      </w:r>
      <w:r>
        <w:t>sesuai</w:t>
      </w:r>
      <w:r>
        <w:rPr>
          <w:spacing w:val="6"/>
        </w:rPr>
        <w:t xml:space="preserve"> </w:t>
      </w:r>
      <w:r>
        <w:t>dengan</w:t>
      </w:r>
      <w:r>
        <w:rPr>
          <w:spacing w:val="5"/>
        </w:rPr>
        <w:t xml:space="preserve"> </w:t>
      </w:r>
      <w:r>
        <w:t>pernyataan</w:t>
      </w:r>
      <w:r>
        <w:rPr>
          <w:spacing w:val="5"/>
        </w:rPr>
        <w:t xml:space="preserve"> </w:t>
      </w:r>
      <w:r>
        <w:t>tersebut,</w:t>
      </w:r>
      <w:r>
        <w:rPr>
          <w:spacing w:val="6"/>
        </w:rPr>
        <w:t xml:space="preserve"> </w:t>
      </w:r>
      <w:r>
        <w:t>silahkan</w:t>
      </w:r>
      <w:r>
        <w:rPr>
          <w:spacing w:val="5"/>
        </w:rPr>
        <w:t xml:space="preserve"> </w:t>
      </w:r>
      <w:r>
        <w:t>ananda</w:t>
      </w:r>
      <w:r>
        <w:rPr>
          <w:spacing w:val="5"/>
        </w:rPr>
        <w:t xml:space="preserve"> </w:t>
      </w:r>
      <w:r>
        <w:t>beri</w:t>
      </w:r>
      <w:r>
        <w:rPr>
          <w:spacing w:val="5"/>
        </w:rPr>
        <w:t xml:space="preserve"> </w:t>
      </w:r>
      <w:r>
        <w:rPr>
          <w:spacing w:val="-2"/>
        </w:rPr>
        <w:t>tanda</w:t>
      </w:r>
    </w:p>
    <w:p w:rsidR="000857F9" w:rsidRDefault="000857F9">
      <w:pPr>
        <w:pStyle w:val="BodyText"/>
        <w:spacing w:before="1"/>
      </w:pPr>
    </w:p>
    <w:p w:rsidR="000857F9" w:rsidRDefault="00196ABF">
      <w:pPr>
        <w:ind w:left="568"/>
        <w:rPr>
          <w:sz w:val="24"/>
        </w:rPr>
      </w:pPr>
      <w:r>
        <w:rPr>
          <w:b/>
          <w:sz w:val="24"/>
        </w:rPr>
        <w:t>“Ceklis</w:t>
      </w:r>
      <w:r>
        <w:rPr>
          <w:b/>
          <w:spacing w:val="-1"/>
          <w:sz w:val="24"/>
        </w:rPr>
        <w:t xml:space="preserve"> </w:t>
      </w:r>
      <w:r>
        <w:rPr>
          <w:rFonts w:ascii="Segoe UI Symbol" w:hAnsi="Segoe UI Symbol"/>
          <w:sz w:val="24"/>
        </w:rPr>
        <w:t>✓</w:t>
      </w:r>
      <w:r>
        <w:rPr>
          <w:b/>
          <w:sz w:val="24"/>
        </w:rPr>
        <w:t>”</w:t>
      </w:r>
      <w:r>
        <w:rPr>
          <w:b/>
          <w:spacing w:val="-1"/>
          <w:sz w:val="24"/>
        </w:rPr>
        <w:t xml:space="preserve"> </w:t>
      </w:r>
      <w:r>
        <w:rPr>
          <w:sz w:val="24"/>
        </w:rPr>
        <w:t>pada</w:t>
      </w:r>
      <w:r>
        <w:rPr>
          <w:spacing w:val="-2"/>
          <w:sz w:val="24"/>
        </w:rPr>
        <w:t xml:space="preserve"> </w:t>
      </w:r>
      <w:r>
        <w:rPr>
          <w:sz w:val="24"/>
        </w:rPr>
        <w:t>kolom</w:t>
      </w:r>
      <w:r>
        <w:rPr>
          <w:spacing w:val="-1"/>
          <w:sz w:val="24"/>
        </w:rPr>
        <w:t xml:space="preserve"> </w:t>
      </w:r>
      <w:r>
        <w:rPr>
          <w:sz w:val="24"/>
        </w:rPr>
        <w:t>Sesuai</w:t>
      </w:r>
      <w:r>
        <w:rPr>
          <w:spacing w:val="-1"/>
          <w:sz w:val="24"/>
        </w:rPr>
        <w:t xml:space="preserve"> </w:t>
      </w:r>
      <w:r>
        <w:rPr>
          <w:spacing w:val="-5"/>
          <w:sz w:val="24"/>
        </w:rPr>
        <w:t>(S)</w:t>
      </w:r>
    </w:p>
    <w:p w:rsidR="000857F9" w:rsidRDefault="000857F9">
      <w:pPr>
        <w:pStyle w:val="BodyText"/>
        <w:rPr>
          <w:sz w:val="20"/>
        </w:rPr>
      </w:pPr>
    </w:p>
    <w:p w:rsidR="000857F9" w:rsidRDefault="000857F9">
      <w:pPr>
        <w:pStyle w:val="BodyText"/>
        <w:rPr>
          <w:sz w:val="20"/>
        </w:rPr>
      </w:pPr>
    </w:p>
    <w:p w:rsidR="000857F9" w:rsidRDefault="000857F9">
      <w:pPr>
        <w:pStyle w:val="BodyText"/>
        <w:spacing w:before="37"/>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4"/>
        <w:gridCol w:w="4424"/>
        <w:gridCol w:w="677"/>
        <w:gridCol w:w="660"/>
        <w:gridCol w:w="677"/>
        <w:gridCol w:w="696"/>
      </w:tblGrid>
      <w:tr w:rsidR="000857F9">
        <w:trPr>
          <w:trHeight w:val="573"/>
        </w:trPr>
        <w:tc>
          <w:tcPr>
            <w:tcW w:w="794" w:type="dxa"/>
            <w:tcBorders>
              <w:top w:val="nil"/>
              <w:bottom w:val="nil"/>
            </w:tcBorders>
            <w:shd w:val="clear" w:color="auto" w:fill="000000"/>
          </w:tcPr>
          <w:p w:rsidR="000857F9" w:rsidRDefault="00196ABF">
            <w:pPr>
              <w:pStyle w:val="TableParagraph"/>
              <w:spacing w:before="150"/>
              <w:ind w:left="249"/>
              <w:jc w:val="left"/>
              <w:rPr>
                <w:sz w:val="24"/>
              </w:rPr>
            </w:pPr>
            <w:r>
              <w:rPr>
                <w:color w:val="FFFFFF"/>
                <w:spacing w:val="-5"/>
                <w:sz w:val="24"/>
              </w:rPr>
              <w:t>No</w:t>
            </w:r>
          </w:p>
        </w:tc>
        <w:tc>
          <w:tcPr>
            <w:tcW w:w="4424" w:type="dxa"/>
            <w:tcBorders>
              <w:top w:val="nil"/>
              <w:bottom w:val="nil"/>
            </w:tcBorders>
            <w:shd w:val="clear" w:color="auto" w:fill="000000"/>
          </w:tcPr>
          <w:p w:rsidR="000857F9" w:rsidRDefault="00196ABF">
            <w:pPr>
              <w:pStyle w:val="TableParagraph"/>
              <w:spacing w:before="150"/>
              <w:ind w:left="5"/>
              <w:jc w:val="center"/>
              <w:rPr>
                <w:sz w:val="24"/>
              </w:rPr>
            </w:pPr>
            <w:r>
              <w:rPr>
                <w:color w:val="FFFFFF"/>
                <w:spacing w:val="-2"/>
                <w:sz w:val="24"/>
              </w:rPr>
              <w:t>Pernyataan</w:t>
            </w:r>
          </w:p>
        </w:tc>
        <w:tc>
          <w:tcPr>
            <w:tcW w:w="677" w:type="dxa"/>
            <w:tcBorders>
              <w:top w:val="nil"/>
              <w:bottom w:val="nil"/>
            </w:tcBorders>
            <w:shd w:val="clear" w:color="auto" w:fill="000000"/>
          </w:tcPr>
          <w:p w:rsidR="000857F9" w:rsidRDefault="00196ABF">
            <w:pPr>
              <w:pStyle w:val="TableParagraph"/>
              <w:spacing w:before="150"/>
              <w:ind w:left="204"/>
              <w:jc w:val="left"/>
              <w:rPr>
                <w:sz w:val="24"/>
              </w:rPr>
            </w:pPr>
            <w:r>
              <w:rPr>
                <w:color w:val="FFFFFF"/>
                <w:spacing w:val="-5"/>
                <w:sz w:val="24"/>
              </w:rPr>
              <w:t>SS</w:t>
            </w:r>
          </w:p>
        </w:tc>
        <w:tc>
          <w:tcPr>
            <w:tcW w:w="660" w:type="dxa"/>
            <w:tcBorders>
              <w:top w:val="nil"/>
              <w:bottom w:val="nil"/>
            </w:tcBorders>
            <w:shd w:val="clear" w:color="auto" w:fill="000000"/>
          </w:tcPr>
          <w:p w:rsidR="000857F9" w:rsidRDefault="00196ABF">
            <w:pPr>
              <w:pStyle w:val="TableParagraph"/>
              <w:spacing w:before="150"/>
              <w:ind w:left="5" w:right="3"/>
              <w:jc w:val="center"/>
              <w:rPr>
                <w:sz w:val="24"/>
              </w:rPr>
            </w:pPr>
            <w:r>
              <w:rPr>
                <w:color w:val="FFFFFF"/>
                <w:spacing w:val="-10"/>
                <w:sz w:val="24"/>
              </w:rPr>
              <w:t>S</w:t>
            </w:r>
          </w:p>
        </w:tc>
        <w:tc>
          <w:tcPr>
            <w:tcW w:w="677" w:type="dxa"/>
            <w:tcBorders>
              <w:top w:val="nil"/>
              <w:bottom w:val="nil"/>
            </w:tcBorders>
            <w:shd w:val="clear" w:color="auto" w:fill="000000"/>
          </w:tcPr>
          <w:p w:rsidR="000857F9" w:rsidRDefault="00196ABF">
            <w:pPr>
              <w:pStyle w:val="TableParagraph"/>
              <w:spacing w:before="150"/>
              <w:ind w:left="196"/>
              <w:jc w:val="left"/>
              <w:rPr>
                <w:sz w:val="24"/>
              </w:rPr>
            </w:pPr>
            <w:r>
              <w:rPr>
                <w:color w:val="FFFFFF"/>
                <w:spacing w:val="-5"/>
                <w:sz w:val="24"/>
              </w:rPr>
              <w:t>TS</w:t>
            </w:r>
          </w:p>
        </w:tc>
        <w:tc>
          <w:tcPr>
            <w:tcW w:w="696" w:type="dxa"/>
            <w:tcBorders>
              <w:top w:val="nil"/>
              <w:bottom w:val="nil"/>
            </w:tcBorders>
            <w:shd w:val="clear" w:color="auto" w:fill="000000"/>
          </w:tcPr>
          <w:p w:rsidR="000857F9" w:rsidRDefault="00196ABF">
            <w:pPr>
              <w:pStyle w:val="TableParagraph"/>
              <w:spacing w:before="150"/>
              <w:ind w:left="142"/>
              <w:jc w:val="left"/>
              <w:rPr>
                <w:sz w:val="24"/>
              </w:rPr>
            </w:pPr>
            <w:r>
              <w:rPr>
                <w:color w:val="FFFFFF"/>
                <w:spacing w:val="-5"/>
                <w:sz w:val="24"/>
              </w:rPr>
              <w:t>STS</w:t>
            </w:r>
          </w:p>
        </w:tc>
      </w:tr>
      <w:tr w:rsidR="000857F9">
        <w:trPr>
          <w:trHeight w:val="686"/>
        </w:trPr>
        <w:tc>
          <w:tcPr>
            <w:tcW w:w="794" w:type="dxa"/>
          </w:tcPr>
          <w:p w:rsidR="000857F9" w:rsidRDefault="00196ABF">
            <w:pPr>
              <w:pStyle w:val="TableParagraph"/>
              <w:spacing w:before="200"/>
              <w:ind w:left="467"/>
              <w:jc w:val="left"/>
              <w:rPr>
                <w:sz w:val="24"/>
              </w:rPr>
            </w:pPr>
            <w:r>
              <w:rPr>
                <w:spacing w:val="-5"/>
                <w:sz w:val="24"/>
              </w:rPr>
              <w:t>1.</w:t>
            </w:r>
          </w:p>
        </w:tc>
        <w:tc>
          <w:tcPr>
            <w:tcW w:w="4424" w:type="dxa"/>
          </w:tcPr>
          <w:p w:rsidR="000857F9" w:rsidRDefault="00196ABF">
            <w:pPr>
              <w:pStyle w:val="TableParagraph"/>
              <w:spacing w:before="63"/>
              <w:ind w:left="108"/>
              <w:jc w:val="left"/>
              <w:rPr>
                <w:sz w:val="24"/>
              </w:rPr>
            </w:pPr>
            <w:r>
              <w:rPr>
                <w:sz w:val="24"/>
              </w:rPr>
              <w:t>Orang</w:t>
            </w:r>
            <w:r>
              <w:rPr>
                <w:spacing w:val="40"/>
                <w:sz w:val="24"/>
              </w:rPr>
              <w:t xml:space="preserve"> </w:t>
            </w:r>
            <w:r>
              <w:rPr>
                <w:sz w:val="24"/>
              </w:rPr>
              <w:t>tua</w:t>
            </w:r>
            <w:r>
              <w:rPr>
                <w:spacing w:val="40"/>
                <w:sz w:val="24"/>
              </w:rPr>
              <w:t xml:space="preserve"> </w:t>
            </w:r>
            <w:r>
              <w:rPr>
                <w:sz w:val="24"/>
              </w:rPr>
              <w:t>saya</w:t>
            </w:r>
            <w:r>
              <w:rPr>
                <w:spacing w:val="40"/>
                <w:sz w:val="24"/>
              </w:rPr>
              <w:t xml:space="preserve"> </w:t>
            </w:r>
            <w:r>
              <w:rPr>
                <w:sz w:val="24"/>
              </w:rPr>
              <w:t>menghukum</w:t>
            </w:r>
            <w:r>
              <w:rPr>
                <w:spacing w:val="40"/>
                <w:sz w:val="24"/>
              </w:rPr>
              <w:t xml:space="preserve"> </w:t>
            </w:r>
            <w:r>
              <w:rPr>
                <w:sz w:val="24"/>
              </w:rPr>
              <w:t>saya</w:t>
            </w:r>
            <w:r>
              <w:rPr>
                <w:spacing w:val="40"/>
                <w:sz w:val="24"/>
              </w:rPr>
              <w:t xml:space="preserve"> </w:t>
            </w:r>
            <w:r>
              <w:rPr>
                <w:sz w:val="24"/>
              </w:rPr>
              <w:t>kalau</w:t>
            </w:r>
            <w:r>
              <w:rPr>
                <w:spacing w:val="40"/>
                <w:sz w:val="24"/>
              </w:rPr>
              <w:t xml:space="preserve"> </w:t>
            </w:r>
            <w:r>
              <w:rPr>
                <w:sz w:val="24"/>
              </w:rPr>
              <w:t>tidak menuruti perintahnya.</w:t>
            </w:r>
          </w:p>
        </w:tc>
        <w:tc>
          <w:tcPr>
            <w:tcW w:w="677" w:type="dxa"/>
          </w:tcPr>
          <w:p w:rsidR="000857F9" w:rsidRDefault="000857F9">
            <w:pPr>
              <w:pStyle w:val="TableParagraph"/>
              <w:jc w:val="left"/>
              <w:rPr>
                <w:sz w:val="24"/>
              </w:rPr>
            </w:pPr>
          </w:p>
        </w:tc>
        <w:tc>
          <w:tcPr>
            <w:tcW w:w="660" w:type="dxa"/>
          </w:tcPr>
          <w:p w:rsidR="000857F9" w:rsidRDefault="00196ABF">
            <w:pPr>
              <w:pStyle w:val="TableParagraph"/>
              <w:spacing w:before="180"/>
              <w:ind w:left="5"/>
              <w:jc w:val="center"/>
              <w:rPr>
                <w:rFonts w:ascii="Segoe UI Symbol" w:hAnsi="Segoe UI Symbol"/>
                <w:sz w:val="24"/>
              </w:rPr>
            </w:pPr>
            <w:r>
              <w:rPr>
                <w:rFonts w:ascii="Segoe UI Symbol" w:hAnsi="Segoe UI Symbol"/>
                <w:spacing w:val="-10"/>
                <w:sz w:val="24"/>
              </w:rPr>
              <w:t>✓</w:t>
            </w:r>
          </w:p>
        </w:tc>
        <w:tc>
          <w:tcPr>
            <w:tcW w:w="677" w:type="dxa"/>
          </w:tcPr>
          <w:p w:rsidR="000857F9" w:rsidRDefault="000857F9">
            <w:pPr>
              <w:pStyle w:val="TableParagraph"/>
              <w:jc w:val="left"/>
              <w:rPr>
                <w:sz w:val="24"/>
              </w:rPr>
            </w:pPr>
          </w:p>
        </w:tc>
        <w:tc>
          <w:tcPr>
            <w:tcW w:w="696" w:type="dxa"/>
          </w:tcPr>
          <w:p w:rsidR="000857F9" w:rsidRDefault="000857F9">
            <w:pPr>
              <w:pStyle w:val="TableParagraph"/>
              <w:jc w:val="left"/>
              <w:rPr>
                <w:sz w:val="24"/>
              </w:rPr>
            </w:pPr>
          </w:p>
        </w:tc>
      </w:tr>
    </w:tbl>
    <w:p w:rsidR="000857F9" w:rsidRDefault="000857F9">
      <w:pPr>
        <w:pStyle w:val="BodyText"/>
        <w:spacing w:before="62"/>
        <w:rPr>
          <w:sz w:val="28"/>
        </w:rPr>
      </w:pPr>
    </w:p>
    <w:p w:rsidR="000857F9" w:rsidRDefault="00196ABF">
      <w:pPr>
        <w:pStyle w:val="Heading1"/>
      </w:pPr>
      <w:r>
        <w:t>Selamat</w:t>
      </w:r>
      <w:r>
        <w:rPr>
          <w:spacing w:val="-4"/>
        </w:rPr>
        <w:t xml:space="preserve"> </w:t>
      </w:r>
      <w:r>
        <w:rPr>
          <w:spacing w:val="-2"/>
        </w:rPr>
        <w:t>Mengerjakan!</w:t>
      </w:r>
    </w:p>
    <w:p w:rsidR="000857F9" w:rsidRDefault="000857F9">
      <w:pPr>
        <w:pStyle w:val="Heading1"/>
        <w:sectPr w:rsidR="000857F9">
          <w:pgSz w:w="11910" w:h="16840"/>
          <w:pgMar w:top="1920" w:right="1559" w:bottom="280" w:left="1700" w:header="754" w:footer="0" w:gutter="0"/>
          <w:cols w:space="720"/>
        </w:sectPr>
      </w:pPr>
    </w:p>
    <w:p w:rsidR="000857F9" w:rsidRDefault="00196ABF">
      <w:pPr>
        <w:pStyle w:val="BodyText"/>
        <w:spacing w:before="95"/>
        <w:rPr>
          <w:b/>
          <w:sz w:val="20"/>
        </w:rPr>
      </w:pPr>
      <w:r>
        <w:rPr>
          <w:b/>
          <w:noProof/>
          <w:sz w:val="20"/>
          <w:lang w:val="en-US"/>
        </w:rPr>
        <w:drawing>
          <wp:anchor distT="0" distB="0" distL="0" distR="0" simplePos="0" relativeHeight="47784192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6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4112"/>
        <w:gridCol w:w="708"/>
        <w:gridCol w:w="708"/>
        <w:gridCol w:w="709"/>
        <w:gridCol w:w="711"/>
      </w:tblGrid>
      <w:tr w:rsidR="000857F9">
        <w:trPr>
          <w:trHeight w:val="583"/>
        </w:trPr>
        <w:tc>
          <w:tcPr>
            <w:tcW w:w="847" w:type="dxa"/>
            <w:tcBorders>
              <w:top w:val="nil"/>
              <w:bottom w:val="nil"/>
            </w:tcBorders>
            <w:shd w:val="clear" w:color="auto" w:fill="000000"/>
          </w:tcPr>
          <w:p w:rsidR="000857F9" w:rsidRDefault="00196ABF">
            <w:pPr>
              <w:pStyle w:val="TableParagraph"/>
              <w:spacing w:before="155"/>
              <w:ind w:left="275"/>
              <w:jc w:val="left"/>
              <w:rPr>
                <w:sz w:val="24"/>
              </w:rPr>
            </w:pPr>
            <w:r>
              <w:rPr>
                <w:color w:val="FFFFFF"/>
                <w:spacing w:val="-5"/>
                <w:sz w:val="24"/>
              </w:rPr>
              <w:t>No</w:t>
            </w:r>
          </w:p>
        </w:tc>
        <w:tc>
          <w:tcPr>
            <w:tcW w:w="4112" w:type="dxa"/>
            <w:tcBorders>
              <w:top w:val="nil"/>
              <w:bottom w:val="nil"/>
            </w:tcBorders>
            <w:shd w:val="clear" w:color="auto" w:fill="000000"/>
          </w:tcPr>
          <w:p w:rsidR="000857F9" w:rsidRDefault="00196ABF">
            <w:pPr>
              <w:pStyle w:val="TableParagraph"/>
              <w:spacing w:before="155"/>
              <w:ind w:left="5"/>
              <w:jc w:val="center"/>
              <w:rPr>
                <w:sz w:val="24"/>
              </w:rPr>
            </w:pPr>
            <w:r>
              <w:rPr>
                <w:color w:val="FFFFFF"/>
                <w:spacing w:val="-2"/>
                <w:sz w:val="24"/>
              </w:rPr>
              <w:t>Pernyataan</w:t>
            </w:r>
          </w:p>
        </w:tc>
        <w:tc>
          <w:tcPr>
            <w:tcW w:w="708" w:type="dxa"/>
            <w:tcBorders>
              <w:top w:val="nil"/>
              <w:bottom w:val="nil"/>
            </w:tcBorders>
            <w:shd w:val="clear" w:color="auto" w:fill="000000"/>
          </w:tcPr>
          <w:p w:rsidR="000857F9" w:rsidRDefault="00196ABF">
            <w:pPr>
              <w:pStyle w:val="TableParagraph"/>
              <w:spacing w:before="155"/>
              <w:ind w:left="221"/>
              <w:jc w:val="left"/>
              <w:rPr>
                <w:sz w:val="24"/>
              </w:rPr>
            </w:pPr>
            <w:r>
              <w:rPr>
                <w:color w:val="FFFFFF"/>
                <w:spacing w:val="-5"/>
                <w:sz w:val="24"/>
              </w:rPr>
              <w:t>SS</w:t>
            </w:r>
          </w:p>
        </w:tc>
        <w:tc>
          <w:tcPr>
            <w:tcW w:w="708" w:type="dxa"/>
            <w:tcBorders>
              <w:top w:val="nil"/>
              <w:bottom w:val="nil"/>
            </w:tcBorders>
            <w:shd w:val="clear" w:color="auto" w:fill="000000"/>
          </w:tcPr>
          <w:p w:rsidR="000857F9" w:rsidRDefault="00196ABF">
            <w:pPr>
              <w:pStyle w:val="TableParagraph"/>
              <w:spacing w:before="155"/>
              <w:ind w:left="7"/>
              <w:jc w:val="center"/>
              <w:rPr>
                <w:sz w:val="24"/>
              </w:rPr>
            </w:pPr>
            <w:r>
              <w:rPr>
                <w:color w:val="FFFFFF"/>
                <w:spacing w:val="-10"/>
                <w:sz w:val="24"/>
              </w:rPr>
              <w:t>S</w:t>
            </w:r>
          </w:p>
        </w:tc>
        <w:tc>
          <w:tcPr>
            <w:tcW w:w="709" w:type="dxa"/>
            <w:tcBorders>
              <w:top w:val="nil"/>
              <w:bottom w:val="nil"/>
            </w:tcBorders>
            <w:shd w:val="clear" w:color="auto" w:fill="000000"/>
          </w:tcPr>
          <w:p w:rsidR="000857F9" w:rsidRDefault="00196ABF">
            <w:pPr>
              <w:pStyle w:val="TableParagraph"/>
              <w:spacing w:before="155"/>
              <w:ind w:left="213"/>
              <w:jc w:val="left"/>
              <w:rPr>
                <w:sz w:val="24"/>
              </w:rPr>
            </w:pPr>
            <w:r>
              <w:rPr>
                <w:color w:val="FFFFFF"/>
                <w:spacing w:val="-5"/>
                <w:sz w:val="24"/>
              </w:rPr>
              <w:t>TS</w:t>
            </w:r>
          </w:p>
        </w:tc>
        <w:tc>
          <w:tcPr>
            <w:tcW w:w="711" w:type="dxa"/>
            <w:tcBorders>
              <w:top w:val="nil"/>
              <w:bottom w:val="nil"/>
            </w:tcBorders>
            <w:shd w:val="clear" w:color="auto" w:fill="000000"/>
          </w:tcPr>
          <w:p w:rsidR="000857F9" w:rsidRDefault="00196ABF">
            <w:pPr>
              <w:pStyle w:val="TableParagraph"/>
              <w:spacing w:before="155"/>
              <w:ind w:left="146"/>
              <w:jc w:val="left"/>
              <w:rPr>
                <w:sz w:val="24"/>
              </w:rPr>
            </w:pPr>
            <w:r>
              <w:rPr>
                <w:color w:val="FFFFFF"/>
                <w:spacing w:val="-5"/>
                <w:sz w:val="24"/>
              </w:rPr>
              <w:t>STS</w:t>
            </w:r>
          </w:p>
        </w:tc>
      </w:tr>
      <w:tr w:rsidR="000857F9">
        <w:trPr>
          <w:trHeight w:val="683"/>
        </w:trPr>
        <w:tc>
          <w:tcPr>
            <w:tcW w:w="847" w:type="dxa"/>
          </w:tcPr>
          <w:p w:rsidR="000857F9" w:rsidRDefault="00196ABF">
            <w:pPr>
              <w:pStyle w:val="TableParagraph"/>
              <w:spacing w:before="200"/>
              <w:ind w:left="467"/>
              <w:jc w:val="left"/>
              <w:rPr>
                <w:sz w:val="24"/>
              </w:rPr>
            </w:pPr>
            <w:r>
              <w:rPr>
                <w:spacing w:val="-5"/>
                <w:sz w:val="24"/>
              </w:rPr>
              <w:t>1.</w:t>
            </w:r>
          </w:p>
        </w:tc>
        <w:tc>
          <w:tcPr>
            <w:tcW w:w="4112" w:type="dxa"/>
          </w:tcPr>
          <w:p w:rsidR="000857F9" w:rsidRDefault="00196ABF">
            <w:pPr>
              <w:pStyle w:val="TableParagraph"/>
              <w:spacing w:before="63"/>
              <w:ind w:left="108" w:right="100"/>
              <w:jc w:val="left"/>
              <w:rPr>
                <w:sz w:val="24"/>
              </w:rPr>
            </w:pPr>
            <w:r>
              <w:rPr>
                <w:sz w:val="24"/>
              </w:rPr>
              <w:t>Orang</w:t>
            </w:r>
            <w:r>
              <w:rPr>
                <w:spacing w:val="-8"/>
                <w:sz w:val="24"/>
              </w:rPr>
              <w:t xml:space="preserve"> </w:t>
            </w:r>
            <w:r>
              <w:rPr>
                <w:sz w:val="24"/>
              </w:rPr>
              <w:t>tua</w:t>
            </w:r>
            <w:r>
              <w:rPr>
                <w:spacing w:val="-8"/>
                <w:sz w:val="24"/>
              </w:rPr>
              <w:t xml:space="preserve"> </w:t>
            </w:r>
            <w:r>
              <w:rPr>
                <w:sz w:val="24"/>
              </w:rPr>
              <w:t>saya</w:t>
            </w:r>
            <w:r>
              <w:rPr>
                <w:spacing w:val="-9"/>
                <w:sz w:val="24"/>
              </w:rPr>
              <w:t xml:space="preserve"> </w:t>
            </w:r>
            <w:r>
              <w:rPr>
                <w:sz w:val="24"/>
              </w:rPr>
              <w:t>menghukum</w:t>
            </w:r>
            <w:r>
              <w:rPr>
                <w:spacing w:val="-8"/>
                <w:sz w:val="24"/>
              </w:rPr>
              <w:t xml:space="preserve"> </w:t>
            </w:r>
            <w:r>
              <w:rPr>
                <w:sz w:val="24"/>
              </w:rPr>
              <w:t>saya</w:t>
            </w:r>
            <w:r>
              <w:rPr>
                <w:spacing w:val="-10"/>
                <w:sz w:val="24"/>
              </w:rPr>
              <w:t xml:space="preserve"> </w:t>
            </w:r>
            <w:r>
              <w:rPr>
                <w:sz w:val="24"/>
              </w:rPr>
              <w:t>kalau tidak menuruti perintahnya.</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575"/>
        </w:trPr>
        <w:tc>
          <w:tcPr>
            <w:tcW w:w="847" w:type="dxa"/>
          </w:tcPr>
          <w:p w:rsidR="000857F9" w:rsidRDefault="00196ABF">
            <w:pPr>
              <w:pStyle w:val="TableParagraph"/>
              <w:spacing w:before="150"/>
              <w:ind w:left="467"/>
              <w:jc w:val="left"/>
              <w:rPr>
                <w:sz w:val="24"/>
              </w:rPr>
            </w:pPr>
            <w:r>
              <w:rPr>
                <w:spacing w:val="-5"/>
                <w:sz w:val="24"/>
              </w:rPr>
              <w:t>2.</w:t>
            </w:r>
          </w:p>
        </w:tc>
        <w:tc>
          <w:tcPr>
            <w:tcW w:w="4112" w:type="dxa"/>
          </w:tcPr>
          <w:p w:rsidR="000857F9" w:rsidRDefault="00196ABF">
            <w:pPr>
              <w:pStyle w:val="TableParagraph"/>
              <w:spacing w:before="3" w:line="270" w:lineRule="atLeast"/>
              <w:ind w:left="108" w:right="100"/>
              <w:jc w:val="left"/>
              <w:rPr>
                <w:sz w:val="24"/>
              </w:rPr>
            </w:pPr>
            <w:r>
              <w:rPr>
                <w:sz w:val="24"/>
              </w:rPr>
              <w:t>Orang</w:t>
            </w:r>
            <w:r>
              <w:rPr>
                <w:spacing w:val="-11"/>
                <w:sz w:val="24"/>
              </w:rPr>
              <w:t xml:space="preserve"> </w:t>
            </w:r>
            <w:r>
              <w:rPr>
                <w:sz w:val="24"/>
              </w:rPr>
              <w:t>tua</w:t>
            </w:r>
            <w:r>
              <w:rPr>
                <w:spacing w:val="-11"/>
                <w:sz w:val="24"/>
              </w:rPr>
              <w:t xml:space="preserve"> </w:t>
            </w:r>
            <w:r>
              <w:rPr>
                <w:sz w:val="24"/>
              </w:rPr>
              <w:t>melarang</w:t>
            </w:r>
            <w:r>
              <w:rPr>
                <w:spacing w:val="-11"/>
                <w:sz w:val="24"/>
              </w:rPr>
              <w:t xml:space="preserve"> </w:t>
            </w:r>
            <w:r>
              <w:rPr>
                <w:sz w:val="24"/>
              </w:rPr>
              <w:t>saya</w:t>
            </w:r>
            <w:r>
              <w:rPr>
                <w:spacing w:val="-11"/>
                <w:sz w:val="24"/>
              </w:rPr>
              <w:t xml:space="preserve"> </w:t>
            </w:r>
            <w:r>
              <w:rPr>
                <w:sz w:val="24"/>
              </w:rPr>
              <w:t>jika</w:t>
            </w:r>
            <w:r>
              <w:rPr>
                <w:spacing w:val="-11"/>
                <w:sz w:val="24"/>
              </w:rPr>
              <w:t xml:space="preserve"> </w:t>
            </w:r>
            <w:r>
              <w:rPr>
                <w:sz w:val="24"/>
              </w:rPr>
              <w:t>ingin</w:t>
            </w:r>
            <w:r>
              <w:rPr>
                <w:spacing w:val="-11"/>
                <w:sz w:val="24"/>
              </w:rPr>
              <w:t xml:space="preserve"> </w:t>
            </w:r>
            <w:r>
              <w:rPr>
                <w:sz w:val="24"/>
              </w:rPr>
              <w:t>pergi keluar bersama temanteman</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697"/>
        </w:trPr>
        <w:tc>
          <w:tcPr>
            <w:tcW w:w="847" w:type="dxa"/>
          </w:tcPr>
          <w:p w:rsidR="000857F9" w:rsidRDefault="00196ABF">
            <w:pPr>
              <w:pStyle w:val="TableParagraph"/>
              <w:spacing w:before="210"/>
              <w:ind w:left="467"/>
              <w:jc w:val="left"/>
              <w:rPr>
                <w:sz w:val="24"/>
              </w:rPr>
            </w:pPr>
            <w:r>
              <w:rPr>
                <w:spacing w:val="-5"/>
                <w:sz w:val="24"/>
              </w:rPr>
              <w:t>3.</w:t>
            </w:r>
          </w:p>
        </w:tc>
        <w:tc>
          <w:tcPr>
            <w:tcW w:w="4112" w:type="dxa"/>
          </w:tcPr>
          <w:p w:rsidR="000857F9" w:rsidRDefault="00196ABF">
            <w:pPr>
              <w:pStyle w:val="TableParagraph"/>
              <w:spacing w:before="73"/>
              <w:ind w:left="108" w:right="100"/>
              <w:jc w:val="left"/>
              <w:rPr>
                <w:sz w:val="24"/>
              </w:rPr>
            </w:pPr>
            <w:r>
              <w:rPr>
                <w:sz w:val="24"/>
              </w:rPr>
              <w:t>Cita-Cita</w:t>
            </w:r>
            <w:r>
              <w:rPr>
                <w:spacing w:val="40"/>
                <w:sz w:val="24"/>
              </w:rPr>
              <w:t xml:space="preserve"> </w:t>
            </w:r>
            <w:r>
              <w:rPr>
                <w:sz w:val="24"/>
              </w:rPr>
              <w:t>saya</w:t>
            </w:r>
            <w:r>
              <w:rPr>
                <w:spacing w:val="40"/>
                <w:sz w:val="24"/>
              </w:rPr>
              <w:t xml:space="preserve"> </w:t>
            </w:r>
            <w:r>
              <w:rPr>
                <w:sz w:val="24"/>
              </w:rPr>
              <w:t>harus</w:t>
            </w:r>
            <w:r>
              <w:rPr>
                <w:spacing w:val="40"/>
                <w:sz w:val="24"/>
              </w:rPr>
              <w:t xml:space="preserve"> </w:t>
            </w:r>
            <w:r>
              <w:rPr>
                <w:sz w:val="24"/>
              </w:rPr>
              <w:t>sesuai</w:t>
            </w:r>
            <w:r>
              <w:rPr>
                <w:spacing w:val="40"/>
                <w:sz w:val="24"/>
              </w:rPr>
              <w:t xml:space="preserve"> </w:t>
            </w:r>
            <w:r>
              <w:rPr>
                <w:sz w:val="24"/>
              </w:rPr>
              <w:t>kemauan orang tua saya</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710"/>
        </w:trPr>
        <w:tc>
          <w:tcPr>
            <w:tcW w:w="847" w:type="dxa"/>
          </w:tcPr>
          <w:p w:rsidR="000857F9" w:rsidRDefault="00196ABF">
            <w:pPr>
              <w:pStyle w:val="TableParagraph"/>
              <w:spacing w:before="218"/>
              <w:ind w:left="467"/>
              <w:jc w:val="left"/>
              <w:rPr>
                <w:sz w:val="24"/>
              </w:rPr>
            </w:pPr>
            <w:r>
              <w:rPr>
                <w:spacing w:val="-5"/>
                <w:sz w:val="24"/>
              </w:rPr>
              <w:t>4.</w:t>
            </w:r>
          </w:p>
        </w:tc>
        <w:tc>
          <w:tcPr>
            <w:tcW w:w="4112" w:type="dxa"/>
          </w:tcPr>
          <w:p w:rsidR="000857F9" w:rsidRDefault="00196ABF">
            <w:pPr>
              <w:pStyle w:val="TableParagraph"/>
              <w:spacing w:before="78"/>
              <w:ind w:left="108" w:right="100"/>
              <w:jc w:val="left"/>
              <w:rPr>
                <w:sz w:val="24"/>
              </w:rPr>
            </w:pPr>
            <w:r>
              <w:rPr>
                <w:sz w:val="24"/>
              </w:rPr>
              <w:t>Orang</w:t>
            </w:r>
            <w:r>
              <w:rPr>
                <w:spacing w:val="80"/>
                <w:sz w:val="24"/>
              </w:rPr>
              <w:t xml:space="preserve"> </w:t>
            </w:r>
            <w:r>
              <w:rPr>
                <w:sz w:val="24"/>
              </w:rPr>
              <w:t>tua</w:t>
            </w:r>
            <w:r>
              <w:rPr>
                <w:spacing w:val="80"/>
                <w:sz w:val="24"/>
              </w:rPr>
              <w:t xml:space="preserve"> </w:t>
            </w:r>
            <w:r>
              <w:rPr>
                <w:sz w:val="24"/>
              </w:rPr>
              <w:t>selalu</w:t>
            </w:r>
            <w:r>
              <w:rPr>
                <w:spacing w:val="80"/>
                <w:sz w:val="24"/>
              </w:rPr>
              <w:t xml:space="preserve"> </w:t>
            </w:r>
            <w:r>
              <w:rPr>
                <w:sz w:val="24"/>
              </w:rPr>
              <w:t>mengawasi</w:t>
            </w:r>
            <w:r>
              <w:rPr>
                <w:spacing w:val="80"/>
                <w:sz w:val="24"/>
              </w:rPr>
              <w:t xml:space="preserve"> </w:t>
            </w:r>
            <w:r>
              <w:rPr>
                <w:sz w:val="24"/>
              </w:rPr>
              <w:t>semua kegiatan yang saya lakukan</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705"/>
        </w:trPr>
        <w:tc>
          <w:tcPr>
            <w:tcW w:w="847" w:type="dxa"/>
          </w:tcPr>
          <w:p w:rsidR="000857F9" w:rsidRDefault="00196ABF">
            <w:pPr>
              <w:pStyle w:val="TableParagraph"/>
              <w:spacing w:before="215"/>
              <w:ind w:left="467"/>
              <w:jc w:val="left"/>
              <w:rPr>
                <w:sz w:val="24"/>
              </w:rPr>
            </w:pPr>
            <w:r>
              <w:rPr>
                <w:spacing w:val="-5"/>
                <w:sz w:val="24"/>
              </w:rPr>
              <w:t>5.</w:t>
            </w:r>
          </w:p>
        </w:tc>
        <w:tc>
          <w:tcPr>
            <w:tcW w:w="4112" w:type="dxa"/>
          </w:tcPr>
          <w:p w:rsidR="000857F9" w:rsidRDefault="00196ABF">
            <w:pPr>
              <w:pStyle w:val="TableParagraph"/>
              <w:spacing w:before="75"/>
              <w:ind w:left="108" w:right="100"/>
              <w:jc w:val="left"/>
              <w:rPr>
                <w:sz w:val="24"/>
              </w:rPr>
            </w:pPr>
            <w:r>
              <w:rPr>
                <w:sz w:val="24"/>
              </w:rPr>
              <w:t>Orang</w:t>
            </w:r>
            <w:r>
              <w:rPr>
                <w:spacing w:val="-14"/>
                <w:sz w:val="24"/>
              </w:rPr>
              <w:t xml:space="preserve"> </w:t>
            </w:r>
            <w:r>
              <w:rPr>
                <w:sz w:val="24"/>
              </w:rPr>
              <w:t>tua</w:t>
            </w:r>
            <w:r>
              <w:rPr>
                <w:spacing w:val="-15"/>
                <w:sz w:val="24"/>
              </w:rPr>
              <w:t xml:space="preserve"> </w:t>
            </w:r>
            <w:r>
              <w:rPr>
                <w:sz w:val="24"/>
              </w:rPr>
              <w:t>menerapkan</w:t>
            </w:r>
            <w:r>
              <w:rPr>
                <w:spacing w:val="-14"/>
                <w:sz w:val="24"/>
              </w:rPr>
              <w:t xml:space="preserve"> </w:t>
            </w:r>
            <w:r>
              <w:rPr>
                <w:sz w:val="24"/>
              </w:rPr>
              <w:t>aturan</w:t>
            </w:r>
            <w:r>
              <w:rPr>
                <w:spacing w:val="-14"/>
                <w:sz w:val="24"/>
              </w:rPr>
              <w:t xml:space="preserve"> </w:t>
            </w:r>
            <w:r>
              <w:rPr>
                <w:sz w:val="24"/>
              </w:rPr>
              <w:t>yang</w:t>
            </w:r>
            <w:r>
              <w:rPr>
                <w:spacing w:val="-14"/>
                <w:sz w:val="24"/>
              </w:rPr>
              <w:t xml:space="preserve"> </w:t>
            </w:r>
            <w:r>
              <w:rPr>
                <w:sz w:val="24"/>
              </w:rPr>
              <w:t>tegas terhadap saya</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734"/>
        </w:trPr>
        <w:tc>
          <w:tcPr>
            <w:tcW w:w="847" w:type="dxa"/>
          </w:tcPr>
          <w:p w:rsidR="000857F9" w:rsidRDefault="00196ABF">
            <w:pPr>
              <w:pStyle w:val="TableParagraph"/>
              <w:spacing w:before="229"/>
              <w:ind w:left="467"/>
              <w:jc w:val="left"/>
              <w:rPr>
                <w:sz w:val="24"/>
              </w:rPr>
            </w:pPr>
            <w:r>
              <w:rPr>
                <w:spacing w:val="-5"/>
                <w:sz w:val="24"/>
              </w:rPr>
              <w:t>6.</w:t>
            </w:r>
          </w:p>
        </w:tc>
        <w:tc>
          <w:tcPr>
            <w:tcW w:w="4112" w:type="dxa"/>
          </w:tcPr>
          <w:p w:rsidR="000857F9" w:rsidRDefault="00196ABF">
            <w:pPr>
              <w:pStyle w:val="TableParagraph"/>
              <w:spacing w:before="90"/>
              <w:ind w:left="108" w:right="100"/>
              <w:jc w:val="left"/>
              <w:rPr>
                <w:sz w:val="24"/>
              </w:rPr>
            </w:pPr>
            <w:r>
              <w:rPr>
                <w:sz w:val="24"/>
              </w:rPr>
              <w:t>Orang</w:t>
            </w:r>
            <w:r>
              <w:rPr>
                <w:spacing w:val="40"/>
                <w:sz w:val="24"/>
              </w:rPr>
              <w:t xml:space="preserve"> </w:t>
            </w:r>
            <w:r>
              <w:rPr>
                <w:sz w:val="24"/>
              </w:rPr>
              <w:t>tua</w:t>
            </w:r>
            <w:r>
              <w:rPr>
                <w:spacing w:val="40"/>
                <w:sz w:val="24"/>
              </w:rPr>
              <w:t xml:space="preserve"> </w:t>
            </w:r>
            <w:r>
              <w:rPr>
                <w:sz w:val="24"/>
              </w:rPr>
              <w:t>memberikan</w:t>
            </w:r>
            <w:r>
              <w:rPr>
                <w:spacing w:val="40"/>
                <w:sz w:val="24"/>
              </w:rPr>
              <w:t xml:space="preserve"> </w:t>
            </w:r>
            <w:r>
              <w:rPr>
                <w:sz w:val="24"/>
              </w:rPr>
              <w:t>batasan</w:t>
            </w:r>
            <w:r>
              <w:rPr>
                <w:spacing w:val="40"/>
                <w:sz w:val="24"/>
              </w:rPr>
              <w:t xml:space="preserve"> </w:t>
            </w:r>
            <w:r>
              <w:rPr>
                <w:sz w:val="24"/>
              </w:rPr>
              <w:t>waktu untuk saya bermain dengan teman</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602"/>
        </w:trPr>
        <w:tc>
          <w:tcPr>
            <w:tcW w:w="847" w:type="dxa"/>
          </w:tcPr>
          <w:p w:rsidR="000857F9" w:rsidRDefault="00196ABF">
            <w:pPr>
              <w:pStyle w:val="TableParagraph"/>
              <w:spacing w:before="162"/>
              <w:ind w:left="467"/>
              <w:jc w:val="left"/>
              <w:rPr>
                <w:sz w:val="24"/>
              </w:rPr>
            </w:pPr>
            <w:r>
              <w:rPr>
                <w:spacing w:val="-5"/>
                <w:sz w:val="24"/>
              </w:rPr>
              <w:t>7.</w:t>
            </w:r>
          </w:p>
        </w:tc>
        <w:tc>
          <w:tcPr>
            <w:tcW w:w="4112" w:type="dxa"/>
          </w:tcPr>
          <w:p w:rsidR="000857F9" w:rsidRDefault="00196ABF">
            <w:pPr>
              <w:pStyle w:val="TableParagraph"/>
              <w:tabs>
                <w:tab w:val="left" w:pos="796"/>
                <w:tab w:val="left" w:pos="1791"/>
                <w:tab w:val="left" w:pos="2710"/>
                <w:tab w:val="left" w:pos="3532"/>
              </w:tabs>
              <w:spacing w:before="25"/>
              <w:ind w:left="108" w:right="101"/>
              <w:jc w:val="left"/>
              <w:rPr>
                <w:sz w:val="24"/>
              </w:rPr>
            </w:pPr>
            <w:r>
              <w:rPr>
                <w:spacing w:val="-4"/>
                <w:sz w:val="24"/>
              </w:rPr>
              <w:t>Saya</w:t>
            </w:r>
            <w:r>
              <w:rPr>
                <w:sz w:val="24"/>
              </w:rPr>
              <w:tab/>
            </w:r>
            <w:r>
              <w:rPr>
                <w:spacing w:val="-2"/>
                <w:sz w:val="24"/>
              </w:rPr>
              <w:t>tertekan</w:t>
            </w:r>
            <w:r>
              <w:rPr>
                <w:sz w:val="24"/>
              </w:rPr>
              <w:tab/>
            </w:r>
            <w:r>
              <w:rPr>
                <w:spacing w:val="-2"/>
                <w:sz w:val="24"/>
              </w:rPr>
              <w:t>dengan</w:t>
            </w:r>
            <w:r>
              <w:rPr>
                <w:sz w:val="24"/>
              </w:rPr>
              <w:tab/>
            </w:r>
            <w:r>
              <w:rPr>
                <w:spacing w:val="-2"/>
                <w:sz w:val="24"/>
              </w:rPr>
              <w:t>aturan</w:t>
            </w:r>
            <w:r>
              <w:rPr>
                <w:sz w:val="24"/>
              </w:rPr>
              <w:tab/>
            </w:r>
            <w:r>
              <w:rPr>
                <w:spacing w:val="-4"/>
                <w:sz w:val="24"/>
              </w:rPr>
              <w:t xml:space="preserve">yang </w:t>
            </w:r>
            <w:r>
              <w:rPr>
                <w:sz w:val="24"/>
              </w:rPr>
              <w:t>diterapkan oleh orang tua</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601"/>
        </w:trPr>
        <w:tc>
          <w:tcPr>
            <w:tcW w:w="847" w:type="dxa"/>
          </w:tcPr>
          <w:p w:rsidR="000857F9" w:rsidRDefault="00196ABF">
            <w:pPr>
              <w:pStyle w:val="TableParagraph"/>
              <w:spacing w:before="162"/>
              <w:ind w:left="467"/>
              <w:jc w:val="left"/>
              <w:rPr>
                <w:sz w:val="24"/>
              </w:rPr>
            </w:pPr>
            <w:r>
              <w:rPr>
                <w:spacing w:val="-5"/>
                <w:sz w:val="24"/>
              </w:rPr>
              <w:t>8.</w:t>
            </w:r>
          </w:p>
        </w:tc>
        <w:tc>
          <w:tcPr>
            <w:tcW w:w="4112" w:type="dxa"/>
          </w:tcPr>
          <w:p w:rsidR="000857F9" w:rsidRDefault="00196ABF">
            <w:pPr>
              <w:pStyle w:val="TableParagraph"/>
              <w:spacing w:before="25"/>
              <w:ind w:left="108" w:right="100"/>
              <w:jc w:val="left"/>
              <w:rPr>
                <w:sz w:val="24"/>
              </w:rPr>
            </w:pPr>
            <w:r>
              <w:rPr>
                <w:sz w:val="24"/>
              </w:rPr>
              <w:t>Orang</w:t>
            </w:r>
            <w:r>
              <w:rPr>
                <w:spacing w:val="80"/>
                <w:sz w:val="24"/>
              </w:rPr>
              <w:t xml:space="preserve"> </w:t>
            </w:r>
            <w:r>
              <w:rPr>
                <w:sz w:val="24"/>
              </w:rPr>
              <w:t>tua</w:t>
            </w:r>
            <w:r>
              <w:rPr>
                <w:spacing w:val="80"/>
                <w:sz w:val="24"/>
              </w:rPr>
              <w:t xml:space="preserve"> </w:t>
            </w:r>
            <w:r>
              <w:rPr>
                <w:sz w:val="24"/>
              </w:rPr>
              <w:t>mengharuskan</w:t>
            </w:r>
            <w:r>
              <w:rPr>
                <w:spacing w:val="80"/>
                <w:sz w:val="24"/>
              </w:rPr>
              <w:t xml:space="preserve"> </w:t>
            </w:r>
            <w:r>
              <w:rPr>
                <w:sz w:val="24"/>
              </w:rPr>
              <w:t>saya</w:t>
            </w:r>
            <w:r>
              <w:rPr>
                <w:spacing w:val="80"/>
                <w:sz w:val="24"/>
              </w:rPr>
              <w:t xml:space="preserve"> </w:t>
            </w:r>
            <w:r>
              <w:rPr>
                <w:sz w:val="24"/>
              </w:rPr>
              <w:t>untuk pulang tepat waktu</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552"/>
        </w:trPr>
        <w:tc>
          <w:tcPr>
            <w:tcW w:w="847" w:type="dxa"/>
          </w:tcPr>
          <w:p w:rsidR="000857F9" w:rsidRDefault="00196ABF">
            <w:pPr>
              <w:pStyle w:val="TableParagraph"/>
              <w:spacing w:before="136"/>
              <w:ind w:left="467"/>
              <w:jc w:val="left"/>
              <w:rPr>
                <w:sz w:val="24"/>
              </w:rPr>
            </w:pPr>
            <w:r>
              <w:rPr>
                <w:spacing w:val="-5"/>
                <w:sz w:val="24"/>
              </w:rPr>
              <w:t>9.</w:t>
            </w:r>
          </w:p>
        </w:tc>
        <w:tc>
          <w:tcPr>
            <w:tcW w:w="4112" w:type="dxa"/>
          </w:tcPr>
          <w:p w:rsidR="000857F9" w:rsidRDefault="00196ABF">
            <w:pPr>
              <w:pStyle w:val="TableParagraph"/>
              <w:spacing w:line="276" w:lineRule="exact"/>
              <w:ind w:left="108" w:right="100"/>
              <w:jc w:val="left"/>
              <w:rPr>
                <w:sz w:val="24"/>
              </w:rPr>
            </w:pPr>
            <w:r>
              <w:rPr>
                <w:sz w:val="24"/>
              </w:rPr>
              <w:t>Ketika</w:t>
            </w:r>
            <w:r>
              <w:rPr>
                <w:spacing w:val="80"/>
                <w:sz w:val="24"/>
              </w:rPr>
              <w:t xml:space="preserve"> </w:t>
            </w:r>
            <w:r>
              <w:rPr>
                <w:sz w:val="24"/>
              </w:rPr>
              <w:t>ada</w:t>
            </w:r>
            <w:r>
              <w:rPr>
                <w:spacing w:val="80"/>
                <w:sz w:val="24"/>
              </w:rPr>
              <w:t xml:space="preserve"> </w:t>
            </w:r>
            <w:r>
              <w:rPr>
                <w:sz w:val="24"/>
              </w:rPr>
              <w:t>waktu</w:t>
            </w:r>
            <w:r>
              <w:rPr>
                <w:spacing w:val="80"/>
                <w:sz w:val="24"/>
              </w:rPr>
              <w:t xml:space="preserve"> </w:t>
            </w:r>
            <w:r>
              <w:rPr>
                <w:sz w:val="24"/>
              </w:rPr>
              <w:t>luang</w:t>
            </w:r>
            <w:r>
              <w:rPr>
                <w:spacing w:val="80"/>
                <w:sz w:val="24"/>
              </w:rPr>
              <w:t xml:space="preserve"> </w:t>
            </w:r>
            <w:r>
              <w:rPr>
                <w:sz w:val="24"/>
              </w:rPr>
              <w:t>orang</w:t>
            </w:r>
            <w:r>
              <w:rPr>
                <w:spacing w:val="80"/>
                <w:sz w:val="24"/>
              </w:rPr>
              <w:t xml:space="preserve"> </w:t>
            </w:r>
            <w:r>
              <w:rPr>
                <w:sz w:val="24"/>
              </w:rPr>
              <w:t>tua</w:t>
            </w:r>
            <w:r>
              <w:rPr>
                <w:spacing w:val="40"/>
                <w:sz w:val="24"/>
              </w:rPr>
              <w:t xml:space="preserve"> </w:t>
            </w:r>
            <w:r>
              <w:rPr>
                <w:sz w:val="24"/>
              </w:rPr>
              <w:t>mendampingi mengerjakan tugas</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673"/>
        </w:trPr>
        <w:tc>
          <w:tcPr>
            <w:tcW w:w="847" w:type="dxa"/>
          </w:tcPr>
          <w:p w:rsidR="000857F9" w:rsidRDefault="00196ABF">
            <w:pPr>
              <w:pStyle w:val="TableParagraph"/>
              <w:spacing w:before="198"/>
              <w:ind w:right="67"/>
              <w:rPr>
                <w:sz w:val="24"/>
              </w:rPr>
            </w:pPr>
            <w:r>
              <w:rPr>
                <w:spacing w:val="-5"/>
                <w:sz w:val="24"/>
              </w:rPr>
              <w:t>10.</w:t>
            </w:r>
          </w:p>
        </w:tc>
        <w:tc>
          <w:tcPr>
            <w:tcW w:w="4112" w:type="dxa"/>
          </w:tcPr>
          <w:p w:rsidR="000857F9" w:rsidRDefault="00196ABF">
            <w:pPr>
              <w:pStyle w:val="TableParagraph"/>
              <w:spacing w:before="61"/>
              <w:ind w:left="108" w:right="100"/>
              <w:jc w:val="left"/>
              <w:rPr>
                <w:sz w:val="24"/>
              </w:rPr>
            </w:pPr>
            <w:r>
              <w:rPr>
                <w:sz w:val="24"/>
              </w:rPr>
              <w:t>Orang tua terus menerus mengingatkan saya untuk shalat lima waktu</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551"/>
        </w:trPr>
        <w:tc>
          <w:tcPr>
            <w:tcW w:w="847" w:type="dxa"/>
          </w:tcPr>
          <w:p w:rsidR="000857F9" w:rsidRDefault="00196ABF">
            <w:pPr>
              <w:pStyle w:val="TableParagraph"/>
              <w:spacing w:before="138"/>
              <w:ind w:right="67"/>
              <w:rPr>
                <w:sz w:val="24"/>
              </w:rPr>
            </w:pPr>
            <w:r>
              <w:rPr>
                <w:spacing w:val="-5"/>
                <w:sz w:val="24"/>
              </w:rPr>
              <w:t>11.</w:t>
            </w:r>
          </w:p>
        </w:tc>
        <w:tc>
          <w:tcPr>
            <w:tcW w:w="4112" w:type="dxa"/>
          </w:tcPr>
          <w:p w:rsidR="000857F9" w:rsidRDefault="00196ABF">
            <w:pPr>
              <w:pStyle w:val="TableParagraph"/>
              <w:spacing w:line="276" w:lineRule="exact"/>
              <w:ind w:left="108" w:right="100"/>
              <w:jc w:val="left"/>
              <w:rPr>
                <w:sz w:val="24"/>
              </w:rPr>
            </w:pPr>
            <w:r>
              <w:rPr>
                <w:sz w:val="24"/>
              </w:rPr>
              <w:t>Orang</w:t>
            </w:r>
            <w:r>
              <w:rPr>
                <w:spacing w:val="-3"/>
                <w:sz w:val="24"/>
              </w:rPr>
              <w:t xml:space="preserve"> </w:t>
            </w:r>
            <w:r>
              <w:rPr>
                <w:sz w:val="24"/>
              </w:rPr>
              <w:t>tua</w:t>
            </w:r>
            <w:r>
              <w:rPr>
                <w:spacing w:val="-3"/>
                <w:sz w:val="24"/>
              </w:rPr>
              <w:t xml:space="preserve"> </w:t>
            </w:r>
            <w:r>
              <w:rPr>
                <w:sz w:val="24"/>
              </w:rPr>
              <w:t>sangat</w:t>
            </w:r>
            <w:r>
              <w:rPr>
                <w:spacing w:val="-3"/>
                <w:sz w:val="24"/>
              </w:rPr>
              <w:t xml:space="preserve"> </w:t>
            </w:r>
            <w:r>
              <w:rPr>
                <w:sz w:val="24"/>
              </w:rPr>
              <w:t>membatasi</w:t>
            </w:r>
            <w:r>
              <w:rPr>
                <w:spacing w:val="-3"/>
                <w:sz w:val="24"/>
              </w:rPr>
              <w:t xml:space="preserve"> </w:t>
            </w:r>
            <w:r>
              <w:rPr>
                <w:sz w:val="24"/>
              </w:rPr>
              <w:t>lingkungan pertemanan saya</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553"/>
        </w:trPr>
        <w:tc>
          <w:tcPr>
            <w:tcW w:w="847" w:type="dxa"/>
          </w:tcPr>
          <w:p w:rsidR="000857F9" w:rsidRDefault="00196ABF">
            <w:pPr>
              <w:pStyle w:val="TableParagraph"/>
              <w:spacing w:before="137"/>
              <w:ind w:right="67"/>
              <w:rPr>
                <w:sz w:val="24"/>
              </w:rPr>
            </w:pPr>
            <w:r>
              <w:rPr>
                <w:spacing w:val="-5"/>
                <w:sz w:val="24"/>
              </w:rPr>
              <w:t>12.</w:t>
            </w:r>
          </w:p>
        </w:tc>
        <w:tc>
          <w:tcPr>
            <w:tcW w:w="4112" w:type="dxa"/>
          </w:tcPr>
          <w:p w:rsidR="000857F9" w:rsidRDefault="00196ABF">
            <w:pPr>
              <w:pStyle w:val="TableParagraph"/>
              <w:spacing w:line="270" w:lineRule="atLeast"/>
              <w:ind w:left="108" w:right="100"/>
              <w:jc w:val="left"/>
              <w:rPr>
                <w:sz w:val="24"/>
              </w:rPr>
            </w:pPr>
            <w:r>
              <w:rPr>
                <w:sz w:val="24"/>
              </w:rPr>
              <w:t>Orang</w:t>
            </w:r>
            <w:r>
              <w:rPr>
                <w:spacing w:val="-7"/>
                <w:sz w:val="24"/>
              </w:rPr>
              <w:t xml:space="preserve"> </w:t>
            </w:r>
            <w:r>
              <w:rPr>
                <w:sz w:val="24"/>
              </w:rPr>
              <w:t>tua</w:t>
            </w:r>
            <w:r>
              <w:rPr>
                <w:spacing w:val="-7"/>
                <w:sz w:val="24"/>
              </w:rPr>
              <w:t xml:space="preserve"> </w:t>
            </w:r>
            <w:r>
              <w:rPr>
                <w:sz w:val="24"/>
              </w:rPr>
              <w:t>selalu</w:t>
            </w:r>
            <w:r>
              <w:rPr>
                <w:spacing w:val="-7"/>
                <w:sz w:val="24"/>
              </w:rPr>
              <w:t xml:space="preserve"> </w:t>
            </w:r>
            <w:r>
              <w:rPr>
                <w:sz w:val="24"/>
              </w:rPr>
              <w:t>mengabaikan</w:t>
            </w:r>
            <w:r>
              <w:rPr>
                <w:spacing w:val="-7"/>
                <w:sz w:val="24"/>
              </w:rPr>
              <w:t xml:space="preserve"> </w:t>
            </w:r>
            <w:r>
              <w:rPr>
                <w:sz w:val="24"/>
              </w:rPr>
              <w:t>setiap</w:t>
            </w:r>
            <w:r>
              <w:rPr>
                <w:spacing w:val="-7"/>
                <w:sz w:val="24"/>
              </w:rPr>
              <w:t xml:space="preserve"> </w:t>
            </w:r>
            <w:r>
              <w:rPr>
                <w:sz w:val="24"/>
              </w:rPr>
              <w:t>hal yang saya lakukan</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551"/>
        </w:trPr>
        <w:tc>
          <w:tcPr>
            <w:tcW w:w="847" w:type="dxa"/>
          </w:tcPr>
          <w:p w:rsidR="000857F9" w:rsidRDefault="00196ABF">
            <w:pPr>
              <w:pStyle w:val="TableParagraph"/>
              <w:spacing w:before="135"/>
              <w:ind w:right="67"/>
              <w:rPr>
                <w:sz w:val="24"/>
              </w:rPr>
            </w:pPr>
            <w:r>
              <w:rPr>
                <w:spacing w:val="-5"/>
                <w:sz w:val="24"/>
              </w:rPr>
              <w:t>13.</w:t>
            </w:r>
          </w:p>
        </w:tc>
        <w:tc>
          <w:tcPr>
            <w:tcW w:w="4112" w:type="dxa"/>
          </w:tcPr>
          <w:p w:rsidR="000857F9" w:rsidRDefault="00196ABF">
            <w:pPr>
              <w:pStyle w:val="TableParagraph"/>
              <w:spacing w:line="276" w:lineRule="exact"/>
              <w:ind w:left="108" w:right="100"/>
              <w:jc w:val="left"/>
              <w:rPr>
                <w:sz w:val="24"/>
              </w:rPr>
            </w:pPr>
            <w:r>
              <w:rPr>
                <w:sz w:val="24"/>
              </w:rPr>
              <w:t>Saya</w:t>
            </w:r>
            <w:r>
              <w:rPr>
                <w:spacing w:val="80"/>
                <w:sz w:val="24"/>
              </w:rPr>
              <w:t xml:space="preserve"> </w:t>
            </w:r>
            <w:r>
              <w:rPr>
                <w:sz w:val="24"/>
              </w:rPr>
              <w:t>tidak</w:t>
            </w:r>
            <w:r>
              <w:rPr>
                <w:spacing w:val="80"/>
                <w:sz w:val="24"/>
              </w:rPr>
              <w:t xml:space="preserve"> </w:t>
            </w:r>
            <w:r>
              <w:rPr>
                <w:sz w:val="24"/>
              </w:rPr>
              <w:t>mendapat</w:t>
            </w:r>
            <w:r>
              <w:rPr>
                <w:spacing w:val="80"/>
                <w:sz w:val="24"/>
              </w:rPr>
              <w:t xml:space="preserve"> </w:t>
            </w:r>
            <w:r>
              <w:rPr>
                <w:sz w:val="24"/>
              </w:rPr>
              <w:t>perhatian</w:t>
            </w:r>
            <w:r>
              <w:rPr>
                <w:spacing w:val="80"/>
                <w:sz w:val="24"/>
              </w:rPr>
              <w:t xml:space="preserve"> </w:t>
            </w:r>
            <w:r>
              <w:rPr>
                <w:sz w:val="24"/>
              </w:rPr>
              <w:t>dari orang tua saya</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580"/>
        </w:trPr>
        <w:tc>
          <w:tcPr>
            <w:tcW w:w="847" w:type="dxa"/>
          </w:tcPr>
          <w:p w:rsidR="000857F9" w:rsidRDefault="00196ABF">
            <w:pPr>
              <w:pStyle w:val="TableParagraph"/>
              <w:spacing w:before="149"/>
              <w:ind w:right="67"/>
              <w:rPr>
                <w:sz w:val="24"/>
              </w:rPr>
            </w:pPr>
            <w:r>
              <w:rPr>
                <w:spacing w:val="-5"/>
                <w:sz w:val="24"/>
              </w:rPr>
              <w:t>14.</w:t>
            </w:r>
          </w:p>
        </w:tc>
        <w:tc>
          <w:tcPr>
            <w:tcW w:w="4112" w:type="dxa"/>
          </w:tcPr>
          <w:p w:rsidR="000857F9" w:rsidRDefault="00196ABF">
            <w:pPr>
              <w:pStyle w:val="TableParagraph"/>
              <w:spacing w:before="8" w:line="270" w:lineRule="atLeast"/>
              <w:ind w:left="108" w:right="100"/>
              <w:jc w:val="left"/>
              <w:rPr>
                <w:sz w:val="24"/>
              </w:rPr>
            </w:pPr>
            <w:r>
              <w:rPr>
                <w:sz w:val="24"/>
              </w:rPr>
              <w:t xml:space="preserve">Orang tua saya peduli dengan perasaan </w:t>
            </w:r>
            <w:r>
              <w:rPr>
                <w:spacing w:val="-2"/>
                <w:sz w:val="24"/>
              </w:rPr>
              <w:t>saya.</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552"/>
        </w:trPr>
        <w:tc>
          <w:tcPr>
            <w:tcW w:w="847" w:type="dxa"/>
          </w:tcPr>
          <w:p w:rsidR="000857F9" w:rsidRDefault="00196ABF">
            <w:pPr>
              <w:pStyle w:val="TableParagraph"/>
              <w:spacing w:before="138"/>
              <w:ind w:right="67"/>
              <w:rPr>
                <w:sz w:val="24"/>
              </w:rPr>
            </w:pPr>
            <w:r>
              <w:rPr>
                <w:spacing w:val="-5"/>
                <w:sz w:val="24"/>
              </w:rPr>
              <w:t>15.</w:t>
            </w:r>
          </w:p>
        </w:tc>
        <w:tc>
          <w:tcPr>
            <w:tcW w:w="4112" w:type="dxa"/>
          </w:tcPr>
          <w:p w:rsidR="000857F9" w:rsidRDefault="00196ABF">
            <w:pPr>
              <w:pStyle w:val="TableParagraph"/>
              <w:tabs>
                <w:tab w:val="left" w:pos="909"/>
                <w:tab w:val="left" w:pos="1405"/>
                <w:tab w:val="left" w:pos="2036"/>
                <w:tab w:val="left" w:pos="2801"/>
              </w:tabs>
              <w:spacing w:line="276" w:lineRule="exact"/>
              <w:ind w:left="108" w:right="100"/>
              <w:jc w:val="left"/>
              <w:rPr>
                <w:sz w:val="24"/>
              </w:rPr>
            </w:pPr>
            <w:r>
              <w:rPr>
                <w:spacing w:val="-4"/>
                <w:sz w:val="24"/>
              </w:rPr>
              <w:t>Orang</w:t>
            </w:r>
            <w:r>
              <w:rPr>
                <w:sz w:val="24"/>
              </w:rPr>
              <w:tab/>
            </w:r>
            <w:r>
              <w:rPr>
                <w:spacing w:val="-4"/>
                <w:sz w:val="24"/>
              </w:rPr>
              <w:t>tua</w:t>
            </w:r>
            <w:r>
              <w:rPr>
                <w:sz w:val="24"/>
              </w:rPr>
              <w:tab/>
            </w:r>
            <w:r>
              <w:rPr>
                <w:spacing w:val="-4"/>
                <w:sz w:val="24"/>
              </w:rPr>
              <w:t>saya</w:t>
            </w:r>
            <w:r>
              <w:rPr>
                <w:sz w:val="24"/>
              </w:rPr>
              <w:tab/>
            </w:r>
            <w:r>
              <w:rPr>
                <w:spacing w:val="-2"/>
                <w:sz w:val="24"/>
              </w:rPr>
              <w:t>selalu</w:t>
            </w:r>
            <w:r>
              <w:rPr>
                <w:sz w:val="24"/>
              </w:rPr>
              <w:tab/>
            </w:r>
            <w:r>
              <w:rPr>
                <w:spacing w:val="-2"/>
                <w:sz w:val="24"/>
              </w:rPr>
              <w:t>memberikan pujian</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551"/>
        </w:trPr>
        <w:tc>
          <w:tcPr>
            <w:tcW w:w="847" w:type="dxa"/>
          </w:tcPr>
          <w:p w:rsidR="000857F9" w:rsidRDefault="00196ABF">
            <w:pPr>
              <w:pStyle w:val="TableParagraph"/>
              <w:spacing w:before="138"/>
              <w:ind w:right="67"/>
              <w:rPr>
                <w:sz w:val="24"/>
              </w:rPr>
            </w:pPr>
            <w:r>
              <w:rPr>
                <w:spacing w:val="-5"/>
                <w:sz w:val="24"/>
              </w:rPr>
              <w:t>16.</w:t>
            </w:r>
          </w:p>
        </w:tc>
        <w:tc>
          <w:tcPr>
            <w:tcW w:w="4112" w:type="dxa"/>
          </w:tcPr>
          <w:p w:rsidR="000857F9" w:rsidRDefault="00196ABF">
            <w:pPr>
              <w:pStyle w:val="TableParagraph"/>
              <w:spacing w:line="276" w:lineRule="exact"/>
              <w:ind w:left="108" w:right="100"/>
              <w:jc w:val="left"/>
              <w:rPr>
                <w:sz w:val="24"/>
              </w:rPr>
            </w:pPr>
            <w:r>
              <w:rPr>
                <w:sz w:val="24"/>
              </w:rPr>
              <w:t>Orang</w:t>
            </w:r>
            <w:r>
              <w:rPr>
                <w:spacing w:val="40"/>
                <w:sz w:val="24"/>
              </w:rPr>
              <w:t xml:space="preserve"> </w:t>
            </w:r>
            <w:r>
              <w:rPr>
                <w:sz w:val="24"/>
              </w:rPr>
              <w:t>tua</w:t>
            </w:r>
            <w:r>
              <w:rPr>
                <w:spacing w:val="40"/>
                <w:sz w:val="24"/>
              </w:rPr>
              <w:t xml:space="preserve"> </w:t>
            </w:r>
            <w:r>
              <w:rPr>
                <w:sz w:val="24"/>
              </w:rPr>
              <w:t>saya</w:t>
            </w:r>
            <w:r>
              <w:rPr>
                <w:spacing w:val="40"/>
                <w:sz w:val="24"/>
              </w:rPr>
              <w:t xml:space="preserve"> </w:t>
            </w:r>
            <w:r>
              <w:rPr>
                <w:sz w:val="24"/>
              </w:rPr>
              <w:t>mendidik</w:t>
            </w:r>
            <w:r>
              <w:rPr>
                <w:spacing w:val="40"/>
                <w:sz w:val="24"/>
              </w:rPr>
              <w:t xml:space="preserve"> </w:t>
            </w:r>
            <w:r>
              <w:rPr>
                <w:sz w:val="24"/>
              </w:rPr>
              <w:t>saya</w:t>
            </w:r>
            <w:r>
              <w:rPr>
                <w:spacing w:val="40"/>
                <w:sz w:val="24"/>
              </w:rPr>
              <w:t xml:space="preserve"> </w:t>
            </w:r>
            <w:r>
              <w:rPr>
                <w:sz w:val="24"/>
              </w:rPr>
              <w:t>dengan penuh tekanan</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563"/>
        </w:trPr>
        <w:tc>
          <w:tcPr>
            <w:tcW w:w="847" w:type="dxa"/>
          </w:tcPr>
          <w:p w:rsidR="000857F9" w:rsidRDefault="00196ABF">
            <w:pPr>
              <w:pStyle w:val="TableParagraph"/>
              <w:spacing w:before="142"/>
              <w:ind w:right="67"/>
              <w:rPr>
                <w:sz w:val="24"/>
              </w:rPr>
            </w:pPr>
            <w:r>
              <w:rPr>
                <w:spacing w:val="-5"/>
                <w:sz w:val="24"/>
              </w:rPr>
              <w:t>17.</w:t>
            </w:r>
          </w:p>
        </w:tc>
        <w:tc>
          <w:tcPr>
            <w:tcW w:w="4112" w:type="dxa"/>
          </w:tcPr>
          <w:p w:rsidR="000857F9" w:rsidRDefault="00196ABF">
            <w:pPr>
              <w:pStyle w:val="TableParagraph"/>
              <w:spacing w:line="270" w:lineRule="atLeast"/>
              <w:ind w:left="108" w:right="100"/>
              <w:jc w:val="left"/>
              <w:rPr>
                <w:sz w:val="24"/>
              </w:rPr>
            </w:pPr>
            <w:r>
              <w:rPr>
                <w:sz w:val="24"/>
              </w:rPr>
              <w:t>Orang</w:t>
            </w:r>
            <w:r>
              <w:rPr>
                <w:spacing w:val="40"/>
                <w:sz w:val="24"/>
              </w:rPr>
              <w:t xml:space="preserve"> </w:t>
            </w:r>
            <w:r>
              <w:rPr>
                <w:sz w:val="24"/>
              </w:rPr>
              <w:t>tua</w:t>
            </w:r>
            <w:r>
              <w:rPr>
                <w:spacing w:val="40"/>
                <w:sz w:val="24"/>
              </w:rPr>
              <w:t xml:space="preserve"> </w:t>
            </w:r>
            <w:r>
              <w:rPr>
                <w:sz w:val="24"/>
              </w:rPr>
              <w:t>memuji</w:t>
            </w:r>
            <w:r>
              <w:rPr>
                <w:spacing w:val="40"/>
                <w:sz w:val="24"/>
              </w:rPr>
              <w:t xml:space="preserve"> </w:t>
            </w:r>
            <w:r>
              <w:rPr>
                <w:sz w:val="24"/>
              </w:rPr>
              <w:t>kesungguhan</w:t>
            </w:r>
            <w:r>
              <w:rPr>
                <w:spacing w:val="40"/>
                <w:sz w:val="24"/>
              </w:rPr>
              <w:t xml:space="preserve"> </w:t>
            </w:r>
            <w:r>
              <w:rPr>
                <w:sz w:val="24"/>
              </w:rPr>
              <w:t>saya dalam belajar</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1134"/>
        </w:trPr>
        <w:tc>
          <w:tcPr>
            <w:tcW w:w="847" w:type="dxa"/>
          </w:tcPr>
          <w:p w:rsidR="000857F9" w:rsidRDefault="000857F9">
            <w:pPr>
              <w:pStyle w:val="TableParagraph"/>
              <w:spacing w:before="152"/>
              <w:jc w:val="left"/>
              <w:rPr>
                <w:b/>
                <w:sz w:val="24"/>
              </w:rPr>
            </w:pPr>
          </w:p>
          <w:p w:rsidR="000857F9" w:rsidRDefault="00196ABF">
            <w:pPr>
              <w:pStyle w:val="TableParagraph"/>
              <w:ind w:right="67"/>
              <w:rPr>
                <w:sz w:val="24"/>
              </w:rPr>
            </w:pPr>
            <w:r>
              <w:rPr>
                <w:spacing w:val="-5"/>
                <w:sz w:val="24"/>
              </w:rPr>
              <w:t>18.</w:t>
            </w:r>
          </w:p>
        </w:tc>
        <w:tc>
          <w:tcPr>
            <w:tcW w:w="4112" w:type="dxa"/>
          </w:tcPr>
          <w:p w:rsidR="000857F9" w:rsidRDefault="000857F9">
            <w:pPr>
              <w:pStyle w:val="TableParagraph"/>
              <w:spacing w:before="15"/>
              <w:jc w:val="left"/>
              <w:rPr>
                <w:b/>
                <w:sz w:val="24"/>
              </w:rPr>
            </w:pPr>
          </w:p>
          <w:p w:rsidR="000857F9" w:rsidRDefault="00196ABF">
            <w:pPr>
              <w:pStyle w:val="TableParagraph"/>
              <w:ind w:left="108" w:right="100"/>
              <w:jc w:val="left"/>
              <w:rPr>
                <w:sz w:val="24"/>
              </w:rPr>
            </w:pPr>
            <w:r>
              <w:rPr>
                <w:sz w:val="24"/>
              </w:rPr>
              <w:t>Orang</w:t>
            </w:r>
            <w:r>
              <w:rPr>
                <w:spacing w:val="40"/>
                <w:sz w:val="24"/>
              </w:rPr>
              <w:t xml:space="preserve"> </w:t>
            </w:r>
            <w:r>
              <w:rPr>
                <w:sz w:val="24"/>
              </w:rPr>
              <w:t>tua</w:t>
            </w:r>
            <w:r>
              <w:rPr>
                <w:spacing w:val="40"/>
                <w:sz w:val="24"/>
              </w:rPr>
              <w:t xml:space="preserve"> </w:t>
            </w:r>
            <w:r>
              <w:rPr>
                <w:sz w:val="24"/>
              </w:rPr>
              <w:t>merasa</w:t>
            </w:r>
            <w:r>
              <w:rPr>
                <w:spacing w:val="40"/>
                <w:sz w:val="24"/>
              </w:rPr>
              <w:t xml:space="preserve"> </w:t>
            </w:r>
            <w:r>
              <w:rPr>
                <w:sz w:val="24"/>
              </w:rPr>
              <w:t>bangga</w:t>
            </w:r>
            <w:r>
              <w:rPr>
                <w:spacing w:val="40"/>
                <w:sz w:val="24"/>
              </w:rPr>
              <w:t xml:space="preserve"> </w:t>
            </w:r>
            <w:r>
              <w:rPr>
                <w:sz w:val="24"/>
              </w:rPr>
              <w:t>ketika</w:t>
            </w:r>
            <w:r>
              <w:rPr>
                <w:spacing w:val="40"/>
                <w:sz w:val="24"/>
              </w:rPr>
              <w:t xml:space="preserve"> </w:t>
            </w:r>
            <w:r>
              <w:rPr>
                <w:sz w:val="24"/>
              </w:rPr>
              <w:t>saya mendapatkan prestasi di Sekolah</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bl>
    <w:p w:rsidR="000857F9" w:rsidRDefault="000857F9">
      <w:pPr>
        <w:pStyle w:val="TableParagraph"/>
        <w:jc w:val="left"/>
        <w:rPr>
          <w:sz w:val="24"/>
        </w:rPr>
        <w:sectPr w:rsidR="000857F9">
          <w:pgSz w:w="11910" w:h="16840"/>
          <w:pgMar w:top="1920" w:right="1559" w:bottom="280" w:left="1700" w:header="754" w:footer="0" w:gutter="0"/>
          <w:cols w:space="720"/>
        </w:sectPr>
      </w:pPr>
    </w:p>
    <w:p w:rsidR="000857F9" w:rsidRDefault="00196ABF">
      <w:pPr>
        <w:pStyle w:val="BodyText"/>
        <w:spacing w:before="95"/>
        <w:rPr>
          <w:b/>
          <w:sz w:val="20"/>
        </w:rPr>
      </w:pPr>
      <w:r>
        <w:rPr>
          <w:b/>
          <w:noProof/>
          <w:sz w:val="20"/>
          <w:lang w:val="en-US"/>
        </w:rPr>
        <w:drawing>
          <wp:anchor distT="0" distB="0" distL="0" distR="0" simplePos="0" relativeHeight="47784243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6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4112"/>
        <w:gridCol w:w="708"/>
        <w:gridCol w:w="708"/>
        <w:gridCol w:w="709"/>
        <w:gridCol w:w="711"/>
      </w:tblGrid>
      <w:tr w:rsidR="000857F9">
        <w:trPr>
          <w:trHeight w:val="710"/>
        </w:trPr>
        <w:tc>
          <w:tcPr>
            <w:tcW w:w="847" w:type="dxa"/>
            <w:tcBorders>
              <w:top w:val="nil"/>
              <w:bottom w:val="nil"/>
            </w:tcBorders>
            <w:shd w:val="clear" w:color="auto" w:fill="000000"/>
          </w:tcPr>
          <w:p w:rsidR="000857F9" w:rsidRDefault="00196ABF">
            <w:pPr>
              <w:pStyle w:val="TableParagraph"/>
              <w:spacing w:before="220"/>
              <w:ind w:left="275"/>
              <w:jc w:val="left"/>
              <w:rPr>
                <w:sz w:val="24"/>
              </w:rPr>
            </w:pPr>
            <w:r>
              <w:rPr>
                <w:color w:val="FFFFFF"/>
                <w:spacing w:val="-5"/>
                <w:sz w:val="24"/>
              </w:rPr>
              <w:t>No</w:t>
            </w:r>
          </w:p>
        </w:tc>
        <w:tc>
          <w:tcPr>
            <w:tcW w:w="4112" w:type="dxa"/>
            <w:tcBorders>
              <w:top w:val="nil"/>
              <w:bottom w:val="nil"/>
            </w:tcBorders>
            <w:shd w:val="clear" w:color="auto" w:fill="000000"/>
          </w:tcPr>
          <w:p w:rsidR="000857F9" w:rsidRDefault="00196ABF">
            <w:pPr>
              <w:pStyle w:val="TableParagraph"/>
              <w:spacing w:before="220"/>
              <w:ind w:left="5"/>
              <w:jc w:val="center"/>
              <w:rPr>
                <w:sz w:val="24"/>
              </w:rPr>
            </w:pPr>
            <w:r>
              <w:rPr>
                <w:color w:val="FFFFFF"/>
                <w:spacing w:val="-2"/>
                <w:sz w:val="24"/>
              </w:rPr>
              <w:t>Pernyataan</w:t>
            </w:r>
          </w:p>
        </w:tc>
        <w:tc>
          <w:tcPr>
            <w:tcW w:w="708" w:type="dxa"/>
            <w:tcBorders>
              <w:top w:val="nil"/>
              <w:bottom w:val="nil"/>
            </w:tcBorders>
            <w:shd w:val="clear" w:color="auto" w:fill="000000"/>
          </w:tcPr>
          <w:p w:rsidR="000857F9" w:rsidRDefault="00196ABF">
            <w:pPr>
              <w:pStyle w:val="TableParagraph"/>
              <w:spacing w:before="220"/>
              <w:ind w:left="221"/>
              <w:jc w:val="left"/>
              <w:rPr>
                <w:sz w:val="24"/>
              </w:rPr>
            </w:pPr>
            <w:r>
              <w:rPr>
                <w:color w:val="FFFFFF"/>
                <w:spacing w:val="-5"/>
                <w:sz w:val="24"/>
              </w:rPr>
              <w:t>SS</w:t>
            </w:r>
          </w:p>
        </w:tc>
        <w:tc>
          <w:tcPr>
            <w:tcW w:w="708" w:type="dxa"/>
            <w:tcBorders>
              <w:top w:val="nil"/>
              <w:bottom w:val="nil"/>
            </w:tcBorders>
            <w:shd w:val="clear" w:color="auto" w:fill="000000"/>
          </w:tcPr>
          <w:p w:rsidR="000857F9" w:rsidRDefault="00196ABF">
            <w:pPr>
              <w:pStyle w:val="TableParagraph"/>
              <w:spacing w:before="220"/>
              <w:ind w:left="7"/>
              <w:jc w:val="center"/>
              <w:rPr>
                <w:sz w:val="24"/>
              </w:rPr>
            </w:pPr>
            <w:r>
              <w:rPr>
                <w:color w:val="FFFFFF"/>
                <w:spacing w:val="-10"/>
                <w:sz w:val="24"/>
              </w:rPr>
              <w:t>S</w:t>
            </w:r>
          </w:p>
        </w:tc>
        <w:tc>
          <w:tcPr>
            <w:tcW w:w="709" w:type="dxa"/>
            <w:tcBorders>
              <w:top w:val="nil"/>
              <w:bottom w:val="nil"/>
            </w:tcBorders>
            <w:shd w:val="clear" w:color="auto" w:fill="000000"/>
          </w:tcPr>
          <w:p w:rsidR="000857F9" w:rsidRDefault="00196ABF">
            <w:pPr>
              <w:pStyle w:val="TableParagraph"/>
              <w:spacing w:before="220"/>
              <w:ind w:left="213"/>
              <w:jc w:val="left"/>
              <w:rPr>
                <w:sz w:val="24"/>
              </w:rPr>
            </w:pPr>
            <w:r>
              <w:rPr>
                <w:color w:val="FFFFFF"/>
                <w:spacing w:val="-5"/>
                <w:sz w:val="24"/>
              </w:rPr>
              <w:t>TS</w:t>
            </w:r>
          </w:p>
        </w:tc>
        <w:tc>
          <w:tcPr>
            <w:tcW w:w="711" w:type="dxa"/>
            <w:tcBorders>
              <w:top w:val="nil"/>
              <w:bottom w:val="nil"/>
            </w:tcBorders>
            <w:shd w:val="clear" w:color="auto" w:fill="000000"/>
          </w:tcPr>
          <w:p w:rsidR="000857F9" w:rsidRDefault="00196ABF">
            <w:pPr>
              <w:pStyle w:val="TableParagraph"/>
              <w:spacing w:before="220"/>
              <w:ind w:left="146"/>
              <w:jc w:val="left"/>
              <w:rPr>
                <w:sz w:val="24"/>
              </w:rPr>
            </w:pPr>
            <w:r>
              <w:rPr>
                <w:color w:val="FFFFFF"/>
                <w:spacing w:val="-5"/>
                <w:sz w:val="24"/>
              </w:rPr>
              <w:t>STS</w:t>
            </w:r>
          </w:p>
        </w:tc>
      </w:tr>
      <w:tr w:rsidR="000857F9">
        <w:trPr>
          <w:trHeight w:val="551"/>
        </w:trPr>
        <w:tc>
          <w:tcPr>
            <w:tcW w:w="847" w:type="dxa"/>
          </w:tcPr>
          <w:p w:rsidR="000857F9" w:rsidRDefault="00196ABF">
            <w:pPr>
              <w:pStyle w:val="TableParagraph"/>
              <w:spacing w:before="133"/>
              <w:ind w:right="67"/>
              <w:rPr>
                <w:sz w:val="24"/>
              </w:rPr>
            </w:pPr>
            <w:r>
              <w:rPr>
                <w:spacing w:val="-5"/>
                <w:sz w:val="24"/>
              </w:rPr>
              <w:t>19.</w:t>
            </w:r>
          </w:p>
        </w:tc>
        <w:tc>
          <w:tcPr>
            <w:tcW w:w="4112" w:type="dxa"/>
          </w:tcPr>
          <w:p w:rsidR="000857F9" w:rsidRDefault="00196ABF">
            <w:pPr>
              <w:pStyle w:val="TableParagraph"/>
              <w:spacing w:line="273" w:lineRule="exact"/>
              <w:ind w:left="108"/>
              <w:jc w:val="left"/>
              <w:rPr>
                <w:sz w:val="24"/>
              </w:rPr>
            </w:pPr>
            <w:r>
              <w:rPr>
                <w:sz w:val="24"/>
              </w:rPr>
              <w:t>Orang</w:t>
            </w:r>
            <w:r>
              <w:rPr>
                <w:spacing w:val="31"/>
                <w:sz w:val="24"/>
              </w:rPr>
              <w:t xml:space="preserve">  </w:t>
            </w:r>
            <w:r>
              <w:rPr>
                <w:sz w:val="24"/>
              </w:rPr>
              <w:t>tua</w:t>
            </w:r>
            <w:r>
              <w:rPr>
                <w:spacing w:val="31"/>
                <w:sz w:val="24"/>
              </w:rPr>
              <w:t xml:space="preserve">  </w:t>
            </w:r>
            <w:r>
              <w:rPr>
                <w:sz w:val="24"/>
              </w:rPr>
              <w:t>tidak</w:t>
            </w:r>
            <w:r>
              <w:rPr>
                <w:spacing w:val="33"/>
                <w:sz w:val="24"/>
              </w:rPr>
              <w:t xml:space="preserve">  </w:t>
            </w:r>
            <w:r>
              <w:rPr>
                <w:sz w:val="24"/>
              </w:rPr>
              <w:t>pernah</w:t>
            </w:r>
            <w:r>
              <w:rPr>
                <w:spacing w:val="31"/>
                <w:sz w:val="24"/>
              </w:rPr>
              <w:t xml:space="preserve">  </w:t>
            </w:r>
            <w:r>
              <w:rPr>
                <w:spacing w:val="-2"/>
                <w:sz w:val="24"/>
              </w:rPr>
              <w:t>menghargai</w:t>
            </w:r>
          </w:p>
          <w:p w:rsidR="000857F9" w:rsidRDefault="00196ABF">
            <w:pPr>
              <w:pStyle w:val="TableParagraph"/>
              <w:spacing w:line="259" w:lineRule="exact"/>
              <w:ind w:left="108"/>
              <w:jc w:val="left"/>
              <w:rPr>
                <w:sz w:val="24"/>
              </w:rPr>
            </w:pPr>
            <w:r>
              <w:rPr>
                <w:sz w:val="24"/>
              </w:rPr>
              <w:t>usaha</w:t>
            </w:r>
            <w:r>
              <w:rPr>
                <w:spacing w:val="-2"/>
                <w:sz w:val="24"/>
              </w:rPr>
              <w:t xml:space="preserve"> </w:t>
            </w:r>
            <w:r>
              <w:rPr>
                <w:sz w:val="24"/>
              </w:rPr>
              <w:t>yang telah</w:t>
            </w:r>
            <w:r>
              <w:rPr>
                <w:spacing w:val="-1"/>
                <w:sz w:val="24"/>
              </w:rPr>
              <w:t xml:space="preserve"> </w:t>
            </w:r>
            <w:r>
              <w:rPr>
                <w:sz w:val="24"/>
              </w:rPr>
              <w:t>saya</w:t>
            </w:r>
            <w:r>
              <w:rPr>
                <w:spacing w:val="-1"/>
                <w:sz w:val="24"/>
              </w:rPr>
              <w:t xml:space="preserve"> </w:t>
            </w:r>
            <w:r>
              <w:rPr>
                <w:spacing w:val="-2"/>
                <w:sz w:val="24"/>
              </w:rPr>
              <w:t>lakukan</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565"/>
        </w:trPr>
        <w:tc>
          <w:tcPr>
            <w:tcW w:w="847" w:type="dxa"/>
          </w:tcPr>
          <w:p w:rsidR="000857F9" w:rsidRDefault="00196ABF">
            <w:pPr>
              <w:pStyle w:val="TableParagraph"/>
              <w:spacing w:before="143"/>
              <w:ind w:right="67"/>
              <w:rPr>
                <w:sz w:val="24"/>
              </w:rPr>
            </w:pPr>
            <w:r>
              <w:rPr>
                <w:spacing w:val="-5"/>
                <w:sz w:val="24"/>
              </w:rPr>
              <w:t>20.</w:t>
            </w:r>
          </w:p>
        </w:tc>
        <w:tc>
          <w:tcPr>
            <w:tcW w:w="4112" w:type="dxa"/>
          </w:tcPr>
          <w:p w:rsidR="000857F9" w:rsidRDefault="00196ABF">
            <w:pPr>
              <w:pStyle w:val="TableParagraph"/>
              <w:spacing w:line="270" w:lineRule="atLeast"/>
              <w:ind w:left="108" w:right="100"/>
              <w:jc w:val="left"/>
              <w:rPr>
                <w:sz w:val="24"/>
              </w:rPr>
            </w:pPr>
            <w:r>
              <w:rPr>
                <w:sz w:val="24"/>
              </w:rPr>
              <w:t>Orang</w:t>
            </w:r>
            <w:r>
              <w:rPr>
                <w:spacing w:val="-15"/>
                <w:sz w:val="24"/>
              </w:rPr>
              <w:t xml:space="preserve"> </w:t>
            </w:r>
            <w:r>
              <w:rPr>
                <w:sz w:val="24"/>
              </w:rPr>
              <w:t>tua</w:t>
            </w:r>
            <w:r>
              <w:rPr>
                <w:spacing w:val="-15"/>
                <w:sz w:val="24"/>
              </w:rPr>
              <w:t xml:space="preserve"> </w:t>
            </w:r>
            <w:r>
              <w:rPr>
                <w:sz w:val="24"/>
              </w:rPr>
              <w:t>saya</w:t>
            </w:r>
            <w:r>
              <w:rPr>
                <w:spacing w:val="-15"/>
                <w:sz w:val="24"/>
              </w:rPr>
              <w:t xml:space="preserve"> </w:t>
            </w:r>
            <w:r>
              <w:rPr>
                <w:sz w:val="24"/>
              </w:rPr>
              <w:t>tidak</w:t>
            </w:r>
            <w:r>
              <w:rPr>
                <w:spacing w:val="-14"/>
                <w:sz w:val="24"/>
              </w:rPr>
              <w:t xml:space="preserve"> </w:t>
            </w:r>
            <w:r>
              <w:rPr>
                <w:sz w:val="24"/>
              </w:rPr>
              <w:t>mau</w:t>
            </w:r>
            <w:r>
              <w:rPr>
                <w:spacing w:val="-13"/>
                <w:sz w:val="24"/>
              </w:rPr>
              <w:t xml:space="preserve"> </w:t>
            </w:r>
            <w:r>
              <w:rPr>
                <w:sz w:val="24"/>
              </w:rPr>
              <w:t>mendengarkan pendapat saya</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697"/>
        </w:trPr>
        <w:tc>
          <w:tcPr>
            <w:tcW w:w="847" w:type="dxa"/>
          </w:tcPr>
          <w:p w:rsidR="000857F9" w:rsidRDefault="00196ABF">
            <w:pPr>
              <w:pStyle w:val="TableParagraph"/>
              <w:spacing w:before="210"/>
              <w:ind w:right="67"/>
              <w:rPr>
                <w:sz w:val="24"/>
              </w:rPr>
            </w:pPr>
            <w:r>
              <w:rPr>
                <w:spacing w:val="-5"/>
                <w:sz w:val="24"/>
              </w:rPr>
              <w:t>21.</w:t>
            </w:r>
          </w:p>
        </w:tc>
        <w:tc>
          <w:tcPr>
            <w:tcW w:w="4112" w:type="dxa"/>
          </w:tcPr>
          <w:p w:rsidR="000857F9" w:rsidRDefault="00196ABF">
            <w:pPr>
              <w:pStyle w:val="TableParagraph"/>
              <w:spacing w:before="71"/>
              <w:ind w:left="108" w:right="100"/>
              <w:jc w:val="left"/>
              <w:rPr>
                <w:sz w:val="24"/>
              </w:rPr>
            </w:pPr>
            <w:r>
              <w:rPr>
                <w:sz w:val="24"/>
              </w:rPr>
              <w:t>Saya</w:t>
            </w:r>
            <w:r>
              <w:rPr>
                <w:spacing w:val="80"/>
                <w:sz w:val="24"/>
              </w:rPr>
              <w:t xml:space="preserve"> </w:t>
            </w:r>
            <w:r>
              <w:rPr>
                <w:sz w:val="24"/>
              </w:rPr>
              <w:t>selalu</w:t>
            </w:r>
            <w:r>
              <w:rPr>
                <w:spacing w:val="80"/>
                <w:sz w:val="24"/>
              </w:rPr>
              <w:t xml:space="preserve"> </w:t>
            </w:r>
            <w:r>
              <w:rPr>
                <w:sz w:val="24"/>
              </w:rPr>
              <w:t>beradu</w:t>
            </w:r>
            <w:r>
              <w:rPr>
                <w:spacing w:val="80"/>
                <w:sz w:val="24"/>
              </w:rPr>
              <w:t xml:space="preserve"> </w:t>
            </w:r>
            <w:r>
              <w:rPr>
                <w:sz w:val="24"/>
              </w:rPr>
              <w:t>pendapat</w:t>
            </w:r>
            <w:r>
              <w:rPr>
                <w:spacing w:val="80"/>
                <w:sz w:val="24"/>
              </w:rPr>
              <w:t xml:space="preserve"> </w:t>
            </w:r>
            <w:r>
              <w:rPr>
                <w:sz w:val="24"/>
              </w:rPr>
              <w:t>dengan orang tua saya</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552"/>
        </w:trPr>
        <w:tc>
          <w:tcPr>
            <w:tcW w:w="847" w:type="dxa"/>
          </w:tcPr>
          <w:p w:rsidR="000857F9" w:rsidRDefault="00196ABF">
            <w:pPr>
              <w:pStyle w:val="TableParagraph"/>
              <w:spacing w:before="136"/>
              <w:ind w:right="67"/>
              <w:rPr>
                <w:sz w:val="24"/>
              </w:rPr>
            </w:pPr>
            <w:r>
              <w:rPr>
                <w:spacing w:val="-5"/>
                <w:sz w:val="24"/>
              </w:rPr>
              <w:t>22.</w:t>
            </w:r>
          </w:p>
        </w:tc>
        <w:tc>
          <w:tcPr>
            <w:tcW w:w="4112" w:type="dxa"/>
          </w:tcPr>
          <w:p w:rsidR="000857F9" w:rsidRDefault="00196ABF">
            <w:pPr>
              <w:pStyle w:val="TableParagraph"/>
              <w:tabs>
                <w:tab w:val="left" w:pos="1026"/>
                <w:tab w:val="left" w:pos="1641"/>
                <w:tab w:val="left" w:pos="2655"/>
                <w:tab w:val="left" w:pos="3642"/>
              </w:tabs>
              <w:spacing w:line="276" w:lineRule="exact"/>
              <w:ind w:left="108" w:right="98"/>
              <w:jc w:val="left"/>
              <w:rPr>
                <w:sz w:val="24"/>
              </w:rPr>
            </w:pPr>
            <w:r>
              <w:rPr>
                <w:spacing w:val="-4"/>
                <w:sz w:val="24"/>
              </w:rPr>
              <w:t>Orang</w:t>
            </w:r>
            <w:r>
              <w:rPr>
                <w:sz w:val="24"/>
              </w:rPr>
              <w:tab/>
            </w:r>
            <w:r>
              <w:rPr>
                <w:spacing w:val="-4"/>
                <w:sz w:val="24"/>
              </w:rPr>
              <w:t>tua</w:t>
            </w:r>
            <w:r>
              <w:rPr>
                <w:sz w:val="24"/>
              </w:rPr>
              <w:tab/>
            </w:r>
            <w:r>
              <w:rPr>
                <w:spacing w:val="-2"/>
                <w:sz w:val="24"/>
              </w:rPr>
              <w:t>dengan</w:t>
            </w:r>
            <w:r>
              <w:rPr>
                <w:sz w:val="24"/>
              </w:rPr>
              <w:tab/>
            </w:r>
            <w:r>
              <w:rPr>
                <w:spacing w:val="-2"/>
                <w:sz w:val="24"/>
              </w:rPr>
              <w:t>senang</w:t>
            </w:r>
            <w:r>
              <w:rPr>
                <w:sz w:val="24"/>
              </w:rPr>
              <w:tab/>
            </w:r>
            <w:r>
              <w:rPr>
                <w:spacing w:val="-4"/>
                <w:sz w:val="24"/>
              </w:rPr>
              <w:t xml:space="preserve">hati </w:t>
            </w:r>
            <w:r>
              <w:rPr>
                <w:sz w:val="24"/>
              </w:rPr>
              <w:t>mendengarkan pendapat saya</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827"/>
        </w:trPr>
        <w:tc>
          <w:tcPr>
            <w:tcW w:w="847" w:type="dxa"/>
          </w:tcPr>
          <w:p w:rsidR="000857F9" w:rsidRDefault="00196ABF">
            <w:pPr>
              <w:pStyle w:val="TableParagraph"/>
              <w:spacing w:before="275"/>
              <w:ind w:right="67"/>
              <w:rPr>
                <w:sz w:val="24"/>
              </w:rPr>
            </w:pPr>
            <w:r>
              <w:rPr>
                <w:spacing w:val="-5"/>
                <w:sz w:val="24"/>
              </w:rPr>
              <w:t>23.</w:t>
            </w:r>
          </w:p>
        </w:tc>
        <w:tc>
          <w:tcPr>
            <w:tcW w:w="4112" w:type="dxa"/>
          </w:tcPr>
          <w:p w:rsidR="000857F9" w:rsidRDefault="00196ABF">
            <w:pPr>
              <w:pStyle w:val="TableParagraph"/>
              <w:spacing w:line="276" w:lineRule="exact"/>
              <w:ind w:left="108" w:right="98"/>
              <w:jc w:val="both"/>
              <w:rPr>
                <w:sz w:val="24"/>
              </w:rPr>
            </w:pPr>
            <w:r>
              <w:rPr>
                <w:sz w:val="24"/>
              </w:rPr>
              <w:t xml:space="preserve">Orang tua memberikan kesempatan kepada saya untuk bias mengutarakan </w:t>
            </w:r>
            <w:r>
              <w:rPr>
                <w:spacing w:val="-2"/>
                <w:sz w:val="24"/>
              </w:rPr>
              <w:t>pendapat</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693"/>
        </w:trPr>
        <w:tc>
          <w:tcPr>
            <w:tcW w:w="847" w:type="dxa"/>
          </w:tcPr>
          <w:p w:rsidR="000857F9" w:rsidRDefault="00196ABF">
            <w:pPr>
              <w:pStyle w:val="TableParagraph"/>
              <w:spacing w:before="207"/>
              <w:ind w:right="67"/>
              <w:rPr>
                <w:sz w:val="24"/>
              </w:rPr>
            </w:pPr>
            <w:r>
              <w:rPr>
                <w:spacing w:val="-5"/>
                <w:sz w:val="24"/>
              </w:rPr>
              <w:t>24.</w:t>
            </w:r>
          </w:p>
        </w:tc>
        <w:tc>
          <w:tcPr>
            <w:tcW w:w="4112" w:type="dxa"/>
          </w:tcPr>
          <w:p w:rsidR="000857F9" w:rsidRDefault="00196ABF">
            <w:pPr>
              <w:pStyle w:val="TableParagraph"/>
              <w:spacing w:before="68"/>
              <w:ind w:left="108" w:right="100"/>
              <w:jc w:val="left"/>
              <w:rPr>
                <w:sz w:val="24"/>
              </w:rPr>
            </w:pPr>
            <w:r>
              <w:rPr>
                <w:sz w:val="24"/>
              </w:rPr>
              <w:t>Perilaku</w:t>
            </w:r>
            <w:r>
              <w:rPr>
                <w:spacing w:val="80"/>
                <w:sz w:val="24"/>
              </w:rPr>
              <w:t xml:space="preserve"> </w:t>
            </w:r>
            <w:r>
              <w:rPr>
                <w:sz w:val="24"/>
              </w:rPr>
              <w:t>yang</w:t>
            </w:r>
            <w:r>
              <w:rPr>
                <w:spacing w:val="80"/>
                <w:sz w:val="24"/>
              </w:rPr>
              <w:t xml:space="preserve"> </w:t>
            </w:r>
            <w:r>
              <w:rPr>
                <w:sz w:val="24"/>
              </w:rPr>
              <w:t>saya</w:t>
            </w:r>
            <w:r>
              <w:rPr>
                <w:spacing w:val="80"/>
                <w:sz w:val="24"/>
              </w:rPr>
              <w:t xml:space="preserve"> </w:t>
            </w:r>
            <w:r>
              <w:rPr>
                <w:sz w:val="24"/>
              </w:rPr>
              <w:t>tampilkan</w:t>
            </w:r>
            <w:r>
              <w:rPr>
                <w:spacing w:val="80"/>
                <w:sz w:val="24"/>
              </w:rPr>
              <w:t xml:space="preserve"> </w:t>
            </w:r>
            <w:r>
              <w:rPr>
                <w:sz w:val="24"/>
              </w:rPr>
              <w:t>harus sesuai dengan keinginan orang tua</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721"/>
        </w:trPr>
        <w:tc>
          <w:tcPr>
            <w:tcW w:w="847" w:type="dxa"/>
          </w:tcPr>
          <w:p w:rsidR="000857F9" w:rsidRDefault="00196ABF">
            <w:pPr>
              <w:pStyle w:val="TableParagraph"/>
              <w:spacing w:before="222"/>
              <w:ind w:right="67"/>
              <w:rPr>
                <w:sz w:val="24"/>
              </w:rPr>
            </w:pPr>
            <w:r>
              <w:rPr>
                <w:spacing w:val="-5"/>
                <w:sz w:val="24"/>
              </w:rPr>
              <w:t>25.</w:t>
            </w:r>
          </w:p>
        </w:tc>
        <w:tc>
          <w:tcPr>
            <w:tcW w:w="4112" w:type="dxa"/>
          </w:tcPr>
          <w:p w:rsidR="000857F9" w:rsidRDefault="00196ABF">
            <w:pPr>
              <w:pStyle w:val="TableParagraph"/>
              <w:spacing w:before="83"/>
              <w:ind w:left="108" w:right="100"/>
              <w:jc w:val="left"/>
              <w:rPr>
                <w:sz w:val="24"/>
              </w:rPr>
            </w:pPr>
            <w:r>
              <w:rPr>
                <w:sz w:val="24"/>
              </w:rPr>
              <w:t>Orang</w:t>
            </w:r>
            <w:r>
              <w:rPr>
                <w:spacing w:val="80"/>
                <w:sz w:val="24"/>
              </w:rPr>
              <w:t xml:space="preserve"> </w:t>
            </w:r>
            <w:r>
              <w:rPr>
                <w:sz w:val="24"/>
              </w:rPr>
              <w:t>tua</w:t>
            </w:r>
            <w:r>
              <w:rPr>
                <w:spacing w:val="80"/>
                <w:sz w:val="24"/>
              </w:rPr>
              <w:t xml:space="preserve"> </w:t>
            </w:r>
            <w:r>
              <w:rPr>
                <w:sz w:val="24"/>
              </w:rPr>
              <w:t>mengingatkan</w:t>
            </w:r>
            <w:r>
              <w:rPr>
                <w:spacing w:val="80"/>
                <w:sz w:val="24"/>
              </w:rPr>
              <w:t xml:space="preserve"> </w:t>
            </w:r>
            <w:r>
              <w:rPr>
                <w:sz w:val="24"/>
              </w:rPr>
              <w:t>ketika</w:t>
            </w:r>
            <w:r>
              <w:rPr>
                <w:spacing w:val="80"/>
                <w:sz w:val="24"/>
              </w:rPr>
              <w:t xml:space="preserve"> </w:t>
            </w:r>
            <w:r>
              <w:rPr>
                <w:sz w:val="24"/>
              </w:rPr>
              <w:t>saya lupa mengerjakan pekerjaan rumah</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551"/>
        </w:trPr>
        <w:tc>
          <w:tcPr>
            <w:tcW w:w="847" w:type="dxa"/>
          </w:tcPr>
          <w:p w:rsidR="000857F9" w:rsidRDefault="00196ABF">
            <w:pPr>
              <w:pStyle w:val="TableParagraph"/>
              <w:spacing w:before="135"/>
              <w:ind w:right="67"/>
              <w:rPr>
                <w:sz w:val="24"/>
              </w:rPr>
            </w:pPr>
            <w:r>
              <w:rPr>
                <w:spacing w:val="-5"/>
                <w:sz w:val="24"/>
              </w:rPr>
              <w:t>26.</w:t>
            </w:r>
          </w:p>
        </w:tc>
        <w:tc>
          <w:tcPr>
            <w:tcW w:w="4112" w:type="dxa"/>
          </w:tcPr>
          <w:p w:rsidR="000857F9" w:rsidRDefault="00196ABF">
            <w:pPr>
              <w:pStyle w:val="TableParagraph"/>
              <w:spacing w:line="276" w:lineRule="exact"/>
              <w:ind w:left="108" w:right="100"/>
              <w:jc w:val="left"/>
              <w:rPr>
                <w:sz w:val="24"/>
              </w:rPr>
            </w:pPr>
            <w:r>
              <w:rPr>
                <w:sz w:val="24"/>
              </w:rPr>
              <w:t>Orang</w:t>
            </w:r>
            <w:r>
              <w:rPr>
                <w:spacing w:val="40"/>
                <w:sz w:val="24"/>
              </w:rPr>
              <w:t xml:space="preserve"> </w:t>
            </w:r>
            <w:r>
              <w:rPr>
                <w:sz w:val="24"/>
              </w:rPr>
              <w:t>tua</w:t>
            </w:r>
            <w:r>
              <w:rPr>
                <w:spacing w:val="40"/>
                <w:sz w:val="24"/>
              </w:rPr>
              <w:t xml:space="preserve"> </w:t>
            </w:r>
            <w:r>
              <w:rPr>
                <w:sz w:val="24"/>
              </w:rPr>
              <w:t>saya</w:t>
            </w:r>
            <w:r>
              <w:rPr>
                <w:spacing w:val="40"/>
                <w:sz w:val="24"/>
              </w:rPr>
              <w:t xml:space="preserve"> </w:t>
            </w:r>
            <w:r>
              <w:rPr>
                <w:sz w:val="24"/>
              </w:rPr>
              <w:t>menegur</w:t>
            </w:r>
            <w:r>
              <w:rPr>
                <w:spacing w:val="40"/>
                <w:sz w:val="24"/>
              </w:rPr>
              <w:t xml:space="preserve"> </w:t>
            </w:r>
            <w:r>
              <w:rPr>
                <w:sz w:val="24"/>
              </w:rPr>
              <w:t>saya</w:t>
            </w:r>
            <w:r>
              <w:rPr>
                <w:spacing w:val="40"/>
                <w:sz w:val="24"/>
              </w:rPr>
              <w:t xml:space="preserve"> </w:t>
            </w:r>
            <w:r>
              <w:rPr>
                <w:sz w:val="24"/>
              </w:rPr>
              <w:t>dengan bahasa yang halus</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556"/>
        </w:trPr>
        <w:tc>
          <w:tcPr>
            <w:tcW w:w="847" w:type="dxa"/>
          </w:tcPr>
          <w:p w:rsidR="000857F9" w:rsidRDefault="00196ABF">
            <w:pPr>
              <w:pStyle w:val="TableParagraph"/>
              <w:spacing w:before="140"/>
              <w:ind w:right="67"/>
              <w:rPr>
                <w:sz w:val="24"/>
              </w:rPr>
            </w:pPr>
            <w:r>
              <w:rPr>
                <w:spacing w:val="-5"/>
                <w:sz w:val="24"/>
              </w:rPr>
              <w:t>27.</w:t>
            </w:r>
          </w:p>
        </w:tc>
        <w:tc>
          <w:tcPr>
            <w:tcW w:w="4112" w:type="dxa"/>
          </w:tcPr>
          <w:p w:rsidR="000857F9" w:rsidRDefault="00196ABF">
            <w:pPr>
              <w:pStyle w:val="TableParagraph"/>
              <w:spacing w:line="270" w:lineRule="atLeast"/>
              <w:ind w:left="108" w:right="100"/>
              <w:jc w:val="left"/>
              <w:rPr>
                <w:sz w:val="24"/>
              </w:rPr>
            </w:pPr>
            <w:r>
              <w:rPr>
                <w:sz w:val="24"/>
              </w:rPr>
              <w:t>Orang</w:t>
            </w:r>
            <w:r>
              <w:rPr>
                <w:spacing w:val="-12"/>
                <w:sz w:val="24"/>
              </w:rPr>
              <w:t xml:space="preserve"> </w:t>
            </w:r>
            <w:r>
              <w:rPr>
                <w:sz w:val="24"/>
              </w:rPr>
              <w:t>tua</w:t>
            </w:r>
            <w:r>
              <w:rPr>
                <w:spacing w:val="-12"/>
                <w:sz w:val="24"/>
              </w:rPr>
              <w:t xml:space="preserve"> </w:t>
            </w:r>
            <w:r>
              <w:rPr>
                <w:sz w:val="24"/>
              </w:rPr>
              <w:t>selalu</w:t>
            </w:r>
            <w:r>
              <w:rPr>
                <w:spacing w:val="-12"/>
                <w:sz w:val="24"/>
              </w:rPr>
              <w:t xml:space="preserve"> </w:t>
            </w:r>
            <w:r>
              <w:rPr>
                <w:sz w:val="24"/>
              </w:rPr>
              <w:t>memarahi</w:t>
            </w:r>
            <w:r>
              <w:rPr>
                <w:spacing w:val="-11"/>
                <w:sz w:val="24"/>
              </w:rPr>
              <w:t xml:space="preserve"> </w:t>
            </w:r>
            <w:r>
              <w:rPr>
                <w:sz w:val="24"/>
              </w:rPr>
              <w:t>dengan</w:t>
            </w:r>
            <w:r>
              <w:rPr>
                <w:spacing w:val="-12"/>
                <w:sz w:val="24"/>
              </w:rPr>
              <w:t xml:space="preserve"> </w:t>
            </w:r>
            <w:r>
              <w:rPr>
                <w:sz w:val="24"/>
              </w:rPr>
              <w:t>keras saat saya melakukan kesalahan</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551"/>
        </w:trPr>
        <w:tc>
          <w:tcPr>
            <w:tcW w:w="847" w:type="dxa"/>
          </w:tcPr>
          <w:p w:rsidR="000857F9" w:rsidRDefault="00196ABF">
            <w:pPr>
              <w:pStyle w:val="TableParagraph"/>
              <w:spacing w:before="138"/>
              <w:ind w:right="67"/>
              <w:rPr>
                <w:sz w:val="24"/>
              </w:rPr>
            </w:pPr>
            <w:r>
              <w:rPr>
                <w:spacing w:val="-5"/>
                <w:sz w:val="24"/>
              </w:rPr>
              <w:t>28.</w:t>
            </w:r>
          </w:p>
        </w:tc>
        <w:tc>
          <w:tcPr>
            <w:tcW w:w="4112" w:type="dxa"/>
          </w:tcPr>
          <w:p w:rsidR="000857F9" w:rsidRDefault="00196ABF">
            <w:pPr>
              <w:pStyle w:val="TableParagraph"/>
              <w:spacing w:line="276" w:lineRule="exact"/>
              <w:ind w:left="108" w:right="100"/>
              <w:jc w:val="left"/>
              <w:rPr>
                <w:sz w:val="24"/>
              </w:rPr>
            </w:pPr>
            <w:r>
              <w:rPr>
                <w:sz w:val="24"/>
              </w:rPr>
              <w:t>Saya selalu</w:t>
            </w:r>
            <w:r>
              <w:rPr>
                <w:spacing w:val="25"/>
                <w:sz w:val="24"/>
              </w:rPr>
              <w:t xml:space="preserve"> </w:t>
            </w:r>
            <w:r>
              <w:rPr>
                <w:sz w:val="24"/>
              </w:rPr>
              <w:t>dituntut</w:t>
            </w:r>
            <w:r>
              <w:rPr>
                <w:spacing w:val="26"/>
                <w:sz w:val="24"/>
              </w:rPr>
              <w:t xml:space="preserve"> </w:t>
            </w:r>
            <w:r>
              <w:rPr>
                <w:sz w:val="24"/>
              </w:rPr>
              <w:t>untuk</w:t>
            </w:r>
            <w:r>
              <w:rPr>
                <w:spacing w:val="25"/>
                <w:sz w:val="24"/>
              </w:rPr>
              <w:t xml:space="preserve"> </w:t>
            </w:r>
            <w:r>
              <w:rPr>
                <w:sz w:val="24"/>
              </w:rPr>
              <w:t>menjadi</w:t>
            </w:r>
            <w:r>
              <w:rPr>
                <w:spacing w:val="25"/>
                <w:sz w:val="24"/>
              </w:rPr>
              <w:t xml:space="preserve"> </w:t>
            </w:r>
            <w:r>
              <w:rPr>
                <w:sz w:val="24"/>
              </w:rPr>
              <w:t>apa yang diinginkan oleh orang tua saya</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558"/>
        </w:trPr>
        <w:tc>
          <w:tcPr>
            <w:tcW w:w="847" w:type="dxa"/>
          </w:tcPr>
          <w:p w:rsidR="000857F9" w:rsidRDefault="00196ABF">
            <w:pPr>
              <w:pStyle w:val="TableParagraph"/>
              <w:spacing w:before="140"/>
              <w:ind w:right="67"/>
              <w:rPr>
                <w:sz w:val="24"/>
              </w:rPr>
            </w:pPr>
            <w:r>
              <w:rPr>
                <w:spacing w:val="-5"/>
                <w:sz w:val="24"/>
              </w:rPr>
              <w:t>29.</w:t>
            </w:r>
          </w:p>
        </w:tc>
        <w:tc>
          <w:tcPr>
            <w:tcW w:w="4112" w:type="dxa"/>
          </w:tcPr>
          <w:p w:rsidR="000857F9" w:rsidRDefault="00196ABF">
            <w:pPr>
              <w:pStyle w:val="TableParagraph"/>
              <w:spacing w:line="270" w:lineRule="atLeast"/>
              <w:ind w:left="108" w:right="100"/>
              <w:jc w:val="left"/>
              <w:rPr>
                <w:sz w:val="24"/>
              </w:rPr>
            </w:pPr>
            <w:r>
              <w:rPr>
                <w:sz w:val="24"/>
              </w:rPr>
              <w:t>Orang</w:t>
            </w:r>
            <w:r>
              <w:rPr>
                <w:spacing w:val="-4"/>
                <w:sz w:val="24"/>
              </w:rPr>
              <w:t xml:space="preserve"> </w:t>
            </w:r>
            <w:r>
              <w:rPr>
                <w:sz w:val="24"/>
              </w:rPr>
              <w:t>tua</w:t>
            </w:r>
            <w:r>
              <w:rPr>
                <w:spacing w:val="-4"/>
                <w:sz w:val="24"/>
              </w:rPr>
              <w:t xml:space="preserve"> </w:t>
            </w:r>
            <w:r>
              <w:rPr>
                <w:sz w:val="24"/>
              </w:rPr>
              <w:t>mempercayai</w:t>
            </w:r>
            <w:r>
              <w:rPr>
                <w:spacing w:val="-1"/>
                <w:sz w:val="24"/>
              </w:rPr>
              <w:t xml:space="preserve"> </w:t>
            </w:r>
            <w:r>
              <w:rPr>
                <w:sz w:val="24"/>
              </w:rPr>
              <w:t>keputusan</w:t>
            </w:r>
            <w:r>
              <w:rPr>
                <w:spacing w:val="-4"/>
                <w:sz w:val="24"/>
              </w:rPr>
              <w:t xml:space="preserve"> </w:t>
            </w:r>
            <w:r>
              <w:rPr>
                <w:sz w:val="24"/>
              </w:rPr>
              <w:t>yang saya ambil untuk diri saya</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568"/>
        </w:trPr>
        <w:tc>
          <w:tcPr>
            <w:tcW w:w="847" w:type="dxa"/>
          </w:tcPr>
          <w:p w:rsidR="000857F9" w:rsidRDefault="00196ABF">
            <w:pPr>
              <w:pStyle w:val="TableParagraph"/>
              <w:spacing w:before="145"/>
              <w:ind w:right="67"/>
              <w:rPr>
                <w:sz w:val="24"/>
              </w:rPr>
            </w:pPr>
            <w:r>
              <w:rPr>
                <w:spacing w:val="-5"/>
                <w:sz w:val="24"/>
              </w:rPr>
              <w:t>30.</w:t>
            </w:r>
          </w:p>
        </w:tc>
        <w:tc>
          <w:tcPr>
            <w:tcW w:w="4112" w:type="dxa"/>
          </w:tcPr>
          <w:p w:rsidR="000857F9" w:rsidRDefault="00196ABF">
            <w:pPr>
              <w:pStyle w:val="TableParagraph"/>
              <w:spacing w:line="270" w:lineRule="atLeast"/>
              <w:ind w:left="108"/>
              <w:jc w:val="left"/>
              <w:rPr>
                <w:sz w:val="24"/>
              </w:rPr>
            </w:pPr>
            <w:r>
              <w:rPr>
                <w:sz w:val="24"/>
              </w:rPr>
              <w:t>Orang</w:t>
            </w:r>
            <w:r>
              <w:rPr>
                <w:spacing w:val="-15"/>
                <w:sz w:val="24"/>
              </w:rPr>
              <w:t xml:space="preserve"> </w:t>
            </w:r>
            <w:r>
              <w:rPr>
                <w:sz w:val="24"/>
              </w:rPr>
              <w:t>tua</w:t>
            </w:r>
            <w:r>
              <w:rPr>
                <w:spacing w:val="-15"/>
                <w:sz w:val="24"/>
              </w:rPr>
              <w:t xml:space="preserve"> </w:t>
            </w:r>
            <w:r>
              <w:rPr>
                <w:sz w:val="24"/>
              </w:rPr>
              <w:t>selalu</w:t>
            </w:r>
            <w:r>
              <w:rPr>
                <w:spacing w:val="-15"/>
                <w:sz w:val="24"/>
              </w:rPr>
              <w:t xml:space="preserve"> </w:t>
            </w:r>
            <w:r>
              <w:rPr>
                <w:sz w:val="24"/>
              </w:rPr>
              <w:t>menuntut</w:t>
            </w:r>
            <w:r>
              <w:rPr>
                <w:spacing w:val="-14"/>
                <w:sz w:val="24"/>
              </w:rPr>
              <w:t xml:space="preserve"> </w:t>
            </w:r>
            <w:r>
              <w:rPr>
                <w:sz w:val="24"/>
              </w:rPr>
              <w:t>saya</w:t>
            </w:r>
            <w:r>
              <w:rPr>
                <w:spacing w:val="-15"/>
                <w:sz w:val="24"/>
              </w:rPr>
              <w:t xml:space="preserve"> </w:t>
            </w:r>
            <w:r>
              <w:rPr>
                <w:sz w:val="24"/>
              </w:rPr>
              <w:t>agar</w:t>
            </w:r>
            <w:r>
              <w:rPr>
                <w:spacing w:val="-15"/>
                <w:sz w:val="24"/>
              </w:rPr>
              <w:t xml:space="preserve"> </w:t>
            </w:r>
            <w:r>
              <w:rPr>
                <w:sz w:val="24"/>
              </w:rPr>
              <w:t>bisa lebih hebat dari orang lain</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827"/>
        </w:trPr>
        <w:tc>
          <w:tcPr>
            <w:tcW w:w="847" w:type="dxa"/>
          </w:tcPr>
          <w:p w:rsidR="000857F9" w:rsidRDefault="00196ABF">
            <w:pPr>
              <w:pStyle w:val="TableParagraph"/>
              <w:spacing w:before="275"/>
              <w:ind w:right="67"/>
              <w:rPr>
                <w:sz w:val="24"/>
              </w:rPr>
            </w:pPr>
            <w:r>
              <w:rPr>
                <w:spacing w:val="-5"/>
                <w:sz w:val="24"/>
              </w:rPr>
              <w:t>31.</w:t>
            </w:r>
          </w:p>
        </w:tc>
        <w:tc>
          <w:tcPr>
            <w:tcW w:w="4112" w:type="dxa"/>
          </w:tcPr>
          <w:p w:rsidR="000857F9" w:rsidRDefault="00196ABF">
            <w:pPr>
              <w:pStyle w:val="TableParagraph"/>
              <w:spacing w:line="276" w:lineRule="exact"/>
              <w:ind w:left="108" w:right="96"/>
              <w:jc w:val="both"/>
              <w:rPr>
                <w:sz w:val="24"/>
              </w:rPr>
            </w:pPr>
            <w:r>
              <w:rPr>
                <w:sz w:val="24"/>
              </w:rPr>
              <w:t>Saya</w:t>
            </w:r>
            <w:r>
              <w:rPr>
                <w:spacing w:val="-15"/>
                <w:sz w:val="24"/>
              </w:rPr>
              <w:t xml:space="preserve"> </w:t>
            </w:r>
            <w:r>
              <w:rPr>
                <w:sz w:val="24"/>
              </w:rPr>
              <w:t>selalu</w:t>
            </w:r>
            <w:r>
              <w:rPr>
                <w:spacing w:val="-14"/>
                <w:sz w:val="24"/>
              </w:rPr>
              <w:t xml:space="preserve"> </w:t>
            </w:r>
            <w:r>
              <w:rPr>
                <w:sz w:val="24"/>
              </w:rPr>
              <w:t>dituntut</w:t>
            </w:r>
            <w:r>
              <w:rPr>
                <w:spacing w:val="-14"/>
                <w:sz w:val="24"/>
              </w:rPr>
              <w:t xml:space="preserve"> </w:t>
            </w:r>
            <w:r>
              <w:rPr>
                <w:sz w:val="24"/>
              </w:rPr>
              <w:t>agar</w:t>
            </w:r>
            <w:r>
              <w:rPr>
                <w:spacing w:val="-12"/>
                <w:sz w:val="24"/>
              </w:rPr>
              <w:t xml:space="preserve"> </w:t>
            </w:r>
            <w:r>
              <w:rPr>
                <w:sz w:val="24"/>
              </w:rPr>
              <w:t>bisa</w:t>
            </w:r>
            <w:r>
              <w:rPr>
                <w:spacing w:val="-15"/>
                <w:sz w:val="24"/>
              </w:rPr>
              <w:t xml:space="preserve"> </w:t>
            </w:r>
            <w:r>
              <w:rPr>
                <w:sz w:val="24"/>
              </w:rPr>
              <w:t xml:space="preserve">melakukan semuanya sendiri tanpa bantuan orang </w:t>
            </w:r>
            <w:r>
              <w:rPr>
                <w:spacing w:val="-4"/>
                <w:sz w:val="24"/>
              </w:rPr>
              <w:t>tua</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828"/>
        </w:trPr>
        <w:tc>
          <w:tcPr>
            <w:tcW w:w="847" w:type="dxa"/>
          </w:tcPr>
          <w:p w:rsidR="000857F9" w:rsidRDefault="00196ABF">
            <w:pPr>
              <w:pStyle w:val="TableParagraph"/>
              <w:spacing w:before="274"/>
              <w:ind w:right="67"/>
              <w:rPr>
                <w:sz w:val="24"/>
              </w:rPr>
            </w:pPr>
            <w:r>
              <w:rPr>
                <w:spacing w:val="-5"/>
                <w:sz w:val="24"/>
              </w:rPr>
              <w:t>32.</w:t>
            </w:r>
          </w:p>
        </w:tc>
        <w:tc>
          <w:tcPr>
            <w:tcW w:w="4112" w:type="dxa"/>
          </w:tcPr>
          <w:p w:rsidR="000857F9" w:rsidRDefault="00196ABF">
            <w:pPr>
              <w:pStyle w:val="TableParagraph"/>
              <w:tabs>
                <w:tab w:val="left" w:pos="837"/>
                <w:tab w:val="left" w:pos="1659"/>
                <w:tab w:val="left" w:pos="2110"/>
                <w:tab w:val="left" w:pos="2938"/>
                <w:tab w:val="left" w:pos="3612"/>
              </w:tabs>
              <w:ind w:left="108" w:right="94"/>
              <w:jc w:val="left"/>
              <w:rPr>
                <w:sz w:val="24"/>
              </w:rPr>
            </w:pPr>
            <w:r>
              <w:rPr>
                <w:spacing w:val="-4"/>
                <w:sz w:val="24"/>
              </w:rPr>
              <w:t>Saya</w:t>
            </w:r>
            <w:r>
              <w:rPr>
                <w:sz w:val="24"/>
              </w:rPr>
              <w:tab/>
            </w:r>
            <w:r>
              <w:rPr>
                <w:spacing w:val="-2"/>
                <w:sz w:val="24"/>
              </w:rPr>
              <w:t>selalu</w:t>
            </w:r>
            <w:r>
              <w:rPr>
                <w:sz w:val="24"/>
              </w:rPr>
              <w:tab/>
            </w:r>
            <w:r>
              <w:rPr>
                <w:spacing w:val="-6"/>
                <w:sz w:val="24"/>
              </w:rPr>
              <w:t>di</w:t>
            </w:r>
            <w:r>
              <w:rPr>
                <w:sz w:val="24"/>
              </w:rPr>
              <w:tab/>
            </w:r>
            <w:r>
              <w:rPr>
                <w:spacing w:val="-2"/>
                <w:sz w:val="24"/>
              </w:rPr>
              <w:t>tuntut</w:t>
            </w:r>
            <w:r>
              <w:rPr>
                <w:sz w:val="24"/>
              </w:rPr>
              <w:tab/>
            </w:r>
            <w:r>
              <w:rPr>
                <w:spacing w:val="-4"/>
                <w:sz w:val="24"/>
              </w:rPr>
              <w:t>agar</w:t>
            </w:r>
            <w:r>
              <w:rPr>
                <w:sz w:val="24"/>
              </w:rPr>
              <w:tab/>
            </w:r>
            <w:r>
              <w:rPr>
                <w:spacing w:val="-4"/>
                <w:sz w:val="24"/>
              </w:rPr>
              <w:t xml:space="preserve">bisa </w:t>
            </w:r>
            <w:r>
              <w:rPr>
                <w:sz w:val="24"/>
              </w:rPr>
              <w:t>menyelesaikan</w:t>
            </w:r>
            <w:r>
              <w:rPr>
                <w:spacing w:val="74"/>
                <w:w w:val="150"/>
                <w:sz w:val="24"/>
              </w:rPr>
              <w:t xml:space="preserve"> </w:t>
            </w:r>
            <w:r>
              <w:rPr>
                <w:sz w:val="24"/>
              </w:rPr>
              <w:t>masalah</w:t>
            </w:r>
            <w:r>
              <w:rPr>
                <w:spacing w:val="79"/>
                <w:w w:val="150"/>
                <w:sz w:val="24"/>
              </w:rPr>
              <w:t xml:space="preserve"> </w:t>
            </w:r>
            <w:r>
              <w:rPr>
                <w:sz w:val="24"/>
              </w:rPr>
              <w:t>sendiri</w:t>
            </w:r>
            <w:r>
              <w:rPr>
                <w:spacing w:val="80"/>
                <w:w w:val="150"/>
                <w:sz w:val="24"/>
              </w:rPr>
              <w:t xml:space="preserve"> </w:t>
            </w:r>
            <w:r>
              <w:rPr>
                <w:spacing w:val="-2"/>
                <w:sz w:val="24"/>
              </w:rPr>
              <w:t>tanpa</w:t>
            </w:r>
          </w:p>
          <w:p w:rsidR="000857F9" w:rsidRDefault="00196ABF">
            <w:pPr>
              <w:pStyle w:val="TableParagraph"/>
              <w:spacing w:line="257" w:lineRule="exact"/>
              <w:ind w:left="108"/>
              <w:jc w:val="left"/>
              <w:rPr>
                <w:sz w:val="24"/>
              </w:rPr>
            </w:pPr>
            <w:r>
              <w:rPr>
                <w:sz w:val="24"/>
              </w:rPr>
              <w:t>melibatkan</w:t>
            </w:r>
            <w:r>
              <w:rPr>
                <w:spacing w:val="-2"/>
                <w:sz w:val="24"/>
              </w:rPr>
              <w:t xml:space="preserve"> </w:t>
            </w:r>
            <w:r>
              <w:rPr>
                <w:sz w:val="24"/>
              </w:rPr>
              <w:t>orang</w:t>
            </w:r>
            <w:r>
              <w:rPr>
                <w:spacing w:val="-1"/>
                <w:sz w:val="24"/>
              </w:rPr>
              <w:t xml:space="preserve"> </w:t>
            </w:r>
            <w:r>
              <w:rPr>
                <w:spacing w:val="-5"/>
                <w:sz w:val="24"/>
              </w:rPr>
              <w:t>tua</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r w:rsidR="000857F9">
        <w:trPr>
          <w:trHeight w:val="1105"/>
        </w:trPr>
        <w:tc>
          <w:tcPr>
            <w:tcW w:w="847" w:type="dxa"/>
          </w:tcPr>
          <w:p w:rsidR="000857F9" w:rsidRDefault="000857F9">
            <w:pPr>
              <w:pStyle w:val="TableParagraph"/>
              <w:spacing w:before="138"/>
              <w:jc w:val="left"/>
              <w:rPr>
                <w:b/>
                <w:sz w:val="24"/>
              </w:rPr>
            </w:pPr>
          </w:p>
          <w:p w:rsidR="000857F9" w:rsidRDefault="00196ABF">
            <w:pPr>
              <w:pStyle w:val="TableParagraph"/>
              <w:ind w:right="67"/>
              <w:rPr>
                <w:sz w:val="24"/>
              </w:rPr>
            </w:pPr>
            <w:r>
              <w:rPr>
                <w:spacing w:val="-5"/>
                <w:sz w:val="24"/>
              </w:rPr>
              <w:t>33.</w:t>
            </w:r>
          </w:p>
        </w:tc>
        <w:tc>
          <w:tcPr>
            <w:tcW w:w="4112" w:type="dxa"/>
          </w:tcPr>
          <w:p w:rsidR="000857F9" w:rsidRDefault="00196ABF">
            <w:pPr>
              <w:pStyle w:val="TableParagraph"/>
              <w:spacing w:before="138"/>
              <w:ind w:left="108" w:right="97"/>
              <w:jc w:val="both"/>
              <w:rPr>
                <w:sz w:val="24"/>
              </w:rPr>
            </w:pPr>
            <w:r>
              <w:rPr>
                <w:sz w:val="24"/>
              </w:rPr>
              <w:t>Walau sudah berusaha, orang tua tetap memarahi</w:t>
            </w:r>
            <w:r>
              <w:rPr>
                <w:spacing w:val="-15"/>
                <w:sz w:val="24"/>
              </w:rPr>
              <w:t xml:space="preserve"> </w:t>
            </w:r>
            <w:r>
              <w:rPr>
                <w:sz w:val="24"/>
              </w:rPr>
              <w:t>saya</w:t>
            </w:r>
            <w:r>
              <w:rPr>
                <w:spacing w:val="-15"/>
                <w:sz w:val="24"/>
              </w:rPr>
              <w:t xml:space="preserve"> </w:t>
            </w:r>
            <w:r>
              <w:rPr>
                <w:sz w:val="24"/>
              </w:rPr>
              <w:t>jika</w:t>
            </w:r>
            <w:r>
              <w:rPr>
                <w:spacing w:val="-15"/>
                <w:sz w:val="24"/>
              </w:rPr>
              <w:t xml:space="preserve"> </w:t>
            </w:r>
            <w:r>
              <w:rPr>
                <w:sz w:val="24"/>
              </w:rPr>
              <w:t>tidak</w:t>
            </w:r>
            <w:r>
              <w:rPr>
                <w:spacing w:val="-15"/>
                <w:sz w:val="24"/>
              </w:rPr>
              <w:t xml:space="preserve"> </w:t>
            </w:r>
            <w:r>
              <w:rPr>
                <w:sz w:val="24"/>
              </w:rPr>
              <w:t>berhasil</w:t>
            </w:r>
            <w:r>
              <w:rPr>
                <w:spacing w:val="-15"/>
                <w:sz w:val="24"/>
              </w:rPr>
              <w:t xml:space="preserve"> </w:t>
            </w:r>
            <w:r>
              <w:rPr>
                <w:sz w:val="24"/>
              </w:rPr>
              <w:t xml:space="preserve">meraih </w:t>
            </w:r>
            <w:r>
              <w:rPr>
                <w:spacing w:val="-2"/>
                <w:sz w:val="24"/>
              </w:rPr>
              <w:t>juara</w:t>
            </w:r>
          </w:p>
        </w:tc>
        <w:tc>
          <w:tcPr>
            <w:tcW w:w="708" w:type="dxa"/>
          </w:tcPr>
          <w:p w:rsidR="000857F9" w:rsidRDefault="000857F9">
            <w:pPr>
              <w:pStyle w:val="TableParagraph"/>
              <w:jc w:val="left"/>
              <w:rPr>
                <w:sz w:val="24"/>
              </w:rPr>
            </w:pPr>
          </w:p>
        </w:tc>
        <w:tc>
          <w:tcPr>
            <w:tcW w:w="708" w:type="dxa"/>
          </w:tcPr>
          <w:p w:rsidR="000857F9" w:rsidRDefault="000857F9">
            <w:pPr>
              <w:pStyle w:val="TableParagraph"/>
              <w:jc w:val="left"/>
              <w:rPr>
                <w:sz w:val="24"/>
              </w:rPr>
            </w:pPr>
          </w:p>
        </w:tc>
        <w:tc>
          <w:tcPr>
            <w:tcW w:w="709" w:type="dxa"/>
          </w:tcPr>
          <w:p w:rsidR="000857F9" w:rsidRDefault="000857F9">
            <w:pPr>
              <w:pStyle w:val="TableParagraph"/>
              <w:jc w:val="left"/>
              <w:rPr>
                <w:sz w:val="24"/>
              </w:rPr>
            </w:pPr>
          </w:p>
        </w:tc>
        <w:tc>
          <w:tcPr>
            <w:tcW w:w="711" w:type="dxa"/>
          </w:tcPr>
          <w:p w:rsidR="000857F9" w:rsidRDefault="000857F9">
            <w:pPr>
              <w:pStyle w:val="TableParagraph"/>
              <w:jc w:val="left"/>
              <w:rPr>
                <w:sz w:val="24"/>
              </w:rPr>
            </w:pPr>
          </w:p>
        </w:tc>
      </w:tr>
    </w:tbl>
    <w:p w:rsidR="000857F9" w:rsidRDefault="000857F9">
      <w:pPr>
        <w:pStyle w:val="BodyText"/>
        <w:rPr>
          <w:b/>
        </w:rPr>
      </w:pPr>
    </w:p>
    <w:p w:rsidR="000857F9" w:rsidRDefault="000857F9">
      <w:pPr>
        <w:pStyle w:val="BodyText"/>
        <w:rPr>
          <w:b/>
        </w:rPr>
      </w:pPr>
    </w:p>
    <w:p w:rsidR="000857F9" w:rsidRDefault="000857F9">
      <w:pPr>
        <w:pStyle w:val="BodyText"/>
        <w:rPr>
          <w:b/>
        </w:rPr>
      </w:pPr>
    </w:p>
    <w:p w:rsidR="000857F9" w:rsidRDefault="000857F9">
      <w:pPr>
        <w:pStyle w:val="BodyText"/>
        <w:spacing w:before="217"/>
        <w:rPr>
          <w:b/>
        </w:rPr>
      </w:pPr>
    </w:p>
    <w:p w:rsidR="000857F9" w:rsidRDefault="00196ABF">
      <w:pPr>
        <w:pStyle w:val="BodyText"/>
        <w:ind w:left="3278"/>
      </w:pPr>
      <w:r>
        <w:t>Sumber</w:t>
      </w:r>
      <w:r>
        <w:rPr>
          <w:spacing w:val="-3"/>
        </w:rPr>
        <w:t xml:space="preserve"> </w:t>
      </w:r>
      <w:r>
        <w:t>Adopsi:</w:t>
      </w:r>
      <w:r>
        <w:rPr>
          <w:spacing w:val="-1"/>
        </w:rPr>
        <w:t xml:space="preserve"> </w:t>
      </w:r>
      <w:r>
        <w:t>(Sakbaniah, Dewi,</w:t>
      </w:r>
      <w:r>
        <w:rPr>
          <w:spacing w:val="-1"/>
        </w:rPr>
        <w:t xml:space="preserve"> </w:t>
      </w:r>
      <w:r>
        <w:t>and</w:t>
      </w:r>
      <w:r>
        <w:rPr>
          <w:spacing w:val="-1"/>
        </w:rPr>
        <w:t xml:space="preserve"> </w:t>
      </w:r>
      <w:r>
        <w:t>Saragih</w:t>
      </w:r>
      <w:r>
        <w:rPr>
          <w:spacing w:val="2"/>
        </w:rPr>
        <w:t xml:space="preserve"> </w:t>
      </w:r>
      <w:r>
        <w:rPr>
          <w:spacing w:val="-2"/>
        </w:rPr>
        <w:t>2024)</w:t>
      </w:r>
    </w:p>
    <w:p w:rsidR="000857F9" w:rsidRDefault="000857F9">
      <w:pPr>
        <w:pStyle w:val="BodyText"/>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Heading3"/>
        <w:ind w:left="568"/>
      </w:pPr>
      <w:r>
        <w:t>Lampiran</w:t>
      </w:r>
      <w:r>
        <w:rPr>
          <w:spacing w:val="-6"/>
        </w:rPr>
        <w:t xml:space="preserve"> </w:t>
      </w:r>
      <w:r>
        <w:t>4</w:t>
      </w:r>
      <w:r>
        <w:rPr>
          <w:spacing w:val="-4"/>
        </w:rPr>
        <w:t xml:space="preserve"> </w:t>
      </w:r>
      <w:r>
        <w:t>Instrumen</w:t>
      </w:r>
      <w:r>
        <w:rPr>
          <w:spacing w:val="-4"/>
        </w:rPr>
        <w:t xml:space="preserve"> </w:t>
      </w:r>
      <w:r>
        <w:t>Penelitian</w:t>
      </w:r>
      <w:r>
        <w:rPr>
          <w:spacing w:val="-4"/>
        </w:rPr>
        <w:t xml:space="preserve"> </w:t>
      </w:r>
      <w:r>
        <w:t>Angket</w:t>
      </w:r>
      <w:r>
        <w:rPr>
          <w:spacing w:val="-3"/>
        </w:rPr>
        <w:t xml:space="preserve"> </w:t>
      </w:r>
      <w:r>
        <w:t>Etika</w:t>
      </w:r>
      <w:r>
        <w:rPr>
          <w:spacing w:val="-5"/>
        </w:rPr>
        <w:t xml:space="preserve"> </w:t>
      </w:r>
      <w:r>
        <w:rPr>
          <w:spacing w:val="-2"/>
        </w:rPr>
        <w:t>Komunikasi</w:t>
      </w:r>
    </w:p>
    <w:p w:rsidR="000857F9" w:rsidRDefault="000857F9">
      <w:pPr>
        <w:pStyle w:val="BodyText"/>
        <w:rPr>
          <w:b/>
        </w:rPr>
      </w:pPr>
    </w:p>
    <w:p w:rsidR="000857F9" w:rsidRDefault="00196ABF">
      <w:pPr>
        <w:pStyle w:val="BodyText"/>
        <w:ind w:left="693" w:right="267"/>
        <w:jc w:val="center"/>
      </w:pPr>
      <w:r>
        <w:t>Angket</w:t>
      </w:r>
      <w:r>
        <w:rPr>
          <w:spacing w:val="-1"/>
        </w:rPr>
        <w:t xml:space="preserve"> </w:t>
      </w:r>
      <w:r>
        <w:t>Etika</w:t>
      </w:r>
      <w:r>
        <w:rPr>
          <w:spacing w:val="-1"/>
        </w:rPr>
        <w:t xml:space="preserve"> </w:t>
      </w:r>
      <w:r>
        <w:rPr>
          <w:spacing w:val="-2"/>
        </w:rPr>
        <w:t>Komunikasi</w:t>
      </w:r>
    </w:p>
    <w:p w:rsidR="000857F9" w:rsidRDefault="000857F9">
      <w:pPr>
        <w:pStyle w:val="BodyText"/>
      </w:pPr>
    </w:p>
    <w:p w:rsidR="000857F9" w:rsidRDefault="00196ABF">
      <w:pPr>
        <w:pStyle w:val="Heading3"/>
        <w:ind w:left="568"/>
      </w:pPr>
      <w:r>
        <w:rPr>
          <w:spacing w:val="-2"/>
        </w:rPr>
        <w:t>Pengantar</w:t>
      </w:r>
    </w:p>
    <w:p w:rsidR="000857F9" w:rsidRDefault="000857F9">
      <w:pPr>
        <w:pStyle w:val="BodyText"/>
        <w:rPr>
          <w:b/>
        </w:rPr>
      </w:pPr>
    </w:p>
    <w:p w:rsidR="000857F9" w:rsidRDefault="00196ABF">
      <w:pPr>
        <w:pStyle w:val="BodyText"/>
        <w:ind w:left="1288"/>
      </w:pPr>
      <w:r>
        <w:rPr>
          <w:noProof/>
          <w:lang w:val="en-US"/>
        </w:rPr>
        <w:drawing>
          <wp:anchor distT="0" distB="0" distL="0" distR="0" simplePos="0" relativeHeight="477842944"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7" cstate="print"/>
                    <a:stretch>
                      <a:fillRect/>
                    </a:stretch>
                  </pic:blipFill>
                  <pic:spPr>
                    <a:xfrm>
                      <a:off x="0" y="0"/>
                      <a:ext cx="5397499" cy="5321299"/>
                    </a:xfrm>
                    <a:prstGeom prst="rect">
                      <a:avLst/>
                    </a:prstGeom>
                  </pic:spPr>
                </pic:pic>
              </a:graphicData>
            </a:graphic>
          </wp:anchor>
        </w:drawing>
      </w:r>
      <w:r>
        <w:t>Kepada</w:t>
      </w:r>
      <w:r>
        <w:rPr>
          <w:spacing w:val="-1"/>
        </w:rPr>
        <w:t xml:space="preserve"> </w:t>
      </w:r>
      <w:r>
        <w:t>Yth.</w:t>
      </w:r>
      <w:r>
        <w:rPr>
          <w:spacing w:val="-1"/>
        </w:rPr>
        <w:t xml:space="preserve"> </w:t>
      </w:r>
      <w:r>
        <w:t>Seluruh</w:t>
      </w:r>
      <w:r>
        <w:rPr>
          <w:spacing w:val="-1"/>
        </w:rPr>
        <w:t xml:space="preserve"> </w:t>
      </w:r>
      <w:r>
        <w:rPr>
          <w:spacing w:val="-2"/>
        </w:rPr>
        <w:t>Responden,</w:t>
      </w:r>
    </w:p>
    <w:p w:rsidR="000857F9" w:rsidRDefault="000857F9">
      <w:pPr>
        <w:pStyle w:val="BodyText"/>
      </w:pPr>
    </w:p>
    <w:p w:rsidR="000857F9" w:rsidRDefault="00196ABF">
      <w:pPr>
        <w:pStyle w:val="BodyText"/>
        <w:spacing w:line="480" w:lineRule="auto"/>
        <w:ind w:left="568" w:right="141" w:firstLine="720"/>
        <w:jc w:val="both"/>
      </w:pPr>
      <w:r>
        <w:t>Saya mohon kesediaan waktunya ± 15 menit untuk dapat mengisi semua pernyataan</w:t>
      </w:r>
      <w:r>
        <w:rPr>
          <w:spacing w:val="-11"/>
        </w:rPr>
        <w:t xml:space="preserve"> </w:t>
      </w:r>
      <w:r>
        <w:t>angket</w:t>
      </w:r>
      <w:r>
        <w:rPr>
          <w:spacing w:val="-10"/>
        </w:rPr>
        <w:t xml:space="preserve"> </w:t>
      </w:r>
      <w:r>
        <w:t>ini</w:t>
      </w:r>
      <w:r>
        <w:rPr>
          <w:spacing w:val="-10"/>
        </w:rPr>
        <w:t xml:space="preserve"> </w:t>
      </w:r>
      <w:r>
        <w:t>dengan</w:t>
      </w:r>
      <w:r>
        <w:rPr>
          <w:spacing w:val="-11"/>
        </w:rPr>
        <w:t xml:space="preserve"> </w:t>
      </w:r>
      <w:r>
        <w:t>jujur</w:t>
      </w:r>
      <w:r>
        <w:rPr>
          <w:spacing w:val="-11"/>
        </w:rPr>
        <w:t xml:space="preserve"> </w:t>
      </w:r>
      <w:r>
        <w:t>sesuai</w:t>
      </w:r>
      <w:r>
        <w:rPr>
          <w:spacing w:val="-10"/>
        </w:rPr>
        <w:t xml:space="preserve"> </w:t>
      </w:r>
      <w:r>
        <w:t>keadaan</w:t>
      </w:r>
      <w:r>
        <w:rPr>
          <w:spacing w:val="-9"/>
        </w:rPr>
        <w:t xml:space="preserve"> </w:t>
      </w:r>
      <w:r>
        <w:t>yang</w:t>
      </w:r>
      <w:r>
        <w:rPr>
          <w:spacing w:val="-11"/>
        </w:rPr>
        <w:t xml:space="preserve"> </w:t>
      </w:r>
      <w:r>
        <w:t>ananda</w:t>
      </w:r>
      <w:r>
        <w:rPr>
          <w:spacing w:val="-12"/>
        </w:rPr>
        <w:t xml:space="preserve"> </w:t>
      </w:r>
      <w:r>
        <w:t>alami</w:t>
      </w:r>
      <w:r>
        <w:rPr>
          <w:spacing w:val="-10"/>
        </w:rPr>
        <w:t xml:space="preserve"> </w:t>
      </w:r>
      <w:r>
        <w:t>agar</w:t>
      </w:r>
      <w:r>
        <w:rPr>
          <w:spacing w:val="-11"/>
        </w:rPr>
        <w:t xml:space="preserve"> </w:t>
      </w:r>
      <w:r>
        <w:t>jawaban yang</w:t>
      </w:r>
      <w:r>
        <w:rPr>
          <w:spacing w:val="-7"/>
        </w:rPr>
        <w:t xml:space="preserve"> </w:t>
      </w:r>
      <w:r>
        <w:t>diberikan</w:t>
      </w:r>
      <w:r>
        <w:rPr>
          <w:spacing w:val="-5"/>
        </w:rPr>
        <w:t xml:space="preserve"> </w:t>
      </w:r>
      <w:r>
        <w:t>valid</w:t>
      </w:r>
      <w:r>
        <w:rPr>
          <w:spacing w:val="-7"/>
        </w:rPr>
        <w:t xml:space="preserve"> </w:t>
      </w:r>
      <w:r>
        <w:t>dan</w:t>
      </w:r>
      <w:r>
        <w:rPr>
          <w:spacing w:val="-4"/>
        </w:rPr>
        <w:t xml:space="preserve"> </w:t>
      </w:r>
      <w:r>
        <w:t>dapat</w:t>
      </w:r>
      <w:r>
        <w:rPr>
          <w:spacing w:val="-6"/>
        </w:rPr>
        <w:t xml:space="preserve"> </w:t>
      </w:r>
      <w:r>
        <w:t>digunakan</w:t>
      </w:r>
      <w:r>
        <w:rPr>
          <w:spacing w:val="-5"/>
        </w:rPr>
        <w:t xml:space="preserve"> </w:t>
      </w:r>
      <w:r>
        <w:t>pada</w:t>
      </w:r>
      <w:r>
        <w:rPr>
          <w:spacing w:val="-6"/>
        </w:rPr>
        <w:t xml:space="preserve"> </w:t>
      </w:r>
      <w:r>
        <w:t>penelitian,</w:t>
      </w:r>
      <w:r>
        <w:rPr>
          <w:spacing w:val="-7"/>
        </w:rPr>
        <w:t xml:space="preserve"> </w:t>
      </w:r>
      <w:r>
        <w:t>karena</w:t>
      </w:r>
      <w:r>
        <w:rPr>
          <w:spacing w:val="-7"/>
        </w:rPr>
        <w:t xml:space="preserve"> </w:t>
      </w:r>
      <w:r>
        <w:t>dalam</w:t>
      </w:r>
      <w:r>
        <w:rPr>
          <w:spacing w:val="-4"/>
        </w:rPr>
        <w:t xml:space="preserve"> </w:t>
      </w:r>
      <w:r>
        <w:t>angket</w:t>
      </w:r>
      <w:r>
        <w:rPr>
          <w:spacing w:val="-6"/>
        </w:rPr>
        <w:t xml:space="preserve"> </w:t>
      </w:r>
      <w:r>
        <w:t>ini tidak ada jawaban benar/salah dan tidak masuk penilaian guru, pembelajaran dan sekolah. Semua jawaban dan identitas ananda akan dirahasiakan dan tidak akan diberitahukan</w:t>
      </w:r>
      <w:r>
        <w:rPr>
          <w:spacing w:val="-9"/>
        </w:rPr>
        <w:t xml:space="preserve"> </w:t>
      </w:r>
      <w:r>
        <w:t>kepada</w:t>
      </w:r>
      <w:r>
        <w:rPr>
          <w:spacing w:val="-8"/>
        </w:rPr>
        <w:t xml:space="preserve"> </w:t>
      </w:r>
      <w:r>
        <w:t>siapapun</w:t>
      </w:r>
      <w:r>
        <w:rPr>
          <w:spacing w:val="-9"/>
        </w:rPr>
        <w:t xml:space="preserve"> </w:t>
      </w:r>
      <w:r>
        <w:t>termasuk</w:t>
      </w:r>
      <w:r>
        <w:rPr>
          <w:spacing w:val="-7"/>
        </w:rPr>
        <w:t xml:space="preserve"> </w:t>
      </w:r>
      <w:r>
        <w:t>guru</w:t>
      </w:r>
      <w:r>
        <w:rPr>
          <w:spacing w:val="-10"/>
        </w:rPr>
        <w:t xml:space="preserve"> </w:t>
      </w:r>
      <w:r>
        <w:t>juga</w:t>
      </w:r>
      <w:r>
        <w:rPr>
          <w:spacing w:val="-10"/>
        </w:rPr>
        <w:t xml:space="preserve"> </w:t>
      </w:r>
      <w:r>
        <w:t>orang</w:t>
      </w:r>
      <w:r>
        <w:rPr>
          <w:spacing w:val="-7"/>
        </w:rPr>
        <w:t xml:space="preserve"> </w:t>
      </w:r>
      <w:r>
        <w:t>tua</w:t>
      </w:r>
      <w:r>
        <w:rPr>
          <w:spacing w:val="-7"/>
        </w:rPr>
        <w:t xml:space="preserve"> </w:t>
      </w:r>
      <w:r>
        <w:t>ananda.</w:t>
      </w:r>
      <w:r>
        <w:rPr>
          <w:spacing w:val="-7"/>
        </w:rPr>
        <w:t xml:space="preserve"> </w:t>
      </w:r>
      <w:r>
        <w:t>Adapun</w:t>
      </w:r>
      <w:r>
        <w:rPr>
          <w:spacing w:val="-9"/>
        </w:rPr>
        <w:t xml:space="preserve"> </w:t>
      </w:r>
      <w:r>
        <w:t>hasil jawaban ananda hanya akan saya gunakan untuk keperluan penelitian. Atas kesediaan dan bantuan ananda, saya ucapkan terimakasih.</w:t>
      </w:r>
    </w:p>
    <w:p w:rsidR="000857F9" w:rsidRDefault="00196ABF">
      <w:pPr>
        <w:pStyle w:val="Heading3"/>
        <w:spacing w:before="1"/>
        <w:ind w:left="568"/>
        <w:jc w:val="both"/>
      </w:pPr>
      <w:r>
        <w:t>Petunjuk</w:t>
      </w:r>
      <w:r>
        <w:rPr>
          <w:spacing w:val="-6"/>
        </w:rPr>
        <w:t xml:space="preserve"> </w:t>
      </w:r>
      <w:r>
        <w:rPr>
          <w:spacing w:val="-2"/>
        </w:rPr>
        <w:t>Pengisian</w:t>
      </w:r>
    </w:p>
    <w:p w:rsidR="000857F9" w:rsidRDefault="000857F9">
      <w:pPr>
        <w:pStyle w:val="BodyText"/>
        <w:rPr>
          <w:b/>
        </w:rPr>
      </w:pPr>
    </w:p>
    <w:p w:rsidR="000857F9" w:rsidRDefault="00196ABF">
      <w:pPr>
        <w:pStyle w:val="BodyText"/>
        <w:spacing w:line="480" w:lineRule="auto"/>
        <w:ind w:left="568" w:right="144" w:firstLine="708"/>
        <w:jc w:val="both"/>
      </w:pPr>
      <w:r>
        <w:t>Bacalah dengan baik dan teliti petunjuk pengisian ini. Berikut ini adalah petunjuk tentang bagaimana c</w:t>
      </w:r>
      <w:r>
        <w:t>ara untuk mengisi angket di bawah ini:</w:t>
      </w:r>
    </w:p>
    <w:p w:rsidR="000857F9" w:rsidRDefault="00196ABF">
      <w:pPr>
        <w:pStyle w:val="ListParagraph"/>
        <w:numPr>
          <w:ilvl w:val="1"/>
          <w:numId w:val="1"/>
        </w:numPr>
        <w:tabs>
          <w:tab w:val="left" w:pos="1286"/>
          <w:tab w:val="left" w:pos="1288"/>
        </w:tabs>
        <w:spacing w:before="1" w:line="480" w:lineRule="auto"/>
        <w:ind w:right="145"/>
        <w:jc w:val="both"/>
        <w:rPr>
          <w:sz w:val="24"/>
        </w:rPr>
      </w:pPr>
      <w:r>
        <w:rPr>
          <w:sz w:val="24"/>
        </w:rPr>
        <w:t>Bacalah dengan baik dan seksama setiap pernyataan yang tersedia dalam angket ini.</w:t>
      </w:r>
    </w:p>
    <w:p w:rsidR="000857F9" w:rsidRDefault="00196ABF">
      <w:pPr>
        <w:pStyle w:val="ListParagraph"/>
        <w:numPr>
          <w:ilvl w:val="1"/>
          <w:numId w:val="1"/>
        </w:numPr>
        <w:tabs>
          <w:tab w:val="left" w:pos="1288"/>
        </w:tabs>
        <w:spacing w:line="480" w:lineRule="auto"/>
        <w:ind w:right="141"/>
        <w:jc w:val="both"/>
        <w:rPr>
          <w:sz w:val="24"/>
        </w:rPr>
      </w:pPr>
      <w:r>
        <w:rPr>
          <w:sz w:val="24"/>
        </w:rPr>
        <w:t xml:space="preserve">Ananda cukup memilih salah satu opsi jawaban yang tersedia dengan memberi tanda “Ceklis </w:t>
      </w:r>
      <w:r>
        <w:rPr>
          <w:rFonts w:ascii="Segoe UI Symbol" w:hAnsi="Segoe UI Symbol"/>
          <w:sz w:val="24"/>
        </w:rPr>
        <w:t>✓</w:t>
      </w:r>
      <w:r>
        <w:rPr>
          <w:sz w:val="24"/>
        </w:rPr>
        <w:t xml:space="preserve">” pada opsi tersebut berdasarkan jawaban yang </w:t>
      </w:r>
      <w:r>
        <w:rPr>
          <w:sz w:val="24"/>
        </w:rPr>
        <w:t>sesuai</w:t>
      </w:r>
      <w:r>
        <w:rPr>
          <w:spacing w:val="-9"/>
          <w:sz w:val="24"/>
        </w:rPr>
        <w:t xml:space="preserve"> </w:t>
      </w:r>
      <w:r>
        <w:rPr>
          <w:sz w:val="24"/>
        </w:rPr>
        <w:t>dengan</w:t>
      </w:r>
      <w:r>
        <w:rPr>
          <w:spacing w:val="-9"/>
          <w:sz w:val="24"/>
        </w:rPr>
        <w:t xml:space="preserve"> </w:t>
      </w:r>
      <w:r>
        <w:rPr>
          <w:sz w:val="24"/>
        </w:rPr>
        <w:t>keadaan</w:t>
      </w:r>
      <w:r>
        <w:rPr>
          <w:spacing w:val="-7"/>
          <w:sz w:val="24"/>
        </w:rPr>
        <w:t xml:space="preserve"> </w:t>
      </w:r>
      <w:r>
        <w:rPr>
          <w:sz w:val="24"/>
        </w:rPr>
        <w:t>ananda.</w:t>
      </w:r>
      <w:r>
        <w:rPr>
          <w:spacing w:val="-9"/>
          <w:sz w:val="24"/>
        </w:rPr>
        <w:t xml:space="preserve"> </w:t>
      </w:r>
      <w:r>
        <w:rPr>
          <w:sz w:val="24"/>
        </w:rPr>
        <w:t>Hanya</w:t>
      </w:r>
      <w:r>
        <w:rPr>
          <w:spacing w:val="-8"/>
          <w:sz w:val="24"/>
        </w:rPr>
        <w:t xml:space="preserve"> </w:t>
      </w:r>
      <w:r>
        <w:rPr>
          <w:sz w:val="24"/>
        </w:rPr>
        <w:t>dibutuhkan</w:t>
      </w:r>
      <w:r>
        <w:rPr>
          <w:spacing w:val="-7"/>
          <w:sz w:val="24"/>
        </w:rPr>
        <w:t xml:space="preserve"> </w:t>
      </w:r>
      <w:r>
        <w:rPr>
          <w:sz w:val="24"/>
        </w:rPr>
        <w:t>satu</w:t>
      </w:r>
      <w:r>
        <w:rPr>
          <w:spacing w:val="-9"/>
          <w:sz w:val="24"/>
        </w:rPr>
        <w:t xml:space="preserve"> </w:t>
      </w:r>
      <w:r>
        <w:rPr>
          <w:sz w:val="24"/>
        </w:rPr>
        <w:t>jawaban</w:t>
      </w:r>
      <w:r>
        <w:rPr>
          <w:spacing w:val="-7"/>
          <w:sz w:val="24"/>
        </w:rPr>
        <w:t xml:space="preserve"> </w:t>
      </w:r>
      <w:r>
        <w:rPr>
          <w:sz w:val="24"/>
        </w:rPr>
        <w:t>pada</w:t>
      </w:r>
      <w:r>
        <w:rPr>
          <w:spacing w:val="-8"/>
          <w:sz w:val="24"/>
        </w:rPr>
        <w:t xml:space="preserve"> </w:t>
      </w:r>
      <w:r>
        <w:rPr>
          <w:sz w:val="24"/>
        </w:rPr>
        <w:t xml:space="preserve">setiap </w:t>
      </w:r>
      <w:r>
        <w:rPr>
          <w:spacing w:val="-2"/>
          <w:sz w:val="24"/>
        </w:rPr>
        <w:t>pernyataan.</w:t>
      </w:r>
    </w:p>
    <w:p w:rsidR="000857F9" w:rsidRDefault="00196ABF">
      <w:pPr>
        <w:pStyle w:val="ListParagraph"/>
        <w:numPr>
          <w:ilvl w:val="1"/>
          <w:numId w:val="1"/>
        </w:numPr>
        <w:tabs>
          <w:tab w:val="left" w:pos="1287"/>
        </w:tabs>
        <w:ind w:left="1287" w:hanging="359"/>
        <w:rPr>
          <w:sz w:val="24"/>
        </w:rPr>
      </w:pPr>
      <w:r>
        <w:rPr>
          <w:sz w:val="24"/>
        </w:rPr>
        <w:t>Jawaban</w:t>
      </w:r>
      <w:r>
        <w:rPr>
          <w:spacing w:val="-2"/>
          <w:sz w:val="24"/>
        </w:rPr>
        <w:t xml:space="preserve"> </w:t>
      </w:r>
      <w:r>
        <w:rPr>
          <w:sz w:val="24"/>
        </w:rPr>
        <w:t>yang</w:t>
      </w:r>
      <w:r>
        <w:rPr>
          <w:spacing w:val="-1"/>
          <w:sz w:val="24"/>
        </w:rPr>
        <w:t xml:space="preserve"> </w:t>
      </w:r>
      <w:r>
        <w:rPr>
          <w:sz w:val="24"/>
        </w:rPr>
        <w:t>tersedia</w:t>
      </w:r>
      <w:r>
        <w:rPr>
          <w:spacing w:val="-1"/>
          <w:sz w:val="24"/>
        </w:rPr>
        <w:t xml:space="preserve"> </w:t>
      </w:r>
      <w:r>
        <w:rPr>
          <w:spacing w:val="-2"/>
          <w:sz w:val="24"/>
        </w:rPr>
        <w:t>adalah:</w:t>
      </w:r>
    </w:p>
    <w:p w:rsidR="000857F9" w:rsidRDefault="000857F9">
      <w:pPr>
        <w:pStyle w:val="ListParagraph"/>
        <w:rPr>
          <w:sz w:val="24"/>
        </w:rPr>
        <w:sectPr w:rsidR="000857F9">
          <w:pgSz w:w="11910" w:h="16840"/>
          <w:pgMar w:top="1920" w:right="1559" w:bottom="280" w:left="1700" w:header="754" w:footer="0" w:gutter="0"/>
          <w:cols w:space="720"/>
        </w:sectPr>
      </w:pPr>
    </w:p>
    <w:p w:rsidR="000857F9" w:rsidRDefault="000857F9">
      <w:pPr>
        <w:pStyle w:val="BodyText"/>
        <w:spacing w:before="53"/>
      </w:pPr>
    </w:p>
    <w:p w:rsidR="000857F9" w:rsidRDefault="00196ABF">
      <w:pPr>
        <w:pStyle w:val="BodyText"/>
        <w:spacing w:line="480" w:lineRule="auto"/>
        <w:ind w:left="1288"/>
      </w:pPr>
      <w:r>
        <w:t>SS</w:t>
      </w:r>
      <w:r>
        <w:rPr>
          <w:spacing w:val="30"/>
        </w:rPr>
        <w:t xml:space="preserve"> </w:t>
      </w:r>
      <w:r>
        <w:t>= Sangat</w:t>
      </w:r>
      <w:r>
        <w:rPr>
          <w:spacing w:val="29"/>
        </w:rPr>
        <w:t xml:space="preserve"> </w:t>
      </w:r>
      <w:r>
        <w:t>Sesuai,</w:t>
      </w:r>
      <w:r>
        <w:rPr>
          <w:spacing w:val="29"/>
        </w:rPr>
        <w:t xml:space="preserve"> </w:t>
      </w:r>
      <w:r>
        <w:t>yaitu</w:t>
      </w:r>
      <w:r>
        <w:rPr>
          <w:spacing w:val="29"/>
        </w:rPr>
        <w:t xml:space="preserve"> </w:t>
      </w:r>
      <w:r>
        <w:t>bila pernyataan</w:t>
      </w:r>
      <w:r>
        <w:rPr>
          <w:spacing w:val="29"/>
        </w:rPr>
        <w:t xml:space="preserve"> </w:t>
      </w:r>
      <w:r>
        <w:t>tersebut</w:t>
      </w:r>
      <w:r>
        <w:rPr>
          <w:spacing w:val="29"/>
        </w:rPr>
        <w:t xml:space="preserve"> </w:t>
      </w:r>
      <w:r>
        <w:t>sangat</w:t>
      </w:r>
      <w:r>
        <w:rPr>
          <w:spacing w:val="29"/>
        </w:rPr>
        <w:t xml:space="preserve"> </w:t>
      </w:r>
      <w:r>
        <w:t>sesuai</w:t>
      </w:r>
      <w:r>
        <w:rPr>
          <w:spacing w:val="29"/>
        </w:rPr>
        <w:t xml:space="preserve"> </w:t>
      </w:r>
      <w:r>
        <w:t>dengan keadaan ananda</w:t>
      </w:r>
    </w:p>
    <w:p w:rsidR="000857F9" w:rsidRDefault="00196ABF">
      <w:pPr>
        <w:pStyle w:val="BodyText"/>
        <w:spacing w:line="480" w:lineRule="auto"/>
        <w:ind w:left="1288" w:right="143"/>
      </w:pPr>
      <w:r>
        <w:rPr>
          <w:noProof/>
          <w:lang w:val="en-US"/>
        </w:rPr>
        <w:drawing>
          <wp:anchor distT="0" distB="0" distL="0" distR="0" simplePos="0" relativeHeight="477843456"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7" cstate="print"/>
                    <a:stretch>
                      <a:fillRect/>
                    </a:stretch>
                  </pic:blipFill>
                  <pic:spPr>
                    <a:xfrm>
                      <a:off x="0" y="0"/>
                      <a:ext cx="5397499" cy="5321299"/>
                    </a:xfrm>
                    <a:prstGeom prst="rect">
                      <a:avLst/>
                    </a:prstGeom>
                  </pic:spPr>
                </pic:pic>
              </a:graphicData>
            </a:graphic>
          </wp:anchor>
        </w:drawing>
      </w:r>
      <w:r>
        <w:t>S = Sesuai, yaitu bila pernyataan tersebut sesuai dengan keadaan ananda TS</w:t>
      </w:r>
      <w:r>
        <w:rPr>
          <w:spacing w:val="40"/>
        </w:rPr>
        <w:t xml:space="preserve"> </w:t>
      </w:r>
      <w:r>
        <w:t>=</w:t>
      </w:r>
      <w:r>
        <w:rPr>
          <w:spacing w:val="40"/>
        </w:rPr>
        <w:t xml:space="preserve"> </w:t>
      </w:r>
      <w:r>
        <w:t>Tidak</w:t>
      </w:r>
      <w:r>
        <w:rPr>
          <w:spacing w:val="40"/>
        </w:rPr>
        <w:t xml:space="preserve"> </w:t>
      </w:r>
      <w:r>
        <w:t>Sesuai,</w:t>
      </w:r>
      <w:r>
        <w:rPr>
          <w:spacing w:val="40"/>
        </w:rPr>
        <w:t xml:space="preserve"> </w:t>
      </w:r>
      <w:r>
        <w:t>yaitu</w:t>
      </w:r>
      <w:r>
        <w:rPr>
          <w:spacing w:val="40"/>
        </w:rPr>
        <w:t xml:space="preserve"> </w:t>
      </w:r>
      <w:r>
        <w:t>bila</w:t>
      </w:r>
      <w:r>
        <w:rPr>
          <w:spacing w:val="40"/>
        </w:rPr>
        <w:t xml:space="preserve"> </w:t>
      </w:r>
      <w:r>
        <w:t>pernyataan</w:t>
      </w:r>
      <w:r>
        <w:rPr>
          <w:spacing w:val="40"/>
        </w:rPr>
        <w:t xml:space="preserve"> </w:t>
      </w:r>
      <w:r>
        <w:t>tersebut</w:t>
      </w:r>
      <w:r>
        <w:rPr>
          <w:spacing w:val="40"/>
        </w:rPr>
        <w:t xml:space="preserve"> </w:t>
      </w:r>
      <w:r>
        <w:t>tidak</w:t>
      </w:r>
      <w:r>
        <w:rPr>
          <w:spacing w:val="40"/>
        </w:rPr>
        <w:t xml:space="preserve"> </w:t>
      </w:r>
      <w:r>
        <w:t>sesuai</w:t>
      </w:r>
      <w:r>
        <w:rPr>
          <w:spacing w:val="40"/>
        </w:rPr>
        <w:t xml:space="preserve"> </w:t>
      </w:r>
      <w:r>
        <w:t>dengan keadaan ananda</w:t>
      </w:r>
    </w:p>
    <w:p w:rsidR="000857F9" w:rsidRDefault="00196ABF">
      <w:pPr>
        <w:pStyle w:val="BodyText"/>
        <w:spacing w:before="1" w:line="480" w:lineRule="auto"/>
        <w:ind w:left="1288"/>
      </w:pPr>
      <w:r>
        <w:t>STS</w:t>
      </w:r>
      <w:r>
        <w:rPr>
          <w:spacing w:val="39"/>
        </w:rPr>
        <w:t xml:space="preserve"> </w:t>
      </w:r>
      <w:r>
        <w:t>=</w:t>
      </w:r>
      <w:r>
        <w:rPr>
          <w:spacing w:val="38"/>
        </w:rPr>
        <w:t xml:space="preserve"> </w:t>
      </w:r>
      <w:r>
        <w:t>Sangat</w:t>
      </w:r>
      <w:r>
        <w:rPr>
          <w:spacing w:val="39"/>
        </w:rPr>
        <w:t xml:space="preserve"> </w:t>
      </w:r>
      <w:r>
        <w:t>Tidak</w:t>
      </w:r>
      <w:r>
        <w:rPr>
          <w:spacing w:val="36"/>
        </w:rPr>
        <w:t xml:space="preserve"> </w:t>
      </w:r>
      <w:r>
        <w:t>Sesuai,</w:t>
      </w:r>
      <w:r>
        <w:rPr>
          <w:spacing w:val="39"/>
        </w:rPr>
        <w:t xml:space="preserve"> </w:t>
      </w:r>
      <w:r>
        <w:t>yaitu</w:t>
      </w:r>
      <w:r>
        <w:rPr>
          <w:spacing w:val="38"/>
        </w:rPr>
        <w:t xml:space="preserve"> </w:t>
      </w:r>
      <w:r>
        <w:t>bila</w:t>
      </w:r>
      <w:r>
        <w:rPr>
          <w:spacing w:val="38"/>
        </w:rPr>
        <w:t xml:space="preserve"> </w:t>
      </w:r>
      <w:r>
        <w:t>pernyataan</w:t>
      </w:r>
      <w:r>
        <w:rPr>
          <w:spacing w:val="38"/>
        </w:rPr>
        <w:t xml:space="preserve"> </w:t>
      </w:r>
      <w:r>
        <w:t>tersebut</w:t>
      </w:r>
      <w:r>
        <w:rPr>
          <w:spacing w:val="39"/>
        </w:rPr>
        <w:t xml:space="preserve"> </w:t>
      </w:r>
      <w:r>
        <w:t>sangat</w:t>
      </w:r>
      <w:r>
        <w:rPr>
          <w:spacing w:val="39"/>
        </w:rPr>
        <w:t xml:space="preserve"> </w:t>
      </w:r>
      <w:r>
        <w:t>tidak sesuai dengan keadaan ananda</w:t>
      </w:r>
    </w:p>
    <w:p w:rsidR="000857F9" w:rsidRDefault="00196ABF">
      <w:pPr>
        <w:pStyle w:val="ListParagraph"/>
        <w:numPr>
          <w:ilvl w:val="1"/>
          <w:numId w:val="1"/>
        </w:numPr>
        <w:tabs>
          <w:tab w:val="left" w:pos="1287"/>
        </w:tabs>
        <w:ind w:left="1287" w:hanging="359"/>
        <w:rPr>
          <w:sz w:val="24"/>
        </w:rPr>
      </w:pPr>
      <w:r>
        <w:rPr>
          <w:sz w:val="24"/>
        </w:rPr>
        <w:t>Jika</w:t>
      </w:r>
      <w:r>
        <w:rPr>
          <w:spacing w:val="-3"/>
          <w:sz w:val="24"/>
        </w:rPr>
        <w:t xml:space="preserve"> </w:t>
      </w:r>
      <w:r>
        <w:rPr>
          <w:sz w:val="24"/>
        </w:rPr>
        <w:t>ada</w:t>
      </w:r>
      <w:r>
        <w:rPr>
          <w:spacing w:val="-1"/>
          <w:sz w:val="24"/>
        </w:rPr>
        <w:t xml:space="preserve"> </w:t>
      </w:r>
      <w:r>
        <w:rPr>
          <w:sz w:val="24"/>
        </w:rPr>
        <w:t>hal</w:t>
      </w:r>
      <w:r>
        <w:rPr>
          <w:spacing w:val="-1"/>
          <w:sz w:val="24"/>
        </w:rPr>
        <w:t xml:space="preserve"> </w:t>
      </w:r>
      <w:r>
        <w:rPr>
          <w:sz w:val="24"/>
        </w:rPr>
        <w:t>atau pernyataan</w:t>
      </w:r>
      <w:r>
        <w:rPr>
          <w:spacing w:val="-1"/>
          <w:sz w:val="24"/>
        </w:rPr>
        <w:t xml:space="preserve"> </w:t>
      </w:r>
      <w:r>
        <w:rPr>
          <w:sz w:val="24"/>
        </w:rPr>
        <w:t>yang kurang</w:t>
      </w:r>
      <w:r>
        <w:rPr>
          <w:spacing w:val="-1"/>
          <w:sz w:val="24"/>
        </w:rPr>
        <w:t xml:space="preserve"> </w:t>
      </w:r>
      <w:r>
        <w:rPr>
          <w:sz w:val="24"/>
        </w:rPr>
        <w:t>jelas, silahkan</w:t>
      </w:r>
      <w:r>
        <w:rPr>
          <w:spacing w:val="-1"/>
          <w:sz w:val="24"/>
        </w:rPr>
        <w:t xml:space="preserve"> </w:t>
      </w:r>
      <w:r>
        <w:rPr>
          <w:sz w:val="24"/>
        </w:rPr>
        <w:t>ananda</w:t>
      </w:r>
      <w:r>
        <w:rPr>
          <w:spacing w:val="-1"/>
          <w:sz w:val="24"/>
        </w:rPr>
        <w:t xml:space="preserve"> </w:t>
      </w:r>
      <w:r>
        <w:rPr>
          <w:spacing w:val="-2"/>
          <w:sz w:val="24"/>
        </w:rPr>
        <w:t>tanyakan</w:t>
      </w:r>
    </w:p>
    <w:p w:rsidR="000857F9" w:rsidRDefault="000857F9">
      <w:pPr>
        <w:pStyle w:val="BodyText"/>
      </w:pPr>
    </w:p>
    <w:p w:rsidR="000857F9" w:rsidRDefault="00196ABF">
      <w:pPr>
        <w:pStyle w:val="Heading3"/>
        <w:ind w:left="568"/>
      </w:pPr>
      <w:r>
        <w:rPr>
          <w:spacing w:val="-2"/>
        </w:rPr>
        <w:t>Contoh:</w:t>
      </w:r>
    </w:p>
    <w:p w:rsidR="000857F9" w:rsidRDefault="000857F9">
      <w:pPr>
        <w:pStyle w:val="BodyText"/>
        <w:rPr>
          <w:b/>
        </w:rPr>
      </w:pPr>
    </w:p>
    <w:p w:rsidR="000857F9" w:rsidRDefault="00196ABF">
      <w:pPr>
        <w:ind w:left="568"/>
        <w:rPr>
          <w:b/>
          <w:i/>
          <w:sz w:val="24"/>
        </w:rPr>
      </w:pPr>
      <w:r>
        <w:rPr>
          <w:b/>
          <w:i/>
          <w:sz w:val="24"/>
        </w:rPr>
        <w:t>“</w:t>
      </w:r>
      <w:r>
        <w:rPr>
          <w:i/>
          <w:sz w:val="24"/>
        </w:rPr>
        <w:t>Saya</w:t>
      </w:r>
      <w:r>
        <w:rPr>
          <w:i/>
          <w:spacing w:val="-3"/>
          <w:sz w:val="24"/>
        </w:rPr>
        <w:t xml:space="preserve"> </w:t>
      </w:r>
      <w:r>
        <w:rPr>
          <w:i/>
          <w:sz w:val="24"/>
        </w:rPr>
        <w:t>selalu</w:t>
      </w:r>
      <w:r>
        <w:rPr>
          <w:i/>
          <w:spacing w:val="-1"/>
          <w:sz w:val="24"/>
        </w:rPr>
        <w:t xml:space="preserve"> </w:t>
      </w:r>
      <w:r>
        <w:rPr>
          <w:i/>
          <w:sz w:val="24"/>
        </w:rPr>
        <w:t>menyapa guru</w:t>
      </w:r>
      <w:r>
        <w:rPr>
          <w:i/>
          <w:spacing w:val="-1"/>
          <w:sz w:val="24"/>
        </w:rPr>
        <w:t xml:space="preserve"> </w:t>
      </w:r>
      <w:r>
        <w:rPr>
          <w:i/>
          <w:sz w:val="24"/>
        </w:rPr>
        <w:t>dengan sopan</w:t>
      </w:r>
      <w:r>
        <w:rPr>
          <w:i/>
          <w:spacing w:val="-1"/>
          <w:sz w:val="24"/>
        </w:rPr>
        <w:t xml:space="preserve"> </w:t>
      </w:r>
      <w:r>
        <w:rPr>
          <w:i/>
          <w:sz w:val="24"/>
        </w:rPr>
        <w:t xml:space="preserve">saat </w:t>
      </w:r>
      <w:r>
        <w:rPr>
          <w:i/>
          <w:spacing w:val="-2"/>
          <w:sz w:val="24"/>
        </w:rPr>
        <w:t>bertemu</w:t>
      </w:r>
      <w:r>
        <w:rPr>
          <w:b/>
          <w:i/>
          <w:spacing w:val="-2"/>
          <w:sz w:val="24"/>
        </w:rPr>
        <w:t>”</w:t>
      </w:r>
    </w:p>
    <w:p w:rsidR="000857F9" w:rsidRDefault="000857F9">
      <w:pPr>
        <w:pStyle w:val="BodyText"/>
        <w:rPr>
          <w:b/>
          <w:i/>
        </w:rPr>
      </w:pPr>
    </w:p>
    <w:p w:rsidR="000857F9" w:rsidRDefault="00196ABF">
      <w:pPr>
        <w:pStyle w:val="BodyText"/>
        <w:ind w:left="568"/>
      </w:pPr>
      <w:r>
        <w:t>Jika</w:t>
      </w:r>
      <w:r>
        <w:rPr>
          <w:spacing w:val="4"/>
        </w:rPr>
        <w:t xml:space="preserve"> </w:t>
      </w:r>
      <w:r>
        <w:t>ananda</w:t>
      </w:r>
      <w:r>
        <w:rPr>
          <w:spacing w:val="5"/>
        </w:rPr>
        <w:t xml:space="preserve"> </w:t>
      </w:r>
      <w:r>
        <w:t>merasa</w:t>
      </w:r>
      <w:r>
        <w:rPr>
          <w:spacing w:val="5"/>
        </w:rPr>
        <w:t xml:space="preserve"> </w:t>
      </w:r>
      <w:r>
        <w:t>sesuai</w:t>
      </w:r>
      <w:r>
        <w:rPr>
          <w:spacing w:val="6"/>
        </w:rPr>
        <w:t xml:space="preserve"> </w:t>
      </w:r>
      <w:r>
        <w:t>dengan</w:t>
      </w:r>
      <w:r>
        <w:rPr>
          <w:spacing w:val="5"/>
        </w:rPr>
        <w:t xml:space="preserve"> </w:t>
      </w:r>
      <w:r>
        <w:t>pernyataan</w:t>
      </w:r>
      <w:r>
        <w:rPr>
          <w:spacing w:val="5"/>
        </w:rPr>
        <w:t xml:space="preserve"> </w:t>
      </w:r>
      <w:r>
        <w:t>tersebut,</w:t>
      </w:r>
      <w:r>
        <w:rPr>
          <w:spacing w:val="6"/>
        </w:rPr>
        <w:t xml:space="preserve"> </w:t>
      </w:r>
      <w:r>
        <w:t>silahkan</w:t>
      </w:r>
      <w:r>
        <w:rPr>
          <w:spacing w:val="5"/>
        </w:rPr>
        <w:t xml:space="preserve"> </w:t>
      </w:r>
      <w:r>
        <w:t>ananda</w:t>
      </w:r>
      <w:r>
        <w:rPr>
          <w:spacing w:val="5"/>
        </w:rPr>
        <w:t xml:space="preserve"> </w:t>
      </w:r>
      <w:r>
        <w:t>beri</w:t>
      </w:r>
      <w:r>
        <w:rPr>
          <w:spacing w:val="5"/>
        </w:rPr>
        <w:t xml:space="preserve"> </w:t>
      </w:r>
      <w:r>
        <w:rPr>
          <w:spacing w:val="-2"/>
        </w:rPr>
        <w:t>tanda</w:t>
      </w:r>
    </w:p>
    <w:p w:rsidR="000857F9" w:rsidRDefault="000857F9">
      <w:pPr>
        <w:pStyle w:val="BodyText"/>
        <w:spacing w:before="1"/>
      </w:pPr>
    </w:p>
    <w:p w:rsidR="000857F9" w:rsidRDefault="00196ABF">
      <w:pPr>
        <w:ind w:left="568"/>
        <w:rPr>
          <w:sz w:val="24"/>
        </w:rPr>
      </w:pPr>
      <w:r>
        <w:rPr>
          <w:b/>
          <w:sz w:val="24"/>
        </w:rPr>
        <w:t>“Ceklis</w:t>
      </w:r>
      <w:r>
        <w:rPr>
          <w:b/>
          <w:spacing w:val="-1"/>
          <w:sz w:val="24"/>
        </w:rPr>
        <w:t xml:space="preserve"> </w:t>
      </w:r>
      <w:r>
        <w:rPr>
          <w:rFonts w:ascii="Segoe UI Symbol" w:hAnsi="Segoe UI Symbol"/>
          <w:sz w:val="24"/>
        </w:rPr>
        <w:t>✓</w:t>
      </w:r>
      <w:r>
        <w:rPr>
          <w:b/>
          <w:sz w:val="24"/>
        </w:rPr>
        <w:t>”</w:t>
      </w:r>
      <w:r>
        <w:rPr>
          <w:b/>
          <w:spacing w:val="-1"/>
          <w:sz w:val="24"/>
        </w:rPr>
        <w:t xml:space="preserve"> </w:t>
      </w:r>
      <w:r>
        <w:rPr>
          <w:sz w:val="24"/>
        </w:rPr>
        <w:t>pada</w:t>
      </w:r>
      <w:r>
        <w:rPr>
          <w:spacing w:val="-2"/>
          <w:sz w:val="24"/>
        </w:rPr>
        <w:t xml:space="preserve"> </w:t>
      </w:r>
      <w:r>
        <w:rPr>
          <w:sz w:val="24"/>
        </w:rPr>
        <w:t>kolom</w:t>
      </w:r>
      <w:r>
        <w:rPr>
          <w:spacing w:val="-1"/>
          <w:sz w:val="24"/>
        </w:rPr>
        <w:t xml:space="preserve"> </w:t>
      </w:r>
      <w:r>
        <w:rPr>
          <w:sz w:val="24"/>
        </w:rPr>
        <w:t>Sesuai</w:t>
      </w:r>
      <w:r>
        <w:rPr>
          <w:spacing w:val="-1"/>
          <w:sz w:val="24"/>
        </w:rPr>
        <w:t xml:space="preserve"> </w:t>
      </w:r>
      <w:r>
        <w:rPr>
          <w:spacing w:val="-5"/>
          <w:sz w:val="24"/>
        </w:rPr>
        <w:t>(S)</w:t>
      </w:r>
    </w:p>
    <w:p w:rsidR="000857F9" w:rsidRDefault="000857F9">
      <w:pPr>
        <w:pStyle w:val="BodyText"/>
        <w:rPr>
          <w:sz w:val="20"/>
        </w:rPr>
      </w:pPr>
    </w:p>
    <w:p w:rsidR="000857F9" w:rsidRDefault="000857F9">
      <w:pPr>
        <w:pStyle w:val="BodyText"/>
        <w:rPr>
          <w:sz w:val="20"/>
        </w:rPr>
      </w:pPr>
    </w:p>
    <w:p w:rsidR="000857F9" w:rsidRDefault="000857F9">
      <w:pPr>
        <w:pStyle w:val="BodyText"/>
        <w:spacing w:before="37"/>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7"/>
        <w:gridCol w:w="4420"/>
        <w:gridCol w:w="675"/>
        <w:gridCol w:w="665"/>
        <w:gridCol w:w="678"/>
        <w:gridCol w:w="697"/>
      </w:tblGrid>
      <w:tr w:rsidR="000857F9">
        <w:trPr>
          <w:trHeight w:val="573"/>
        </w:trPr>
        <w:tc>
          <w:tcPr>
            <w:tcW w:w="797" w:type="dxa"/>
            <w:tcBorders>
              <w:top w:val="nil"/>
              <w:bottom w:val="nil"/>
            </w:tcBorders>
            <w:shd w:val="clear" w:color="auto" w:fill="000000"/>
          </w:tcPr>
          <w:p w:rsidR="000857F9" w:rsidRDefault="00196ABF">
            <w:pPr>
              <w:pStyle w:val="TableParagraph"/>
              <w:spacing w:before="150"/>
              <w:ind w:left="251"/>
              <w:jc w:val="left"/>
              <w:rPr>
                <w:sz w:val="24"/>
              </w:rPr>
            </w:pPr>
            <w:r>
              <w:rPr>
                <w:color w:val="FFFFFF"/>
                <w:spacing w:val="-5"/>
                <w:sz w:val="24"/>
              </w:rPr>
              <w:t>No</w:t>
            </w:r>
          </w:p>
        </w:tc>
        <w:tc>
          <w:tcPr>
            <w:tcW w:w="4420" w:type="dxa"/>
            <w:tcBorders>
              <w:top w:val="nil"/>
              <w:bottom w:val="nil"/>
            </w:tcBorders>
            <w:shd w:val="clear" w:color="auto" w:fill="000000"/>
          </w:tcPr>
          <w:p w:rsidR="000857F9" w:rsidRDefault="00196ABF">
            <w:pPr>
              <w:pStyle w:val="TableParagraph"/>
              <w:spacing w:before="150"/>
              <w:ind w:left="3"/>
              <w:jc w:val="center"/>
              <w:rPr>
                <w:sz w:val="24"/>
              </w:rPr>
            </w:pPr>
            <w:r>
              <w:rPr>
                <w:color w:val="FFFFFF"/>
                <w:spacing w:val="-2"/>
                <w:sz w:val="24"/>
              </w:rPr>
              <w:t>Pernyataan</w:t>
            </w:r>
          </w:p>
        </w:tc>
        <w:tc>
          <w:tcPr>
            <w:tcW w:w="675" w:type="dxa"/>
            <w:tcBorders>
              <w:top w:val="nil"/>
              <w:bottom w:val="nil"/>
            </w:tcBorders>
            <w:shd w:val="clear" w:color="auto" w:fill="000000"/>
          </w:tcPr>
          <w:p w:rsidR="000857F9" w:rsidRDefault="00196ABF">
            <w:pPr>
              <w:pStyle w:val="TableParagraph"/>
              <w:spacing w:before="150"/>
              <w:ind w:left="203"/>
              <w:jc w:val="left"/>
              <w:rPr>
                <w:sz w:val="24"/>
              </w:rPr>
            </w:pPr>
            <w:r>
              <w:rPr>
                <w:color w:val="FFFFFF"/>
                <w:spacing w:val="-5"/>
                <w:sz w:val="24"/>
              </w:rPr>
              <w:t>SS</w:t>
            </w:r>
          </w:p>
        </w:tc>
        <w:tc>
          <w:tcPr>
            <w:tcW w:w="665" w:type="dxa"/>
            <w:tcBorders>
              <w:top w:val="nil"/>
              <w:bottom w:val="nil"/>
            </w:tcBorders>
            <w:shd w:val="clear" w:color="auto" w:fill="000000"/>
          </w:tcPr>
          <w:p w:rsidR="000857F9" w:rsidRDefault="00196ABF">
            <w:pPr>
              <w:pStyle w:val="TableParagraph"/>
              <w:spacing w:before="150"/>
              <w:ind w:left="3"/>
              <w:jc w:val="center"/>
              <w:rPr>
                <w:sz w:val="24"/>
              </w:rPr>
            </w:pPr>
            <w:r>
              <w:rPr>
                <w:color w:val="FFFFFF"/>
                <w:spacing w:val="-10"/>
                <w:sz w:val="24"/>
              </w:rPr>
              <w:t>S</w:t>
            </w:r>
          </w:p>
        </w:tc>
        <w:tc>
          <w:tcPr>
            <w:tcW w:w="678" w:type="dxa"/>
            <w:tcBorders>
              <w:top w:val="nil"/>
              <w:bottom w:val="nil"/>
            </w:tcBorders>
            <w:shd w:val="clear" w:color="auto" w:fill="000000"/>
          </w:tcPr>
          <w:p w:rsidR="000857F9" w:rsidRDefault="00196ABF">
            <w:pPr>
              <w:pStyle w:val="TableParagraph"/>
              <w:spacing w:before="150"/>
              <w:ind w:left="192"/>
              <w:jc w:val="left"/>
              <w:rPr>
                <w:sz w:val="24"/>
              </w:rPr>
            </w:pPr>
            <w:r>
              <w:rPr>
                <w:color w:val="FFFFFF"/>
                <w:spacing w:val="-5"/>
                <w:sz w:val="24"/>
              </w:rPr>
              <w:t>TS</w:t>
            </w:r>
          </w:p>
        </w:tc>
        <w:tc>
          <w:tcPr>
            <w:tcW w:w="697" w:type="dxa"/>
            <w:tcBorders>
              <w:top w:val="nil"/>
              <w:bottom w:val="nil"/>
            </w:tcBorders>
            <w:shd w:val="clear" w:color="auto" w:fill="000000"/>
          </w:tcPr>
          <w:p w:rsidR="000857F9" w:rsidRDefault="00196ABF">
            <w:pPr>
              <w:pStyle w:val="TableParagraph"/>
              <w:spacing w:before="150"/>
              <w:ind w:left="139"/>
              <w:jc w:val="left"/>
              <w:rPr>
                <w:sz w:val="24"/>
              </w:rPr>
            </w:pPr>
            <w:r>
              <w:rPr>
                <w:color w:val="FFFFFF"/>
                <w:spacing w:val="-5"/>
                <w:sz w:val="24"/>
              </w:rPr>
              <w:t>STS</w:t>
            </w:r>
          </w:p>
        </w:tc>
      </w:tr>
      <w:tr w:rsidR="000857F9">
        <w:trPr>
          <w:trHeight w:val="686"/>
        </w:trPr>
        <w:tc>
          <w:tcPr>
            <w:tcW w:w="797" w:type="dxa"/>
          </w:tcPr>
          <w:p w:rsidR="000857F9" w:rsidRDefault="00196ABF">
            <w:pPr>
              <w:pStyle w:val="TableParagraph"/>
              <w:spacing w:before="200"/>
              <w:ind w:left="467"/>
              <w:jc w:val="left"/>
              <w:rPr>
                <w:sz w:val="24"/>
              </w:rPr>
            </w:pPr>
            <w:r>
              <w:rPr>
                <w:spacing w:val="-5"/>
                <w:sz w:val="24"/>
              </w:rPr>
              <w:t>1.</w:t>
            </w:r>
          </w:p>
        </w:tc>
        <w:tc>
          <w:tcPr>
            <w:tcW w:w="4420" w:type="dxa"/>
          </w:tcPr>
          <w:p w:rsidR="000857F9" w:rsidRDefault="00196ABF">
            <w:pPr>
              <w:pStyle w:val="TableParagraph"/>
              <w:spacing w:before="63"/>
              <w:ind w:left="107"/>
              <w:jc w:val="left"/>
              <w:rPr>
                <w:sz w:val="24"/>
              </w:rPr>
            </w:pPr>
            <w:r>
              <w:rPr>
                <w:sz w:val="24"/>
              </w:rPr>
              <w:t>Saya</w:t>
            </w:r>
            <w:r>
              <w:rPr>
                <w:spacing w:val="40"/>
                <w:sz w:val="24"/>
              </w:rPr>
              <w:t xml:space="preserve"> </w:t>
            </w:r>
            <w:r>
              <w:rPr>
                <w:sz w:val="24"/>
              </w:rPr>
              <w:t>selalu</w:t>
            </w:r>
            <w:r>
              <w:rPr>
                <w:spacing w:val="40"/>
                <w:sz w:val="24"/>
              </w:rPr>
              <w:t xml:space="preserve"> </w:t>
            </w:r>
            <w:r>
              <w:rPr>
                <w:sz w:val="24"/>
              </w:rPr>
              <w:t>menyapa</w:t>
            </w:r>
            <w:r>
              <w:rPr>
                <w:spacing w:val="40"/>
                <w:sz w:val="24"/>
              </w:rPr>
              <w:t xml:space="preserve"> </w:t>
            </w:r>
            <w:r>
              <w:rPr>
                <w:sz w:val="24"/>
              </w:rPr>
              <w:t>guru</w:t>
            </w:r>
            <w:r>
              <w:rPr>
                <w:spacing w:val="40"/>
                <w:sz w:val="24"/>
              </w:rPr>
              <w:t xml:space="preserve"> </w:t>
            </w:r>
            <w:r>
              <w:rPr>
                <w:sz w:val="24"/>
              </w:rPr>
              <w:t>dengan</w:t>
            </w:r>
            <w:r>
              <w:rPr>
                <w:spacing w:val="40"/>
                <w:sz w:val="24"/>
              </w:rPr>
              <w:t xml:space="preserve"> </w:t>
            </w:r>
            <w:r>
              <w:rPr>
                <w:sz w:val="24"/>
              </w:rPr>
              <w:t>sopan saat bertemu.</w:t>
            </w:r>
          </w:p>
        </w:tc>
        <w:tc>
          <w:tcPr>
            <w:tcW w:w="675" w:type="dxa"/>
          </w:tcPr>
          <w:p w:rsidR="000857F9" w:rsidRDefault="000857F9">
            <w:pPr>
              <w:pStyle w:val="TableParagraph"/>
              <w:jc w:val="left"/>
              <w:rPr>
                <w:sz w:val="24"/>
              </w:rPr>
            </w:pPr>
          </w:p>
        </w:tc>
        <w:tc>
          <w:tcPr>
            <w:tcW w:w="665" w:type="dxa"/>
          </w:tcPr>
          <w:p w:rsidR="000857F9" w:rsidRDefault="00196ABF">
            <w:pPr>
              <w:pStyle w:val="TableParagraph"/>
              <w:spacing w:before="180"/>
              <w:ind w:left="3" w:right="2"/>
              <w:jc w:val="center"/>
              <w:rPr>
                <w:rFonts w:ascii="Segoe UI Symbol" w:hAnsi="Segoe UI Symbol"/>
                <w:sz w:val="24"/>
              </w:rPr>
            </w:pPr>
            <w:r>
              <w:rPr>
                <w:rFonts w:ascii="Segoe UI Symbol" w:hAnsi="Segoe UI Symbol"/>
                <w:spacing w:val="-10"/>
                <w:sz w:val="24"/>
              </w:rPr>
              <w:t>✓</w:t>
            </w:r>
          </w:p>
        </w:tc>
        <w:tc>
          <w:tcPr>
            <w:tcW w:w="678" w:type="dxa"/>
          </w:tcPr>
          <w:p w:rsidR="000857F9" w:rsidRDefault="000857F9">
            <w:pPr>
              <w:pStyle w:val="TableParagraph"/>
              <w:jc w:val="left"/>
              <w:rPr>
                <w:sz w:val="24"/>
              </w:rPr>
            </w:pPr>
          </w:p>
        </w:tc>
        <w:tc>
          <w:tcPr>
            <w:tcW w:w="697" w:type="dxa"/>
          </w:tcPr>
          <w:p w:rsidR="000857F9" w:rsidRDefault="000857F9">
            <w:pPr>
              <w:pStyle w:val="TableParagraph"/>
              <w:jc w:val="left"/>
              <w:rPr>
                <w:sz w:val="24"/>
              </w:rPr>
            </w:pPr>
          </w:p>
        </w:tc>
      </w:tr>
    </w:tbl>
    <w:p w:rsidR="000857F9" w:rsidRDefault="000857F9">
      <w:pPr>
        <w:pStyle w:val="BodyText"/>
        <w:spacing w:before="140"/>
      </w:pPr>
    </w:p>
    <w:p w:rsidR="000857F9" w:rsidRDefault="00196ABF">
      <w:pPr>
        <w:pStyle w:val="Heading3"/>
        <w:spacing w:before="1"/>
        <w:ind w:left="568"/>
      </w:pPr>
      <w:r>
        <w:t xml:space="preserve">Selamat </w:t>
      </w:r>
      <w:r>
        <w:rPr>
          <w:spacing w:val="-2"/>
        </w:rPr>
        <w:t>Mengerjakan!</w:t>
      </w:r>
    </w:p>
    <w:p w:rsidR="000857F9" w:rsidRDefault="000857F9">
      <w:pPr>
        <w:pStyle w:val="Heading3"/>
        <w:sectPr w:rsidR="000857F9">
          <w:pgSz w:w="11910" w:h="16840"/>
          <w:pgMar w:top="1920" w:right="1559" w:bottom="280" w:left="1700" w:header="754" w:footer="0" w:gutter="0"/>
          <w:cols w:space="720"/>
        </w:sectPr>
      </w:pPr>
    </w:p>
    <w:p w:rsidR="000857F9" w:rsidRDefault="00196ABF">
      <w:pPr>
        <w:pStyle w:val="BodyText"/>
        <w:spacing w:before="95"/>
        <w:rPr>
          <w:b/>
          <w:sz w:val="20"/>
        </w:rPr>
      </w:pPr>
      <w:r>
        <w:rPr>
          <w:b/>
          <w:noProof/>
          <w:sz w:val="20"/>
          <w:lang w:val="en-US"/>
        </w:rPr>
        <w:drawing>
          <wp:anchor distT="0" distB="0" distL="0" distR="0" simplePos="0" relativeHeight="47784396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4511"/>
        <w:gridCol w:w="692"/>
        <w:gridCol w:w="680"/>
        <w:gridCol w:w="693"/>
        <w:gridCol w:w="704"/>
      </w:tblGrid>
      <w:tr w:rsidR="000857F9">
        <w:trPr>
          <w:trHeight w:val="573"/>
        </w:trPr>
        <w:tc>
          <w:tcPr>
            <w:tcW w:w="850" w:type="dxa"/>
            <w:tcBorders>
              <w:top w:val="nil"/>
              <w:bottom w:val="nil"/>
            </w:tcBorders>
            <w:shd w:val="clear" w:color="auto" w:fill="000000"/>
          </w:tcPr>
          <w:p w:rsidR="000857F9" w:rsidRDefault="00196ABF">
            <w:pPr>
              <w:pStyle w:val="TableParagraph"/>
              <w:spacing w:before="150"/>
              <w:ind w:left="278"/>
              <w:jc w:val="left"/>
              <w:rPr>
                <w:sz w:val="24"/>
              </w:rPr>
            </w:pPr>
            <w:r>
              <w:rPr>
                <w:color w:val="FFFFFF"/>
                <w:spacing w:val="-5"/>
                <w:sz w:val="24"/>
              </w:rPr>
              <w:t>No</w:t>
            </w:r>
          </w:p>
        </w:tc>
        <w:tc>
          <w:tcPr>
            <w:tcW w:w="4511" w:type="dxa"/>
            <w:tcBorders>
              <w:top w:val="nil"/>
              <w:bottom w:val="nil"/>
            </w:tcBorders>
            <w:shd w:val="clear" w:color="auto" w:fill="000000"/>
          </w:tcPr>
          <w:p w:rsidR="000857F9" w:rsidRDefault="00196ABF">
            <w:pPr>
              <w:pStyle w:val="TableParagraph"/>
              <w:spacing w:before="150"/>
              <w:ind w:left="3"/>
              <w:jc w:val="center"/>
              <w:rPr>
                <w:sz w:val="24"/>
              </w:rPr>
            </w:pPr>
            <w:r>
              <w:rPr>
                <w:color w:val="FFFFFF"/>
                <w:spacing w:val="-2"/>
                <w:sz w:val="24"/>
              </w:rPr>
              <w:t>Pernyataan</w:t>
            </w:r>
          </w:p>
        </w:tc>
        <w:tc>
          <w:tcPr>
            <w:tcW w:w="692" w:type="dxa"/>
            <w:tcBorders>
              <w:top w:val="nil"/>
              <w:bottom w:val="nil"/>
            </w:tcBorders>
            <w:shd w:val="clear" w:color="auto" w:fill="000000"/>
          </w:tcPr>
          <w:p w:rsidR="000857F9" w:rsidRDefault="00196ABF">
            <w:pPr>
              <w:pStyle w:val="TableParagraph"/>
              <w:spacing w:before="150"/>
              <w:ind w:left="210"/>
              <w:jc w:val="left"/>
              <w:rPr>
                <w:sz w:val="24"/>
              </w:rPr>
            </w:pPr>
            <w:r>
              <w:rPr>
                <w:color w:val="FFFFFF"/>
                <w:spacing w:val="-5"/>
                <w:sz w:val="24"/>
              </w:rPr>
              <w:t>SS</w:t>
            </w:r>
          </w:p>
        </w:tc>
        <w:tc>
          <w:tcPr>
            <w:tcW w:w="680" w:type="dxa"/>
            <w:tcBorders>
              <w:top w:val="nil"/>
              <w:bottom w:val="nil"/>
            </w:tcBorders>
            <w:shd w:val="clear" w:color="auto" w:fill="000000"/>
          </w:tcPr>
          <w:p w:rsidR="000857F9" w:rsidRDefault="00196ABF">
            <w:pPr>
              <w:pStyle w:val="TableParagraph"/>
              <w:spacing w:before="150"/>
              <w:ind w:left="2"/>
              <w:jc w:val="center"/>
              <w:rPr>
                <w:sz w:val="24"/>
              </w:rPr>
            </w:pPr>
            <w:r>
              <w:rPr>
                <w:color w:val="FFFFFF"/>
                <w:spacing w:val="-10"/>
                <w:sz w:val="24"/>
              </w:rPr>
              <w:t>S</w:t>
            </w:r>
          </w:p>
        </w:tc>
        <w:tc>
          <w:tcPr>
            <w:tcW w:w="693" w:type="dxa"/>
            <w:tcBorders>
              <w:top w:val="nil"/>
              <w:bottom w:val="nil"/>
            </w:tcBorders>
            <w:shd w:val="clear" w:color="auto" w:fill="000000"/>
          </w:tcPr>
          <w:p w:rsidR="000857F9" w:rsidRDefault="00196ABF">
            <w:pPr>
              <w:pStyle w:val="TableParagraph"/>
              <w:spacing w:before="150"/>
              <w:ind w:left="201"/>
              <w:jc w:val="left"/>
              <w:rPr>
                <w:sz w:val="24"/>
              </w:rPr>
            </w:pPr>
            <w:r>
              <w:rPr>
                <w:color w:val="FFFFFF"/>
                <w:spacing w:val="-5"/>
                <w:sz w:val="24"/>
              </w:rPr>
              <w:t>TS</w:t>
            </w:r>
          </w:p>
        </w:tc>
        <w:tc>
          <w:tcPr>
            <w:tcW w:w="704" w:type="dxa"/>
            <w:tcBorders>
              <w:top w:val="nil"/>
              <w:bottom w:val="nil"/>
            </w:tcBorders>
            <w:shd w:val="clear" w:color="auto" w:fill="000000"/>
          </w:tcPr>
          <w:p w:rsidR="000857F9" w:rsidRDefault="00196ABF">
            <w:pPr>
              <w:pStyle w:val="TableParagraph"/>
              <w:spacing w:before="150"/>
              <w:ind w:left="140"/>
              <w:jc w:val="left"/>
              <w:rPr>
                <w:sz w:val="24"/>
              </w:rPr>
            </w:pPr>
            <w:r>
              <w:rPr>
                <w:color w:val="FFFFFF"/>
                <w:spacing w:val="-5"/>
                <w:sz w:val="24"/>
              </w:rPr>
              <w:t>STS</w:t>
            </w:r>
          </w:p>
        </w:tc>
      </w:tr>
      <w:tr w:rsidR="000857F9">
        <w:trPr>
          <w:trHeight w:val="683"/>
        </w:trPr>
        <w:tc>
          <w:tcPr>
            <w:tcW w:w="850" w:type="dxa"/>
          </w:tcPr>
          <w:p w:rsidR="000857F9" w:rsidRDefault="00196ABF">
            <w:pPr>
              <w:pStyle w:val="TableParagraph"/>
              <w:spacing w:before="200"/>
              <w:ind w:left="467"/>
              <w:jc w:val="left"/>
              <w:rPr>
                <w:sz w:val="24"/>
              </w:rPr>
            </w:pPr>
            <w:r>
              <w:rPr>
                <w:spacing w:val="-5"/>
                <w:sz w:val="24"/>
              </w:rPr>
              <w:t>1.</w:t>
            </w:r>
          </w:p>
        </w:tc>
        <w:tc>
          <w:tcPr>
            <w:tcW w:w="4511" w:type="dxa"/>
          </w:tcPr>
          <w:p w:rsidR="000857F9" w:rsidRDefault="00196ABF">
            <w:pPr>
              <w:pStyle w:val="TableParagraph"/>
              <w:spacing w:before="63"/>
              <w:ind w:left="107" w:right="197"/>
              <w:jc w:val="left"/>
              <w:rPr>
                <w:sz w:val="24"/>
              </w:rPr>
            </w:pPr>
            <w:r>
              <w:rPr>
                <w:sz w:val="24"/>
              </w:rPr>
              <w:t>Saya</w:t>
            </w:r>
            <w:r>
              <w:rPr>
                <w:spacing w:val="-9"/>
                <w:sz w:val="24"/>
              </w:rPr>
              <w:t xml:space="preserve"> </w:t>
            </w:r>
            <w:r>
              <w:rPr>
                <w:sz w:val="24"/>
              </w:rPr>
              <w:t>selalu</w:t>
            </w:r>
            <w:r>
              <w:rPr>
                <w:spacing w:val="-8"/>
                <w:sz w:val="24"/>
              </w:rPr>
              <w:t xml:space="preserve"> </w:t>
            </w:r>
            <w:r>
              <w:rPr>
                <w:sz w:val="24"/>
              </w:rPr>
              <w:t>menyapa</w:t>
            </w:r>
            <w:r>
              <w:rPr>
                <w:spacing w:val="-9"/>
                <w:sz w:val="24"/>
              </w:rPr>
              <w:t xml:space="preserve"> </w:t>
            </w:r>
            <w:r>
              <w:rPr>
                <w:sz w:val="24"/>
              </w:rPr>
              <w:t>guru</w:t>
            </w:r>
            <w:r>
              <w:rPr>
                <w:spacing w:val="-8"/>
                <w:sz w:val="24"/>
              </w:rPr>
              <w:t xml:space="preserve"> </w:t>
            </w:r>
            <w:r>
              <w:rPr>
                <w:sz w:val="24"/>
              </w:rPr>
              <w:t>dengan</w:t>
            </w:r>
            <w:r>
              <w:rPr>
                <w:spacing w:val="-8"/>
                <w:sz w:val="24"/>
              </w:rPr>
              <w:t xml:space="preserve"> </w:t>
            </w:r>
            <w:r>
              <w:rPr>
                <w:sz w:val="24"/>
              </w:rPr>
              <w:t>sopan saat bertemu.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842"/>
        </w:trPr>
        <w:tc>
          <w:tcPr>
            <w:tcW w:w="850" w:type="dxa"/>
          </w:tcPr>
          <w:p w:rsidR="000857F9" w:rsidRDefault="000857F9">
            <w:pPr>
              <w:pStyle w:val="TableParagraph"/>
              <w:spacing w:before="6"/>
              <w:jc w:val="left"/>
              <w:rPr>
                <w:b/>
                <w:sz w:val="24"/>
              </w:rPr>
            </w:pPr>
          </w:p>
          <w:p w:rsidR="000857F9" w:rsidRDefault="00196ABF">
            <w:pPr>
              <w:pStyle w:val="TableParagraph"/>
              <w:ind w:left="467"/>
              <w:jc w:val="left"/>
              <w:rPr>
                <w:sz w:val="24"/>
              </w:rPr>
            </w:pPr>
            <w:r>
              <w:rPr>
                <w:spacing w:val="-5"/>
                <w:sz w:val="24"/>
              </w:rPr>
              <w:t>2.</w:t>
            </w:r>
          </w:p>
        </w:tc>
        <w:tc>
          <w:tcPr>
            <w:tcW w:w="4511" w:type="dxa"/>
          </w:tcPr>
          <w:p w:rsidR="000857F9" w:rsidRDefault="00196ABF">
            <w:pPr>
              <w:pStyle w:val="TableParagraph"/>
              <w:spacing w:before="145"/>
              <w:ind w:left="107"/>
              <w:jc w:val="left"/>
              <w:rPr>
                <w:sz w:val="24"/>
              </w:rPr>
            </w:pPr>
            <w:r>
              <w:rPr>
                <w:sz w:val="24"/>
              </w:rPr>
              <w:t>Saya</w:t>
            </w:r>
            <w:r>
              <w:rPr>
                <w:spacing w:val="-11"/>
                <w:sz w:val="24"/>
              </w:rPr>
              <w:t xml:space="preserve"> </w:t>
            </w:r>
            <w:r>
              <w:rPr>
                <w:sz w:val="24"/>
              </w:rPr>
              <w:t>mendengarkan</w:t>
            </w:r>
            <w:r>
              <w:rPr>
                <w:spacing w:val="-10"/>
                <w:sz w:val="24"/>
              </w:rPr>
              <w:t xml:space="preserve"> </w:t>
            </w:r>
            <w:r>
              <w:rPr>
                <w:sz w:val="24"/>
              </w:rPr>
              <w:t>penjelasan</w:t>
            </w:r>
            <w:r>
              <w:rPr>
                <w:spacing w:val="-10"/>
                <w:sz w:val="24"/>
              </w:rPr>
              <w:t xml:space="preserve"> </w:t>
            </w:r>
            <w:r>
              <w:rPr>
                <w:sz w:val="24"/>
              </w:rPr>
              <w:t>guru</w:t>
            </w:r>
            <w:r>
              <w:rPr>
                <w:spacing w:val="-10"/>
                <w:sz w:val="24"/>
              </w:rPr>
              <w:t xml:space="preserve"> </w:t>
            </w:r>
            <w:r>
              <w:rPr>
                <w:sz w:val="24"/>
              </w:rPr>
              <w:t>dengan penuh perhatian.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840"/>
        </w:trPr>
        <w:tc>
          <w:tcPr>
            <w:tcW w:w="850" w:type="dxa"/>
          </w:tcPr>
          <w:p w:rsidR="000857F9" w:rsidRDefault="000857F9">
            <w:pPr>
              <w:pStyle w:val="TableParagraph"/>
              <w:spacing w:before="6"/>
              <w:jc w:val="left"/>
              <w:rPr>
                <w:b/>
                <w:sz w:val="24"/>
              </w:rPr>
            </w:pPr>
          </w:p>
          <w:p w:rsidR="000857F9" w:rsidRDefault="00196ABF">
            <w:pPr>
              <w:pStyle w:val="TableParagraph"/>
              <w:ind w:left="467"/>
              <w:jc w:val="left"/>
              <w:rPr>
                <w:sz w:val="24"/>
              </w:rPr>
            </w:pPr>
            <w:r>
              <w:rPr>
                <w:spacing w:val="-5"/>
                <w:sz w:val="24"/>
              </w:rPr>
              <w:t>3.</w:t>
            </w:r>
          </w:p>
        </w:tc>
        <w:tc>
          <w:tcPr>
            <w:tcW w:w="4511" w:type="dxa"/>
          </w:tcPr>
          <w:p w:rsidR="000857F9" w:rsidRDefault="00196ABF">
            <w:pPr>
              <w:pStyle w:val="TableParagraph"/>
              <w:spacing w:before="143"/>
              <w:ind w:left="107"/>
              <w:jc w:val="left"/>
              <w:rPr>
                <w:sz w:val="24"/>
              </w:rPr>
            </w:pPr>
            <w:r>
              <w:rPr>
                <w:sz w:val="24"/>
              </w:rPr>
              <w:t>Saya</w:t>
            </w:r>
            <w:r>
              <w:rPr>
                <w:spacing w:val="40"/>
                <w:sz w:val="24"/>
              </w:rPr>
              <w:t xml:space="preserve"> </w:t>
            </w:r>
            <w:r>
              <w:rPr>
                <w:sz w:val="24"/>
              </w:rPr>
              <w:t>menggunakan</w:t>
            </w:r>
            <w:r>
              <w:rPr>
                <w:spacing w:val="40"/>
                <w:sz w:val="24"/>
              </w:rPr>
              <w:t xml:space="preserve"> </w:t>
            </w:r>
            <w:r>
              <w:rPr>
                <w:sz w:val="24"/>
              </w:rPr>
              <w:t>bahasa</w:t>
            </w:r>
            <w:r>
              <w:rPr>
                <w:spacing w:val="40"/>
                <w:sz w:val="24"/>
              </w:rPr>
              <w:t xml:space="preserve"> </w:t>
            </w:r>
            <w:r>
              <w:rPr>
                <w:sz w:val="24"/>
              </w:rPr>
              <w:t>yang</w:t>
            </w:r>
            <w:r>
              <w:rPr>
                <w:spacing w:val="40"/>
                <w:sz w:val="24"/>
              </w:rPr>
              <w:t xml:space="preserve"> </w:t>
            </w:r>
            <w:r>
              <w:rPr>
                <w:sz w:val="24"/>
              </w:rPr>
              <w:t>baik</w:t>
            </w:r>
            <w:r>
              <w:rPr>
                <w:spacing w:val="40"/>
                <w:sz w:val="24"/>
              </w:rPr>
              <w:t xml:space="preserve"> </w:t>
            </w:r>
            <w:r>
              <w:rPr>
                <w:sz w:val="24"/>
              </w:rPr>
              <w:t>dan benar saat berkomunikasi dengan guru.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786"/>
        </w:trPr>
        <w:tc>
          <w:tcPr>
            <w:tcW w:w="850" w:type="dxa"/>
          </w:tcPr>
          <w:p w:rsidR="000857F9" w:rsidRDefault="00196ABF">
            <w:pPr>
              <w:pStyle w:val="TableParagraph"/>
              <w:spacing w:before="255"/>
              <w:ind w:left="467"/>
              <w:jc w:val="left"/>
              <w:rPr>
                <w:sz w:val="24"/>
              </w:rPr>
            </w:pPr>
            <w:r>
              <w:rPr>
                <w:spacing w:val="-5"/>
                <w:sz w:val="24"/>
              </w:rPr>
              <w:t>4.</w:t>
            </w:r>
          </w:p>
        </w:tc>
        <w:tc>
          <w:tcPr>
            <w:tcW w:w="4511" w:type="dxa"/>
          </w:tcPr>
          <w:p w:rsidR="000857F9" w:rsidRDefault="00196ABF">
            <w:pPr>
              <w:pStyle w:val="TableParagraph"/>
              <w:spacing w:before="116"/>
              <w:ind w:left="107"/>
              <w:jc w:val="left"/>
              <w:rPr>
                <w:sz w:val="24"/>
              </w:rPr>
            </w:pPr>
            <w:r>
              <w:rPr>
                <w:sz w:val="24"/>
              </w:rPr>
              <w:t>Saya</w:t>
            </w:r>
            <w:r>
              <w:rPr>
                <w:spacing w:val="40"/>
                <w:sz w:val="24"/>
              </w:rPr>
              <w:t xml:space="preserve"> </w:t>
            </w:r>
            <w:r>
              <w:rPr>
                <w:sz w:val="24"/>
              </w:rPr>
              <w:t>menghargai</w:t>
            </w:r>
            <w:r>
              <w:rPr>
                <w:spacing w:val="40"/>
                <w:sz w:val="24"/>
              </w:rPr>
              <w:t xml:space="preserve"> </w:t>
            </w:r>
            <w:r>
              <w:rPr>
                <w:sz w:val="24"/>
              </w:rPr>
              <w:t>pendapat</w:t>
            </w:r>
            <w:r>
              <w:rPr>
                <w:spacing w:val="40"/>
                <w:sz w:val="24"/>
              </w:rPr>
              <w:t xml:space="preserve"> </w:t>
            </w:r>
            <w:r>
              <w:rPr>
                <w:sz w:val="24"/>
              </w:rPr>
              <w:t>guru</w:t>
            </w:r>
            <w:r>
              <w:rPr>
                <w:spacing w:val="40"/>
                <w:sz w:val="24"/>
              </w:rPr>
              <w:t xml:space="preserve"> </w:t>
            </w:r>
            <w:r>
              <w:rPr>
                <w:sz w:val="24"/>
              </w:rPr>
              <w:t>meskipun berbeda pandangan.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827"/>
        </w:trPr>
        <w:tc>
          <w:tcPr>
            <w:tcW w:w="850" w:type="dxa"/>
          </w:tcPr>
          <w:p w:rsidR="000857F9" w:rsidRDefault="00196ABF">
            <w:pPr>
              <w:pStyle w:val="TableParagraph"/>
              <w:spacing w:before="275"/>
              <w:ind w:left="467"/>
              <w:jc w:val="left"/>
              <w:rPr>
                <w:sz w:val="24"/>
              </w:rPr>
            </w:pPr>
            <w:r>
              <w:rPr>
                <w:spacing w:val="-5"/>
                <w:sz w:val="24"/>
              </w:rPr>
              <w:t>5.</w:t>
            </w:r>
          </w:p>
        </w:tc>
        <w:tc>
          <w:tcPr>
            <w:tcW w:w="4511" w:type="dxa"/>
          </w:tcPr>
          <w:p w:rsidR="000857F9" w:rsidRDefault="00196ABF">
            <w:pPr>
              <w:pStyle w:val="TableParagraph"/>
              <w:spacing w:line="276" w:lineRule="exact"/>
              <w:ind w:left="107" w:right="98"/>
              <w:jc w:val="both"/>
              <w:rPr>
                <w:sz w:val="24"/>
              </w:rPr>
            </w:pPr>
            <w:r>
              <w:rPr>
                <w:sz w:val="24"/>
              </w:rPr>
              <w:t xml:space="preserve">Saya menunjukkan sikap positif dan antusiasme dalam berkomunikasi dengan </w:t>
            </w:r>
            <w:r>
              <w:rPr>
                <w:spacing w:val="-2"/>
                <w:sz w:val="24"/>
              </w:rPr>
              <w:t>guru.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618"/>
        </w:trPr>
        <w:tc>
          <w:tcPr>
            <w:tcW w:w="850" w:type="dxa"/>
          </w:tcPr>
          <w:p w:rsidR="000857F9" w:rsidRDefault="00196ABF">
            <w:pPr>
              <w:pStyle w:val="TableParagraph"/>
              <w:spacing w:before="171"/>
              <w:ind w:left="467"/>
              <w:jc w:val="left"/>
              <w:rPr>
                <w:sz w:val="24"/>
              </w:rPr>
            </w:pPr>
            <w:r>
              <w:rPr>
                <w:spacing w:val="-5"/>
                <w:sz w:val="24"/>
              </w:rPr>
              <w:t>6.</w:t>
            </w:r>
          </w:p>
        </w:tc>
        <w:tc>
          <w:tcPr>
            <w:tcW w:w="4511" w:type="dxa"/>
          </w:tcPr>
          <w:p w:rsidR="000857F9" w:rsidRDefault="00196ABF">
            <w:pPr>
              <w:pStyle w:val="TableParagraph"/>
              <w:spacing w:before="32"/>
              <w:ind w:left="107"/>
              <w:jc w:val="left"/>
              <w:rPr>
                <w:sz w:val="24"/>
              </w:rPr>
            </w:pPr>
            <w:r>
              <w:rPr>
                <w:sz w:val="24"/>
              </w:rPr>
              <w:t>Saya</w:t>
            </w:r>
            <w:r>
              <w:rPr>
                <w:spacing w:val="40"/>
                <w:sz w:val="24"/>
              </w:rPr>
              <w:t xml:space="preserve"> </w:t>
            </w:r>
            <w:r>
              <w:rPr>
                <w:sz w:val="24"/>
              </w:rPr>
              <w:t>berusaha</w:t>
            </w:r>
            <w:r>
              <w:rPr>
                <w:spacing w:val="40"/>
                <w:sz w:val="24"/>
              </w:rPr>
              <w:t xml:space="preserve"> </w:t>
            </w:r>
            <w:r>
              <w:rPr>
                <w:sz w:val="24"/>
              </w:rPr>
              <w:t>untuk</w:t>
            </w:r>
            <w:r>
              <w:rPr>
                <w:spacing w:val="40"/>
                <w:sz w:val="24"/>
              </w:rPr>
              <w:t xml:space="preserve"> </w:t>
            </w:r>
            <w:r>
              <w:rPr>
                <w:sz w:val="24"/>
              </w:rPr>
              <w:t>tidak</w:t>
            </w:r>
            <w:r>
              <w:rPr>
                <w:spacing w:val="40"/>
                <w:sz w:val="24"/>
              </w:rPr>
              <w:t xml:space="preserve"> </w:t>
            </w:r>
            <w:r>
              <w:rPr>
                <w:sz w:val="24"/>
              </w:rPr>
              <w:t>berbicara</w:t>
            </w:r>
            <w:r>
              <w:rPr>
                <w:spacing w:val="40"/>
                <w:sz w:val="24"/>
              </w:rPr>
              <w:t xml:space="preserve"> </w:t>
            </w:r>
            <w:r>
              <w:rPr>
                <w:sz w:val="24"/>
              </w:rPr>
              <w:t>saat guru sedang berbicara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830"/>
        </w:trPr>
        <w:tc>
          <w:tcPr>
            <w:tcW w:w="850" w:type="dxa"/>
          </w:tcPr>
          <w:p w:rsidR="000857F9" w:rsidRDefault="000857F9">
            <w:pPr>
              <w:pStyle w:val="TableParagraph"/>
              <w:spacing w:before="1"/>
              <w:jc w:val="left"/>
              <w:rPr>
                <w:b/>
                <w:sz w:val="24"/>
              </w:rPr>
            </w:pPr>
          </w:p>
          <w:p w:rsidR="000857F9" w:rsidRDefault="00196ABF">
            <w:pPr>
              <w:pStyle w:val="TableParagraph"/>
              <w:ind w:left="467"/>
              <w:jc w:val="left"/>
              <w:rPr>
                <w:sz w:val="24"/>
              </w:rPr>
            </w:pPr>
            <w:r>
              <w:rPr>
                <w:spacing w:val="-5"/>
                <w:sz w:val="24"/>
              </w:rPr>
              <w:t>7.</w:t>
            </w:r>
          </w:p>
        </w:tc>
        <w:tc>
          <w:tcPr>
            <w:tcW w:w="4511" w:type="dxa"/>
          </w:tcPr>
          <w:p w:rsidR="000857F9" w:rsidRDefault="00196ABF">
            <w:pPr>
              <w:pStyle w:val="TableParagraph"/>
              <w:spacing w:line="270" w:lineRule="atLeast"/>
              <w:ind w:left="107" w:right="100"/>
              <w:jc w:val="both"/>
              <w:rPr>
                <w:sz w:val="24"/>
              </w:rPr>
            </w:pPr>
            <w:r>
              <w:rPr>
                <w:sz w:val="24"/>
              </w:rPr>
              <w:t>Saya sering berbicara tanpa memperhatikan waktu</w:t>
            </w:r>
            <w:r>
              <w:rPr>
                <w:spacing w:val="-15"/>
                <w:sz w:val="24"/>
              </w:rPr>
              <w:t xml:space="preserve"> </w:t>
            </w:r>
            <w:r>
              <w:rPr>
                <w:sz w:val="24"/>
              </w:rPr>
              <w:t>dan</w:t>
            </w:r>
            <w:r>
              <w:rPr>
                <w:spacing w:val="-15"/>
                <w:sz w:val="24"/>
              </w:rPr>
              <w:t xml:space="preserve"> </w:t>
            </w:r>
            <w:r>
              <w:rPr>
                <w:sz w:val="24"/>
              </w:rPr>
              <w:t>situasi</w:t>
            </w:r>
            <w:r>
              <w:rPr>
                <w:spacing w:val="-15"/>
                <w:sz w:val="24"/>
              </w:rPr>
              <w:t xml:space="preserve"> </w:t>
            </w:r>
            <w:r>
              <w:rPr>
                <w:sz w:val="24"/>
              </w:rPr>
              <w:t>saat</w:t>
            </w:r>
            <w:r>
              <w:rPr>
                <w:spacing w:val="-15"/>
                <w:sz w:val="24"/>
              </w:rPr>
              <w:t xml:space="preserve"> </w:t>
            </w:r>
            <w:r>
              <w:rPr>
                <w:sz w:val="24"/>
              </w:rPr>
              <w:t>berkomunikasi</w:t>
            </w:r>
            <w:r>
              <w:rPr>
                <w:spacing w:val="-15"/>
                <w:sz w:val="24"/>
              </w:rPr>
              <w:t xml:space="preserve"> </w:t>
            </w:r>
            <w:r>
              <w:rPr>
                <w:sz w:val="24"/>
              </w:rPr>
              <w:t xml:space="preserve">dengan </w:t>
            </w:r>
            <w:r>
              <w:rPr>
                <w:spacing w:val="-2"/>
                <w:sz w:val="24"/>
              </w:rPr>
              <w:t>guru.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600"/>
        </w:trPr>
        <w:tc>
          <w:tcPr>
            <w:tcW w:w="850" w:type="dxa"/>
          </w:tcPr>
          <w:p w:rsidR="000857F9" w:rsidRDefault="00196ABF">
            <w:pPr>
              <w:pStyle w:val="TableParagraph"/>
              <w:spacing w:before="160"/>
              <w:ind w:left="467"/>
              <w:jc w:val="left"/>
              <w:rPr>
                <w:sz w:val="24"/>
              </w:rPr>
            </w:pPr>
            <w:r>
              <w:rPr>
                <w:spacing w:val="-5"/>
                <w:sz w:val="24"/>
              </w:rPr>
              <w:t>8.</w:t>
            </w:r>
          </w:p>
        </w:tc>
        <w:tc>
          <w:tcPr>
            <w:tcW w:w="4511" w:type="dxa"/>
          </w:tcPr>
          <w:p w:rsidR="000857F9" w:rsidRDefault="00196ABF">
            <w:pPr>
              <w:pStyle w:val="TableParagraph"/>
              <w:spacing w:before="23"/>
              <w:ind w:left="107"/>
              <w:jc w:val="left"/>
              <w:rPr>
                <w:sz w:val="24"/>
              </w:rPr>
            </w:pPr>
            <w:r>
              <w:rPr>
                <w:sz w:val="24"/>
              </w:rPr>
              <w:t>Saya</w:t>
            </w:r>
            <w:r>
              <w:rPr>
                <w:spacing w:val="80"/>
                <w:sz w:val="24"/>
              </w:rPr>
              <w:t xml:space="preserve"> </w:t>
            </w:r>
            <w:r>
              <w:rPr>
                <w:sz w:val="24"/>
              </w:rPr>
              <w:t>sering</w:t>
            </w:r>
            <w:r>
              <w:rPr>
                <w:spacing w:val="80"/>
                <w:sz w:val="24"/>
              </w:rPr>
              <w:t xml:space="preserve"> </w:t>
            </w:r>
            <w:r>
              <w:rPr>
                <w:sz w:val="24"/>
              </w:rPr>
              <w:t>mengabaikan</w:t>
            </w:r>
            <w:r>
              <w:rPr>
                <w:spacing w:val="80"/>
                <w:sz w:val="24"/>
              </w:rPr>
              <w:t xml:space="preserve"> </w:t>
            </w:r>
            <w:r>
              <w:rPr>
                <w:sz w:val="24"/>
              </w:rPr>
              <w:t>instruksi</w:t>
            </w:r>
            <w:r>
              <w:rPr>
                <w:spacing w:val="80"/>
                <w:sz w:val="24"/>
              </w:rPr>
              <w:t xml:space="preserve"> </w:t>
            </w:r>
            <w:r>
              <w:rPr>
                <w:sz w:val="24"/>
              </w:rPr>
              <w:t>yang diberikan oleh guru.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850" w:type="dxa"/>
          </w:tcPr>
          <w:p w:rsidR="000857F9" w:rsidRDefault="00196ABF">
            <w:pPr>
              <w:pStyle w:val="TableParagraph"/>
              <w:spacing w:before="138"/>
              <w:ind w:left="467"/>
              <w:jc w:val="left"/>
              <w:rPr>
                <w:sz w:val="24"/>
              </w:rPr>
            </w:pPr>
            <w:r>
              <w:rPr>
                <w:spacing w:val="-5"/>
                <w:sz w:val="24"/>
              </w:rPr>
              <w:t>9.</w:t>
            </w:r>
          </w:p>
        </w:tc>
        <w:tc>
          <w:tcPr>
            <w:tcW w:w="4511" w:type="dxa"/>
          </w:tcPr>
          <w:p w:rsidR="000857F9" w:rsidRDefault="00196ABF">
            <w:pPr>
              <w:pStyle w:val="TableParagraph"/>
              <w:spacing w:line="276" w:lineRule="exact"/>
              <w:ind w:left="107"/>
              <w:jc w:val="left"/>
              <w:rPr>
                <w:sz w:val="24"/>
              </w:rPr>
            </w:pPr>
            <w:r>
              <w:rPr>
                <w:sz w:val="24"/>
              </w:rPr>
              <w:t>Saya</w:t>
            </w:r>
            <w:r>
              <w:rPr>
                <w:spacing w:val="-15"/>
                <w:sz w:val="24"/>
              </w:rPr>
              <w:t xml:space="preserve"> </w:t>
            </w:r>
            <w:r>
              <w:rPr>
                <w:sz w:val="24"/>
              </w:rPr>
              <w:t>merasa</w:t>
            </w:r>
            <w:r>
              <w:rPr>
                <w:spacing w:val="-15"/>
                <w:sz w:val="24"/>
              </w:rPr>
              <w:t xml:space="preserve"> </w:t>
            </w:r>
            <w:r>
              <w:rPr>
                <w:sz w:val="24"/>
              </w:rPr>
              <w:t>bahwa</w:t>
            </w:r>
            <w:r>
              <w:rPr>
                <w:spacing w:val="-15"/>
                <w:sz w:val="24"/>
              </w:rPr>
              <w:t xml:space="preserve"> </w:t>
            </w:r>
            <w:r>
              <w:rPr>
                <w:sz w:val="24"/>
              </w:rPr>
              <w:t>komunikasi</w:t>
            </w:r>
            <w:r>
              <w:rPr>
                <w:spacing w:val="-14"/>
                <w:sz w:val="24"/>
              </w:rPr>
              <w:t xml:space="preserve"> </w:t>
            </w:r>
            <w:r>
              <w:rPr>
                <w:sz w:val="24"/>
              </w:rPr>
              <w:t>dengan</w:t>
            </w:r>
            <w:r>
              <w:rPr>
                <w:spacing w:val="-15"/>
                <w:sz w:val="24"/>
              </w:rPr>
              <w:t xml:space="preserve"> </w:t>
            </w:r>
            <w:r>
              <w:rPr>
                <w:sz w:val="24"/>
              </w:rPr>
              <w:t>guru kurang penting.</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486"/>
        </w:trPr>
        <w:tc>
          <w:tcPr>
            <w:tcW w:w="850" w:type="dxa"/>
          </w:tcPr>
          <w:p w:rsidR="000857F9" w:rsidRDefault="00196ABF">
            <w:pPr>
              <w:pStyle w:val="TableParagraph"/>
              <w:spacing w:before="104"/>
              <w:ind w:right="70"/>
              <w:rPr>
                <w:sz w:val="24"/>
              </w:rPr>
            </w:pPr>
            <w:r>
              <w:rPr>
                <w:spacing w:val="-5"/>
                <w:sz w:val="24"/>
              </w:rPr>
              <w:t>10.</w:t>
            </w:r>
          </w:p>
        </w:tc>
        <w:tc>
          <w:tcPr>
            <w:tcW w:w="4511" w:type="dxa"/>
          </w:tcPr>
          <w:p w:rsidR="000857F9" w:rsidRDefault="00196ABF">
            <w:pPr>
              <w:pStyle w:val="TableParagraph"/>
              <w:spacing w:before="104"/>
              <w:ind w:left="107"/>
              <w:jc w:val="left"/>
              <w:rPr>
                <w:sz w:val="24"/>
              </w:rPr>
            </w:pPr>
            <w:r>
              <w:rPr>
                <w:sz w:val="24"/>
              </w:rPr>
              <w:t>Saya</w:t>
            </w:r>
            <w:r>
              <w:rPr>
                <w:spacing w:val="-2"/>
                <w:sz w:val="24"/>
              </w:rPr>
              <w:t xml:space="preserve"> </w:t>
            </w:r>
            <w:r>
              <w:rPr>
                <w:sz w:val="24"/>
              </w:rPr>
              <w:t>kurang suka</w:t>
            </w:r>
            <w:r>
              <w:rPr>
                <w:spacing w:val="-2"/>
                <w:sz w:val="24"/>
              </w:rPr>
              <w:t xml:space="preserve"> </w:t>
            </w:r>
            <w:r>
              <w:rPr>
                <w:sz w:val="24"/>
              </w:rPr>
              <w:t>saat ditegur</w:t>
            </w:r>
            <w:r>
              <w:rPr>
                <w:spacing w:val="-3"/>
                <w:sz w:val="24"/>
              </w:rPr>
              <w:t xml:space="preserve"> </w:t>
            </w:r>
            <w:r>
              <w:rPr>
                <w:sz w:val="24"/>
              </w:rPr>
              <w:t xml:space="preserve">oleh </w:t>
            </w:r>
            <w:r>
              <w:rPr>
                <w:spacing w:val="-4"/>
                <w:sz w:val="24"/>
              </w:rPr>
              <w:t>guru.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850" w:type="dxa"/>
          </w:tcPr>
          <w:p w:rsidR="000857F9" w:rsidRDefault="00196ABF">
            <w:pPr>
              <w:pStyle w:val="TableParagraph"/>
              <w:spacing w:before="138"/>
              <w:ind w:right="70"/>
              <w:rPr>
                <w:sz w:val="24"/>
              </w:rPr>
            </w:pPr>
            <w:r>
              <w:rPr>
                <w:spacing w:val="-5"/>
                <w:sz w:val="24"/>
              </w:rPr>
              <w:t>11.</w:t>
            </w:r>
          </w:p>
        </w:tc>
        <w:tc>
          <w:tcPr>
            <w:tcW w:w="4511" w:type="dxa"/>
          </w:tcPr>
          <w:p w:rsidR="000857F9" w:rsidRDefault="00196ABF">
            <w:pPr>
              <w:pStyle w:val="TableParagraph"/>
              <w:spacing w:line="276" w:lineRule="exact"/>
              <w:ind w:left="107"/>
              <w:jc w:val="left"/>
              <w:rPr>
                <w:sz w:val="24"/>
              </w:rPr>
            </w:pPr>
            <w:r>
              <w:rPr>
                <w:spacing w:val="-2"/>
                <w:sz w:val="24"/>
              </w:rPr>
              <w:t>Saya</w:t>
            </w:r>
            <w:r>
              <w:rPr>
                <w:spacing w:val="-9"/>
                <w:sz w:val="24"/>
              </w:rPr>
              <w:t xml:space="preserve"> </w:t>
            </w:r>
            <w:r>
              <w:rPr>
                <w:spacing w:val="-2"/>
                <w:sz w:val="24"/>
              </w:rPr>
              <w:t>sering</w:t>
            </w:r>
            <w:r>
              <w:rPr>
                <w:spacing w:val="-8"/>
                <w:sz w:val="24"/>
              </w:rPr>
              <w:t xml:space="preserve"> </w:t>
            </w:r>
            <w:r>
              <w:rPr>
                <w:spacing w:val="-2"/>
                <w:sz w:val="24"/>
              </w:rPr>
              <w:t>menggunakan</w:t>
            </w:r>
            <w:r>
              <w:rPr>
                <w:spacing w:val="-8"/>
                <w:sz w:val="24"/>
              </w:rPr>
              <w:t xml:space="preserve"> </w:t>
            </w:r>
            <w:r>
              <w:rPr>
                <w:spacing w:val="-2"/>
                <w:sz w:val="24"/>
              </w:rPr>
              <w:t>ponsel</w:t>
            </w:r>
            <w:r>
              <w:rPr>
                <w:spacing w:val="-7"/>
                <w:sz w:val="24"/>
              </w:rPr>
              <w:t xml:space="preserve"> </w:t>
            </w:r>
            <w:r>
              <w:rPr>
                <w:spacing w:val="-2"/>
                <w:sz w:val="24"/>
              </w:rPr>
              <w:t>saat</w:t>
            </w:r>
            <w:r>
              <w:rPr>
                <w:spacing w:val="-6"/>
                <w:sz w:val="24"/>
              </w:rPr>
              <w:t xml:space="preserve"> </w:t>
            </w:r>
            <w:r>
              <w:rPr>
                <w:spacing w:val="-2"/>
                <w:sz w:val="24"/>
              </w:rPr>
              <w:t xml:space="preserve">sedang </w:t>
            </w:r>
            <w:r>
              <w:rPr>
                <w:sz w:val="24"/>
              </w:rPr>
              <w:t>berkomunikasi dengan guru.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4"/>
        </w:trPr>
        <w:tc>
          <w:tcPr>
            <w:tcW w:w="850" w:type="dxa"/>
          </w:tcPr>
          <w:p w:rsidR="000857F9" w:rsidRDefault="00196ABF">
            <w:pPr>
              <w:pStyle w:val="TableParagraph"/>
              <w:spacing w:before="137"/>
              <w:ind w:right="70"/>
              <w:rPr>
                <w:sz w:val="24"/>
              </w:rPr>
            </w:pPr>
            <w:r>
              <w:rPr>
                <w:spacing w:val="-5"/>
                <w:sz w:val="24"/>
              </w:rPr>
              <w:t>12.</w:t>
            </w:r>
          </w:p>
        </w:tc>
        <w:tc>
          <w:tcPr>
            <w:tcW w:w="4511" w:type="dxa"/>
          </w:tcPr>
          <w:p w:rsidR="000857F9" w:rsidRDefault="00196ABF">
            <w:pPr>
              <w:pStyle w:val="TableParagraph"/>
              <w:spacing w:line="270" w:lineRule="atLeast"/>
              <w:ind w:left="107"/>
              <w:jc w:val="left"/>
              <w:rPr>
                <w:sz w:val="24"/>
              </w:rPr>
            </w:pPr>
            <w:r>
              <w:rPr>
                <w:sz w:val="24"/>
              </w:rPr>
              <w:t>Saya selalu menghindari guru saat bertemu diluar kelas.</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633"/>
        </w:trPr>
        <w:tc>
          <w:tcPr>
            <w:tcW w:w="850" w:type="dxa"/>
          </w:tcPr>
          <w:p w:rsidR="000857F9" w:rsidRDefault="00196ABF">
            <w:pPr>
              <w:pStyle w:val="TableParagraph"/>
              <w:spacing w:before="176"/>
              <w:ind w:right="70"/>
              <w:rPr>
                <w:sz w:val="24"/>
              </w:rPr>
            </w:pPr>
            <w:r>
              <w:rPr>
                <w:spacing w:val="-5"/>
                <w:sz w:val="24"/>
              </w:rPr>
              <w:t>13.</w:t>
            </w:r>
          </w:p>
        </w:tc>
        <w:tc>
          <w:tcPr>
            <w:tcW w:w="4511" w:type="dxa"/>
          </w:tcPr>
          <w:p w:rsidR="000857F9" w:rsidRDefault="00196ABF">
            <w:pPr>
              <w:pStyle w:val="TableParagraph"/>
              <w:spacing w:before="39"/>
              <w:ind w:left="107"/>
              <w:jc w:val="left"/>
              <w:rPr>
                <w:sz w:val="24"/>
              </w:rPr>
            </w:pPr>
            <w:r>
              <w:rPr>
                <w:sz w:val="24"/>
              </w:rPr>
              <w:t>Saya</w:t>
            </w:r>
            <w:r>
              <w:rPr>
                <w:spacing w:val="80"/>
                <w:sz w:val="24"/>
              </w:rPr>
              <w:t xml:space="preserve"> </w:t>
            </w:r>
            <w:r>
              <w:rPr>
                <w:sz w:val="24"/>
              </w:rPr>
              <w:t>kesulitan</w:t>
            </w:r>
            <w:r>
              <w:rPr>
                <w:spacing w:val="80"/>
                <w:sz w:val="24"/>
              </w:rPr>
              <w:t xml:space="preserve"> </w:t>
            </w:r>
            <w:r>
              <w:rPr>
                <w:sz w:val="24"/>
              </w:rPr>
              <w:t>mengontrol</w:t>
            </w:r>
            <w:r>
              <w:rPr>
                <w:spacing w:val="80"/>
                <w:sz w:val="24"/>
              </w:rPr>
              <w:t xml:space="preserve"> </w:t>
            </w:r>
            <w:r>
              <w:rPr>
                <w:sz w:val="24"/>
              </w:rPr>
              <w:t>kalimat</w:t>
            </w:r>
            <w:r>
              <w:rPr>
                <w:spacing w:val="80"/>
                <w:sz w:val="24"/>
              </w:rPr>
              <w:t xml:space="preserve"> </w:t>
            </w:r>
            <w:r>
              <w:rPr>
                <w:sz w:val="24"/>
              </w:rPr>
              <w:t>saat bertanya kepada guru.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674"/>
        </w:trPr>
        <w:tc>
          <w:tcPr>
            <w:tcW w:w="850" w:type="dxa"/>
          </w:tcPr>
          <w:p w:rsidR="000857F9" w:rsidRDefault="00196ABF">
            <w:pPr>
              <w:pStyle w:val="TableParagraph"/>
              <w:spacing w:before="198"/>
              <w:ind w:right="70"/>
              <w:rPr>
                <w:sz w:val="24"/>
              </w:rPr>
            </w:pPr>
            <w:r>
              <w:rPr>
                <w:spacing w:val="-5"/>
                <w:sz w:val="24"/>
              </w:rPr>
              <w:t>14.</w:t>
            </w:r>
          </w:p>
        </w:tc>
        <w:tc>
          <w:tcPr>
            <w:tcW w:w="4511" w:type="dxa"/>
          </w:tcPr>
          <w:p w:rsidR="000857F9" w:rsidRDefault="00196ABF">
            <w:pPr>
              <w:pStyle w:val="TableParagraph"/>
              <w:spacing w:before="59"/>
              <w:ind w:left="107"/>
              <w:jc w:val="left"/>
              <w:rPr>
                <w:sz w:val="24"/>
              </w:rPr>
            </w:pPr>
            <w:r>
              <w:rPr>
                <w:sz w:val="24"/>
              </w:rPr>
              <w:t>Saya</w:t>
            </w:r>
            <w:r>
              <w:rPr>
                <w:spacing w:val="-1"/>
                <w:sz w:val="24"/>
              </w:rPr>
              <w:t xml:space="preserve"> </w:t>
            </w:r>
            <w:r>
              <w:rPr>
                <w:sz w:val="24"/>
              </w:rPr>
              <w:t>merasa</w:t>
            </w:r>
            <w:r>
              <w:rPr>
                <w:spacing w:val="-1"/>
                <w:sz w:val="24"/>
              </w:rPr>
              <w:t xml:space="preserve"> </w:t>
            </w:r>
            <w:r>
              <w:rPr>
                <w:sz w:val="24"/>
              </w:rPr>
              <w:t>nyaman</w:t>
            </w:r>
            <w:r>
              <w:rPr>
                <w:spacing w:val="-1"/>
                <w:sz w:val="24"/>
              </w:rPr>
              <w:t xml:space="preserve"> </w:t>
            </w:r>
            <w:r>
              <w:rPr>
                <w:sz w:val="24"/>
              </w:rPr>
              <w:t>untuk</w:t>
            </w:r>
            <w:r>
              <w:rPr>
                <w:spacing w:val="-1"/>
                <w:sz w:val="24"/>
              </w:rPr>
              <w:t xml:space="preserve"> </w:t>
            </w:r>
            <w:r>
              <w:rPr>
                <w:sz w:val="24"/>
              </w:rPr>
              <w:t>bertanya</w:t>
            </w:r>
            <w:r>
              <w:rPr>
                <w:spacing w:val="-1"/>
                <w:sz w:val="24"/>
              </w:rPr>
              <w:t xml:space="preserve"> </w:t>
            </w:r>
            <w:r>
              <w:rPr>
                <w:sz w:val="24"/>
              </w:rPr>
              <w:t>kepada pegawai/staf ketika membutuhkan bantuan.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70"/>
        </w:trPr>
        <w:tc>
          <w:tcPr>
            <w:tcW w:w="850" w:type="dxa"/>
          </w:tcPr>
          <w:p w:rsidR="000857F9" w:rsidRDefault="00196ABF">
            <w:pPr>
              <w:pStyle w:val="TableParagraph"/>
              <w:spacing w:before="145"/>
              <w:ind w:right="70"/>
              <w:rPr>
                <w:sz w:val="24"/>
              </w:rPr>
            </w:pPr>
            <w:r>
              <w:rPr>
                <w:spacing w:val="-5"/>
                <w:sz w:val="24"/>
              </w:rPr>
              <w:t>15.</w:t>
            </w:r>
          </w:p>
        </w:tc>
        <w:tc>
          <w:tcPr>
            <w:tcW w:w="4511" w:type="dxa"/>
          </w:tcPr>
          <w:p w:rsidR="000857F9" w:rsidRDefault="00196ABF">
            <w:pPr>
              <w:pStyle w:val="TableParagraph"/>
              <w:spacing w:line="270" w:lineRule="atLeast"/>
              <w:ind w:left="107"/>
              <w:jc w:val="left"/>
              <w:rPr>
                <w:sz w:val="24"/>
              </w:rPr>
            </w:pPr>
            <w:r>
              <w:rPr>
                <w:sz w:val="24"/>
              </w:rPr>
              <w:t>Saya</w:t>
            </w:r>
            <w:r>
              <w:rPr>
                <w:spacing w:val="40"/>
                <w:sz w:val="24"/>
              </w:rPr>
              <w:t xml:space="preserve"> </w:t>
            </w:r>
            <w:r>
              <w:rPr>
                <w:sz w:val="24"/>
              </w:rPr>
              <w:t>selalu</w:t>
            </w:r>
            <w:r>
              <w:rPr>
                <w:spacing w:val="40"/>
                <w:sz w:val="24"/>
              </w:rPr>
              <w:t xml:space="preserve"> </w:t>
            </w:r>
            <w:r>
              <w:rPr>
                <w:sz w:val="24"/>
              </w:rPr>
              <w:t>menyapa</w:t>
            </w:r>
            <w:r>
              <w:rPr>
                <w:spacing w:val="40"/>
                <w:sz w:val="24"/>
              </w:rPr>
              <w:t xml:space="preserve"> </w:t>
            </w:r>
            <w:r>
              <w:rPr>
                <w:sz w:val="24"/>
              </w:rPr>
              <w:t>pegawai/staf</w:t>
            </w:r>
            <w:r>
              <w:rPr>
                <w:spacing w:val="40"/>
                <w:sz w:val="24"/>
              </w:rPr>
              <w:t xml:space="preserve"> </w:t>
            </w:r>
            <w:r>
              <w:rPr>
                <w:sz w:val="24"/>
              </w:rPr>
              <w:t>dengan ramah saat bertemu.</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61"/>
        </w:trPr>
        <w:tc>
          <w:tcPr>
            <w:tcW w:w="850" w:type="dxa"/>
          </w:tcPr>
          <w:p w:rsidR="000857F9" w:rsidRDefault="00196ABF">
            <w:pPr>
              <w:pStyle w:val="TableParagraph"/>
              <w:spacing w:before="140"/>
              <w:ind w:right="70"/>
              <w:rPr>
                <w:sz w:val="24"/>
              </w:rPr>
            </w:pPr>
            <w:r>
              <w:rPr>
                <w:spacing w:val="-5"/>
                <w:sz w:val="24"/>
              </w:rPr>
              <w:t>16.</w:t>
            </w:r>
          </w:p>
        </w:tc>
        <w:tc>
          <w:tcPr>
            <w:tcW w:w="4511" w:type="dxa"/>
          </w:tcPr>
          <w:p w:rsidR="000857F9" w:rsidRDefault="00196ABF">
            <w:pPr>
              <w:pStyle w:val="TableParagraph"/>
              <w:spacing w:line="276" w:lineRule="exact"/>
              <w:ind w:left="107"/>
              <w:jc w:val="left"/>
              <w:rPr>
                <w:sz w:val="24"/>
              </w:rPr>
            </w:pPr>
            <w:r>
              <w:rPr>
                <w:sz w:val="24"/>
              </w:rPr>
              <w:t>Saya selalu berbicara dengan sopan kepada pegawai/staf disekolah.</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850" w:type="dxa"/>
          </w:tcPr>
          <w:p w:rsidR="000857F9" w:rsidRDefault="00196ABF">
            <w:pPr>
              <w:pStyle w:val="TableParagraph"/>
              <w:spacing w:before="135"/>
              <w:ind w:right="70"/>
              <w:rPr>
                <w:sz w:val="24"/>
              </w:rPr>
            </w:pPr>
            <w:r>
              <w:rPr>
                <w:spacing w:val="-5"/>
                <w:sz w:val="24"/>
              </w:rPr>
              <w:t>17.</w:t>
            </w:r>
          </w:p>
        </w:tc>
        <w:tc>
          <w:tcPr>
            <w:tcW w:w="4511" w:type="dxa"/>
          </w:tcPr>
          <w:p w:rsidR="000857F9" w:rsidRDefault="00196ABF">
            <w:pPr>
              <w:pStyle w:val="TableParagraph"/>
              <w:spacing w:line="276" w:lineRule="exact"/>
              <w:ind w:left="107"/>
              <w:jc w:val="left"/>
              <w:rPr>
                <w:sz w:val="24"/>
              </w:rPr>
            </w:pPr>
            <w:r>
              <w:rPr>
                <w:sz w:val="24"/>
              </w:rPr>
              <w:t>Saya</w:t>
            </w:r>
            <w:r>
              <w:rPr>
                <w:spacing w:val="80"/>
                <w:sz w:val="24"/>
              </w:rPr>
              <w:t xml:space="preserve"> </w:t>
            </w:r>
            <w:r>
              <w:rPr>
                <w:sz w:val="24"/>
              </w:rPr>
              <w:t>mengucapkan</w:t>
            </w:r>
            <w:r>
              <w:rPr>
                <w:spacing w:val="80"/>
                <w:sz w:val="24"/>
              </w:rPr>
              <w:t xml:space="preserve"> </w:t>
            </w:r>
            <w:r>
              <w:rPr>
                <w:sz w:val="24"/>
              </w:rPr>
              <w:t>terima</w:t>
            </w:r>
            <w:r>
              <w:rPr>
                <w:spacing w:val="80"/>
                <w:sz w:val="24"/>
              </w:rPr>
              <w:t xml:space="preserve"> </w:t>
            </w:r>
            <w:r>
              <w:rPr>
                <w:sz w:val="24"/>
              </w:rPr>
              <w:t>kasih</w:t>
            </w:r>
            <w:r>
              <w:rPr>
                <w:spacing w:val="80"/>
                <w:sz w:val="24"/>
              </w:rPr>
              <w:t xml:space="preserve"> </w:t>
            </w:r>
            <w:r>
              <w:rPr>
                <w:sz w:val="24"/>
              </w:rPr>
              <w:t>setelah mendapatkan bantuan dari pegawai/staf.</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827"/>
        </w:trPr>
        <w:tc>
          <w:tcPr>
            <w:tcW w:w="850" w:type="dxa"/>
          </w:tcPr>
          <w:p w:rsidR="000857F9" w:rsidRDefault="00196ABF">
            <w:pPr>
              <w:pStyle w:val="TableParagraph"/>
              <w:spacing w:before="274"/>
              <w:ind w:right="70"/>
              <w:rPr>
                <w:sz w:val="24"/>
              </w:rPr>
            </w:pPr>
            <w:r>
              <w:rPr>
                <w:spacing w:val="-5"/>
                <w:sz w:val="24"/>
              </w:rPr>
              <w:t>18.</w:t>
            </w:r>
          </w:p>
        </w:tc>
        <w:tc>
          <w:tcPr>
            <w:tcW w:w="4511" w:type="dxa"/>
          </w:tcPr>
          <w:p w:rsidR="000857F9" w:rsidRDefault="00196ABF">
            <w:pPr>
              <w:pStyle w:val="TableParagraph"/>
              <w:spacing w:line="276" w:lineRule="exact"/>
              <w:ind w:left="107" w:right="99"/>
              <w:jc w:val="both"/>
              <w:rPr>
                <w:sz w:val="24"/>
              </w:rPr>
            </w:pPr>
            <w:r>
              <w:rPr>
                <w:sz w:val="24"/>
              </w:rPr>
              <w:t xml:space="preserve">Saya berbicara dengan pegawai/staf menggunakan bahasa yang baik dan tidak </w:t>
            </w:r>
            <w:r>
              <w:rPr>
                <w:spacing w:val="-2"/>
                <w:sz w:val="24"/>
              </w:rPr>
              <w:t>kasar.</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bl>
    <w:p w:rsidR="000857F9" w:rsidRDefault="000857F9">
      <w:pPr>
        <w:pStyle w:val="TableParagraph"/>
        <w:jc w:val="left"/>
        <w:rPr>
          <w:sz w:val="24"/>
        </w:rPr>
        <w:sectPr w:rsidR="000857F9">
          <w:pgSz w:w="11910" w:h="16840"/>
          <w:pgMar w:top="1920" w:right="1559" w:bottom="280" w:left="1700" w:header="754" w:footer="0" w:gutter="0"/>
          <w:cols w:space="720"/>
        </w:sectPr>
      </w:pPr>
    </w:p>
    <w:p w:rsidR="000857F9" w:rsidRDefault="00196ABF">
      <w:pPr>
        <w:pStyle w:val="BodyText"/>
        <w:spacing w:before="95"/>
        <w:rPr>
          <w:b/>
          <w:sz w:val="20"/>
        </w:rPr>
      </w:pPr>
      <w:r>
        <w:rPr>
          <w:b/>
          <w:noProof/>
          <w:sz w:val="20"/>
          <w:lang w:val="en-US"/>
        </w:rPr>
        <w:drawing>
          <wp:anchor distT="0" distB="0" distL="0" distR="0" simplePos="0" relativeHeight="47784448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4511"/>
        <w:gridCol w:w="692"/>
        <w:gridCol w:w="680"/>
        <w:gridCol w:w="693"/>
        <w:gridCol w:w="704"/>
      </w:tblGrid>
      <w:tr w:rsidR="000857F9">
        <w:trPr>
          <w:trHeight w:val="705"/>
        </w:trPr>
        <w:tc>
          <w:tcPr>
            <w:tcW w:w="850" w:type="dxa"/>
            <w:tcBorders>
              <w:top w:val="nil"/>
              <w:bottom w:val="nil"/>
            </w:tcBorders>
            <w:shd w:val="clear" w:color="auto" w:fill="000000"/>
          </w:tcPr>
          <w:p w:rsidR="000857F9" w:rsidRDefault="00196ABF">
            <w:pPr>
              <w:pStyle w:val="TableParagraph"/>
              <w:spacing w:before="215"/>
              <w:ind w:left="278"/>
              <w:jc w:val="left"/>
              <w:rPr>
                <w:sz w:val="24"/>
              </w:rPr>
            </w:pPr>
            <w:r>
              <w:rPr>
                <w:color w:val="FFFFFF"/>
                <w:spacing w:val="-5"/>
                <w:sz w:val="24"/>
              </w:rPr>
              <w:t>No</w:t>
            </w:r>
          </w:p>
        </w:tc>
        <w:tc>
          <w:tcPr>
            <w:tcW w:w="4511" w:type="dxa"/>
            <w:tcBorders>
              <w:top w:val="nil"/>
              <w:bottom w:val="nil"/>
            </w:tcBorders>
            <w:shd w:val="clear" w:color="auto" w:fill="000000"/>
          </w:tcPr>
          <w:p w:rsidR="000857F9" w:rsidRDefault="00196ABF">
            <w:pPr>
              <w:pStyle w:val="TableParagraph"/>
              <w:spacing w:before="215"/>
              <w:ind w:left="3"/>
              <w:jc w:val="center"/>
              <w:rPr>
                <w:sz w:val="24"/>
              </w:rPr>
            </w:pPr>
            <w:r>
              <w:rPr>
                <w:color w:val="FFFFFF"/>
                <w:spacing w:val="-2"/>
                <w:sz w:val="24"/>
              </w:rPr>
              <w:t>Pernyataan</w:t>
            </w:r>
          </w:p>
        </w:tc>
        <w:tc>
          <w:tcPr>
            <w:tcW w:w="692" w:type="dxa"/>
            <w:tcBorders>
              <w:top w:val="nil"/>
              <w:bottom w:val="nil"/>
            </w:tcBorders>
            <w:shd w:val="clear" w:color="auto" w:fill="000000"/>
          </w:tcPr>
          <w:p w:rsidR="000857F9" w:rsidRDefault="00196ABF">
            <w:pPr>
              <w:pStyle w:val="TableParagraph"/>
              <w:spacing w:before="215"/>
              <w:ind w:left="210"/>
              <w:jc w:val="left"/>
              <w:rPr>
                <w:sz w:val="24"/>
              </w:rPr>
            </w:pPr>
            <w:r>
              <w:rPr>
                <w:color w:val="FFFFFF"/>
                <w:spacing w:val="-5"/>
                <w:sz w:val="24"/>
              </w:rPr>
              <w:t>SS</w:t>
            </w:r>
          </w:p>
        </w:tc>
        <w:tc>
          <w:tcPr>
            <w:tcW w:w="680" w:type="dxa"/>
            <w:tcBorders>
              <w:top w:val="nil"/>
              <w:bottom w:val="nil"/>
            </w:tcBorders>
            <w:shd w:val="clear" w:color="auto" w:fill="000000"/>
          </w:tcPr>
          <w:p w:rsidR="000857F9" w:rsidRDefault="00196ABF">
            <w:pPr>
              <w:pStyle w:val="TableParagraph"/>
              <w:spacing w:before="215"/>
              <w:ind w:left="2"/>
              <w:jc w:val="center"/>
              <w:rPr>
                <w:sz w:val="24"/>
              </w:rPr>
            </w:pPr>
            <w:r>
              <w:rPr>
                <w:color w:val="FFFFFF"/>
                <w:spacing w:val="-10"/>
                <w:sz w:val="24"/>
              </w:rPr>
              <w:t>S</w:t>
            </w:r>
          </w:p>
        </w:tc>
        <w:tc>
          <w:tcPr>
            <w:tcW w:w="693" w:type="dxa"/>
            <w:tcBorders>
              <w:top w:val="nil"/>
              <w:bottom w:val="nil"/>
            </w:tcBorders>
            <w:shd w:val="clear" w:color="auto" w:fill="000000"/>
          </w:tcPr>
          <w:p w:rsidR="000857F9" w:rsidRDefault="00196ABF">
            <w:pPr>
              <w:pStyle w:val="TableParagraph"/>
              <w:spacing w:before="215"/>
              <w:ind w:left="201"/>
              <w:jc w:val="left"/>
              <w:rPr>
                <w:sz w:val="24"/>
              </w:rPr>
            </w:pPr>
            <w:r>
              <w:rPr>
                <w:color w:val="FFFFFF"/>
                <w:spacing w:val="-5"/>
                <w:sz w:val="24"/>
              </w:rPr>
              <w:t>TS</w:t>
            </w:r>
          </w:p>
        </w:tc>
        <w:tc>
          <w:tcPr>
            <w:tcW w:w="704" w:type="dxa"/>
            <w:tcBorders>
              <w:top w:val="nil"/>
              <w:bottom w:val="nil"/>
            </w:tcBorders>
            <w:shd w:val="clear" w:color="auto" w:fill="000000"/>
          </w:tcPr>
          <w:p w:rsidR="000857F9" w:rsidRDefault="00196ABF">
            <w:pPr>
              <w:pStyle w:val="TableParagraph"/>
              <w:spacing w:before="215"/>
              <w:ind w:left="140"/>
              <w:jc w:val="left"/>
              <w:rPr>
                <w:sz w:val="24"/>
              </w:rPr>
            </w:pPr>
            <w:r>
              <w:rPr>
                <w:color w:val="FFFFFF"/>
                <w:spacing w:val="-5"/>
                <w:sz w:val="24"/>
              </w:rPr>
              <w:t>STS</w:t>
            </w:r>
          </w:p>
        </w:tc>
      </w:tr>
      <w:tr w:rsidR="000857F9">
        <w:trPr>
          <w:trHeight w:val="683"/>
        </w:trPr>
        <w:tc>
          <w:tcPr>
            <w:tcW w:w="850" w:type="dxa"/>
          </w:tcPr>
          <w:p w:rsidR="000857F9" w:rsidRDefault="00196ABF">
            <w:pPr>
              <w:pStyle w:val="TableParagraph"/>
              <w:spacing w:before="200"/>
              <w:ind w:right="70"/>
              <w:rPr>
                <w:sz w:val="24"/>
              </w:rPr>
            </w:pPr>
            <w:r>
              <w:rPr>
                <w:spacing w:val="-5"/>
                <w:sz w:val="24"/>
              </w:rPr>
              <w:t>19.</w:t>
            </w:r>
          </w:p>
        </w:tc>
        <w:tc>
          <w:tcPr>
            <w:tcW w:w="4511" w:type="dxa"/>
          </w:tcPr>
          <w:p w:rsidR="000857F9" w:rsidRDefault="00196ABF">
            <w:pPr>
              <w:pStyle w:val="TableParagraph"/>
              <w:spacing w:before="63"/>
              <w:ind w:left="107"/>
              <w:jc w:val="left"/>
              <w:rPr>
                <w:sz w:val="24"/>
              </w:rPr>
            </w:pPr>
            <w:r>
              <w:rPr>
                <w:sz w:val="24"/>
              </w:rPr>
              <w:t>Saya</w:t>
            </w:r>
            <w:r>
              <w:rPr>
                <w:spacing w:val="80"/>
                <w:sz w:val="24"/>
              </w:rPr>
              <w:t xml:space="preserve"> </w:t>
            </w:r>
            <w:r>
              <w:rPr>
                <w:sz w:val="24"/>
              </w:rPr>
              <w:t>menghargai</w:t>
            </w:r>
            <w:r>
              <w:rPr>
                <w:spacing w:val="80"/>
                <w:sz w:val="24"/>
              </w:rPr>
              <w:t xml:space="preserve"> </w:t>
            </w:r>
            <w:r>
              <w:rPr>
                <w:sz w:val="24"/>
              </w:rPr>
              <w:t>kontribusi</w:t>
            </w:r>
            <w:r>
              <w:rPr>
                <w:spacing w:val="80"/>
                <w:sz w:val="24"/>
              </w:rPr>
              <w:t xml:space="preserve"> </w:t>
            </w:r>
            <w:r>
              <w:rPr>
                <w:sz w:val="24"/>
              </w:rPr>
              <w:t>pegawai/staf dalam lingkungan sekolah.</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63"/>
        </w:trPr>
        <w:tc>
          <w:tcPr>
            <w:tcW w:w="850" w:type="dxa"/>
          </w:tcPr>
          <w:p w:rsidR="000857F9" w:rsidRDefault="00196ABF">
            <w:pPr>
              <w:pStyle w:val="TableParagraph"/>
              <w:spacing w:before="143"/>
              <w:ind w:right="70"/>
              <w:rPr>
                <w:sz w:val="24"/>
              </w:rPr>
            </w:pPr>
            <w:r>
              <w:rPr>
                <w:spacing w:val="-5"/>
                <w:sz w:val="24"/>
              </w:rPr>
              <w:t>20.</w:t>
            </w:r>
          </w:p>
        </w:tc>
        <w:tc>
          <w:tcPr>
            <w:tcW w:w="4511" w:type="dxa"/>
          </w:tcPr>
          <w:p w:rsidR="000857F9" w:rsidRDefault="00196ABF">
            <w:pPr>
              <w:pStyle w:val="TableParagraph"/>
              <w:spacing w:line="270" w:lineRule="atLeast"/>
              <w:ind w:left="107"/>
              <w:jc w:val="left"/>
              <w:rPr>
                <w:sz w:val="24"/>
              </w:rPr>
            </w:pPr>
            <w:r>
              <w:rPr>
                <w:sz w:val="24"/>
              </w:rPr>
              <w:t>Saya</w:t>
            </w:r>
            <w:r>
              <w:rPr>
                <w:spacing w:val="-15"/>
                <w:sz w:val="24"/>
              </w:rPr>
              <w:t xml:space="preserve"> </w:t>
            </w:r>
            <w:r>
              <w:rPr>
                <w:sz w:val="24"/>
              </w:rPr>
              <w:t>sering</w:t>
            </w:r>
            <w:r>
              <w:rPr>
                <w:spacing w:val="-15"/>
                <w:sz w:val="24"/>
              </w:rPr>
              <w:t xml:space="preserve"> </w:t>
            </w:r>
            <w:r>
              <w:rPr>
                <w:sz w:val="24"/>
              </w:rPr>
              <w:t>berbicara</w:t>
            </w:r>
            <w:r>
              <w:rPr>
                <w:spacing w:val="-15"/>
                <w:sz w:val="24"/>
              </w:rPr>
              <w:t xml:space="preserve"> </w:t>
            </w:r>
            <w:r>
              <w:rPr>
                <w:sz w:val="24"/>
              </w:rPr>
              <w:t>dengan</w:t>
            </w:r>
            <w:r>
              <w:rPr>
                <w:spacing w:val="-15"/>
                <w:sz w:val="24"/>
              </w:rPr>
              <w:t xml:space="preserve"> </w:t>
            </w:r>
            <w:r>
              <w:rPr>
                <w:sz w:val="24"/>
              </w:rPr>
              <w:t>nada</w:t>
            </w:r>
            <w:r>
              <w:rPr>
                <w:spacing w:val="-15"/>
                <w:sz w:val="24"/>
              </w:rPr>
              <w:t xml:space="preserve"> </w:t>
            </w:r>
            <w:r>
              <w:rPr>
                <w:sz w:val="24"/>
              </w:rPr>
              <w:t>tinggi</w:t>
            </w:r>
            <w:r>
              <w:rPr>
                <w:spacing w:val="-15"/>
                <w:sz w:val="24"/>
              </w:rPr>
              <w:t xml:space="preserve"> </w:t>
            </w:r>
            <w:r>
              <w:rPr>
                <w:sz w:val="24"/>
              </w:rPr>
              <w:t>dan kasar kepada pegawai/staf.</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85"/>
        </w:trPr>
        <w:tc>
          <w:tcPr>
            <w:tcW w:w="850" w:type="dxa"/>
          </w:tcPr>
          <w:p w:rsidR="000857F9" w:rsidRDefault="00196ABF">
            <w:pPr>
              <w:pStyle w:val="TableParagraph"/>
              <w:spacing w:before="155"/>
              <w:ind w:right="70"/>
              <w:rPr>
                <w:sz w:val="24"/>
              </w:rPr>
            </w:pPr>
            <w:r>
              <w:rPr>
                <w:spacing w:val="-5"/>
                <w:sz w:val="24"/>
              </w:rPr>
              <w:t>21.</w:t>
            </w:r>
          </w:p>
        </w:tc>
        <w:tc>
          <w:tcPr>
            <w:tcW w:w="4511" w:type="dxa"/>
          </w:tcPr>
          <w:p w:rsidR="000857F9" w:rsidRDefault="00196ABF">
            <w:pPr>
              <w:pStyle w:val="TableParagraph"/>
              <w:spacing w:before="13" w:line="270" w:lineRule="atLeast"/>
              <w:ind w:left="107"/>
              <w:jc w:val="left"/>
              <w:rPr>
                <w:sz w:val="24"/>
              </w:rPr>
            </w:pPr>
            <w:r>
              <w:rPr>
                <w:sz w:val="24"/>
              </w:rPr>
              <w:t xml:space="preserve">Saya mengabaikan instruksi yang </w:t>
            </w:r>
            <w:r>
              <w:rPr>
                <w:sz w:val="24"/>
              </w:rPr>
              <w:t>diberikan oleh pegawai/staf.</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4"/>
        </w:trPr>
        <w:tc>
          <w:tcPr>
            <w:tcW w:w="850" w:type="dxa"/>
          </w:tcPr>
          <w:p w:rsidR="000857F9" w:rsidRDefault="00196ABF">
            <w:pPr>
              <w:pStyle w:val="TableParagraph"/>
              <w:spacing w:before="138"/>
              <w:ind w:right="70"/>
              <w:rPr>
                <w:sz w:val="24"/>
              </w:rPr>
            </w:pPr>
            <w:r>
              <w:rPr>
                <w:spacing w:val="-5"/>
                <w:sz w:val="24"/>
              </w:rPr>
              <w:t>22.</w:t>
            </w:r>
          </w:p>
        </w:tc>
        <w:tc>
          <w:tcPr>
            <w:tcW w:w="4511" w:type="dxa"/>
          </w:tcPr>
          <w:p w:rsidR="000857F9" w:rsidRDefault="00196ABF">
            <w:pPr>
              <w:pStyle w:val="TableParagraph"/>
              <w:spacing w:line="270" w:lineRule="atLeast"/>
              <w:ind w:left="107"/>
              <w:jc w:val="left"/>
              <w:rPr>
                <w:sz w:val="24"/>
              </w:rPr>
            </w:pPr>
            <w:r>
              <w:rPr>
                <w:sz w:val="24"/>
              </w:rPr>
              <w:t>Saya berbicara kepada pegawai/staf dengan nada yang tidak sabar.</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827"/>
        </w:trPr>
        <w:tc>
          <w:tcPr>
            <w:tcW w:w="850" w:type="dxa"/>
          </w:tcPr>
          <w:p w:rsidR="000857F9" w:rsidRDefault="00196ABF">
            <w:pPr>
              <w:pStyle w:val="TableParagraph"/>
              <w:spacing w:before="275"/>
              <w:ind w:right="70"/>
              <w:rPr>
                <w:sz w:val="24"/>
              </w:rPr>
            </w:pPr>
            <w:r>
              <w:rPr>
                <w:spacing w:val="-5"/>
                <w:sz w:val="24"/>
              </w:rPr>
              <w:t>23.</w:t>
            </w:r>
          </w:p>
        </w:tc>
        <w:tc>
          <w:tcPr>
            <w:tcW w:w="4511" w:type="dxa"/>
          </w:tcPr>
          <w:p w:rsidR="000857F9" w:rsidRDefault="00196ABF">
            <w:pPr>
              <w:pStyle w:val="TableParagraph"/>
              <w:tabs>
                <w:tab w:val="left" w:pos="2212"/>
                <w:tab w:val="left" w:pos="3718"/>
              </w:tabs>
              <w:spacing w:line="276" w:lineRule="exact"/>
              <w:ind w:left="107" w:right="99"/>
              <w:jc w:val="both"/>
              <w:rPr>
                <w:sz w:val="24"/>
              </w:rPr>
            </w:pPr>
            <w:r>
              <w:rPr>
                <w:sz w:val="24"/>
              </w:rPr>
              <w:t xml:space="preserve">Saya cenderung merasa takut untuk </w:t>
            </w:r>
            <w:r>
              <w:rPr>
                <w:spacing w:val="-2"/>
                <w:sz w:val="24"/>
              </w:rPr>
              <w:t>menyampaikan</w:t>
            </w:r>
            <w:r>
              <w:rPr>
                <w:sz w:val="24"/>
              </w:rPr>
              <w:tab/>
            </w:r>
            <w:r>
              <w:rPr>
                <w:spacing w:val="-2"/>
                <w:sz w:val="24"/>
              </w:rPr>
              <w:t>pendapat</w:t>
            </w:r>
            <w:r>
              <w:rPr>
                <w:sz w:val="24"/>
              </w:rPr>
              <w:tab/>
            </w:r>
            <w:r>
              <w:rPr>
                <w:spacing w:val="-2"/>
                <w:sz w:val="24"/>
              </w:rPr>
              <w:t>kepada pegawai/staf.</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850" w:type="dxa"/>
          </w:tcPr>
          <w:p w:rsidR="000857F9" w:rsidRDefault="00196ABF">
            <w:pPr>
              <w:pStyle w:val="TableParagraph"/>
              <w:spacing w:before="135"/>
              <w:ind w:right="70"/>
              <w:rPr>
                <w:sz w:val="24"/>
              </w:rPr>
            </w:pPr>
            <w:r>
              <w:rPr>
                <w:spacing w:val="-5"/>
                <w:sz w:val="24"/>
              </w:rPr>
              <w:t>24.</w:t>
            </w:r>
          </w:p>
        </w:tc>
        <w:tc>
          <w:tcPr>
            <w:tcW w:w="4511" w:type="dxa"/>
          </w:tcPr>
          <w:p w:rsidR="000857F9" w:rsidRDefault="00196ABF">
            <w:pPr>
              <w:pStyle w:val="TableParagraph"/>
              <w:tabs>
                <w:tab w:val="left" w:pos="932"/>
                <w:tab w:val="left" w:pos="1878"/>
                <w:tab w:val="left" w:pos="3531"/>
              </w:tabs>
              <w:spacing w:line="276" w:lineRule="exact"/>
              <w:ind w:left="107" w:right="101"/>
              <w:jc w:val="left"/>
              <w:rPr>
                <w:sz w:val="24"/>
              </w:rPr>
            </w:pPr>
            <w:r>
              <w:rPr>
                <w:spacing w:val="-4"/>
                <w:sz w:val="24"/>
              </w:rPr>
              <w:t>Saya</w:t>
            </w:r>
            <w:r>
              <w:rPr>
                <w:sz w:val="24"/>
              </w:rPr>
              <w:tab/>
            </w:r>
            <w:r>
              <w:rPr>
                <w:spacing w:val="-2"/>
                <w:sz w:val="24"/>
              </w:rPr>
              <w:t>sering</w:t>
            </w:r>
            <w:r>
              <w:rPr>
                <w:sz w:val="24"/>
              </w:rPr>
              <w:tab/>
            </w:r>
            <w:r>
              <w:rPr>
                <w:spacing w:val="-2"/>
                <w:sz w:val="24"/>
              </w:rPr>
              <w:t>merendahkan</w:t>
            </w:r>
            <w:r>
              <w:rPr>
                <w:sz w:val="24"/>
              </w:rPr>
              <w:tab/>
            </w:r>
            <w:r>
              <w:rPr>
                <w:spacing w:val="-2"/>
                <w:sz w:val="24"/>
              </w:rPr>
              <w:t xml:space="preserve">pendapat </w:t>
            </w:r>
            <w:r>
              <w:rPr>
                <w:sz w:val="24"/>
              </w:rPr>
              <w:t>pegawai/staf di depan teman sekelas.</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826"/>
        </w:trPr>
        <w:tc>
          <w:tcPr>
            <w:tcW w:w="850" w:type="dxa"/>
          </w:tcPr>
          <w:p w:rsidR="000857F9" w:rsidRDefault="00196ABF">
            <w:pPr>
              <w:pStyle w:val="TableParagraph"/>
              <w:spacing w:before="274"/>
              <w:ind w:right="70"/>
              <w:rPr>
                <w:sz w:val="24"/>
              </w:rPr>
            </w:pPr>
            <w:r>
              <w:rPr>
                <w:spacing w:val="-5"/>
                <w:sz w:val="24"/>
              </w:rPr>
              <w:t>25.</w:t>
            </w:r>
          </w:p>
        </w:tc>
        <w:tc>
          <w:tcPr>
            <w:tcW w:w="4511" w:type="dxa"/>
          </w:tcPr>
          <w:p w:rsidR="000857F9" w:rsidRDefault="00196ABF">
            <w:pPr>
              <w:pStyle w:val="TableParagraph"/>
              <w:spacing w:line="276" w:lineRule="exact"/>
              <w:ind w:left="107" w:right="96"/>
              <w:jc w:val="both"/>
              <w:rPr>
                <w:sz w:val="24"/>
              </w:rPr>
            </w:pPr>
            <w:r>
              <w:rPr>
                <w:sz w:val="24"/>
              </w:rPr>
              <w:t>Saya tidak merasa perlu untuk meminta izin atau</w:t>
            </w:r>
            <w:r>
              <w:rPr>
                <w:spacing w:val="-6"/>
                <w:sz w:val="24"/>
              </w:rPr>
              <w:t xml:space="preserve"> </w:t>
            </w:r>
            <w:r>
              <w:rPr>
                <w:sz w:val="24"/>
              </w:rPr>
              <w:t>memberi</w:t>
            </w:r>
            <w:r>
              <w:rPr>
                <w:spacing w:val="-6"/>
                <w:sz w:val="24"/>
              </w:rPr>
              <w:t xml:space="preserve"> </w:t>
            </w:r>
            <w:r>
              <w:rPr>
                <w:sz w:val="24"/>
              </w:rPr>
              <w:t>salam</w:t>
            </w:r>
            <w:r>
              <w:rPr>
                <w:spacing w:val="-5"/>
                <w:sz w:val="24"/>
              </w:rPr>
              <w:t xml:space="preserve"> </w:t>
            </w:r>
            <w:r>
              <w:rPr>
                <w:sz w:val="24"/>
              </w:rPr>
              <w:t>ketika</w:t>
            </w:r>
            <w:r>
              <w:rPr>
                <w:spacing w:val="-6"/>
                <w:sz w:val="24"/>
              </w:rPr>
              <w:t xml:space="preserve"> </w:t>
            </w:r>
            <w:r>
              <w:rPr>
                <w:sz w:val="24"/>
              </w:rPr>
              <w:t>berbicara</w:t>
            </w:r>
            <w:r>
              <w:rPr>
                <w:spacing w:val="-7"/>
                <w:sz w:val="24"/>
              </w:rPr>
              <w:t xml:space="preserve"> </w:t>
            </w:r>
            <w:r>
              <w:rPr>
                <w:sz w:val="24"/>
              </w:rPr>
              <w:t xml:space="preserve">dengan </w:t>
            </w:r>
            <w:r>
              <w:rPr>
                <w:spacing w:val="-2"/>
                <w:sz w:val="24"/>
              </w:rPr>
              <w:t>pegawai/staf.</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0"/>
        </w:trPr>
        <w:tc>
          <w:tcPr>
            <w:tcW w:w="850" w:type="dxa"/>
          </w:tcPr>
          <w:p w:rsidR="000857F9" w:rsidRDefault="00196ABF">
            <w:pPr>
              <w:pStyle w:val="TableParagraph"/>
              <w:spacing w:before="137"/>
              <w:ind w:right="70"/>
              <w:rPr>
                <w:sz w:val="24"/>
              </w:rPr>
            </w:pPr>
            <w:r>
              <w:rPr>
                <w:spacing w:val="-5"/>
                <w:sz w:val="24"/>
              </w:rPr>
              <w:t>26.</w:t>
            </w:r>
          </w:p>
        </w:tc>
        <w:tc>
          <w:tcPr>
            <w:tcW w:w="4511" w:type="dxa"/>
          </w:tcPr>
          <w:p w:rsidR="000857F9" w:rsidRDefault="00196ABF">
            <w:pPr>
              <w:pStyle w:val="TableParagraph"/>
              <w:spacing w:line="276" w:lineRule="exact"/>
              <w:ind w:left="107"/>
              <w:jc w:val="left"/>
              <w:rPr>
                <w:sz w:val="24"/>
              </w:rPr>
            </w:pPr>
            <w:r>
              <w:rPr>
                <w:sz w:val="24"/>
              </w:rPr>
              <w:t>Saya</w:t>
            </w:r>
            <w:r>
              <w:rPr>
                <w:spacing w:val="-4"/>
                <w:sz w:val="24"/>
              </w:rPr>
              <w:t xml:space="preserve"> </w:t>
            </w:r>
            <w:r>
              <w:rPr>
                <w:sz w:val="24"/>
              </w:rPr>
              <w:t>mendengarkan</w:t>
            </w:r>
            <w:r>
              <w:rPr>
                <w:spacing w:val="-4"/>
                <w:sz w:val="24"/>
              </w:rPr>
              <w:t xml:space="preserve"> </w:t>
            </w:r>
            <w:r>
              <w:rPr>
                <w:sz w:val="24"/>
              </w:rPr>
              <w:t>pendapat</w:t>
            </w:r>
            <w:r>
              <w:rPr>
                <w:spacing w:val="-3"/>
                <w:sz w:val="24"/>
              </w:rPr>
              <w:t xml:space="preserve"> </w:t>
            </w:r>
            <w:r>
              <w:rPr>
                <w:sz w:val="24"/>
              </w:rPr>
              <w:t>teman</w:t>
            </w:r>
            <w:r>
              <w:rPr>
                <w:spacing w:val="-4"/>
                <w:sz w:val="24"/>
              </w:rPr>
              <w:t xml:space="preserve"> </w:t>
            </w:r>
            <w:r>
              <w:rPr>
                <w:sz w:val="24"/>
              </w:rPr>
              <w:t>dengan penuh perhatian.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49"/>
        </w:trPr>
        <w:tc>
          <w:tcPr>
            <w:tcW w:w="850" w:type="dxa"/>
          </w:tcPr>
          <w:p w:rsidR="000857F9" w:rsidRDefault="00196ABF">
            <w:pPr>
              <w:pStyle w:val="TableParagraph"/>
              <w:spacing w:before="137"/>
              <w:ind w:right="70"/>
              <w:rPr>
                <w:sz w:val="24"/>
              </w:rPr>
            </w:pPr>
            <w:r>
              <w:rPr>
                <w:spacing w:val="-5"/>
                <w:sz w:val="24"/>
              </w:rPr>
              <w:t>27.</w:t>
            </w:r>
          </w:p>
        </w:tc>
        <w:tc>
          <w:tcPr>
            <w:tcW w:w="4511" w:type="dxa"/>
          </w:tcPr>
          <w:p w:rsidR="000857F9" w:rsidRDefault="00196ABF">
            <w:pPr>
              <w:pStyle w:val="TableParagraph"/>
              <w:spacing w:line="276" w:lineRule="exact"/>
              <w:ind w:left="107"/>
              <w:jc w:val="left"/>
              <w:rPr>
                <w:sz w:val="24"/>
              </w:rPr>
            </w:pPr>
            <w:r>
              <w:rPr>
                <w:sz w:val="24"/>
              </w:rPr>
              <w:t xml:space="preserve">Saya menggunakan bahasa yang sopan </w:t>
            </w:r>
            <w:r>
              <w:rPr>
                <w:sz w:val="24"/>
              </w:rPr>
              <w:t>saat berkomunikasi dengan teman.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49"/>
        </w:trPr>
        <w:tc>
          <w:tcPr>
            <w:tcW w:w="850" w:type="dxa"/>
          </w:tcPr>
          <w:p w:rsidR="000857F9" w:rsidRDefault="00196ABF">
            <w:pPr>
              <w:pStyle w:val="TableParagraph"/>
              <w:spacing w:before="136"/>
              <w:ind w:right="70"/>
              <w:rPr>
                <w:sz w:val="24"/>
              </w:rPr>
            </w:pPr>
            <w:r>
              <w:rPr>
                <w:spacing w:val="-5"/>
                <w:sz w:val="24"/>
              </w:rPr>
              <w:t>28.</w:t>
            </w:r>
          </w:p>
        </w:tc>
        <w:tc>
          <w:tcPr>
            <w:tcW w:w="4511" w:type="dxa"/>
          </w:tcPr>
          <w:p w:rsidR="000857F9" w:rsidRDefault="00196ABF">
            <w:pPr>
              <w:pStyle w:val="TableParagraph"/>
              <w:spacing w:line="276" w:lineRule="exact"/>
              <w:ind w:left="107"/>
              <w:jc w:val="left"/>
              <w:rPr>
                <w:sz w:val="24"/>
              </w:rPr>
            </w:pPr>
            <w:r>
              <w:rPr>
                <w:sz w:val="24"/>
              </w:rPr>
              <w:t>Saya</w:t>
            </w:r>
            <w:r>
              <w:rPr>
                <w:spacing w:val="-7"/>
                <w:sz w:val="24"/>
              </w:rPr>
              <w:t xml:space="preserve"> </w:t>
            </w:r>
            <w:r>
              <w:rPr>
                <w:sz w:val="24"/>
              </w:rPr>
              <w:t>menghargai</w:t>
            </w:r>
            <w:r>
              <w:rPr>
                <w:spacing w:val="-6"/>
                <w:sz w:val="24"/>
              </w:rPr>
              <w:t xml:space="preserve"> </w:t>
            </w:r>
            <w:r>
              <w:rPr>
                <w:sz w:val="24"/>
              </w:rPr>
              <w:t>perbedaan</w:t>
            </w:r>
            <w:r>
              <w:rPr>
                <w:spacing w:val="-7"/>
                <w:sz w:val="24"/>
              </w:rPr>
              <w:t xml:space="preserve"> </w:t>
            </w:r>
            <w:r>
              <w:rPr>
                <w:sz w:val="24"/>
              </w:rPr>
              <w:t>pendapat</w:t>
            </w:r>
            <w:r>
              <w:rPr>
                <w:spacing w:val="-6"/>
                <w:sz w:val="24"/>
              </w:rPr>
              <w:t xml:space="preserve"> </w:t>
            </w:r>
            <w:r>
              <w:rPr>
                <w:sz w:val="24"/>
              </w:rPr>
              <w:t>dalam diskusi kelompok.</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2"/>
        </w:trPr>
        <w:tc>
          <w:tcPr>
            <w:tcW w:w="850" w:type="dxa"/>
          </w:tcPr>
          <w:p w:rsidR="000857F9" w:rsidRDefault="00196ABF">
            <w:pPr>
              <w:pStyle w:val="TableParagraph"/>
              <w:spacing w:before="136"/>
              <w:ind w:right="70"/>
              <w:rPr>
                <w:sz w:val="24"/>
              </w:rPr>
            </w:pPr>
            <w:r>
              <w:rPr>
                <w:spacing w:val="-5"/>
                <w:sz w:val="24"/>
              </w:rPr>
              <w:t>29.</w:t>
            </w:r>
          </w:p>
        </w:tc>
        <w:tc>
          <w:tcPr>
            <w:tcW w:w="4511" w:type="dxa"/>
          </w:tcPr>
          <w:p w:rsidR="000857F9" w:rsidRDefault="00196ABF">
            <w:pPr>
              <w:pStyle w:val="TableParagraph"/>
              <w:spacing w:line="276" w:lineRule="exact"/>
              <w:ind w:left="107"/>
              <w:jc w:val="left"/>
              <w:rPr>
                <w:sz w:val="24"/>
              </w:rPr>
            </w:pPr>
            <w:r>
              <w:rPr>
                <w:sz w:val="24"/>
              </w:rPr>
              <w:t>Saya</w:t>
            </w:r>
            <w:r>
              <w:rPr>
                <w:spacing w:val="80"/>
                <w:sz w:val="24"/>
              </w:rPr>
              <w:t xml:space="preserve"> </w:t>
            </w:r>
            <w:r>
              <w:rPr>
                <w:sz w:val="24"/>
              </w:rPr>
              <w:t>berusaha</w:t>
            </w:r>
            <w:r>
              <w:rPr>
                <w:spacing w:val="80"/>
                <w:sz w:val="24"/>
              </w:rPr>
              <w:t xml:space="preserve"> </w:t>
            </w:r>
            <w:r>
              <w:rPr>
                <w:sz w:val="24"/>
              </w:rPr>
              <w:t>untuk</w:t>
            </w:r>
            <w:r>
              <w:rPr>
                <w:spacing w:val="80"/>
                <w:sz w:val="24"/>
              </w:rPr>
              <w:t xml:space="preserve"> </w:t>
            </w:r>
            <w:r>
              <w:rPr>
                <w:sz w:val="24"/>
              </w:rPr>
              <w:t>mendengarkan</w:t>
            </w:r>
            <w:r>
              <w:rPr>
                <w:spacing w:val="80"/>
                <w:sz w:val="24"/>
              </w:rPr>
              <w:t xml:space="preserve"> </w:t>
            </w:r>
            <w:r>
              <w:rPr>
                <w:sz w:val="24"/>
              </w:rPr>
              <w:t>saat teman sedang berbicara.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850" w:type="dxa"/>
          </w:tcPr>
          <w:p w:rsidR="000857F9" w:rsidRDefault="00196ABF">
            <w:pPr>
              <w:pStyle w:val="TableParagraph"/>
              <w:spacing w:before="135"/>
              <w:ind w:right="70"/>
              <w:rPr>
                <w:sz w:val="24"/>
              </w:rPr>
            </w:pPr>
            <w:r>
              <w:rPr>
                <w:spacing w:val="-5"/>
                <w:sz w:val="24"/>
              </w:rPr>
              <w:t>30.</w:t>
            </w:r>
          </w:p>
        </w:tc>
        <w:tc>
          <w:tcPr>
            <w:tcW w:w="4511" w:type="dxa"/>
          </w:tcPr>
          <w:p w:rsidR="000857F9" w:rsidRDefault="00196ABF">
            <w:pPr>
              <w:pStyle w:val="TableParagraph"/>
              <w:spacing w:line="276" w:lineRule="exact"/>
              <w:ind w:left="107"/>
              <w:jc w:val="left"/>
              <w:rPr>
                <w:sz w:val="24"/>
              </w:rPr>
            </w:pPr>
            <w:r>
              <w:rPr>
                <w:sz w:val="24"/>
              </w:rPr>
              <w:t>Saya</w:t>
            </w:r>
            <w:r>
              <w:rPr>
                <w:spacing w:val="-15"/>
                <w:sz w:val="24"/>
              </w:rPr>
              <w:t xml:space="preserve"> </w:t>
            </w:r>
            <w:r>
              <w:rPr>
                <w:sz w:val="24"/>
              </w:rPr>
              <w:t>menunjukkan</w:t>
            </w:r>
            <w:r>
              <w:rPr>
                <w:spacing w:val="-15"/>
                <w:sz w:val="24"/>
              </w:rPr>
              <w:t xml:space="preserve"> </w:t>
            </w:r>
            <w:r>
              <w:rPr>
                <w:sz w:val="24"/>
              </w:rPr>
              <w:t>empati</w:t>
            </w:r>
            <w:r>
              <w:rPr>
                <w:spacing w:val="-15"/>
                <w:sz w:val="24"/>
              </w:rPr>
              <w:t xml:space="preserve"> </w:t>
            </w:r>
            <w:r>
              <w:rPr>
                <w:sz w:val="24"/>
              </w:rPr>
              <w:t>terhadap</w:t>
            </w:r>
            <w:r>
              <w:rPr>
                <w:spacing w:val="-15"/>
                <w:sz w:val="24"/>
              </w:rPr>
              <w:t xml:space="preserve"> </w:t>
            </w:r>
            <w:r>
              <w:rPr>
                <w:sz w:val="24"/>
              </w:rPr>
              <w:t>perasaan teman yang sedang sedih.</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850" w:type="dxa"/>
          </w:tcPr>
          <w:p w:rsidR="000857F9" w:rsidRDefault="00196ABF">
            <w:pPr>
              <w:pStyle w:val="TableParagraph"/>
              <w:spacing w:before="135"/>
              <w:ind w:right="70"/>
              <w:rPr>
                <w:sz w:val="24"/>
              </w:rPr>
            </w:pPr>
            <w:r>
              <w:rPr>
                <w:spacing w:val="-5"/>
                <w:sz w:val="24"/>
              </w:rPr>
              <w:t>31.</w:t>
            </w:r>
          </w:p>
        </w:tc>
        <w:tc>
          <w:tcPr>
            <w:tcW w:w="4511" w:type="dxa"/>
          </w:tcPr>
          <w:p w:rsidR="000857F9" w:rsidRDefault="00196ABF">
            <w:pPr>
              <w:pStyle w:val="TableParagraph"/>
              <w:spacing w:line="276" w:lineRule="exact"/>
              <w:ind w:left="107"/>
              <w:jc w:val="left"/>
              <w:rPr>
                <w:sz w:val="24"/>
              </w:rPr>
            </w:pPr>
            <w:r>
              <w:rPr>
                <w:sz w:val="24"/>
              </w:rPr>
              <w:t>Saya</w:t>
            </w:r>
            <w:r>
              <w:rPr>
                <w:spacing w:val="80"/>
                <w:sz w:val="24"/>
              </w:rPr>
              <w:t xml:space="preserve"> </w:t>
            </w:r>
            <w:r>
              <w:rPr>
                <w:sz w:val="24"/>
              </w:rPr>
              <w:t>mengucapkan</w:t>
            </w:r>
            <w:r>
              <w:rPr>
                <w:spacing w:val="80"/>
                <w:sz w:val="24"/>
              </w:rPr>
              <w:t xml:space="preserve"> </w:t>
            </w:r>
            <w:r>
              <w:rPr>
                <w:sz w:val="24"/>
              </w:rPr>
              <w:t>terima</w:t>
            </w:r>
            <w:r>
              <w:rPr>
                <w:spacing w:val="80"/>
                <w:sz w:val="24"/>
              </w:rPr>
              <w:t xml:space="preserve"> </w:t>
            </w:r>
            <w:r>
              <w:rPr>
                <w:sz w:val="24"/>
              </w:rPr>
              <w:t>kasih</w:t>
            </w:r>
            <w:r>
              <w:rPr>
                <w:spacing w:val="80"/>
                <w:sz w:val="24"/>
              </w:rPr>
              <w:t xml:space="preserve"> </w:t>
            </w:r>
            <w:r>
              <w:rPr>
                <w:sz w:val="24"/>
              </w:rPr>
              <w:t>setelah dibantu oleh teman.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62"/>
        </w:trPr>
        <w:tc>
          <w:tcPr>
            <w:tcW w:w="850" w:type="dxa"/>
          </w:tcPr>
          <w:p w:rsidR="000857F9" w:rsidRDefault="00196ABF">
            <w:pPr>
              <w:pStyle w:val="TableParagraph"/>
              <w:spacing w:before="142"/>
              <w:ind w:right="70"/>
              <w:rPr>
                <w:sz w:val="24"/>
              </w:rPr>
            </w:pPr>
            <w:r>
              <w:rPr>
                <w:spacing w:val="-5"/>
                <w:sz w:val="24"/>
              </w:rPr>
              <w:t>32.</w:t>
            </w:r>
          </w:p>
        </w:tc>
        <w:tc>
          <w:tcPr>
            <w:tcW w:w="4511" w:type="dxa"/>
          </w:tcPr>
          <w:p w:rsidR="000857F9" w:rsidRDefault="00196ABF">
            <w:pPr>
              <w:pStyle w:val="TableParagraph"/>
              <w:spacing w:line="270" w:lineRule="atLeast"/>
              <w:ind w:left="107"/>
              <w:jc w:val="left"/>
              <w:rPr>
                <w:sz w:val="24"/>
              </w:rPr>
            </w:pPr>
            <w:r>
              <w:rPr>
                <w:sz w:val="24"/>
              </w:rPr>
              <w:t>Saya</w:t>
            </w:r>
            <w:r>
              <w:rPr>
                <w:spacing w:val="40"/>
                <w:sz w:val="24"/>
              </w:rPr>
              <w:t xml:space="preserve"> </w:t>
            </w:r>
            <w:r>
              <w:rPr>
                <w:sz w:val="24"/>
              </w:rPr>
              <w:t>sering</w:t>
            </w:r>
            <w:r>
              <w:rPr>
                <w:spacing w:val="40"/>
                <w:sz w:val="24"/>
              </w:rPr>
              <w:t xml:space="preserve"> </w:t>
            </w:r>
            <w:r>
              <w:rPr>
                <w:sz w:val="24"/>
              </w:rPr>
              <w:t>berbicara</w:t>
            </w:r>
            <w:r>
              <w:rPr>
                <w:spacing w:val="40"/>
                <w:sz w:val="24"/>
              </w:rPr>
              <w:t xml:space="preserve"> </w:t>
            </w:r>
            <w:r>
              <w:rPr>
                <w:sz w:val="24"/>
              </w:rPr>
              <w:t>kasar</w:t>
            </w:r>
            <w:r>
              <w:rPr>
                <w:spacing w:val="40"/>
                <w:sz w:val="24"/>
              </w:rPr>
              <w:t xml:space="preserve"> </w:t>
            </w:r>
            <w:r>
              <w:rPr>
                <w:sz w:val="24"/>
              </w:rPr>
              <w:t>ketika</w:t>
            </w:r>
            <w:r>
              <w:rPr>
                <w:spacing w:val="40"/>
                <w:sz w:val="24"/>
              </w:rPr>
              <w:t xml:space="preserve"> </w:t>
            </w:r>
            <w:r>
              <w:rPr>
                <w:sz w:val="24"/>
              </w:rPr>
              <w:t>sedang berkomunikasi dengan teman.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2"/>
        </w:trPr>
        <w:tc>
          <w:tcPr>
            <w:tcW w:w="850" w:type="dxa"/>
          </w:tcPr>
          <w:p w:rsidR="000857F9" w:rsidRDefault="00196ABF">
            <w:pPr>
              <w:pStyle w:val="TableParagraph"/>
              <w:spacing w:before="135"/>
              <w:ind w:right="70"/>
              <w:rPr>
                <w:sz w:val="24"/>
              </w:rPr>
            </w:pPr>
            <w:r>
              <w:rPr>
                <w:spacing w:val="-5"/>
                <w:sz w:val="24"/>
              </w:rPr>
              <w:t>33.</w:t>
            </w:r>
          </w:p>
        </w:tc>
        <w:tc>
          <w:tcPr>
            <w:tcW w:w="4511" w:type="dxa"/>
          </w:tcPr>
          <w:p w:rsidR="000857F9" w:rsidRDefault="00196ABF">
            <w:pPr>
              <w:pStyle w:val="TableParagraph"/>
              <w:spacing w:line="276" w:lineRule="exact"/>
              <w:ind w:left="107"/>
              <w:jc w:val="left"/>
              <w:rPr>
                <w:sz w:val="24"/>
              </w:rPr>
            </w:pPr>
            <w:r>
              <w:rPr>
                <w:sz w:val="24"/>
              </w:rPr>
              <w:t>Saya</w:t>
            </w:r>
            <w:r>
              <w:rPr>
                <w:spacing w:val="-9"/>
                <w:sz w:val="24"/>
              </w:rPr>
              <w:t xml:space="preserve"> </w:t>
            </w:r>
            <w:r>
              <w:rPr>
                <w:sz w:val="24"/>
              </w:rPr>
              <w:t>kurang</w:t>
            </w:r>
            <w:r>
              <w:rPr>
                <w:spacing w:val="-9"/>
                <w:sz w:val="24"/>
              </w:rPr>
              <w:t xml:space="preserve"> </w:t>
            </w:r>
            <w:r>
              <w:rPr>
                <w:sz w:val="24"/>
              </w:rPr>
              <w:t>mendengarkan</w:t>
            </w:r>
            <w:r>
              <w:rPr>
                <w:spacing w:val="-9"/>
                <w:sz w:val="24"/>
              </w:rPr>
              <w:t xml:space="preserve"> </w:t>
            </w:r>
            <w:r>
              <w:rPr>
                <w:sz w:val="24"/>
              </w:rPr>
              <w:t>pendapat</w:t>
            </w:r>
            <w:r>
              <w:rPr>
                <w:spacing w:val="40"/>
                <w:sz w:val="24"/>
              </w:rPr>
              <w:t xml:space="preserve"> </w:t>
            </w:r>
            <w:r>
              <w:rPr>
                <w:sz w:val="24"/>
              </w:rPr>
              <w:t>teman saat sedang berdiskusi.</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850" w:type="dxa"/>
          </w:tcPr>
          <w:p w:rsidR="000857F9" w:rsidRDefault="00196ABF">
            <w:pPr>
              <w:pStyle w:val="TableParagraph"/>
              <w:spacing w:before="135"/>
              <w:ind w:right="70"/>
              <w:rPr>
                <w:sz w:val="24"/>
              </w:rPr>
            </w:pPr>
            <w:r>
              <w:rPr>
                <w:spacing w:val="-5"/>
                <w:sz w:val="24"/>
              </w:rPr>
              <w:t>34.</w:t>
            </w:r>
          </w:p>
        </w:tc>
        <w:tc>
          <w:tcPr>
            <w:tcW w:w="4511" w:type="dxa"/>
          </w:tcPr>
          <w:p w:rsidR="000857F9" w:rsidRDefault="00196ABF">
            <w:pPr>
              <w:pStyle w:val="TableParagraph"/>
              <w:tabs>
                <w:tab w:val="left" w:pos="800"/>
                <w:tab w:val="left" w:pos="2026"/>
                <w:tab w:val="left" w:pos="3531"/>
              </w:tabs>
              <w:spacing w:line="276" w:lineRule="exact"/>
              <w:ind w:left="107" w:right="101"/>
              <w:jc w:val="left"/>
              <w:rPr>
                <w:sz w:val="24"/>
              </w:rPr>
            </w:pPr>
            <w:r>
              <w:rPr>
                <w:spacing w:val="-4"/>
                <w:sz w:val="24"/>
              </w:rPr>
              <w:t>Saya</w:t>
            </w:r>
            <w:r>
              <w:rPr>
                <w:sz w:val="24"/>
              </w:rPr>
              <w:tab/>
            </w:r>
            <w:r>
              <w:rPr>
                <w:spacing w:val="-2"/>
                <w:sz w:val="24"/>
              </w:rPr>
              <w:t>cenderung</w:t>
            </w:r>
            <w:r>
              <w:rPr>
                <w:sz w:val="24"/>
              </w:rPr>
              <w:tab/>
            </w:r>
            <w:r>
              <w:rPr>
                <w:spacing w:val="-2"/>
                <w:sz w:val="24"/>
              </w:rPr>
              <w:t>mengabaikan</w:t>
            </w:r>
            <w:r>
              <w:rPr>
                <w:sz w:val="24"/>
              </w:rPr>
              <w:tab/>
            </w:r>
            <w:r>
              <w:rPr>
                <w:spacing w:val="-2"/>
                <w:sz w:val="24"/>
              </w:rPr>
              <w:t xml:space="preserve">pendapat </w:t>
            </w:r>
            <w:r>
              <w:rPr>
                <w:sz w:val="24"/>
              </w:rPr>
              <w:t>teman yang berbeda.</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8"/>
        </w:trPr>
        <w:tc>
          <w:tcPr>
            <w:tcW w:w="850" w:type="dxa"/>
          </w:tcPr>
          <w:p w:rsidR="000857F9" w:rsidRDefault="00196ABF">
            <w:pPr>
              <w:pStyle w:val="TableParagraph"/>
              <w:spacing w:before="140"/>
              <w:ind w:right="70"/>
              <w:rPr>
                <w:sz w:val="24"/>
              </w:rPr>
            </w:pPr>
            <w:r>
              <w:rPr>
                <w:spacing w:val="-5"/>
                <w:sz w:val="24"/>
              </w:rPr>
              <w:t>35.</w:t>
            </w:r>
          </w:p>
        </w:tc>
        <w:tc>
          <w:tcPr>
            <w:tcW w:w="4511" w:type="dxa"/>
          </w:tcPr>
          <w:p w:rsidR="000857F9" w:rsidRDefault="00196ABF">
            <w:pPr>
              <w:pStyle w:val="TableParagraph"/>
              <w:spacing w:line="270" w:lineRule="atLeast"/>
              <w:ind w:left="107"/>
              <w:jc w:val="left"/>
              <w:rPr>
                <w:sz w:val="24"/>
              </w:rPr>
            </w:pPr>
            <w:r>
              <w:rPr>
                <w:sz w:val="24"/>
              </w:rPr>
              <w:t>Saya sulit menghargai waktu teman dengan datang terlambat ke pertemuan kelompok.</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4"/>
        </w:trPr>
        <w:tc>
          <w:tcPr>
            <w:tcW w:w="850" w:type="dxa"/>
          </w:tcPr>
          <w:p w:rsidR="000857F9" w:rsidRDefault="00196ABF">
            <w:pPr>
              <w:pStyle w:val="TableParagraph"/>
              <w:spacing w:before="138"/>
              <w:ind w:right="70"/>
              <w:rPr>
                <w:sz w:val="24"/>
              </w:rPr>
            </w:pPr>
            <w:r>
              <w:rPr>
                <w:spacing w:val="-5"/>
                <w:sz w:val="24"/>
              </w:rPr>
              <w:t>36.</w:t>
            </w:r>
          </w:p>
        </w:tc>
        <w:tc>
          <w:tcPr>
            <w:tcW w:w="4511" w:type="dxa"/>
          </w:tcPr>
          <w:p w:rsidR="000857F9" w:rsidRDefault="00196ABF">
            <w:pPr>
              <w:pStyle w:val="TableParagraph"/>
              <w:spacing w:line="270" w:lineRule="atLeast"/>
              <w:ind w:left="107"/>
              <w:jc w:val="left"/>
              <w:rPr>
                <w:sz w:val="24"/>
              </w:rPr>
            </w:pPr>
            <w:r>
              <w:rPr>
                <w:sz w:val="24"/>
              </w:rPr>
              <w:t>Saya</w:t>
            </w:r>
            <w:r>
              <w:rPr>
                <w:spacing w:val="40"/>
                <w:sz w:val="24"/>
              </w:rPr>
              <w:t xml:space="preserve"> </w:t>
            </w:r>
            <w:r>
              <w:rPr>
                <w:sz w:val="24"/>
              </w:rPr>
              <w:t>merasa</w:t>
            </w:r>
            <w:r>
              <w:rPr>
                <w:spacing w:val="40"/>
                <w:sz w:val="24"/>
              </w:rPr>
              <w:t xml:space="preserve"> </w:t>
            </w:r>
            <w:r>
              <w:rPr>
                <w:sz w:val="24"/>
              </w:rPr>
              <w:t>canggung</w:t>
            </w:r>
            <w:r>
              <w:rPr>
                <w:spacing w:val="40"/>
                <w:sz w:val="24"/>
              </w:rPr>
              <w:t xml:space="preserve"> </w:t>
            </w:r>
            <w:r>
              <w:rPr>
                <w:sz w:val="24"/>
              </w:rPr>
              <w:t>untuk</w:t>
            </w:r>
            <w:r>
              <w:rPr>
                <w:spacing w:val="40"/>
                <w:sz w:val="24"/>
              </w:rPr>
              <w:t xml:space="preserve"> </w:t>
            </w:r>
            <w:r>
              <w:rPr>
                <w:sz w:val="24"/>
              </w:rPr>
              <w:t>berinteraksi dengan teman.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4"/>
        </w:trPr>
        <w:tc>
          <w:tcPr>
            <w:tcW w:w="850" w:type="dxa"/>
          </w:tcPr>
          <w:p w:rsidR="000857F9" w:rsidRDefault="00196ABF">
            <w:pPr>
              <w:pStyle w:val="TableParagraph"/>
              <w:spacing w:before="138"/>
              <w:ind w:right="70"/>
              <w:rPr>
                <w:sz w:val="24"/>
              </w:rPr>
            </w:pPr>
            <w:r>
              <w:rPr>
                <w:spacing w:val="-5"/>
                <w:sz w:val="24"/>
              </w:rPr>
              <w:t>37.</w:t>
            </w:r>
          </w:p>
        </w:tc>
        <w:tc>
          <w:tcPr>
            <w:tcW w:w="4511" w:type="dxa"/>
          </w:tcPr>
          <w:p w:rsidR="000857F9" w:rsidRDefault="00196ABF">
            <w:pPr>
              <w:pStyle w:val="TableParagraph"/>
              <w:spacing w:line="270" w:lineRule="atLeast"/>
              <w:ind w:left="107"/>
              <w:jc w:val="left"/>
              <w:rPr>
                <w:sz w:val="24"/>
              </w:rPr>
            </w:pPr>
            <w:r>
              <w:rPr>
                <w:sz w:val="24"/>
              </w:rPr>
              <w:t>Saya sering merendahkan prestasi teman di depan orang lain</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r w:rsidR="000857F9">
        <w:trPr>
          <w:trHeight w:val="551"/>
        </w:trPr>
        <w:tc>
          <w:tcPr>
            <w:tcW w:w="850" w:type="dxa"/>
          </w:tcPr>
          <w:p w:rsidR="000857F9" w:rsidRDefault="00196ABF">
            <w:pPr>
              <w:pStyle w:val="TableParagraph"/>
              <w:spacing w:before="135"/>
              <w:ind w:right="70"/>
              <w:rPr>
                <w:sz w:val="24"/>
              </w:rPr>
            </w:pPr>
            <w:r>
              <w:rPr>
                <w:spacing w:val="-5"/>
                <w:sz w:val="24"/>
              </w:rPr>
              <w:t>38.</w:t>
            </w:r>
          </w:p>
        </w:tc>
        <w:tc>
          <w:tcPr>
            <w:tcW w:w="4511" w:type="dxa"/>
          </w:tcPr>
          <w:p w:rsidR="000857F9" w:rsidRDefault="00196ABF">
            <w:pPr>
              <w:pStyle w:val="TableParagraph"/>
              <w:spacing w:line="276" w:lineRule="exact"/>
              <w:ind w:left="107"/>
              <w:jc w:val="left"/>
              <w:rPr>
                <w:sz w:val="24"/>
              </w:rPr>
            </w:pPr>
            <w:r>
              <w:rPr>
                <w:sz w:val="24"/>
              </w:rPr>
              <w:t>Saya sulit menunjukkan rasa hormat kepada teman saat berdiskusi di kelas.</w:t>
            </w:r>
          </w:p>
        </w:tc>
        <w:tc>
          <w:tcPr>
            <w:tcW w:w="692" w:type="dxa"/>
          </w:tcPr>
          <w:p w:rsidR="000857F9" w:rsidRDefault="000857F9">
            <w:pPr>
              <w:pStyle w:val="TableParagraph"/>
              <w:jc w:val="left"/>
              <w:rPr>
                <w:sz w:val="24"/>
              </w:rPr>
            </w:pPr>
          </w:p>
        </w:tc>
        <w:tc>
          <w:tcPr>
            <w:tcW w:w="680" w:type="dxa"/>
          </w:tcPr>
          <w:p w:rsidR="000857F9" w:rsidRDefault="000857F9">
            <w:pPr>
              <w:pStyle w:val="TableParagraph"/>
              <w:jc w:val="left"/>
              <w:rPr>
                <w:sz w:val="24"/>
              </w:rPr>
            </w:pPr>
          </w:p>
        </w:tc>
        <w:tc>
          <w:tcPr>
            <w:tcW w:w="693" w:type="dxa"/>
          </w:tcPr>
          <w:p w:rsidR="000857F9" w:rsidRDefault="000857F9">
            <w:pPr>
              <w:pStyle w:val="TableParagraph"/>
              <w:jc w:val="left"/>
              <w:rPr>
                <w:sz w:val="24"/>
              </w:rPr>
            </w:pPr>
          </w:p>
        </w:tc>
        <w:tc>
          <w:tcPr>
            <w:tcW w:w="704" w:type="dxa"/>
          </w:tcPr>
          <w:p w:rsidR="000857F9" w:rsidRDefault="000857F9">
            <w:pPr>
              <w:pStyle w:val="TableParagraph"/>
              <w:jc w:val="left"/>
              <w:rPr>
                <w:sz w:val="24"/>
              </w:rPr>
            </w:pPr>
          </w:p>
        </w:tc>
      </w:tr>
    </w:tbl>
    <w:p w:rsidR="000857F9" w:rsidRDefault="000857F9">
      <w:pPr>
        <w:pStyle w:val="TableParagraph"/>
        <w:jc w:val="left"/>
        <w:rPr>
          <w:sz w:val="24"/>
        </w:rPr>
        <w:sectPr w:rsidR="000857F9">
          <w:pgSz w:w="11910" w:h="16840"/>
          <w:pgMar w:top="1920" w:right="1559" w:bottom="280" w:left="1700" w:header="754" w:footer="0" w:gutter="0"/>
          <w:cols w:space="720"/>
        </w:sectPr>
      </w:pPr>
    </w:p>
    <w:p w:rsidR="000857F9" w:rsidRDefault="000857F9">
      <w:pPr>
        <w:pStyle w:val="BodyText"/>
        <w:spacing w:before="53"/>
        <w:rPr>
          <w:b/>
        </w:rPr>
      </w:pPr>
    </w:p>
    <w:p w:rsidR="000857F9" w:rsidRDefault="00196ABF">
      <w:pPr>
        <w:ind w:left="568"/>
        <w:rPr>
          <w:b/>
          <w:i/>
          <w:sz w:val="24"/>
        </w:rPr>
      </w:pPr>
      <w:r>
        <w:rPr>
          <w:b/>
          <w:sz w:val="24"/>
        </w:rPr>
        <w:t>Lampiran</w:t>
      </w:r>
      <w:r>
        <w:rPr>
          <w:b/>
          <w:spacing w:val="-4"/>
          <w:sz w:val="24"/>
        </w:rPr>
        <w:t xml:space="preserve"> </w:t>
      </w:r>
      <w:r>
        <w:rPr>
          <w:b/>
          <w:sz w:val="24"/>
        </w:rPr>
        <w:t>5</w:t>
      </w:r>
      <w:r>
        <w:rPr>
          <w:b/>
          <w:spacing w:val="-1"/>
          <w:sz w:val="24"/>
        </w:rPr>
        <w:t xml:space="preserve"> </w:t>
      </w:r>
      <w:r>
        <w:rPr>
          <w:b/>
          <w:sz w:val="24"/>
        </w:rPr>
        <w:t>Uji</w:t>
      </w:r>
      <w:r>
        <w:rPr>
          <w:b/>
          <w:spacing w:val="-2"/>
          <w:sz w:val="24"/>
        </w:rPr>
        <w:t xml:space="preserve"> </w:t>
      </w:r>
      <w:r>
        <w:rPr>
          <w:b/>
          <w:sz w:val="24"/>
        </w:rPr>
        <w:t>r</w:t>
      </w:r>
      <w:r>
        <w:rPr>
          <w:b/>
          <w:spacing w:val="-2"/>
          <w:sz w:val="24"/>
        </w:rPr>
        <w:t xml:space="preserve"> </w:t>
      </w:r>
      <w:r>
        <w:rPr>
          <w:b/>
          <w:i/>
          <w:sz w:val="24"/>
        </w:rPr>
        <w:t>Product</w:t>
      </w:r>
      <w:r>
        <w:rPr>
          <w:b/>
          <w:i/>
          <w:spacing w:val="-2"/>
          <w:sz w:val="24"/>
        </w:rPr>
        <w:t xml:space="preserve"> moment</w:t>
      </w:r>
    </w:p>
    <w:p w:rsidR="000857F9" w:rsidRDefault="000857F9">
      <w:pPr>
        <w:pStyle w:val="BodyText"/>
        <w:spacing w:before="161"/>
        <w:rPr>
          <w:b/>
          <w:i/>
        </w:rPr>
      </w:pPr>
    </w:p>
    <w:p w:rsidR="000857F9" w:rsidRDefault="00196ABF">
      <w:pPr>
        <w:spacing w:after="22"/>
        <w:ind w:left="693" w:right="269"/>
        <w:jc w:val="center"/>
        <w:rPr>
          <w:i/>
          <w:sz w:val="24"/>
        </w:rPr>
      </w:pPr>
      <w:r>
        <w:rPr>
          <w:i/>
          <w:noProof/>
          <w:sz w:val="24"/>
          <w:lang w:val="en-US"/>
        </w:rPr>
        <w:drawing>
          <wp:anchor distT="0" distB="0" distL="0" distR="0" simplePos="0" relativeHeight="477844992" behindDoc="1" locked="0" layoutInCell="1" allowOverlap="1">
            <wp:simplePos x="0" y="0"/>
            <wp:positionH relativeFrom="page">
              <wp:posOffset>1087882</wp:posOffset>
            </wp:positionH>
            <wp:positionV relativeFrom="paragraph">
              <wp:posOffset>786682</wp:posOffset>
            </wp:positionV>
            <wp:extent cx="5397499" cy="5321299"/>
            <wp:effectExtent l="0" t="0" r="0" b="0"/>
            <wp:wrapNone/>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Uji</w:t>
      </w:r>
      <w:r>
        <w:rPr>
          <w:spacing w:val="-1"/>
          <w:sz w:val="24"/>
        </w:rPr>
        <w:t xml:space="preserve"> </w:t>
      </w:r>
      <w:r>
        <w:rPr>
          <w:sz w:val="24"/>
        </w:rPr>
        <w:t>r</w:t>
      </w:r>
      <w:r>
        <w:rPr>
          <w:spacing w:val="-1"/>
          <w:sz w:val="24"/>
        </w:rPr>
        <w:t xml:space="preserve"> </w:t>
      </w:r>
      <w:r>
        <w:rPr>
          <w:i/>
          <w:sz w:val="24"/>
        </w:rPr>
        <w:t xml:space="preserve">Product </w:t>
      </w:r>
      <w:r>
        <w:rPr>
          <w:i/>
          <w:spacing w:val="-2"/>
          <w:sz w:val="24"/>
        </w:rPr>
        <w:t>moment</w:t>
      </w:r>
    </w:p>
    <w:tbl>
      <w:tblPr>
        <w:tblW w:w="0" w:type="auto"/>
        <w:tblInd w:w="1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80"/>
        <w:gridCol w:w="963"/>
        <w:gridCol w:w="963"/>
        <w:gridCol w:w="961"/>
        <w:gridCol w:w="963"/>
        <w:gridCol w:w="1073"/>
      </w:tblGrid>
      <w:tr w:rsidR="000857F9">
        <w:trPr>
          <w:trHeight w:val="299"/>
        </w:trPr>
        <w:tc>
          <w:tcPr>
            <w:tcW w:w="1280" w:type="dxa"/>
            <w:vMerge w:val="restart"/>
          </w:tcPr>
          <w:p w:rsidR="000857F9" w:rsidRDefault="000857F9">
            <w:pPr>
              <w:pStyle w:val="TableParagraph"/>
              <w:jc w:val="left"/>
              <w:rPr>
                <w:i/>
                <w:sz w:val="20"/>
              </w:rPr>
            </w:pPr>
          </w:p>
          <w:p w:rsidR="000857F9" w:rsidRDefault="000857F9">
            <w:pPr>
              <w:pStyle w:val="TableParagraph"/>
              <w:spacing w:before="28"/>
              <w:jc w:val="left"/>
              <w:rPr>
                <w:i/>
                <w:sz w:val="20"/>
              </w:rPr>
            </w:pPr>
          </w:p>
          <w:p w:rsidR="000857F9" w:rsidRDefault="00196ABF">
            <w:pPr>
              <w:pStyle w:val="TableParagraph"/>
              <w:ind w:left="225"/>
              <w:jc w:val="left"/>
              <w:rPr>
                <w:rFonts w:ascii="Calibri"/>
                <w:b/>
                <w:sz w:val="20"/>
              </w:rPr>
            </w:pPr>
            <w:r>
              <w:rPr>
                <w:rFonts w:ascii="Calibri"/>
                <w:b/>
                <w:sz w:val="20"/>
              </w:rPr>
              <w:t>df</w:t>
            </w:r>
            <w:r>
              <w:rPr>
                <w:rFonts w:ascii="Calibri"/>
                <w:b/>
                <w:spacing w:val="-7"/>
                <w:sz w:val="20"/>
              </w:rPr>
              <w:t xml:space="preserve"> </w:t>
            </w:r>
            <w:r>
              <w:rPr>
                <w:rFonts w:ascii="Calibri"/>
                <w:b/>
                <w:sz w:val="20"/>
              </w:rPr>
              <w:t>=</w:t>
            </w:r>
            <w:r>
              <w:rPr>
                <w:rFonts w:ascii="Calibri"/>
                <w:b/>
                <w:spacing w:val="-9"/>
                <w:sz w:val="20"/>
              </w:rPr>
              <w:t xml:space="preserve"> </w:t>
            </w:r>
            <w:r>
              <w:rPr>
                <w:rFonts w:ascii="Calibri"/>
                <w:b/>
                <w:sz w:val="20"/>
              </w:rPr>
              <w:t>(N-</w:t>
            </w:r>
            <w:r>
              <w:rPr>
                <w:rFonts w:ascii="Calibri"/>
                <w:b/>
                <w:spacing w:val="-5"/>
                <w:sz w:val="20"/>
              </w:rPr>
              <w:t>2)</w:t>
            </w:r>
          </w:p>
        </w:tc>
        <w:tc>
          <w:tcPr>
            <w:tcW w:w="4923" w:type="dxa"/>
            <w:gridSpan w:val="5"/>
          </w:tcPr>
          <w:p w:rsidR="000857F9" w:rsidRDefault="00196ABF">
            <w:pPr>
              <w:pStyle w:val="TableParagraph"/>
              <w:spacing w:line="260" w:lineRule="exact"/>
              <w:ind w:left="710"/>
              <w:jc w:val="left"/>
              <w:rPr>
                <w:rFonts w:ascii="Calibri"/>
                <w:b/>
              </w:rPr>
            </w:pPr>
            <w:r>
              <w:rPr>
                <w:rFonts w:ascii="Calibri"/>
                <w:b/>
              </w:rPr>
              <w:t>Tingkat</w:t>
            </w:r>
            <w:r>
              <w:rPr>
                <w:rFonts w:ascii="Calibri"/>
                <w:b/>
                <w:spacing w:val="-13"/>
              </w:rPr>
              <w:t xml:space="preserve"> </w:t>
            </w:r>
            <w:r>
              <w:rPr>
                <w:rFonts w:ascii="Calibri"/>
                <w:b/>
              </w:rPr>
              <w:t>signifikansi</w:t>
            </w:r>
            <w:r>
              <w:rPr>
                <w:rFonts w:ascii="Calibri"/>
                <w:b/>
                <w:spacing w:val="-6"/>
              </w:rPr>
              <w:t xml:space="preserve"> </w:t>
            </w:r>
            <w:r>
              <w:rPr>
                <w:rFonts w:ascii="Calibri"/>
                <w:b/>
              </w:rPr>
              <w:t>untuk</w:t>
            </w:r>
            <w:r>
              <w:rPr>
                <w:rFonts w:ascii="Calibri"/>
                <w:b/>
                <w:spacing w:val="-12"/>
              </w:rPr>
              <w:t xml:space="preserve"> </w:t>
            </w:r>
            <w:r>
              <w:rPr>
                <w:rFonts w:ascii="Calibri"/>
                <w:b/>
              </w:rPr>
              <w:t>uji</w:t>
            </w:r>
            <w:r>
              <w:rPr>
                <w:rFonts w:ascii="Calibri"/>
                <w:b/>
                <w:spacing w:val="-9"/>
              </w:rPr>
              <w:t xml:space="preserve"> </w:t>
            </w:r>
            <w:r>
              <w:rPr>
                <w:rFonts w:ascii="Calibri"/>
                <w:b/>
              </w:rPr>
              <w:t>satu</w:t>
            </w:r>
            <w:r>
              <w:rPr>
                <w:rFonts w:ascii="Calibri"/>
                <w:b/>
                <w:spacing w:val="-8"/>
              </w:rPr>
              <w:t xml:space="preserve"> </w:t>
            </w:r>
            <w:r>
              <w:rPr>
                <w:rFonts w:ascii="Calibri"/>
                <w:b/>
                <w:spacing w:val="-4"/>
              </w:rPr>
              <w:t>arah</w:t>
            </w:r>
          </w:p>
        </w:tc>
      </w:tr>
      <w:tr w:rsidR="000857F9">
        <w:trPr>
          <w:trHeight w:val="299"/>
        </w:trPr>
        <w:tc>
          <w:tcPr>
            <w:tcW w:w="1280" w:type="dxa"/>
            <w:vMerge/>
            <w:tcBorders>
              <w:top w:val="nil"/>
            </w:tcBorders>
          </w:tcPr>
          <w:p w:rsidR="000857F9" w:rsidRDefault="000857F9">
            <w:pPr>
              <w:rPr>
                <w:sz w:val="2"/>
                <w:szCs w:val="2"/>
              </w:rPr>
            </w:pPr>
          </w:p>
        </w:tc>
        <w:tc>
          <w:tcPr>
            <w:tcW w:w="963" w:type="dxa"/>
          </w:tcPr>
          <w:p w:rsidR="000857F9" w:rsidRDefault="00196ABF">
            <w:pPr>
              <w:pStyle w:val="TableParagraph"/>
              <w:spacing w:line="260" w:lineRule="exact"/>
              <w:ind w:right="85"/>
              <w:rPr>
                <w:rFonts w:ascii="Calibri"/>
                <w:b/>
              </w:rPr>
            </w:pPr>
            <w:r>
              <w:rPr>
                <w:rFonts w:ascii="Calibri"/>
                <w:b/>
                <w:spacing w:val="-4"/>
              </w:rPr>
              <w:t>0.05</w:t>
            </w:r>
          </w:p>
        </w:tc>
        <w:tc>
          <w:tcPr>
            <w:tcW w:w="963" w:type="dxa"/>
          </w:tcPr>
          <w:p w:rsidR="000857F9" w:rsidRDefault="00196ABF">
            <w:pPr>
              <w:pStyle w:val="TableParagraph"/>
              <w:spacing w:line="260" w:lineRule="exact"/>
              <w:ind w:right="84"/>
              <w:rPr>
                <w:rFonts w:ascii="Calibri"/>
                <w:b/>
              </w:rPr>
            </w:pPr>
            <w:r>
              <w:rPr>
                <w:rFonts w:ascii="Calibri"/>
                <w:b/>
                <w:spacing w:val="-2"/>
              </w:rPr>
              <w:t>0.025</w:t>
            </w:r>
          </w:p>
        </w:tc>
        <w:tc>
          <w:tcPr>
            <w:tcW w:w="961" w:type="dxa"/>
          </w:tcPr>
          <w:p w:rsidR="000857F9" w:rsidRDefault="00196ABF">
            <w:pPr>
              <w:pStyle w:val="TableParagraph"/>
              <w:spacing w:line="260" w:lineRule="exact"/>
              <w:ind w:right="86"/>
              <w:rPr>
                <w:rFonts w:ascii="Calibri"/>
                <w:b/>
              </w:rPr>
            </w:pPr>
            <w:r>
              <w:rPr>
                <w:rFonts w:ascii="Calibri"/>
                <w:b/>
                <w:spacing w:val="-4"/>
              </w:rPr>
              <w:t>0.01</w:t>
            </w:r>
          </w:p>
        </w:tc>
        <w:tc>
          <w:tcPr>
            <w:tcW w:w="963" w:type="dxa"/>
          </w:tcPr>
          <w:p w:rsidR="000857F9" w:rsidRDefault="00196ABF">
            <w:pPr>
              <w:pStyle w:val="TableParagraph"/>
              <w:spacing w:line="260" w:lineRule="exact"/>
              <w:ind w:right="85"/>
              <w:rPr>
                <w:rFonts w:ascii="Calibri"/>
                <w:b/>
              </w:rPr>
            </w:pPr>
            <w:r>
              <w:rPr>
                <w:rFonts w:ascii="Calibri"/>
                <w:b/>
                <w:spacing w:val="-2"/>
              </w:rPr>
              <w:t>0.005</w:t>
            </w:r>
          </w:p>
        </w:tc>
        <w:tc>
          <w:tcPr>
            <w:tcW w:w="1073" w:type="dxa"/>
          </w:tcPr>
          <w:p w:rsidR="000857F9" w:rsidRDefault="00196ABF">
            <w:pPr>
              <w:pStyle w:val="TableParagraph"/>
              <w:spacing w:line="260" w:lineRule="exact"/>
              <w:ind w:right="-15"/>
              <w:rPr>
                <w:rFonts w:ascii="Calibri"/>
                <w:b/>
              </w:rPr>
            </w:pPr>
            <w:r>
              <w:rPr>
                <w:rFonts w:ascii="Calibri"/>
                <w:b/>
                <w:spacing w:val="-2"/>
              </w:rPr>
              <w:t>0.0005</w:t>
            </w:r>
          </w:p>
        </w:tc>
      </w:tr>
      <w:tr w:rsidR="000857F9">
        <w:trPr>
          <w:trHeight w:val="297"/>
        </w:trPr>
        <w:tc>
          <w:tcPr>
            <w:tcW w:w="1280" w:type="dxa"/>
            <w:vMerge/>
            <w:tcBorders>
              <w:top w:val="nil"/>
            </w:tcBorders>
          </w:tcPr>
          <w:p w:rsidR="000857F9" w:rsidRDefault="000857F9">
            <w:pPr>
              <w:rPr>
                <w:sz w:val="2"/>
                <w:szCs w:val="2"/>
              </w:rPr>
            </w:pPr>
          </w:p>
        </w:tc>
        <w:tc>
          <w:tcPr>
            <w:tcW w:w="4923" w:type="dxa"/>
            <w:gridSpan w:val="5"/>
          </w:tcPr>
          <w:p w:rsidR="000857F9" w:rsidRDefault="00196ABF">
            <w:pPr>
              <w:pStyle w:val="TableParagraph"/>
              <w:spacing w:line="260" w:lineRule="exact"/>
              <w:ind w:left="731"/>
              <w:jc w:val="left"/>
              <w:rPr>
                <w:rFonts w:ascii="Calibri"/>
                <w:b/>
              </w:rPr>
            </w:pPr>
            <w:r>
              <w:rPr>
                <w:rFonts w:ascii="Calibri"/>
                <w:b/>
              </w:rPr>
              <w:t>Tingkat</w:t>
            </w:r>
            <w:r>
              <w:rPr>
                <w:rFonts w:ascii="Calibri"/>
                <w:b/>
                <w:spacing w:val="-13"/>
              </w:rPr>
              <w:t xml:space="preserve"> </w:t>
            </w:r>
            <w:r>
              <w:rPr>
                <w:rFonts w:ascii="Calibri"/>
                <w:b/>
              </w:rPr>
              <w:t>signifikansi</w:t>
            </w:r>
            <w:r>
              <w:rPr>
                <w:rFonts w:ascii="Calibri"/>
                <w:b/>
                <w:spacing w:val="-5"/>
              </w:rPr>
              <w:t xml:space="preserve"> </w:t>
            </w:r>
            <w:r>
              <w:rPr>
                <w:rFonts w:ascii="Calibri"/>
                <w:b/>
              </w:rPr>
              <w:t>untuk</w:t>
            </w:r>
            <w:r>
              <w:rPr>
                <w:rFonts w:ascii="Calibri"/>
                <w:b/>
                <w:spacing w:val="-13"/>
              </w:rPr>
              <w:t xml:space="preserve"> </w:t>
            </w:r>
            <w:r>
              <w:rPr>
                <w:rFonts w:ascii="Calibri"/>
                <w:b/>
              </w:rPr>
              <w:t>uji</w:t>
            </w:r>
            <w:r>
              <w:rPr>
                <w:rFonts w:ascii="Calibri"/>
                <w:b/>
                <w:spacing w:val="-4"/>
              </w:rPr>
              <w:t xml:space="preserve"> </w:t>
            </w:r>
            <w:r>
              <w:rPr>
                <w:rFonts w:ascii="Calibri"/>
                <w:b/>
              </w:rPr>
              <w:t>dua</w:t>
            </w:r>
            <w:r>
              <w:rPr>
                <w:rFonts w:ascii="Calibri"/>
                <w:b/>
                <w:spacing w:val="-9"/>
              </w:rPr>
              <w:t xml:space="preserve"> </w:t>
            </w:r>
            <w:r>
              <w:rPr>
                <w:rFonts w:ascii="Calibri"/>
                <w:b/>
                <w:spacing w:val="-4"/>
              </w:rPr>
              <w:t>arah</w:t>
            </w:r>
          </w:p>
        </w:tc>
      </w:tr>
      <w:tr w:rsidR="000857F9">
        <w:trPr>
          <w:trHeight w:val="299"/>
        </w:trPr>
        <w:tc>
          <w:tcPr>
            <w:tcW w:w="1280" w:type="dxa"/>
            <w:vMerge/>
            <w:tcBorders>
              <w:top w:val="nil"/>
            </w:tcBorders>
          </w:tcPr>
          <w:p w:rsidR="000857F9" w:rsidRDefault="000857F9">
            <w:pPr>
              <w:rPr>
                <w:sz w:val="2"/>
                <w:szCs w:val="2"/>
              </w:rPr>
            </w:pPr>
          </w:p>
        </w:tc>
        <w:tc>
          <w:tcPr>
            <w:tcW w:w="963" w:type="dxa"/>
          </w:tcPr>
          <w:p w:rsidR="000857F9" w:rsidRDefault="00196ABF">
            <w:pPr>
              <w:pStyle w:val="TableParagraph"/>
              <w:spacing w:line="226" w:lineRule="exact"/>
              <w:ind w:right="-15"/>
              <w:rPr>
                <w:rFonts w:ascii="Calibri"/>
                <w:b/>
                <w:sz w:val="20"/>
              </w:rPr>
            </w:pPr>
            <w:r>
              <w:rPr>
                <w:rFonts w:ascii="Calibri"/>
                <w:b/>
                <w:spacing w:val="-5"/>
                <w:sz w:val="20"/>
              </w:rPr>
              <w:t>0.1</w:t>
            </w:r>
          </w:p>
        </w:tc>
        <w:tc>
          <w:tcPr>
            <w:tcW w:w="963" w:type="dxa"/>
          </w:tcPr>
          <w:p w:rsidR="000857F9" w:rsidRDefault="00196ABF">
            <w:pPr>
              <w:pStyle w:val="TableParagraph"/>
              <w:spacing w:line="226" w:lineRule="exact"/>
              <w:ind w:right="-15"/>
              <w:rPr>
                <w:rFonts w:ascii="Calibri"/>
                <w:b/>
                <w:sz w:val="20"/>
              </w:rPr>
            </w:pPr>
            <w:r>
              <w:rPr>
                <w:rFonts w:ascii="Calibri"/>
                <w:b/>
                <w:spacing w:val="-4"/>
                <w:sz w:val="20"/>
              </w:rPr>
              <w:t>0.05</w:t>
            </w:r>
          </w:p>
        </w:tc>
        <w:tc>
          <w:tcPr>
            <w:tcW w:w="961" w:type="dxa"/>
          </w:tcPr>
          <w:p w:rsidR="000857F9" w:rsidRDefault="00196ABF">
            <w:pPr>
              <w:pStyle w:val="TableParagraph"/>
              <w:spacing w:line="226" w:lineRule="exact"/>
              <w:ind w:right="86"/>
              <w:rPr>
                <w:rFonts w:ascii="Calibri"/>
                <w:b/>
                <w:sz w:val="20"/>
              </w:rPr>
            </w:pPr>
            <w:r>
              <w:rPr>
                <w:rFonts w:ascii="Calibri"/>
                <w:b/>
                <w:spacing w:val="-4"/>
                <w:sz w:val="20"/>
              </w:rPr>
              <w:t>0.02</w:t>
            </w:r>
          </w:p>
        </w:tc>
        <w:tc>
          <w:tcPr>
            <w:tcW w:w="963" w:type="dxa"/>
          </w:tcPr>
          <w:p w:rsidR="000857F9" w:rsidRDefault="00196ABF">
            <w:pPr>
              <w:pStyle w:val="TableParagraph"/>
              <w:spacing w:line="226" w:lineRule="exact"/>
              <w:ind w:right="-15"/>
              <w:rPr>
                <w:rFonts w:ascii="Calibri"/>
                <w:b/>
                <w:sz w:val="20"/>
              </w:rPr>
            </w:pPr>
            <w:r>
              <w:rPr>
                <w:rFonts w:ascii="Calibri"/>
                <w:b/>
                <w:spacing w:val="-4"/>
                <w:sz w:val="20"/>
              </w:rPr>
              <w:t>0.01</w:t>
            </w:r>
          </w:p>
        </w:tc>
        <w:tc>
          <w:tcPr>
            <w:tcW w:w="1073" w:type="dxa"/>
          </w:tcPr>
          <w:p w:rsidR="000857F9" w:rsidRDefault="00196ABF">
            <w:pPr>
              <w:pStyle w:val="TableParagraph"/>
              <w:spacing w:line="226" w:lineRule="exact"/>
              <w:ind w:right="-15"/>
              <w:rPr>
                <w:rFonts w:ascii="Calibri"/>
                <w:b/>
                <w:sz w:val="20"/>
              </w:rPr>
            </w:pPr>
            <w:r>
              <w:rPr>
                <w:rFonts w:ascii="Calibri"/>
                <w:b/>
                <w:spacing w:val="-2"/>
                <w:sz w:val="20"/>
              </w:rPr>
              <w:t>0.001</w:t>
            </w:r>
          </w:p>
        </w:tc>
      </w:tr>
      <w:tr w:rsidR="000857F9">
        <w:trPr>
          <w:trHeight w:val="299"/>
        </w:trPr>
        <w:tc>
          <w:tcPr>
            <w:tcW w:w="1280" w:type="dxa"/>
          </w:tcPr>
          <w:p w:rsidR="000857F9" w:rsidRDefault="00196ABF">
            <w:pPr>
              <w:pStyle w:val="TableParagraph"/>
              <w:spacing w:line="224" w:lineRule="exact"/>
              <w:ind w:right="81"/>
              <w:rPr>
                <w:rFonts w:ascii="Calibri"/>
                <w:b/>
                <w:sz w:val="20"/>
              </w:rPr>
            </w:pPr>
            <w:r>
              <w:rPr>
                <w:rFonts w:ascii="Calibri"/>
                <w:b/>
                <w:spacing w:val="-10"/>
                <w:sz w:val="20"/>
              </w:rPr>
              <w:t>1</w:t>
            </w:r>
          </w:p>
        </w:tc>
        <w:tc>
          <w:tcPr>
            <w:tcW w:w="963" w:type="dxa"/>
          </w:tcPr>
          <w:p w:rsidR="000857F9" w:rsidRDefault="00196ABF">
            <w:pPr>
              <w:pStyle w:val="TableParagraph"/>
              <w:spacing w:line="226" w:lineRule="exact"/>
              <w:ind w:left="316"/>
              <w:jc w:val="left"/>
              <w:rPr>
                <w:rFonts w:ascii="Calibri"/>
                <w:sz w:val="20"/>
              </w:rPr>
            </w:pPr>
            <w:r>
              <w:rPr>
                <w:rFonts w:ascii="Calibri"/>
                <w:spacing w:val="-2"/>
                <w:sz w:val="20"/>
              </w:rPr>
              <w:t>0.9877</w:t>
            </w:r>
          </w:p>
        </w:tc>
        <w:tc>
          <w:tcPr>
            <w:tcW w:w="963" w:type="dxa"/>
          </w:tcPr>
          <w:p w:rsidR="000857F9" w:rsidRDefault="00196ABF">
            <w:pPr>
              <w:pStyle w:val="TableParagraph"/>
              <w:spacing w:line="226" w:lineRule="exact"/>
              <w:ind w:right="-15"/>
              <w:rPr>
                <w:rFonts w:ascii="Calibri"/>
                <w:sz w:val="20"/>
              </w:rPr>
            </w:pPr>
            <w:r>
              <w:rPr>
                <w:rFonts w:ascii="Calibri"/>
                <w:spacing w:val="-2"/>
                <w:sz w:val="20"/>
              </w:rPr>
              <w:t>0.9969</w:t>
            </w:r>
          </w:p>
        </w:tc>
        <w:tc>
          <w:tcPr>
            <w:tcW w:w="961" w:type="dxa"/>
          </w:tcPr>
          <w:p w:rsidR="000857F9" w:rsidRDefault="00196ABF">
            <w:pPr>
              <w:pStyle w:val="TableParagraph"/>
              <w:spacing w:line="226" w:lineRule="exact"/>
              <w:ind w:right="88"/>
              <w:rPr>
                <w:rFonts w:ascii="Calibri"/>
                <w:sz w:val="20"/>
              </w:rPr>
            </w:pPr>
            <w:r>
              <w:rPr>
                <w:rFonts w:ascii="Calibri"/>
                <w:spacing w:val="-2"/>
                <w:sz w:val="20"/>
              </w:rPr>
              <w:t>0.9995</w:t>
            </w:r>
          </w:p>
        </w:tc>
        <w:tc>
          <w:tcPr>
            <w:tcW w:w="963" w:type="dxa"/>
          </w:tcPr>
          <w:p w:rsidR="000857F9" w:rsidRDefault="00196ABF">
            <w:pPr>
              <w:pStyle w:val="TableParagraph"/>
              <w:spacing w:line="226" w:lineRule="exact"/>
              <w:ind w:right="-15"/>
              <w:rPr>
                <w:rFonts w:ascii="Calibri"/>
                <w:sz w:val="20"/>
              </w:rPr>
            </w:pPr>
            <w:r>
              <w:rPr>
                <w:rFonts w:ascii="Calibri"/>
                <w:spacing w:val="-2"/>
                <w:sz w:val="20"/>
              </w:rPr>
              <w:t>0.9999</w:t>
            </w:r>
          </w:p>
        </w:tc>
        <w:tc>
          <w:tcPr>
            <w:tcW w:w="1073" w:type="dxa"/>
          </w:tcPr>
          <w:p w:rsidR="000857F9" w:rsidRDefault="00196ABF">
            <w:pPr>
              <w:pStyle w:val="TableParagraph"/>
              <w:spacing w:line="226" w:lineRule="exact"/>
              <w:ind w:right="-15"/>
              <w:rPr>
                <w:rFonts w:ascii="Calibri"/>
                <w:sz w:val="20"/>
              </w:rPr>
            </w:pPr>
            <w:r>
              <w:rPr>
                <w:rFonts w:ascii="Calibri"/>
                <w:spacing w:val="-2"/>
                <w:sz w:val="20"/>
              </w:rPr>
              <w:t>1.0000</w:t>
            </w:r>
          </w:p>
        </w:tc>
      </w:tr>
      <w:tr w:rsidR="000857F9">
        <w:trPr>
          <w:trHeight w:val="302"/>
        </w:trPr>
        <w:tc>
          <w:tcPr>
            <w:tcW w:w="1280" w:type="dxa"/>
          </w:tcPr>
          <w:p w:rsidR="000857F9" w:rsidRDefault="00196ABF">
            <w:pPr>
              <w:pStyle w:val="TableParagraph"/>
              <w:spacing w:line="224" w:lineRule="exact"/>
              <w:ind w:right="81"/>
              <w:rPr>
                <w:rFonts w:ascii="Calibri"/>
                <w:b/>
                <w:sz w:val="20"/>
              </w:rPr>
            </w:pPr>
            <w:r>
              <w:rPr>
                <w:rFonts w:ascii="Calibri"/>
                <w:b/>
                <w:spacing w:val="-10"/>
                <w:sz w:val="20"/>
              </w:rPr>
              <w:t>2</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0.9000</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0.9500</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0.9800</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0.9900</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0.9990</w:t>
            </w:r>
          </w:p>
        </w:tc>
      </w:tr>
      <w:tr w:rsidR="000857F9">
        <w:trPr>
          <w:trHeight w:val="299"/>
        </w:trPr>
        <w:tc>
          <w:tcPr>
            <w:tcW w:w="1280" w:type="dxa"/>
          </w:tcPr>
          <w:p w:rsidR="000857F9" w:rsidRDefault="00196ABF">
            <w:pPr>
              <w:pStyle w:val="TableParagraph"/>
              <w:spacing w:line="224" w:lineRule="exact"/>
              <w:ind w:right="81"/>
              <w:rPr>
                <w:rFonts w:ascii="Calibri"/>
                <w:b/>
                <w:sz w:val="20"/>
              </w:rPr>
            </w:pPr>
            <w:r>
              <w:rPr>
                <w:rFonts w:ascii="Calibri"/>
                <w:b/>
                <w:spacing w:val="-10"/>
                <w:sz w:val="20"/>
              </w:rPr>
              <w:t>3</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0.8054</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0.8783</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0.9343</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0.9587</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0.9911</w:t>
            </w:r>
          </w:p>
        </w:tc>
      </w:tr>
      <w:tr w:rsidR="000857F9">
        <w:trPr>
          <w:trHeight w:val="297"/>
        </w:trPr>
        <w:tc>
          <w:tcPr>
            <w:tcW w:w="1280" w:type="dxa"/>
          </w:tcPr>
          <w:p w:rsidR="000857F9" w:rsidRDefault="00196ABF">
            <w:pPr>
              <w:pStyle w:val="TableParagraph"/>
              <w:spacing w:line="224" w:lineRule="exact"/>
              <w:ind w:right="81"/>
              <w:rPr>
                <w:rFonts w:ascii="Calibri"/>
                <w:b/>
                <w:sz w:val="20"/>
              </w:rPr>
            </w:pPr>
            <w:r>
              <w:rPr>
                <w:rFonts w:ascii="Calibri"/>
                <w:b/>
                <w:spacing w:val="-10"/>
                <w:sz w:val="20"/>
              </w:rPr>
              <w:t>4</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0.7293</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0.8114</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0.8822</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0.9172</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0.9741</w:t>
            </w:r>
          </w:p>
        </w:tc>
      </w:tr>
      <w:tr w:rsidR="000857F9">
        <w:trPr>
          <w:trHeight w:val="299"/>
        </w:trPr>
        <w:tc>
          <w:tcPr>
            <w:tcW w:w="1280" w:type="dxa"/>
          </w:tcPr>
          <w:p w:rsidR="000857F9" w:rsidRDefault="00196ABF">
            <w:pPr>
              <w:pStyle w:val="TableParagraph"/>
              <w:spacing w:line="226" w:lineRule="exact"/>
              <w:ind w:right="81"/>
              <w:rPr>
                <w:rFonts w:ascii="Calibri"/>
                <w:b/>
                <w:sz w:val="20"/>
              </w:rPr>
            </w:pPr>
            <w:r>
              <w:rPr>
                <w:rFonts w:ascii="Calibri"/>
                <w:b/>
                <w:spacing w:val="-10"/>
                <w:sz w:val="20"/>
              </w:rPr>
              <w:t>5</w:t>
            </w:r>
          </w:p>
        </w:tc>
        <w:tc>
          <w:tcPr>
            <w:tcW w:w="963" w:type="dxa"/>
          </w:tcPr>
          <w:p w:rsidR="000857F9" w:rsidRDefault="00196ABF">
            <w:pPr>
              <w:pStyle w:val="TableParagraph"/>
              <w:spacing w:line="169" w:lineRule="exact"/>
              <w:ind w:left="316"/>
              <w:jc w:val="left"/>
              <w:rPr>
                <w:rFonts w:ascii="Calibri"/>
                <w:sz w:val="20"/>
              </w:rPr>
            </w:pPr>
            <w:r>
              <w:rPr>
                <w:rFonts w:ascii="Calibri"/>
                <w:spacing w:val="-2"/>
                <w:sz w:val="20"/>
              </w:rPr>
              <w:t>0.6694</w:t>
            </w:r>
          </w:p>
        </w:tc>
        <w:tc>
          <w:tcPr>
            <w:tcW w:w="963" w:type="dxa"/>
          </w:tcPr>
          <w:p w:rsidR="000857F9" w:rsidRDefault="00196ABF">
            <w:pPr>
              <w:pStyle w:val="TableParagraph"/>
              <w:spacing w:line="169" w:lineRule="exact"/>
              <w:ind w:right="-15"/>
              <w:rPr>
                <w:rFonts w:ascii="Calibri"/>
                <w:sz w:val="20"/>
              </w:rPr>
            </w:pPr>
            <w:r>
              <w:rPr>
                <w:rFonts w:ascii="Calibri"/>
                <w:spacing w:val="-2"/>
                <w:sz w:val="20"/>
              </w:rPr>
              <w:t>0.7545</w:t>
            </w:r>
          </w:p>
        </w:tc>
        <w:tc>
          <w:tcPr>
            <w:tcW w:w="961" w:type="dxa"/>
          </w:tcPr>
          <w:p w:rsidR="000857F9" w:rsidRDefault="00196ABF">
            <w:pPr>
              <w:pStyle w:val="TableParagraph"/>
              <w:spacing w:line="169" w:lineRule="exact"/>
              <w:ind w:right="88"/>
              <w:rPr>
                <w:rFonts w:ascii="Calibri"/>
                <w:sz w:val="20"/>
              </w:rPr>
            </w:pPr>
            <w:r>
              <w:rPr>
                <w:rFonts w:ascii="Calibri"/>
                <w:spacing w:val="-2"/>
                <w:sz w:val="20"/>
              </w:rPr>
              <w:t>0.8329</w:t>
            </w:r>
          </w:p>
        </w:tc>
        <w:tc>
          <w:tcPr>
            <w:tcW w:w="963" w:type="dxa"/>
          </w:tcPr>
          <w:p w:rsidR="000857F9" w:rsidRDefault="00196ABF">
            <w:pPr>
              <w:pStyle w:val="TableParagraph"/>
              <w:spacing w:line="169" w:lineRule="exact"/>
              <w:ind w:right="-15"/>
              <w:rPr>
                <w:rFonts w:ascii="Calibri"/>
                <w:sz w:val="20"/>
              </w:rPr>
            </w:pPr>
            <w:r>
              <w:rPr>
                <w:rFonts w:ascii="Calibri"/>
                <w:spacing w:val="-2"/>
                <w:sz w:val="20"/>
              </w:rPr>
              <w:t>0.8745</w:t>
            </w:r>
          </w:p>
        </w:tc>
        <w:tc>
          <w:tcPr>
            <w:tcW w:w="1073" w:type="dxa"/>
          </w:tcPr>
          <w:p w:rsidR="000857F9" w:rsidRDefault="00196ABF">
            <w:pPr>
              <w:pStyle w:val="TableParagraph"/>
              <w:spacing w:line="169" w:lineRule="exact"/>
              <w:ind w:right="-15"/>
              <w:rPr>
                <w:rFonts w:ascii="Calibri"/>
                <w:sz w:val="20"/>
              </w:rPr>
            </w:pPr>
            <w:r>
              <w:rPr>
                <w:rFonts w:ascii="Calibri"/>
                <w:spacing w:val="-2"/>
                <w:sz w:val="20"/>
              </w:rPr>
              <w:t>0.9509</w:t>
            </w:r>
          </w:p>
        </w:tc>
      </w:tr>
      <w:tr w:rsidR="000857F9">
        <w:trPr>
          <w:trHeight w:val="299"/>
        </w:trPr>
        <w:tc>
          <w:tcPr>
            <w:tcW w:w="1280" w:type="dxa"/>
          </w:tcPr>
          <w:p w:rsidR="000857F9" w:rsidRDefault="00196ABF">
            <w:pPr>
              <w:pStyle w:val="TableParagraph"/>
              <w:spacing w:line="224" w:lineRule="exact"/>
              <w:ind w:right="81"/>
              <w:rPr>
                <w:rFonts w:ascii="Calibri"/>
                <w:b/>
                <w:sz w:val="20"/>
              </w:rPr>
            </w:pPr>
            <w:r>
              <w:rPr>
                <w:rFonts w:ascii="Calibri"/>
                <w:b/>
                <w:spacing w:val="-10"/>
                <w:sz w:val="20"/>
              </w:rPr>
              <w:t>6</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0.6215</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0.7067</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0.7887</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0.8343</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0.9249</w:t>
            </w:r>
          </w:p>
        </w:tc>
      </w:tr>
      <w:tr w:rsidR="000857F9">
        <w:trPr>
          <w:trHeight w:val="299"/>
        </w:trPr>
        <w:tc>
          <w:tcPr>
            <w:tcW w:w="1280" w:type="dxa"/>
          </w:tcPr>
          <w:p w:rsidR="000857F9" w:rsidRDefault="00196ABF">
            <w:pPr>
              <w:pStyle w:val="TableParagraph"/>
              <w:spacing w:line="224" w:lineRule="exact"/>
              <w:ind w:right="81"/>
              <w:rPr>
                <w:rFonts w:ascii="Calibri"/>
                <w:b/>
                <w:sz w:val="20"/>
              </w:rPr>
            </w:pPr>
            <w:r>
              <w:rPr>
                <w:rFonts w:ascii="Calibri"/>
                <w:b/>
                <w:spacing w:val="-10"/>
                <w:sz w:val="20"/>
              </w:rPr>
              <w:t>7</w:t>
            </w:r>
          </w:p>
        </w:tc>
        <w:tc>
          <w:tcPr>
            <w:tcW w:w="963" w:type="dxa"/>
          </w:tcPr>
          <w:p w:rsidR="000857F9" w:rsidRDefault="00196ABF">
            <w:pPr>
              <w:pStyle w:val="TableParagraph"/>
              <w:spacing w:line="226" w:lineRule="exact"/>
              <w:ind w:left="316"/>
              <w:jc w:val="left"/>
              <w:rPr>
                <w:rFonts w:ascii="Calibri"/>
                <w:sz w:val="20"/>
              </w:rPr>
            </w:pPr>
            <w:r>
              <w:rPr>
                <w:rFonts w:ascii="Calibri"/>
                <w:spacing w:val="-2"/>
                <w:sz w:val="20"/>
              </w:rPr>
              <w:t>0.5822</w:t>
            </w:r>
          </w:p>
        </w:tc>
        <w:tc>
          <w:tcPr>
            <w:tcW w:w="963" w:type="dxa"/>
          </w:tcPr>
          <w:p w:rsidR="000857F9" w:rsidRDefault="00196ABF">
            <w:pPr>
              <w:pStyle w:val="TableParagraph"/>
              <w:spacing w:line="226" w:lineRule="exact"/>
              <w:ind w:right="-15"/>
              <w:rPr>
                <w:rFonts w:ascii="Calibri"/>
                <w:sz w:val="20"/>
              </w:rPr>
            </w:pPr>
            <w:r>
              <w:rPr>
                <w:rFonts w:ascii="Calibri"/>
                <w:spacing w:val="-2"/>
                <w:sz w:val="20"/>
              </w:rPr>
              <w:t>0.6664</w:t>
            </w:r>
          </w:p>
        </w:tc>
        <w:tc>
          <w:tcPr>
            <w:tcW w:w="961" w:type="dxa"/>
          </w:tcPr>
          <w:p w:rsidR="000857F9" w:rsidRDefault="00196ABF">
            <w:pPr>
              <w:pStyle w:val="TableParagraph"/>
              <w:spacing w:line="226" w:lineRule="exact"/>
              <w:ind w:right="88"/>
              <w:rPr>
                <w:rFonts w:ascii="Calibri"/>
                <w:sz w:val="20"/>
              </w:rPr>
            </w:pPr>
            <w:r>
              <w:rPr>
                <w:rFonts w:ascii="Calibri"/>
                <w:spacing w:val="-2"/>
                <w:sz w:val="20"/>
              </w:rPr>
              <w:t>0.7498</w:t>
            </w:r>
          </w:p>
        </w:tc>
        <w:tc>
          <w:tcPr>
            <w:tcW w:w="963" w:type="dxa"/>
          </w:tcPr>
          <w:p w:rsidR="000857F9" w:rsidRDefault="00196ABF">
            <w:pPr>
              <w:pStyle w:val="TableParagraph"/>
              <w:spacing w:line="226" w:lineRule="exact"/>
              <w:ind w:right="-15"/>
              <w:rPr>
                <w:rFonts w:ascii="Calibri"/>
                <w:sz w:val="20"/>
              </w:rPr>
            </w:pPr>
            <w:r>
              <w:rPr>
                <w:rFonts w:ascii="Calibri"/>
                <w:spacing w:val="-2"/>
                <w:sz w:val="20"/>
              </w:rPr>
              <w:t>0.7977</w:t>
            </w:r>
          </w:p>
        </w:tc>
        <w:tc>
          <w:tcPr>
            <w:tcW w:w="1073" w:type="dxa"/>
          </w:tcPr>
          <w:p w:rsidR="000857F9" w:rsidRDefault="00196ABF">
            <w:pPr>
              <w:pStyle w:val="TableParagraph"/>
              <w:spacing w:line="226" w:lineRule="exact"/>
              <w:ind w:right="-15"/>
              <w:rPr>
                <w:rFonts w:ascii="Calibri"/>
                <w:sz w:val="20"/>
              </w:rPr>
            </w:pPr>
            <w:r>
              <w:rPr>
                <w:rFonts w:ascii="Calibri"/>
                <w:spacing w:val="-2"/>
                <w:sz w:val="20"/>
              </w:rPr>
              <w:t>0.8983</w:t>
            </w:r>
          </w:p>
        </w:tc>
      </w:tr>
      <w:tr w:rsidR="000857F9">
        <w:trPr>
          <w:trHeight w:val="302"/>
        </w:trPr>
        <w:tc>
          <w:tcPr>
            <w:tcW w:w="1280" w:type="dxa"/>
          </w:tcPr>
          <w:p w:rsidR="000857F9" w:rsidRDefault="00196ABF">
            <w:pPr>
              <w:pStyle w:val="TableParagraph"/>
              <w:spacing w:line="224" w:lineRule="exact"/>
              <w:ind w:right="81"/>
              <w:rPr>
                <w:rFonts w:ascii="Calibri"/>
                <w:b/>
                <w:sz w:val="20"/>
              </w:rPr>
            </w:pPr>
            <w:r>
              <w:rPr>
                <w:rFonts w:ascii="Calibri"/>
                <w:b/>
                <w:spacing w:val="-10"/>
                <w:sz w:val="20"/>
              </w:rPr>
              <w:t>8</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0.5494</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0.6319</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0.7155</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0.7646</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0.8721</w:t>
            </w:r>
          </w:p>
        </w:tc>
      </w:tr>
      <w:tr w:rsidR="000857F9">
        <w:trPr>
          <w:trHeight w:val="297"/>
        </w:trPr>
        <w:tc>
          <w:tcPr>
            <w:tcW w:w="1280" w:type="dxa"/>
          </w:tcPr>
          <w:p w:rsidR="000857F9" w:rsidRDefault="00196ABF">
            <w:pPr>
              <w:pStyle w:val="TableParagraph"/>
              <w:spacing w:line="224" w:lineRule="exact"/>
              <w:ind w:right="81"/>
              <w:rPr>
                <w:rFonts w:ascii="Calibri"/>
                <w:b/>
                <w:sz w:val="20"/>
              </w:rPr>
            </w:pPr>
            <w:r>
              <w:rPr>
                <w:rFonts w:ascii="Calibri"/>
                <w:b/>
                <w:spacing w:val="-10"/>
                <w:sz w:val="20"/>
              </w:rPr>
              <w:t>9</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0.5214</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0.6021</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0.6851</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0.7348</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0.8470</w:t>
            </w:r>
          </w:p>
        </w:tc>
      </w:tr>
      <w:tr w:rsidR="000857F9">
        <w:trPr>
          <w:trHeight w:val="301"/>
        </w:trPr>
        <w:tc>
          <w:tcPr>
            <w:tcW w:w="1280" w:type="dxa"/>
          </w:tcPr>
          <w:p w:rsidR="000857F9" w:rsidRDefault="00196ABF">
            <w:pPr>
              <w:pStyle w:val="TableParagraph"/>
              <w:spacing w:line="226" w:lineRule="exact"/>
              <w:ind w:right="87"/>
              <w:rPr>
                <w:rFonts w:ascii="Calibri"/>
                <w:b/>
                <w:sz w:val="20"/>
              </w:rPr>
            </w:pPr>
            <w:r>
              <w:rPr>
                <w:rFonts w:ascii="Calibri"/>
                <w:b/>
                <w:spacing w:val="-5"/>
                <w:sz w:val="20"/>
              </w:rPr>
              <w:t>10</w:t>
            </w:r>
          </w:p>
        </w:tc>
        <w:tc>
          <w:tcPr>
            <w:tcW w:w="963" w:type="dxa"/>
          </w:tcPr>
          <w:p w:rsidR="000857F9" w:rsidRDefault="00196ABF">
            <w:pPr>
              <w:pStyle w:val="TableParagraph"/>
              <w:spacing w:line="169" w:lineRule="exact"/>
              <w:ind w:left="316"/>
              <w:jc w:val="left"/>
              <w:rPr>
                <w:rFonts w:ascii="Calibri"/>
                <w:sz w:val="20"/>
              </w:rPr>
            </w:pPr>
            <w:r>
              <w:rPr>
                <w:rFonts w:ascii="Calibri"/>
                <w:spacing w:val="-2"/>
                <w:sz w:val="20"/>
              </w:rPr>
              <w:t>0.4973</w:t>
            </w:r>
          </w:p>
        </w:tc>
        <w:tc>
          <w:tcPr>
            <w:tcW w:w="963" w:type="dxa"/>
          </w:tcPr>
          <w:p w:rsidR="000857F9" w:rsidRDefault="00196ABF">
            <w:pPr>
              <w:pStyle w:val="TableParagraph"/>
              <w:spacing w:line="169" w:lineRule="exact"/>
              <w:ind w:right="-15"/>
              <w:rPr>
                <w:rFonts w:ascii="Calibri"/>
                <w:sz w:val="20"/>
              </w:rPr>
            </w:pPr>
            <w:r>
              <w:rPr>
                <w:rFonts w:ascii="Calibri"/>
                <w:spacing w:val="-2"/>
                <w:sz w:val="20"/>
              </w:rPr>
              <w:t>0.5760</w:t>
            </w:r>
          </w:p>
        </w:tc>
        <w:tc>
          <w:tcPr>
            <w:tcW w:w="961" w:type="dxa"/>
          </w:tcPr>
          <w:p w:rsidR="000857F9" w:rsidRDefault="00196ABF">
            <w:pPr>
              <w:pStyle w:val="TableParagraph"/>
              <w:spacing w:line="169" w:lineRule="exact"/>
              <w:ind w:right="88"/>
              <w:rPr>
                <w:rFonts w:ascii="Calibri"/>
                <w:sz w:val="20"/>
              </w:rPr>
            </w:pPr>
            <w:r>
              <w:rPr>
                <w:rFonts w:ascii="Calibri"/>
                <w:spacing w:val="-2"/>
                <w:sz w:val="20"/>
              </w:rPr>
              <w:t>0.6581</w:t>
            </w:r>
          </w:p>
        </w:tc>
        <w:tc>
          <w:tcPr>
            <w:tcW w:w="963" w:type="dxa"/>
          </w:tcPr>
          <w:p w:rsidR="000857F9" w:rsidRDefault="00196ABF">
            <w:pPr>
              <w:pStyle w:val="TableParagraph"/>
              <w:spacing w:line="169" w:lineRule="exact"/>
              <w:ind w:right="-15"/>
              <w:rPr>
                <w:rFonts w:ascii="Calibri"/>
                <w:sz w:val="20"/>
              </w:rPr>
            </w:pPr>
            <w:r>
              <w:rPr>
                <w:rFonts w:ascii="Calibri"/>
                <w:spacing w:val="-2"/>
                <w:sz w:val="20"/>
              </w:rPr>
              <w:t>0.7079</w:t>
            </w:r>
          </w:p>
        </w:tc>
        <w:tc>
          <w:tcPr>
            <w:tcW w:w="1073" w:type="dxa"/>
          </w:tcPr>
          <w:p w:rsidR="000857F9" w:rsidRDefault="00196ABF">
            <w:pPr>
              <w:pStyle w:val="TableParagraph"/>
              <w:spacing w:line="169" w:lineRule="exact"/>
              <w:ind w:right="-15"/>
              <w:rPr>
                <w:rFonts w:ascii="Calibri"/>
                <w:sz w:val="20"/>
              </w:rPr>
            </w:pPr>
            <w:r>
              <w:rPr>
                <w:rFonts w:ascii="Calibri"/>
                <w:spacing w:val="-2"/>
                <w:sz w:val="20"/>
              </w:rPr>
              <w:t>0.8233</w:t>
            </w:r>
          </w:p>
        </w:tc>
      </w:tr>
      <w:tr w:rsidR="000857F9">
        <w:trPr>
          <w:trHeight w:val="297"/>
        </w:trPr>
        <w:tc>
          <w:tcPr>
            <w:tcW w:w="1280" w:type="dxa"/>
          </w:tcPr>
          <w:p w:rsidR="000857F9" w:rsidRDefault="00196ABF">
            <w:pPr>
              <w:pStyle w:val="TableParagraph"/>
              <w:spacing w:line="224" w:lineRule="exact"/>
              <w:ind w:right="87"/>
              <w:rPr>
                <w:rFonts w:ascii="Calibri"/>
                <w:b/>
                <w:sz w:val="20"/>
              </w:rPr>
            </w:pPr>
            <w:r>
              <w:rPr>
                <w:rFonts w:ascii="Calibri"/>
                <w:b/>
                <w:spacing w:val="-5"/>
                <w:sz w:val="20"/>
              </w:rPr>
              <w:t>11</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0.4762</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0.5529</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0.6339</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0.6835</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0.8010</w:t>
            </w:r>
          </w:p>
        </w:tc>
      </w:tr>
      <w:tr w:rsidR="000857F9">
        <w:trPr>
          <w:trHeight w:val="299"/>
        </w:trPr>
        <w:tc>
          <w:tcPr>
            <w:tcW w:w="1280" w:type="dxa"/>
          </w:tcPr>
          <w:p w:rsidR="000857F9" w:rsidRDefault="00196ABF">
            <w:pPr>
              <w:pStyle w:val="TableParagraph"/>
              <w:spacing w:line="224" w:lineRule="exact"/>
              <w:ind w:right="87"/>
              <w:rPr>
                <w:rFonts w:ascii="Calibri"/>
                <w:b/>
                <w:sz w:val="20"/>
              </w:rPr>
            </w:pPr>
            <w:r>
              <w:rPr>
                <w:rFonts w:ascii="Calibri"/>
                <w:b/>
                <w:spacing w:val="-5"/>
                <w:sz w:val="20"/>
              </w:rPr>
              <w:t>12</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0.4575</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0.5324</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0.6120</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0.6614</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0.7800</w:t>
            </w:r>
          </w:p>
        </w:tc>
      </w:tr>
      <w:tr w:rsidR="000857F9">
        <w:trPr>
          <w:trHeight w:val="300"/>
        </w:trPr>
        <w:tc>
          <w:tcPr>
            <w:tcW w:w="1280" w:type="dxa"/>
          </w:tcPr>
          <w:p w:rsidR="000857F9" w:rsidRDefault="00196ABF">
            <w:pPr>
              <w:pStyle w:val="TableParagraph"/>
              <w:spacing w:line="224" w:lineRule="exact"/>
              <w:ind w:right="87"/>
              <w:rPr>
                <w:rFonts w:ascii="Calibri"/>
                <w:b/>
                <w:sz w:val="20"/>
              </w:rPr>
            </w:pPr>
            <w:r>
              <w:rPr>
                <w:rFonts w:ascii="Calibri"/>
                <w:b/>
                <w:spacing w:val="-5"/>
                <w:sz w:val="20"/>
              </w:rPr>
              <w:t>13</w:t>
            </w:r>
          </w:p>
        </w:tc>
        <w:tc>
          <w:tcPr>
            <w:tcW w:w="963" w:type="dxa"/>
          </w:tcPr>
          <w:p w:rsidR="000857F9" w:rsidRDefault="00196ABF">
            <w:pPr>
              <w:pStyle w:val="TableParagraph"/>
              <w:spacing w:line="226" w:lineRule="exact"/>
              <w:ind w:left="316"/>
              <w:jc w:val="left"/>
              <w:rPr>
                <w:rFonts w:ascii="Calibri"/>
                <w:sz w:val="20"/>
              </w:rPr>
            </w:pPr>
            <w:r>
              <w:rPr>
                <w:rFonts w:ascii="Calibri"/>
                <w:spacing w:val="-2"/>
                <w:sz w:val="20"/>
              </w:rPr>
              <w:t>0.4409</w:t>
            </w:r>
          </w:p>
        </w:tc>
        <w:tc>
          <w:tcPr>
            <w:tcW w:w="963" w:type="dxa"/>
          </w:tcPr>
          <w:p w:rsidR="000857F9" w:rsidRDefault="00196ABF">
            <w:pPr>
              <w:pStyle w:val="TableParagraph"/>
              <w:spacing w:line="226" w:lineRule="exact"/>
              <w:ind w:right="-15"/>
              <w:rPr>
                <w:rFonts w:ascii="Calibri"/>
                <w:sz w:val="20"/>
              </w:rPr>
            </w:pPr>
            <w:r>
              <w:rPr>
                <w:rFonts w:ascii="Calibri"/>
                <w:spacing w:val="-2"/>
                <w:sz w:val="20"/>
              </w:rPr>
              <w:t>0.5140</w:t>
            </w:r>
          </w:p>
        </w:tc>
        <w:tc>
          <w:tcPr>
            <w:tcW w:w="961" w:type="dxa"/>
          </w:tcPr>
          <w:p w:rsidR="000857F9" w:rsidRDefault="00196ABF">
            <w:pPr>
              <w:pStyle w:val="TableParagraph"/>
              <w:spacing w:line="226" w:lineRule="exact"/>
              <w:ind w:right="88"/>
              <w:rPr>
                <w:rFonts w:ascii="Calibri"/>
                <w:sz w:val="20"/>
              </w:rPr>
            </w:pPr>
            <w:r>
              <w:rPr>
                <w:rFonts w:ascii="Calibri"/>
                <w:spacing w:val="-2"/>
                <w:sz w:val="20"/>
              </w:rPr>
              <w:t>0.5923</w:t>
            </w:r>
          </w:p>
        </w:tc>
        <w:tc>
          <w:tcPr>
            <w:tcW w:w="963" w:type="dxa"/>
          </w:tcPr>
          <w:p w:rsidR="000857F9" w:rsidRDefault="00196ABF">
            <w:pPr>
              <w:pStyle w:val="TableParagraph"/>
              <w:spacing w:line="226" w:lineRule="exact"/>
              <w:ind w:right="-15"/>
              <w:rPr>
                <w:rFonts w:ascii="Calibri"/>
                <w:sz w:val="20"/>
              </w:rPr>
            </w:pPr>
            <w:r>
              <w:rPr>
                <w:rFonts w:ascii="Calibri"/>
                <w:spacing w:val="-2"/>
                <w:sz w:val="20"/>
              </w:rPr>
              <w:t>0.6411</w:t>
            </w:r>
          </w:p>
        </w:tc>
        <w:tc>
          <w:tcPr>
            <w:tcW w:w="1073" w:type="dxa"/>
          </w:tcPr>
          <w:p w:rsidR="000857F9" w:rsidRDefault="00196ABF">
            <w:pPr>
              <w:pStyle w:val="TableParagraph"/>
              <w:spacing w:line="226" w:lineRule="exact"/>
              <w:ind w:right="-15"/>
              <w:rPr>
                <w:rFonts w:ascii="Calibri"/>
                <w:sz w:val="20"/>
              </w:rPr>
            </w:pPr>
            <w:r>
              <w:rPr>
                <w:rFonts w:ascii="Calibri"/>
                <w:spacing w:val="-2"/>
                <w:sz w:val="20"/>
              </w:rPr>
              <w:t>0.7604</w:t>
            </w:r>
          </w:p>
        </w:tc>
      </w:tr>
      <w:tr w:rsidR="000857F9">
        <w:trPr>
          <w:trHeight w:val="299"/>
        </w:trPr>
        <w:tc>
          <w:tcPr>
            <w:tcW w:w="1280" w:type="dxa"/>
          </w:tcPr>
          <w:p w:rsidR="000857F9" w:rsidRDefault="00196ABF">
            <w:pPr>
              <w:pStyle w:val="TableParagraph"/>
              <w:spacing w:line="224" w:lineRule="exact"/>
              <w:ind w:right="87"/>
              <w:rPr>
                <w:rFonts w:ascii="Calibri"/>
                <w:b/>
                <w:sz w:val="20"/>
              </w:rPr>
            </w:pPr>
            <w:r>
              <w:rPr>
                <w:rFonts w:ascii="Calibri"/>
                <w:b/>
                <w:spacing w:val="-5"/>
                <w:sz w:val="20"/>
              </w:rPr>
              <w:t>14</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0.4259</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0.4973</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0.5742</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0.6226</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0.7419</w:t>
            </w:r>
          </w:p>
        </w:tc>
      </w:tr>
      <w:tr w:rsidR="000857F9">
        <w:trPr>
          <w:trHeight w:val="299"/>
        </w:trPr>
        <w:tc>
          <w:tcPr>
            <w:tcW w:w="1280" w:type="dxa"/>
          </w:tcPr>
          <w:p w:rsidR="000857F9" w:rsidRDefault="00196ABF">
            <w:pPr>
              <w:pStyle w:val="TableParagraph"/>
              <w:spacing w:line="226" w:lineRule="exact"/>
              <w:ind w:right="87"/>
              <w:rPr>
                <w:rFonts w:ascii="Calibri"/>
                <w:b/>
                <w:sz w:val="20"/>
              </w:rPr>
            </w:pPr>
            <w:r>
              <w:rPr>
                <w:rFonts w:ascii="Calibri"/>
                <w:b/>
                <w:spacing w:val="-5"/>
                <w:sz w:val="20"/>
              </w:rPr>
              <w:t>15</w:t>
            </w:r>
          </w:p>
        </w:tc>
        <w:tc>
          <w:tcPr>
            <w:tcW w:w="963" w:type="dxa"/>
          </w:tcPr>
          <w:p w:rsidR="000857F9" w:rsidRDefault="00196ABF">
            <w:pPr>
              <w:pStyle w:val="TableParagraph"/>
              <w:spacing w:line="169" w:lineRule="exact"/>
              <w:ind w:left="316"/>
              <w:jc w:val="left"/>
              <w:rPr>
                <w:rFonts w:ascii="Calibri"/>
                <w:sz w:val="20"/>
              </w:rPr>
            </w:pPr>
            <w:r>
              <w:rPr>
                <w:rFonts w:ascii="Calibri"/>
                <w:spacing w:val="-2"/>
                <w:sz w:val="20"/>
              </w:rPr>
              <w:t>0.4124</w:t>
            </w:r>
          </w:p>
        </w:tc>
        <w:tc>
          <w:tcPr>
            <w:tcW w:w="963" w:type="dxa"/>
          </w:tcPr>
          <w:p w:rsidR="000857F9" w:rsidRDefault="00196ABF">
            <w:pPr>
              <w:pStyle w:val="TableParagraph"/>
              <w:spacing w:line="169" w:lineRule="exact"/>
              <w:ind w:right="-15"/>
              <w:rPr>
                <w:rFonts w:ascii="Calibri"/>
                <w:sz w:val="20"/>
              </w:rPr>
            </w:pPr>
            <w:r>
              <w:rPr>
                <w:rFonts w:ascii="Calibri"/>
                <w:spacing w:val="-2"/>
                <w:sz w:val="20"/>
              </w:rPr>
              <w:t>0.4821</w:t>
            </w:r>
          </w:p>
        </w:tc>
        <w:tc>
          <w:tcPr>
            <w:tcW w:w="961" w:type="dxa"/>
          </w:tcPr>
          <w:p w:rsidR="000857F9" w:rsidRDefault="00196ABF">
            <w:pPr>
              <w:pStyle w:val="TableParagraph"/>
              <w:spacing w:line="169" w:lineRule="exact"/>
              <w:ind w:right="88"/>
              <w:rPr>
                <w:rFonts w:ascii="Calibri"/>
                <w:sz w:val="20"/>
              </w:rPr>
            </w:pPr>
            <w:r>
              <w:rPr>
                <w:rFonts w:ascii="Calibri"/>
                <w:spacing w:val="-2"/>
                <w:sz w:val="20"/>
              </w:rPr>
              <w:t>0.5577</w:t>
            </w:r>
          </w:p>
        </w:tc>
        <w:tc>
          <w:tcPr>
            <w:tcW w:w="963" w:type="dxa"/>
          </w:tcPr>
          <w:p w:rsidR="000857F9" w:rsidRDefault="00196ABF">
            <w:pPr>
              <w:pStyle w:val="TableParagraph"/>
              <w:spacing w:line="169" w:lineRule="exact"/>
              <w:ind w:right="-15"/>
              <w:rPr>
                <w:rFonts w:ascii="Calibri"/>
                <w:sz w:val="20"/>
              </w:rPr>
            </w:pPr>
            <w:r>
              <w:rPr>
                <w:rFonts w:ascii="Calibri"/>
                <w:spacing w:val="-2"/>
                <w:sz w:val="20"/>
              </w:rPr>
              <w:t>0.6055</w:t>
            </w:r>
          </w:p>
        </w:tc>
        <w:tc>
          <w:tcPr>
            <w:tcW w:w="1073" w:type="dxa"/>
          </w:tcPr>
          <w:p w:rsidR="000857F9" w:rsidRDefault="00196ABF">
            <w:pPr>
              <w:pStyle w:val="TableParagraph"/>
              <w:spacing w:line="169" w:lineRule="exact"/>
              <w:ind w:right="-15"/>
              <w:rPr>
                <w:rFonts w:ascii="Calibri"/>
                <w:sz w:val="20"/>
              </w:rPr>
            </w:pPr>
            <w:r>
              <w:rPr>
                <w:rFonts w:ascii="Calibri"/>
                <w:spacing w:val="-2"/>
                <w:sz w:val="20"/>
              </w:rPr>
              <w:t>0.7247</w:t>
            </w:r>
          </w:p>
        </w:tc>
      </w:tr>
      <w:tr w:rsidR="000857F9">
        <w:trPr>
          <w:trHeight w:val="299"/>
        </w:trPr>
        <w:tc>
          <w:tcPr>
            <w:tcW w:w="1280" w:type="dxa"/>
          </w:tcPr>
          <w:p w:rsidR="000857F9" w:rsidRDefault="00196ABF">
            <w:pPr>
              <w:pStyle w:val="TableParagraph"/>
              <w:spacing w:line="224" w:lineRule="exact"/>
              <w:ind w:right="87"/>
              <w:rPr>
                <w:rFonts w:ascii="Calibri"/>
                <w:b/>
                <w:sz w:val="20"/>
              </w:rPr>
            </w:pPr>
            <w:r>
              <w:rPr>
                <w:rFonts w:ascii="Calibri"/>
                <w:b/>
                <w:spacing w:val="-5"/>
                <w:sz w:val="20"/>
              </w:rPr>
              <w:t>16</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0.4000</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0.4683</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0.5425</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0.5897</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0.7084</w:t>
            </w:r>
          </w:p>
        </w:tc>
      </w:tr>
      <w:tr w:rsidR="000857F9">
        <w:trPr>
          <w:trHeight w:val="299"/>
        </w:trPr>
        <w:tc>
          <w:tcPr>
            <w:tcW w:w="1280" w:type="dxa"/>
          </w:tcPr>
          <w:p w:rsidR="000857F9" w:rsidRDefault="00196ABF">
            <w:pPr>
              <w:pStyle w:val="TableParagraph"/>
              <w:spacing w:line="224" w:lineRule="exact"/>
              <w:ind w:right="87"/>
              <w:rPr>
                <w:rFonts w:ascii="Calibri"/>
                <w:b/>
                <w:sz w:val="20"/>
              </w:rPr>
            </w:pPr>
            <w:r>
              <w:rPr>
                <w:rFonts w:ascii="Calibri"/>
                <w:b/>
                <w:spacing w:val="-5"/>
                <w:sz w:val="20"/>
              </w:rPr>
              <w:t>17</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0.3887</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0.4555</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0.5285</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0.5751</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0.6932</w:t>
            </w:r>
          </w:p>
        </w:tc>
      </w:tr>
      <w:tr w:rsidR="000857F9">
        <w:trPr>
          <w:trHeight w:val="297"/>
        </w:trPr>
        <w:tc>
          <w:tcPr>
            <w:tcW w:w="1280" w:type="dxa"/>
          </w:tcPr>
          <w:p w:rsidR="000857F9" w:rsidRDefault="00196ABF">
            <w:pPr>
              <w:pStyle w:val="TableParagraph"/>
              <w:spacing w:line="224" w:lineRule="exact"/>
              <w:ind w:right="87"/>
              <w:rPr>
                <w:rFonts w:ascii="Calibri"/>
                <w:b/>
                <w:sz w:val="20"/>
              </w:rPr>
            </w:pPr>
            <w:r>
              <w:rPr>
                <w:rFonts w:ascii="Calibri"/>
                <w:b/>
                <w:spacing w:val="-5"/>
                <w:sz w:val="20"/>
              </w:rPr>
              <w:t>18</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0.3783</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0.4438</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0.5155</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0.5614</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0.6788</w:t>
            </w:r>
          </w:p>
        </w:tc>
      </w:tr>
      <w:tr w:rsidR="000857F9">
        <w:trPr>
          <w:trHeight w:val="299"/>
        </w:trPr>
        <w:tc>
          <w:tcPr>
            <w:tcW w:w="1280" w:type="dxa"/>
          </w:tcPr>
          <w:p w:rsidR="000857F9" w:rsidRDefault="00196ABF">
            <w:pPr>
              <w:pStyle w:val="TableParagraph"/>
              <w:spacing w:line="224" w:lineRule="exact"/>
              <w:ind w:right="87"/>
              <w:rPr>
                <w:rFonts w:ascii="Calibri"/>
                <w:b/>
                <w:sz w:val="20"/>
              </w:rPr>
            </w:pPr>
            <w:r>
              <w:rPr>
                <w:rFonts w:ascii="Calibri"/>
                <w:b/>
                <w:spacing w:val="-5"/>
                <w:sz w:val="20"/>
              </w:rPr>
              <w:t>19</w:t>
            </w:r>
          </w:p>
        </w:tc>
        <w:tc>
          <w:tcPr>
            <w:tcW w:w="963" w:type="dxa"/>
          </w:tcPr>
          <w:p w:rsidR="000857F9" w:rsidRDefault="00196ABF">
            <w:pPr>
              <w:pStyle w:val="TableParagraph"/>
              <w:spacing w:line="226" w:lineRule="exact"/>
              <w:ind w:left="316"/>
              <w:jc w:val="left"/>
              <w:rPr>
                <w:rFonts w:ascii="Calibri"/>
                <w:sz w:val="20"/>
              </w:rPr>
            </w:pPr>
            <w:r>
              <w:rPr>
                <w:rFonts w:ascii="Calibri"/>
                <w:spacing w:val="-2"/>
                <w:sz w:val="20"/>
              </w:rPr>
              <w:t>0.3687</w:t>
            </w:r>
          </w:p>
        </w:tc>
        <w:tc>
          <w:tcPr>
            <w:tcW w:w="963" w:type="dxa"/>
          </w:tcPr>
          <w:p w:rsidR="000857F9" w:rsidRDefault="00196ABF">
            <w:pPr>
              <w:pStyle w:val="TableParagraph"/>
              <w:spacing w:line="226" w:lineRule="exact"/>
              <w:ind w:right="-15"/>
              <w:rPr>
                <w:rFonts w:ascii="Calibri"/>
                <w:sz w:val="20"/>
              </w:rPr>
            </w:pPr>
            <w:r>
              <w:rPr>
                <w:rFonts w:ascii="Calibri"/>
                <w:spacing w:val="-2"/>
                <w:sz w:val="20"/>
              </w:rPr>
              <w:t>0.4329</w:t>
            </w:r>
          </w:p>
        </w:tc>
        <w:tc>
          <w:tcPr>
            <w:tcW w:w="961" w:type="dxa"/>
          </w:tcPr>
          <w:p w:rsidR="000857F9" w:rsidRDefault="00196ABF">
            <w:pPr>
              <w:pStyle w:val="TableParagraph"/>
              <w:spacing w:line="226" w:lineRule="exact"/>
              <w:ind w:right="88"/>
              <w:rPr>
                <w:rFonts w:ascii="Calibri"/>
                <w:sz w:val="20"/>
              </w:rPr>
            </w:pPr>
            <w:r>
              <w:rPr>
                <w:rFonts w:ascii="Calibri"/>
                <w:spacing w:val="-2"/>
                <w:sz w:val="20"/>
              </w:rPr>
              <w:t>0.5034</w:t>
            </w:r>
          </w:p>
        </w:tc>
        <w:tc>
          <w:tcPr>
            <w:tcW w:w="963" w:type="dxa"/>
          </w:tcPr>
          <w:p w:rsidR="000857F9" w:rsidRDefault="00196ABF">
            <w:pPr>
              <w:pStyle w:val="TableParagraph"/>
              <w:spacing w:line="226" w:lineRule="exact"/>
              <w:ind w:right="-15"/>
              <w:rPr>
                <w:rFonts w:ascii="Calibri"/>
                <w:sz w:val="20"/>
              </w:rPr>
            </w:pPr>
            <w:r>
              <w:rPr>
                <w:rFonts w:ascii="Calibri"/>
                <w:spacing w:val="-2"/>
                <w:sz w:val="20"/>
              </w:rPr>
              <w:t>0.5487</w:t>
            </w:r>
          </w:p>
        </w:tc>
        <w:tc>
          <w:tcPr>
            <w:tcW w:w="1073" w:type="dxa"/>
          </w:tcPr>
          <w:p w:rsidR="000857F9" w:rsidRDefault="00196ABF">
            <w:pPr>
              <w:pStyle w:val="TableParagraph"/>
              <w:spacing w:line="226" w:lineRule="exact"/>
              <w:ind w:right="-15"/>
              <w:rPr>
                <w:rFonts w:ascii="Calibri"/>
                <w:sz w:val="20"/>
              </w:rPr>
            </w:pPr>
            <w:r>
              <w:rPr>
                <w:rFonts w:ascii="Calibri"/>
                <w:spacing w:val="-2"/>
                <w:sz w:val="20"/>
              </w:rPr>
              <w:t>0.6652</w:t>
            </w:r>
          </w:p>
        </w:tc>
      </w:tr>
      <w:tr w:rsidR="000857F9">
        <w:trPr>
          <w:trHeight w:val="302"/>
        </w:trPr>
        <w:tc>
          <w:tcPr>
            <w:tcW w:w="1280" w:type="dxa"/>
          </w:tcPr>
          <w:p w:rsidR="000857F9" w:rsidRDefault="00196ABF">
            <w:pPr>
              <w:pStyle w:val="TableParagraph"/>
              <w:spacing w:line="224" w:lineRule="exact"/>
              <w:ind w:right="87"/>
              <w:rPr>
                <w:rFonts w:ascii="Calibri"/>
                <w:b/>
                <w:sz w:val="20"/>
              </w:rPr>
            </w:pPr>
            <w:r>
              <w:rPr>
                <w:rFonts w:ascii="Calibri"/>
                <w:b/>
                <w:spacing w:val="-5"/>
                <w:sz w:val="20"/>
              </w:rPr>
              <w:t>20</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0.3598</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0.4227</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0.4921</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0.5368</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0.6524</w:t>
            </w:r>
          </w:p>
        </w:tc>
      </w:tr>
      <w:tr w:rsidR="000857F9">
        <w:trPr>
          <w:trHeight w:val="297"/>
        </w:trPr>
        <w:tc>
          <w:tcPr>
            <w:tcW w:w="1280" w:type="dxa"/>
          </w:tcPr>
          <w:p w:rsidR="000857F9" w:rsidRDefault="00196ABF">
            <w:pPr>
              <w:pStyle w:val="TableParagraph"/>
              <w:spacing w:line="224" w:lineRule="exact"/>
              <w:ind w:right="87"/>
              <w:rPr>
                <w:rFonts w:ascii="Calibri"/>
                <w:b/>
                <w:sz w:val="20"/>
              </w:rPr>
            </w:pPr>
            <w:r>
              <w:rPr>
                <w:rFonts w:ascii="Calibri"/>
                <w:b/>
                <w:spacing w:val="-5"/>
                <w:sz w:val="20"/>
              </w:rPr>
              <w:t>21</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0.3515</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0.4132</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0.4815</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0.5256</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0.6402</w:t>
            </w:r>
          </w:p>
        </w:tc>
      </w:tr>
      <w:tr w:rsidR="000857F9">
        <w:trPr>
          <w:trHeight w:val="299"/>
        </w:trPr>
        <w:tc>
          <w:tcPr>
            <w:tcW w:w="1280" w:type="dxa"/>
          </w:tcPr>
          <w:p w:rsidR="000857F9" w:rsidRDefault="00196ABF">
            <w:pPr>
              <w:pStyle w:val="TableParagraph"/>
              <w:spacing w:line="226" w:lineRule="exact"/>
              <w:ind w:right="87"/>
              <w:rPr>
                <w:rFonts w:ascii="Calibri"/>
                <w:b/>
                <w:sz w:val="20"/>
              </w:rPr>
            </w:pPr>
            <w:r>
              <w:rPr>
                <w:rFonts w:ascii="Calibri"/>
                <w:b/>
                <w:spacing w:val="-5"/>
                <w:sz w:val="20"/>
              </w:rPr>
              <w:t>22</w:t>
            </w:r>
          </w:p>
        </w:tc>
        <w:tc>
          <w:tcPr>
            <w:tcW w:w="963" w:type="dxa"/>
          </w:tcPr>
          <w:p w:rsidR="000857F9" w:rsidRDefault="00196ABF">
            <w:pPr>
              <w:pStyle w:val="TableParagraph"/>
              <w:spacing w:line="169" w:lineRule="exact"/>
              <w:ind w:right="-15"/>
              <w:rPr>
                <w:rFonts w:ascii="Calibri"/>
                <w:sz w:val="20"/>
              </w:rPr>
            </w:pPr>
            <w:r>
              <w:rPr>
                <w:rFonts w:ascii="Calibri"/>
                <w:spacing w:val="-2"/>
                <w:sz w:val="20"/>
              </w:rPr>
              <w:t>0.3438</w:t>
            </w:r>
          </w:p>
        </w:tc>
        <w:tc>
          <w:tcPr>
            <w:tcW w:w="963" w:type="dxa"/>
          </w:tcPr>
          <w:p w:rsidR="000857F9" w:rsidRDefault="00196ABF">
            <w:pPr>
              <w:pStyle w:val="TableParagraph"/>
              <w:spacing w:line="169" w:lineRule="exact"/>
              <w:ind w:right="-15"/>
              <w:rPr>
                <w:rFonts w:ascii="Calibri"/>
                <w:sz w:val="20"/>
              </w:rPr>
            </w:pPr>
            <w:r>
              <w:rPr>
                <w:rFonts w:ascii="Calibri"/>
                <w:spacing w:val="-2"/>
                <w:sz w:val="20"/>
              </w:rPr>
              <w:t>0.4044</w:t>
            </w:r>
          </w:p>
        </w:tc>
        <w:tc>
          <w:tcPr>
            <w:tcW w:w="961" w:type="dxa"/>
          </w:tcPr>
          <w:p w:rsidR="000857F9" w:rsidRDefault="00196ABF">
            <w:pPr>
              <w:pStyle w:val="TableParagraph"/>
              <w:spacing w:line="169" w:lineRule="exact"/>
              <w:ind w:right="88"/>
              <w:rPr>
                <w:rFonts w:ascii="Calibri"/>
                <w:sz w:val="20"/>
              </w:rPr>
            </w:pPr>
            <w:r>
              <w:rPr>
                <w:rFonts w:ascii="Calibri"/>
                <w:spacing w:val="-2"/>
                <w:sz w:val="20"/>
              </w:rPr>
              <w:t>0.4716</w:t>
            </w:r>
          </w:p>
        </w:tc>
        <w:tc>
          <w:tcPr>
            <w:tcW w:w="963" w:type="dxa"/>
          </w:tcPr>
          <w:p w:rsidR="000857F9" w:rsidRDefault="00196ABF">
            <w:pPr>
              <w:pStyle w:val="TableParagraph"/>
              <w:spacing w:line="169" w:lineRule="exact"/>
              <w:ind w:right="-15"/>
              <w:rPr>
                <w:rFonts w:ascii="Calibri"/>
                <w:sz w:val="20"/>
              </w:rPr>
            </w:pPr>
            <w:r>
              <w:rPr>
                <w:rFonts w:ascii="Calibri"/>
                <w:spacing w:val="-2"/>
                <w:sz w:val="20"/>
              </w:rPr>
              <w:t>0.5151</w:t>
            </w:r>
          </w:p>
        </w:tc>
        <w:tc>
          <w:tcPr>
            <w:tcW w:w="1073" w:type="dxa"/>
          </w:tcPr>
          <w:p w:rsidR="000857F9" w:rsidRDefault="00196ABF">
            <w:pPr>
              <w:pStyle w:val="TableParagraph"/>
              <w:spacing w:line="169" w:lineRule="exact"/>
              <w:ind w:right="-15"/>
              <w:rPr>
                <w:rFonts w:ascii="Calibri"/>
                <w:sz w:val="20"/>
              </w:rPr>
            </w:pPr>
            <w:r>
              <w:rPr>
                <w:rFonts w:ascii="Calibri"/>
                <w:spacing w:val="-2"/>
                <w:sz w:val="20"/>
              </w:rPr>
              <w:t>0.6287</w:t>
            </w:r>
          </w:p>
        </w:tc>
      </w:tr>
      <w:tr w:rsidR="000857F9">
        <w:trPr>
          <w:trHeight w:val="299"/>
        </w:trPr>
        <w:tc>
          <w:tcPr>
            <w:tcW w:w="1280" w:type="dxa"/>
          </w:tcPr>
          <w:p w:rsidR="000857F9" w:rsidRDefault="00196ABF">
            <w:pPr>
              <w:pStyle w:val="TableParagraph"/>
              <w:spacing w:line="224" w:lineRule="exact"/>
              <w:ind w:right="87"/>
              <w:rPr>
                <w:rFonts w:ascii="Calibri"/>
                <w:b/>
                <w:sz w:val="20"/>
              </w:rPr>
            </w:pPr>
            <w:r>
              <w:rPr>
                <w:rFonts w:ascii="Calibri"/>
                <w:b/>
                <w:spacing w:val="-5"/>
                <w:sz w:val="20"/>
              </w:rPr>
              <w:t>23</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0.3365</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0.3961</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0.4622</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0.5052</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0.6178</w:t>
            </w:r>
          </w:p>
        </w:tc>
      </w:tr>
      <w:tr w:rsidR="000857F9">
        <w:trPr>
          <w:trHeight w:val="299"/>
        </w:trPr>
        <w:tc>
          <w:tcPr>
            <w:tcW w:w="1280" w:type="dxa"/>
          </w:tcPr>
          <w:p w:rsidR="000857F9" w:rsidRDefault="00196ABF">
            <w:pPr>
              <w:pStyle w:val="TableParagraph"/>
              <w:spacing w:line="224" w:lineRule="exact"/>
              <w:ind w:right="87"/>
              <w:rPr>
                <w:rFonts w:ascii="Calibri"/>
                <w:b/>
                <w:sz w:val="20"/>
              </w:rPr>
            </w:pPr>
            <w:r>
              <w:rPr>
                <w:rFonts w:ascii="Calibri"/>
                <w:b/>
                <w:spacing w:val="-5"/>
                <w:sz w:val="20"/>
              </w:rPr>
              <w:t>24</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0.3297</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0.3882</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0.4534</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0.4958</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0.6074</w:t>
            </w:r>
          </w:p>
        </w:tc>
      </w:tr>
      <w:tr w:rsidR="000857F9">
        <w:trPr>
          <w:trHeight w:val="297"/>
        </w:trPr>
        <w:tc>
          <w:tcPr>
            <w:tcW w:w="1280" w:type="dxa"/>
          </w:tcPr>
          <w:p w:rsidR="000857F9" w:rsidRDefault="00196ABF">
            <w:pPr>
              <w:pStyle w:val="TableParagraph"/>
              <w:spacing w:line="222" w:lineRule="exact"/>
              <w:ind w:right="87"/>
              <w:rPr>
                <w:rFonts w:ascii="Calibri"/>
                <w:b/>
                <w:sz w:val="20"/>
              </w:rPr>
            </w:pPr>
            <w:r>
              <w:rPr>
                <w:rFonts w:ascii="Calibri"/>
                <w:b/>
                <w:spacing w:val="-5"/>
                <w:sz w:val="20"/>
              </w:rPr>
              <w:t>25</w:t>
            </w:r>
          </w:p>
        </w:tc>
        <w:tc>
          <w:tcPr>
            <w:tcW w:w="963" w:type="dxa"/>
          </w:tcPr>
          <w:p w:rsidR="000857F9" w:rsidRDefault="00196ABF">
            <w:pPr>
              <w:pStyle w:val="TableParagraph"/>
              <w:spacing w:line="225" w:lineRule="exact"/>
              <w:ind w:left="316"/>
              <w:jc w:val="left"/>
              <w:rPr>
                <w:rFonts w:ascii="Calibri"/>
                <w:sz w:val="20"/>
              </w:rPr>
            </w:pPr>
            <w:r>
              <w:rPr>
                <w:rFonts w:ascii="Calibri"/>
                <w:spacing w:val="-2"/>
                <w:sz w:val="20"/>
              </w:rPr>
              <w:t>0.3233</w:t>
            </w:r>
          </w:p>
        </w:tc>
        <w:tc>
          <w:tcPr>
            <w:tcW w:w="963" w:type="dxa"/>
          </w:tcPr>
          <w:p w:rsidR="000857F9" w:rsidRDefault="00196ABF">
            <w:pPr>
              <w:pStyle w:val="TableParagraph"/>
              <w:spacing w:line="225" w:lineRule="exact"/>
              <w:ind w:right="-15"/>
              <w:rPr>
                <w:rFonts w:ascii="Calibri"/>
                <w:sz w:val="20"/>
              </w:rPr>
            </w:pPr>
            <w:r>
              <w:rPr>
                <w:rFonts w:ascii="Calibri"/>
                <w:spacing w:val="-2"/>
                <w:sz w:val="20"/>
              </w:rPr>
              <w:t>0.3809</w:t>
            </w:r>
          </w:p>
        </w:tc>
        <w:tc>
          <w:tcPr>
            <w:tcW w:w="961" w:type="dxa"/>
          </w:tcPr>
          <w:p w:rsidR="000857F9" w:rsidRDefault="00196ABF">
            <w:pPr>
              <w:pStyle w:val="TableParagraph"/>
              <w:spacing w:line="225" w:lineRule="exact"/>
              <w:ind w:right="88"/>
              <w:rPr>
                <w:rFonts w:ascii="Calibri"/>
                <w:sz w:val="20"/>
              </w:rPr>
            </w:pPr>
            <w:r>
              <w:rPr>
                <w:rFonts w:ascii="Calibri"/>
                <w:spacing w:val="-2"/>
                <w:sz w:val="20"/>
              </w:rPr>
              <w:t>0.4451</w:t>
            </w:r>
          </w:p>
        </w:tc>
        <w:tc>
          <w:tcPr>
            <w:tcW w:w="963" w:type="dxa"/>
          </w:tcPr>
          <w:p w:rsidR="000857F9" w:rsidRDefault="00196ABF">
            <w:pPr>
              <w:pStyle w:val="TableParagraph"/>
              <w:spacing w:line="225" w:lineRule="exact"/>
              <w:ind w:right="-15"/>
              <w:rPr>
                <w:rFonts w:ascii="Calibri"/>
                <w:sz w:val="20"/>
              </w:rPr>
            </w:pPr>
            <w:r>
              <w:rPr>
                <w:rFonts w:ascii="Calibri"/>
                <w:spacing w:val="-2"/>
                <w:sz w:val="20"/>
              </w:rPr>
              <w:t>0.4869</w:t>
            </w:r>
          </w:p>
        </w:tc>
        <w:tc>
          <w:tcPr>
            <w:tcW w:w="1073" w:type="dxa"/>
          </w:tcPr>
          <w:p w:rsidR="000857F9" w:rsidRDefault="00196ABF">
            <w:pPr>
              <w:pStyle w:val="TableParagraph"/>
              <w:spacing w:line="225" w:lineRule="exact"/>
              <w:ind w:right="-15"/>
              <w:rPr>
                <w:rFonts w:ascii="Calibri"/>
                <w:sz w:val="20"/>
              </w:rPr>
            </w:pPr>
            <w:r>
              <w:rPr>
                <w:rFonts w:ascii="Calibri"/>
                <w:spacing w:val="-2"/>
                <w:sz w:val="20"/>
              </w:rPr>
              <w:t>0.5974</w:t>
            </w:r>
          </w:p>
        </w:tc>
      </w:tr>
      <w:tr w:rsidR="000857F9">
        <w:trPr>
          <w:trHeight w:val="302"/>
        </w:trPr>
        <w:tc>
          <w:tcPr>
            <w:tcW w:w="1280" w:type="dxa"/>
          </w:tcPr>
          <w:p w:rsidR="000857F9" w:rsidRDefault="00196ABF">
            <w:pPr>
              <w:pStyle w:val="TableParagraph"/>
              <w:spacing w:line="226" w:lineRule="exact"/>
              <w:ind w:right="87"/>
              <w:rPr>
                <w:rFonts w:ascii="Calibri"/>
                <w:b/>
                <w:sz w:val="20"/>
              </w:rPr>
            </w:pPr>
            <w:r>
              <w:rPr>
                <w:rFonts w:ascii="Calibri"/>
                <w:b/>
                <w:spacing w:val="-5"/>
                <w:sz w:val="20"/>
              </w:rPr>
              <w:t>26</w:t>
            </w:r>
          </w:p>
        </w:tc>
        <w:tc>
          <w:tcPr>
            <w:tcW w:w="963" w:type="dxa"/>
          </w:tcPr>
          <w:p w:rsidR="000857F9" w:rsidRDefault="00196ABF">
            <w:pPr>
              <w:pStyle w:val="TableParagraph"/>
              <w:spacing w:line="169" w:lineRule="exact"/>
              <w:ind w:left="316"/>
              <w:jc w:val="left"/>
              <w:rPr>
                <w:rFonts w:ascii="Calibri"/>
                <w:sz w:val="20"/>
              </w:rPr>
            </w:pPr>
            <w:r>
              <w:rPr>
                <w:rFonts w:ascii="Calibri"/>
                <w:spacing w:val="-2"/>
                <w:sz w:val="20"/>
              </w:rPr>
              <w:t>0.3172</w:t>
            </w:r>
          </w:p>
        </w:tc>
        <w:tc>
          <w:tcPr>
            <w:tcW w:w="963" w:type="dxa"/>
          </w:tcPr>
          <w:p w:rsidR="000857F9" w:rsidRDefault="00196ABF">
            <w:pPr>
              <w:pStyle w:val="TableParagraph"/>
              <w:spacing w:line="169" w:lineRule="exact"/>
              <w:ind w:right="-15"/>
              <w:rPr>
                <w:rFonts w:ascii="Calibri"/>
                <w:sz w:val="20"/>
              </w:rPr>
            </w:pPr>
            <w:r>
              <w:rPr>
                <w:rFonts w:ascii="Calibri"/>
                <w:spacing w:val="-2"/>
                <w:sz w:val="20"/>
              </w:rPr>
              <w:t>0.3739</w:t>
            </w:r>
          </w:p>
        </w:tc>
        <w:tc>
          <w:tcPr>
            <w:tcW w:w="961" w:type="dxa"/>
          </w:tcPr>
          <w:p w:rsidR="000857F9" w:rsidRDefault="00196ABF">
            <w:pPr>
              <w:pStyle w:val="TableParagraph"/>
              <w:spacing w:line="169" w:lineRule="exact"/>
              <w:ind w:right="88"/>
              <w:rPr>
                <w:rFonts w:ascii="Calibri"/>
                <w:sz w:val="20"/>
              </w:rPr>
            </w:pPr>
            <w:r>
              <w:rPr>
                <w:rFonts w:ascii="Calibri"/>
                <w:spacing w:val="-2"/>
                <w:sz w:val="20"/>
              </w:rPr>
              <w:t>0.4372</w:t>
            </w:r>
          </w:p>
        </w:tc>
        <w:tc>
          <w:tcPr>
            <w:tcW w:w="963" w:type="dxa"/>
          </w:tcPr>
          <w:p w:rsidR="000857F9" w:rsidRDefault="00196ABF">
            <w:pPr>
              <w:pStyle w:val="TableParagraph"/>
              <w:spacing w:line="169" w:lineRule="exact"/>
              <w:ind w:right="-15"/>
              <w:rPr>
                <w:rFonts w:ascii="Calibri"/>
                <w:sz w:val="20"/>
              </w:rPr>
            </w:pPr>
            <w:r>
              <w:rPr>
                <w:rFonts w:ascii="Calibri"/>
                <w:spacing w:val="-2"/>
                <w:sz w:val="20"/>
              </w:rPr>
              <w:t>0.4785</w:t>
            </w:r>
          </w:p>
        </w:tc>
        <w:tc>
          <w:tcPr>
            <w:tcW w:w="1073" w:type="dxa"/>
          </w:tcPr>
          <w:p w:rsidR="000857F9" w:rsidRDefault="00196ABF">
            <w:pPr>
              <w:pStyle w:val="TableParagraph"/>
              <w:spacing w:line="169" w:lineRule="exact"/>
              <w:ind w:right="-15"/>
              <w:rPr>
                <w:rFonts w:ascii="Calibri"/>
                <w:sz w:val="20"/>
              </w:rPr>
            </w:pPr>
            <w:r>
              <w:rPr>
                <w:rFonts w:ascii="Calibri"/>
                <w:spacing w:val="-2"/>
                <w:sz w:val="20"/>
              </w:rPr>
              <w:t>0.5880</w:t>
            </w:r>
          </w:p>
        </w:tc>
      </w:tr>
      <w:tr w:rsidR="000857F9">
        <w:trPr>
          <w:trHeight w:val="299"/>
        </w:trPr>
        <w:tc>
          <w:tcPr>
            <w:tcW w:w="1280" w:type="dxa"/>
          </w:tcPr>
          <w:p w:rsidR="000857F9" w:rsidRDefault="00196ABF">
            <w:pPr>
              <w:pStyle w:val="TableParagraph"/>
              <w:spacing w:line="224" w:lineRule="exact"/>
              <w:ind w:right="87"/>
              <w:rPr>
                <w:rFonts w:ascii="Calibri"/>
                <w:b/>
                <w:sz w:val="20"/>
              </w:rPr>
            </w:pPr>
            <w:r>
              <w:rPr>
                <w:rFonts w:ascii="Calibri"/>
                <w:b/>
                <w:spacing w:val="-5"/>
                <w:sz w:val="20"/>
              </w:rPr>
              <w:t>27</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0.3115</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0.3673</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0.4297</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0.4705</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0.5790</w:t>
            </w:r>
          </w:p>
        </w:tc>
      </w:tr>
      <w:tr w:rsidR="000857F9">
        <w:trPr>
          <w:trHeight w:val="297"/>
        </w:trPr>
        <w:tc>
          <w:tcPr>
            <w:tcW w:w="1280" w:type="dxa"/>
          </w:tcPr>
          <w:p w:rsidR="000857F9" w:rsidRDefault="00196ABF">
            <w:pPr>
              <w:pStyle w:val="TableParagraph"/>
              <w:spacing w:line="224" w:lineRule="exact"/>
              <w:ind w:right="87"/>
              <w:rPr>
                <w:rFonts w:ascii="Calibri"/>
                <w:b/>
                <w:sz w:val="20"/>
              </w:rPr>
            </w:pPr>
            <w:r>
              <w:rPr>
                <w:rFonts w:ascii="Calibri"/>
                <w:b/>
                <w:spacing w:val="-5"/>
                <w:sz w:val="20"/>
              </w:rPr>
              <w:t>28</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0.3061</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0.3610</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0.4226</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0.4629</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0.5703</w:t>
            </w:r>
          </w:p>
        </w:tc>
      </w:tr>
      <w:tr w:rsidR="000857F9">
        <w:trPr>
          <w:trHeight w:val="299"/>
        </w:trPr>
        <w:tc>
          <w:tcPr>
            <w:tcW w:w="1280" w:type="dxa"/>
          </w:tcPr>
          <w:p w:rsidR="000857F9" w:rsidRDefault="00196ABF">
            <w:pPr>
              <w:pStyle w:val="TableParagraph"/>
              <w:spacing w:line="226" w:lineRule="exact"/>
              <w:ind w:right="87"/>
              <w:rPr>
                <w:rFonts w:ascii="Calibri"/>
                <w:b/>
                <w:sz w:val="20"/>
              </w:rPr>
            </w:pPr>
            <w:r>
              <w:rPr>
                <w:rFonts w:ascii="Calibri"/>
                <w:b/>
                <w:spacing w:val="-5"/>
                <w:sz w:val="20"/>
              </w:rPr>
              <w:t>29</w:t>
            </w:r>
          </w:p>
        </w:tc>
        <w:tc>
          <w:tcPr>
            <w:tcW w:w="963" w:type="dxa"/>
          </w:tcPr>
          <w:p w:rsidR="000857F9" w:rsidRDefault="00196ABF">
            <w:pPr>
              <w:pStyle w:val="TableParagraph"/>
              <w:spacing w:line="169" w:lineRule="exact"/>
              <w:ind w:left="316"/>
              <w:jc w:val="left"/>
              <w:rPr>
                <w:rFonts w:ascii="Calibri"/>
                <w:sz w:val="20"/>
              </w:rPr>
            </w:pPr>
            <w:r>
              <w:rPr>
                <w:rFonts w:ascii="Calibri"/>
                <w:spacing w:val="-2"/>
                <w:sz w:val="20"/>
              </w:rPr>
              <w:t>0.3009</w:t>
            </w:r>
          </w:p>
        </w:tc>
        <w:tc>
          <w:tcPr>
            <w:tcW w:w="963" w:type="dxa"/>
          </w:tcPr>
          <w:p w:rsidR="000857F9" w:rsidRDefault="00196ABF">
            <w:pPr>
              <w:pStyle w:val="TableParagraph"/>
              <w:spacing w:line="169" w:lineRule="exact"/>
              <w:ind w:right="-15"/>
              <w:rPr>
                <w:rFonts w:ascii="Calibri"/>
                <w:sz w:val="20"/>
              </w:rPr>
            </w:pPr>
            <w:r>
              <w:rPr>
                <w:rFonts w:ascii="Calibri"/>
                <w:spacing w:val="-2"/>
                <w:sz w:val="20"/>
              </w:rPr>
              <w:t>0.3550</w:t>
            </w:r>
          </w:p>
        </w:tc>
        <w:tc>
          <w:tcPr>
            <w:tcW w:w="961" w:type="dxa"/>
          </w:tcPr>
          <w:p w:rsidR="000857F9" w:rsidRDefault="00196ABF">
            <w:pPr>
              <w:pStyle w:val="TableParagraph"/>
              <w:spacing w:line="169" w:lineRule="exact"/>
              <w:ind w:right="88"/>
              <w:rPr>
                <w:rFonts w:ascii="Calibri"/>
                <w:sz w:val="20"/>
              </w:rPr>
            </w:pPr>
            <w:r>
              <w:rPr>
                <w:rFonts w:ascii="Calibri"/>
                <w:spacing w:val="-2"/>
                <w:sz w:val="20"/>
              </w:rPr>
              <w:t>0.4158</w:t>
            </w:r>
          </w:p>
        </w:tc>
        <w:tc>
          <w:tcPr>
            <w:tcW w:w="963" w:type="dxa"/>
          </w:tcPr>
          <w:p w:rsidR="000857F9" w:rsidRDefault="00196ABF">
            <w:pPr>
              <w:pStyle w:val="TableParagraph"/>
              <w:spacing w:line="169" w:lineRule="exact"/>
              <w:ind w:right="-15"/>
              <w:rPr>
                <w:rFonts w:ascii="Calibri"/>
                <w:sz w:val="20"/>
              </w:rPr>
            </w:pPr>
            <w:r>
              <w:rPr>
                <w:rFonts w:ascii="Calibri"/>
                <w:spacing w:val="-2"/>
                <w:sz w:val="20"/>
              </w:rPr>
              <w:t>0.4556</w:t>
            </w:r>
          </w:p>
        </w:tc>
        <w:tc>
          <w:tcPr>
            <w:tcW w:w="1073" w:type="dxa"/>
          </w:tcPr>
          <w:p w:rsidR="000857F9" w:rsidRDefault="00196ABF">
            <w:pPr>
              <w:pStyle w:val="TableParagraph"/>
              <w:spacing w:line="169" w:lineRule="exact"/>
              <w:ind w:right="-15"/>
              <w:rPr>
                <w:rFonts w:ascii="Calibri"/>
                <w:sz w:val="20"/>
              </w:rPr>
            </w:pPr>
            <w:r>
              <w:rPr>
                <w:rFonts w:ascii="Calibri"/>
                <w:spacing w:val="-2"/>
                <w:sz w:val="20"/>
              </w:rPr>
              <w:t>0.5620</w:t>
            </w:r>
          </w:p>
        </w:tc>
      </w:tr>
      <w:tr w:rsidR="000857F9">
        <w:trPr>
          <w:trHeight w:val="299"/>
        </w:trPr>
        <w:tc>
          <w:tcPr>
            <w:tcW w:w="1280" w:type="dxa"/>
          </w:tcPr>
          <w:p w:rsidR="000857F9" w:rsidRDefault="00196ABF">
            <w:pPr>
              <w:pStyle w:val="TableParagraph"/>
              <w:spacing w:line="224" w:lineRule="exact"/>
              <w:ind w:right="87"/>
              <w:rPr>
                <w:rFonts w:ascii="Calibri"/>
                <w:b/>
                <w:sz w:val="20"/>
              </w:rPr>
            </w:pPr>
            <w:r>
              <w:rPr>
                <w:rFonts w:ascii="Calibri"/>
                <w:b/>
                <w:spacing w:val="-5"/>
                <w:sz w:val="20"/>
              </w:rPr>
              <w:t>30</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0.2960</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0.3494</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0.4093</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0.4487</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0.5541</w:t>
            </w:r>
          </w:p>
        </w:tc>
      </w:tr>
      <w:tr w:rsidR="000857F9">
        <w:trPr>
          <w:trHeight w:val="299"/>
        </w:trPr>
        <w:tc>
          <w:tcPr>
            <w:tcW w:w="1280" w:type="dxa"/>
          </w:tcPr>
          <w:p w:rsidR="000857F9" w:rsidRDefault="00196ABF">
            <w:pPr>
              <w:pStyle w:val="TableParagraph"/>
              <w:spacing w:line="224" w:lineRule="exact"/>
              <w:ind w:right="87"/>
              <w:rPr>
                <w:rFonts w:ascii="Calibri"/>
                <w:b/>
                <w:sz w:val="20"/>
              </w:rPr>
            </w:pPr>
            <w:r>
              <w:rPr>
                <w:rFonts w:ascii="Calibri"/>
                <w:b/>
                <w:spacing w:val="-5"/>
                <w:sz w:val="20"/>
              </w:rPr>
              <w:t>31</w:t>
            </w:r>
          </w:p>
        </w:tc>
        <w:tc>
          <w:tcPr>
            <w:tcW w:w="963" w:type="dxa"/>
          </w:tcPr>
          <w:p w:rsidR="000857F9" w:rsidRDefault="00196ABF">
            <w:pPr>
              <w:pStyle w:val="TableParagraph"/>
              <w:spacing w:line="226" w:lineRule="exact"/>
              <w:ind w:left="316"/>
              <w:jc w:val="left"/>
              <w:rPr>
                <w:rFonts w:ascii="Calibri"/>
                <w:sz w:val="20"/>
              </w:rPr>
            </w:pPr>
            <w:r>
              <w:rPr>
                <w:rFonts w:ascii="Calibri"/>
                <w:spacing w:val="-2"/>
                <w:sz w:val="20"/>
              </w:rPr>
              <w:t>0.2913</w:t>
            </w:r>
          </w:p>
        </w:tc>
        <w:tc>
          <w:tcPr>
            <w:tcW w:w="963" w:type="dxa"/>
          </w:tcPr>
          <w:p w:rsidR="000857F9" w:rsidRDefault="00196ABF">
            <w:pPr>
              <w:pStyle w:val="TableParagraph"/>
              <w:spacing w:line="226" w:lineRule="exact"/>
              <w:ind w:right="-15"/>
              <w:rPr>
                <w:rFonts w:ascii="Calibri"/>
                <w:sz w:val="20"/>
              </w:rPr>
            </w:pPr>
            <w:r>
              <w:rPr>
                <w:rFonts w:ascii="Calibri"/>
                <w:spacing w:val="-2"/>
                <w:sz w:val="20"/>
              </w:rPr>
              <w:t>0.3440</w:t>
            </w:r>
          </w:p>
        </w:tc>
        <w:tc>
          <w:tcPr>
            <w:tcW w:w="961" w:type="dxa"/>
          </w:tcPr>
          <w:p w:rsidR="000857F9" w:rsidRDefault="00196ABF">
            <w:pPr>
              <w:pStyle w:val="TableParagraph"/>
              <w:spacing w:line="226" w:lineRule="exact"/>
              <w:ind w:right="88"/>
              <w:rPr>
                <w:rFonts w:ascii="Calibri"/>
                <w:sz w:val="20"/>
              </w:rPr>
            </w:pPr>
            <w:r>
              <w:rPr>
                <w:rFonts w:ascii="Calibri"/>
                <w:spacing w:val="-2"/>
                <w:sz w:val="20"/>
              </w:rPr>
              <w:t>0.4032</w:t>
            </w:r>
          </w:p>
        </w:tc>
        <w:tc>
          <w:tcPr>
            <w:tcW w:w="963" w:type="dxa"/>
          </w:tcPr>
          <w:p w:rsidR="000857F9" w:rsidRDefault="00196ABF">
            <w:pPr>
              <w:pStyle w:val="TableParagraph"/>
              <w:spacing w:line="226" w:lineRule="exact"/>
              <w:ind w:right="-15"/>
              <w:rPr>
                <w:rFonts w:ascii="Calibri"/>
                <w:sz w:val="20"/>
              </w:rPr>
            </w:pPr>
            <w:r>
              <w:rPr>
                <w:rFonts w:ascii="Calibri"/>
                <w:spacing w:val="-2"/>
                <w:sz w:val="20"/>
              </w:rPr>
              <w:t>0.4421</w:t>
            </w:r>
          </w:p>
        </w:tc>
        <w:tc>
          <w:tcPr>
            <w:tcW w:w="1073" w:type="dxa"/>
          </w:tcPr>
          <w:p w:rsidR="000857F9" w:rsidRDefault="00196ABF">
            <w:pPr>
              <w:pStyle w:val="TableParagraph"/>
              <w:spacing w:line="226" w:lineRule="exact"/>
              <w:ind w:right="-15"/>
              <w:rPr>
                <w:rFonts w:ascii="Calibri"/>
                <w:sz w:val="20"/>
              </w:rPr>
            </w:pPr>
            <w:r>
              <w:rPr>
                <w:rFonts w:ascii="Calibri"/>
                <w:spacing w:val="-2"/>
                <w:sz w:val="20"/>
              </w:rPr>
              <w:t>0.5465</w:t>
            </w:r>
          </w:p>
        </w:tc>
      </w:tr>
      <w:tr w:rsidR="000857F9">
        <w:trPr>
          <w:trHeight w:val="299"/>
        </w:trPr>
        <w:tc>
          <w:tcPr>
            <w:tcW w:w="1280" w:type="dxa"/>
          </w:tcPr>
          <w:p w:rsidR="000857F9" w:rsidRDefault="00196ABF">
            <w:pPr>
              <w:pStyle w:val="TableParagraph"/>
              <w:spacing w:line="224" w:lineRule="exact"/>
              <w:ind w:right="87"/>
              <w:rPr>
                <w:rFonts w:ascii="Calibri"/>
                <w:b/>
                <w:sz w:val="20"/>
              </w:rPr>
            </w:pPr>
            <w:r>
              <w:rPr>
                <w:rFonts w:ascii="Calibri"/>
                <w:b/>
                <w:spacing w:val="-5"/>
                <w:sz w:val="20"/>
              </w:rPr>
              <w:t>32</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0.2869</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0.3388</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0.3972</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0.4357</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0.5392</w:t>
            </w:r>
          </w:p>
        </w:tc>
      </w:tr>
      <w:tr w:rsidR="000857F9">
        <w:trPr>
          <w:trHeight w:val="299"/>
        </w:trPr>
        <w:tc>
          <w:tcPr>
            <w:tcW w:w="1280" w:type="dxa"/>
          </w:tcPr>
          <w:p w:rsidR="000857F9" w:rsidRDefault="00196ABF">
            <w:pPr>
              <w:pStyle w:val="TableParagraph"/>
              <w:spacing w:line="224" w:lineRule="exact"/>
              <w:ind w:right="87"/>
              <w:rPr>
                <w:rFonts w:ascii="Calibri"/>
                <w:b/>
                <w:sz w:val="20"/>
              </w:rPr>
            </w:pPr>
            <w:r>
              <w:rPr>
                <w:rFonts w:ascii="Calibri"/>
                <w:b/>
                <w:spacing w:val="-5"/>
                <w:sz w:val="20"/>
              </w:rPr>
              <w:t>33</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0.2826</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0.3338</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0.3916</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0.4296</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0.5322</w:t>
            </w:r>
          </w:p>
        </w:tc>
      </w:tr>
      <w:tr w:rsidR="000857F9">
        <w:trPr>
          <w:trHeight w:val="299"/>
        </w:trPr>
        <w:tc>
          <w:tcPr>
            <w:tcW w:w="1280" w:type="dxa"/>
          </w:tcPr>
          <w:p w:rsidR="000857F9" w:rsidRDefault="00196ABF">
            <w:pPr>
              <w:pStyle w:val="TableParagraph"/>
              <w:spacing w:line="224" w:lineRule="exact"/>
              <w:ind w:right="87"/>
              <w:rPr>
                <w:rFonts w:ascii="Calibri"/>
                <w:b/>
                <w:sz w:val="20"/>
              </w:rPr>
            </w:pPr>
            <w:r>
              <w:rPr>
                <w:rFonts w:ascii="Calibri"/>
                <w:b/>
                <w:spacing w:val="-5"/>
                <w:sz w:val="20"/>
              </w:rPr>
              <w:t>34</w:t>
            </w:r>
          </w:p>
        </w:tc>
        <w:tc>
          <w:tcPr>
            <w:tcW w:w="963" w:type="dxa"/>
          </w:tcPr>
          <w:p w:rsidR="000857F9" w:rsidRDefault="00196ABF">
            <w:pPr>
              <w:pStyle w:val="TableParagraph"/>
              <w:spacing w:line="166" w:lineRule="exact"/>
              <w:ind w:left="316"/>
              <w:jc w:val="left"/>
              <w:rPr>
                <w:rFonts w:ascii="Calibri"/>
                <w:sz w:val="20"/>
              </w:rPr>
            </w:pPr>
            <w:r>
              <w:rPr>
                <w:rFonts w:ascii="Calibri"/>
                <w:spacing w:val="-2"/>
                <w:sz w:val="20"/>
              </w:rPr>
              <w:t>0.2785</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0.3291</w:t>
            </w:r>
          </w:p>
        </w:tc>
        <w:tc>
          <w:tcPr>
            <w:tcW w:w="961" w:type="dxa"/>
          </w:tcPr>
          <w:p w:rsidR="000857F9" w:rsidRDefault="00196ABF">
            <w:pPr>
              <w:pStyle w:val="TableParagraph"/>
              <w:spacing w:line="166" w:lineRule="exact"/>
              <w:ind w:right="88"/>
              <w:rPr>
                <w:rFonts w:ascii="Calibri"/>
                <w:sz w:val="20"/>
              </w:rPr>
            </w:pPr>
            <w:r>
              <w:rPr>
                <w:rFonts w:ascii="Calibri"/>
                <w:spacing w:val="-2"/>
                <w:sz w:val="20"/>
              </w:rPr>
              <w:t>0.3862</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0.4238</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0.5254</w:t>
            </w:r>
          </w:p>
        </w:tc>
      </w:tr>
    </w:tbl>
    <w:p w:rsidR="000857F9" w:rsidRDefault="000857F9">
      <w:pPr>
        <w:pStyle w:val="TableParagraph"/>
        <w:spacing w:line="166" w:lineRule="exact"/>
        <w:rPr>
          <w:rFonts w:ascii="Calibri"/>
          <w:sz w:val="20"/>
        </w:rPr>
        <w:sectPr w:rsidR="000857F9">
          <w:pgSz w:w="11910" w:h="16840"/>
          <w:pgMar w:top="1920" w:right="1559" w:bottom="280" w:left="1700" w:header="754" w:footer="0" w:gutter="0"/>
          <w:cols w:space="720"/>
        </w:sectPr>
      </w:pPr>
    </w:p>
    <w:p w:rsidR="000857F9" w:rsidRDefault="00196ABF">
      <w:pPr>
        <w:pStyle w:val="BodyText"/>
        <w:spacing w:before="100"/>
        <w:rPr>
          <w:i/>
          <w:sz w:val="20"/>
        </w:rPr>
      </w:pPr>
      <w:r>
        <w:rPr>
          <w:i/>
          <w:noProof/>
          <w:sz w:val="20"/>
          <w:lang w:val="en-US"/>
        </w:rPr>
        <w:drawing>
          <wp:anchor distT="0" distB="0" distL="0" distR="0" simplePos="0" relativeHeight="477845504"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1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80"/>
        <w:gridCol w:w="963"/>
        <w:gridCol w:w="409"/>
        <w:gridCol w:w="555"/>
        <w:gridCol w:w="961"/>
        <w:gridCol w:w="963"/>
        <w:gridCol w:w="1073"/>
      </w:tblGrid>
      <w:tr w:rsidR="000857F9">
        <w:trPr>
          <w:trHeight w:val="299"/>
        </w:trPr>
        <w:tc>
          <w:tcPr>
            <w:tcW w:w="1280" w:type="dxa"/>
          </w:tcPr>
          <w:p w:rsidR="000857F9" w:rsidRDefault="00196ABF">
            <w:pPr>
              <w:pStyle w:val="TableParagraph"/>
              <w:spacing w:line="224" w:lineRule="exact"/>
              <w:ind w:right="82"/>
              <w:rPr>
                <w:rFonts w:ascii="Calibri"/>
                <w:b/>
                <w:sz w:val="20"/>
              </w:rPr>
            </w:pPr>
            <w:r>
              <w:rPr>
                <w:rFonts w:ascii="Calibri"/>
                <w:b/>
                <w:spacing w:val="-5"/>
                <w:sz w:val="20"/>
              </w:rPr>
              <w:t>35</w:t>
            </w:r>
          </w:p>
        </w:tc>
        <w:tc>
          <w:tcPr>
            <w:tcW w:w="963" w:type="dxa"/>
          </w:tcPr>
          <w:p w:rsidR="000857F9" w:rsidRDefault="00196ABF">
            <w:pPr>
              <w:pStyle w:val="TableParagraph"/>
              <w:spacing w:line="166" w:lineRule="exact"/>
              <w:ind w:right="84"/>
              <w:rPr>
                <w:rFonts w:ascii="Calibri"/>
                <w:sz w:val="20"/>
              </w:rPr>
            </w:pPr>
            <w:r>
              <w:rPr>
                <w:rFonts w:ascii="Calibri"/>
                <w:spacing w:val="-2"/>
                <w:sz w:val="20"/>
              </w:rPr>
              <w:t>0.2746</w:t>
            </w:r>
          </w:p>
        </w:tc>
        <w:tc>
          <w:tcPr>
            <w:tcW w:w="964" w:type="dxa"/>
            <w:gridSpan w:val="2"/>
          </w:tcPr>
          <w:p w:rsidR="000857F9" w:rsidRDefault="00196ABF">
            <w:pPr>
              <w:pStyle w:val="TableParagraph"/>
              <w:spacing w:line="166" w:lineRule="exact"/>
              <w:ind w:left="416" w:right="-15"/>
              <w:jc w:val="left"/>
              <w:rPr>
                <w:rFonts w:ascii="Calibri"/>
                <w:sz w:val="20"/>
              </w:rPr>
            </w:pPr>
            <w:r>
              <w:rPr>
                <w:rFonts w:ascii="Calibri"/>
                <w:spacing w:val="-4"/>
                <w:sz w:val="20"/>
              </w:rPr>
              <w:t>0.3246</w:t>
            </w:r>
          </w:p>
        </w:tc>
        <w:tc>
          <w:tcPr>
            <w:tcW w:w="961" w:type="dxa"/>
          </w:tcPr>
          <w:p w:rsidR="000857F9" w:rsidRDefault="00196ABF">
            <w:pPr>
              <w:pStyle w:val="TableParagraph"/>
              <w:spacing w:line="166" w:lineRule="exact"/>
              <w:ind w:right="85"/>
              <w:rPr>
                <w:rFonts w:ascii="Calibri"/>
                <w:sz w:val="20"/>
              </w:rPr>
            </w:pPr>
            <w:r>
              <w:rPr>
                <w:rFonts w:ascii="Calibri"/>
                <w:spacing w:val="-2"/>
                <w:sz w:val="20"/>
              </w:rPr>
              <w:t>0.3810</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0.4182</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0.5189</w:t>
            </w:r>
          </w:p>
        </w:tc>
      </w:tr>
      <w:tr w:rsidR="000857F9">
        <w:trPr>
          <w:trHeight w:val="299"/>
        </w:trPr>
        <w:tc>
          <w:tcPr>
            <w:tcW w:w="1280" w:type="dxa"/>
          </w:tcPr>
          <w:p w:rsidR="000857F9" w:rsidRDefault="00196ABF">
            <w:pPr>
              <w:pStyle w:val="TableParagraph"/>
              <w:spacing w:line="224" w:lineRule="exact"/>
              <w:ind w:right="82"/>
              <w:rPr>
                <w:rFonts w:ascii="Calibri"/>
                <w:b/>
                <w:sz w:val="20"/>
              </w:rPr>
            </w:pPr>
            <w:r>
              <w:rPr>
                <w:rFonts w:ascii="Calibri"/>
                <w:b/>
                <w:spacing w:val="-5"/>
                <w:sz w:val="20"/>
              </w:rPr>
              <w:t>36</w:t>
            </w:r>
          </w:p>
        </w:tc>
        <w:tc>
          <w:tcPr>
            <w:tcW w:w="963" w:type="dxa"/>
          </w:tcPr>
          <w:p w:rsidR="000857F9" w:rsidRDefault="00196ABF">
            <w:pPr>
              <w:pStyle w:val="TableParagraph"/>
              <w:spacing w:line="166" w:lineRule="exact"/>
              <w:ind w:right="84"/>
              <w:rPr>
                <w:rFonts w:ascii="Calibri"/>
                <w:sz w:val="20"/>
              </w:rPr>
            </w:pPr>
            <w:r>
              <w:rPr>
                <w:rFonts w:ascii="Calibri"/>
                <w:spacing w:val="-2"/>
                <w:sz w:val="20"/>
              </w:rPr>
              <w:t>0.2709</w:t>
            </w:r>
          </w:p>
        </w:tc>
        <w:tc>
          <w:tcPr>
            <w:tcW w:w="964" w:type="dxa"/>
            <w:gridSpan w:val="2"/>
          </w:tcPr>
          <w:p w:rsidR="000857F9" w:rsidRDefault="00196ABF">
            <w:pPr>
              <w:pStyle w:val="TableParagraph"/>
              <w:spacing w:line="166" w:lineRule="exact"/>
              <w:ind w:left="416" w:right="-15"/>
              <w:jc w:val="left"/>
              <w:rPr>
                <w:rFonts w:ascii="Calibri"/>
                <w:sz w:val="20"/>
              </w:rPr>
            </w:pPr>
            <w:r>
              <w:rPr>
                <w:rFonts w:ascii="Calibri"/>
                <w:spacing w:val="-4"/>
                <w:sz w:val="20"/>
              </w:rPr>
              <w:t>0.3202</w:t>
            </w:r>
          </w:p>
        </w:tc>
        <w:tc>
          <w:tcPr>
            <w:tcW w:w="961" w:type="dxa"/>
          </w:tcPr>
          <w:p w:rsidR="000857F9" w:rsidRDefault="00196ABF">
            <w:pPr>
              <w:pStyle w:val="TableParagraph"/>
              <w:spacing w:line="166" w:lineRule="exact"/>
              <w:ind w:right="85"/>
              <w:rPr>
                <w:rFonts w:ascii="Calibri"/>
                <w:sz w:val="20"/>
              </w:rPr>
            </w:pPr>
            <w:r>
              <w:rPr>
                <w:rFonts w:ascii="Calibri"/>
                <w:spacing w:val="-2"/>
                <w:sz w:val="20"/>
              </w:rPr>
              <w:t>0.3760</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0.4128</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0.5126</w:t>
            </w:r>
          </w:p>
        </w:tc>
      </w:tr>
      <w:tr w:rsidR="000857F9">
        <w:trPr>
          <w:trHeight w:val="299"/>
        </w:trPr>
        <w:tc>
          <w:tcPr>
            <w:tcW w:w="1280" w:type="dxa"/>
          </w:tcPr>
          <w:p w:rsidR="000857F9" w:rsidRDefault="00196ABF">
            <w:pPr>
              <w:pStyle w:val="TableParagraph"/>
              <w:spacing w:line="224" w:lineRule="exact"/>
              <w:ind w:right="82"/>
              <w:rPr>
                <w:rFonts w:ascii="Calibri"/>
                <w:b/>
                <w:sz w:val="20"/>
              </w:rPr>
            </w:pPr>
            <w:r>
              <w:rPr>
                <w:rFonts w:ascii="Calibri"/>
                <w:b/>
                <w:spacing w:val="-5"/>
                <w:sz w:val="20"/>
              </w:rPr>
              <w:t>37</w:t>
            </w:r>
          </w:p>
        </w:tc>
        <w:tc>
          <w:tcPr>
            <w:tcW w:w="963" w:type="dxa"/>
          </w:tcPr>
          <w:p w:rsidR="000857F9" w:rsidRDefault="00196ABF">
            <w:pPr>
              <w:pStyle w:val="TableParagraph"/>
              <w:spacing w:line="226" w:lineRule="exact"/>
              <w:ind w:right="84"/>
              <w:rPr>
                <w:rFonts w:ascii="Calibri"/>
                <w:sz w:val="20"/>
              </w:rPr>
            </w:pPr>
            <w:r>
              <w:rPr>
                <w:rFonts w:ascii="Calibri"/>
                <w:spacing w:val="-2"/>
                <w:sz w:val="20"/>
              </w:rPr>
              <w:t>0.2673</w:t>
            </w:r>
          </w:p>
        </w:tc>
        <w:tc>
          <w:tcPr>
            <w:tcW w:w="964" w:type="dxa"/>
            <w:gridSpan w:val="2"/>
          </w:tcPr>
          <w:p w:rsidR="000857F9" w:rsidRDefault="00196ABF">
            <w:pPr>
              <w:pStyle w:val="TableParagraph"/>
              <w:spacing w:line="226" w:lineRule="exact"/>
              <w:ind w:left="416" w:right="-15"/>
              <w:jc w:val="left"/>
              <w:rPr>
                <w:rFonts w:ascii="Calibri"/>
                <w:sz w:val="20"/>
              </w:rPr>
            </w:pPr>
            <w:r>
              <w:rPr>
                <w:rFonts w:ascii="Calibri"/>
                <w:spacing w:val="-4"/>
                <w:sz w:val="20"/>
              </w:rPr>
              <w:t>0.3160</w:t>
            </w:r>
          </w:p>
        </w:tc>
        <w:tc>
          <w:tcPr>
            <w:tcW w:w="961" w:type="dxa"/>
          </w:tcPr>
          <w:p w:rsidR="000857F9" w:rsidRDefault="00196ABF">
            <w:pPr>
              <w:pStyle w:val="TableParagraph"/>
              <w:spacing w:line="226" w:lineRule="exact"/>
              <w:ind w:right="85"/>
              <w:rPr>
                <w:rFonts w:ascii="Calibri"/>
                <w:sz w:val="20"/>
              </w:rPr>
            </w:pPr>
            <w:r>
              <w:rPr>
                <w:rFonts w:ascii="Calibri"/>
                <w:spacing w:val="-2"/>
                <w:sz w:val="20"/>
              </w:rPr>
              <w:t>0.3712</w:t>
            </w:r>
          </w:p>
        </w:tc>
        <w:tc>
          <w:tcPr>
            <w:tcW w:w="963" w:type="dxa"/>
          </w:tcPr>
          <w:p w:rsidR="000857F9" w:rsidRDefault="00196ABF">
            <w:pPr>
              <w:pStyle w:val="TableParagraph"/>
              <w:spacing w:line="226" w:lineRule="exact"/>
              <w:ind w:right="-15"/>
              <w:rPr>
                <w:rFonts w:ascii="Calibri"/>
                <w:sz w:val="20"/>
              </w:rPr>
            </w:pPr>
            <w:r>
              <w:rPr>
                <w:rFonts w:ascii="Calibri"/>
                <w:spacing w:val="-2"/>
                <w:sz w:val="20"/>
              </w:rPr>
              <w:t>0.4076</w:t>
            </w:r>
          </w:p>
        </w:tc>
        <w:tc>
          <w:tcPr>
            <w:tcW w:w="1073" w:type="dxa"/>
          </w:tcPr>
          <w:p w:rsidR="000857F9" w:rsidRDefault="00196ABF">
            <w:pPr>
              <w:pStyle w:val="TableParagraph"/>
              <w:spacing w:line="226" w:lineRule="exact"/>
              <w:ind w:right="-15"/>
              <w:rPr>
                <w:rFonts w:ascii="Calibri"/>
                <w:sz w:val="20"/>
              </w:rPr>
            </w:pPr>
            <w:r>
              <w:rPr>
                <w:rFonts w:ascii="Calibri"/>
                <w:spacing w:val="-2"/>
                <w:sz w:val="20"/>
              </w:rPr>
              <w:t>0.5066</w:t>
            </w:r>
          </w:p>
        </w:tc>
      </w:tr>
      <w:tr w:rsidR="000857F9">
        <w:trPr>
          <w:trHeight w:val="302"/>
        </w:trPr>
        <w:tc>
          <w:tcPr>
            <w:tcW w:w="1280" w:type="dxa"/>
          </w:tcPr>
          <w:p w:rsidR="000857F9" w:rsidRDefault="00196ABF">
            <w:pPr>
              <w:pStyle w:val="TableParagraph"/>
              <w:spacing w:line="224" w:lineRule="exact"/>
              <w:ind w:right="82"/>
              <w:rPr>
                <w:rFonts w:ascii="Calibri"/>
                <w:b/>
                <w:sz w:val="20"/>
              </w:rPr>
            </w:pPr>
            <w:r>
              <w:rPr>
                <w:rFonts w:ascii="Calibri"/>
                <w:b/>
                <w:spacing w:val="-5"/>
                <w:sz w:val="20"/>
              </w:rPr>
              <w:t>38</w:t>
            </w:r>
          </w:p>
        </w:tc>
        <w:tc>
          <w:tcPr>
            <w:tcW w:w="963" w:type="dxa"/>
          </w:tcPr>
          <w:p w:rsidR="000857F9" w:rsidRDefault="00196ABF">
            <w:pPr>
              <w:pStyle w:val="TableParagraph"/>
              <w:spacing w:line="166" w:lineRule="exact"/>
              <w:ind w:right="84"/>
              <w:rPr>
                <w:rFonts w:ascii="Calibri"/>
                <w:sz w:val="20"/>
              </w:rPr>
            </w:pPr>
            <w:r>
              <w:rPr>
                <w:rFonts w:ascii="Calibri"/>
                <w:spacing w:val="-2"/>
                <w:sz w:val="20"/>
              </w:rPr>
              <w:t>0.2638</w:t>
            </w:r>
          </w:p>
        </w:tc>
        <w:tc>
          <w:tcPr>
            <w:tcW w:w="964" w:type="dxa"/>
            <w:gridSpan w:val="2"/>
          </w:tcPr>
          <w:p w:rsidR="000857F9" w:rsidRDefault="00196ABF">
            <w:pPr>
              <w:pStyle w:val="TableParagraph"/>
              <w:spacing w:line="166" w:lineRule="exact"/>
              <w:ind w:left="416" w:right="-15"/>
              <w:jc w:val="left"/>
              <w:rPr>
                <w:rFonts w:ascii="Calibri"/>
                <w:sz w:val="20"/>
              </w:rPr>
            </w:pPr>
            <w:r>
              <w:rPr>
                <w:rFonts w:ascii="Calibri"/>
                <w:spacing w:val="-4"/>
                <w:sz w:val="20"/>
              </w:rPr>
              <w:t>0.3120</w:t>
            </w:r>
          </w:p>
        </w:tc>
        <w:tc>
          <w:tcPr>
            <w:tcW w:w="961" w:type="dxa"/>
          </w:tcPr>
          <w:p w:rsidR="000857F9" w:rsidRDefault="00196ABF">
            <w:pPr>
              <w:pStyle w:val="TableParagraph"/>
              <w:spacing w:line="166" w:lineRule="exact"/>
              <w:ind w:right="85"/>
              <w:rPr>
                <w:rFonts w:ascii="Calibri"/>
                <w:sz w:val="20"/>
              </w:rPr>
            </w:pPr>
            <w:r>
              <w:rPr>
                <w:rFonts w:ascii="Calibri"/>
                <w:spacing w:val="-2"/>
                <w:sz w:val="20"/>
              </w:rPr>
              <w:t>0.3665</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0.4026</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0.5007</w:t>
            </w:r>
          </w:p>
        </w:tc>
      </w:tr>
      <w:tr w:rsidR="000857F9">
        <w:trPr>
          <w:trHeight w:val="297"/>
        </w:trPr>
        <w:tc>
          <w:tcPr>
            <w:tcW w:w="1280" w:type="dxa"/>
          </w:tcPr>
          <w:p w:rsidR="000857F9" w:rsidRDefault="00196ABF">
            <w:pPr>
              <w:pStyle w:val="TableParagraph"/>
              <w:spacing w:line="224" w:lineRule="exact"/>
              <w:ind w:right="82"/>
              <w:rPr>
                <w:rFonts w:ascii="Calibri"/>
                <w:b/>
                <w:sz w:val="20"/>
              </w:rPr>
            </w:pPr>
            <w:r>
              <w:rPr>
                <w:rFonts w:ascii="Calibri"/>
                <w:b/>
                <w:spacing w:val="-5"/>
                <w:sz w:val="20"/>
              </w:rPr>
              <w:t>39</w:t>
            </w:r>
          </w:p>
        </w:tc>
        <w:tc>
          <w:tcPr>
            <w:tcW w:w="963" w:type="dxa"/>
          </w:tcPr>
          <w:p w:rsidR="000857F9" w:rsidRDefault="00196ABF">
            <w:pPr>
              <w:pStyle w:val="TableParagraph"/>
              <w:spacing w:line="166" w:lineRule="exact"/>
              <w:ind w:right="84"/>
              <w:rPr>
                <w:rFonts w:ascii="Calibri"/>
                <w:sz w:val="20"/>
              </w:rPr>
            </w:pPr>
            <w:r>
              <w:rPr>
                <w:rFonts w:ascii="Calibri"/>
                <w:spacing w:val="-2"/>
                <w:sz w:val="20"/>
              </w:rPr>
              <w:t>0.2605</w:t>
            </w:r>
          </w:p>
        </w:tc>
        <w:tc>
          <w:tcPr>
            <w:tcW w:w="964" w:type="dxa"/>
            <w:gridSpan w:val="2"/>
          </w:tcPr>
          <w:p w:rsidR="000857F9" w:rsidRDefault="00196ABF">
            <w:pPr>
              <w:pStyle w:val="TableParagraph"/>
              <w:spacing w:line="166" w:lineRule="exact"/>
              <w:ind w:left="416" w:right="-15"/>
              <w:jc w:val="left"/>
              <w:rPr>
                <w:rFonts w:ascii="Calibri"/>
                <w:sz w:val="20"/>
              </w:rPr>
            </w:pPr>
            <w:r>
              <w:rPr>
                <w:rFonts w:ascii="Calibri"/>
                <w:spacing w:val="-4"/>
                <w:sz w:val="20"/>
              </w:rPr>
              <w:t>0.3081</w:t>
            </w:r>
          </w:p>
        </w:tc>
        <w:tc>
          <w:tcPr>
            <w:tcW w:w="961" w:type="dxa"/>
          </w:tcPr>
          <w:p w:rsidR="000857F9" w:rsidRDefault="00196ABF">
            <w:pPr>
              <w:pStyle w:val="TableParagraph"/>
              <w:spacing w:line="166" w:lineRule="exact"/>
              <w:ind w:right="85"/>
              <w:rPr>
                <w:rFonts w:ascii="Calibri"/>
                <w:sz w:val="20"/>
              </w:rPr>
            </w:pPr>
            <w:r>
              <w:rPr>
                <w:rFonts w:ascii="Calibri"/>
                <w:spacing w:val="-2"/>
                <w:sz w:val="20"/>
              </w:rPr>
              <w:t>0.3621</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0.3978</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0.4950</w:t>
            </w:r>
          </w:p>
        </w:tc>
      </w:tr>
      <w:tr w:rsidR="000857F9">
        <w:trPr>
          <w:trHeight w:val="299"/>
        </w:trPr>
        <w:tc>
          <w:tcPr>
            <w:tcW w:w="1280" w:type="dxa"/>
          </w:tcPr>
          <w:p w:rsidR="000857F9" w:rsidRDefault="00196ABF">
            <w:pPr>
              <w:pStyle w:val="TableParagraph"/>
              <w:spacing w:line="226" w:lineRule="exact"/>
              <w:ind w:right="82"/>
              <w:rPr>
                <w:rFonts w:ascii="Calibri"/>
                <w:b/>
                <w:sz w:val="20"/>
              </w:rPr>
            </w:pPr>
            <w:r>
              <w:rPr>
                <w:rFonts w:ascii="Calibri"/>
                <w:b/>
                <w:spacing w:val="-5"/>
                <w:sz w:val="20"/>
              </w:rPr>
              <w:t>40</w:t>
            </w:r>
          </w:p>
        </w:tc>
        <w:tc>
          <w:tcPr>
            <w:tcW w:w="963" w:type="dxa"/>
          </w:tcPr>
          <w:p w:rsidR="000857F9" w:rsidRDefault="00196ABF">
            <w:pPr>
              <w:pStyle w:val="TableParagraph"/>
              <w:spacing w:line="169" w:lineRule="exact"/>
              <w:ind w:right="84"/>
              <w:rPr>
                <w:rFonts w:ascii="Calibri"/>
                <w:sz w:val="20"/>
              </w:rPr>
            </w:pPr>
            <w:r>
              <w:rPr>
                <w:rFonts w:ascii="Calibri"/>
                <w:spacing w:val="-2"/>
                <w:sz w:val="20"/>
              </w:rPr>
              <w:t>0.2573</w:t>
            </w:r>
          </w:p>
        </w:tc>
        <w:tc>
          <w:tcPr>
            <w:tcW w:w="964" w:type="dxa"/>
            <w:gridSpan w:val="2"/>
          </w:tcPr>
          <w:p w:rsidR="000857F9" w:rsidRDefault="00196ABF">
            <w:pPr>
              <w:pStyle w:val="TableParagraph"/>
              <w:spacing w:line="169" w:lineRule="exact"/>
              <w:ind w:left="416" w:right="-15"/>
              <w:jc w:val="left"/>
              <w:rPr>
                <w:rFonts w:ascii="Calibri"/>
                <w:sz w:val="20"/>
              </w:rPr>
            </w:pPr>
            <w:r>
              <w:rPr>
                <w:rFonts w:ascii="Calibri"/>
                <w:spacing w:val="-4"/>
                <w:sz w:val="20"/>
              </w:rPr>
              <w:t>0.3044</w:t>
            </w:r>
          </w:p>
        </w:tc>
        <w:tc>
          <w:tcPr>
            <w:tcW w:w="961" w:type="dxa"/>
          </w:tcPr>
          <w:p w:rsidR="000857F9" w:rsidRDefault="00196ABF">
            <w:pPr>
              <w:pStyle w:val="TableParagraph"/>
              <w:spacing w:line="169" w:lineRule="exact"/>
              <w:ind w:right="85"/>
              <w:rPr>
                <w:rFonts w:ascii="Calibri"/>
                <w:sz w:val="20"/>
              </w:rPr>
            </w:pPr>
            <w:r>
              <w:rPr>
                <w:rFonts w:ascii="Calibri"/>
                <w:spacing w:val="-2"/>
                <w:sz w:val="20"/>
              </w:rPr>
              <w:t>0.3578</w:t>
            </w:r>
          </w:p>
        </w:tc>
        <w:tc>
          <w:tcPr>
            <w:tcW w:w="963" w:type="dxa"/>
          </w:tcPr>
          <w:p w:rsidR="000857F9" w:rsidRDefault="00196ABF">
            <w:pPr>
              <w:pStyle w:val="TableParagraph"/>
              <w:spacing w:line="169" w:lineRule="exact"/>
              <w:ind w:right="-15"/>
              <w:rPr>
                <w:rFonts w:ascii="Calibri"/>
                <w:sz w:val="20"/>
              </w:rPr>
            </w:pPr>
            <w:r>
              <w:rPr>
                <w:rFonts w:ascii="Calibri"/>
                <w:spacing w:val="-2"/>
                <w:sz w:val="20"/>
              </w:rPr>
              <w:t>0.3932</w:t>
            </w:r>
          </w:p>
        </w:tc>
        <w:tc>
          <w:tcPr>
            <w:tcW w:w="1073" w:type="dxa"/>
          </w:tcPr>
          <w:p w:rsidR="000857F9" w:rsidRDefault="00196ABF">
            <w:pPr>
              <w:pStyle w:val="TableParagraph"/>
              <w:spacing w:line="169" w:lineRule="exact"/>
              <w:ind w:right="-15"/>
              <w:rPr>
                <w:rFonts w:ascii="Calibri"/>
                <w:sz w:val="20"/>
              </w:rPr>
            </w:pPr>
            <w:r>
              <w:rPr>
                <w:rFonts w:ascii="Calibri"/>
                <w:spacing w:val="-2"/>
                <w:sz w:val="20"/>
              </w:rPr>
              <w:t>0.4896</w:t>
            </w:r>
          </w:p>
        </w:tc>
      </w:tr>
      <w:tr w:rsidR="000857F9">
        <w:trPr>
          <w:trHeight w:val="299"/>
        </w:trPr>
        <w:tc>
          <w:tcPr>
            <w:tcW w:w="1280" w:type="dxa"/>
          </w:tcPr>
          <w:p w:rsidR="000857F9" w:rsidRDefault="00196ABF">
            <w:pPr>
              <w:pStyle w:val="TableParagraph"/>
              <w:spacing w:line="224" w:lineRule="exact"/>
              <w:ind w:right="82"/>
              <w:rPr>
                <w:rFonts w:ascii="Calibri"/>
                <w:b/>
                <w:sz w:val="20"/>
              </w:rPr>
            </w:pPr>
            <w:r>
              <w:rPr>
                <w:rFonts w:ascii="Calibri"/>
                <w:b/>
                <w:spacing w:val="-5"/>
                <w:sz w:val="20"/>
              </w:rPr>
              <w:t>41</w:t>
            </w:r>
          </w:p>
        </w:tc>
        <w:tc>
          <w:tcPr>
            <w:tcW w:w="963" w:type="dxa"/>
          </w:tcPr>
          <w:p w:rsidR="000857F9" w:rsidRDefault="00196ABF">
            <w:pPr>
              <w:pStyle w:val="TableParagraph"/>
              <w:spacing w:line="166" w:lineRule="exact"/>
              <w:ind w:right="84"/>
              <w:rPr>
                <w:rFonts w:ascii="Calibri"/>
                <w:sz w:val="20"/>
              </w:rPr>
            </w:pPr>
            <w:r>
              <w:rPr>
                <w:rFonts w:ascii="Calibri"/>
                <w:spacing w:val="-2"/>
                <w:sz w:val="20"/>
              </w:rPr>
              <w:t>0.2542</w:t>
            </w:r>
          </w:p>
        </w:tc>
        <w:tc>
          <w:tcPr>
            <w:tcW w:w="964" w:type="dxa"/>
            <w:gridSpan w:val="2"/>
          </w:tcPr>
          <w:p w:rsidR="000857F9" w:rsidRDefault="00196ABF">
            <w:pPr>
              <w:pStyle w:val="TableParagraph"/>
              <w:spacing w:line="166" w:lineRule="exact"/>
              <w:ind w:left="416" w:right="-15"/>
              <w:jc w:val="left"/>
              <w:rPr>
                <w:rFonts w:ascii="Calibri"/>
                <w:sz w:val="20"/>
              </w:rPr>
            </w:pPr>
            <w:r>
              <w:rPr>
                <w:rFonts w:ascii="Calibri"/>
                <w:spacing w:val="-4"/>
                <w:sz w:val="20"/>
              </w:rPr>
              <w:t>0.3008</w:t>
            </w:r>
          </w:p>
        </w:tc>
        <w:tc>
          <w:tcPr>
            <w:tcW w:w="961" w:type="dxa"/>
          </w:tcPr>
          <w:p w:rsidR="000857F9" w:rsidRDefault="00196ABF">
            <w:pPr>
              <w:pStyle w:val="TableParagraph"/>
              <w:spacing w:line="166" w:lineRule="exact"/>
              <w:ind w:right="85"/>
              <w:rPr>
                <w:rFonts w:ascii="Calibri"/>
                <w:sz w:val="20"/>
              </w:rPr>
            </w:pPr>
            <w:r>
              <w:rPr>
                <w:rFonts w:ascii="Calibri"/>
                <w:spacing w:val="-2"/>
                <w:sz w:val="20"/>
              </w:rPr>
              <w:t>0.3536</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0.3887</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0.4843</w:t>
            </w:r>
          </w:p>
        </w:tc>
      </w:tr>
      <w:tr w:rsidR="000857F9">
        <w:trPr>
          <w:trHeight w:val="299"/>
        </w:trPr>
        <w:tc>
          <w:tcPr>
            <w:tcW w:w="1280" w:type="dxa"/>
          </w:tcPr>
          <w:p w:rsidR="000857F9" w:rsidRDefault="00196ABF">
            <w:pPr>
              <w:pStyle w:val="TableParagraph"/>
              <w:spacing w:line="224" w:lineRule="exact"/>
              <w:ind w:right="82"/>
              <w:rPr>
                <w:rFonts w:ascii="Calibri"/>
                <w:b/>
                <w:sz w:val="20"/>
              </w:rPr>
            </w:pPr>
            <w:r>
              <w:rPr>
                <w:rFonts w:ascii="Calibri"/>
                <w:b/>
                <w:spacing w:val="-5"/>
                <w:sz w:val="20"/>
              </w:rPr>
              <w:t>42</w:t>
            </w:r>
          </w:p>
        </w:tc>
        <w:tc>
          <w:tcPr>
            <w:tcW w:w="963" w:type="dxa"/>
          </w:tcPr>
          <w:p w:rsidR="000857F9" w:rsidRDefault="00196ABF">
            <w:pPr>
              <w:pStyle w:val="TableParagraph"/>
              <w:spacing w:line="166" w:lineRule="exact"/>
              <w:ind w:right="84"/>
              <w:rPr>
                <w:rFonts w:ascii="Calibri"/>
                <w:sz w:val="20"/>
              </w:rPr>
            </w:pPr>
            <w:r>
              <w:rPr>
                <w:rFonts w:ascii="Calibri"/>
                <w:spacing w:val="-2"/>
                <w:sz w:val="20"/>
              </w:rPr>
              <w:t>0.2512</w:t>
            </w:r>
          </w:p>
        </w:tc>
        <w:tc>
          <w:tcPr>
            <w:tcW w:w="964" w:type="dxa"/>
            <w:gridSpan w:val="2"/>
          </w:tcPr>
          <w:p w:rsidR="000857F9" w:rsidRDefault="00196ABF">
            <w:pPr>
              <w:pStyle w:val="TableParagraph"/>
              <w:spacing w:line="166" w:lineRule="exact"/>
              <w:ind w:left="416" w:right="-15"/>
              <w:jc w:val="left"/>
              <w:rPr>
                <w:rFonts w:ascii="Calibri"/>
                <w:sz w:val="20"/>
              </w:rPr>
            </w:pPr>
            <w:r>
              <w:rPr>
                <w:rFonts w:ascii="Calibri"/>
                <w:spacing w:val="-4"/>
                <w:sz w:val="20"/>
              </w:rPr>
              <w:t>0.2973</w:t>
            </w:r>
          </w:p>
        </w:tc>
        <w:tc>
          <w:tcPr>
            <w:tcW w:w="961" w:type="dxa"/>
          </w:tcPr>
          <w:p w:rsidR="000857F9" w:rsidRDefault="00196ABF">
            <w:pPr>
              <w:pStyle w:val="TableParagraph"/>
              <w:spacing w:line="166" w:lineRule="exact"/>
              <w:ind w:right="85"/>
              <w:rPr>
                <w:rFonts w:ascii="Calibri"/>
                <w:sz w:val="20"/>
              </w:rPr>
            </w:pPr>
            <w:r>
              <w:rPr>
                <w:rFonts w:ascii="Calibri"/>
                <w:spacing w:val="-2"/>
                <w:sz w:val="20"/>
              </w:rPr>
              <w:t>0.3496</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0.3843</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0.4791</w:t>
            </w:r>
          </w:p>
        </w:tc>
      </w:tr>
      <w:tr w:rsidR="000857F9">
        <w:trPr>
          <w:trHeight w:val="297"/>
        </w:trPr>
        <w:tc>
          <w:tcPr>
            <w:tcW w:w="1280" w:type="dxa"/>
          </w:tcPr>
          <w:p w:rsidR="000857F9" w:rsidRDefault="00196ABF">
            <w:pPr>
              <w:pStyle w:val="TableParagraph"/>
              <w:spacing w:line="222" w:lineRule="exact"/>
              <w:ind w:right="82"/>
              <w:rPr>
                <w:rFonts w:ascii="Calibri"/>
                <w:b/>
                <w:sz w:val="20"/>
              </w:rPr>
            </w:pPr>
            <w:r>
              <w:rPr>
                <w:rFonts w:ascii="Calibri"/>
                <w:b/>
                <w:spacing w:val="-5"/>
                <w:sz w:val="20"/>
              </w:rPr>
              <w:t>43</w:t>
            </w:r>
          </w:p>
        </w:tc>
        <w:tc>
          <w:tcPr>
            <w:tcW w:w="963" w:type="dxa"/>
          </w:tcPr>
          <w:p w:rsidR="000857F9" w:rsidRDefault="00196ABF">
            <w:pPr>
              <w:pStyle w:val="TableParagraph"/>
              <w:spacing w:line="224" w:lineRule="exact"/>
              <w:ind w:right="84"/>
              <w:rPr>
                <w:rFonts w:ascii="Calibri"/>
                <w:sz w:val="20"/>
              </w:rPr>
            </w:pPr>
            <w:r>
              <w:rPr>
                <w:rFonts w:ascii="Calibri"/>
                <w:spacing w:val="-2"/>
                <w:sz w:val="20"/>
              </w:rPr>
              <w:t>0.2483</w:t>
            </w:r>
          </w:p>
        </w:tc>
        <w:tc>
          <w:tcPr>
            <w:tcW w:w="964" w:type="dxa"/>
            <w:gridSpan w:val="2"/>
          </w:tcPr>
          <w:p w:rsidR="000857F9" w:rsidRDefault="00196ABF">
            <w:pPr>
              <w:pStyle w:val="TableParagraph"/>
              <w:spacing w:line="224" w:lineRule="exact"/>
              <w:ind w:left="416" w:right="-15"/>
              <w:jc w:val="left"/>
              <w:rPr>
                <w:rFonts w:ascii="Calibri"/>
                <w:sz w:val="20"/>
              </w:rPr>
            </w:pPr>
            <w:r>
              <w:rPr>
                <w:rFonts w:ascii="Calibri"/>
                <w:spacing w:val="-4"/>
                <w:sz w:val="20"/>
              </w:rPr>
              <w:t>0.2940</w:t>
            </w:r>
          </w:p>
        </w:tc>
        <w:tc>
          <w:tcPr>
            <w:tcW w:w="961" w:type="dxa"/>
          </w:tcPr>
          <w:p w:rsidR="000857F9" w:rsidRDefault="00196ABF">
            <w:pPr>
              <w:pStyle w:val="TableParagraph"/>
              <w:spacing w:line="224" w:lineRule="exact"/>
              <w:ind w:right="85"/>
              <w:rPr>
                <w:rFonts w:ascii="Calibri"/>
                <w:sz w:val="20"/>
              </w:rPr>
            </w:pPr>
            <w:r>
              <w:rPr>
                <w:rFonts w:ascii="Calibri"/>
                <w:spacing w:val="-2"/>
                <w:sz w:val="20"/>
              </w:rPr>
              <w:t>0.3457</w:t>
            </w:r>
          </w:p>
        </w:tc>
        <w:tc>
          <w:tcPr>
            <w:tcW w:w="963" w:type="dxa"/>
          </w:tcPr>
          <w:p w:rsidR="000857F9" w:rsidRDefault="00196ABF">
            <w:pPr>
              <w:pStyle w:val="TableParagraph"/>
              <w:spacing w:line="224" w:lineRule="exact"/>
              <w:ind w:right="-15"/>
              <w:rPr>
                <w:rFonts w:ascii="Calibri"/>
                <w:sz w:val="20"/>
              </w:rPr>
            </w:pPr>
            <w:r>
              <w:rPr>
                <w:rFonts w:ascii="Calibri"/>
                <w:spacing w:val="-2"/>
                <w:sz w:val="20"/>
              </w:rPr>
              <w:t>0.3801</w:t>
            </w:r>
          </w:p>
        </w:tc>
        <w:tc>
          <w:tcPr>
            <w:tcW w:w="1073" w:type="dxa"/>
          </w:tcPr>
          <w:p w:rsidR="000857F9" w:rsidRDefault="00196ABF">
            <w:pPr>
              <w:pStyle w:val="TableParagraph"/>
              <w:spacing w:line="224" w:lineRule="exact"/>
              <w:ind w:right="-15"/>
              <w:rPr>
                <w:rFonts w:ascii="Calibri"/>
                <w:sz w:val="20"/>
              </w:rPr>
            </w:pPr>
            <w:r>
              <w:rPr>
                <w:rFonts w:ascii="Calibri"/>
                <w:spacing w:val="-2"/>
                <w:sz w:val="20"/>
              </w:rPr>
              <w:t>0.4742</w:t>
            </w:r>
          </w:p>
        </w:tc>
      </w:tr>
      <w:tr w:rsidR="000857F9">
        <w:trPr>
          <w:trHeight w:val="302"/>
        </w:trPr>
        <w:tc>
          <w:tcPr>
            <w:tcW w:w="1280" w:type="dxa"/>
          </w:tcPr>
          <w:p w:rsidR="000857F9" w:rsidRDefault="00196ABF">
            <w:pPr>
              <w:pStyle w:val="TableParagraph"/>
              <w:spacing w:line="227" w:lineRule="exact"/>
              <w:ind w:right="82"/>
              <w:rPr>
                <w:rFonts w:ascii="Calibri"/>
                <w:b/>
                <w:sz w:val="20"/>
              </w:rPr>
            </w:pPr>
            <w:r>
              <w:rPr>
                <w:rFonts w:ascii="Calibri"/>
                <w:b/>
                <w:spacing w:val="-5"/>
                <w:sz w:val="20"/>
              </w:rPr>
              <w:t>44</w:t>
            </w:r>
          </w:p>
        </w:tc>
        <w:tc>
          <w:tcPr>
            <w:tcW w:w="963" w:type="dxa"/>
          </w:tcPr>
          <w:p w:rsidR="000857F9" w:rsidRDefault="00196ABF">
            <w:pPr>
              <w:pStyle w:val="TableParagraph"/>
              <w:spacing w:line="169" w:lineRule="exact"/>
              <w:ind w:right="84"/>
              <w:rPr>
                <w:rFonts w:ascii="Calibri"/>
                <w:sz w:val="20"/>
              </w:rPr>
            </w:pPr>
            <w:r>
              <w:rPr>
                <w:rFonts w:ascii="Calibri"/>
                <w:spacing w:val="-2"/>
                <w:sz w:val="20"/>
              </w:rPr>
              <w:t>0.2455</w:t>
            </w:r>
          </w:p>
        </w:tc>
        <w:tc>
          <w:tcPr>
            <w:tcW w:w="964" w:type="dxa"/>
            <w:gridSpan w:val="2"/>
          </w:tcPr>
          <w:p w:rsidR="000857F9" w:rsidRDefault="00196ABF">
            <w:pPr>
              <w:pStyle w:val="TableParagraph"/>
              <w:spacing w:line="169" w:lineRule="exact"/>
              <w:ind w:left="416" w:right="-15"/>
              <w:jc w:val="left"/>
              <w:rPr>
                <w:rFonts w:ascii="Calibri"/>
                <w:sz w:val="20"/>
              </w:rPr>
            </w:pPr>
            <w:r>
              <w:rPr>
                <w:rFonts w:ascii="Calibri"/>
                <w:spacing w:val="-4"/>
                <w:sz w:val="20"/>
              </w:rPr>
              <w:t>0.2907</w:t>
            </w:r>
          </w:p>
        </w:tc>
        <w:tc>
          <w:tcPr>
            <w:tcW w:w="961" w:type="dxa"/>
          </w:tcPr>
          <w:p w:rsidR="000857F9" w:rsidRDefault="00196ABF">
            <w:pPr>
              <w:pStyle w:val="TableParagraph"/>
              <w:spacing w:line="169" w:lineRule="exact"/>
              <w:ind w:right="85"/>
              <w:rPr>
                <w:rFonts w:ascii="Calibri"/>
                <w:sz w:val="20"/>
              </w:rPr>
            </w:pPr>
            <w:r>
              <w:rPr>
                <w:rFonts w:ascii="Calibri"/>
                <w:spacing w:val="-2"/>
                <w:sz w:val="20"/>
              </w:rPr>
              <w:t>0.3420</w:t>
            </w:r>
          </w:p>
        </w:tc>
        <w:tc>
          <w:tcPr>
            <w:tcW w:w="963" w:type="dxa"/>
          </w:tcPr>
          <w:p w:rsidR="000857F9" w:rsidRDefault="00196ABF">
            <w:pPr>
              <w:pStyle w:val="TableParagraph"/>
              <w:spacing w:line="169" w:lineRule="exact"/>
              <w:ind w:right="-15"/>
              <w:rPr>
                <w:rFonts w:ascii="Calibri"/>
                <w:sz w:val="20"/>
              </w:rPr>
            </w:pPr>
            <w:r>
              <w:rPr>
                <w:rFonts w:ascii="Calibri"/>
                <w:spacing w:val="-2"/>
                <w:sz w:val="20"/>
              </w:rPr>
              <w:t>0.3761</w:t>
            </w:r>
          </w:p>
        </w:tc>
        <w:tc>
          <w:tcPr>
            <w:tcW w:w="1073" w:type="dxa"/>
          </w:tcPr>
          <w:p w:rsidR="000857F9" w:rsidRDefault="00196ABF">
            <w:pPr>
              <w:pStyle w:val="TableParagraph"/>
              <w:spacing w:line="169" w:lineRule="exact"/>
              <w:ind w:right="-15"/>
              <w:rPr>
                <w:rFonts w:ascii="Calibri"/>
                <w:sz w:val="20"/>
              </w:rPr>
            </w:pPr>
            <w:r>
              <w:rPr>
                <w:rFonts w:ascii="Calibri"/>
                <w:spacing w:val="-2"/>
                <w:sz w:val="20"/>
              </w:rPr>
              <w:t>0.4694</w:t>
            </w:r>
          </w:p>
        </w:tc>
      </w:tr>
      <w:tr w:rsidR="000857F9">
        <w:trPr>
          <w:trHeight w:val="299"/>
        </w:trPr>
        <w:tc>
          <w:tcPr>
            <w:tcW w:w="1280" w:type="dxa"/>
          </w:tcPr>
          <w:p w:rsidR="000857F9" w:rsidRDefault="00196ABF">
            <w:pPr>
              <w:pStyle w:val="TableParagraph"/>
              <w:spacing w:line="226" w:lineRule="exact"/>
              <w:ind w:right="82"/>
              <w:rPr>
                <w:rFonts w:ascii="Calibri"/>
                <w:b/>
                <w:sz w:val="20"/>
              </w:rPr>
            </w:pPr>
            <w:r>
              <w:rPr>
                <w:rFonts w:ascii="Calibri"/>
                <w:b/>
                <w:spacing w:val="-5"/>
                <w:sz w:val="20"/>
              </w:rPr>
              <w:t>45</w:t>
            </w:r>
          </w:p>
        </w:tc>
        <w:tc>
          <w:tcPr>
            <w:tcW w:w="963" w:type="dxa"/>
          </w:tcPr>
          <w:p w:rsidR="000857F9" w:rsidRDefault="00196ABF">
            <w:pPr>
              <w:pStyle w:val="TableParagraph"/>
              <w:spacing w:line="169" w:lineRule="exact"/>
              <w:ind w:right="84"/>
              <w:rPr>
                <w:rFonts w:ascii="Calibri"/>
                <w:sz w:val="20"/>
              </w:rPr>
            </w:pPr>
            <w:r>
              <w:rPr>
                <w:rFonts w:ascii="Calibri"/>
                <w:spacing w:val="-2"/>
                <w:sz w:val="20"/>
              </w:rPr>
              <w:t>0.2429</w:t>
            </w:r>
          </w:p>
        </w:tc>
        <w:tc>
          <w:tcPr>
            <w:tcW w:w="964" w:type="dxa"/>
            <w:gridSpan w:val="2"/>
          </w:tcPr>
          <w:p w:rsidR="000857F9" w:rsidRDefault="00196ABF">
            <w:pPr>
              <w:pStyle w:val="TableParagraph"/>
              <w:spacing w:line="169" w:lineRule="exact"/>
              <w:ind w:left="416" w:right="-15"/>
              <w:jc w:val="left"/>
              <w:rPr>
                <w:rFonts w:ascii="Calibri"/>
                <w:sz w:val="20"/>
              </w:rPr>
            </w:pPr>
            <w:r>
              <w:rPr>
                <w:rFonts w:ascii="Calibri"/>
                <w:spacing w:val="-4"/>
                <w:sz w:val="20"/>
              </w:rPr>
              <w:t>0.2876</w:t>
            </w:r>
          </w:p>
        </w:tc>
        <w:tc>
          <w:tcPr>
            <w:tcW w:w="961" w:type="dxa"/>
          </w:tcPr>
          <w:p w:rsidR="000857F9" w:rsidRDefault="00196ABF">
            <w:pPr>
              <w:pStyle w:val="TableParagraph"/>
              <w:spacing w:line="169" w:lineRule="exact"/>
              <w:ind w:right="85"/>
              <w:rPr>
                <w:rFonts w:ascii="Calibri"/>
                <w:sz w:val="20"/>
              </w:rPr>
            </w:pPr>
            <w:r>
              <w:rPr>
                <w:rFonts w:ascii="Calibri"/>
                <w:spacing w:val="-2"/>
                <w:sz w:val="20"/>
              </w:rPr>
              <w:t>0.3384</w:t>
            </w:r>
          </w:p>
        </w:tc>
        <w:tc>
          <w:tcPr>
            <w:tcW w:w="963" w:type="dxa"/>
          </w:tcPr>
          <w:p w:rsidR="000857F9" w:rsidRDefault="00196ABF">
            <w:pPr>
              <w:pStyle w:val="TableParagraph"/>
              <w:spacing w:line="169" w:lineRule="exact"/>
              <w:ind w:right="-15"/>
              <w:rPr>
                <w:rFonts w:ascii="Calibri"/>
                <w:sz w:val="20"/>
              </w:rPr>
            </w:pPr>
            <w:r>
              <w:rPr>
                <w:rFonts w:ascii="Calibri"/>
                <w:spacing w:val="-2"/>
                <w:sz w:val="20"/>
              </w:rPr>
              <w:t>0.3721</w:t>
            </w:r>
          </w:p>
        </w:tc>
        <w:tc>
          <w:tcPr>
            <w:tcW w:w="1073" w:type="dxa"/>
          </w:tcPr>
          <w:p w:rsidR="000857F9" w:rsidRDefault="00196ABF">
            <w:pPr>
              <w:pStyle w:val="TableParagraph"/>
              <w:spacing w:line="169" w:lineRule="exact"/>
              <w:ind w:right="-15"/>
              <w:rPr>
                <w:rFonts w:ascii="Calibri"/>
                <w:sz w:val="20"/>
              </w:rPr>
            </w:pPr>
            <w:r>
              <w:rPr>
                <w:rFonts w:ascii="Calibri"/>
                <w:spacing w:val="-2"/>
                <w:sz w:val="20"/>
              </w:rPr>
              <w:t>0.4647</w:t>
            </w:r>
          </w:p>
        </w:tc>
      </w:tr>
      <w:tr w:rsidR="000857F9">
        <w:trPr>
          <w:trHeight w:val="299"/>
        </w:trPr>
        <w:tc>
          <w:tcPr>
            <w:tcW w:w="1280" w:type="dxa"/>
          </w:tcPr>
          <w:p w:rsidR="000857F9" w:rsidRDefault="00196ABF">
            <w:pPr>
              <w:pStyle w:val="TableParagraph"/>
              <w:spacing w:line="224" w:lineRule="exact"/>
              <w:ind w:right="82"/>
              <w:rPr>
                <w:rFonts w:ascii="Calibri"/>
                <w:b/>
                <w:sz w:val="20"/>
              </w:rPr>
            </w:pPr>
            <w:r>
              <w:rPr>
                <w:rFonts w:ascii="Calibri"/>
                <w:b/>
                <w:spacing w:val="-5"/>
                <w:sz w:val="20"/>
              </w:rPr>
              <w:t>46</w:t>
            </w:r>
          </w:p>
        </w:tc>
        <w:tc>
          <w:tcPr>
            <w:tcW w:w="963" w:type="dxa"/>
          </w:tcPr>
          <w:p w:rsidR="000857F9" w:rsidRDefault="00196ABF">
            <w:pPr>
              <w:pStyle w:val="TableParagraph"/>
              <w:spacing w:line="166" w:lineRule="exact"/>
              <w:ind w:right="84"/>
              <w:rPr>
                <w:rFonts w:ascii="Calibri"/>
                <w:sz w:val="20"/>
              </w:rPr>
            </w:pPr>
            <w:r>
              <w:rPr>
                <w:rFonts w:ascii="Calibri"/>
                <w:spacing w:val="-2"/>
                <w:sz w:val="20"/>
              </w:rPr>
              <w:t>0.2403</w:t>
            </w:r>
          </w:p>
        </w:tc>
        <w:tc>
          <w:tcPr>
            <w:tcW w:w="964" w:type="dxa"/>
            <w:gridSpan w:val="2"/>
          </w:tcPr>
          <w:p w:rsidR="000857F9" w:rsidRDefault="00196ABF">
            <w:pPr>
              <w:pStyle w:val="TableParagraph"/>
              <w:spacing w:line="166" w:lineRule="exact"/>
              <w:ind w:left="416" w:right="-15"/>
              <w:jc w:val="left"/>
              <w:rPr>
                <w:rFonts w:ascii="Calibri"/>
                <w:sz w:val="20"/>
              </w:rPr>
            </w:pPr>
            <w:r>
              <w:rPr>
                <w:rFonts w:ascii="Calibri"/>
                <w:spacing w:val="-4"/>
                <w:sz w:val="20"/>
              </w:rPr>
              <w:t>0.2845</w:t>
            </w:r>
          </w:p>
        </w:tc>
        <w:tc>
          <w:tcPr>
            <w:tcW w:w="961" w:type="dxa"/>
          </w:tcPr>
          <w:p w:rsidR="000857F9" w:rsidRDefault="00196ABF">
            <w:pPr>
              <w:pStyle w:val="TableParagraph"/>
              <w:spacing w:line="166" w:lineRule="exact"/>
              <w:ind w:right="85"/>
              <w:rPr>
                <w:rFonts w:ascii="Calibri"/>
                <w:sz w:val="20"/>
              </w:rPr>
            </w:pPr>
            <w:r>
              <w:rPr>
                <w:rFonts w:ascii="Calibri"/>
                <w:spacing w:val="-2"/>
                <w:sz w:val="20"/>
              </w:rPr>
              <w:t>0.3348</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0.3683</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0.4601</w:t>
            </w:r>
          </w:p>
        </w:tc>
      </w:tr>
      <w:tr w:rsidR="000857F9">
        <w:trPr>
          <w:trHeight w:val="299"/>
        </w:trPr>
        <w:tc>
          <w:tcPr>
            <w:tcW w:w="1280" w:type="dxa"/>
          </w:tcPr>
          <w:p w:rsidR="000857F9" w:rsidRDefault="00196ABF">
            <w:pPr>
              <w:pStyle w:val="TableParagraph"/>
              <w:spacing w:line="224" w:lineRule="exact"/>
              <w:ind w:right="82"/>
              <w:rPr>
                <w:rFonts w:ascii="Calibri"/>
                <w:b/>
                <w:sz w:val="20"/>
              </w:rPr>
            </w:pPr>
            <w:r>
              <w:rPr>
                <w:rFonts w:ascii="Calibri"/>
                <w:b/>
                <w:spacing w:val="-5"/>
                <w:sz w:val="20"/>
              </w:rPr>
              <w:t>47</w:t>
            </w:r>
          </w:p>
        </w:tc>
        <w:tc>
          <w:tcPr>
            <w:tcW w:w="963" w:type="dxa"/>
          </w:tcPr>
          <w:p w:rsidR="000857F9" w:rsidRDefault="00196ABF">
            <w:pPr>
              <w:pStyle w:val="TableParagraph"/>
              <w:spacing w:line="166" w:lineRule="exact"/>
              <w:ind w:right="84"/>
              <w:rPr>
                <w:rFonts w:ascii="Calibri"/>
                <w:sz w:val="20"/>
              </w:rPr>
            </w:pPr>
            <w:r>
              <w:rPr>
                <w:rFonts w:ascii="Calibri"/>
                <w:spacing w:val="-2"/>
                <w:sz w:val="20"/>
              </w:rPr>
              <w:t>0.2377</w:t>
            </w:r>
          </w:p>
        </w:tc>
        <w:tc>
          <w:tcPr>
            <w:tcW w:w="964" w:type="dxa"/>
            <w:gridSpan w:val="2"/>
          </w:tcPr>
          <w:p w:rsidR="000857F9" w:rsidRDefault="00196ABF">
            <w:pPr>
              <w:pStyle w:val="TableParagraph"/>
              <w:spacing w:line="166" w:lineRule="exact"/>
              <w:ind w:left="416" w:right="-15"/>
              <w:jc w:val="left"/>
              <w:rPr>
                <w:rFonts w:ascii="Calibri"/>
                <w:sz w:val="20"/>
              </w:rPr>
            </w:pPr>
            <w:r>
              <w:rPr>
                <w:rFonts w:ascii="Calibri"/>
                <w:spacing w:val="-4"/>
                <w:sz w:val="20"/>
              </w:rPr>
              <w:t>0.2816</w:t>
            </w:r>
          </w:p>
        </w:tc>
        <w:tc>
          <w:tcPr>
            <w:tcW w:w="961" w:type="dxa"/>
          </w:tcPr>
          <w:p w:rsidR="000857F9" w:rsidRDefault="00196ABF">
            <w:pPr>
              <w:pStyle w:val="TableParagraph"/>
              <w:spacing w:line="166" w:lineRule="exact"/>
              <w:ind w:right="85"/>
              <w:rPr>
                <w:rFonts w:ascii="Calibri"/>
                <w:sz w:val="20"/>
              </w:rPr>
            </w:pPr>
            <w:r>
              <w:rPr>
                <w:rFonts w:ascii="Calibri"/>
                <w:spacing w:val="-2"/>
                <w:sz w:val="20"/>
              </w:rPr>
              <w:t>0.3314</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0.3646</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0.4557</w:t>
            </w:r>
          </w:p>
        </w:tc>
      </w:tr>
      <w:tr w:rsidR="000857F9">
        <w:trPr>
          <w:trHeight w:val="297"/>
        </w:trPr>
        <w:tc>
          <w:tcPr>
            <w:tcW w:w="1280" w:type="dxa"/>
          </w:tcPr>
          <w:p w:rsidR="000857F9" w:rsidRDefault="00196ABF">
            <w:pPr>
              <w:pStyle w:val="TableParagraph"/>
              <w:spacing w:line="224" w:lineRule="exact"/>
              <w:ind w:right="82"/>
              <w:rPr>
                <w:rFonts w:ascii="Calibri"/>
                <w:b/>
                <w:sz w:val="20"/>
              </w:rPr>
            </w:pPr>
            <w:r>
              <w:rPr>
                <w:rFonts w:ascii="Calibri"/>
                <w:b/>
                <w:spacing w:val="-5"/>
                <w:sz w:val="20"/>
              </w:rPr>
              <w:t>48</w:t>
            </w:r>
          </w:p>
        </w:tc>
        <w:tc>
          <w:tcPr>
            <w:tcW w:w="963" w:type="dxa"/>
          </w:tcPr>
          <w:p w:rsidR="000857F9" w:rsidRDefault="00196ABF">
            <w:pPr>
              <w:pStyle w:val="TableParagraph"/>
              <w:spacing w:line="166" w:lineRule="exact"/>
              <w:ind w:right="84"/>
              <w:rPr>
                <w:rFonts w:ascii="Calibri"/>
                <w:sz w:val="20"/>
              </w:rPr>
            </w:pPr>
            <w:r>
              <w:rPr>
                <w:rFonts w:ascii="Calibri"/>
                <w:spacing w:val="-2"/>
                <w:sz w:val="20"/>
              </w:rPr>
              <w:t>0.2353</w:t>
            </w:r>
          </w:p>
        </w:tc>
        <w:tc>
          <w:tcPr>
            <w:tcW w:w="964" w:type="dxa"/>
            <w:gridSpan w:val="2"/>
          </w:tcPr>
          <w:p w:rsidR="000857F9" w:rsidRDefault="00196ABF">
            <w:pPr>
              <w:pStyle w:val="TableParagraph"/>
              <w:spacing w:line="166" w:lineRule="exact"/>
              <w:ind w:left="416" w:right="-15"/>
              <w:jc w:val="left"/>
              <w:rPr>
                <w:rFonts w:ascii="Calibri"/>
                <w:sz w:val="20"/>
              </w:rPr>
            </w:pPr>
            <w:r>
              <w:rPr>
                <w:rFonts w:ascii="Calibri"/>
                <w:spacing w:val="-4"/>
                <w:sz w:val="20"/>
              </w:rPr>
              <w:t>0.2787</w:t>
            </w:r>
          </w:p>
        </w:tc>
        <w:tc>
          <w:tcPr>
            <w:tcW w:w="961" w:type="dxa"/>
          </w:tcPr>
          <w:p w:rsidR="000857F9" w:rsidRDefault="00196ABF">
            <w:pPr>
              <w:pStyle w:val="TableParagraph"/>
              <w:spacing w:line="166" w:lineRule="exact"/>
              <w:ind w:right="85"/>
              <w:rPr>
                <w:rFonts w:ascii="Calibri"/>
                <w:sz w:val="20"/>
              </w:rPr>
            </w:pPr>
            <w:r>
              <w:rPr>
                <w:rFonts w:ascii="Calibri"/>
                <w:spacing w:val="-2"/>
                <w:sz w:val="20"/>
              </w:rPr>
              <w:t>0.3281</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0.3610</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0.4514</w:t>
            </w:r>
          </w:p>
        </w:tc>
      </w:tr>
      <w:tr w:rsidR="000857F9">
        <w:trPr>
          <w:trHeight w:val="302"/>
        </w:trPr>
        <w:tc>
          <w:tcPr>
            <w:tcW w:w="1280" w:type="dxa"/>
          </w:tcPr>
          <w:p w:rsidR="000857F9" w:rsidRDefault="00196ABF">
            <w:pPr>
              <w:pStyle w:val="TableParagraph"/>
              <w:spacing w:line="224" w:lineRule="exact"/>
              <w:ind w:right="82"/>
              <w:rPr>
                <w:rFonts w:ascii="Calibri"/>
                <w:b/>
                <w:sz w:val="20"/>
              </w:rPr>
            </w:pPr>
            <w:r>
              <w:rPr>
                <w:rFonts w:ascii="Calibri"/>
                <w:b/>
                <w:spacing w:val="-5"/>
                <w:sz w:val="20"/>
              </w:rPr>
              <w:t>49</w:t>
            </w:r>
          </w:p>
        </w:tc>
        <w:tc>
          <w:tcPr>
            <w:tcW w:w="963" w:type="dxa"/>
          </w:tcPr>
          <w:p w:rsidR="000857F9" w:rsidRDefault="00196ABF">
            <w:pPr>
              <w:pStyle w:val="TableParagraph"/>
              <w:spacing w:line="226" w:lineRule="exact"/>
              <w:ind w:right="84"/>
              <w:rPr>
                <w:rFonts w:ascii="Calibri"/>
                <w:sz w:val="20"/>
              </w:rPr>
            </w:pPr>
            <w:r>
              <w:rPr>
                <w:rFonts w:ascii="Calibri"/>
                <w:spacing w:val="-2"/>
                <w:sz w:val="20"/>
              </w:rPr>
              <w:t>0.2329</w:t>
            </w:r>
          </w:p>
        </w:tc>
        <w:tc>
          <w:tcPr>
            <w:tcW w:w="964" w:type="dxa"/>
            <w:gridSpan w:val="2"/>
          </w:tcPr>
          <w:p w:rsidR="000857F9" w:rsidRDefault="00196ABF">
            <w:pPr>
              <w:pStyle w:val="TableParagraph"/>
              <w:spacing w:line="226" w:lineRule="exact"/>
              <w:ind w:left="416" w:right="-15"/>
              <w:jc w:val="left"/>
              <w:rPr>
                <w:rFonts w:ascii="Calibri"/>
                <w:sz w:val="20"/>
              </w:rPr>
            </w:pPr>
            <w:r>
              <w:rPr>
                <w:rFonts w:ascii="Calibri"/>
                <w:spacing w:val="-4"/>
                <w:sz w:val="20"/>
              </w:rPr>
              <w:t>0.2759</w:t>
            </w:r>
          </w:p>
        </w:tc>
        <w:tc>
          <w:tcPr>
            <w:tcW w:w="961" w:type="dxa"/>
          </w:tcPr>
          <w:p w:rsidR="000857F9" w:rsidRDefault="00196ABF">
            <w:pPr>
              <w:pStyle w:val="TableParagraph"/>
              <w:spacing w:line="226" w:lineRule="exact"/>
              <w:ind w:right="85"/>
              <w:rPr>
                <w:rFonts w:ascii="Calibri"/>
                <w:sz w:val="20"/>
              </w:rPr>
            </w:pPr>
            <w:r>
              <w:rPr>
                <w:rFonts w:ascii="Calibri"/>
                <w:spacing w:val="-2"/>
                <w:sz w:val="20"/>
              </w:rPr>
              <w:t>0.3249</w:t>
            </w:r>
          </w:p>
        </w:tc>
        <w:tc>
          <w:tcPr>
            <w:tcW w:w="963" w:type="dxa"/>
          </w:tcPr>
          <w:p w:rsidR="000857F9" w:rsidRDefault="00196ABF">
            <w:pPr>
              <w:pStyle w:val="TableParagraph"/>
              <w:spacing w:line="226" w:lineRule="exact"/>
              <w:ind w:right="-15"/>
              <w:rPr>
                <w:rFonts w:ascii="Calibri"/>
                <w:sz w:val="20"/>
              </w:rPr>
            </w:pPr>
            <w:r>
              <w:rPr>
                <w:rFonts w:ascii="Calibri"/>
                <w:spacing w:val="-2"/>
                <w:sz w:val="20"/>
              </w:rPr>
              <w:t>0.3575</w:t>
            </w:r>
          </w:p>
        </w:tc>
        <w:tc>
          <w:tcPr>
            <w:tcW w:w="1073" w:type="dxa"/>
          </w:tcPr>
          <w:p w:rsidR="000857F9" w:rsidRDefault="00196ABF">
            <w:pPr>
              <w:pStyle w:val="TableParagraph"/>
              <w:spacing w:line="226" w:lineRule="exact"/>
              <w:ind w:right="-15"/>
              <w:rPr>
                <w:rFonts w:ascii="Calibri"/>
                <w:sz w:val="20"/>
              </w:rPr>
            </w:pPr>
            <w:r>
              <w:rPr>
                <w:rFonts w:ascii="Calibri"/>
                <w:spacing w:val="-2"/>
                <w:sz w:val="20"/>
              </w:rPr>
              <w:t>0.4473</w:t>
            </w:r>
          </w:p>
        </w:tc>
      </w:tr>
      <w:tr w:rsidR="000857F9">
        <w:trPr>
          <w:trHeight w:val="299"/>
        </w:trPr>
        <w:tc>
          <w:tcPr>
            <w:tcW w:w="1280" w:type="dxa"/>
          </w:tcPr>
          <w:p w:rsidR="000857F9" w:rsidRDefault="00196ABF">
            <w:pPr>
              <w:pStyle w:val="TableParagraph"/>
              <w:spacing w:line="224" w:lineRule="exact"/>
              <w:ind w:right="82"/>
              <w:rPr>
                <w:rFonts w:ascii="Calibri"/>
                <w:b/>
                <w:sz w:val="20"/>
              </w:rPr>
            </w:pPr>
            <w:r>
              <w:rPr>
                <w:rFonts w:ascii="Calibri"/>
                <w:b/>
                <w:spacing w:val="-5"/>
                <w:sz w:val="20"/>
              </w:rPr>
              <w:t>50</w:t>
            </w:r>
          </w:p>
        </w:tc>
        <w:tc>
          <w:tcPr>
            <w:tcW w:w="963" w:type="dxa"/>
          </w:tcPr>
          <w:p w:rsidR="000857F9" w:rsidRDefault="00196ABF">
            <w:pPr>
              <w:pStyle w:val="TableParagraph"/>
              <w:spacing w:line="166" w:lineRule="exact"/>
              <w:ind w:right="84"/>
              <w:rPr>
                <w:rFonts w:ascii="Calibri"/>
                <w:sz w:val="20"/>
              </w:rPr>
            </w:pPr>
            <w:r>
              <w:rPr>
                <w:rFonts w:ascii="Calibri"/>
                <w:spacing w:val="-2"/>
                <w:sz w:val="20"/>
              </w:rPr>
              <w:t>0.2306</w:t>
            </w:r>
          </w:p>
        </w:tc>
        <w:tc>
          <w:tcPr>
            <w:tcW w:w="964" w:type="dxa"/>
            <w:gridSpan w:val="2"/>
          </w:tcPr>
          <w:p w:rsidR="000857F9" w:rsidRDefault="00196ABF">
            <w:pPr>
              <w:pStyle w:val="TableParagraph"/>
              <w:spacing w:line="166" w:lineRule="exact"/>
              <w:ind w:left="416" w:right="-15"/>
              <w:jc w:val="left"/>
              <w:rPr>
                <w:rFonts w:ascii="Calibri"/>
                <w:sz w:val="20"/>
              </w:rPr>
            </w:pPr>
            <w:r>
              <w:rPr>
                <w:rFonts w:ascii="Calibri"/>
                <w:spacing w:val="-4"/>
                <w:sz w:val="20"/>
              </w:rPr>
              <w:t>0.2732</w:t>
            </w:r>
          </w:p>
        </w:tc>
        <w:tc>
          <w:tcPr>
            <w:tcW w:w="961" w:type="dxa"/>
          </w:tcPr>
          <w:p w:rsidR="000857F9" w:rsidRDefault="00196ABF">
            <w:pPr>
              <w:pStyle w:val="TableParagraph"/>
              <w:spacing w:line="166" w:lineRule="exact"/>
              <w:ind w:right="85"/>
              <w:rPr>
                <w:rFonts w:ascii="Calibri"/>
                <w:sz w:val="20"/>
              </w:rPr>
            </w:pPr>
            <w:r>
              <w:rPr>
                <w:rFonts w:ascii="Calibri"/>
                <w:spacing w:val="-2"/>
                <w:sz w:val="20"/>
              </w:rPr>
              <w:t>0.3218</w:t>
            </w:r>
          </w:p>
        </w:tc>
        <w:tc>
          <w:tcPr>
            <w:tcW w:w="963" w:type="dxa"/>
          </w:tcPr>
          <w:p w:rsidR="000857F9" w:rsidRDefault="00196ABF">
            <w:pPr>
              <w:pStyle w:val="TableParagraph"/>
              <w:spacing w:line="166" w:lineRule="exact"/>
              <w:ind w:right="-15"/>
              <w:rPr>
                <w:rFonts w:ascii="Calibri"/>
                <w:sz w:val="20"/>
              </w:rPr>
            </w:pPr>
            <w:r>
              <w:rPr>
                <w:rFonts w:ascii="Calibri"/>
                <w:spacing w:val="-2"/>
                <w:sz w:val="20"/>
              </w:rPr>
              <w:t>0.3542</w:t>
            </w:r>
          </w:p>
        </w:tc>
        <w:tc>
          <w:tcPr>
            <w:tcW w:w="1073" w:type="dxa"/>
          </w:tcPr>
          <w:p w:rsidR="000857F9" w:rsidRDefault="00196ABF">
            <w:pPr>
              <w:pStyle w:val="TableParagraph"/>
              <w:spacing w:line="166" w:lineRule="exact"/>
              <w:ind w:right="-15"/>
              <w:rPr>
                <w:rFonts w:ascii="Calibri"/>
                <w:sz w:val="20"/>
              </w:rPr>
            </w:pPr>
            <w:r>
              <w:rPr>
                <w:rFonts w:ascii="Calibri"/>
                <w:spacing w:val="-2"/>
                <w:sz w:val="20"/>
              </w:rPr>
              <w:t>0.4432</w:t>
            </w:r>
          </w:p>
        </w:tc>
      </w:tr>
      <w:tr w:rsidR="000857F9">
        <w:trPr>
          <w:trHeight w:val="299"/>
        </w:trPr>
        <w:tc>
          <w:tcPr>
            <w:tcW w:w="1280" w:type="dxa"/>
          </w:tcPr>
          <w:p w:rsidR="000857F9" w:rsidRDefault="00196ABF">
            <w:pPr>
              <w:pStyle w:val="TableParagraph"/>
              <w:spacing w:line="224" w:lineRule="exact"/>
              <w:ind w:right="92"/>
              <w:rPr>
                <w:rFonts w:ascii="Calibri"/>
                <w:b/>
                <w:sz w:val="20"/>
              </w:rPr>
            </w:pPr>
            <w:r>
              <w:rPr>
                <w:rFonts w:ascii="Calibri"/>
                <w:b/>
                <w:spacing w:val="-5"/>
                <w:sz w:val="20"/>
              </w:rPr>
              <w:t>51</w:t>
            </w:r>
          </w:p>
        </w:tc>
        <w:tc>
          <w:tcPr>
            <w:tcW w:w="963" w:type="dxa"/>
          </w:tcPr>
          <w:p w:rsidR="000857F9" w:rsidRDefault="00196ABF">
            <w:pPr>
              <w:pStyle w:val="TableParagraph"/>
              <w:spacing w:line="226" w:lineRule="exact"/>
              <w:ind w:right="94"/>
              <w:rPr>
                <w:rFonts w:ascii="Calibri"/>
                <w:sz w:val="20"/>
              </w:rPr>
            </w:pPr>
            <w:r>
              <w:rPr>
                <w:rFonts w:ascii="Calibri"/>
                <w:spacing w:val="-2"/>
                <w:sz w:val="20"/>
              </w:rPr>
              <w:t>0.2284</w:t>
            </w:r>
          </w:p>
        </w:tc>
        <w:tc>
          <w:tcPr>
            <w:tcW w:w="964" w:type="dxa"/>
            <w:gridSpan w:val="2"/>
          </w:tcPr>
          <w:p w:rsidR="000857F9" w:rsidRDefault="00196ABF">
            <w:pPr>
              <w:pStyle w:val="TableParagraph"/>
              <w:spacing w:line="226" w:lineRule="exact"/>
              <w:ind w:left="407"/>
              <w:jc w:val="left"/>
              <w:rPr>
                <w:rFonts w:ascii="Calibri"/>
                <w:sz w:val="20"/>
              </w:rPr>
            </w:pPr>
            <w:r>
              <w:rPr>
                <w:rFonts w:ascii="Calibri"/>
                <w:spacing w:val="-5"/>
                <w:sz w:val="20"/>
              </w:rPr>
              <w:t>0.2706</w:t>
            </w:r>
          </w:p>
        </w:tc>
        <w:tc>
          <w:tcPr>
            <w:tcW w:w="961" w:type="dxa"/>
          </w:tcPr>
          <w:p w:rsidR="000857F9" w:rsidRDefault="00196ABF">
            <w:pPr>
              <w:pStyle w:val="TableParagraph"/>
              <w:spacing w:line="226" w:lineRule="exact"/>
              <w:ind w:right="94"/>
              <w:rPr>
                <w:rFonts w:ascii="Calibri"/>
                <w:sz w:val="20"/>
              </w:rPr>
            </w:pPr>
            <w:r>
              <w:rPr>
                <w:rFonts w:ascii="Calibri"/>
                <w:spacing w:val="-2"/>
                <w:sz w:val="20"/>
              </w:rPr>
              <w:t>0.3188</w:t>
            </w:r>
          </w:p>
        </w:tc>
        <w:tc>
          <w:tcPr>
            <w:tcW w:w="963" w:type="dxa"/>
          </w:tcPr>
          <w:p w:rsidR="000857F9" w:rsidRDefault="00196ABF">
            <w:pPr>
              <w:pStyle w:val="TableParagraph"/>
              <w:spacing w:line="226" w:lineRule="exact"/>
              <w:ind w:right="1"/>
              <w:rPr>
                <w:rFonts w:ascii="Calibri"/>
                <w:sz w:val="20"/>
              </w:rPr>
            </w:pPr>
            <w:r>
              <w:rPr>
                <w:rFonts w:ascii="Calibri"/>
                <w:spacing w:val="-2"/>
                <w:sz w:val="20"/>
              </w:rPr>
              <w:t>0.3509</w:t>
            </w:r>
          </w:p>
        </w:tc>
        <w:tc>
          <w:tcPr>
            <w:tcW w:w="1073" w:type="dxa"/>
          </w:tcPr>
          <w:p w:rsidR="000857F9" w:rsidRDefault="00196ABF">
            <w:pPr>
              <w:pStyle w:val="TableParagraph"/>
              <w:spacing w:line="226" w:lineRule="exact"/>
              <w:ind w:right="1"/>
              <w:rPr>
                <w:rFonts w:ascii="Calibri"/>
                <w:sz w:val="20"/>
              </w:rPr>
            </w:pPr>
            <w:r>
              <w:rPr>
                <w:rFonts w:ascii="Calibri"/>
                <w:spacing w:val="-2"/>
                <w:sz w:val="20"/>
              </w:rPr>
              <w:t>0.4393</w:t>
            </w:r>
          </w:p>
        </w:tc>
      </w:tr>
      <w:tr w:rsidR="000857F9">
        <w:trPr>
          <w:trHeight w:val="302"/>
        </w:trPr>
        <w:tc>
          <w:tcPr>
            <w:tcW w:w="1280" w:type="dxa"/>
          </w:tcPr>
          <w:p w:rsidR="000857F9" w:rsidRDefault="00196ABF">
            <w:pPr>
              <w:pStyle w:val="TableParagraph"/>
              <w:spacing w:line="224" w:lineRule="exact"/>
              <w:ind w:right="92"/>
              <w:rPr>
                <w:rFonts w:ascii="Calibri"/>
                <w:b/>
                <w:sz w:val="20"/>
              </w:rPr>
            </w:pPr>
            <w:r>
              <w:rPr>
                <w:rFonts w:ascii="Calibri"/>
                <w:b/>
                <w:spacing w:val="-5"/>
                <w:sz w:val="20"/>
              </w:rPr>
              <w:t>52</w:t>
            </w:r>
          </w:p>
        </w:tc>
        <w:tc>
          <w:tcPr>
            <w:tcW w:w="963" w:type="dxa"/>
          </w:tcPr>
          <w:p w:rsidR="000857F9" w:rsidRDefault="00196ABF">
            <w:pPr>
              <w:pStyle w:val="TableParagraph"/>
              <w:spacing w:line="166" w:lineRule="exact"/>
              <w:ind w:right="94"/>
              <w:rPr>
                <w:rFonts w:ascii="Calibri"/>
                <w:sz w:val="20"/>
              </w:rPr>
            </w:pPr>
            <w:r>
              <w:rPr>
                <w:rFonts w:ascii="Calibri"/>
                <w:spacing w:val="-2"/>
                <w:sz w:val="20"/>
              </w:rPr>
              <w:t>0.2262</w:t>
            </w:r>
          </w:p>
        </w:tc>
        <w:tc>
          <w:tcPr>
            <w:tcW w:w="964" w:type="dxa"/>
            <w:gridSpan w:val="2"/>
          </w:tcPr>
          <w:p w:rsidR="000857F9" w:rsidRDefault="00196ABF">
            <w:pPr>
              <w:pStyle w:val="TableParagraph"/>
              <w:spacing w:line="166" w:lineRule="exact"/>
              <w:ind w:left="407"/>
              <w:jc w:val="left"/>
              <w:rPr>
                <w:rFonts w:ascii="Calibri"/>
                <w:sz w:val="20"/>
              </w:rPr>
            </w:pPr>
            <w:r>
              <w:rPr>
                <w:rFonts w:ascii="Calibri"/>
                <w:spacing w:val="-5"/>
                <w:sz w:val="20"/>
              </w:rPr>
              <w:t>0.2681</w:t>
            </w:r>
          </w:p>
        </w:tc>
        <w:tc>
          <w:tcPr>
            <w:tcW w:w="961" w:type="dxa"/>
          </w:tcPr>
          <w:p w:rsidR="000857F9" w:rsidRDefault="00196ABF">
            <w:pPr>
              <w:pStyle w:val="TableParagraph"/>
              <w:spacing w:line="166" w:lineRule="exact"/>
              <w:ind w:right="94"/>
              <w:rPr>
                <w:rFonts w:ascii="Calibri"/>
                <w:sz w:val="20"/>
              </w:rPr>
            </w:pPr>
            <w:r>
              <w:rPr>
                <w:rFonts w:ascii="Calibri"/>
                <w:spacing w:val="-2"/>
                <w:sz w:val="20"/>
              </w:rPr>
              <w:t>0.3158</w:t>
            </w:r>
          </w:p>
        </w:tc>
        <w:tc>
          <w:tcPr>
            <w:tcW w:w="963" w:type="dxa"/>
          </w:tcPr>
          <w:p w:rsidR="000857F9" w:rsidRDefault="00196ABF">
            <w:pPr>
              <w:pStyle w:val="TableParagraph"/>
              <w:spacing w:line="166" w:lineRule="exact"/>
              <w:ind w:right="1"/>
              <w:rPr>
                <w:rFonts w:ascii="Calibri"/>
                <w:sz w:val="20"/>
              </w:rPr>
            </w:pPr>
            <w:r>
              <w:rPr>
                <w:rFonts w:ascii="Calibri"/>
                <w:spacing w:val="-2"/>
                <w:sz w:val="20"/>
              </w:rPr>
              <w:t>0.3477</w:t>
            </w:r>
          </w:p>
        </w:tc>
        <w:tc>
          <w:tcPr>
            <w:tcW w:w="1073" w:type="dxa"/>
          </w:tcPr>
          <w:p w:rsidR="000857F9" w:rsidRDefault="00196ABF">
            <w:pPr>
              <w:pStyle w:val="TableParagraph"/>
              <w:spacing w:line="166" w:lineRule="exact"/>
              <w:ind w:right="1"/>
              <w:rPr>
                <w:rFonts w:ascii="Calibri"/>
                <w:sz w:val="20"/>
              </w:rPr>
            </w:pPr>
            <w:r>
              <w:rPr>
                <w:rFonts w:ascii="Calibri"/>
                <w:spacing w:val="-2"/>
                <w:sz w:val="20"/>
              </w:rPr>
              <w:t>0.4354</w:t>
            </w:r>
          </w:p>
        </w:tc>
      </w:tr>
      <w:tr w:rsidR="000857F9">
        <w:trPr>
          <w:trHeight w:val="299"/>
        </w:trPr>
        <w:tc>
          <w:tcPr>
            <w:tcW w:w="1280" w:type="dxa"/>
          </w:tcPr>
          <w:p w:rsidR="000857F9" w:rsidRDefault="00196ABF">
            <w:pPr>
              <w:pStyle w:val="TableParagraph"/>
              <w:spacing w:line="224" w:lineRule="exact"/>
              <w:ind w:right="92"/>
              <w:rPr>
                <w:rFonts w:ascii="Calibri"/>
                <w:b/>
                <w:sz w:val="20"/>
              </w:rPr>
            </w:pPr>
            <w:r>
              <w:rPr>
                <w:rFonts w:ascii="Calibri"/>
                <w:b/>
                <w:spacing w:val="-5"/>
                <w:sz w:val="20"/>
              </w:rPr>
              <w:t>53</w:t>
            </w:r>
          </w:p>
        </w:tc>
        <w:tc>
          <w:tcPr>
            <w:tcW w:w="963" w:type="dxa"/>
          </w:tcPr>
          <w:p w:rsidR="000857F9" w:rsidRDefault="00196ABF">
            <w:pPr>
              <w:pStyle w:val="TableParagraph"/>
              <w:spacing w:line="166" w:lineRule="exact"/>
              <w:ind w:right="94"/>
              <w:rPr>
                <w:rFonts w:ascii="Calibri"/>
                <w:sz w:val="20"/>
              </w:rPr>
            </w:pPr>
            <w:r>
              <w:rPr>
                <w:rFonts w:ascii="Calibri"/>
                <w:spacing w:val="-2"/>
                <w:sz w:val="20"/>
              </w:rPr>
              <w:t>0.2241</w:t>
            </w:r>
          </w:p>
        </w:tc>
        <w:tc>
          <w:tcPr>
            <w:tcW w:w="964" w:type="dxa"/>
            <w:gridSpan w:val="2"/>
          </w:tcPr>
          <w:p w:rsidR="000857F9" w:rsidRDefault="00196ABF">
            <w:pPr>
              <w:pStyle w:val="TableParagraph"/>
              <w:spacing w:line="166" w:lineRule="exact"/>
              <w:ind w:left="407"/>
              <w:jc w:val="left"/>
              <w:rPr>
                <w:rFonts w:ascii="Calibri"/>
                <w:sz w:val="20"/>
              </w:rPr>
            </w:pPr>
            <w:r>
              <w:rPr>
                <w:rFonts w:ascii="Calibri"/>
                <w:spacing w:val="-5"/>
                <w:sz w:val="20"/>
              </w:rPr>
              <w:t>0.2656</w:t>
            </w:r>
          </w:p>
        </w:tc>
        <w:tc>
          <w:tcPr>
            <w:tcW w:w="961" w:type="dxa"/>
          </w:tcPr>
          <w:p w:rsidR="000857F9" w:rsidRDefault="00196ABF">
            <w:pPr>
              <w:pStyle w:val="TableParagraph"/>
              <w:spacing w:line="166" w:lineRule="exact"/>
              <w:ind w:right="94"/>
              <w:rPr>
                <w:rFonts w:ascii="Calibri"/>
                <w:sz w:val="20"/>
              </w:rPr>
            </w:pPr>
            <w:r>
              <w:rPr>
                <w:rFonts w:ascii="Calibri"/>
                <w:spacing w:val="-2"/>
                <w:sz w:val="20"/>
              </w:rPr>
              <w:t>0.3129</w:t>
            </w:r>
          </w:p>
        </w:tc>
        <w:tc>
          <w:tcPr>
            <w:tcW w:w="963" w:type="dxa"/>
          </w:tcPr>
          <w:p w:rsidR="000857F9" w:rsidRDefault="00196ABF">
            <w:pPr>
              <w:pStyle w:val="TableParagraph"/>
              <w:spacing w:line="166" w:lineRule="exact"/>
              <w:ind w:right="1"/>
              <w:rPr>
                <w:rFonts w:ascii="Calibri"/>
                <w:sz w:val="20"/>
              </w:rPr>
            </w:pPr>
            <w:r>
              <w:rPr>
                <w:rFonts w:ascii="Calibri"/>
                <w:spacing w:val="-2"/>
                <w:sz w:val="20"/>
              </w:rPr>
              <w:t>0.3445</w:t>
            </w:r>
          </w:p>
        </w:tc>
        <w:tc>
          <w:tcPr>
            <w:tcW w:w="1073" w:type="dxa"/>
          </w:tcPr>
          <w:p w:rsidR="000857F9" w:rsidRDefault="00196ABF">
            <w:pPr>
              <w:pStyle w:val="TableParagraph"/>
              <w:spacing w:line="166" w:lineRule="exact"/>
              <w:ind w:right="1"/>
              <w:rPr>
                <w:rFonts w:ascii="Calibri"/>
                <w:sz w:val="20"/>
              </w:rPr>
            </w:pPr>
            <w:r>
              <w:rPr>
                <w:rFonts w:ascii="Calibri"/>
                <w:spacing w:val="-2"/>
                <w:sz w:val="20"/>
              </w:rPr>
              <w:t>0.4317</w:t>
            </w:r>
          </w:p>
        </w:tc>
      </w:tr>
      <w:tr w:rsidR="000857F9">
        <w:trPr>
          <w:trHeight w:val="297"/>
        </w:trPr>
        <w:tc>
          <w:tcPr>
            <w:tcW w:w="1280" w:type="dxa"/>
          </w:tcPr>
          <w:p w:rsidR="000857F9" w:rsidRDefault="00196ABF">
            <w:pPr>
              <w:pStyle w:val="TableParagraph"/>
              <w:spacing w:line="224" w:lineRule="exact"/>
              <w:ind w:right="92"/>
              <w:rPr>
                <w:rFonts w:ascii="Calibri"/>
                <w:b/>
                <w:sz w:val="20"/>
              </w:rPr>
            </w:pPr>
            <w:r>
              <w:rPr>
                <w:rFonts w:ascii="Calibri"/>
                <w:b/>
                <w:spacing w:val="-5"/>
                <w:sz w:val="20"/>
              </w:rPr>
              <w:t>54</w:t>
            </w:r>
          </w:p>
        </w:tc>
        <w:tc>
          <w:tcPr>
            <w:tcW w:w="963" w:type="dxa"/>
          </w:tcPr>
          <w:p w:rsidR="000857F9" w:rsidRDefault="00196ABF">
            <w:pPr>
              <w:pStyle w:val="TableParagraph"/>
              <w:spacing w:line="166" w:lineRule="exact"/>
              <w:ind w:right="94"/>
              <w:rPr>
                <w:rFonts w:ascii="Calibri"/>
                <w:sz w:val="20"/>
              </w:rPr>
            </w:pPr>
            <w:r>
              <w:rPr>
                <w:rFonts w:ascii="Calibri"/>
                <w:spacing w:val="-2"/>
                <w:sz w:val="20"/>
              </w:rPr>
              <w:t>0.2221</w:t>
            </w:r>
          </w:p>
        </w:tc>
        <w:tc>
          <w:tcPr>
            <w:tcW w:w="964" w:type="dxa"/>
            <w:gridSpan w:val="2"/>
          </w:tcPr>
          <w:p w:rsidR="000857F9" w:rsidRDefault="00196ABF">
            <w:pPr>
              <w:pStyle w:val="TableParagraph"/>
              <w:spacing w:line="166" w:lineRule="exact"/>
              <w:ind w:left="407"/>
              <w:jc w:val="left"/>
              <w:rPr>
                <w:rFonts w:ascii="Calibri"/>
                <w:sz w:val="20"/>
              </w:rPr>
            </w:pPr>
            <w:r>
              <w:rPr>
                <w:rFonts w:ascii="Calibri"/>
                <w:spacing w:val="-5"/>
                <w:sz w:val="20"/>
              </w:rPr>
              <w:t>0.2632</w:t>
            </w:r>
          </w:p>
        </w:tc>
        <w:tc>
          <w:tcPr>
            <w:tcW w:w="961" w:type="dxa"/>
          </w:tcPr>
          <w:p w:rsidR="000857F9" w:rsidRDefault="00196ABF">
            <w:pPr>
              <w:pStyle w:val="TableParagraph"/>
              <w:spacing w:line="166" w:lineRule="exact"/>
              <w:ind w:right="94"/>
              <w:rPr>
                <w:rFonts w:ascii="Calibri"/>
                <w:sz w:val="20"/>
              </w:rPr>
            </w:pPr>
            <w:r>
              <w:rPr>
                <w:rFonts w:ascii="Calibri"/>
                <w:spacing w:val="-2"/>
                <w:sz w:val="20"/>
              </w:rPr>
              <w:t>0.3102</w:t>
            </w:r>
          </w:p>
        </w:tc>
        <w:tc>
          <w:tcPr>
            <w:tcW w:w="963" w:type="dxa"/>
          </w:tcPr>
          <w:p w:rsidR="000857F9" w:rsidRDefault="00196ABF">
            <w:pPr>
              <w:pStyle w:val="TableParagraph"/>
              <w:spacing w:line="166" w:lineRule="exact"/>
              <w:ind w:right="1"/>
              <w:rPr>
                <w:rFonts w:ascii="Calibri"/>
                <w:sz w:val="20"/>
              </w:rPr>
            </w:pPr>
            <w:r>
              <w:rPr>
                <w:rFonts w:ascii="Calibri"/>
                <w:spacing w:val="-2"/>
                <w:sz w:val="20"/>
              </w:rPr>
              <w:t>0.3415</w:t>
            </w:r>
          </w:p>
        </w:tc>
        <w:tc>
          <w:tcPr>
            <w:tcW w:w="1073" w:type="dxa"/>
          </w:tcPr>
          <w:p w:rsidR="000857F9" w:rsidRDefault="00196ABF">
            <w:pPr>
              <w:pStyle w:val="TableParagraph"/>
              <w:spacing w:line="166" w:lineRule="exact"/>
              <w:ind w:right="1"/>
              <w:rPr>
                <w:rFonts w:ascii="Calibri"/>
                <w:sz w:val="20"/>
              </w:rPr>
            </w:pPr>
            <w:r>
              <w:rPr>
                <w:rFonts w:ascii="Calibri"/>
                <w:spacing w:val="-2"/>
                <w:sz w:val="20"/>
              </w:rPr>
              <w:t>0.4280</w:t>
            </w:r>
          </w:p>
        </w:tc>
      </w:tr>
      <w:tr w:rsidR="000857F9">
        <w:trPr>
          <w:trHeight w:val="300"/>
        </w:trPr>
        <w:tc>
          <w:tcPr>
            <w:tcW w:w="1280" w:type="dxa"/>
          </w:tcPr>
          <w:p w:rsidR="000857F9" w:rsidRDefault="00196ABF">
            <w:pPr>
              <w:pStyle w:val="TableParagraph"/>
              <w:spacing w:line="227" w:lineRule="exact"/>
              <w:ind w:right="92"/>
              <w:rPr>
                <w:rFonts w:ascii="Calibri"/>
                <w:b/>
                <w:sz w:val="20"/>
              </w:rPr>
            </w:pPr>
            <w:r>
              <w:rPr>
                <w:rFonts w:ascii="Calibri"/>
                <w:b/>
                <w:spacing w:val="-5"/>
                <w:sz w:val="20"/>
              </w:rPr>
              <w:t>55</w:t>
            </w:r>
          </w:p>
        </w:tc>
        <w:tc>
          <w:tcPr>
            <w:tcW w:w="963" w:type="dxa"/>
          </w:tcPr>
          <w:p w:rsidR="000857F9" w:rsidRDefault="00196ABF">
            <w:pPr>
              <w:pStyle w:val="TableParagraph"/>
              <w:spacing w:line="169" w:lineRule="exact"/>
              <w:ind w:right="94"/>
              <w:rPr>
                <w:rFonts w:ascii="Calibri"/>
                <w:sz w:val="20"/>
              </w:rPr>
            </w:pPr>
            <w:r>
              <w:rPr>
                <w:rFonts w:ascii="Calibri"/>
                <w:spacing w:val="-2"/>
                <w:sz w:val="20"/>
              </w:rPr>
              <w:t>0.2201</w:t>
            </w:r>
          </w:p>
        </w:tc>
        <w:tc>
          <w:tcPr>
            <w:tcW w:w="964" w:type="dxa"/>
            <w:gridSpan w:val="2"/>
          </w:tcPr>
          <w:p w:rsidR="000857F9" w:rsidRDefault="00196ABF">
            <w:pPr>
              <w:pStyle w:val="TableParagraph"/>
              <w:spacing w:line="169" w:lineRule="exact"/>
              <w:ind w:left="407"/>
              <w:jc w:val="left"/>
              <w:rPr>
                <w:rFonts w:ascii="Calibri"/>
                <w:sz w:val="20"/>
              </w:rPr>
            </w:pPr>
            <w:r>
              <w:rPr>
                <w:rFonts w:ascii="Calibri"/>
                <w:spacing w:val="-5"/>
                <w:sz w:val="20"/>
              </w:rPr>
              <w:t>0.2609</w:t>
            </w:r>
          </w:p>
        </w:tc>
        <w:tc>
          <w:tcPr>
            <w:tcW w:w="961" w:type="dxa"/>
          </w:tcPr>
          <w:p w:rsidR="000857F9" w:rsidRDefault="00196ABF">
            <w:pPr>
              <w:pStyle w:val="TableParagraph"/>
              <w:spacing w:line="169" w:lineRule="exact"/>
              <w:ind w:right="94"/>
              <w:rPr>
                <w:rFonts w:ascii="Calibri"/>
                <w:sz w:val="20"/>
              </w:rPr>
            </w:pPr>
            <w:r>
              <w:rPr>
                <w:rFonts w:ascii="Calibri"/>
                <w:spacing w:val="-2"/>
                <w:sz w:val="20"/>
              </w:rPr>
              <w:t>0.3074</w:t>
            </w:r>
          </w:p>
        </w:tc>
        <w:tc>
          <w:tcPr>
            <w:tcW w:w="963" w:type="dxa"/>
          </w:tcPr>
          <w:p w:rsidR="000857F9" w:rsidRDefault="00196ABF">
            <w:pPr>
              <w:pStyle w:val="TableParagraph"/>
              <w:spacing w:line="169" w:lineRule="exact"/>
              <w:ind w:right="1"/>
              <w:rPr>
                <w:rFonts w:ascii="Calibri"/>
                <w:sz w:val="20"/>
              </w:rPr>
            </w:pPr>
            <w:r>
              <w:rPr>
                <w:rFonts w:ascii="Calibri"/>
                <w:spacing w:val="-2"/>
                <w:sz w:val="20"/>
              </w:rPr>
              <w:t>0.3385</w:t>
            </w:r>
          </w:p>
        </w:tc>
        <w:tc>
          <w:tcPr>
            <w:tcW w:w="1073" w:type="dxa"/>
          </w:tcPr>
          <w:p w:rsidR="000857F9" w:rsidRDefault="00196ABF">
            <w:pPr>
              <w:pStyle w:val="TableParagraph"/>
              <w:spacing w:line="169" w:lineRule="exact"/>
              <w:ind w:right="1"/>
              <w:rPr>
                <w:rFonts w:ascii="Calibri"/>
                <w:sz w:val="20"/>
              </w:rPr>
            </w:pPr>
            <w:r>
              <w:rPr>
                <w:rFonts w:ascii="Calibri"/>
                <w:spacing w:val="-2"/>
                <w:sz w:val="20"/>
              </w:rPr>
              <w:t>0.4244</w:t>
            </w:r>
          </w:p>
        </w:tc>
      </w:tr>
      <w:tr w:rsidR="000857F9">
        <w:trPr>
          <w:trHeight w:val="299"/>
        </w:trPr>
        <w:tc>
          <w:tcPr>
            <w:tcW w:w="1280" w:type="dxa"/>
          </w:tcPr>
          <w:p w:rsidR="000857F9" w:rsidRDefault="00196ABF">
            <w:pPr>
              <w:pStyle w:val="TableParagraph"/>
              <w:spacing w:line="224" w:lineRule="exact"/>
              <w:ind w:right="92"/>
              <w:rPr>
                <w:rFonts w:ascii="Calibri"/>
                <w:b/>
                <w:sz w:val="20"/>
              </w:rPr>
            </w:pPr>
            <w:r>
              <w:rPr>
                <w:rFonts w:ascii="Calibri"/>
                <w:b/>
                <w:spacing w:val="-5"/>
                <w:sz w:val="20"/>
              </w:rPr>
              <w:t>56</w:t>
            </w:r>
          </w:p>
        </w:tc>
        <w:tc>
          <w:tcPr>
            <w:tcW w:w="963" w:type="dxa"/>
          </w:tcPr>
          <w:p w:rsidR="000857F9" w:rsidRDefault="00196ABF">
            <w:pPr>
              <w:pStyle w:val="TableParagraph"/>
              <w:spacing w:line="166" w:lineRule="exact"/>
              <w:ind w:right="94"/>
              <w:rPr>
                <w:rFonts w:ascii="Calibri"/>
                <w:sz w:val="20"/>
              </w:rPr>
            </w:pPr>
            <w:r>
              <w:rPr>
                <w:rFonts w:ascii="Calibri"/>
                <w:spacing w:val="-2"/>
                <w:sz w:val="20"/>
              </w:rPr>
              <w:t>0.2181</w:t>
            </w:r>
          </w:p>
        </w:tc>
        <w:tc>
          <w:tcPr>
            <w:tcW w:w="964" w:type="dxa"/>
            <w:gridSpan w:val="2"/>
          </w:tcPr>
          <w:p w:rsidR="000857F9" w:rsidRDefault="00196ABF">
            <w:pPr>
              <w:pStyle w:val="TableParagraph"/>
              <w:spacing w:line="166" w:lineRule="exact"/>
              <w:ind w:left="407"/>
              <w:jc w:val="left"/>
              <w:rPr>
                <w:rFonts w:ascii="Calibri"/>
                <w:sz w:val="20"/>
              </w:rPr>
            </w:pPr>
            <w:r>
              <w:rPr>
                <w:rFonts w:ascii="Calibri"/>
                <w:spacing w:val="-5"/>
                <w:sz w:val="20"/>
              </w:rPr>
              <w:t>0.2586</w:t>
            </w:r>
          </w:p>
        </w:tc>
        <w:tc>
          <w:tcPr>
            <w:tcW w:w="961" w:type="dxa"/>
          </w:tcPr>
          <w:p w:rsidR="000857F9" w:rsidRDefault="00196ABF">
            <w:pPr>
              <w:pStyle w:val="TableParagraph"/>
              <w:spacing w:line="166" w:lineRule="exact"/>
              <w:ind w:right="94"/>
              <w:rPr>
                <w:rFonts w:ascii="Calibri"/>
                <w:sz w:val="20"/>
              </w:rPr>
            </w:pPr>
            <w:r>
              <w:rPr>
                <w:rFonts w:ascii="Calibri"/>
                <w:spacing w:val="-2"/>
                <w:sz w:val="20"/>
              </w:rPr>
              <w:t>0.3048</w:t>
            </w:r>
          </w:p>
        </w:tc>
        <w:tc>
          <w:tcPr>
            <w:tcW w:w="963" w:type="dxa"/>
          </w:tcPr>
          <w:p w:rsidR="000857F9" w:rsidRDefault="00196ABF">
            <w:pPr>
              <w:pStyle w:val="TableParagraph"/>
              <w:spacing w:line="166" w:lineRule="exact"/>
              <w:ind w:right="1"/>
              <w:rPr>
                <w:rFonts w:ascii="Calibri"/>
                <w:sz w:val="20"/>
              </w:rPr>
            </w:pPr>
            <w:r>
              <w:rPr>
                <w:rFonts w:ascii="Calibri"/>
                <w:spacing w:val="-2"/>
                <w:sz w:val="20"/>
              </w:rPr>
              <w:t>0.3357</w:t>
            </w:r>
          </w:p>
        </w:tc>
        <w:tc>
          <w:tcPr>
            <w:tcW w:w="1073" w:type="dxa"/>
          </w:tcPr>
          <w:p w:rsidR="000857F9" w:rsidRDefault="00196ABF">
            <w:pPr>
              <w:pStyle w:val="TableParagraph"/>
              <w:spacing w:line="166" w:lineRule="exact"/>
              <w:ind w:right="1"/>
              <w:rPr>
                <w:rFonts w:ascii="Calibri"/>
                <w:sz w:val="20"/>
              </w:rPr>
            </w:pPr>
            <w:r>
              <w:rPr>
                <w:rFonts w:ascii="Calibri"/>
                <w:spacing w:val="-2"/>
                <w:sz w:val="20"/>
              </w:rPr>
              <w:t>0.4210</w:t>
            </w:r>
          </w:p>
        </w:tc>
      </w:tr>
      <w:tr w:rsidR="000857F9">
        <w:trPr>
          <w:trHeight w:val="299"/>
        </w:trPr>
        <w:tc>
          <w:tcPr>
            <w:tcW w:w="1280" w:type="dxa"/>
          </w:tcPr>
          <w:p w:rsidR="000857F9" w:rsidRDefault="00196ABF">
            <w:pPr>
              <w:pStyle w:val="TableParagraph"/>
              <w:spacing w:line="224" w:lineRule="exact"/>
              <w:ind w:right="92"/>
              <w:rPr>
                <w:rFonts w:ascii="Calibri"/>
                <w:b/>
                <w:sz w:val="20"/>
              </w:rPr>
            </w:pPr>
            <w:r>
              <w:rPr>
                <w:rFonts w:ascii="Calibri"/>
                <w:b/>
                <w:spacing w:val="-5"/>
                <w:sz w:val="20"/>
              </w:rPr>
              <w:t>57</w:t>
            </w:r>
          </w:p>
        </w:tc>
        <w:tc>
          <w:tcPr>
            <w:tcW w:w="963" w:type="dxa"/>
          </w:tcPr>
          <w:p w:rsidR="000857F9" w:rsidRDefault="00196ABF">
            <w:pPr>
              <w:pStyle w:val="TableParagraph"/>
              <w:spacing w:line="226" w:lineRule="exact"/>
              <w:ind w:right="94"/>
              <w:rPr>
                <w:rFonts w:ascii="Calibri"/>
                <w:sz w:val="20"/>
              </w:rPr>
            </w:pPr>
            <w:r>
              <w:rPr>
                <w:rFonts w:ascii="Calibri"/>
                <w:spacing w:val="-2"/>
                <w:sz w:val="20"/>
              </w:rPr>
              <w:t>0.2162</w:t>
            </w:r>
          </w:p>
        </w:tc>
        <w:tc>
          <w:tcPr>
            <w:tcW w:w="964" w:type="dxa"/>
            <w:gridSpan w:val="2"/>
          </w:tcPr>
          <w:p w:rsidR="000857F9" w:rsidRDefault="00196ABF">
            <w:pPr>
              <w:pStyle w:val="TableParagraph"/>
              <w:spacing w:line="226" w:lineRule="exact"/>
              <w:ind w:left="407"/>
              <w:jc w:val="left"/>
              <w:rPr>
                <w:rFonts w:ascii="Calibri"/>
                <w:sz w:val="20"/>
              </w:rPr>
            </w:pPr>
            <w:r>
              <w:rPr>
                <w:rFonts w:ascii="Calibri"/>
                <w:spacing w:val="-5"/>
                <w:sz w:val="20"/>
              </w:rPr>
              <w:t>0.2564</w:t>
            </w:r>
          </w:p>
        </w:tc>
        <w:tc>
          <w:tcPr>
            <w:tcW w:w="961" w:type="dxa"/>
          </w:tcPr>
          <w:p w:rsidR="000857F9" w:rsidRDefault="00196ABF">
            <w:pPr>
              <w:pStyle w:val="TableParagraph"/>
              <w:spacing w:line="226" w:lineRule="exact"/>
              <w:ind w:right="94"/>
              <w:rPr>
                <w:rFonts w:ascii="Calibri"/>
                <w:sz w:val="20"/>
              </w:rPr>
            </w:pPr>
            <w:r>
              <w:rPr>
                <w:rFonts w:ascii="Calibri"/>
                <w:spacing w:val="-2"/>
                <w:sz w:val="20"/>
              </w:rPr>
              <w:t>0.3022</w:t>
            </w:r>
          </w:p>
        </w:tc>
        <w:tc>
          <w:tcPr>
            <w:tcW w:w="963" w:type="dxa"/>
          </w:tcPr>
          <w:p w:rsidR="000857F9" w:rsidRDefault="00196ABF">
            <w:pPr>
              <w:pStyle w:val="TableParagraph"/>
              <w:spacing w:line="226" w:lineRule="exact"/>
              <w:ind w:right="1"/>
              <w:rPr>
                <w:rFonts w:ascii="Calibri"/>
                <w:sz w:val="20"/>
              </w:rPr>
            </w:pPr>
            <w:r>
              <w:rPr>
                <w:rFonts w:ascii="Calibri"/>
                <w:spacing w:val="-2"/>
                <w:sz w:val="20"/>
              </w:rPr>
              <w:t>0.3328</w:t>
            </w:r>
          </w:p>
        </w:tc>
        <w:tc>
          <w:tcPr>
            <w:tcW w:w="1073" w:type="dxa"/>
          </w:tcPr>
          <w:p w:rsidR="000857F9" w:rsidRDefault="00196ABF">
            <w:pPr>
              <w:pStyle w:val="TableParagraph"/>
              <w:spacing w:line="226" w:lineRule="exact"/>
              <w:ind w:right="1"/>
              <w:rPr>
                <w:rFonts w:ascii="Calibri"/>
                <w:sz w:val="20"/>
              </w:rPr>
            </w:pPr>
            <w:r>
              <w:rPr>
                <w:rFonts w:ascii="Calibri"/>
                <w:spacing w:val="-2"/>
                <w:sz w:val="20"/>
              </w:rPr>
              <w:t>0.4176</w:t>
            </w:r>
          </w:p>
        </w:tc>
      </w:tr>
      <w:tr w:rsidR="000857F9">
        <w:trPr>
          <w:trHeight w:val="134"/>
        </w:trPr>
        <w:tc>
          <w:tcPr>
            <w:tcW w:w="1280" w:type="dxa"/>
            <w:vMerge w:val="restart"/>
          </w:tcPr>
          <w:p w:rsidR="000857F9" w:rsidRDefault="00196ABF">
            <w:pPr>
              <w:pStyle w:val="TableParagraph"/>
              <w:spacing w:line="224" w:lineRule="exact"/>
              <w:ind w:right="92"/>
              <w:rPr>
                <w:rFonts w:ascii="Calibri"/>
                <w:b/>
                <w:sz w:val="20"/>
              </w:rPr>
            </w:pPr>
            <w:r>
              <w:rPr>
                <w:rFonts w:ascii="Calibri"/>
                <w:b/>
                <w:color w:val="000000"/>
                <w:spacing w:val="-5"/>
                <w:sz w:val="20"/>
                <w:highlight w:val="magenta"/>
              </w:rPr>
              <w:t>58</w:t>
            </w:r>
          </w:p>
        </w:tc>
        <w:tc>
          <w:tcPr>
            <w:tcW w:w="963" w:type="dxa"/>
            <w:vMerge w:val="restart"/>
          </w:tcPr>
          <w:p w:rsidR="000857F9" w:rsidRDefault="00196ABF">
            <w:pPr>
              <w:pStyle w:val="TableParagraph"/>
              <w:spacing w:line="166" w:lineRule="exact"/>
              <w:ind w:left="309"/>
              <w:jc w:val="left"/>
              <w:rPr>
                <w:rFonts w:ascii="Calibri"/>
                <w:b/>
                <w:sz w:val="20"/>
              </w:rPr>
            </w:pPr>
            <w:r>
              <w:rPr>
                <w:rFonts w:ascii="Calibri"/>
                <w:b/>
                <w:spacing w:val="-2"/>
                <w:sz w:val="20"/>
              </w:rPr>
              <w:t>0.2144</w:t>
            </w:r>
          </w:p>
        </w:tc>
        <w:tc>
          <w:tcPr>
            <w:tcW w:w="409" w:type="dxa"/>
            <w:tcBorders>
              <w:bottom w:val="nil"/>
              <w:right w:val="nil"/>
            </w:tcBorders>
          </w:tcPr>
          <w:p w:rsidR="000857F9" w:rsidRDefault="000857F9">
            <w:pPr>
              <w:pStyle w:val="TableParagraph"/>
              <w:jc w:val="left"/>
              <w:rPr>
                <w:sz w:val="8"/>
              </w:rPr>
            </w:pPr>
          </w:p>
        </w:tc>
        <w:tc>
          <w:tcPr>
            <w:tcW w:w="555" w:type="dxa"/>
            <w:tcBorders>
              <w:left w:val="nil"/>
              <w:bottom w:val="nil"/>
            </w:tcBorders>
            <w:shd w:val="clear" w:color="auto" w:fill="FF00FF"/>
          </w:tcPr>
          <w:p w:rsidR="000857F9" w:rsidRDefault="00196ABF">
            <w:pPr>
              <w:pStyle w:val="TableParagraph"/>
              <w:spacing w:line="114" w:lineRule="exact"/>
              <w:ind w:left="3"/>
              <w:jc w:val="left"/>
              <w:rPr>
                <w:rFonts w:ascii="Calibri"/>
                <w:sz w:val="20"/>
              </w:rPr>
            </w:pPr>
            <w:r>
              <w:rPr>
                <w:rFonts w:ascii="Calibri"/>
                <w:spacing w:val="-5"/>
                <w:sz w:val="20"/>
              </w:rPr>
              <w:t>0.2542</w:t>
            </w:r>
          </w:p>
        </w:tc>
        <w:tc>
          <w:tcPr>
            <w:tcW w:w="961" w:type="dxa"/>
            <w:vMerge w:val="restart"/>
          </w:tcPr>
          <w:p w:rsidR="000857F9" w:rsidRDefault="00196ABF">
            <w:pPr>
              <w:pStyle w:val="TableParagraph"/>
              <w:spacing w:line="166" w:lineRule="exact"/>
              <w:ind w:left="309"/>
              <w:jc w:val="left"/>
              <w:rPr>
                <w:rFonts w:ascii="Calibri"/>
                <w:sz w:val="20"/>
              </w:rPr>
            </w:pPr>
            <w:r>
              <w:rPr>
                <w:rFonts w:ascii="Calibri"/>
                <w:spacing w:val="-2"/>
                <w:sz w:val="20"/>
              </w:rPr>
              <w:t>0.2997</w:t>
            </w:r>
          </w:p>
        </w:tc>
        <w:tc>
          <w:tcPr>
            <w:tcW w:w="963" w:type="dxa"/>
            <w:vMerge w:val="restart"/>
          </w:tcPr>
          <w:p w:rsidR="000857F9" w:rsidRDefault="00196ABF">
            <w:pPr>
              <w:pStyle w:val="TableParagraph"/>
              <w:spacing w:line="166" w:lineRule="exact"/>
              <w:ind w:left="404"/>
              <w:jc w:val="left"/>
              <w:rPr>
                <w:rFonts w:ascii="Calibri"/>
                <w:sz w:val="20"/>
              </w:rPr>
            </w:pPr>
            <w:r>
              <w:rPr>
                <w:rFonts w:ascii="Calibri"/>
                <w:spacing w:val="-5"/>
                <w:sz w:val="20"/>
              </w:rPr>
              <w:t>0.3301</w:t>
            </w:r>
          </w:p>
        </w:tc>
        <w:tc>
          <w:tcPr>
            <w:tcW w:w="1073" w:type="dxa"/>
            <w:vMerge w:val="restart"/>
          </w:tcPr>
          <w:p w:rsidR="000857F9" w:rsidRDefault="00196ABF">
            <w:pPr>
              <w:pStyle w:val="TableParagraph"/>
              <w:spacing w:line="166" w:lineRule="exact"/>
              <w:ind w:left="514"/>
              <w:jc w:val="left"/>
              <w:rPr>
                <w:rFonts w:ascii="Calibri"/>
                <w:sz w:val="20"/>
              </w:rPr>
            </w:pPr>
            <w:r>
              <w:rPr>
                <w:rFonts w:ascii="Calibri"/>
                <w:spacing w:val="-5"/>
                <w:sz w:val="20"/>
              </w:rPr>
              <w:t>0.4143</w:t>
            </w:r>
          </w:p>
        </w:tc>
      </w:tr>
      <w:tr w:rsidR="000857F9">
        <w:trPr>
          <w:trHeight w:val="157"/>
        </w:trPr>
        <w:tc>
          <w:tcPr>
            <w:tcW w:w="1280" w:type="dxa"/>
            <w:vMerge/>
            <w:tcBorders>
              <w:top w:val="nil"/>
            </w:tcBorders>
          </w:tcPr>
          <w:p w:rsidR="000857F9" w:rsidRDefault="000857F9">
            <w:pPr>
              <w:rPr>
                <w:sz w:val="2"/>
                <w:szCs w:val="2"/>
              </w:rPr>
            </w:pPr>
          </w:p>
        </w:tc>
        <w:tc>
          <w:tcPr>
            <w:tcW w:w="963" w:type="dxa"/>
            <w:vMerge/>
            <w:tcBorders>
              <w:top w:val="nil"/>
            </w:tcBorders>
          </w:tcPr>
          <w:p w:rsidR="000857F9" w:rsidRDefault="000857F9">
            <w:pPr>
              <w:rPr>
                <w:sz w:val="2"/>
                <w:szCs w:val="2"/>
              </w:rPr>
            </w:pPr>
          </w:p>
        </w:tc>
        <w:tc>
          <w:tcPr>
            <w:tcW w:w="964" w:type="dxa"/>
            <w:gridSpan w:val="2"/>
            <w:tcBorders>
              <w:top w:val="nil"/>
            </w:tcBorders>
          </w:tcPr>
          <w:p w:rsidR="000857F9" w:rsidRDefault="000857F9">
            <w:pPr>
              <w:pStyle w:val="TableParagraph"/>
              <w:jc w:val="left"/>
              <w:rPr>
                <w:sz w:val="10"/>
              </w:rPr>
            </w:pPr>
          </w:p>
        </w:tc>
        <w:tc>
          <w:tcPr>
            <w:tcW w:w="961" w:type="dxa"/>
            <w:vMerge/>
            <w:tcBorders>
              <w:top w:val="nil"/>
            </w:tcBorders>
          </w:tcPr>
          <w:p w:rsidR="000857F9" w:rsidRDefault="000857F9">
            <w:pPr>
              <w:rPr>
                <w:sz w:val="2"/>
                <w:szCs w:val="2"/>
              </w:rPr>
            </w:pPr>
          </w:p>
        </w:tc>
        <w:tc>
          <w:tcPr>
            <w:tcW w:w="963" w:type="dxa"/>
            <w:vMerge/>
            <w:tcBorders>
              <w:top w:val="nil"/>
            </w:tcBorders>
          </w:tcPr>
          <w:p w:rsidR="000857F9" w:rsidRDefault="000857F9">
            <w:pPr>
              <w:rPr>
                <w:sz w:val="2"/>
                <w:szCs w:val="2"/>
              </w:rPr>
            </w:pPr>
          </w:p>
        </w:tc>
        <w:tc>
          <w:tcPr>
            <w:tcW w:w="1073" w:type="dxa"/>
            <w:vMerge/>
            <w:tcBorders>
              <w:top w:val="nil"/>
            </w:tcBorders>
          </w:tcPr>
          <w:p w:rsidR="000857F9" w:rsidRDefault="000857F9">
            <w:pPr>
              <w:rPr>
                <w:sz w:val="2"/>
                <w:szCs w:val="2"/>
              </w:rPr>
            </w:pPr>
          </w:p>
        </w:tc>
      </w:tr>
      <w:tr w:rsidR="000857F9">
        <w:trPr>
          <w:trHeight w:val="297"/>
        </w:trPr>
        <w:tc>
          <w:tcPr>
            <w:tcW w:w="1280" w:type="dxa"/>
          </w:tcPr>
          <w:p w:rsidR="000857F9" w:rsidRDefault="00196ABF">
            <w:pPr>
              <w:pStyle w:val="TableParagraph"/>
              <w:spacing w:line="224" w:lineRule="exact"/>
              <w:ind w:right="92"/>
              <w:rPr>
                <w:rFonts w:ascii="Calibri"/>
                <w:b/>
                <w:sz w:val="20"/>
              </w:rPr>
            </w:pPr>
            <w:r>
              <w:rPr>
                <w:rFonts w:ascii="Calibri"/>
                <w:b/>
                <w:spacing w:val="-5"/>
                <w:sz w:val="20"/>
              </w:rPr>
              <w:t>59</w:t>
            </w:r>
          </w:p>
        </w:tc>
        <w:tc>
          <w:tcPr>
            <w:tcW w:w="963" w:type="dxa"/>
          </w:tcPr>
          <w:p w:rsidR="000857F9" w:rsidRDefault="00196ABF">
            <w:pPr>
              <w:pStyle w:val="TableParagraph"/>
              <w:spacing w:line="166" w:lineRule="exact"/>
              <w:ind w:right="94"/>
              <w:rPr>
                <w:rFonts w:ascii="Calibri"/>
                <w:sz w:val="20"/>
              </w:rPr>
            </w:pPr>
            <w:r>
              <w:rPr>
                <w:rFonts w:ascii="Calibri"/>
                <w:spacing w:val="-2"/>
                <w:sz w:val="20"/>
              </w:rPr>
              <w:t>0.2126</w:t>
            </w:r>
          </w:p>
        </w:tc>
        <w:tc>
          <w:tcPr>
            <w:tcW w:w="964" w:type="dxa"/>
            <w:gridSpan w:val="2"/>
          </w:tcPr>
          <w:p w:rsidR="000857F9" w:rsidRDefault="00196ABF">
            <w:pPr>
              <w:pStyle w:val="TableParagraph"/>
              <w:spacing w:line="166" w:lineRule="exact"/>
              <w:ind w:left="407"/>
              <w:jc w:val="left"/>
              <w:rPr>
                <w:rFonts w:ascii="Calibri"/>
                <w:sz w:val="20"/>
              </w:rPr>
            </w:pPr>
            <w:r>
              <w:rPr>
                <w:rFonts w:ascii="Calibri"/>
                <w:spacing w:val="-5"/>
                <w:sz w:val="20"/>
              </w:rPr>
              <w:t>0.2521</w:t>
            </w:r>
          </w:p>
        </w:tc>
        <w:tc>
          <w:tcPr>
            <w:tcW w:w="961" w:type="dxa"/>
          </w:tcPr>
          <w:p w:rsidR="000857F9" w:rsidRDefault="00196ABF">
            <w:pPr>
              <w:pStyle w:val="TableParagraph"/>
              <w:spacing w:line="166" w:lineRule="exact"/>
              <w:ind w:right="94"/>
              <w:rPr>
                <w:rFonts w:ascii="Calibri"/>
                <w:sz w:val="20"/>
              </w:rPr>
            </w:pPr>
            <w:r>
              <w:rPr>
                <w:rFonts w:ascii="Calibri"/>
                <w:spacing w:val="-2"/>
                <w:sz w:val="20"/>
              </w:rPr>
              <w:t>0.2972</w:t>
            </w:r>
          </w:p>
        </w:tc>
        <w:tc>
          <w:tcPr>
            <w:tcW w:w="963" w:type="dxa"/>
          </w:tcPr>
          <w:p w:rsidR="000857F9" w:rsidRDefault="00196ABF">
            <w:pPr>
              <w:pStyle w:val="TableParagraph"/>
              <w:spacing w:line="166" w:lineRule="exact"/>
              <w:ind w:right="1"/>
              <w:rPr>
                <w:rFonts w:ascii="Calibri"/>
                <w:sz w:val="20"/>
              </w:rPr>
            </w:pPr>
            <w:r>
              <w:rPr>
                <w:rFonts w:ascii="Calibri"/>
                <w:spacing w:val="-2"/>
                <w:sz w:val="20"/>
              </w:rPr>
              <w:t>0.3274</w:t>
            </w:r>
          </w:p>
        </w:tc>
        <w:tc>
          <w:tcPr>
            <w:tcW w:w="1073" w:type="dxa"/>
          </w:tcPr>
          <w:p w:rsidR="000857F9" w:rsidRDefault="00196ABF">
            <w:pPr>
              <w:pStyle w:val="TableParagraph"/>
              <w:spacing w:line="166" w:lineRule="exact"/>
              <w:ind w:right="1"/>
              <w:rPr>
                <w:rFonts w:ascii="Calibri"/>
                <w:sz w:val="20"/>
              </w:rPr>
            </w:pPr>
            <w:r>
              <w:rPr>
                <w:rFonts w:ascii="Calibri"/>
                <w:spacing w:val="-2"/>
                <w:sz w:val="20"/>
              </w:rPr>
              <w:t>0.4110</w:t>
            </w:r>
          </w:p>
        </w:tc>
      </w:tr>
      <w:tr w:rsidR="000857F9">
        <w:trPr>
          <w:trHeight w:val="302"/>
        </w:trPr>
        <w:tc>
          <w:tcPr>
            <w:tcW w:w="1280" w:type="dxa"/>
          </w:tcPr>
          <w:p w:rsidR="000857F9" w:rsidRDefault="00196ABF">
            <w:pPr>
              <w:pStyle w:val="TableParagraph"/>
              <w:spacing w:line="226" w:lineRule="exact"/>
              <w:ind w:right="92"/>
              <w:rPr>
                <w:rFonts w:ascii="Calibri"/>
                <w:b/>
                <w:sz w:val="20"/>
              </w:rPr>
            </w:pPr>
            <w:r>
              <w:rPr>
                <w:rFonts w:ascii="Calibri"/>
                <w:b/>
                <w:spacing w:val="-5"/>
                <w:sz w:val="20"/>
              </w:rPr>
              <w:t>60</w:t>
            </w:r>
          </w:p>
        </w:tc>
        <w:tc>
          <w:tcPr>
            <w:tcW w:w="963" w:type="dxa"/>
          </w:tcPr>
          <w:p w:rsidR="000857F9" w:rsidRDefault="00196ABF">
            <w:pPr>
              <w:pStyle w:val="TableParagraph"/>
              <w:spacing w:line="169" w:lineRule="exact"/>
              <w:ind w:right="94"/>
              <w:rPr>
                <w:rFonts w:ascii="Calibri"/>
                <w:sz w:val="20"/>
              </w:rPr>
            </w:pPr>
            <w:r>
              <w:rPr>
                <w:rFonts w:ascii="Calibri"/>
                <w:spacing w:val="-2"/>
                <w:sz w:val="20"/>
              </w:rPr>
              <w:t>0.2108</w:t>
            </w:r>
          </w:p>
        </w:tc>
        <w:tc>
          <w:tcPr>
            <w:tcW w:w="964" w:type="dxa"/>
            <w:gridSpan w:val="2"/>
          </w:tcPr>
          <w:p w:rsidR="000857F9" w:rsidRDefault="00196ABF">
            <w:pPr>
              <w:pStyle w:val="TableParagraph"/>
              <w:spacing w:line="169" w:lineRule="exact"/>
              <w:ind w:left="407"/>
              <w:jc w:val="left"/>
              <w:rPr>
                <w:rFonts w:ascii="Calibri"/>
                <w:sz w:val="20"/>
              </w:rPr>
            </w:pPr>
            <w:r>
              <w:rPr>
                <w:rFonts w:ascii="Calibri"/>
                <w:spacing w:val="-5"/>
                <w:sz w:val="20"/>
              </w:rPr>
              <w:t>0.2500</w:t>
            </w:r>
          </w:p>
        </w:tc>
        <w:tc>
          <w:tcPr>
            <w:tcW w:w="961" w:type="dxa"/>
          </w:tcPr>
          <w:p w:rsidR="000857F9" w:rsidRDefault="00196ABF">
            <w:pPr>
              <w:pStyle w:val="TableParagraph"/>
              <w:spacing w:line="169" w:lineRule="exact"/>
              <w:ind w:right="94"/>
              <w:rPr>
                <w:rFonts w:ascii="Calibri"/>
                <w:sz w:val="20"/>
              </w:rPr>
            </w:pPr>
            <w:r>
              <w:rPr>
                <w:rFonts w:ascii="Calibri"/>
                <w:spacing w:val="-2"/>
                <w:sz w:val="20"/>
              </w:rPr>
              <w:t>0.2948</w:t>
            </w:r>
          </w:p>
        </w:tc>
        <w:tc>
          <w:tcPr>
            <w:tcW w:w="963" w:type="dxa"/>
          </w:tcPr>
          <w:p w:rsidR="000857F9" w:rsidRDefault="00196ABF">
            <w:pPr>
              <w:pStyle w:val="TableParagraph"/>
              <w:spacing w:line="169" w:lineRule="exact"/>
              <w:ind w:right="1"/>
              <w:rPr>
                <w:rFonts w:ascii="Calibri"/>
                <w:sz w:val="20"/>
              </w:rPr>
            </w:pPr>
            <w:r>
              <w:rPr>
                <w:rFonts w:ascii="Calibri"/>
                <w:spacing w:val="-2"/>
                <w:sz w:val="20"/>
              </w:rPr>
              <w:t>0.3248</w:t>
            </w:r>
          </w:p>
        </w:tc>
        <w:tc>
          <w:tcPr>
            <w:tcW w:w="1073" w:type="dxa"/>
          </w:tcPr>
          <w:p w:rsidR="000857F9" w:rsidRDefault="00196ABF">
            <w:pPr>
              <w:pStyle w:val="TableParagraph"/>
              <w:spacing w:line="169" w:lineRule="exact"/>
              <w:ind w:right="1"/>
              <w:rPr>
                <w:rFonts w:ascii="Calibri"/>
                <w:sz w:val="20"/>
              </w:rPr>
            </w:pPr>
            <w:r>
              <w:rPr>
                <w:rFonts w:ascii="Calibri"/>
                <w:spacing w:val="-2"/>
                <w:sz w:val="20"/>
              </w:rPr>
              <w:t>0.4079</w:t>
            </w:r>
          </w:p>
        </w:tc>
      </w:tr>
      <w:tr w:rsidR="000857F9">
        <w:trPr>
          <w:trHeight w:val="297"/>
        </w:trPr>
        <w:tc>
          <w:tcPr>
            <w:tcW w:w="1280" w:type="dxa"/>
          </w:tcPr>
          <w:p w:rsidR="000857F9" w:rsidRDefault="00196ABF">
            <w:pPr>
              <w:pStyle w:val="TableParagraph"/>
              <w:spacing w:line="224" w:lineRule="exact"/>
              <w:ind w:right="92"/>
              <w:rPr>
                <w:rFonts w:ascii="Calibri"/>
                <w:b/>
                <w:sz w:val="20"/>
              </w:rPr>
            </w:pPr>
            <w:r>
              <w:rPr>
                <w:rFonts w:ascii="Calibri"/>
                <w:b/>
                <w:spacing w:val="-5"/>
                <w:sz w:val="20"/>
              </w:rPr>
              <w:t>61</w:t>
            </w:r>
          </w:p>
        </w:tc>
        <w:tc>
          <w:tcPr>
            <w:tcW w:w="963" w:type="dxa"/>
          </w:tcPr>
          <w:p w:rsidR="000857F9" w:rsidRDefault="00196ABF">
            <w:pPr>
              <w:pStyle w:val="TableParagraph"/>
              <w:spacing w:line="166" w:lineRule="exact"/>
              <w:ind w:right="94"/>
              <w:rPr>
                <w:rFonts w:ascii="Calibri"/>
                <w:sz w:val="20"/>
              </w:rPr>
            </w:pPr>
            <w:r>
              <w:rPr>
                <w:rFonts w:ascii="Calibri"/>
                <w:spacing w:val="-2"/>
                <w:sz w:val="20"/>
              </w:rPr>
              <w:t>0.2091</w:t>
            </w:r>
          </w:p>
        </w:tc>
        <w:tc>
          <w:tcPr>
            <w:tcW w:w="964" w:type="dxa"/>
            <w:gridSpan w:val="2"/>
          </w:tcPr>
          <w:p w:rsidR="000857F9" w:rsidRDefault="00196ABF">
            <w:pPr>
              <w:pStyle w:val="TableParagraph"/>
              <w:spacing w:line="166" w:lineRule="exact"/>
              <w:ind w:left="407"/>
              <w:jc w:val="left"/>
              <w:rPr>
                <w:rFonts w:ascii="Calibri"/>
                <w:sz w:val="20"/>
              </w:rPr>
            </w:pPr>
            <w:r>
              <w:rPr>
                <w:rFonts w:ascii="Calibri"/>
                <w:spacing w:val="-5"/>
                <w:sz w:val="20"/>
              </w:rPr>
              <w:t>0.2480</w:t>
            </w:r>
          </w:p>
        </w:tc>
        <w:tc>
          <w:tcPr>
            <w:tcW w:w="961" w:type="dxa"/>
          </w:tcPr>
          <w:p w:rsidR="000857F9" w:rsidRDefault="00196ABF">
            <w:pPr>
              <w:pStyle w:val="TableParagraph"/>
              <w:spacing w:line="166" w:lineRule="exact"/>
              <w:ind w:right="94"/>
              <w:rPr>
                <w:rFonts w:ascii="Calibri"/>
                <w:sz w:val="20"/>
              </w:rPr>
            </w:pPr>
            <w:r>
              <w:rPr>
                <w:rFonts w:ascii="Calibri"/>
                <w:spacing w:val="-2"/>
                <w:sz w:val="20"/>
              </w:rPr>
              <w:t>0.2925</w:t>
            </w:r>
          </w:p>
        </w:tc>
        <w:tc>
          <w:tcPr>
            <w:tcW w:w="963" w:type="dxa"/>
          </w:tcPr>
          <w:p w:rsidR="000857F9" w:rsidRDefault="00196ABF">
            <w:pPr>
              <w:pStyle w:val="TableParagraph"/>
              <w:spacing w:line="166" w:lineRule="exact"/>
              <w:ind w:right="1"/>
              <w:rPr>
                <w:rFonts w:ascii="Calibri"/>
                <w:sz w:val="20"/>
              </w:rPr>
            </w:pPr>
            <w:r>
              <w:rPr>
                <w:rFonts w:ascii="Calibri"/>
                <w:spacing w:val="-2"/>
                <w:sz w:val="20"/>
              </w:rPr>
              <w:t>0.3223</w:t>
            </w:r>
          </w:p>
        </w:tc>
        <w:tc>
          <w:tcPr>
            <w:tcW w:w="1073" w:type="dxa"/>
          </w:tcPr>
          <w:p w:rsidR="000857F9" w:rsidRDefault="00196ABF">
            <w:pPr>
              <w:pStyle w:val="TableParagraph"/>
              <w:spacing w:line="166" w:lineRule="exact"/>
              <w:ind w:right="1"/>
              <w:rPr>
                <w:rFonts w:ascii="Calibri"/>
                <w:sz w:val="20"/>
              </w:rPr>
            </w:pPr>
            <w:r>
              <w:rPr>
                <w:rFonts w:ascii="Calibri"/>
                <w:spacing w:val="-2"/>
                <w:sz w:val="20"/>
              </w:rPr>
              <w:t>0.4048</w:t>
            </w:r>
          </w:p>
        </w:tc>
      </w:tr>
      <w:tr w:rsidR="000857F9">
        <w:trPr>
          <w:trHeight w:val="299"/>
        </w:trPr>
        <w:tc>
          <w:tcPr>
            <w:tcW w:w="1280" w:type="dxa"/>
          </w:tcPr>
          <w:p w:rsidR="000857F9" w:rsidRDefault="00196ABF">
            <w:pPr>
              <w:pStyle w:val="TableParagraph"/>
              <w:spacing w:line="224" w:lineRule="exact"/>
              <w:ind w:right="92"/>
              <w:rPr>
                <w:rFonts w:ascii="Calibri"/>
                <w:b/>
                <w:sz w:val="20"/>
              </w:rPr>
            </w:pPr>
            <w:r>
              <w:rPr>
                <w:rFonts w:ascii="Calibri"/>
                <w:b/>
                <w:spacing w:val="-5"/>
                <w:sz w:val="20"/>
              </w:rPr>
              <w:t>62</w:t>
            </w:r>
          </w:p>
        </w:tc>
        <w:tc>
          <w:tcPr>
            <w:tcW w:w="963" w:type="dxa"/>
          </w:tcPr>
          <w:p w:rsidR="000857F9" w:rsidRDefault="00196ABF">
            <w:pPr>
              <w:pStyle w:val="TableParagraph"/>
              <w:spacing w:line="166" w:lineRule="exact"/>
              <w:ind w:right="94"/>
              <w:rPr>
                <w:rFonts w:ascii="Calibri"/>
                <w:sz w:val="20"/>
              </w:rPr>
            </w:pPr>
            <w:r>
              <w:rPr>
                <w:rFonts w:ascii="Calibri"/>
                <w:spacing w:val="-2"/>
                <w:sz w:val="20"/>
              </w:rPr>
              <w:t>0.2075</w:t>
            </w:r>
          </w:p>
        </w:tc>
        <w:tc>
          <w:tcPr>
            <w:tcW w:w="964" w:type="dxa"/>
            <w:gridSpan w:val="2"/>
          </w:tcPr>
          <w:p w:rsidR="000857F9" w:rsidRDefault="00196ABF">
            <w:pPr>
              <w:pStyle w:val="TableParagraph"/>
              <w:spacing w:line="166" w:lineRule="exact"/>
              <w:ind w:left="407"/>
              <w:jc w:val="left"/>
              <w:rPr>
                <w:rFonts w:ascii="Calibri"/>
                <w:sz w:val="20"/>
              </w:rPr>
            </w:pPr>
            <w:r>
              <w:rPr>
                <w:rFonts w:ascii="Calibri"/>
                <w:spacing w:val="-5"/>
                <w:sz w:val="20"/>
              </w:rPr>
              <w:t>0.2461</w:t>
            </w:r>
          </w:p>
        </w:tc>
        <w:tc>
          <w:tcPr>
            <w:tcW w:w="961" w:type="dxa"/>
          </w:tcPr>
          <w:p w:rsidR="000857F9" w:rsidRDefault="00196ABF">
            <w:pPr>
              <w:pStyle w:val="TableParagraph"/>
              <w:spacing w:line="166" w:lineRule="exact"/>
              <w:ind w:right="94"/>
              <w:rPr>
                <w:rFonts w:ascii="Calibri"/>
                <w:sz w:val="20"/>
              </w:rPr>
            </w:pPr>
            <w:r>
              <w:rPr>
                <w:rFonts w:ascii="Calibri"/>
                <w:spacing w:val="-2"/>
                <w:sz w:val="20"/>
              </w:rPr>
              <w:t>0.2902</w:t>
            </w:r>
          </w:p>
        </w:tc>
        <w:tc>
          <w:tcPr>
            <w:tcW w:w="963" w:type="dxa"/>
          </w:tcPr>
          <w:p w:rsidR="000857F9" w:rsidRDefault="00196ABF">
            <w:pPr>
              <w:pStyle w:val="TableParagraph"/>
              <w:spacing w:line="166" w:lineRule="exact"/>
              <w:ind w:right="1"/>
              <w:rPr>
                <w:rFonts w:ascii="Calibri"/>
                <w:sz w:val="20"/>
              </w:rPr>
            </w:pPr>
            <w:r>
              <w:rPr>
                <w:rFonts w:ascii="Calibri"/>
                <w:spacing w:val="-2"/>
                <w:sz w:val="20"/>
              </w:rPr>
              <w:t>0.3198</w:t>
            </w:r>
          </w:p>
        </w:tc>
        <w:tc>
          <w:tcPr>
            <w:tcW w:w="1073" w:type="dxa"/>
          </w:tcPr>
          <w:p w:rsidR="000857F9" w:rsidRDefault="00196ABF">
            <w:pPr>
              <w:pStyle w:val="TableParagraph"/>
              <w:spacing w:line="166" w:lineRule="exact"/>
              <w:ind w:right="1"/>
              <w:rPr>
                <w:rFonts w:ascii="Calibri"/>
                <w:sz w:val="20"/>
              </w:rPr>
            </w:pPr>
            <w:r>
              <w:rPr>
                <w:rFonts w:ascii="Calibri"/>
                <w:spacing w:val="-2"/>
                <w:sz w:val="20"/>
              </w:rPr>
              <w:t>0.4018</w:t>
            </w:r>
          </w:p>
        </w:tc>
      </w:tr>
      <w:tr w:rsidR="000857F9">
        <w:trPr>
          <w:trHeight w:val="299"/>
        </w:trPr>
        <w:tc>
          <w:tcPr>
            <w:tcW w:w="1280" w:type="dxa"/>
          </w:tcPr>
          <w:p w:rsidR="000857F9" w:rsidRDefault="00196ABF">
            <w:pPr>
              <w:pStyle w:val="TableParagraph"/>
              <w:spacing w:line="224" w:lineRule="exact"/>
              <w:ind w:right="92"/>
              <w:rPr>
                <w:rFonts w:ascii="Calibri"/>
                <w:b/>
                <w:sz w:val="20"/>
              </w:rPr>
            </w:pPr>
            <w:r>
              <w:rPr>
                <w:rFonts w:ascii="Calibri"/>
                <w:b/>
                <w:spacing w:val="-5"/>
                <w:sz w:val="20"/>
              </w:rPr>
              <w:t>63</w:t>
            </w:r>
          </w:p>
        </w:tc>
        <w:tc>
          <w:tcPr>
            <w:tcW w:w="963" w:type="dxa"/>
          </w:tcPr>
          <w:p w:rsidR="000857F9" w:rsidRDefault="00196ABF">
            <w:pPr>
              <w:pStyle w:val="TableParagraph"/>
              <w:spacing w:line="226" w:lineRule="exact"/>
              <w:ind w:right="94"/>
              <w:rPr>
                <w:rFonts w:ascii="Calibri"/>
                <w:sz w:val="20"/>
              </w:rPr>
            </w:pPr>
            <w:r>
              <w:rPr>
                <w:rFonts w:ascii="Calibri"/>
                <w:spacing w:val="-2"/>
                <w:sz w:val="20"/>
              </w:rPr>
              <w:t>0.2058</w:t>
            </w:r>
          </w:p>
        </w:tc>
        <w:tc>
          <w:tcPr>
            <w:tcW w:w="964" w:type="dxa"/>
            <w:gridSpan w:val="2"/>
          </w:tcPr>
          <w:p w:rsidR="000857F9" w:rsidRDefault="00196ABF">
            <w:pPr>
              <w:pStyle w:val="TableParagraph"/>
              <w:spacing w:line="226" w:lineRule="exact"/>
              <w:ind w:left="407"/>
              <w:jc w:val="left"/>
              <w:rPr>
                <w:rFonts w:ascii="Calibri"/>
                <w:sz w:val="20"/>
              </w:rPr>
            </w:pPr>
            <w:r>
              <w:rPr>
                <w:rFonts w:ascii="Calibri"/>
                <w:spacing w:val="-5"/>
                <w:sz w:val="20"/>
              </w:rPr>
              <w:t>0.2441</w:t>
            </w:r>
          </w:p>
        </w:tc>
        <w:tc>
          <w:tcPr>
            <w:tcW w:w="961" w:type="dxa"/>
          </w:tcPr>
          <w:p w:rsidR="000857F9" w:rsidRDefault="00196ABF">
            <w:pPr>
              <w:pStyle w:val="TableParagraph"/>
              <w:spacing w:line="226" w:lineRule="exact"/>
              <w:ind w:right="94"/>
              <w:rPr>
                <w:rFonts w:ascii="Calibri"/>
                <w:sz w:val="20"/>
              </w:rPr>
            </w:pPr>
            <w:r>
              <w:rPr>
                <w:rFonts w:ascii="Calibri"/>
                <w:spacing w:val="-2"/>
                <w:sz w:val="20"/>
              </w:rPr>
              <w:t>0.2880</w:t>
            </w:r>
          </w:p>
        </w:tc>
        <w:tc>
          <w:tcPr>
            <w:tcW w:w="963" w:type="dxa"/>
          </w:tcPr>
          <w:p w:rsidR="000857F9" w:rsidRDefault="00196ABF">
            <w:pPr>
              <w:pStyle w:val="TableParagraph"/>
              <w:spacing w:line="226" w:lineRule="exact"/>
              <w:ind w:right="1"/>
              <w:rPr>
                <w:rFonts w:ascii="Calibri"/>
                <w:sz w:val="20"/>
              </w:rPr>
            </w:pPr>
            <w:r>
              <w:rPr>
                <w:rFonts w:ascii="Calibri"/>
                <w:spacing w:val="-2"/>
                <w:sz w:val="20"/>
              </w:rPr>
              <w:t>0.3173</w:t>
            </w:r>
          </w:p>
        </w:tc>
        <w:tc>
          <w:tcPr>
            <w:tcW w:w="1073" w:type="dxa"/>
          </w:tcPr>
          <w:p w:rsidR="000857F9" w:rsidRDefault="00196ABF">
            <w:pPr>
              <w:pStyle w:val="TableParagraph"/>
              <w:spacing w:line="226" w:lineRule="exact"/>
              <w:ind w:right="1"/>
              <w:rPr>
                <w:rFonts w:ascii="Calibri"/>
                <w:sz w:val="20"/>
              </w:rPr>
            </w:pPr>
            <w:r>
              <w:rPr>
                <w:rFonts w:ascii="Calibri"/>
                <w:spacing w:val="-2"/>
                <w:sz w:val="20"/>
              </w:rPr>
              <w:t>0.3988</w:t>
            </w:r>
          </w:p>
        </w:tc>
      </w:tr>
      <w:tr w:rsidR="000857F9">
        <w:trPr>
          <w:trHeight w:val="299"/>
        </w:trPr>
        <w:tc>
          <w:tcPr>
            <w:tcW w:w="1280" w:type="dxa"/>
          </w:tcPr>
          <w:p w:rsidR="000857F9" w:rsidRDefault="00196ABF">
            <w:pPr>
              <w:pStyle w:val="TableParagraph"/>
              <w:spacing w:line="224" w:lineRule="exact"/>
              <w:ind w:right="92"/>
              <w:rPr>
                <w:rFonts w:ascii="Calibri"/>
                <w:b/>
                <w:sz w:val="20"/>
              </w:rPr>
            </w:pPr>
            <w:r>
              <w:rPr>
                <w:rFonts w:ascii="Calibri"/>
                <w:b/>
                <w:spacing w:val="-5"/>
                <w:sz w:val="20"/>
              </w:rPr>
              <w:t>64</w:t>
            </w:r>
          </w:p>
        </w:tc>
        <w:tc>
          <w:tcPr>
            <w:tcW w:w="963" w:type="dxa"/>
          </w:tcPr>
          <w:p w:rsidR="000857F9" w:rsidRDefault="00196ABF">
            <w:pPr>
              <w:pStyle w:val="TableParagraph"/>
              <w:spacing w:line="166" w:lineRule="exact"/>
              <w:ind w:right="94"/>
              <w:rPr>
                <w:rFonts w:ascii="Calibri"/>
                <w:sz w:val="20"/>
              </w:rPr>
            </w:pPr>
            <w:r>
              <w:rPr>
                <w:rFonts w:ascii="Calibri"/>
                <w:spacing w:val="-2"/>
                <w:sz w:val="20"/>
              </w:rPr>
              <w:t>0.2042</w:t>
            </w:r>
          </w:p>
        </w:tc>
        <w:tc>
          <w:tcPr>
            <w:tcW w:w="964" w:type="dxa"/>
            <w:gridSpan w:val="2"/>
          </w:tcPr>
          <w:p w:rsidR="000857F9" w:rsidRDefault="00196ABF">
            <w:pPr>
              <w:pStyle w:val="TableParagraph"/>
              <w:spacing w:line="166" w:lineRule="exact"/>
              <w:ind w:left="407"/>
              <w:jc w:val="left"/>
              <w:rPr>
                <w:rFonts w:ascii="Calibri"/>
                <w:sz w:val="20"/>
              </w:rPr>
            </w:pPr>
            <w:r>
              <w:rPr>
                <w:rFonts w:ascii="Calibri"/>
                <w:spacing w:val="-5"/>
                <w:sz w:val="20"/>
              </w:rPr>
              <w:t>0.2423</w:t>
            </w:r>
          </w:p>
        </w:tc>
        <w:tc>
          <w:tcPr>
            <w:tcW w:w="961" w:type="dxa"/>
          </w:tcPr>
          <w:p w:rsidR="000857F9" w:rsidRDefault="00196ABF">
            <w:pPr>
              <w:pStyle w:val="TableParagraph"/>
              <w:spacing w:line="166" w:lineRule="exact"/>
              <w:ind w:right="94"/>
              <w:rPr>
                <w:rFonts w:ascii="Calibri"/>
                <w:sz w:val="20"/>
              </w:rPr>
            </w:pPr>
            <w:r>
              <w:rPr>
                <w:rFonts w:ascii="Calibri"/>
                <w:spacing w:val="-2"/>
                <w:sz w:val="20"/>
              </w:rPr>
              <w:t>0.2858</w:t>
            </w:r>
          </w:p>
        </w:tc>
        <w:tc>
          <w:tcPr>
            <w:tcW w:w="963" w:type="dxa"/>
          </w:tcPr>
          <w:p w:rsidR="000857F9" w:rsidRDefault="00196ABF">
            <w:pPr>
              <w:pStyle w:val="TableParagraph"/>
              <w:spacing w:line="166" w:lineRule="exact"/>
              <w:ind w:right="1"/>
              <w:rPr>
                <w:rFonts w:ascii="Calibri"/>
                <w:sz w:val="20"/>
              </w:rPr>
            </w:pPr>
            <w:r>
              <w:rPr>
                <w:rFonts w:ascii="Calibri"/>
                <w:spacing w:val="-2"/>
                <w:sz w:val="20"/>
              </w:rPr>
              <w:t>0.3150</w:t>
            </w:r>
          </w:p>
        </w:tc>
        <w:tc>
          <w:tcPr>
            <w:tcW w:w="1073" w:type="dxa"/>
          </w:tcPr>
          <w:p w:rsidR="000857F9" w:rsidRDefault="00196ABF">
            <w:pPr>
              <w:pStyle w:val="TableParagraph"/>
              <w:spacing w:line="166" w:lineRule="exact"/>
              <w:ind w:right="1"/>
              <w:rPr>
                <w:rFonts w:ascii="Calibri"/>
                <w:sz w:val="20"/>
              </w:rPr>
            </w:pPr>
            <w:r>
              <w:rPr>
                <w:rFonts w:ascii="Calibri"/>
                <w:spacing w:val="-2"/>
                <w:sz w:val="20"/>
              </w:rPr>
              <w:t>0.3959</w:t>
            </w:r>
          </w:p>
        </w:tc>
      </w:tr>
      <w:tr w:rsidR="000857F9">
        <w:trPr>
          <w:trHeight w:val="299"/>
        </w:trPr>
        <w:tc>
          <w:tcPr>
            <w:tcW w:w="1280" w:type="dxa"/>
          </w:tcPr>
          <w:p w:rsidR="000857F9" w:rsidRDefault="00196ABF">
            <w:pPr>
              <w:pStyle w:val="TableParagraph"/>
              <w:spacing w:line="226" w:lineRule="exact"/>
              <w:ind w:right="92"/>
              <w:rPr>
                <w:rFonts w:ascii="Calibri"/>
                <w:b/>
                <w:sz w:val="20"/>
              </w:rPr>
            </w:pPr>
            <w:r>
              <w:rPr>
                <w:rFonts w:ascii="Calibri"/>
                <w:b/>
                <w:spacing w:val="-5"/>
                <w:sz w:val="20"/>
              </w:rPr>
              <w:t>65</w:t>
            </w:r>
          </w:p>
        </w:tc>
        <w:tc>
          <w:tcPr>
            <w:tcW w:w="963" w:type="dxa"/>
          </w:tcPr>
          <w:p w:rsidR="000857F9" w:rsidRDefault="00196ABF">
            <w:pPr>
              <w:pStyle w:val="TableParagraph"/>
              <w:spacing w:line="169" w:lineRule="exact"/>
              <w:ind w:right="94"/>
              <w:rPr>
                <w:rFonts w:ascii="Calibri"/>
                <w:sz w:val="20"/>
              </w:rPr>
            </w:pPr>
            <w:r>
              <w:rPr>
                <w:rFonts w:ascii="Calibri"/>
                <w:spacing w:val="-2"/>
                <w:sz w:val="20"/>
              </w:rPr>
              <w:t>0.2027</w:t>
            </w:r>
          </w:p>
        </w:tc>
        <w:tc>
          <w:tcPr>
            <w:tcW w:w="964" w:type="dxa"/>
            <w:gridSpan w:val="2"/>
          </w:tcPr>
          <w:p w:rsidR="000857F9" w:rsidRDefault="00196ABF">
            <w:pPr>
              <w:pStyle w:val="TableParagraph"/>
              <w:spacing w:line="169" w:lineRule="exact"/>
              <w:ind w:left="407"/>
              <w:jc w:val="left"/>
              <w:rPr>
                <w:rFonts w:ascii="Calibri"/>
                <w:sz w:val="20"/>
              </w:rPr>
            </w:pPr>
            <w:r>
              <w:rPr>
                <w:rFonts w:ascii="Calibri"/>
                <w:spacing w:val="-5"/>
                <w:sz w:val="20"/>
              </w:rPr>
              <w:t>0.2404</w:t>
            </w:r>
          </w:p>
        </w:tc>
        <w:tc>
          <w:tcPr>
            <w:tcW w:w="961" w:type="dxa"/>
          </w:tcPr>
          <w:p w:rsidR="000857F9" w:rsidRDefault="00196ABF">
            <w:pPr>
              <w:pStyle w:val="TableParagraph"/>
              <w:spacing w:line="169" w:lineRule="exact"/>
              <w:ind w:right="94"/>
              <w:rPr>
                <w:rFonts w:ascii="Calibri"/>
                <w:sz w:val="20"/>
              </w:rPr>
            </w:pPr>
            <w:r>
              <w:rPr>
                <w:rFonts w:ascii="Calibri"/>
                <w:spacing w:val="-2"/>
                <w:sz w:val="20"/>
              </w:rPr>
              <w:t>0.2837</w:t>
            </w:r>
          </w:p>
        </w:tc>
        <w:tc>
          <w:tcPr>
            <w:tcW w:w="963" w:type="dxa"/>
          </w:tcPr>
          <w:p w:rsidR="000857F9" w:rsidRDefault="00196ABF">
            <w:pPr>
              <w:pStyle w:val="TableParagraph"/>
              <w:spacing w:line="169" w:lineRule="exact"/>
              <w:ind w:right="1"/>
              <w:rPr>
                <w:rFonts w:ascii="Calibri"/>
                <w:sz w:val="20"/>
              </w:rPr>
            </w:pPr>
            <w:r>
              <w:rPr>
                <w:rFonts w:ascii="Calibri"/>
                <w:spacing w:val="-2"/>
                <w:sz w:val="20"/>
              </w:rPr>
              <w:t>0.3126</w:t>
            </w:r>
          </w:p>
        </w:tc>
        <w:tc>
          <w:tcPr>
            <w:tcW w:w="1073" w:type="dxa"/>
          </w:tcPr>
          <w:p w:rsidR="000857F9" w:rsidRDefault="00196ABF">
            <w:pPr>
              <w:pStyle w:val="TableParagraph"/>
              <w:spacing w:line="169" w:lineRule="exact"/>
              <w:ind w:right="1"/>
              <w:rPr>
                <w:rFonts w:ascii="Calibri"/>
                <w:sz w:val="20"/>
              </w:rPr>
            </w:pPr>
            <w:r>
              <w:rPr>
                <w:rFonts w:ascii="Calibri"/>
                <w:spacing w:val="-2"/>
                <w:sz w:val="20"/>
              </w:rPr>
              <w:t>0.3931</w:t>
            </w:r>
          </w:p>
        </w:tc>
      </w:tr>
      <w:tr w:rsidR="000857F9">
        <w:trPr>
          <w:trHeight w:val="300"/>
        </w:trPr>
        <w:tc>
          <w:tcPr>
            <w:tcW w:w="1280" w:type="dxa"/>
          </w:tcPr>
          <w:p w:rsidR="000857F9" w:rsidRDefault="00196ABF">
            <w:pPr>
              <w:pStyle w:val="TableParagraph"/>
              <w:spacing w:line="225" w:lineRule="exact"/>
              <w:ind w:right="92"/>
              <w:rPr>
                <w:rFonts w:ascii="Calibri"/>
                <w:b/>
                <w:sz w:val="20"/>
              </w:rPr>
            </w:pPr>
            <w:r>
              <w:rPr>
                <w:rFonts w:ascii="Calibri"/>
                <w:b/>
                <w:spacing w:val="-5"/>
                <w:sz w:val="20"/>
              </w:rPr>
              <w:t>66</w:t>
            </w:r>
          </w:p>
        </w:tc>
        <w:tc>
          <w:tcPr>
            <w:tcW w:w="963" w:type="dxa"/>
          </w:tcPr>
          <w:p w:rsidR="000857F9" w:rsidRDefault="00196ABF">
            <w:pPr>
              <w:pStyle w:val="TableParagraph"/>
              <w:spacing w:line="167" w:lineRule="exact"/>
              <w:ind w:right="94"/>
              <w:rPr>
                <w:rFonts w:ascii="Calibri"/>
                <w:sz w:val="20"/>
              </w:rPr>
            </w:pPr>
            <w:r>
              <w:rPr>
                <w:rFonts w:ascii="Calibri"/>
                <w:spacing w:val="-2"/>
                <w:sz w:val="20"/>
              </w:rPr>
              <w:t>0.2012</w:t>
            </w:r>
          </w:p>
        </w:tc>
        <w:tc>
          <w:tcPr>
            <w:tcW w:w="964" w:type="dxa"/>
            <w:gridSpan w:val="2"/>
          </w:tcPr>
          <w:p w:rsidR="000857F9" w:rsidRDefault="00196ABF">
            <w:pPr>
              <w:pStyle w:val="TableParagraph"/>
              <w:spacing w:line="167" w:lineRule="exact"/>
              <w:ind w:left="407"/>
              <w:jc w:val="left"/>
              <w:rPr>
                <w:rFonts w:ascii="Calibri"/>
                <w:sz w:val="20"/>
              </w:rPr>
            </w:pPr>
            <w:r>
              <w:rPr>
                <w:rFonts w:ascii="Calibri"/>
                <w:spacing w:val="-5"/>
                <w:sz w:val="20"/>
              </w:rPr>
              <w:t>0.2387</w:t>
            </w:r>
          </w:p>
        </w:tc>
        <w:tc>
          <w:tcPr>
            <w:tcW w:w="961" w:type="dxa"/>
          </w:tcPr>
          <w:p w:rsidR="000857F9" w:rsidRDefault="00196ABF">
            <w:pPr>
              <w:pStyle w:val="TableParagraph"/>
              <w:spacing w:line="167" w:lineRule="exact"/>
              <w:ind w:right="94"/>
              <w:rPr>
                <w:rFonts w:ascii="Calibri"/>
                <w:sz w:val="20"/>
              </w:rPr>
            </w:pPr>
            <w:r>
              <w:rPr>
                <w:rFonts w:ascii="Calibri"/>
                <w:spacing w:val="-2"/>
                <w:sz w:val="20"/>
              </w:rPr>
              <w:t>0.2816</w:t>
            </w:r>
          </w:p>
        </w:tc>
        <w:tc>
          <w:tcPr>
            <w:tcW w:w="963" w:type="dxa"/>
          </w:tcPr>
          <w:p w:rsidR="000857F9" w:rsidRDefault="00196ABF">
            <w:pPr>
              <w:pStyle w:val="TableParagraph"/>
              <w:spacing w:line="167" w:lineRule="exact"/>
              <w:ind w:right="1"/>
              <w:rPr>
                <w:rFonts w:ascii="Calibri"/>
                <w:sz w:val="20"/>
              </w:rPr>
            </w:pPr>
            <w:r>
              <w:rPr>
                <w:rFonts w:ascii="Calibri"/>
                <w:spacing w:val="-2"/>
                <w:sz w:val="20"/>
              </w:rPr>
              <w:t>0.3104</w:t>
            </w:r>
          </w:p>
        </w:tc>
        <w:tc>
          <w:tcPr>
            <w:tcW w:w="1073" w:type="dxa"/>
          </w:tcPr>
          <w:p w:rsidR="000857F9" w:rsidRDefault="00196ABF">
            <w:pPr>
              <w:pStyle w:val="TableParagraph"/>
              <w:spacing w:line="167" w:lineRule="exact"/>
              <w:ind w:right="1"/>
              <w:rPr>
                <w:rFonts w:ascii="Calibri"/>
                <w:sz w:val="20"/>
              </w:rPr>
            </w:pPr>
            <w:r>
              <w:rPr>
                <w:rFonts w:ascii="Calibri"/>
                <w:spacing w:val="-2"/>
                <w:sz w:val="20"/>
              </w:rPr>
              <w:t>0.3903</w:t>
            </w:r>
          </w:p>
        </w:tc>
      </w:tr>
      <w:tr w:rsidR="000857F9">
        <w:trPr>
          <w:trHeight w:val="299"/>
        </w:trPr>
        <w:tc>
          <w:tcPr>
            <w:tcW w:w="1280" w:type="dxa"/>
          </w:tcPr>
          <w:p w:rsidR="000857F9" w:rsidRDefault="00196ABF">
            <w:pPr>
              <w:pStyle w:val="TableParagraph"/>
              <w:spacing w:line="224" w:lineRule="exact"/>
              <w:ind w:right="92"/>
              <w:rPr>
                <w:rFonts w:ascii="Calibri"/>
                <w:b/>
                <w:sz w:val="20"/>
              </w:rPr>
            </w:pPr>
            <w:r>
              <w:rPr>
                <w:rFonts w:ascii="Calibri"/>
                <w:b/>
                <w:spacing w:val="-5"/>
                <w:sz w:val="20"/>
              </w:rPr>
              <w:t>67</w:t>
            </w:r>
          </w:p>
        </w:tc>
        <w:tc>
          <w:tcPr>
            <w:tcW w:w="963" w:type="dxa"/>
          </w:tcPr>
          <w:p w:rsidR="000857F9" w:rsidRDefault="00196ABF">
            <w:pPr>
              <w:pStyle w:val="TableParagraph"/>
              <w:spacing w:line="166" w:lineRule="exact"/>
              <w:ind w:right="94"/>
              <w:rPr>
                <w:rFonts w:ascii="Calibri"/>
                <w:sz w:val="20"/>
              </w:rPr>
            </w:pPr>
            <w:r>
              <w:rPr>
                <w:rFonts w:ascii="Calibri"/>
                <w:spacing w:val="-2"/>
                <w:sz w:val="20"/>
              </w:rPr>
              <w:t>0.1997</w:t>
            </w:r>
          </w:p>
        </w:tc>
        <w:tc>
          <w:tcPr>
            <w:tcW w:w="964" w:type="dxa"/>
            <w:gridSpan w:val="2"/>
          </w:tcPr>
          <w:p w:rsidR="000857F9" w:rsidRDefault="00196ABF">
            <w:pPr>
              <w:pStyle w:val="TableParagraph"/>
              <w:spacing w:line="166" w:lineRule="exact"/>
              <w:ind w:left="407"/>
              <w:jc w:val="left"/>
              <w:rPr>
                <w:rFonts w:ascii="Calibri"/>
                <w:sz w:val="20"/>
              </w:rPr>
            </w:pPr>
            <w:r>
              <w:rPr>
                <w:rFonts w:ascii="Calibri"/>
                <w:spacing w:val="-5"/>
                <w:sz w:val="20"/>
              </w:rPr>
              <w:t>0.2369</w:t>
            </w:r>
          </w:p>
        </w:tc>
        <w:tc>
          <w:tcPr>
            <w:tcW w:w="961" w:type="dxa"/>
          </w:tcPr>
          <w:p w:rsidR="000857F9" w:rsidRDefault="00196ABF">
            <w:pPr>
              <w:pStyle w:val="TableParagraph"/>
              <w:spacing w:line="166" w:lineRule="exact"/>
              <w:ind w:right="94"/>
              <w:rPr>
                <w:rFonts w:ascii="Calibri"/>
                <w:sz w:val="20"/>
              </w:rPr>
            </w:pPr>
            <w:r>
              <w:rPr>
                <w:rFonts w:ascii="Calibri"/>
                <w:spacing w:val="-2"/>
                <w:sz w:val="20"/>
              </w:rPr>
              <w:t>0.2796</w:t>
            </w:r>
          </w:p>
        </w:tc>
        <w:tc>
          <w:tcPr>
            <w:tcW w:w="963" w:type="dxa"/>
          </w:tcPr>
          <w:p w:rsidR="000857F9" w:rsidRDefault="00196ABF">
            <w:pPr>
              <w:pStyle w:val="TableParagraph"/>
              <w:spacing w:line="166" w:lineRule="exact"/>
              <w:ind w:right="1"/>
              <w:rPr>
                <w:rFonts w:ascii="Calibri"/>
                <w:sz w:val="20"/>
              </w:rPr>
            </w:pPr>
            <w:r>
              <w:rPr>
                <w:rFonts w:ascii="Calibri"/>
                <w:spacing w:val="-2"/>
                <w:sz w:val="20"/>
              </w:rPr>
              <w:t>0.3081</w:t>
            </w:r>
          </w:p>
        </w:tc>
        <w:tc>
          <w:tcPr>
            <w:tcW w:w="1073" w:type="dxa"/>
          </w:tcPr>
          <w:p w:rsidR="000857F9" w:rsidRDefault="00196ABF">
            <w:pPr>
              <w:pStyle w:val="TableParagraph"/>
              <w:spacing w:line="166" w:lineRule="exact"/>
              <w:ind w:right="1"/>
              <w:rPr>
                <w:rFonts w:ascii="Calibri"/>
                <w:sz w:val="20"/>
              </w:rPr>
            </w:pPr>
            <w:r>
              <w:rPr>
                <w:rFonts w:ascii="Calibri"/>
                <w:spacing w:val="-2"/>
                <w:sz w:val="20"/>
              </w:rPr>
              <w:t>0.3876</w:t>
            </w:r>
          </w:p>
        </w:tc>
      </w:tr>
      <w:tr w:rsidR="000857F9">
        <w:trPr>
          <w:trHeight w:val="297"/>
        </w:trPr>
        <w:tc>
          <w:tcPr>
            <w:tcW w:w="1280" w:type="dxa"/>
          </w:tcPr>
          <w:p w:rsidR="000857F9" w:rsidRDefault="00196ABF">
            <w:pPr>
              <w:pStyle w:val="TableParagraph"/>
              <w:spacing w:line="224" w:lineRule="exact"/>
              <w:ind w:right="92"/>
              <w:rPr>
                <w:rFonts w:ascii="Calibri"/>
                <w:b/>
                <w:sz w:val="20"/>
              </w:rPr>
            </w:pPr>
            <w:r>
              <w:rPr>
                <w:rFonts w:ascii="Calibri"/>
                <w:b/>
                <w:spacing w:val="-5"/>
                <w:sz w:val="20"/>
              </w:rPr>
              <w:t>68</w:t>
            </w:r>
          </w:p>
        </w:tc>
        <w:tc>
          <w:tcPr>
            <w:tcW w:w="963" w:type="dxa"/>
          </w:tcPr>
          <w:p w:rsidR="000857F9" w:rsidRDefault="00196ABF">
            <w:pPr>
              <w:pStyle w:val="TableParagraph"/>
              <w:spacing w:line="166" w:lineRule="exact"/>
              <w:ind w:right="94"/>
              <w:rPr>
                <w:rFonts w:ascii="Calibri"/>
                <w:sz w:val="20"/>
              </w:rPr>
            </w:pPr>
            <w:r>
              <w:rPr>
                <w:rFonts w:ascii="Calibri"/>
                <w:spacing w:val="-2"/>
                <w:sz w:val="20"/>
              </w:rPr>
              <w:t>0.1982</w:t>
            </w:r>
          </w:p>
        </w:tc>
        <w:tc>
          <w:tcPr>
            <w:tcW w:w="964" w:type="dxa"/>
            <w:gridSpan w:val="2"/>
          </w:tcPr>
          <w:p w:rsidR="000857F9" w:rsidRDefault="00196ABF">
            <w:pPr>
              <w:pStyle w:val="TableParagraph"/>
              <w:spacing w:line="166" w:lineRule="exact"/>
              <w:ind w:left="407"/>
              <w:jc w:val="left"/>
              <w:rPr>
                <w:rFonts w:ascii="Calibri"/>
                <w:sz w:val="20"/>
              </w:rPr>
            </w:pPr>
            <w:r>
              <w:rPr>
                <w:rFonts w:ascii="Calibri"/>
                <w:spacing w:val="-5"/>
                <w:sz w:val="20"/>
              </w:rPr>
              <w:t>0.2352</w:t>
            </w:r>
          </w:p>
        </w:tc>
        <w:tc>
          <w:tcPr>
            <w:tcW w:w="961" w:type="dxa"/>
          </w:tcPr>
          <w:p w:rsidR="000857F9" w:rsidRDefault="00196ABF">
            <w:pPr>
              <w:pStyle w:val="TableParagraph"/>
              <w:spacing w:line="166" w:lineRule="exact"/>
              <w:ind w:right="94"/>
              <w:rPr>
                <w:rFonts w:ascii="Calibri"/>
                <w:sz w:val="20"/>
              </w:rPr>
            </w:pPr>
            <w:r>
              <w:rPr>
                <w:rFonts w:ascii="Calibri"/>
                <w:spacing w:val="-2"/>
                <w:sz w:val="20"/>
              </w:rPr>
              <w:t>0.2776</w:t>
            </w:r>
          </w:p>
        </w:tc>
        <w:tc>
          <w:tcPr>
            <w:tcW w:w="963" w:type="dxa"/>
          </w:tcPr>
          <w:p w:rsidR="000857F9" w:rsidRDefault="00196ABF">
            <w:pPr>
              <w:pStyle w:val="TableParagraph"/>
              <w:spacing w:line="166" w:lineRule="exact"/>
              <w:ind w:right="1"/>
              <w:rPr>
                <w:rFonts w:ascii="Calibri"/>
                <w:sz w:val="20"/>
              </w:rPr>
            </w:pPr>
            <w:r>
              <w:rPr>
                <w:rFonts w:ascii="Calibri"/>
                <w:spacing w:val="-2"/>
                <w:sz w:val="20"/>
              </w:rPr>
              <w:t>0.3060</w:t>
            </w:r>
          </w:p>
        </w:tc>
        <w:tc>
          <w:tcPr>
            <w:tcW w:w="1073" w:type="dxa"/>
          </w:tcPr>
          <w:p w:rsidR="000857F9" w:rsidRDefault="00196ABF">
            <w:pPr>
              <w:pStyle w:val="TableParagraph"/>
              <w:spacing w:line="166" w:lineRule="exact"/>
              <w:ind w:right="1"/>
              <w:rPr>
                <w:rFonts w:ascii="Calibri"/>
                <w:sz w:val="20"/>
              </w:rPr>
            </w:pPr>
            <w:r>
              <w:rPr>
                <w:rFonts w:ascii="Calibri"/>
                <w:spacing w:val="-2"/>
                <w:sz w:val="20"/>
              </w:rPr>
              <w:t>0.3850</w:t>
            </w:r>
          </w:p>
        </w:tc>
      </w:tr>
      <w:tr w:rsidR="000857F9">
        <w:trPr>
          <w:trHeight w:val="299"/>
        </w:trPr>
        <w:tc>
          <w:tcPr>
            <w:tcW w:w="1280" w:type="dxa"/>
          </w:tcPr>
          <w:p w:rsidR="000857F9" w:rsidRDefault="00196ABF">
            <w:pPr>
              <w:pStyle w:val="TableParagraph"/>
              <w:spacing w:line="224" w:lineRule="exact"/>
              <w:ind w:right="92"/>
              <w:rPr>
                <w:rFonts w:ascii="Calibri"/>
                <w:b/>
                <w:sz w:val="20"/>
              </w:rPr>
            </w:pPr>
            <w:r>
              <w:rPr>
                <w:rFonts w:ascii="Calibri"/>
                <w:b/>
                <w:spacing w:val="-5"/>
                <w:sz w:val="20"/>
              </w:rPr>
              <w:t>69</w:t>
            </w:r>
          </w:p>
        </w:tc>
        <w:tc>
          <w:tcPr>
            <w:tcW w:w="963" w:type="dxa"/>
          </w:tcPr>
          <w:p w:rsidR="000857F9" w:rsidRDefault="00196ABF">
            <w:pPr>
              <w:pStyle w:val="TableParagraph"/>
              <w:spacing w:line="226" w:lineRule="exact"/>
              <w:ind w:right="94"/>
              <w:rPr>
                <w:rFonts w:ascii="Calibri"/>
                <w:sz w:val="20"/>
              </w:rPr>
            </w:pPr>
            <w:r>
              <w:rPr>
                <w:rFonts w:ascii="Calibri"/>
                <w:spacing w:val="-2"/>
                <w:sz w:val="20"/>
              </w:rPr>
              <w:t>0.1968</w:t>
            </w:r>
          </w:p>
        </w:tc>
        <w:tc>
          <w:tcPr>
            <w:tcW w:w="964" w:type="dxa"/>
            <w:gridSpan w:val="2"/>
          </w:tcPr>
          <w:p w:rsidR="000857F9" w:rsidRDefault="00196ABF">
            <w:pPr>
              <w:pStyle w:val="TableParagraph"/>
              <w:spacing w:line="226" w:lineRule="exact"/>
              <w:ind w:left="407"/>
              <w:jc w:val="left"/>
              <w:rPr>
                <w:rFonts w:ascii="Calibri"/>
                <w:sz w:val="20"/>
              </w:rPr>
            </w:pPr>
            <w:r>
              <w:rPr>
                <w:rFonts w:ascii="Calibri"/>
                <w:spacing w:val="-5"/>
                <w:sz w:val="20"/>
              </w:rPr>
              <w:t>0.2335</w:t>
            </w:r>
          </w:p>
        </w:tc>
        <w:tc>
          <w:tcPr>
            <w:tcW w:w="961" w:type="dxa"/>
          </w:tcPr>
          <w:p w:rsidR="000857F9" w:rsidRDefault="00196ABF">
            <w:pPr>
              <w:pStyle w:val="TableParagraph"/>
              <w:spacing w:line="226" w:lineRule="exact"/>
              <w:ind w:right="94"/>
              <w:rPr>
                <w:rFonts w:ascii="Calibri"/>
                <w:sz w:val="20"/>
              </w:rPr>
            </w:pPr>
            <w:r>
              <w:rPr>
                <w:rFonts w:ascii="Calibri"/>
                <w:spacing w:val="-2"/>
                <w:sz w:val="20"/>
              </w:rPr>
              <w:t>0.2756</w:t>
            </w:r>
          </w:p>
        </w:tc>
        <w:tc>
          <w:tcPr>
            <w:tcW w:w="963" w:type="dxa"/>
          </w:tcPr>
          <w:p w:rsidR="000857F9" w:rsidRDefault="00196ABF">
            <w:pPr>
              <w:pStyle w:val="TableParagraph"/>
              <w:spacing w:line="226" w:lineRule="exact"/>
              <w:ind w:right="1"/>
              <w:rPr>
                <w:rFonts w:ascii="Calibri"/>
                <w:sz w:val="20"/>
              </w:rPr>
            </w:pPr>
            <w:r>
              <w:rPr>
                <w:rFonts w:ascii="Calibri"/>
                <w:spacing w:val="-2"/>
                <w:sz w:val="20"/>
              </w:rPr>
              <w:t>0.3038</w:t>
            </w:r>
          </w:p>
        </w:tc>
        <w:tc>
          <w:tcPr>
            <w:tcW w:w="1073" w:type="dxa"/>
          </w:tcPr>
          <w:p w:rsidR="000857F9" w:rsidRDefault="00196ABF">
            <w:pPr>
              <w:pStyle w:val="TableParagraph"/>
              <w:spacing w:line="226" w:lineRule="exact"/>
              <w:ind w:right="1"/>
              <w:rPr>
                <w:rFonts w:ascii="Calibri"/>
                <w:sz w:val="20"/>
              </w:rPr>
            </w:pPr>
            <w:r>
              <w:rPr>
                <w:rFonts w:ascii="Calibri"/>
                <w:spacing w:val="-2"/>
                <w:sz w:val="20"/>
              </w:rPr>
              <w:t>0.3823</w:t>
            </w:r>
          </w:p>
        </w:tc>
      </w:tr>
      <w:tr w:rsidR="000857F9">
        <w:trPr>
          <w:trHeight w:val="301"/>
        </w:trPr>
        <w:tc>
          <w:tcPr>
            <w:tcW w:w="1280" w:type="dxa"/>
          </w:tcPr>
          <w:p w:rsidR="000857F9" w:rsidRDefault="00196ABF">
            <w:pPr>
              <w:pStyle w:val="TableParagraph"/>
              <w:spacing w:line="224" w:lineRule="exact"/>
              <w:ind w:right="92"/>
              <w:rPr>
                <w:rFonts w:ascii="Calibri"/>
                <w:b/>
                <w:sz w:val="20"/>
              </w:rPr>
            </w:pPr>
            <w:r>
              <w:rPr>
                <w:rFonts w:ascii="Calibri"/>
                <w:b/>
                <w:spacing w:val="-5"/>
                <w:sz w:val="20"/>
              </w:rPr>
              <w:t>70</w:t>
            </w:r>
          </w:p>
        </w:tc>
        <w:tc>
          <w:tcPr>
            <w:tcW w:w="963" w:type="dxa"/>
          </w:tcPr>
          <w:p w:rsidR="000857F9" w:rsidRDefault="00196ABF">
            <w:pPr>
              <w:pStyle w:val="TableParagraph"/>
              <w:spacing w:line="166" w:lineRule="exact"/>
              <w:ind w:right="94"/>
              <w:rPr>
                <w:rFonts w:ascii="Calibri"/>
                <w:sz w:val="20"/>
              </w:rPr>
            </w:pPr>
            <w:r>
              <w:rPr>
                <w:rFonts w:ascii="Calibri"/>
                <w:spacing w:val="-2"/>
                <w:sz w:val="20"/>
              </w:rPr>
              <w:t>0.1954</w:t>
            </w:r>
          </w:p>
        </w:tc>
        <w:tc>
          <w:tcPr>
            <w:tcW w:w="964" w:type="dxa"/>
            <w:gridSpan w:val="2"/>
          </w:tcPr>
          <w:p w:rsidR="000857F9" w:rsidRDefault="00196ABF">
            <w:pPr>
              <w:pStyle w:val="TableParagraph"/>
              <w:spacing w:line="166" w:lineRule="exact"/>
              <w:ind w:left="407"/>
              <w:jc w:val="left"/>
              <w:rPr>
                <w:rFonts w:ascii="Calibri"/>
                <w:sz w:val="20"/>
              </w:rPr>
            </w:pPr>
            <w:r>
              <w:rPr>
                <w:rFonts w:ascii="Calibri"/>
                <w:spacing w:val="-5"/>
                <w:sz w:val="20"/>
              </w:rPr>
              <w:t>0.2319</w:t>
            </w:r>
          </w:p>
        </w:tc>
        <w:tc>
          <w:tcPr>
            <w:tcW w:w="961" w:type="dxa"/>
          </w:tcPr>
          <w:p w:rsidR="000857F9" w:rsidRDefault="00196ABF">
            <w:pPr>
              <w:pStyle w:val="TableParagraph"/>
              <w:spacing w:line="166" w:lineRule="exact"/>
              <w:ind w:right="94"/>
              <w:rPr>
                <w:rFonts w:ascii="Calibri"/>
                <w:sz w:val="20"/>
              </w:rPr>
            </w:pPr>
            <w:r>
              <w:rPr>
                <w:rFonts w:ascii="Calibri"/>
                <w:spacing w:val="-2"/>
                <w:sz w:val="20"/>
              </w:rPr>
              <w:t>0.2737</w:t>
            </w:r>
          </w:p>
        </w:tc>
        <w:tc>
          <w:tcPr>
            <w:tcW w:w="963" w:type="dxa"/>
          </w:tcPr>
          <w:p w:rsidR="000857F9" w:rsidRDefault="00196ABF">
            <w:pPr>
              <w:pStyle w:val="TableParagraph"/>
              <w:spacing w:line="166" w:lineRule="exact"/>
              <w:ind w:right="1"/>
              <w:rPr>
                <w:rFonts w:ascii="Calibri"/>
                <w:sz w:val="20"/>
              </w:rPr>
            </w:pPr>
            <w:r>
              <w:rPr>
                <w:rFonts w:ascii="Calibri"/>
                <w:spacing w:val="-2"/>
                <w:sz w:val="20"/>
              </w:rPr>
              <w:t>0.3017</w:t>
            </w:r>
          </w:p>
        </w:tc>
        <w:tc>
          <w:tcPr>
            <w:tcW w:w="1073" w:type="dxa"/>
          </w:tcPr>
          <w:p w:rsidR="000857F9" w:rsidRDefault="00196ABF">
            <w:pPr>
              <w:pStyle w:val="TableParagraph"/>
              <w:spacing w:line="166" w:lineRule="exact"/>
              <w:ind w:right="1"/>
              <w:rPr>
                <w:rFonts w:ascii="Calibri"/>
                <w:sz w:val="20"/>
              </w:rPr>
            </w:pPr>
            <w:r>
              <w:rPr>
                <w:rFonts w:ascii="Calibri"/>
                <w:spacing w:val="-2"/>
                <w:sz w:val="20"/>
              </w:rPr>
              <w:t>0.3798</w:t>
            </w:r>
          </w:p>
        </w:tc>
      </w:tr>
      <w:tr w:rsidR="000857F9">
        <w:trPr>
          <w:trHeight w:val="297"/>
        </w:trPr>
        <w:tc>
          <w:tcPr>
            <w:tcW w:w="1280" w:type="dxa"/>
          </w:tcPr>
          <w:p w:rsidR="000857F9" w:rsidRDefault="00196ABF">
            <w:pPr>
              <w:pStyle w:val="TableParagraph"/>
              <w:spacing w:line="224" w:lineRule="exact"/>
              <w:ind w:right="92"/>
              <w:rPr>
                <w:rFonts w:ascii="Calibri"/>
                <w:b/>
                <w:sz w:val="20"/>
              </w:rPr>
            </w:pPr>
            <w:r>
              <w:rPr>
                <w:rFonts w:ascii="Calibri"/>
                <w:b/>
                <w:spacing w:val="-5"/>
                <w:sz w:val="20"/>
              </w:rPr>
              <w:t>71</w:t>
            </w:r>
          </w:p>
        </w:tc>
        <w:tc>
          <w:tcPr>
            <w:tcW w:w="963" w:type="dxa"/>
          </w:tcPr>
          <w:p w:rsidR="000857F9" w:rsidRDefault="00196ABF">
            <w:pPr>
              <w:pStyle w:val="TableParagraph"/>
              <w:spacing w:line="166" w:lineRule="exact"/>
              <w:ind w:right="94"/>
              <w:rPr>
                <w:rFonts w:ascii="Calibri"/>
                <w:sz w:val="20"/>
              </w:rPr>
            </w:pPr>
            <w:r>
              <w:rPr>
                <w:rFonts w:ascii="Calibri"/>
                <w:spacing w:val="-2"/>
                <w:sz w:val="20"/>
              </w:rPr>
              <w:t>0.1940</w:t>
            </w:r>
          </w:p>
        </w:tc>
        <w:tc>
          <w:tcPr>
            <w:tcW w:w="964" w:type="dxa"/>
            <w:gridSpan w:val="2"/>
          </w:tcPr>
          <w:p w:rsidR="000857F9" w:rsidRDefault="00196ABF">
            <w:pPr>
              <w:pStyle w:val="TableParagraph"/>
              <w:spacing w:line="166" w:lineRule="exact"/>
              <w:ind w:left="407"/>
              <w:jc w:val="left"/>
              <w:rPr>
                <w:rFonts w:ascii="Calibri"/>
                <w:sz w:val="20"/>
              </w:rPr>
            </w:pPr>
            <w:r>
              <w:rPr>
                <w:rFonts w:ascii="Calibri"/>
                <w:spacing w:val="-5"/>
                <w:sz w:val="20"/>
              </w:rPr>
              <w:t>0.2303</w:t>
            </w:r>
          </w:p>
        </w:tc>
        <w:tc>
          <w:tcPr>
            <w:tcW w:w="961" w:type="dxa"/>
          </w:tcPr>
          <w:p w:rsidR="000857F9" w:rsidRDefault="00196ABF">
            <w:pPr>
              <w:pStyle w:val="TableParagraph"/>
              <w:spacing w:line="166" w:lineRule="exact"/>
              <w:ind w:right="94"/>
              <w:rPr>
                <w:rFonts w:ascii="Calibri"/>
                <w:sz w:val="20"/>
              </w:rPr>
            </w:pPr>
            <w:r>
              <w:rPr>
                <w:rFonts w:ascii="Calibri"/>
                <w:spacing w:val="-2"/>
                <w:sz w:val="20"/>
              </w:rPr>
              <w:t>0.2718</w:t>
            </w:r>
          </w:p>
        </w:tc>
        <w:tc>
          <w:tcPr>
            <w:tcW w:w="963" w:type="dxa"/>
          </w:tcPr>
          <w:p w:rsidR="000857F9" w:rsidRDefault="00196ABF">
            <w:pPr>
              <w:pStyle w:val="TableParagraph"/>
              <w:spacing w:line="166" w:lineRule="exact"/>
              <w:ind w:right="1"/>
              <w:rPr>
                <w:rFonts w:ascii="Calibri"/>
                <w:sz w:val="20"/>
              </w:rPr>
            </w:pPr>
            <w:r>
              <w:rPr>
                <w:rFonts w:ascii="Calibri"/>
                <w:spacing w:val="-2"/>
                <w:sz w:val="20"/>
              </w:rPr>
              <w:t>0.2997</w:t>
            </w:r>
          </w:p>
        </w:tc>
        <w:tc>
          <w:tcPr>
            <w:tcW w:w="1073" w:type="dxa"/>
          </w:tcPr>
          <w:p w:rsidR="000857F9" w:rsidRDefault="00196ABF">
            <w:pPr>
              <w:pStyle w:val="TableParagraph"/>
              <w:spacing w:line="166" w:lineRule="exact"/>
              <w:ind w:right="1"/>
              <w:rPr>
                <w:rFonts w:ascii="Calibri"/>
                <w:sz w:val="20"/>
              </w:rPr>
            </w:pPr>
            <w:r>
              <w:rPr>
                <w:rFonts w:ascii="Calibri"/>
                <w:spacing w:val="-2"/>
                <w:sz w:val="20"/>
              </w:rPr>
              <w:t>0.3773</w:t>
            </w:r>
          </w:p>
        </w:tc>
      </w:tr>
      <w:tr w:rsidR="000857F9">
        <w:trPr>
          <w:trHeight w:val="299"/>
        </w:trPr>
        <w:tc>
          <w:tcPr>
            <w:tcW w:w="1280" w:type="dxa"/>
          </w:tcPr>
          <w:p w:rsidR="000857F9" w:rsidRDefault="00196ABF">
            <w:pPr>
              <w:pStyle w:val="TableParagraph"/>
              <w:spacing w:line="226" w:lineRule="exact"/>
              <w:ind w:right="92"/>
              <w:rPr>
                <w:rFonts w:ascii="Calibri"/>
                <w:b/>
                <w:sz w:val="20"/>
              </w:rPr>
            </w:pPr>
            <w:r>
              <w:rPr>
                <w:rFonts w:ascii="Calibri"/>
                <w:b/>
                <w:spacing w:val="-5"/>
                <w:sz w:val="20"/>
              </w:rPr>
              <w:t>72</w:t>
            </w:r>
          </w:p>
        </w:tc>
        <w:tc>
          <w:tcPr>
            <w:tcW w:w="963" w:type="dxa"/>
          </w:tcPr>
          <w:p w:rsidR="000857F9" w:rsidRDefault="00196ABF">
            <w:pPr>
              <w:pStyle w:val="TableParagraph"/>
              <w:spacing w:line="169" w:lineRule="exact"/>
              <w:ind w:right="94"/>
              <w:rPr>
                <w:rFonts w:ascii="Calibri"/>
                <w:sz w:val="20"/>
              </w:rPr>
            </w:pPr>
            <w:r>
              <w:rPr>
                <w:rFonts w:ascii="Calibri"/>
                <w:spacing w:val="-2"/>
                <w:sz w:val="20"/>
              </w:rPr>
              <w:t>0.1927</w:t>
            </w:r>
          </w:p>
        </w:tc>
        <w:tc>
          <w:tcPr>
            <w:tcW w:w="964" w:type="dxa"/>
            <w:gridSpan w:val="2"/>
          </w:tcPr>
          <w:p w:rsidR="000857F9" w:rsidRDefault="00196ABF">
            <w:pPr>
              <w:pStyle w:val="TableParagraph"/>
              <w:spacing w:line="169" w:lineRule="exact"/>
              <w:ind w:left="407"/>
              <w:jc w:val="left"/>
              <w:rPr>
                <w:rFonts w:ascii="Calibri"/>
                <w:sz w:val="20"/>
              </w:rPr>
            </w:pPr>
            <w:r>
              <w:rPr>
                <w:rFonts w:ascii="Calibri"/>
                <w:spacing w:val="-5"/>
                <w:sz w:val="20"/>
              </w:rPr>
              <w:t>0.2287</w:t>
            </w:r>
          </w:p>
        </w:tc>
        <w:tc>
          <w:tcPr>
            <w:tcW w:w="961" w:type="dxa"/>
          </w:tcPr>
          <w:p w:rsidR="000857F9" w:rsidRDefault="00196ABF">
            <w:pPr>
              <w:pStyle w:val="TableParagraph"/>
              <w:spacing w:line="169" w:lineRule="exact"/>
              <w:ind w:right="94"/>
              <w:rPr>
                <w:rFonts w:ascii="Calibri"/>
                <w:sz w:val="20"/>
              </w:rPr>
            </w:pPr>
            <w:r>
              <w:rPr>
                <w:rFonts w:ascii="Calibri"/>
                <w:spacing w:val="-2"/>
                <w:sz w:val="20"/>
              </w:rPr>
              <w:t>0.2700</w:t>
            </w:r>
          </w:p>
        </w:tc>
        <w:tc>
          <w:tcPr>
            <w:tcW w:w="963" w:type="dxa"/>
          </w:tcPr>
          <w:p w:rsidR="000857F9" w:rsidRDefault="00196ABF">
            <w:pPr>
              <w:pStyle w:val="TableParagraph"/>
              <w:spacing w:line="169" w:lineRule="exact"/>
              <w:ind w:right="1"/>
              <w:rPr>
                <w:rFonts w:ascii="Calibri"/>
                <w:sz w:val="20"/>
              </w:rPr>
            </w:pPr>
            <w:r>
              <w:rPr>
                <w:rFonts w:ascii="Calibri"/>
                <w:spacing w:val="-2"/>
                <w:sz w:val="20"/>
              </w:rPr>
              <w:t>0.2977</w:t>
            </w:r>
          </w:p>
        </w:tc>
        <w:tc>
          <w:tcPr>
            <w:tcW w:w="1073" w:type="dxa"/>
          </w:tcPr>
          <w:p w:rsidR="000857F9" w:rsidRDefault="00196ABF">
            <w:pPr>
              <w:pStyle w:val="TableParagraph"/>
              <w:spacing w:line="169" w:lineRule="exact"/>
              <w:ind w:right="1"/>
              <w:rPr>
                <w:rFonts w:ascii="Calibri"/>
                <w:sz w:val="20"/>
              </w:rPr>
            </w:pPr>
            <w:r>
              <w:rPr>
                <w:rFonts w:ascii="Calibri"/>
                <w:spacing w:val="-2"/>
                <w:sz w:val="20"/>
              </w:rPr>
              <w:t>0.3748</w:t>
            </w:r>
          </w:p>
        </w:tc>
      </w:tr>
      <w:tr w:rsidR="000857F9">
        <w:trPr>
          <w:trHeight w:val="299"/>
        </w:trPr>
        <w:tc>
          <w:tcPr>
            <w:tcW w:w="1280" w:type="dxa"/>
          </w:tcPr>
          <w:p w:rsidR="000857F9" w:rsidRDefault="00196ABF">
            <w:pPr>
              <w:pStyle w:val="TableParagraph"/>
              <w:spacing w:line="224" w:lineRule="exact"/>
              <w:ind w:right="92"/>
              <w:rPr>
                <w:rFonts w:ascii="Calibri"/>
                <w:b/>
                <w:sz w:val="20"/>
              </w:rPr>
            </w:pPr>
            <w:r>
              <w:rPr>
                <w:rFonts w:ascii="Calibri"/>
                <w:b/>
                <w:spacing w:val="-5"/>
                <w:sz w:val="20"/>
              </w:rPr>
              <w:t>73</w:t>
            </w:r>
          </w:p>
        </w:tc>
        <w:tc>
          <w:tcPr>
            <w:tcW w:w="963" w:type="dxa"/>
          </w:tcPr>
          <w:p w:rsidR="000857F9" w:rsidRDefault="00196ABF">
            <w:pPr>
              <w:pStyle w:val="TableParagraph"/>
              <w:spacing w:line="166" w:lineRule="exact"/>
              <w:ind w:right="94"/>
              <w:rPr>
                <w:rFonts w:ascii="Calibri"/>
                <w:sz w:val="20"/>
              </w:rPr>
            </w:pPr>
            <w:r>
              <w:rPr>
                <w:rFonts w:ascii="Calibri"/>
                <w:spacing w:val="-2"/>
                <w:sz w:val="20"/>
              </w:rPr>
              <w:t>0.1914</w:t>
            </w:r>
          </w:p>
        </w:tc>
        <w:tc>
          <w:tcPr>
            <w:tcW w:w="964" w:type="dxa"/>
            <w:gridSpan w:val="2"/>
          </w:tcPr>
          <w:p w:rsidR="000857F9" w:rsidRDefault="00196ABF">
            <w:pPr>
              <w:pStyle w:val="TableParagraph"/>
              <w:spacing w:line="166" w:lineRule="exact"/>
              <w:ind w:left="407"/>
              <w:jc w:val="left"/>
              <w:rPr>
                <w:rFonts w:ascii="Calibri"/>
                <w:sz w:val="20"/>
              </w:rPr>
            </w:pPr>
            <w:r>
              <w:rPr>
                <w:rFonts w:ascii="Calibri"/>
                <w:spacing w:val="-5"/>
                <w:sz w:val="20"/>
              </w:rPr>
              <w:t>0.2272</w:t>
            </w:r>
          </w:p>
        </w:tc>
        <w:tc>
          <w:tcPr>
            <w:tcW w:w="961" w:type="dxa"/>
          </w:tcPr>
          <w:p w:rsidR="000857F9" w:rsidRDefault="00196ABF">
            <w:pPr>
              <w:pStyle w:val="TableParagraph"/>
              <w:spacing w:line="166" w:lineRule="exact"/>
              <w:ind w:right="94"/>
              <w:rPr>
                <w:rFonts w:ascii="Calibri"/>
                <w:sz w:val="20"/>
              </w:rPr>
            </w:pPr>
            <w:r>
              <w:rPr>
                <w:rFonts w:ascii="Calibri"/>
                <w:spacing w:val="-2"/>
                <w:sz w:val="20"/>
              </w:rPr>
              <w:t>0.2682</w:t>
            </w:r>
          </w:p>
        </w:tc>
        <w:tc>
          <w:tcPr>
            <w:tcW w:w="963" w:type="dxa"/>
          </w:tcPr>
          <w:p w:rsidR="000857F9" w:rsidRDefault="00196ABF">
            <w:pPr>
              <w:pStyle w:val="TableParagraph"/>
              <w:spacing w:line="166" w:lineRule="exact"/>
              <w:ind w:right="1"/>
              <w:rPr>
                <w:rFonts w:ascii="Calibri"/>
                <w:sz w:val="20"/>
              </w:rPr>
            </w:pPr>
            <w:r>
              <w:rPr>
                <w:rFonts w:ascii="Calibri"/>
                <w:spacing w:val="-2"/>
                <w:sz w:val="20"/>
              </w:rPr>
              <w:t>0.2957</w:t>
            </w:r>
          </w:p>
        </w:tc>
        <w:tc>
          <w:tcPr>
            <w:tcW w:w="1073" w:type="dxa"/>
          </w:tcPr>
          <w:p w:rsidR="000857F9" w:rsidRDefault="00196ABF">
            <w:pPr>
              <w:pStyle w:val="TableParagraph"/>
              <w:spacing w:line="166" w:lineRule="exact"/>
              <w:ind w:right="1"/>
              <w:rPr>
                <w:rFonts w:ascii="Calibri"/>
                <w:sz w:val="20"/>
              </w:rPr>
            </w:pPr>
            <w:r>
              <w:rPr>
                <w:rFonts w:ascii="Calibri"/>
                <w:spacing w:val="-2"/>
                <w:sz w:val="20"/>
              </w:rPr>
              <w:t>0.3724</w:t>
            </w:r>
          </w:p>
        </w:tc>
      </w:tr>
      <w:tr w:rsidR="000857F9">
        <w:trPr>
          <w:trHeight w:val="299"/>
        </w:trPr>
        <w:tc>
          <w:tcPr>
            <w:tcW w:w="1280" w:type="dxa"/>
          </w:tcPr>
          <w:p w:rsidR="000857F9" w:rsidRDefault="00196ABF">
            <w:pPr>
              <w:pStyle w:val="TableParagraph"/>
              <w:spacing w:line="224" w:lineRule="exact"/>
              <w:ind w:right="92"/>
              <w:rPr>
                <w:rFonts w:ascii="Calibri"/>
                <w:b/>
                <w:sz w:val="20"/>
              </w:rPr>
            </w:pPr>
            <w:r>
              <w:rPr>
                <w:rFonts w:ascii="Calibri"/>
                <w:b/>
                <w:spacing w:val="-5"/>
                <w:sz w:val="20"/>
              </w:rPr>
              <w:t>74</w:t>
            </w:r>
          </w:p>
        </w:tc>
        <w:tc>
          <w:tcPr>
            <w:tcW w:w="963" w:type="dxa"/>
          </w:tcPr>
          <w:p w:rsidR="000857F9" w:rsidRDefault="00196ABF">
            <w:pPr>
              <w:pStyle w:val="TableParagraph"/>
              <w:spacing w:line="166" w:lineRule="exact"/>
              <w:ind w:right="94"/>
              <w:rPr>
                <w:rFonts w:ascii="Calibri"/>
                <w:sz w:val="20"/>
              </w:rPr>
            </w:pPr>
            <w:r>
              <w:rPr>
                <w:rFonts w:ascii="Calibri"/>
                <w:spacing w:val="-2"/>
                <w:sz w:val="20"/>
              </w:rPr>
              <w:t>0.1901</w:t>
            </w:r>
          </w:p>
        </w:tc>
        <w:tc>
          <w:tcPr>
            <w:tcW w:w="964" w:type="dxa"/>
            <w:gridSpan w:val="2"/>
          </w:tcPr>
          <w:p w:rsidR="000857F9" w:rsidRDefault="00196ABF">
            <w:pPr>
              <w:pStyle w:val="TableParagraph"/>
              <w:spacing w:line="166" w:lineRule="exact"/>
              <w:ind w:left="407"/>
              <w:jc w:val="left"/>
              <w:rPr>
                <w:rFonts w:ascii="Calibri"/>
                <w:sz w:val="20"/>
              </w:rPr>
            </w:pPr>
            <w:r>
              <w:rPr>
                <w:rFonts w:ascii="Calibri"/>
                <w:spacing w:val="-5"/>
                <w:sz w:val="20"/>
              </w:rPr>
              <w:t>0.2257</w:t>
            </w:r>
          </w:p>
        </w:tc>
        <w:tc>
          <w:tcPr>
            <w:tcW w:w="961" w:type="dxa"/>
          </w:tcPr>
          <w:p w:rsidR="000857F9" w:rsidRDefault="00196ABF">
            <w:pPr>
              <w:pStyle w:val="TableParagraph"/>
              <w:spacing w:line="166" w:lineRule="exact"/>
              <w:ind w:right="94"/>
              <w:rPr>
                <w:rFonts w:ascii="Calibri"/>
                <w:sz w:val="20"/>
              </w:rPr>
            </w:pPr>
            <w:r>
              <w:rPr>
                <w:rFonts w:ascii="Calibri"/>
                <w:spacing w:val="-2"/>
                <w:sz w:val="20"/>
              </w:rPr>
              <w:t>0.2664</w:t>
            </w:r>
          </w:p>
        </w:tc>
        <w:tc>
          <w:tcPr>
            <w:tcW w:w="963" w:type="dxa"/>
          </w:tcPr>
          <w:p w:rsidR="000857F9" w:rsidRDefault="00196ABF">
            <w:pPr>
              <w:pStyle w:val="TableParagraph"/>
              <w:spacing w:line="166" w:lineRule="exact"/>
              <w:ind w:right="1"/>
              <w:rPr>
                <w:rFonts w:ascii="Calibri"/>
                <w:sz w:val="20"/>
              </w:rPr>
            </w:pPr>
            <w:r>
              <w:rPr>
                <w:rFonts w:ascii="Calibri"/>
                <w:spacing w:val="-2"/>
                <w:sz w:val="20"/>
              </w:rPr>
              <w:t>0.2938</w:t>
            </w:r>
          </w:p>
        </w:tc>
        <w:tc>
          <w:tcPr>
            <w:tcW w:w="1073" w:type="dxa"/>
          </w:tcPr>
          <w:p w:rsidR="000857F9" w:rsidRDefault="00196ABF">
            <w:pPr>
              <w:pStyle w:val="TableParagraph"/>
              <w:spacing w:line="166" w:lineRule="exact"/>
              <w:ind w:right="1"/>
              <w:rPr>
                <w:rFonts w:ascii="Calibri"/>
                <w:sz w:val="20"/>
              </w:rPr>
            </w:pPr>
            <w:r>
              <w:rPr>
                <w:rFonts w:ascii="Calibri"/>
                <w:spacing w:val="-2"/>
                <w:sz w:val="20"/>
              </w:rPr>
              <w:t>0.3701</w:t>
            </w:r>
          </w:p>
        </w:tc>
      </w:tr>
      <w:tr w:rsidR="000857F9">
        <w:trPr>
          <w:trHeight w:val="299"/>
        </w:trPr>
        <w:tc>
          <w:tcPr>
            <w:tcW w:w="1280" w:type="dxa"/>
          </w:tcPr>
          <w:p w:rsidR="000857F9" w:rsidRDefault="00196ABF">
            <w:pPr>
              <w:pStyle w:val="TableParagraph"/>
              <w:spacing w:line="222" w:lineRule="exact"/>
              <w:ind w:right="92"/>
              <w:rPr>
                <w:rFonts w:ascii="Calibri"/>
                <w:b/>
                <w:sz w:val="20"/>
              </w:rPr>
            </w:pPr>
            <w:r>
              <w:rPr>
                <w:rFonts w:ascii="Calibri"/>
                <w:b/>
                <w:spacing w:val="-5"/>
                <w:sz w:val="20"/>
              </w:rPr>
              <w:t>75</w:t>
            </w:r>
          </w:p>
        </w:tc>
        <w:tc>
          <w:tcPr>
            <w:tcW w:w="963" w:type="dxa"/>
          </w:tcPr>
          <w:p w:rsidR="000857F9" w:rsidRDefault="00196ABF">
            <w:pPr>
              <w:pStyle w:val="TableParagraph"/>
              <w:spacing w:line="224" w:lineRule="exact"/>
              <w:ind w:right="94"/>
              <w:rPr>
                <w:rFonts w:ascii="Calibri"/>
                <w:sz w:val="20"/>
              </w:rPr>
            </w:pPr>
            <w:r>
              <w:rPr>
                <w:rFonts w:ascii="Calibri"/>
                <w:spacing w:val="-2"/>
                <w:sz w:val="20"/>
              </w:rPr>
              <w:t>0.1888</w:t>
            </w:r>
          </w:p>
        </w:tc>
        <w:tc>
          <w:tcPr>
            <w:tcW w:w="964" w:type="dxa"/>
            <w:gridSpan w:val="2"/>
          </w:tcPr>
          <w:p w:rsidR="000857F9" w:rsidRDefault="00196ABF">
            <w:pPr>
              <w:pStyle w:val="TableParagraph"/>
              <w:spacing w:line="224" w:lineRule="exact"/>
              <w:ind w:left="407"/>
              <w:jc w:val="left"/>
              <w:rPr>
                <w:rFonts w:ascii="Calibri"/>
                <w:sz w:val="20"/>
              </w:rPr>
            </w:pPr>
            <w:r>
              <w:rPr>
                <w:rFonts w:ascii="Calibri"/>
                <w:spacing w:val="-5"/>
                <w:sz w:val="20"/>
              </w:rPr>
              <w:t>0.2242</w:t>
            </w:r>
          </w:p>
        </w:tc>
        <w:tc>
          <w:tcPr>
            <w:tcW w:w="961" w:type="dxa"/>
          </w:tcPr>
          <w:p w:rsidR="000857F9" w:rsidRDefault="00196ABF">
            <w:pPr>
              <w:pStyle w:val="TableParagraph"/>
              <w:spacing w:line="224" w:lineRule="exact"/>
              <w:ind w:right="94"/>
              <w:rPr>
                <w:rFonts w:ascii="Calibri"/>
                <w:sz w:val="20"/>
              </w:rPr>
            </w:pPr>
            <w:r>
              <w:rPr>
                <w:rFonts w:ascii="Calibri"/>
                <w:spacing w:val="-2"/>
                <w:sz w:val="20"/>
              </w:rPr>
              <w:t>0.2647</w:t>
            </w:r>
          </w:p>
        </w:tc>
        <w:tc>
          <w:tcPr>
            <w:tcW w:w="963" w:type="dxa"/>
          </w:tcPr>
          <w:p w:rsidR="000857F9" w:rsidRDefault="00196ABF">
            <w:pPr>
              <w:pStyle w:val="TableParagraph"/>
              <w:spacing w:line="224" w:lineRule="exact"/>
              <w:ind w:right="1"/>
              <w:rPr>
                <w:rFonts w:ascii="Calibri"/>
                <w:sz w:val="20"/>
              </w:rPr>
            </w:pPr>
            <w:r>
              <w:rPr>
                <w:rFonts w:ascii="Calibri"/>
                <w:spacing w:val="-2"/>
                <w:sz w:val="20"/>
              </w:rPr>
              <w:t>0.2919</w:t>
            </w:r>
          </w:p>
        </w:tc>
        <w:tc>
          <w:tcPr>
            <w:tcW w:w="1073" w:type="dxa"/>
          </w:tcPr>
          <w:p w:rsidR="000857F9" w:rsidRDefault="00196ABF">
            <w:pPr>
              <w:pStyle w:val="TableParagraph"/>
              <w:spacing w:line="224" w:lineRule="exact"/>
              <w:ind w:right="1"/>
              <w:rPr>
                <w:rFonts w:ascii="Calibri"/>
                <w:sz w:val="20"/>
              </w:rPr>
            </w:pPr>
            <w:r>
              <w:rPr>
                <w:rFonts w:ascii="Calibri"/>
                <w:spacing w:val="-2"/>
                <w:sz w:val="20"/>
              </w:rPr>
              <w:t>0.3678</w:t>
            </w:r>
          </w:p>
        </w:tc>
      </w:tr>
    </w:tbl>
    <w:p w:rsidR="000857F9" w:rsidRDefault="000857F9">
      <w:pPr>
        <w:pStyle w:val="TableParagraph"/>
        <w:spacing w:line="224" w:lineRule="exact"/>
        <w:rPr>
          <w:rFonts w:ascii="Calibri"/>
          <w:sz w:val="20"/>
        </w:rPr>
        <w:sectPr w:rsidR="000857F9">
          <w:pgSz w:w="11910" w:h="16840"/>
          <w:pgMar w:top="1920" w:right="1559" w:bottom="280" w:left="1700" w:header="754" w:footer="0" w:gutter="0"/>
          <w:cols w:space="720"/>
        </w:sectPr>
      </w:pPr>
    </w:p>
    <w:p w:rsidR="000857F9" w:rsidRDefault="00196ABF">
      <w:pPr>
        <w:pStyle w:val="Heading3"/>
        <w:spacing w:before="80"/>
        <w:ind w:left="285"/>
      </w:pPr>
      <w:r>
        <w:t>Lampiran</w:t>
      </w:r>
      <w:r>
        <w:rPr>
          <w:spacing w:val="-4"/>
        </w:rPr>
        <w:t xml:space="preserve"> </w:t>
      </w:r>
      <w:r>
        <w:t>6</w:t>
      </w:r>
      <w:r>
        <w:rPr>
          <w:spacing w:val="-2"/>
        </w:rPr>
        <w:t xml:space="preserve"> </w:t>
      </w:r>
      <w:r>
        <w:t>Tabulasi</w:t>
      </w:r>
      <w:r>
        <w:rPr>
          <w:spacing w:val="-1"/>
        </w:rPr>
        <w:t xml:space="preserve"> </w:t>
      </w:r>
      <w:r>
        <w:t>Data</w:t>
      </w:r>
      <w:r>
        <w:rPr>
          <w:spacing w:val="-3"/>
        </w:rPr>
        <w:t xml:space="preserve"> </w:t>
      </w:r>
      <w:r>
        <w:t>Uji</w:t>
      </w:r>
      <w:r>
        <w:rPr>
          <w:spacing w:val="-3"/>
        </w:rPr>
        <w:t xml:space="preserve"> </w:t>
      </w:r>
      <w:r>
        <w:t>Validitas</w:t>
      </w:r>
      <w:r>
        <w:rPr>
          <w:spacing w:val="-1"/>
        </w:rPr>
        <w:t xml:space="preserve"> </w:t>
      </w:r>
      <w:r>
        <w:t>dan</w:t>
      </w:r>
      <w:r>
        <w:rPr>
          <w:spacing w:val="-3"/>
        </w:rPr>
        <w:t xml:space="preserve"> </w:t>
      </w:r>
      <w:r>
        <w:t>Reliabilitas</w:t>
      </w:r>
      <w:r>
        <w:rPr>
          <w:spacing w:val="-4"/>
        </w:rPr>
        <w:t xml:space="preserve"> </w:t>
      </w:r>
      <w:r>
        <w:t>Angket</w:t>
      </w:r>
      <w:r>
        <w:rPr>
          <w:spacing w:val="-2"/>
        </w:rPr>
        <w:t xml:space="preserve"> </w:t>
      </w:r>
      <w:r>
        <w:t>Pola</w:t>
      </w:r>
      <w:r>
        <w:rPr>
          <w:spacing w:val="-6"/>
        </w:rPr>
        <w:t xml:space="preserve"> </w:t>
      </w:r>
      <w:r>
        <w:t>Asuh</w:t>
      </w:r>
      <w:r>
        <w:rPr>
          <w:spacing w:val="-1"/>
        </w:rPr>
        <w:t xml:space="preserve"> </w:t>
      </w:r>
      <w:r>
        <w:rPr>
          <w:spacing w:val="-2"/>
        </w:rPr>
        <w:t>Otoriter</w:t>
      </w:r>
    </w:p>
    <w:p w:rsidR="000857F9" w:rsidRDefault="000857F9">
      <w:pPr>
        <w:pStyle w:val="BodyText"/>
        <w:spacing w:before="43"/>
        <w:rPr>
          <w:b/>
        </w:rPr>
      </w:pPr>
    </w:p>
    <w:p w:rsidR="000857F9" w:rsidRDefault="00196ABF">
      <w:pPr>
        <w:spacing w:after="23"/>
        <w:ind w:left="7" w:right="4"/>
        <w:jc w:val="center"/>
        <w:rPr>
          <w:b/>
          <w:sz w:val="24"/>
        </w:rPr>
      </w:pPr>
      <w:r>
        <w:rPr>
          <w:b/>
          <w:noProof/>
          <w:sz w:val="24"/>
          <w:lang w:val="en-US"/>
        </w:rPr>
        <w:drawing>
          <wp:anchor distT="0" distB="0" distL="0" distR="0" simplePos="0" relativeHeight="477846016" behindDoc="1" locked="0" layoutInCell="1" allowOverlap="1">
            <wp:simplePos x="0" y="0"/>
            <wp:positionH relativeFrom="page">
              <wp:posOffset>2653791</wp:posOffset>
            </wp:positionH>
            <wp:positionV relativeFrom="paragraph">
              <wp:posOffset>-55299</wp:posOffset>
            </wp:positionV>
            <wp:extent cx="5397499" cy="5321299"/>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Tabulasi</w:t>
      </w:r>
      <w:r>
        <w:rPr>
          <w:b/>
          <w:spacing w:val="-5"/>
          <w:sz w:val="24"/>
        </w:rPr>
        <w:t xml:space="preserve"> </w:t>
      </w:r>
      <w:r>
        <w:rPr>
          <w:b/>
          <w:sz w:val="24"/>
        </w:rPr>
        <w:t>Data</w:t>
      </w:r>
      <w:r>
        <w:rPr>
          <w:b/>
          <w:spacing w:val="-2"/>
          <w:sz w:val="24"/>
        </w:rPr>
        <w:t xml:space="preserve"> </w:t>
      </w:r>
      <w:r>
        <w:rPr>
          <w:b/>
          <w:sz w:val="24"/>
        </w:rPr>
        <w:t>Uji</w:t>
      </w:r>
      <w:r>
        <w:rPr>
          <w:b/>
          <w:spacing w:val="-2"/>
          <w:sz w:val="24"/>
        </w:rPr>
        <w:t xml:space="preserve"> </w:t>
      </w:r>
      <w:r>
        <w:rPr>
          <w:b/>
          <w:sz w:val="24"/>
        </w:rPr>
        <w:t>Validitas</w:t>
      </w:r>
      <w:r>
        <w:rPr>
          <w:b/>
          <w:spacing w:val="-2"/>
          <w:sz w:val="24"/>
        </w:rPr>
        <w:t xml:space="preserve"> </w:t>
      </w:r>
      <w:r>
        <w:rPr>
          <w:b/>
          <w:sz w:val="24"/>
        </w:rPr>
        <w:t>Angket</w:t>
      </w:r>
      <w:r>
        <w:rPr>
          <w:b/>
          <w:spacing w:val="-3"/>
          <w:sz w:val="24"/>
        </w:rPr>
        <w:t xml:space="preserve"> </w:t>
      </w:r>
      <w:r>
        <w:rPr>
          <w:b/>
          <w:sz w:val="24"/>
        </w:rPr>
        <w:t>Pola</w:t>
      </w:r>
      <w:r>
        <w:rPr>
          <w:b/>
          <w:spacing w:val="-2"/>
          <w:sz w:val="24"/>
        </w:rPr>
        <w:t xml:space="preserve"> </w:t>
      </w:r>
      <w:r>
        <w:rPr>
          <w:b/>
          <w:sz w:val="24"/>
        </w:rPr>
        <w:t>Asuh</w:t>
      </w:r>
      <w:r>
        <w:rPr>
          <w:b/>
          <w:spacing w:val="-4"/>
          <w:sz w:val="24"/>
        </w:rPr>
        <w:t xml:space="preserve"> </w:t>
      </w:r>
      <w:r>
        <w:rPr>
          <w:b/>
          <w:spacing w:val="-2"/>
          <w:sz w:val="24"/>
        </w:rPr>
        <w:t>Otoriter</w:t>
      </w:r>
    </w:p>
    <w:tbl>
      <w:tblPr>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8"/>
        <w:gridCol w:w="308"/>
        <w:gridCol w:w="291"/>
        <w:gridCol w:w="289"/>
        <w:gridCol w:w="289"/>
        <w:gridCol w:w="291"/>
        <w:gridCol w:w="289"/>
        <w:gridCol w:w="291"/>
        <w:gridCol w:w="289"/>
        <w:gridCol w:w="289"/>
        <w:gridCol w:w="292"/>
        <w:gridCol w:w="289"/>
        <w:gridCol w:w="291"/>
        <w:gridCol w:w="289"/>
        <w:gridCol w:w="291"/>
        <w:gridCol w:w="289"/>
        <w:gridCol w:w="289"/>
        <w:gridCol w:w="291"/>
        <w:gridCol w:w="289"/>
        <w:gridCol w:w="291"/>
        <w:gridCol w:w="289"/>
        <w:gridCol w:w="289"/>
        <w:gridCol w:w="292"/>
        <w:gridCol w:w="289"/>
        <w:gridCol w:w="291"/>
        <w:gridCol w:w="289"/>
        <w:gridCol w:w="291"/>
        <w:gridCol w:w="289"/>
        <w:gridCol w:w="289"/>
        <w:gridCol w:w="291"/>
        <w:gridCol w:w="289"/>
        <w:gridCol w:w="291"/>
        <w:gridCol w:w="289"/>
        <w:gridCol w:w="289"/>
        <w:gridCol w:w="292"/>
        <w:gridCol w:w="289"/>
        <w:gridCol w:w="291"/>
        <w:gridCol w:w="289"/>
        <w:gridCol w:w="291"/>
        <w:gridCol w:w="289"/>
        <w:gridCol w:w="289"/>
        <w:gridCol w:w="291"/>
      </w:tblGrid>
      <w:tr w:rsidR="00196ABF">
        <w:trPr>
          <w:trHeight w:val="162"/>
        </w:trPr>
        <w:tc>
          <w:tcPr>
            <w:tcW w:w="478" w:type="dxa"/>
            <w:tcBorders>
              <w:left w:val="single" w:sz="2" w:space="0" w:color="000000"/>
              <w:right w:val="single" w:sz="2" w:space="0" w:color="000000"/>
            </w:tcBorders>
          </w:tcPr>
          <w:p w:rsidR="000857F9" w:rsidRDefault="000857F9">
            <w:pPr>
              <w:pStyle w:val="TableParagraph"/>
              <w:jc w:val="left"/>
              <w:rPr>
                <w:sz w:val="8"/>
              </w:rPr>
            </w:pPr>
          </w:p>
        </w:tc>
        <w:tc>
          <w:tcPr>
            <w:tcW w:w="30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45"/>
              <w:jc w:val="left"/>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8DB4E0"/>
          </w:tcPr>
          <w:p w:rsidR="000857F9" w:rsidRDefault="00196ABF">
            <w:pPr>
              <w:pStyle w:val="TableParagraph"/>
              <w:spacing w:line="143" w:lineRule="exact"/>
              <w:ind w:left="133"/>
              <w:jc w:val="left"/>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130"/>
              <w:jc w:val="left"/>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131"/>
              <w:jc w:val="left"/>
              <w:rPr>
                <w:rFonts w:ascii="Calibri"/>
                <w:sz w:val="13"/>
              </w:rPr>
            </w:pPr>
            <w:r>
              <w:rPr>
                <w:rFonts w:ascii="Calibri"/>
                <w:spacing w:val="-10"/>
                <w:w w:val="65"/>
                <w:sz w:val="13"/>
              </w:rPr>
              <w:t>4</w:t>
            </w:r>
          </w:p>
        </w:tc>
        <w:tc>
          <w:tcPr>
            <w:tcW w:w="291" w:type="dxa"/>
            <w:tcBorders>
              <w:left w:val="single" w:sz="2" w:space="0" w:color="000000"/>
              <w:right w:val="single" w:sz="2" w:space="0" w:color="000000"/>
            </w:tcBorders>
            <w:shd w:val="clear" w:color="auto" w:fill="8DB4E0"/>
          </w:tcPr>
          <w:p w:rsidR="000857F9" w:rsidRDefault="00196ABF">
            <w:pPr>
              <w:pStyle w:val="TableParagraph"/>
              <w:spacing w:line="143" w:lineRule="exact"/>
              <w:ind w:left="130"/>
              <w:jc w:val="left"/>
              <w:rPr>
                <w:rFonts w:ascii="Calibri"/>
                <w:sz w:val="13"/>
              </w:rPr>
            </w:pPr>
            <w:r>
              <w:rPr>
                <w:rFonts w:ascii="Calibri"/>
                <w:spacing w:val="-10"/>
                <w:w w:val="65"/>
                <w:sz w:val="13"/>
              </w:rPr>
              <w:t>5</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127"/>
              <w:jc w:val="left"/>
              <w:rPr>
                <w:rFonts w:ascii="Calibri"/>
                <w:sz w:val="13"/>
              </w:rPr>
            </w:pPr>
            <w:r>
              <w:rPr>
                <w:rFonts w:ascii="Calibri"/>
                <w:spacing w:val="-10"/>
                <w:w w:val="65"/>
                <w:sz w:val="13"/>
              </w:rPr>
              <w:t>6</w:t>
            </w:r>
          </w:p>
        </w:tc>
        <w:tc>
          <w:tcPr>
            <w:tcW w:w="291" w:type="dxa"/>
            <w:tcBorders>
              <w:left w:val="single" w:sz="2" w:space="0" w:color="000000"/>
              <w:right w:val="single" w:sz="2" w:space="0" w:color="000000"/>
            </w:tcBorders>
            <w:shd w:val="clear" w:color="auto" w:fill="8DB4E0"/>
          </w:tcPr>
          <w:p w:rsidR="000857F9" w:rsidRDefault="00196ABF">
            <w:pPr>
              <w:pStyle w:val="TableParagraph"/>
              <w:spacing w:line="143" w:lineRule="exact"/>
              <w:ind w:left="128"/>
              <w:jc w:val="left"/>
              <w:rPr>
                <w:rFonts w:ascii="Calibri"/>
                <w:sz w:val="13"/>
              </w:rPr>
            </w:pPr>
            <w:r>
              <w:rPr>
                <w:rFonts w:ascii="Calibri"/>
                <w:spacing w:val="-10"/>
                <w:w w:val="65"/>
                <w:sz w:val="13"/>
              </w:rPr>
              <w:t>7</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125"/>
              <w:jc w:val="left"/>
              <w:rPr>
                <w:rFonts w:ascii="Calibri"/>
                <w:sz w:val="13"/>
              </w:rPr>
            </w:pPr>
            <w:r>
              <w:rPr>
                <w:rFonts w:ascii="Calibri"/>
                <w:spacing w:val="-10"/>
                <w:w w:val="65"/>
                <w:sz w:val="13"/>
              </w:rPr>
              <w:t>8</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127"/>
              <w:jc w:val="left"/>
              <w:rPr>
                <w:rFonts w:ascii="Calibri"/>
                <w:sz w:val="13"/>
              </w:rPr>
            </w:pPr>
            <w:r>
              <w:rPr>
                <w:rFonts w:ascii="Calibri"/>
                <w:spacing w:val="-10"/>
                <w:w w:val="65"/>
                <w:sz w:val="13"/>
              </w:rPr>
              <w:t>9</w:t>
            </w:r>
          </w:p>
        </w:tc>
        <w:tc>
          <w:tcPr>
            <w:tcW w:w="292" w:type="dxa"/>
            <w:tcBorders>
              <w:left w:val="single" w:sz="2" w:space="0" w:color="000000"/>
              <w:right w:val="single" w:sz="2" w:space="0" w:color="000000"/>
            </w:tcBorders>
            <w:shd w:val="clear" w:color="auto" w:fill="8DB4E0"/>
          </w:tcPr>
          <w:p w:rsidR="000857F9" w:rsidRDefault="00196ABF">
            <w:pPr>
              <w:pStyle w:val="TableParagraph"/>
              <w:spacing w:line="143" w:lineRule="exact"/>
              <w:ind w:left="111"/>
              <w:jc w:val="left"/>
              <w:rPr>
                <w:rFonts w:ascii="Calibri"/>
                <w:sz w:val="13"/>
              </w:rPr>
            </w:pPr>
            <w:r>
              <w:rPr>
                <w:rFonts w:ascii="Calibri"/>
                <w:spacing w:val="-5"/>
                <w:w w:val="65"/>
                <w:sz w:val="13"/>
              </w:rPr>
              <w:t>10</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108"/>
              <w:jc w:val="left"/>
              <w:rPr>
                <w:rFonts w:ascii="Calibri"/>
                <w:sz w:val="13"/>
              </w:rPr>
            </w:pPr>
            <w:r>
              <w:rPr>
                <w:rFonts w:ascii="Calibri"/>
                <w:spacing w:val="-5"/>
                <w:w w:val="65"/>
                <w:sz w:val="13"/>
              </w:rPr>
              <w:t>11</w:t>
            </w:r>
          </w:p>
        </w:tc>
        <w:tc>
          <w:tcPr>
            <w:tcW w:w="291" w:type="dxa"/>
            <w:tcBorders>
              <w:left w:val="single" w:sz="2" w:space="0" w:color="000000"/>
              <w:right w:val="single" w:sz="2" w:space="0" w:color="000000"/>
            </w:tcBorders>
            <w:shd w:val="clear" w:color="auto" w:fill="8DB4E0"/>
          </w:tcPr>
          <w:p w:rsidR="000857F9" w:rsidRDefault="00196ABF">
            <w:pPr>
              <w:pStyle w:val="TableParagraph"/>
              <w:spacing w:line="143" w:lineRule="exact"/>
              <w:ind w:left="109"/>
              <w:jc w:val="left"/>
              <w:rPr>
                <w:rFonts w:ascii="Calibri"/>
                <w:sz w:val="13"/>
              </w:rPr>
            </w:pPr>
            <w:r>
              <w:rPr>
                <w:rFonts w:ascii="Calibri"/>
                <w:spacing w:val="-5"/>
                <w:w w:val="65"/>
                <w:sz w:val="13"/>
              </w:rPr>
              <w:t>12</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77" w:right="78"/>
              <w:jc w:val="center"/>
              <w:rPr>
                <w:rFonts w:ascii="Calibri"/>
                <w:sz w:val="13"/>
              </w:rPr>
            </w:pPr>
            <w:r>
              <w:rPr>
                <w:rFonts w:ascii="Calibri"/>
                <w:spacing w:val="-5"/>
                <w:w w:val="65"/>
                <w:sz w:val="13"/>
              </w:rPr>
              <w:t>13</w:t>
            </w:r>
          </w:p>
        </w:tc>
        <w:tc>
          <w:tcPr>
            <w:tcW w:w="291" w:type="dxa"/>
            <w:tcBorders>
              <w:left w:val="single" w:sz="2" w:space="0" w:color="000000"/>
              <w:right w:val="single" w:sz="2" w:space="0" w:color="000000"/>
            </w:tcBorders>
            <w:shd w:val="clear" w:color="auto" w:fill="8DB4E0"/>
          </w:tcPr>
          <w:p w:rsidR="000857F9" w:rsidRDefault="00196ABF">
            <w:pPr>
              <w:pStyle w:val="TableParagraph"/>
              <w:spacing w:line="143" w:lineRule="exact"/>
              <w:ind w:left="108"/>
              <w:jc w:val="left"/>
              <w:rPr>
                <w:rFonts w:ascii="Calibri"/>
                <w:sz w:val="13"/>
              </w:rPr>
            </w:pPr>
            <w:r>
              <w:rPr>
                <w:rFonts w:ascii="Calibri"/>
                <w:spacing w:val="-5"/>
                <w:w w:val="65"/>
                <w:sz w:val="13"/>
              </w:rPr>
              <w:t>14</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105"/>
              <w:jc w:val="left"/>
              <w:rPr>
                <w:rFonts w:ascii="Calibri"/>
                <w:sz w:val="13"/>
              </w:rPr>
            </w:pPr>
            <w:r>
              <w:rPr>
                <w:rFonts w:ascii="Calibri"/>
                <w:spacing w:val="-5"/>
                <w:w w:val="65"/>
                <w:sz w:val="13"/>
              </w:rPr>
              <w:t>15</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106"/>
              <w:jc w:val="left"/>
              <w:rPr>
                <w:rFonts w:ascii="Calibri"/>
                <w:sz w:val="13"/>
              </w:rPr>
            </w:pPr>
            <w:r>
              <w:rPr>
                <w:rFonts w:ascii="Calibri"/>
                <w:spacing w:val="-5"/>
                <w:w w:val="65"/>
                <w:sz w:val="13"/>
              </w:rPr>
              <w:t>16</w:t>
            </w:r>
          </w:p>
        </w:tc>
        <w:tc>
          <w:tcPr>
            <w:tcW w:w="291" w:type="dxa"/>
            <w:tcBorders>
              <w:left w:val="single" w:sz="2" w:space="0" w:color="000000"/>
              <w:right w:val="single" w:sz="2" w:space="0" w:color="000000"/>
            </w:tcBorders>
            <w:shd w:val="clear" w:color="auto" w:fill="8DB4E0"/>
          </w:tcPr>
          <w:p w:rsidR="000857F9" w:rsidRDefault="00196ABF">
            <w:pPr>
              <w:pStyle w:val="TableParagraph"/>
              <w:spacing w:line="143" w:lineRule="exact"/>
              <w:ind w:left="105"/>
              <w:jc w:val="left"/>
              <w:rPr>
                <w:rFonts w:ascii="Calibri"/>
                <w:sz w:val="13"/>
              </w:rPr>
            </w:pPr>
            <w:r>
              <w:rPr>
                <w:rFonts w:ascii="Calibri"/>
                <w:spacing w:val="-5"/>
                <w:w w:val="65"/>
                <w:sz w:val="13"/>
              </w:rPr>
              <w:t>17</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102"/>
              <w:jc w:val="left"/>
              <w:rPr>
                <w:rFonts w:ascii="Calibri"/>
                <w:sz w:val="13"/>
              </w:rPr>
            </w:pPr>
            <w:r>
              <w:rPr>
                <w:rFonts w:ascii="Calibri"/>
                <w:spacing w:val="-5"/>
                <w:w w:val="65"/>
                <w:sz w:val="13"/>
              </w:rPr>
              <w:t>18</w:t>
            </w:r>
          </w:p>
        </w:tc>
        <w:tc>
          <w:tcPr>
            <w:tcW w:w="291" w:type="dxa"/>
            <w:tcBorders>
              <w:left w:val="single" w:sz="2" w:space="0" w:color="000000"/>
              <w:right w:val="single" w:sz="2" w:space="0" w:color="000000"/>
            </w:tcBorders>
            <w:shd w:val="clear" w:color="auto" w:fill="8DB4E0"/>
          </w:tcPr>
          <w:p w:rsidR="000857F9" w:rsidRDefault="00196ABF">
            <w:pPr>
              <w:pStyle w:val="TableParagraph"/>
              <w:spacing w:line="143" w:lineRule="exact"/>
              <w:ind w:left="104"/>
              <w:jc w:val="left"/>
              <w:rPr>
                <w:rFonts w:ascii="Calibri"/>
                <w:sz w:val="13"/>
              </w:rPr>
            </w:pPr>
            <w:r>
              <w:rPr>
                <w:rFonts w:ascii="Calibri"/>
                <w:spacing w:val="-5"/>
                <w:w w:val="65"/>
                <w:sz w:val="13"/>
              </w:rPr>
              <w:t>19</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101"/>
              <w:jc w:val="left"/>
              <w:rPr>
                <w:rFonts w:ascii="Calibri"/>
                <w:sz w:val="13"/>
              </w:rPr>
            </w:pPr>
            <w:r>
              <w:rPr>
                <w:rFonts w:ascii="Calibri"/>
                <w:spacing w:val="-5"/>
                <w:w w:val="65"/>
                <w:sz w:val="13"/>
              </w:rPr>
              <w:t>20</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100"/>
              <w:jc w:val="left"/>
              <w:rPr>
                <w:rFonts w:ascii="Calibri"/>
                <w:sz w:val="13"/>
              </w:rPr>
            </w:pPr>
            <w:r>
              <w:rPr>
                <w:rFonts w:ascii="Calibri"/>
                <w:spacing w:val="-5"/>
                <w:w w:val="65"/>
                <w:sz w:val="13"/>
              </w:rPr>
              <w:t>21</w:t>
            </w:r>
          </w:p>
        </w:tc>
        <w:tc>
          <w:tcPr>
            <w:tcW w:w="292" w:type="dxa"/>
            <w:tcBorders>
              <w:left w:val="single" w:sz="2" w:space="0" w:color="000000"/>
              <w:right w:val="single" w:sz="2" w:space="0" w:color="000000"/>
            </w:tcBorders>
            <w:shd w:val="clear" w:color="auto" w:fill="8DB4E0"/>
          </w:tcPr>
          <w:p w:rsidR="000857F9" w:rsidRDefault="00196ABF">
            <w:pPr>
              <w:pStyle w:val="TableParagraph"/>
              <w:spacing w:line="143" w:lineRule="exact"/>
              <w:ind w:left="99"/>
              <w:jc w:val="left"/>
              <w:rPr>
                <w:rFonts w:ascii="Calibri"/>
                <w:sz w:val="13"/>
              </w:rPr>
            </w:pPr>
            <w:r>
              <w:rPr>
                <w:rFonts w:ascii="Calibri"/>
                <w:spacing w:val="-5"/>
                <w:w w:val="65"/>
                <w:sz w:val="13"/>
              </w:rPr>
              <w:t>22</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95"/>
              <w:jc w:val="left"/>
              <w:rPr>
                <w:rFonts w:ascii="Calibri"/>
                <w:sz w:val="13"/>
              </w:rPr>
            </w:pPr>
            <w:r>
              <w:rPr>
                <w:rFonts w:ascii="Calibri"/>
                <w:spacing w:val="-5"/>
                <w:w w:val="65"/>
                <w:sz w:val="13"/>
              </w:rPr>
              <w:t>23</w:t>
            </w:r>
          </w:p>
        </w:tc>
        <w:tc>
          <w:tcPr>
            <w:tcW w:w="291" w:type="dxa"/>
            <w:tcBorders>
              <w:left w:val="single" w:sz="2" w:space="0" w:color="000000"/>
              <w:right w:val="single" w:sz="2" w:space="0" w:color="000000"/>
            </w:tcBorders>
            <w:shd w:val="clear" w:color="auto" w:fill="8DB4E0"/>
          </w:tcPr>
          <w:p w:rsidR="000857F9" w:rsidRDefault="00196ABF">
            <w:pPr>
              <w:pStyle w:val="TableParagraph"/>
              <w:spacing w:line="143" w:lineRule="exact"/>
              <w:ind w:left="96"/>
              <w:jc w:val="left"/>
              <w:rPr>
                <w:rFonts w:ascii="Calibri"/>
                <w:sz w:val="13"/>
              </w:rPr>
            </w:pPr>
            <w:r>
              <w:rPr>
                <w:rFonts w:ascii="Calibri"/>
                <w:spacing w:val="-5"/>
                <w:w w:val="65"/>
                <w:sz w:val="13"/>
              </w:rPr>
              <w:t>24</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93"/>
              <w:jc w:val="left"/>
              <w:rPr>
                <w:rFonts w:ascii="Calibri"/>
                <w:sz w:val="13"/>
              </w:rPr>
            </w:pPr>
            <w:r>
              <w:rPr>
                <w:rFonts w:ascii="Calibri"/>
                <w:spacing w:val="-5"/>
                <w:w w:val="65"/>
                <w:sz w:val="13"/>
              </w:rPr>
              <w:t>25</w:t>
            </w:r>
          </w:p>
        </w:tc>
        <w:tc>
          <w:tcPr>
            <w:tcW w:w="291" w:type="dxa"/>
            <w:tcBorders>
              <w:left w:val="single" w:sz="2" w:space="0" w:color="000000"/>
              <w:right w:val="single" w:sz="2" w:space="0" w:color="000000"/>
            </w:tcBorders>
            <w:shd w:val="clear" w:color="auto" w:fill="8DB4E0"/>
          </w:tcPr>
          <w:p w:rsidR="000857F9" w:rsidRDefault="00196ABF">
            <w:pPr>
              <w:pStyle w:val="TableParagraph"/>
              <w:spacing w:line="143" w:lineRule="exact"/>
              <w:ind w:left="95"/>
              <w:jc w:val="left"/>
              <w:rPr>
                <w:rFonts w:ascii="Calibri"/>
                <w:sz w:val="13"/>
              </w:rPr>
            </w:pPr>
            <w:r>
              <w:rPr>
                <w:rFonts w:ascii="Calibri"/>
                <w:spacing w:val="-5"/>
                <w:w w:val="65"/>
                <w:sz w:val="13"/>
              </w:rPr>
              <w:t>26</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92"/>
              <w:jc w:val="left"/>
              <w:rPr>
                <w:rFonts w:ascii="Calibri"/>
                <w:sz w:val="13"/>
              </w:rPr>
            </w:pPr>
            <w:r>
              <w:rPr>
                <w:rFonts w:ascii="Calibri"/>
                <w:spacing w:val="-5"/>
                <w:w w:val="65"/>
                <w:sz w:val="13"/>
              </w:rPr>
              <w:t>27</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93"/>
              <w:jc w:val="left"/>
              <w:rPr>
                <w:rFonts w:ascii="Calibri"/>
                <w:sz w:val="13"/>
              </w:rPr>
            </w:pPr>
            <w:r>
              <w:rPr>
                <w:rFonts w:ascii="Calibri"/>
                <w:spacing w:val="-5"/>
                <w:w w:val="65"/>
                <w:sz w:val="13"/>
              </w:rPr>
              <w:t>28</w:t>
            </w:r>
          </w:p>
        </w:tc>
        <w:tc>
          <w:tcPr>
            <w:tcW w:w="291" w:type="dxa"/>
            <w:tcBorders>
              <w:left w:val="single" w:sz="2" w:space="0" w:color="000000"/>
              <w:right w:val="single" w:sz="2" w:space="0" w:color="000000"/>
            </w:tcBorders>
            <w:shd w:val="clear" w:color="auto" w:fill="8DB4E0"/>
          </w:tcPr>
          <w:p w:rsidR="000857F9" w:rsidRDefault="00196ABF">
            <w:pPr>
              <w:pStyle w:val="TableParagraph"/>
              <w:spacing w:line="143" w:lineRule="exact"/>
              <w:ind w:left="92"/>
              <w:jc w:val="left"/>
              <w:rPr>
                <w:rFonts w:ascii="Calibri"/>
                <w:sz w:val="13"/>
              </w:rPr>
            </w:pPr>
            <w:r>
              <w:rPr>
                <w:rFonts w:ascii="Calibri"/>
                <w:spacing w:val="-5"/>
                <w:w w:val="65"/>
                <w:sz w:val="13"/>
              </w:rPr>
              <w:t>29</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89"/>
              <w:jc w:val="left"/>
              <w:rPr>
                <w:rFonts w:ascii="Calibri"/>
                <w:sz w:val="13"/>
              </w:rPr>
            </w:pPr>
            <w:r>
              <w:rPr>
                <w:rFonts w:ascii="Calibri"/>
                <w:spacing w:val="-5"/>
                <w:w w:val="65"/>
                <w:sz w:val="13"/>
              </w:rPr>
              <w:t>30</w:t>
            </w:r>
          </w:p>
        </w:tc>
        <w:tc>
          <w:tcPr>
            <w:tcW w:w="291" w:type="dxa"/>
            <w:tcBorders>
              <w:left w:val="single" w:sz="2" w:space="0" w:color="000000"/>
              <w:right w:val="single" w:sz="2" w:space="0" w:color="000000"/>
            </w:tcBorders>
            <w:shd w:val="clear" w:color="auto" w:fill="8DB4E0"/>
          </w:tcPr>
          <w:p w:rsidR="000857F9" w:rsidRDefault="00196ABF">
            <w:pPr>
              <w:pStyle w:val="TableParagraph"/>
              <w:spacing w:line="143" w:lineRule="exact"/>
              <w:ind w:left="91"/>
              <w:jc w:val="left"/>
              <w:rPr>
                <w:rFonts w:ascii="Calibri"/>
                <w:sz w:val="13"/>
              </w:rPr>
            </w:pPr>
            <w:r>
              <w:rPr>
                <w:rFonts w:ascii="Calibri"/>
                <w:spacing w:val="-5"/>
                <w:w w:val="65"/>
                <w:sz w:val="13"/>
              </w:rPr>
              <w:t>31</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88"/>
              <w:jc w:val="left"/>
              <w:rPr>
                <w:rFonts w:ascii="Calibri"/>
                <w:sz w:val="13"/>
              </w:rPr>
            </w:pPr>
            <w:r>
              <w:rPr>
                <w:rFonts w:ascii="Calibri"/>
                <w:spacing w:val="-5"/>
                <w:w w:val="65"/>
                <w:sz w:val="13"/>
              </w:rPr>
              <w:t>32</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89"/>
              <w:jc w:val="left"/>
              <w:rPr>
                <w:rFonts w:ascii="Calibri"/>
                <w:sz w:val="13"/>
              </w:rPr>
            </w:pPr>
            <w:r>
              <w:rPr>
                <w:rFonts w:ascii="Calibri"/>
                <w:spacing w:val="-5"/>
                <w:w w:val="65"/>
                <w:sz w:val="13"/>
              </w:rPr>
              <w:t>33</w:t>
            </w:r>
          </w:p>
        </w:tc>
        <w:tc>
          <w:tcPr>
            <w:tcW w:w="292" w:type="dxa"/>
            <w:tcBorders>
              <w:left w:val="single" w:sz="2" w:space="0" w:color="000000"/>
              <w:right w:val="single" w:sz="2" w:space="0" w:color="000000"/>
            </w:tcBorders>
            <w:shd w:val="clear" w:color="auto" w:fill="8DB4E0"/>
          </w:tcPr>
          <w:p w:rsidR="000857F9" w:rsidRDefault="00196ABF">
            <w:pPr>
              <w:pStyle w:val="TableParagraph"/>
              <w:spacing w:line="143" w:lineRule="exact"/>
              <w:ind w:left="89"/>
              <w:jc w:val="left"/>
              <w:rPr>
                <w:rFonts w:ascii="Calibri"/>
                <w:sz w:val="13"/>
              </w:rPr>
            </w:pPr>
            <w:r>
              <w:rPr>
                <w:rFonts w:ascii="Calibri"/>
                <w:spacing w:val="-5"/>
                <w:w w:val="65"/>
                <w:sz w:val="13"/>
              </w:rPr>
              <w:t>34</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85"/>
              <w:jc w:val="left"/>
              <w:rPr>
                <w:rFonts w:ascii="Calibri"/>
                <w:sz w:val="13"/>
              </w:rPr>
            </w:pPr>
            <w:r>
              <w:rPr>
                <w:rFonts w:ascii="Calibri"/>
                <w:spacing w:val="-5"/>
                <w:w w:val="65"/>
                <w:sz w:val="13"/>
              </w:rPr>
              <w:t>35</w:t>
            </w:r>
          </w:p>
        </w:tc>
        <w:tc>
          <w:tcPr>
            <w:tcW w:w="291" w:type="dxa"/>
            <w:tcBorders>
              <w:left w:val="single" w:sz="2" w:space="0" w:color="000000"/>
              <w:right w:val="single" w:sz="2" w:space="0" w:color="000000"/>
            </w:tcBorders>
            <w:shd w:val="clear" w:color="auto" w:fill="8DB4E0"/>
          </w:tcPr>
          <w:p w:rsidR="000857F9" w:rsidRDefault="00196ABF">
            <w:pPr>
              <w:pStyle w:val="TableParagraph"/>
              <w:spacing w:line="143" w:lineRule="exact"/>
              <w:ind w:left="86"/>
              <w:jc w:val="left"/>
              <w:rPr>
                <w:rFonts w:ascii="Calibri"/>
                <w:sz w:val="13"/>
              </w:rPr>
            </w:pPr>
            <w:r>
              <w:rPr>
                <w:rFonts w:ascii="Calibri"/>
                <w:spacing w:val="-5"/>
                <w:w w:val="65"/>
                <w:sz w:val="13"/>
              </w:rPr>
              <w:t>36</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83"/>
              <w:jc w:val="left"/>
              <w:rPr>
                <w:rFonts w:ascii="Calibri"/>
                <w:sz w:val="13"/>
              </w:rPr>
            </w:pPr>
            <w:r>
              <w:rPr>
                <w:rFonts w:ascii="Calibri"/>
                <w:spacing w:val="-5"/>
                <w:w w:val="65"/>
                <w:sz w:val="13"/>
              </w:rPr>
              <w:t>37</w:t>
            </w:r>
          </w:p>
        </w:tc>
        <w:tc>
          <w:tcPr>
            <w:tcW w:w="291" w:type="dxa"/>
            <w:tcBorders>
              <w:left w:val="single" w:sz="2" w:space="0" w:color="000000"/>
              <w:right w:val="single" w:sz="2" w:space="0" w:color="000000"/>
            </w:tcBorders>
            <w:shd w:val="clear" w:color="auto" w:fill="8DB4E0"/>
          </w:tcPr>
          <w:p w:rsidR="000857F9" w:rsidRDefault="00196ABF">
            <w:pPr>
              <w:pStyle w:val="TableParagraph"/>
              <w:spacing w:line="143" w:lineRule="exact"/>
              <w:ind w:left="84"/>
              <w:jc w:val="left"/>
              <w:rPr>
                <w:rFonts w:ascii="Calibri"/>
                <w:sz w:val="13"/>
              </w:rPr>
            </w:pPr>
            <w:r>
              <w:rPr>
                <w:rFonts w:ascii="Calibri"/>
                <w:spacing w:val="-5"/>
                <w:w w:val="65"/>
                <w:sz w:val="13"/>
              </w:rPr>
              <w:t>38</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81"/>
              <w:jc w:val="left"/>
              <w:rPr>
                <w:rFonts w:ascii="Calibri"/>
                <w:sz w:val="13"/>
              </w:rPr>
            </w:pPr>
            <w:r>
              <w:rPr>
                <w:rFonts w:ascii="Calibri"/>
                <w:spacing w:val="-5"/>
                <w:w w:val="65"/>
                <w:sz w:val="13"/>
              </w:rPr>
              <w:t>39</w:t>
            </w:r>
          </w:p>
        </w:tc>
        <w:tc>
          <w:tcPr>
            <w:tcW w:w="289" w:type="dxa"/>
            <w:tcBorders>
              <w:left w:val="single" w:sz="2" w:space="0" w:color="000000"/>
              <w:right w:val="single" w:sz="2" w:space="0" w:color="000000"/>
            </w:tcBorders>
            <w:shd w:val="clear" w:color="auto" w:fill="8DB4E0"/>
          </w:tcPr>
          <w:p w:rsidR="000857F9" w:rsidRDefault="00196ABF">
            <w:pPr>
              <w:pStyle w:val="TableParagraph"/>
              <w:spacing w:line="143" w:lineRule="exact"/>
              <w:ind w:left="83"/>
              <w:jc w:val="left"/>
              <w:rPr>
                <w:rFonts w:ascii="Calibri"/>
                <w:sz w:val="13"/>
              </w:rPr>
            </w:pPr>
            <w:r>
              <w:rPr>
                <w:rFonts w:ascii="Calibri"/>
                <w:spacing w:val="-5"/>
                <w:w w:val="65"/>
                <w:sz w:val="13"/>
              </w:rPr>
              <w:t>40</w:t>
            </w:r>
          </w:p>
        </w:tc>
        <w:tc>
          <w:tcPr>
            <w:tcW w:w="291" w:type="dxa"/>
            <w:tcBorders>
              <w:left w:val="single" w:sz="2" w:space="0" w:color="000000"/>
              <w:right w:val="single" w:sz="2" w:space="0" w:color="000000"/>
            </w:tcBorders>
            <w:shd w:val="clear" w:color="auto" w:fill="FFFF00"/>
          </w:tcPr>
          <w:p w:rsidR="000857F9" w:rsidRDefault="00196ABF">
            <w:pPr>
              <w:pStyle w:val="TableParagraph"/>
              <w:spacing w:line="143" w:lineRule="exact"/>
              <w:ind w:left="-9" w:right="81"/>
              <w:jc w:val="center"/>
              <w:rPr>
                <w:rFonts w:ascii="Calibri"/>
                <w:sz w:val="13"/>
              </w:rPr>
            </w:pPr>
            <w:r>
              <w:rPr>
                <w:rFonts w:ascii="Calibri"/>
                <w:spacing w:val="-2"/>
                <w:w w:val="55"/>
                <w:sz w:val="13"/>
              </w:rPr>
              <w:t>Jumlah</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0" w:lineRule="exact"/>
              <w:ind w:left="15"/>
              <w:jc w:val="center"/>
              <w:rPr>
                <w:rFonts w:ascii="Calibri"/>
                <w:sz w:val="13"/>
              </w:rPr>
            </w:pPr>
            <w:r>
              <w:rPr>
                <w:rFonts w:ascii="Calibri"/>
                <w:spacing w:val="-10"/>
                <w:w w:val="65"/>
                <w:sz w:val="13"/>
              </w:rPr>
              <w:t>1</w:t>
            </w:r>
          </w:p>
        </w:tc>
        <w:tc>
          <w:tcPr>
            <w:tcW w:w="308"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5"/>
              <w:rPr>
                <w:rFonts w:ascii="Calibri"/>
                <w:sz w:val="13"/>
              </w:rPr>
            </w:pPr>
            <w:r>
              <w:rPr>
                <w:rFonts w:ascii="Calibri"/>
                <w:spacing w:val="-10"/>
                <w:w w:val="65"/>
                <w:sz w:val="13"/>
              </w:rPr>
              <w:t>4</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6"/>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3"/>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2"/>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1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2"/>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4"/>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3"/>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0" w:lineRule="exact"/>
              <w:ind w:right="2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7"/>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3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noProof/>
                <w:sz w:val="13"/>
                <w:lang w:val="en-US"/>
              </w:rPr>
              <mc:AlternateContent>
                <mc:Choice Requires="wpg">
                  <w:drawing>
                    <wp:anchor distT="0" distB="0" distL="0" distR="0" simplePos="0" relativeHeight="477846528" behindDoc="1" locked="0" layoutInCell="1" allowOverlap="1">
                      <wp:simplePos x="0" y="0"/>
                      <wp:positionH relativeFrom="column">
                        <wp:posOffset>189992</wp:posOffset>
                      </wp:positionH>
                      <wp:positionV relativeFrom="paragraph">
                        <wp:posOffset>-4998</wp:posOffset>
                      </wp:positionV>
                      <wp:extent cx="194310" cy="4580890"/>
                      <wp:effectExtent l="0" t="0" r="0" b="0"/>
                      <wp:wrapNone/>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310" cy="4580890"/>
                                <a:chOff x="0" y="0"/>
                                <a:chExt cx="194310" cy="4580890"/>
                              </a:xfrm>
                            </wpg:grpSpPr>
                            <pic:pic xmlns:pic="http://schemas.openxmlformats.org/drawingml/2006/picture">
                              <pic:nvPicPr>
                                <pic:cNvPr id="154" name="Image 154"/>
                                <pic:cNvPicPr/>
                              </pic:nvPicPr>
                              <pic:blipFill>
                                <a:blip r:embed="rId44" cstate="print"/>
                                <a:stretch>
                                  <a:fillRect/>
                                </a:stretch>
                              </pic:blipFill>
                              <pic:spPr>
                                <a:xfrm>
                                  <a:off x="0" y="0"/>
                                  <a:ext cx="194012" cy="4576572"/>
                                </a:xfrm>
                                <a:prstGeom prst="rect">
                                  <a:avLst/>
                                </a:prstGeom>
                              </pic:spPr>
                            </pic:pic>
                          </wpg:wgp>
                        </a:graphicData>
                      </a:graphic>
                    </wp:anchor>
                  </w:drawing>
                </mc:Choice>
                <mc:Fallback>
                  <w:pict>
                    <v:group w14:anchorId="4383122F" id="Group 153" o:spid="_x0000_s1026" style="position:absolute;margin-left:14.95pt;margin-top:-.4pt;width:15.3pt;height:360.7pt;z-index:-25469952;mso-wrap-distance-left:0;mso-wrap-distance-right:0" coordsize="1943,45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">
                      <v:shape id="Image 154" o:spid="_x0000_s1027" type="#_x0000_t75" style="position:absolute;width:1940;height:45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qkUrEAAAA3AAAAA8AAABkcnMvZG93bnJldi54bWxET01rAjEQvQv+hzBCL1KzlqplaxQRheKl&#10;uPbS23Qz3WzdTJYkXbf++qZQ8DaP9znLdW8b0ZEPtWMF00kGgrh0uuZKwdtpf/8EIkRkjY1jUvBD&#10;Adar4WCJuXYXPlJXxEqkEA45KjAxtrmUoTRkMUxcS5y4T+ctxgR9JbXHSwq3jXzIsrm0WHNqMNjS&#10;1lB5Lr6tguuBF8UJ/ZfZd9OPsdvR++tirNTdqN88g4jUx5v43/2i0/zZI/w9ky6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qkUrEAAAA3AAAAA8AAAAAAAAAAAAAAAAA&#10;nwIAAGRycy9kb3ducmV2LnhtbFBLBQYAAAAABAAEAPcAAACQAwAAAAA=&#10;">
                        <v:imagedata r:id="rId45" o:title=""/>
                      </v:shape>
                    </v:group>
                  </w:pict>
                </mc:Fallback>
              </mc:AlternateContent>
            </w: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81"/>
              <w:jc w:val="center"/>
              <w:rPr>
                <w:rFonts w:ascii="Calibri"/>
                <w:sz w:val="13"/>
              </w:rPr>
            </w:pPr>
            <w:r>
              <w:rPr>
                <w:rFonts w:ascii="Calibri"/>
                <w:spacing w:val="-5"/>
                <w:w w:val="65"/>
                <w:sz w:val="13"/>
              </w:rPr>
              <w:t>101</w:t>
            </w:r>
          </w:p>
        </w:tc>
      </w:tr>
      <w:tr w:rsidR="000857F9">
        <w:trPr>
          <w:trHeight w:val="162"/>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jc w:val="center"/>
              <w:rPr>
                <w:rFonts w:ascii="Calibri"/>
                <w:sz w:val="13"/>
              </w:rPr>
            </w:pPr>
            <w:r>
              <w:rPr>
                <w:rFonts w:ascii="Calibri"/>
                <w:spacing w:val="-10"/>
                <w:w w:val="65"/>
                <w:sz w:val="13"/>
              </w:rPr>
              <w:t>2</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81"/>
              <w:jc w:val="center"/>
              <w:rPr>
                <w:rFonts w:ascii="Calibri"/>
                <w:sz w:val="13"/>
              </w:rPr>
            </w:pPr>
            <w:r>
              <w:rPr>
                <w:rFonts w:ascii="Calibri"/>
                <w:spacing w:val="-5"/>
                <w:w w:val="65"/>
                <w:sz w:val="13"/>
              </w:rPr>
              <w:t>100</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0" w:lineRule="exact"/>
              <w:ind w:left="15"/>
              <w:jc w:val="center"/>
              <w:rPr>
                <w:rFonts w:ascii="Calibri"/>
                <w:sz w:val="13"/>
              </w:rPr>
            </w:pPr>
            <w:r>
              <w:rPr>
                <w:rFonts w:ascii="Calibri"/>
                <w:spacing w:val="-10"/>
                <w:w w:val="65"/>
                <w:sz w:val="13"/>
              </w:rPr>
              <w:t>3</w:t>
            </w:r>
          </w:p>
        </w:tc>
        <w:tc>
          <w:tcPr>
            <w:tcW w:w="308"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5"/>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left="226"/>
              <w:jc w:val="center"/>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3"/>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2"/>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1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2"/>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23"/>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4"/>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3"/>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2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8"/>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3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left="5" w:right="81"/>
              <w:jc w:val="center"/>
              <w:rPr>
                <w:rFonts w:ascii="Calibri"/>
                <w:sz w:val="13"/>
              </w:rPr>
            </w:pPr>
            <w:r>
              <w:rPr>
                <w:rFonts w:ascii="Calibri"/>
                <w:spacing w:val="-5"/>
                <w:w w:val="65"/>
                <w:sz w:val="13"/>
              </w:rPr>
              <w:t>98</w:t>
            </w:r>
          </w:p>
        </w:tc>
      </w:tr>
      <w:tr w:rsidR="000857F9">
        <w:trPr>
          <w:trHeight w:val="162"/>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jc w:val="center"/>
              <w:rPr>
                <w:rFonts w:ascii="Calibri"/>
                <w:sz w:val="13"/>
              </w:rPr>
            </w:pPr>
            <w:r>
              <w:rPr>
                <w:rFonts w:ascii="Calibri"/>
                <w:spacing w:val="-10"/>
                <w:w w:val="65"/>
                <w:sz w:val="13"/>
              </w:rPr>
              <w:t>4</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0</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left="5" w:right="81"/>
              <w:jc w:val="center"/>
              <w:rPr>
                <w:rFonts w:ascii="Calibri"/>
                <w:sz w:val="13"/>
              </w:rPr>
            </w:pPr>
            <w:r>
              <w:rPr>
                <w:rFonts w:ascii="Calibri"/>
                <w:spacing w:val="-5"/>
                <w:w w:val="65"/>
                <w:sz w:val="13"/>
              </w:rPr>
              <w:t>94</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0" w:lineRule="exact"/>
              <w:ind w:left="15"/>
              <w:jc w:val="center"/>
              <w:rPr>
                <w:rFonts w:ascii="Calibri"/>
                <w:sz w:val="13"/>
              </w:rPr>
            </w:pPr>
            <w:r>
              <w:rPr>
                <w:rFonts w:ascii="Calibri"/>
                <w:spacing w:val="-10"/>
                <w:w w:val="65"/>
                <w:sz w:val="13"/>
              </w:rPr>
              <w:t>5</w:t>
            </w:r>
          </w:p>
        </w:tc>
        <w:tc>
          <w:tcPr>
            <w:tcW w:w="308"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5"/>
              <w:rPr>
                <w:rFonts w:ascii="Calibri"/>
                <w:sz w:val="13"/>
              </w:rPr>
            </w:pPr>
            <w:r>
              <w:rPr>
                <w:rFonts w:ascii="Calibri"/>
                <w:spacing w:val="-10"/>
                <w:w w:val="65"/>
                <w:sz w:val="13"/>
              </w:rPr>
              <w:t>4</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7"/>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3"/>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92" w:type="dxa"/>
            <w:tcBorders>
              <w:left w:val="single" w:sz="2" w:space="0" w:color="000000"/>
              <w:right w:val="single" w:sz="2" w:space="0" w:color="000000"/>
            </w:tcBorders>
          </w:tcPr>
          <w:p w:rsidR="000857F9" w:rsidRDefault="00196ABF">
            <w:pPr>
              <w:pStyle w:val="TableParagraph"/>
              <w:spacing w:line="140" w:lineRule="exact"/>
              <w:ind w:right="16"/>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21"/>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2"/>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4"/>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3"/>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2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7"/>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28"/>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3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81"/>
              <w:jc w:val="center"/>
              <w:rPr>
                <w:rFonts w:ascii="Calibri"/>
                <w:sz w:val="13"/>
              </w:rPr>
            </w:pPr>
            <w:r>
              <w:rPr>
                <w:rFonts w:ascii="Calibri"/>
                <w:spacing w:val="-5"/>
                <w:w w:val="65"/>
                <w:sz w:val="13"/>
              </w:rPr>
              <w:t>105</w:t>
            </w:r>
          </w:p>
        </w:tc>
      </w:tr>
      <w:tr w:rsidR="000857F9">
        <w:trPr>
          <w:trHeight w:val="162"/>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jc w:val="center"/>
              <w:rPr>
                <w:rFonts w:ascii="Calibri"/>
                <w:sz w:val="13"/>
              </w:rPr>
            </w:pPr>
            <w:r>
              <w:rPr>
                <w:rFonts w:ascii="Calibri"/>
                <w:spacing w:val="-10"/>
                <w:w w:val="65"/>
                <w:sz w:val="13"/>
              </w:rPr>
              <w:t>6</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2</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81"/>
              <w:jc w:val="center"/>
              <w:rPr>
                <w:rFonts w:ascii="Calibri"/>
                <w:sz w:val="13"/>
              </w:rPr>
            </w:pPr>
            <w:r>
              <w:rPr>
                <w:rFonts w:ascii="Calibri"/>
                <w:spacing w:val="-5"/>
                <w:w w:val="65"/>
                <w:sz w:val="13"/>
              </w:rPr>
              <w:t>105</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0" w:lineRule="exact"/>
              <w:ind w:left="15"/>
              <w:jc w:val="center"/>
              <w:rPr>
                <w:rFonts w:ascii="Calibri"/>
                <w:sz w:val="13"/>
              </w:rPr>
            </w:pPr>
            <w:r>
              <w:rPr>
                <w:rFonts w:ascii="Calibri"/>
                <w:spacing w:val="-10"/>
                <w:w w:val="65"/>
                <w:sz w:val="13"/>
              </w:rPr>
              <w:t>7</w:t>
            </w:r>
          </w:p>
        </w:tc>
        <w:tc>
          <w:tcPr>
            <w:tcW w:w="308"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4</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5"/>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6"/>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7"/>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4</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3"/>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2"/>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1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23"/>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4"/>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3"/>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2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8"/>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3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81"/>
              <w:jc w:val="center"/>
              <w:rPr>
                <w:rFonts w:ascii="Calibri"/>
                <w:sz w:val="13"/>
              </w:rPr>
            </w:pPr>
            <w:r>
              <w:rPr>
                <w:rFonts w:ascii="Calibri"/>
                <w:spacing w:val="-5"/>
                <w:w w:val="65"/>
                <w:sz w:val="13"/>
              </w:rPr>
              <w:t>103</w:t>
            </w:r>
          </w:p>
        </w:tc>
      </w:tr>
      <w:tr w:rsidR="000857F9">
        <w:trPr>
          <w:trHeight w:val="162"/>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jc w:val="center"/>
              <w:rPr>
                <w:rFonts w:ascii="Calibri"/>
                <w:sz w:val="13"/>
              </w:rPr>
            </w:pPr>
            <w:r>
              <w:rPr>
                <w:rFonts w:ascii="Calibri"/>
                <w:spacing w:val="-10"/>
                <w:w w:val="65"/>
                <w:sz w:val="13"/>
              </w:rPr>
              <w:t>8</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0</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left="5" w:right="81"/>
              <w:jc w:val="center"/>
              <w:rPr>
                <w:rFonts w:ascii="Calibri"/>
                <w:sz w:val="13"/>
              </w:rPr>
            </w:pPr>
            <w:r>
              <w:rPr>
                <w:rFonts w:ascii="Calibri"/>
                <w:spacing w:val="-5"/>
                <w:w w:val="65"/>
                <w:sz w:val="13"/>
              </w:rPr>
              <w:t>91</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0" w:lineRule="exact"/>
              <w:ind w:left="15"/>
              <w:jc w:val="center"/>
              <w:rPr>
                <w:rFonts w:ascii="Calibri"/>
                <w:sz w:val="13"/>
              </w:rPr>
            </w:pPr>
            <w:r>
              <w:rPr>
                <w:rFonts w:ascii="Calibri"/>
                <w:spacing w:val="-10"/>
                <w:w w:val="65"/>
                <w:sz w:val="13"/>
              </w:rPr>
              <w:t>9</w:t>
            </w:r>
          </w:p>
        </w:tc>
        <w:tc>
          <w:tcPr>
            <w:tcW w:w="308"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5"/>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7"/>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left="226"/>
              <w:jc w:val="center"/>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1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3"/>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2"/>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1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0"/>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2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2"/>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23"/>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4"/>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3"/>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2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3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81"/>
              <w:jc w:val="center"/>
              <w:rPr>
                <w:rFonts w:ascii="Calibri"/>
                <w:sz w:val="13"/>
              </w:rPr>
            </w:pPr>
            <w:r>
              <w:rPr>
                <w:rFonts w:ascii="Calibri"/>
                <w:spacing w:val="-5"/>
                <w:w w:val="65"/>
                <w:sz w:val="13"/>
              </w:rPr>
              <w:t>111</w:t>
            </w:r>
          </w:p>
        </w:tc>
      </w:tr>
      <w:tr w:rsidR="000857F9">
        <w:trPr>
          <w:trHeight w:val="163"/>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right="9"/>
              <w:jc w:val="center"/>
              <w:rPr>
                <w:rFonts w:ascii="Calibri"/>
                <w:sz w:val="13"/>
              </w:rPr>
            </w:pPr>
            <w:r>
              <w:rPr>
                <w:rFonts w:ascii="Calibri"/>
                <w:spacing w:val="-5"/>
                <w:w w:val="65"/>
                <w:sz w:val="13"/>
              </w:rPr>
              <w:t>10</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4</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left="5" w:right="81"/>
              <w:jc w:val="center"/>
              <w:rPr>
                <w:rFonts w:ascii="Calibri"/>
                <w:sz w:val="13"/>
              </w:rPr>
            </w:pPr>
            <w:r>
              <w:rPr>
                <w:rFonts w:ascii="Calibri"/>
                <w:spacing w:val="-5"/>
                <w:w w:val="65"/>
                <w:sz w:val="13"/>
              </w:rPr>
              <w:t>98</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0" w:lineRule="exact"/>
              <w:ind w:left="15" w:right="9"/>
              <w:jc w:val="center"/>
              <w:rPr>
                <w:rFonts w:ascii="Calibri"/>
                <w:sz w:val="13"/>
              </w:rPr>
            </w:pPr>
            <w:r>
              <w:rPr>
                <w:rFonts w:ascii="Calibri"/>
                <w:spacing w:val="-5"/>
                <w:w w:val="65"/>
                <w:sz w:val="13"/>
              </w:rPr>
              <w:t>11</w:t>
            </w:r>
          </w:p>
        </w:tc>
        <w:tc>
          <w:tcPr>
            <w:tcW w:w="308"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5"/>
              <w:rPr>
                <w:rFonts w:ascii="Calibri"/>
                <w:sz w:val="13"/>
              </w:rPr>
            </w:pPr>
            <w:r>
              <w:rPr>
                <w:rFonts w:ascii="Calibri"/>
                <w:spacing w:val="-10"/>
                <w:w w:val="65"/>
                <w:sz w:val="13"/>
              </w:rPr>
              <w:t>4</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3"/>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2"/>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1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23"/>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4"/>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3"/>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2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7"/>
              <w:rPr>
                <w:rFonts w:ascii="Calibri"/>
                <w:sz w:val="13"/>
              </w:rPr>
            </w:pPr>
            <w:r>
              <w:rPr>
                <w:rFonts w:ascii="Calibri"/>
                <w:spacing w:val="-10"/>
                <w:w w:val="65"/>
                <w:sz w:val="13"/>
              </w:rPr>
              <w:t>0</w:t>
            </w:r>
          </w:p>
        </w:tc>
        <w:tc>
          <w:tcPr>
            <w:tcW w:w="291" w:type="dxa"/>
            <w:tcBorders>
              <w:left w:val="single" w:sz="2" w:space="0" w:color="000000"/>
              <w:right w:val="single" w:sz="2" w:space="0" w:color="000000"/>
            </w:tcBorders>
          </w:tcPr>
          <w:p w:rsidR="000857F9" w:rsidRDefault="00196ABF">
            <w:pPr>
              <w:pStyle w:val="TableParagraph"/>
              <w:spacing w:line="140"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3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81"/>
              <w:jc w:val="center"/>
              <w:rPr>
                <w:rFonts w:ascii="Calibri"/>
                <w:sz w:val="13"/>
              </w:rPr>
            </w:pPr>
            <w:r>
              <w:rPr>
                <w:rFonts w:ascii="Calibri"/>
                <w:spacing w:val="-5"/>
                <w:w w:val="65"/>
                <w:sz w:val="13"/>
              </w:rPr>
              <w:t>102</w:t>
            </w:r>
          </w:p>
        </w:tc>
      </w:tr>
      <w:tr w:rsidR="000857F9">
        <w:trPr>
          <w:trHeight w:val="162"/>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right="9"/>
              <w:jc w:val="center"/>
              <w:rPr>
                <w:rFonts w:ascii="Calibri"/>
                <w:sz w:val="13"/>
              </w:rPr>
            </w:pPr>
            <w:r>
              <w:rPr>
                <w:rFonts w:ascii="Calibri"/>
                <w:spacing w:val="-5"/>
                <w:w w:val="65"/>
                <w:sz w:val="13"/>
              </w:rPr>
              <w:t>12</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left="5" w:right="81"/>
              <w:jc w:val="center"/>
              <w:rPr>
                <w:rFonts w:ascii="Calibri"/>
                <w:sz w:val="13"/>
              </w:rPr>
            </w:pPr>
            <w:r>
              <w:rPr>
                <w:rFonts w:ascii="Calibri"/>
                <w:spacing w:val="-5"/>
                <w:w w:val="65"/>
                <w:sz w:val="13"/>
              </w:rPr>
              <w:t>93</w:t>
            </w:r>
          </w:p>
        </w:tc>
      </w:tr>
      <w:tr w:rsidR="000857F9">
        <w:trPr>
          <w:trHeight w:val="162"/>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right="9"/>
              <w:jc w:val="center"/>
              <w:rPr>
                <w:rFonts w:ascii="Calibri"/>
                <w:sz w:val="13"/>
              </w:rPr>
            </w:pPr>
            <w:r>
              <w:rPr>
                <w:rFonts w:ascii="Calibri"/>
                <w:spacing w:val="-5"/>
                <w:w w:val="65"/>
                <w:sz w:val="13"/>
              </w:rPr>
              <w:t>13</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4</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left="5" w:right="81"/>
              <w:jc w:val="center"/>
              <w:rPr>
                <w:rFonts w:ascii="Calibri"/>
                <w:sz w:val="13"/>
              </w:rPr>
            </w:pPr>
            <w:r>
              <w:rPr>
                <w:rFonts w:ascii="Calibri"/>
                <w:spacing w:val="-5"/>
                <w:w w:val="65"/>
                <w:sz w:val="13"/>
              </w:rPr>
              <w:t>95</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0" w:lineRule="exact"/>
              <w:ind w:left="15" w:right="9"/>
              <w:jc w:val="center"/>
              <w:rPr>
                <w:rFonts w:ascii="Calibri"/>
                <w:sz w:val="13"/>
              </w:rPr>
            </w:pPr>
            <w:r>
              <w:rPr>
                <w:rFonts w:ascii="Calibri"/>
                <w:spacing w:val="-5"/>
                <w:w w:val="65"/>
                <w:sz w:val="13"/>
              </w:rPr>
              <w:t>14</w:t>
            </w:r>
          </w:p>
        </w:tc>
        <w:tc>
          <w:tcPr>
            <w:tcW w:w="308"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5"/>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0</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3"/>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2"/>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1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0"/>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4"/>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3"/>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2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8"/>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30"/>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left="5" w:right="81"/>
              <w:jc w:val="center"/>
              <w:rPr>
                <w:rFonts w:ascii="Calibri"/>
                <w:sz w:val="13"/>
              </w:rPr>
            </w:pPr>
            <w:r>
              <w:rPr>
                <w:rFonts w:ascii="Calibri"/>
                <w:spacing w:val="-5"/>
                <w:w w:val="65"/>
                <w:sz w:val="13"/>
              </w:rPr>
              <w:t>93</w:t>
            </w:r>
          </w:p>
        </w:tc>
      </w:tr>
      <w:tr w:rsidR="000857F9">
        <w:trPr>
          <w:trHeight w:val="162"/>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right="9"/>
              <w:jc w:val="center"/>
              <w:rPr>
                <w:rFonts w:ascii="Calibri"/>
                <w:sz w:val="13"/>
              </w:rPr>
            </w:pPr>
            <w:r>
              <w:rPr>
                <w:rFonts w:ascii="Calibri"/>
                <w:spacing w:val="-5"/>
                <w:w w:val="65"/>
                <w:sz w:val="13"/>
              </w:rPr>
              <w:t>15</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left="5" w:right="81"/>
              <w:jc w:val="center"/>
              <w:rPr>
                <w:rFonts w:ascii="Calibri"/>
                <w:sz w:val="13"/>
              </w:rPr>
            </w:pPr>
            <w:r>
              <w:rPr>
                <w:rFonts w:ascii="Calibri"/>
                <w:spacing w:val="-5"/>
                <w:w w:val="65"/>
                <w:sz w:val="13"/>
              </w:rPr>
              <w:t>90</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0" w:lineRule="exact"/>
              <w:ind w:left="15" w:right="9"/>
              <w:jc w:val="center"/>
              <w:rPr>
                <w:rFonts w:ascii="Calibri"/>
                <w:sz w:val="13"/>
              </w:rPr>
            </w:pPr>
            <w:r>
              <w:rPr>
                <w:rFonts w:ascii="Calibri"/>
                <w:spacing w:val="-5"/>
                <w:w w:val="65"/>
                <w:sz w:val="13"/>
              </w:rPr>
              <w:t>16</w:t>
            </w:r>
          </w:p>
        </w:tc>
        <w:tc>
          <w:tcPr>
            <w:tcW w:w="308"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2</w:t>
            </w:r>
          </w:p>
        </w:tc>
        <w:tc>
          <w:tcPr>
            <w:tcW w:w="292" w:type="dxa"/>
            <w:tcBorders>
              <w:left w:val="single" w:sz="2" w:space="0" w:color="000000"/>
              <w:right w:val="single" w:sz="2" w:space="0" w:color="000000"/>
            </w:tcBorders>
          </w:tcPr>
          <w:p w:rsidR="000857F9" w:rsidRDefault="00196ABF">
            <w:pPr>
              <w:pStyle w:val="TableParagraph"/>
              <w:spacing w:line="140" w:lineRule="exact"/>
              <w:ind w:right="5"/>
              <w:rPr>
                <w:rFonts w:ascii="Calibri"/>
                <w:sz w:val="13"/>
              </w:rPr>
            </w:pPr>
            <w:r>
              <w:rPr>
                <w:rFonts w:ascii="Calibri"/>
                <w:spacing w:val="-10"/>
                <w:w w:val="65"/>
                <w:sz w:val="13"/>
              </w:rPr>
              <w:t>4</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6"/>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1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3"/>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2"/>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1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0"/>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4"/>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3"/>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2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30"/>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81"/>
              <w:jc w:val="center"/>
              <w:rPr>
                <w:rFonts w:ascii="Calibri"/>
                <w:sz w:val="13"/>
              </w:rPr>
            </w:pPr>
            <w:r>
              <w:rPr>
                <w:rFonts w:ascii="Calibri"/>
                <w:spacing w:val="-5"/>
                <w:w w:val="65"/>
                <w:sz w:val="13"/>
              </w:rPr>
              <w:t>106</w:t>
            </w:r>
          </w:p>
        </w:tc>
      </w:tr>
      <w:tr w:rsidR="000857F9">
        <w:trPr>
          <w:trHeight w:val="162"/>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right="9"/>
              <w:jc w:val="center"/>
              <w:rPr>
                <w:rFonts w:ascii="Calibri"/>
                <w:sz w:val="13"/>
              </w:rPr>
            </w:pPr>
            <w:r>
              <w:rPr>
                <w:rFonts w:ascii="Calibri"/>
                <w:spacing w:val="-5"/>
                <w:w w:val="65"/>
                <w:sz w:val="13"/>
              </w:rPr>
              <w:t>17</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4</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left="5" w:right="81"/>
              <w:jc w:val="center"/>
              <w:rPr>
                <w:rFonts w:ascii="Calibri"/>
                <w:sz w:val="13"/>
              </w:rPr>
            </w:pPr>
            <w:r>
              <w:rPr>
                <w:rFonts w:ascii="Calibri"/>
                <w:spacing w:val="-5"/>
                <w:w w:val="65"/>
                <w:sz w:val="13"/>
              </w:rPr>
              <w:t>88</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0" w:lineRule="exact"/>
              <w:ind w:left="15" w:right="9"/>
              <w:jc w:val="center"/>
              <w:rPr>
                <w:rFonts w:ascii="Calibri"/>
                <w:sz w:val="13"/>
              </w:rPr>
            </w:pPr>
            <w:r>
              <w:rPr>
                <w:rFonts w:ascii="Calibri"/>
                <w:spacing w:val="-5"/>
                <w:w w:val="65"/>
                <w:sz w:val="13"/>
              </w:rPr>
              <w:t>18</w:t>
            </w:r>
          </w:p>
        </w:tc>
        <w:tc>
          <w:tcPr>
            <w:tcW w:w="308"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5"/>
              <w:rPr>
                <w:rFonts w:ascii="Calibri"/>
                <w:sz w:val="13"/>
              </w:rPr>
            </w:pPr>
            <w:r>
              <w:rPr>
                <w:rFonts w:ascii="Calibri"/>
                <w:spacing w:val="-10"/>
                <w:w w:val="65"/>
                <w:sz w:val="13"/>
              </w:rPr>
              <w:t>4</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6"/>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3"/>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2"/>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1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0"/>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2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2"/>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4"/>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3"/>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0" w:lineRule="exact"/>
              <w:ind w:right="2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7"/>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3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left="5" w:right="81"/>
              <w:jc w:val="center"/>
              <w:rPr>
                <w:rFonts w:ascii="Calibri"/>
                <w:sz w:val="13"/>
              </w:rPr>
            </w:pPr>
            <w:r>
              <w:rPr>
                <w:rFonts w:ascii="Calibri"/>
                <w:spacing w:val="-5"/>
                <w:w w:val="65"/>
                <w:sz w:val="13"/>
              </w:rPr>
              <w:t>85</w:t>
            </w:r>
          </w:p>
        </w:tc>
      </w:tr>
      <w:tr w:rsidR="000857F9">
        <w:trPr>
          <w:trHeight w:val="162"/>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right="9"/>
              <w:jc w:val="center"/>
              <w:rPr>
                <w:rFonts w:ascii="Calibri"/>
                <w:sz w:val="13"/>
              </w:rPr>
            </w:pPr>
            <w:r>
              <w:rPr>
                <w:rFonts w:ascii="Calibri"/>
                <w:spacing w:val="-5"/>
                <w:w w:val="65"/>
                <w:sz w:val="13"/>
              </w:rPr>
              <w:t>19</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81"/>
              <w:jc w:val="center"/>
              <w:rPr>
                <w:rFonts w:ascii="Calibri"/>
                <w:sz w:val="13"/>
              </w:rPr>
            </w:pPr>
            <w:r>
              <w:rPr>
                <w:rFonts w:ascii="Calibri"/>
                <w:spacing w:val="-5"/>
                <w:w w:val="65"/>
                <w:sz w:val="13"/>
              </w:rPr>
              <w:t>107</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0" w:lineRule="exact"/>
              <w:ind w:left="15" w:right="9"/>
              <w:jc w:val="center"/>
              <w:rPr>
                <w:rFonts w:ascii="Calibri"/>
                <w:sz w:val="13"/>
              </w:rPr>
            </w:pPr>
            <w:r>
              <w:rPr>
                <w:rFonts w:ascii="Calibri"/>
                <w:spacing w:val="-5"/>
                <w:w w:val="65"/>
                <w:sz w:val="13"/>
              </w:rPr>
              <w:t>20</w:t>
            </w:r>
          </w:p>
        </w:tc>
        <w:tc>
          <w:tcPr>
            <w:tcW w:w="308"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5"/>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6"/>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7"/>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3"/>
              <w:rPr>
                <w:rFonts w:ascii="Calibri"/>
                <w:sz w:val="13"/>
              </w:rPr>
            </w:pPr>
            <w:r>
              <w:rPr>
                <w:rFonts w:ascii="Calibri"/>
                <w:spacing w:val="-10"/>
                <w:w w:val="65"/>
                <w:sz w:val="13"/>
              </w:rPr>
              <w:t>4</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2"/>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0" w:lineRule="exact"/>
              <w:ind w:right="1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23"/>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4"/>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3"/>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2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7"/>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3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81"/>
              <w:jc w:val="center"/>
              <w:rPr>
                <w:rFonts w:ascii="Calibri"/>
                <w:sz w:val="13"/>
              </w:rPr>
            </w:pPr>
            <w:r>
              <w:rPr>
                <w:rFonts w:ascii="Calibri"/>
                <w:spacing w:val="-5"/>
                <w:w w:val="65"/>
                <w:sz w:val="13"/>
              </w:rPr>
              <w:t>105</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0" w:lineRule="exact"/>
              <w:ind w:left="15" w:right="9"/>
              <w:jc w:val="center"/>
              <w:rPr>
                <w:rFonts w:ascii="Calibri"/>
                <w:sz w:val="13"/>
              </w:rPr>
            </w:pPr>
            <w:r>
              <w:rPr>
                <w:rFonts w:ascii="Calibri"/>
                <w:spacing w:val="-5"/>
                <w:w w:val="65"/>
                <w:sz w:val="13"/>
              </w:rPr>
              <w:t>21</w:t>
            </w:r>
          </w:p>
        </w:tc>
        <w:tc>
          <w:tcPr>
            <w:tcW w:w="308"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5"/>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4</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3"/>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2"/>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1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2"/>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4"/>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3"/>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0" w:lineRule="exact"/>
              <w:ind w:right="2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7"/>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30"/>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left="5" w:right="81"/>
              <w:jc w:val="center"/>
              <w:rPr>
                <w:rFonts w:ascii="Calibri"/>
                <w:sz w:val="13"/>
              </w:rPr>
            </w:pPr>
            <w:r>
              <w:rPr>
                <w:rFonts w:ascii="Calibri"/>
                <w:spacing w:val="-5"/>
                <w:w w:val="65"/>
                <w:sz w:val="13"/>
              </w:rPr>
              <w:t>88</w:t>
            </w:r>
          </w:p>
        </w:tc>
      </w:tr>
      <w:tr w:rsidR="000857F9">
        <w:trPr>
          <w:trHeight w:val="162"/>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right="9"/>
              <w:jc w:val="center"/>
              <w:rPr>
                <w:rFonts w:ascii="Calibri"/>
                <w:sz w:val="13"/>
              </w:rPr>
            </w:pPr>
            <w:r>
              <w:rPr>
                <w:rFonts w:ascii="Calibri"/>
                <w:spacing w:val="-5"/>
                <w:w w:val="65"/>
                <w:sz w:val="13"/>
              </w:rPr>
              <w:t>22</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left="5" w:right="81"/>
              <w:jc w:val="center"/>
              <w:rPr>
                <w:rFonts w:ascii="Calibri"/>
                <w:sz w:val="13"/>
              </w:rPr>
            </w:pPr>
            <w:r>
              <w:rPr>
                <w:rFonts w:ascii="Calibri"/>
                <w:spacing w:val="-5"/>
                <w:w w:val="65"/>
                <w:sz w:val="13"/>
              </w:rPr>
              <w:t>85</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0" w:lineRule="exact"/>
              <w:ind w:left="15" w:right="9"/>
              <w:jc w:val="center"/>
              <w:rPr>
                <w:rFonts w:ascii="Calibri"/>
                <w:sz w:val="13"/>
              </w:rPr>
            </w:pPr>
            <w:r>
              <w:rPr>
                <w:rFonts w:ascii="Calibri"/>
                <w:spacing w:val="-5"/>
                <w:w w:val="65"/>
                <w:sz w:val="13"/>
              </w:rPr>
              <w:t>23</w:t>
            </w:r>
          </w:p>
        </w:tc>
        <w:tc>
          <w:tcPr>
            <w:tcW w:w="308"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5"/>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7"/>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3"/>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2"/>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1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0"/>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2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2"/>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23"/>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4"/>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3"/>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2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7"/>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3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left="5" w:right="81"/>
              <w:jc w:val="center"/>
              <w:rPr>
                <w:rFonts w:ascii="Calibri"/>
                <w:sz w:val="13"/>
              </w:rPr>
            </w:pPr>
            <w:r>
              <w:rPr>
                <w:rFonts w:ascii="Calibri"/>
                <w:spacing w:val="-5"/>
                <w:w w:val="65"/>
                <w:sz w:val="13"/>
              </w:rPr>
              <w:t>79</w:t>
            </w:r>
          </w:p>
        </w:tc>
      </w:tr>
      <w:tr w:rsidR="000857F9">
        <w:trPr>
          <w:trHeight w:val="162"/>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right="9"/>
              <w:jc w:val="center"/>
              <w:rPr>
                <w:rFonts w:ascii="Calibri"/>
                <w:sz w:val="13"/>
              </w:rPr>
            </w:pPr>
            <w:r>
              <w:rPr>
                <w:rFonts w:ascii="Calibri"/>
                <w:spacing w:val="-5"/>
                <w:w w:val="65"/>
                <w:sz w:val="13"/>
              </w:rPr>
              <w:t>24</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left="5" w:right="81"/>
              <w:jc w:val="center"/>
              <w:rPr>
                <w:rFonts w:ascii="Calibri"/>
                <w:sz w:val="13"/>
              </w:rPr>
            </w:pPr>
            <w:r>
              <w:rPr>
                <w:rFonts w:ascii="Calibri"/>
                <w:spacing w:val="-5"/>
                <w:w w:val="65"/>
                <w:sz w:val="13"/>
              </w:rPr>
              <w:t>80</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1" w:lineRule="exact"/>
              <w:ind w:left="15" w:right="9"/>
              <w:jc w:val="center"/>
              <w:rPr>
                <w:rFonts w:ascii="Calibri"/>
                <w:sz w:val="13"/>
              </w:rPr>
            </w:pPr>
            <w:r>
              <w:rPr>
                <w:rFonts w:ascii="Calibri"/>
                <w:spacing w:val="-5"/>
                <w:w w:val="65"/>
                <w:sz w:val="13"/>
              </w:rPr>
              <w:t>25</w:t>
            </w:r>
          </w:p>
        </w:tc>
        <w:tc>
          <w:tcPr>
            <w:tcW w:w="308" w:type="dxa"/>
            <w:tcBorders>
              <w:left w:val="single" w:sz="2" w:space="0" w:color="000000"/>
              <w:right w:val="single" w:sz="2" w:space="0" w:color="000000"/>
            </w:tcBorders>
          </w:tcPr>
          <w:p w:rsidR="000857F9" w:rsidRDefault="00196ABF">
            <w:pPr>
              <w:pStyle w:val="TableParagraph"/>
              <w:spacing w:line="141"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1"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1"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1"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1"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1"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1"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1"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1" w:lineRule="exact"/>
              <w:ind w:right="1"/>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1" w:lineRule="exact"/>
              <w:ind w:right="5"/>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1"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1" w:lineRule="exact"/>
              <w:ind w:right="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1"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1"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1" w:lineRule="exact"/>
              <w:ind w:right="9"/>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1" w:lineRule="exact"/>
              <w:ind w:right="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1"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1"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1"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1" w:lineRule="exact"/>
              <w:ind w:right="13"/>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1" w:lineRule="exact"/>
              <w:ind w:right="12"/>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1" w:lineRule="exact"/>
              <w:ind w:right="1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1"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1" w:lineRule="exact"/>
              <w:ind w:right="17"/>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1"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1" w:lineRule="exact"/>
              <w:ind w:right="1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1" w:lineRule="exact"/>
              <w:ind w:right="2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1"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1" w:lineRule="exact"/>
              <w:ind w:right="2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1"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1"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1" w:lineRule="exact"/>
              <w:ind w:right="24"/>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1" w:lineRule="exact"/>
              <w:ind w:right="23"/>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1" w:lineRule="exact"/>
              <w:ind w:right="2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1" w:lineRule="exact"/>
              <w:ind w:right="2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1" w:lineRule="exact"/>
              <w:ind w:right="28"/>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1"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1" w:lineRule="exact"/>
              <w:ind w:right="2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1" w:lineRule="exact"/>
              <w:ind w:right="3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1"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1" w:lineRule="exact"/>
              <w:ind w:left="5" w:right="81"/>
              <w:jc w:val="center"/>
              <w:rPr>
                <w:rFonts w:ascii="Calibri"/>
                <w:sz w:val="13"/>
              </w:rPr>
            </w:pPr>
            <w:r>
              <w:rPr>
                <w:rFonts w:ascii="Calibri"/>
                <w:spacing w:val="-5"/>
                <w:w w:val="65"/>
                <w:sz w:val="13"/>
              </w:rPr>
              <w:t>90</w:t>
            </w:r>
          </w:p>
        </w:tc>
      </w:tr>
      <w:tr w:rsidR="000857F9">
        <w:trPr>
          <w:trHeight w:val="163"/>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right="9"/>
              <w:jc w:val="center"/>
              <w:rPr>
                <w:rFonts w:ascii="Calibri"/>
                <w:sz w:val="13"/>
              </w:rPr>
            </w:pPr>
            <w:r>
              <w:rPr>
                <w:rFonts w:ascii="Calibri"/>
                <w:spacing w:val="-5"/>
                <w:w w:val="65"/>
                <w:sz w:val="13"/>
              </w:rPr>
              <w:t>26</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4</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left="5" w:right="81"/>
              <w:jc w:val="center"/>
              <w:rPr>
                <w:rFonts w:ascii="Calibri"/>
                <w:sz w:val="13"/>
              </w:rPr>
            </w:pPr>
            <w:r>
              <w:rPr>
                <w:rFonts w:ascii="Calibri"/>
                <w:spacing w:val="-5"/>
                <w:w w:val="65"/>
                <w:sz w:val="13"/>
              </w:rPr>
              <w:t>82</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0" w:lineRule="exact"/>
              <w:ind w:left="15" w:right="9"/>
              <w:jc w:val="center"/>
              <w:rPr>
                <w:rFonts w:ascii="Calibri"/>
                <w:sz w:val="13"/>
              </w:rPr>
            </w:pPr>
            <w:r>
              <w:rPr>
                <w:rFonts w:ascii="Calibri"/>
                <w:spacing w:val="-5"/>
                <w:w w:val="65"/>
                <w:sz w:val="13"/>
              </w:rPr>
              <w:t>27</w:t>
            </w:r>
          </w:p>
        </w:tc>
        <w:tc>
          <w:tcPr>
            <w:tcW w:w="308"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2</w:t>
            </w:r>
          </w:p>
        </w:tc>
        <w:tc>
          <w:tcPr>
            <w:tcW w:w="292" w:type="dxa"/>
            <w:tcBorders>
              <w:left w:val="single" w:sz="2" w:space="0" w:color="000000"/>
              <w:right w:val="single" w:sz="2" w:space="0" w:color="000000"/>
            </w:tcBorders>
          </w:tcPr>
          <w:p w:rsidR="000857F9" w:rsidRDefault="00196ABF">
            <w:pPr>
              <w:pStyle w:val="TableParagraph"/>
              <w:spacing w:line="140" w:lineRule="exact"/>
              <w:ind w:right="5"/>
              <w:rPr>
                <w:rFonts w:ascii="Calibri"/>
                <w:sz w:val="13"/>
              </w:rPr>
            </w:pPr>
            <w:r>
              <w:rPr>
                <w:rFonts w:ascii="Calibri"/>
                <w:spacing w:val="-10"/>
                <w:w w:val="65"/>
                <w:sz w:val="13"/>
              </w:rPr>
              <w:t>4</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6"/>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3"/>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2"/>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1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23"/>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4"/>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3"/>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2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7"/>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30"/>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81"/>
              <w:jc w:val="center"/>
              <w:rPr>
                <w:rFonts w:ascii="Calibri"/>
                <w:sz w:val="13"/>
              </w:rPr>
            </w:pPr>
            <w:r>
              <w:rPr>
                <w:rFonts w:ascii="Calibri"/>
                <w:spacing w:val="-5"/>
                <w:w w:val="65"/>
                <w:sz w:val="13"/>
              </w:rPr>
              <w:t>110</w:t>
            </w:r>
          </w:p>
        </w:tc>
      </w:tr>
      <w:tr w:rsidR="000857F9">
        <w:trPr>
          <w:trHeight w:val="162"/>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right="9"/>
              <w:jc w:val="center"/>
              <w:rPr>
                <w:rFonts w:ascii="Calibri"/>
                <w:sz w:val="13"/>
              </w:rPr>
            </w:pPr>
            <w:r>
              <w:rPr>
                <w:rFonts w:ascii="Calibri"/>
                <w:spacing w:val="-5"/>
                <w:w w:val="65"/>
                <w:sz w:val="13"/>
              </w:rPr>
              <w:t>28</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4</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81"/>
              <w:jc w:val="center"/>
              <w:rPr>
                <w:rFonts w:ascii="Calibri"/>
                <w:sz w:val="13"/>
              </w:rPr>
            </w:pPr>
            <w:r>
              <w:rPr>
                <w:rFonts w:ascii="Calibri"/>
                <w:spacing w:val="-5"/>
                <w:w w:val="65"/>
                <w:sz w:val="13"/>
              </w:rPr>
              <w:t>110</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0" w:lineRule="exact"/>
              <w:ind w:left="15" w:right="9"/>
              <w:jc w:val="center"/>
              <w:rPr>
                <w:rFonts w:ascii="Calibri"/>
                <w:sz w:val="13"/>
              </w:rPr>
            </w:pPr>
            <w:r>
              <w:rPr>
                <w:rFonts w:ascii="Calibri"/>
                <w:spacing w:val="-5"/>
                <w:w w:val="65"/>
                <w:sz w:val="13"/>
              </w:rPr>
              <w:t>29</w:t>
            </w:r>
          </w:p>
        </w:tc>
        <w:tc>
          <w:tcPr>
            <w:tcW w:w="308"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rPr>
                <w:rFonts w:ascii="Calibri"/>
                <w:sz w:val="13"/>
              </w:rPr>
            </w:pPr>
            <w:r>
              <w:rPr>
                <w:rFonts w:ascii="Calibri"/>
                <w:spacing w:val="-10"/>
                <w:w w:val="65"/>
                <w:sz w:val="13"/>
              </w:rPr>
              <w:t>4</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5"/>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7"/>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9"/>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3"/>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2"/>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1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4"/>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3"/>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2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3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81"/>
              <w:jc w:val="center"/>
              <w:rPr>
                <w:rFonts w:ascii="Calibri"/>
                <w:sz w:val="13"/>
              </w:rPr>
            </w:pPr>
            <w:r>
              <w:rPr>
                <w:rFonts w:ascii="Calibri"/>
                <w:spacing w:val="-5"/>
                <w:w w:val="65"/>
                <w:sz w:val="13"/>
              </w:rPr>
              <w:t>108</w:t>
            </w:r>
          </w:p>
        </w:tc>
      </w:tr>
      <w:tr w:rsidR="000857F9">
        <w:trPr>
          <w:trHeight w:val="162"/>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right="9"/>
              <w:jc w:val="center"/>
              <w:rPr>
                <w:rFonts w:ascii="Calibri"/>
                <w:sz w:val="13"/>
              </w:rPr>
            </w:pPr>
            <w:r>
              <w:rPr>
                <w:rFonts w:ascii="Calibri"/>
                <w:spacing w:val="-5"/>
                <w:w w:val="65"/>
                <w:sz w:val="13"/>
              </w:rPr>
              <w:t>30</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left="5" w:right="81"/>
              <w:jc w:val="center"/>
              <w:rPr>
                <w:rFonts w:ascii="Calibri"/>
                <w:sz w:val="13"/>
              </w:rPr>
            </w:pPr>
            <w:r>
              <w:rPr>
                <w:rFonts w:ascii="Calibri"/>
                <w:spacing w:val="-5"/>
                <w:w w:val="65"/>
                <w:sz w:val="13"/>
              </w:rPr>
              <w:t>75</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0" w:lineRule="exact"/>
              <w:ind w:left="15" w:right="9"/>
              <w:jc w:val="center"/>
              <w:rPr>
                <w:rFonts w:ascii="Calibri"/>
                <w:sz w:val="13"/>
              </w:rPr>
            </w:pPr>
            <w:r>
              <w:rPr>
                <w:rFonts w:ascii="Calibri"/>
                <w:spacing w:val="-5"/>
                <w:w w:val="65"/>
                <w:sz w:val="13"/>
              </w:rPr>
              <w:t>31</w:t>
            </w:r>
          </w:p>
        </w:tc>
        <w:tc>
          <w:tcPr>
            <w:tcW w:w="308"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4</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2</w:t>
            </w:r>
          </w:p>
        </w:tc>
        <w:tc>
          <w:tcPr>
            <w:tcW w:w="292" w:type="dxa"/>
            <w:tcBorders>
              <w:left w:val="single" w:sz="2" w:space="0" w:color="000000"/>
              <w:right w:val="single" w:sz="2" w:space="0" w:color="000000"/>
            </w:tcBorders>
          </w:tcPr>
          <w:p w:rsidR="000857F9" w:rsidRDefault="00196ABF">
            <w:pPr>
              <w:pStyle w:val="TableParagraph"/>
              <w:spacing w:line="140" w:lineRule="exact"/>
              <w:ind w:right="5"/>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6"/>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3"/>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2"/>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1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4"/>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3"/>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2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3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81"/>
              <w:jc w:val="center"/>
              <w:rPr>
                <w:rFonts w:ascii="Calibri"/>
                <w:sz w:val="13"/>
              </w:rPr>
            </w:pPr>
            <w:r>
              <w:rPr>
                <w:rFonts w:ascii="Calibri"/>
                <w:spacing w:val="-5"/>
                <w:w w:val="65"/>
                <w:sz w:val="13"/>
              </w:rPr>
              <w:t>104</w:t>
            </w:r>
          </w:p>
        </w:tc>
      </w:tr>
      <w:tr w:rsidR="000857F9">
        <w:trPr>
          <w:trHeight w:val="162"/>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right="9"/>
              <w:jc w:val="center"/>
              <w:rPr>
                <w:rFonts w:ascii="Calibri"/>
                <w:sz w:val="13"/>
              </w:rPr>
            </w:pPr>
            <w:r>
              <w:rPr>
                <w:rFonts w:ascii="Calibri"/>
                <w:spacing w:val="-5"/>
                <w:w w:val="65"/>
                <w:sz w:val="13"/>
              </w:rPr>
              <w:t>32</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left="5" w:right="81"/>
              <w:jc w:val="center"/>
              <w:rPr>
                <w:rFonts w:ascii="Calibri"/>
                <w:sz w:val="13"/>
              </w:rPr>
            </w:pPr>
            <w:r>
              <w:rPr>
                <w:rFonts w:ascii="Calibri"/>
                <w:spacing w:val="-5"/>
                <w:w w:val="65"/>
                <w:sz w:val="13"/>
              </w:rPr>
              <w:t>92</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0" w:lineRule="exact"/>
              <w:ind w:left="15" w:right="9"/>
              <w:jc w:val="center"/>
              <w:rPr>
                <w:rFonts w:ascii="Calibri"/>
                <w:sz w:val="13"/>
              </w:rPr>
            </w:pPr>
            <w:r>
              <w:rPr>
                <w:rFonts w:ascii="Calibri"/>
                <w:spacing w:val="-5"/>
                <w:w w:val="65"/>
                <w:sz w:val="13"/>
              </w:rPr>
              <w:t>33</w:t>
            </w:r>
          </w:p>
        </w:tc>
        <w:tc>
          <w:tcPr>
            <w:tcW w:w="308"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4</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5"/>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6"/>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4</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1"/>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3"/>
              <w:rPr>
                <w:rFonts w:ascii="Calibri"/>
                <w:sz w:val="13"/>
              </w:rPr>
            </w:pPr>
            <w:r>
              <w:rPr>
                <w:rFonts w:ascii="Calibri"/>
                <w:spacing w:val="-10"/>
                <w:w w:val="65"/>
                <w:sz w:val="13"/>
              </w:rPr>
              <w:t>4</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2"/>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1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4</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21"/>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2"/>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4"/>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3"/>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2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28"/>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3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81"/>
              <w:jc w:val="center"/>
              <w:rPr>
                <w:rFonts w:ascii="Calibri"/>
                <w:sz w:val="13"/>
              </w:rPr>
            </w:pPr>
            <w:r>
              <w:rPr>
                <w:rFonts w:ascii="Calibri"/>
                <w:spacing w:val="-5"/>
                <w:w w:val="65"/>
                <w:sz w:val="13"/>
              </w:rPr>
              <w:t>130</w:t>
            </w:r>
          </w:p>
        </w:tc>
      </w:tr>
      <w:tr w:rsidR="000857F9">
        <w:trPr>
          <w:trHeight w:val="162"/>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right="9"/>
              <w:jc w:val="center"/>
              <w:rPr>
                <w:rFonts w:ascii="Calibri"/>
                <w:sz w:val="13"/>
              </w:rPr>
            </w:pPr>
            <w:r>
              <w:rPr>
                <w:rFonts w:ascii="Calibri"/>
                <w:spacing w:val="-5"/>
                <w:w w:val="65"/>
                <w:sz w:val="13"/>
              </w:rPr>
              <w:t>34</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4</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0</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4</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left="5" w:right="81"/>
              <w:jc w:val="center"/>
              <w:rPr>
                <w:rFonts w:ascii="Calibri"/>
                <w:sz w:val="13"/>
              </w:rPr>
            </w:pPr>
            <w:r>
              <w:rPr>
                <w:rFonts w:ascii="Calibri"/>
                <w:spacing w:val="-5"/>
                <w:w w:val="65"/>
                <w:sz w:val="13"/>
              </w:rPr>
              <w:t>77</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0" w:lineRule="exact"/>
              <w:ind w:left="15" w:right="9"/>
              <w:jc w:val="center"/>
              <w:rPr>
                <w:rFonts w:ascii="Calibri"/>
                <w:sz w:val="13"/>
              </w:rPr>
            </w:pPr>
            <w:r>
              <w:rPr>
                <w:rFonts w:ascii="Calibri"/>
                <w:spacing w:val="-5"/>
                <w:w w:val="65"/>
                <w:sz w:val="13"/>
              </w:rPr>
              <w:t>35</w:t>
            </w:r>
          </w:p>
        </w:tc>
        <w:tc>
          <w:tcPr>
            <w:tcW w:w="308"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0" w:lineRule="exact"/>
              <w:ind w:right="5"/>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6"/>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7"/>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left="226"/>
              <w:jc w:val="center"/>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3"/>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2"/>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1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0"/>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2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23"/>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4"/>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3"/>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2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7"/>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3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left="5" w:right="81"/>
              <w:jc w:val="center"/>
              <w:rPr>
                <w:rFonts w:ascii="Calibri"/>
                <w:sz w:val="13"/>
              </w:rPr>
            </w:pPr>
            <w:r>
              <w:rPr>
                <w:rFonts w:ascii="Calibri"/>
                <w:spacing w:val="-5"/>
                <w:w w:val="65"/>
                <w:sz w:val="13"/>
              </w:rPr>
              <w:t>87</w:t>
            </w:r>
          </w:p>
        </w:tc>
      </w:tr>
      <w:tr w:rsidR="000857F9">
        <w:trPr>
          <w:trHeight w:val="162"/>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right="9"/>
              <w:jc w:val="center"/>
              <w:rPr>
                <w:rFonts w:ascii="Calibri"/>
                <w:sz w:val="13"/>
              </w:rPr>
            </w:pPr>
            <w:r>
              <w:rPr>
                <w:rFonts w:ascii="Calibri"/>
                <w:spacing w:val="-5"/>
                <w:w w:val="65"/>
                <w:sz w:val="13"/>
              </w:rPr>
              <w:t>36</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2</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left="5" w:right="81"/>
              <w:jc w:val="center"/>
              <w:rPr>
                <w:rFonts w:ascii="Calibri"/>
                <w:sz w:val="13"/>
              </w:rPr>
            </w:pPr>
            <w:r>
              <w:rPr>
                <w:rFonts w:ascii="Calibri"/>
                <w:spacing w:val="-5"/>
                <w:w w:val="65"/>
                <w:sz w:val="13"/>
              </w:rPr>
              <w:t>79</w:t>
            </w:r>
          </w:p>
        </w:tc>
      </w:tr>
      <w:tr w:rsidR="000857F9">
        <w:trPr>
          <w:trHeight w:val="162"/>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right="9"/>
              <w:jc w:val="center"/>
              <w:rPr>
                <w:rFonts w:ascii="Calibri"/>
                <w:sz w:val="13"/>
              </w:rPr>
            </w:pPr>
            <w:r>
              <w:rPr>
                <w:rFonts w:ascii="Calibri"/>
                <w:spacing w:val="-5"/>
                <w:w w:val="65"/>
                <w:sz w:val="13"/>
              </w:rPr>
              <w:t>37</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4</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4</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81"/>
              <w:jc w:val="center"/>
              <w:rPr>
                <w:rFonts w:ascii="Calibri"/>
                <w:sz w:val="13"/>
              </w:rPr>
            </w:pPr>
            <w:r>
              <w:rPr>
                <w:rFonts w:ascii="Calibri"/>
                <w:spacing w:val="-5"/>
                <w:w w:val="65"/>
                <w:sz w:val="13"/>
              </w:rPr>
              <w:t>117</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0" w:lineRule="exact"/>
              <w:ind w:left="15" w:right="9"/>
              <w:jc w:val="center"/>
              <w:rPr>
                <w:rFonts w:ascii="Calibri"/>
                <w:sz w:val="13"/>
              </w:rPr>
            </w:pPr>
            <w:r>
              <w:rPr>
                <w:rFonts w:ascii="Calibri"/>
                <w:spacing w:val="-5"/>
                <w:w w:val="65"/>
                <w:sz w:val="13"/>
              </w:rPr>
              <w:t>38</w:t>
            </w:r>
          </w:p>
        </w:tc>
        <w:tc>
          <w:tcPr>
            <w:tcW w:w="308"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1</w:t>
            </w:r>
          </w:p>
        </w:tc>
        <w:tc>
          <w:tcPr>
            <w:tcW w:w="292" w:type="dxa"/>
            <w:tcBorders>
              <w:left w:val="single" w:sz="2" w:space="0" w:color="000000"/>
              <w:right w:val="single" w:sz="2" w:space="0" w:color="000000"/>
            </w:tcBorders>
          </w:tcPr>
          <w:p w:rsidR="000857F9" w:rsidRDefault="00196ABF">
            <w:pPr>
              <w:pStyle w:val="TableParagraph"/>
              <w:spacing w:line="140" w:lineRule="exact"/>
              <w:ind w:right="5"/>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7"/>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left="226"/>
              <w:jc w:val="center"/>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1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3"/>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92" w:type="dxa"/>
            <w:tcBorders>
              <w:left w:val="single" w:sz="2" w:space="0" w:color="000000"/>
              <w:right w:val="single" w:sz="2" w:space="0" w:color="000000"/>
            </w:tcBorders>
          </w:tcPr>
          <w:p w:rsidR="000857F9" w:rsidRDefault="00196ABF">
            <w:pPr>
              <w:pStyle w:val="TableParagraph"/>
              <w:spacing w:line="140" w:lineRule="exact"/>
              <w:ind w:right="1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2"/>
              <w:rPr>
                <w:rFonts w:ascii="Calibri"/>
                <w:sz w:val="13"/>
              </w:rPr>
            </w:pPr>
            <w:r>
              <w:rPr>
                <w:rFonts w:ascii="Calibri"/>
                <w:spacing w:val="-10"/>
                <w:w w:val="65"/>
                <w:sz w:val="13"/>
              </w:rPr>
              <w:t>3</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23"/>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4"/>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3"/>
              <w:rPr>
                <w:rFonts w:ascii="Calibri"/>
                <w:sz w:val="13"/>
              </w:rPr>
            </w:pPr>
            <w:r>
              <w:rPr>
                <w:rFonts w:ascii="Calibri"/>
                <w:spacing w:val="-10"/>
                <w:w w:val="65"/>
                <w:sz w:val="13"/>
              </w:rPr>
              <w:t>3</w:t>
            </w:r>
          </w:p>
        </w:tc>
        <w:tc>
          <w:tcPr>
            <w:tcW w:w="292" w:type="dxa"/>
            <w:tcBorders>
              <w:left w:val="single" w:sz="2" w:space="0" w:color="000000"/>
              <w:right w:val="single" w:sz="2" w:space="0" w:color="000000"/>
            </w:tcBorders>
          </w:tcPr>
          <w:p w:rsidR="000857F9" w:rsidRDefault="00196ABF">
            <w:pPr>
              <w:pStyle w:val="TableParagraph"/>
              <w:spacing w:line="140" w:lineRule="exact"/>
              <w:ind w:right="2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2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8"/>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30"/>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left="5" w:right="81"/>
              <w:jc w:val="center"/>
              <w:rPr>
                <w:rFonts w:ascii="Calibri"/>
                <w:sz w:val="13"/>
              </w:rPr>
            </w:pPr>
            <w:r>
              <w:rPr>
                <w:rFonts w:ascii="Calibri"/>
                <w:spacing w:val="-5"/>
                <w:w w:val="65"/>
                <w:sz w:val="13"/>
              </w:rPr>
              <w:t>85</w:t>
            </w:r>
          </w:p>
        </w:tc>
      </w:tr>
      <w:tr w:rsidR="000857F9">
        <w:trPr>
          <w:trHeight w:val="162"/>
        </w:trPr>
        <w:tc>
          <w:tcPr>
            <w:tcW w:w="478" w:type="dxa"/>
            <w:tcBorders>
              <w:left w:val="single" w:sz="2" w:space="0" w:color="000000"/>
              <w:right w:val="single" w:sz="2" w:space="0" w:color="000000"/>
            </w:tcBorders>
            <w:shd w:val="clear" w:color="auto" w:fill="8DB4E0"/>
          </w:tcPr>
          <w:p w:rsidR="000857F9" w:rsidRDefault="00196ABF">
            <w:pPr>
              <w:pStyle w:val="TableParagraph"/>
              <w:spacing w:line="143" w:lineRule="exact"/>
              <w:ind w:left="15" w:right="9"/>
              <w:jc w:val="center"/>
              <w:rPr>
                <w:rFonts w:ascii="Calibri"/>
                <w:sz w:val="13"/>
              </w:rPr>
            </w:pPr>
            <w:r>
              <w:rPr>
                <w:rFonts w:ascii="Calibri"/>
                <w:spacing w:val="-5"/>
                <w:w w:val="65"/>
                <w:sz w:val="13"/>
              </w:rPr>
              <w:t>39</w:t>
            </w:r>
          </w:p>
        </w:tc>
        <w:tc>
          <w:tcPr>
            <w:tcW w:w="308"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5"/>
              <w:rPr>
                <w:rFonts w:ascii="Calibri"/>
                <w:sz w:val="13"/>
              </w:rPr>
            </w:pPr>
            <w:r>
              <w:rPr>
                <w:rFonts w:ascii="Calibri"/>
                <w:spacing w:val="-10"/>
                <w:w w:val="65"/>
                <w:sz w:val="13"/>
              </w:rPr>
              <w:t>4</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rPr>
                <w:rFonts w:ascii="Calibri"/>
                <w:sz w:val="13"/>
              </w:rPr>
            </w:pPr>
            <w:r>
              <w:rPr>
                <w:rFonts w:ascii="Calibri"/>
                <w:spacing w:val="-10"/>
                <w:w w:val="65"/>
                <w:sz w:val="13"/>
              </w:rPr>
              <w:t>1</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3" w:lineRule="exact"/>
              <w:ind w:right="5"/>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6"/>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left="226"/>
              <w:jc w:val="center"/>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4</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8"/>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12"/>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13"/>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2"/>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3" w:lineRule="exact"/>
              <w:ind w:right="16"/>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3"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1</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19"/>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0"/>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18"/>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21"/>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3" w:lineRule="exact"/>
              <w:ind w:right="22"/>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3" w:lineRule="exact"/>
              <w:ind w:right="23"/>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4"/>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3"/>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3" w:lineRule="exact"/>
              <w:ind w:right="26"/>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3" w:lineRule="exact"/>
              <w:ind w:right="2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3"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30"/>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3"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3" w:lineRule="exact"/>
              <w:ind w:right="81"/>
              <w:jc w:val="center"/>
              <w:rPr>
                <w:rFonts w:ascii="Calibri"/>
                <w:sz w:val="13"/>
              </w:rPr>
            </w:pPr>
            <w:r>
              <w:rPr>
                <w:rFonts w:ascii="Calibri"/>
                <w:spacing w:val="-5"/>
                <w:w w:val="65"/>
                <w:sz w:val="13"/>
              </w:rPr>
              <w:t>110</w:t>
            </w:r>
          </w:p>
        </w:tc>
      </w:tr>
      <w:tr w:rsidR="000857F9">
        <w:trPr>
          <w:trHeight w:val="160"/>
        </w:trPr>
        <w:tc>
          <w:tcPr>
            <w:tcW w:w="478" w:type="dxa"/>
            <w:tcBorders>
              <w:left w:val="single" w:sz="2" w:space="0" w:color="000000"/>
              <w:right w:val="single" w:sz="2" w:space="0" w:color="000000"/>
            </w:tcBorders>
            <w:shd w:val="clear" w:color="auto" w:fill="8DB4E0"/>
          </w:tcPr>
          <w:p w:rsidR="000857F9" w:rsidRDefault="00196ABF">
            <w:pPr>
              <w:pStyle w:val="TableParagraph"/>
              <w:spacing w:line="140" w:lineRule="exact"/>
              <w:ind w:left="15" w:right="9"/>
              <w:jc w:val="center"/>
              <w:rPr>
                <w:rFonts w:ascii="Calibri"/>
                <w:sz w:val="13"/>
              </w:rPr>
            </w:pPr>
            <w:r>
              <w:rPr>
                <w:rFonts w:ascii="Calibri"/>
                <w:spacing w:val="-5"/>
                <w:w w:val="65"/>
                <w:sz w:val="13"/>
              </w:rPr>
              <w:t>40</w:t>
            </w:r>
          </w:p>
        </w:tc>
        <w:tc>
          <w:tcPr>
            <w:tcW w:w="308"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5"/>
              <w:rPr>
                <w:rFonts w:ascii="Calibri"/>
                <w:sz w:val="13"/>
              </w:rPr>
            </w:pPr>
            <w:r>
              <w:rPr>
                <w:rFonts w:ascii="Calibri"/>
                <w:spacing w:val="-10"/>
                <w:w w:val="65"/>
                <w:sz w:val="13"/>
              </w:rPr>
              <w:t>4</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5"/>
              <w:rPr>
                <w:rFonts w:ascii="Calibri"/>
                <w:sz w:val="13"/>
              </w:rPr>
            </w:pPr>
            <w:r>
              <w:rPr>
                <w:rFonts w:ascii="Calibri"/>
                <w:spacing w:val="-10"/>
                <w:w w:val="65"/>
                <w:sz w:val="13"/>
              </w:rPr>
              <w:t>4</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6"/>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left="226"/>
              <w:jc w:val="center"/>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3</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8"/>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1"/>
              <w:rPr>
                <w:rFonts w:ascii="Calibri"/>
                <w:sz w:val="13"/>
              </w:rPr>
            </w:pPr>
            <w:r>
              <w:rPr>
                <w:rFonts w:ascii="Calibri"/>
                <w:spacing w:val="-10"/>
                <w:w w:val="65"/>
                <w:sz w:val="13"/>
              </w:rPr>
              <w:t>1</w:t>
            </w:r>
          </w:p>
        </w:tc>
        <w:tc>
          <w:tcPr>
            <w:tcW w:w="289"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12"/>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3"/>
              <w:rPr>
                <w:rFonts w:ascii="Calibri"/>
                <w:sz w:val="13"/>
              </w:rPr>
            </w:pPr>
            <w:r>
              <w:rPr>
                <w:rFonts w:ascii="Calibri"/>
                <w:spacing w:val="-10"/>
                <w:w w:val="65"/>
                <w:sz w:val="13"/>
              </w:rPr>
              <w:t>2</w:t>
            </w:r>
          </w:p>
        </w:tc>
        <w:tc>
          <w:tcPr>
            <w:tcW w:w="289"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2"/>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16"/>
              <w:rPr>
                <w:rFonts w:ascii="Calibri"/>
                <w:sz w:val="13"/>
              </w:rPr>
            </w:pPr>
            <w:r>
              <w:rPr>
                <w:rFonts w:ascii="Calibri"/>
                <w:spacing w:val="-10"/>
                <w:w w:val="65"/>
                <w:sz w:val="13"/>
              </w:rPr>
              <w:t>3</w:t>
            </w:r>
          </w:p>
        </w:tc>
        <w:tc>
          <w:tcPr>
            <w:tcW w:w="289"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91" w:type="dxa"/>
            <w:tcBorders>
              <w:left w:val="single" w:sz="2" w:space="0" w:color="000000"/>
              <w:right w:val="single" w:sz="2" w:space="0" w:color="000000"/>
            </w:tcBorders>
          </w:tcPr>
          <w:p w:rsidR="000857F9" w:rsidRDefault="00196ABF">
            <w:pPr>
              <w:pStyle w:val="TableParagraph"/>
              <w:spacing w:line="140" w:lineRule="exact"/>
              <w:ind w:right="17"/>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19"/>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18"/>
              <w:rPr>
                <w:rFonts w:ascii="Calibri"/>
                <w:sz w:val="13"/>
              </w:rPr>
            </w:pPr>
            <w:r>
              <w:rPr>
                <w:rFonts w:ascii="Calibri"/>
                <w:spacing w:val="-10"/>
                <w:w w:val="65"/>
                <w:sz w:val="13"/>
              </w:rPr>
              <w:t>3</w:t>
            </w:r>
          </w:p>
        </w:tc>
        <w:tc>
          <w:tcPr>
            <w:tcW w:w="291" w:type="dxa"/>
            <w:tcBorders>
              <w:left w:val="single" w:sz="2" w:space="0" w:color="000000"/>
              <w:right w:val="single" w:sz="2" w:space="0" w:color="000000"/>
            </w:tcBorders>
          </w:tcPr>
          <w:p w:rsidR="000857F9" w:rsidRDefault="00196ABF">
            <w:pPr>
              <w:pStyle w:val="TableParagraph"/>
              <w:spacing w:line="140" w:lineRule="exact"/>
              <w:ind w:right="21"/>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2"/>
              <w:rPr>
                <w:rFonts w:ascii="Calibri"/>
                <w:sz w:val="13"/>
              </w:rPr>
            </w:pPr>
            <w:r>
              <w:rPr>
                <w:rFonts w:ascii="Calibri"/>
                <w:spacing w:val="-10"/>
                <w:w w:val="65"/>
                <w:sz w:val="13"/>
              </w:rPr>
              <w:t>4</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40" w:lineRule="exact"/>
              <w:ind w:right="23"/>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4"/>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3"/>
              <w:rPr>
                <w:rFonts w:ascii="Calibri"/>
                <w:sz w:val="13"/>
              </w:rPr>
            </w:pPr>
            <w:r>
              <w:rPr>
                <w:rFonts w:ascii="Calibri"/>
                <w:spacing w:val="-10"/>
                <w:w w:val="65"/>
                <w:sz w:val="13"/>
              </w:rPr>
              <w:t>4</w:t>
            </w:r>
          </w:p>
        </w:tc>
        <w:tc>
          <w:tcPr>
            <w:tcW w:w="292" w:type="dxa"/>
            <w:tcBorders>
              <w:left w:val="single" w:sz="2" w:space="0" w:color="000000"/>
              <w:right w:val="single" w:sz="2" w:space="0" w:color="000000"/>
            </w:tcBorders>
          </w:tcPr>
          <w:p w:rsidR="000857F9" w:rsidRDefault="00196ABF">
            <w:pPr>
              <w:pStyle w:val="TableParagraph"/>
              <w:spacing w:line="140" w:lineRule="exact"/>
              <w:ind w:right="26"/>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27"/>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8"/>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2</w:t>
            </w:r>
          </w:p>
        </w:tc>
        <w:tc>
          <w:tcPr>
            <w:tcW w:w="291"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4</w:t>
            </w:r>
          </w:p>
        </w:tc>
        <w:tc>
          <w:tcPr>
            <w:tcW w:w="289" w:type="dxa"/>
            <w:tcBorders>
              <w:left w:val="single" w:sz="2" w:space="0" w:color="000000"/>
              <w:right w:val="single" w:sz="2" w:space="0" w:color="000000"/>
            </w:tcBorders>
          </w:tcPr>
          <w:p w:rsidR="000857F9" w:rsidRDefault="00196ABF">
            <w:pPr>
              <w:pStyle w:val="TableParagraph"/>
              <w:spacing w:line="140" w:lineRule="exact"/>
              <w:ind w:right="30"/>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40" w:lineRule="exact"/>
              <w:ind w:right="29"/>
              <w:rPr>
                <w:rFonts w:ascii="Calibri"/>
                <w:sz w:val="13"/>
              </w:rPr>
            </w:pPr>
            <w:r>
              <w:rPr>
                <w:rFonts w:ascii="Calibri"/>
                <w:spacing w:val="-10"/>
                <w:w w:val="65"/>
                <w:sz w:val="13"/>
              </w:rPr>
              <w:t>1</w:t>
            </w:r>
          </w:p>
        </w:tc>
        <w:tc>
          <w:tcPr>
            <w:tcW w:w="291" w:type="dxa"/>
            <w:tcBorders>
              <w:left w:val="single" w:sz="2" w:space="0" w:color="000000"/>
              <w:right w:val="single" w:sz="2" w:space="0" w:color="000000"/>
            </w:tcBorders>
          </w:tcPr>
          <w:p w:rsidR="000857F9" w:rsidRDefault="00196ABF">
            <w:pPr>
              <w:pStyle w:val="TableParagraph"/>
              <w:spacing w:line="140" w:lineRule="exact"/>
              <w:ind w:right="81"/>
              <w:jc w:val="center"/>
              <w:rPr>
                <w:rFonts w:ascii="Calibri"/>
                <w:sz w:val="13"/>
              </w:rPr>
            </w:pPr>
            <w:r>
              <w:rPr>
                <w:rFonts w:ascii="Calibri"/>
                <w:spacing w:val="-5"/>
                <w:w w:val="65"/>
                <w:sz w:val="13"/>
              </w:rPr>
              <w:t>114</w:t>
            </w:r>
          </w:p>
        </w:tc>
      </w:tr>
      <w:tr w:rsidR="000857F9">
        <w:trPr>
          <w:trHeight w:val="160"/>
        </w:trPr>
        <w:tc>
          <w:tcPr>
            <w:tcW w:w="786" w:type="dxa"/>
            <w:gridSpan w:val="2"/>
            <w:tcBorders>
              <w:left w:val="single" w:sz="2" w:space="0" w:color="000000"/>
              <w:right w:val="single" w:sz="12" w:space="0" w:color="008000"/>
            </w:tcBorders>
          </w:tcPr>
          <w:p w:rsidR="000857F9" w:rsidRDefault="00196ABF">
            <w:pPr>
              <w:pStyle w:val="TableParagraph"/>
              <w:tabs>
                <w:tab w:val="left" w:pos="635"/>
              </w:tabs>
              <w:spacing w:line="141" w:lineRule="exact"/>
              <w:ind w:left="115" w:right="-15"/>
              <w:jc w:val="left"/>
              <w:rPr>
                <w:rFonts w:ascii="Calibri"/>
                <w:sz w:val="13"/>
              </w:rPr>
            </w:pPr>
            <w:r>
              <w:rPr>
                <w:rFonts w:ascii="Calibri"/>
                <w:spacing w:val="-2"/>
                <w:w w:val="65"/>
                <w:sz w:val="13"/>
              </w:rPr>
              <w:t>R.Hitung</w:t>
            </w:r>
            <w:r>
              <w:rPr>
                <w:rFonts w:ascii="Calibri"/>
                <w:sz w:val="13"/>
              </w:rPr>
              <w:tab/>
            </w:r>
            <w:r>
              <w:rPr>
                <w:rFonts w:ascii="Calibri"/>
                <w:spacing w:val="-6"/>
                <w:w w:val="55"/>
                <w:sz w:val="13"/>
              </w:rPr>
              <w:t>0,397</w:t>
            </w:r>
          </w:p>
        </w:tc>
        <w:tc>
          <w:tcPr>
            <w:tcW w:w="291" w:type="dxa"/>
            <w:tcBorders>
              <w:left w:val="single" w:sz="12" w:space="0" w:color="008000"/>
              <w:right w:val="single" w:sz="8" w:space="0" w:color="008000"/>
            </w:tcBorders>
          </w:tcPr>
          <w:p w:rsidR="000857F9" w:rsidRDefault="00196ABF">
            <w:pPr>
              <w:pStyle w:val="TableParagraph"/>
              <w:spacing w:line="141" w:lineRule="exact"/>
              <w:ind w:left="98"/>
              <w:jc w:val="left"/>
              <w:rPr>
                <w:rFonts w:ascii="Calibri"/>
                <w:sz w:val="13"/>
              </w:rPr>
            </w:pPr>
            <w:r>
              <w:rPr>
                <w:rFonts w:ascii="Calibri"/>
                <w:spacing w:val="-2"/>
                <w:w w:val="55"/>
                <w:sz w:val="13"/>
              </w:rPr>
              <w:t>0,342</w:t>
            </w:r>
          </w:p>
        </w:tc>
        <w:tc>
          <w:tcPr>
            <w:tcW w:w="289" w:type="dxa"/>
            <w:tcBorders>
              <w:left w:val="single" w:sz="8" w:space="0" w:color="008000"/>
              <w:right w:val="single" w:sz="8" w:space="0" w:color="008000"/>
            </w:tcBorders>
          </w:tcPr>
          <w:p w:rsidR="000857F9" w:rsidRDefault="00196ABF">
            <w:pPr>
              <w:pStyle w:val="TableParagraph"/>
              <w:spacing w:line="141" w:lineRule="exact"/>
              <w:ind w:right="1"/>
              <w:rPr>
                <w:rFonts w:ascii="Calibri"/>
                <w:sz w:val="13"/>
              </w:rPr>
            </w:pPr>
            <w:r>
              <w:rPr>
                <w:rFonts w:ascii="Calibri"/>
                <w:spacing w:val="-2"/>
                <w:w w:val="65"/>
                <w:sz w:val="13"/>
              </w:rPr>
              <w:t>0,454</w:t>
            </w:r>
          </w:p>
        </w:tc>
        <w:tc>
          <w:tcPr>
            <w:tcW w:w="289" w:type="dxa"/>
            <w:tcBorders>
              <w:left w:val="single" w:sz="8" w:space="0" w:color="008000"/>
              <w:right w:val="single" w:sz="8" w:space="0" w:color="008000"/>
            </w:tcBorders>
          </w:tcPr>
          <w:p w:rsidR="000857F9" w:rsidRDefault="00196ABF">
            <w:pPr>
              <w:pStyle w:val="TableParagraph"/>
              <w:spacing w:line="141" w:lineRule="exact"/>
              <w:rPr>
                <w:rFonts w:ascii="Calibri"/>
                <w:sz w:val="13"/>
              </w:rPr>
            </w:pPr>
            <w:r>
              <w:rPr>
                <w:rFonts w:ascii="Calibri"/>
                <w:spacing w:val="-2"/>
                <w:w w:val="65"/>
                <w:sz w:val="13"/>
              </w:rPr>
              <w:t>0,378</w:t>
            </w:r>
          </w:p>
        </w:tc>
        <w:tc>
          <w:tcPr>
            <w:tcW w:w="291" w:type="dxa"/>
            <w:tcBorders>
              <w:left w:val="single" w:sz="8" w:space="0" w:color="008000"/>
              <w:right w:val="single" w:sz="8" w:space="0" w:color="008000"/>
            </w:tcBorders>
            <w:shd w:val="clear" w:color="auto" w:fill="FF0000"/>
          </w:tcPr>
          <w:p w:rsidR="000857F9" w:rsidRDefault="00196ABF">
            <w:pPr>
              <w:pStyle w:val="TableParagraph"/>
              <w:spacing w:line="141" w:lineRule="exact"/>
              <w:rPr>
                <w:rFonts w:ascii="Calibri"/>
                <w:sz w:val="13"/>
              </w:rPr>
            </w:pPr>
            <w:r>
              <w:rPr>
                <w:rFonts w:ascii="Calibri"/>
                <w:spacing w:val="-2"/>
                <w:w w:val="65"/>
                <w:sz w:val="13"/>
              </w:rPr>
              <w:t>0,104</w:t>
            </w:r>
          </w:p>
        </w:tc>
        <w:tc>
          <w:tcPr>
            <w:tcW w:w="289" w:type="dxa"/>
            <w:tcBorders>
              <w:left w:val="single" w:sz="8" w:space="0" w:color="008000"/>
              <w:right w:val="nil"/>
            </w:tcBorders>
            <w:shd w:val="clear" w:color="auto" w:fill="FF0000"/>
          </w:tcPr>
          <w:p w:rsidR="000857F9" w:rsidRDefault="00196ABF">
            <w:pPr>
              <w:pStyle w:val="TableParagraph"/>
              <w:spacing w:line="141" w:lineRule="exact"/>
              <w:ind w:right="11"/>
              <w:rPr>
                <w:rFonts w:ascii="Calibri"/>
                <w:sz w:val="13"/>
              </w:rPr>
            </w:pPr>
            <w:r>
              <w:rPr>
                <w:rFonts w:ascii="Calibri"/>
                <w:w w:val="45"/>
                <w:sz w:val="13"/>
              </w:rPr>
              <w:t>-</w:t>
            </w:r>
            <w:r>
              <w:rPr>
                <w:rFonts w:ascii="Calibri"/>
                <w:spacing w:val="-2"/>
                <w:w w:val="60"/>
                <w:sz w:val="13"/>
              </w:rPr>
              <w:t>0,109</w:t>
            </w:r>
          </w:p>
        </w:tc>
        <w:tc>
          <w:tcPr>
            <w:tcW w:w="291" w:type="dxa"/>
            <w:tcBorders>
              <w:left w:val="nil"/>
              <w:right w:val="single" w:sz="12" w:space="0" w:color="008000"/>
            </w:tcBorders>
          </w:tcPr>
          <w:p w:rsidR="000857F9" w:rsidRDefault="00196ABF">
            <w:pPr>
              <w:pStyle w:val="TableParagraph"/>
              <w:spacing w:line="141" w:lineRule="exact"/>
              <w:ind w:left="107"/>
              <w:jc w:val="left"/>
              <w:rPr>
                <w:rFonts w:ascii="Calibri"/>
                <w:sz w:val="13"/>
              </w:rPr>
            </w:pPr>
            <w:r>
              <w:rPr>
                <w:rFonts w:ascii="Calibri"/>
                <w:spacing w:val="-2"/>
                <w:w w:val="55"/>
                <w:sz w:val="13"/>
              </w:rPr>
              <w:t>0,316</w:t>
            </w:r>
          </w:p>
        </w:tc>
        <w:tc>
          <w:tcPr>
            <w:tcW w:w="289" w:type="dxa"/>
            <w:tcBorders>
              <w:left w:val="single" w:sz="12" w:space="0" w:color="008000"/>
              <w:right w:val="single" w:sz="8" w:space="0" w:color="008000"/>
            </w:tcBorders>
          </w:tcPr>
          <w:p w:rsidR="000857F9" w:rsidRDefault="00196ABF">
            <w:pPr>
              <w:pStyle w:val="TableParagraph"/>
              <w:spacing w:line="141" w:lineRule="exact"/>
              <w:ind w:right="3"/>
              <w:rPr>
                <w:rFonts w:ascii="Calibri"/>
                <w:sz w:val="13"/>
              </w:rPr>
            </w:pPr>
            <w:r>
              <w:rPr>
                <w:rFonts w:ascii="Calibri"/>
                <w:spacing w:val="-2"/>
                <w:w w:val="65"/>
                <w:sz w:val="13"/>
              </w:rPr>
              <w:t>0,340</w:t>
            </w:r>
          </w:p>
        </w:tc>
        <w:tc>
          <w:tcPr>
            <w:tcW w:w="581" w:type="dxa"/>
            <w:gridSpan w:val="2"/>
            <w:tcBorders>
              <w:top w:val="nil"/>
              <w:left w:val="single" w:sz="8" w:space="0" w:color="008000"/>
              <w:right w:val="single" w:sz="8" w:space="0" w:color="008000"/>
            </w:tcBorders>
          </w:tcPr>
          <w:p w:rsidR="000857F9" w:rsidRDefault="00196ABF">
            <w:pPr>
              <w:pStyle w:val="TableParagraph"/>
              <w:spacing w:line="141" w:lineRule="exact"/>
              <w:ind w:left="98"/>
              <w:jc w:val="left"/>
              <w:rPr>
                <w:rFonts w:ascii="Calibri"/>
                <w:sz w:val="13"/>
              </w:rPr>
            </w:pPr>
            <w:r>
              <w:rPr>
                <w:rFonts w:ascii="Calibri"/>
                <w:w w:val="65"/>
                <w:sz w:val="13"/>
              </w:rPr>
              <w:t>0,409</w:t>
            </w:r>
            <w:r>
              <w:rPr>
                <w:rFonts w:ascii="Calibri"/>
                <w:spacing w:val="72"/>
                <w:w w:val="150"/>
                <w:sz w:val="13"/>
              </w:rPr>
              <w:t xml:space="preserve"> </w:t>
            </w:r>
            <w:r>
              <w:rPr>
                <w:rFonts w:ascii="Calibri"/>
                <w:spacing w:val="-2"/>
                <w:w w:val="50"/>
                <w:sz w:val="13"/>
              </w:rPr>
              <w:t>0,328</w:t>
            </w:r>
          </w:p>
        </w:tc>
        <w:tc>
          <w:tcPr>
            <w:tcW w:w="289" w:type="dxa"/>
            <w:tcBorders>
              <w:left w:val="single" w:sz="8" w:space="0" w:color="008000"/>
              <w:right w:val="nil"/>
            </w:tcBorders>
            <w:shd w:val="clear" w:color="auto" w:fill="FF0000"/>
          </w:tcPr>
          <w:p w:rsidR="000857F9" w:rsidRDefault="00196ABF">
            <w:pPr>
              <w:pStyle w:val="TableParagraph"/>
              <w:spacing w:line="141" w:lineRule="exact"/>
              <w:ind w:right="16"/>
              <w:rPr>
                <w:rFonts w:ascii="Calibri"/>
                <w:sz w:val="13"/>
              </w:rPr>
            </w:pPr>
            <w:r>
              <w:rPr>
                <w:rFonts w:ascii="Calibri"/>
                <w:w w:val="45"/>
                <w:sz w:val="13"/>
              </w:rPr>
              <w:t>-</w:t>
            </w:r>
            <w:r>
              <w:rPr>
                <w:rFonts w:ascii="Calibri"/>
                <w:spacing w:val="-2"/>
                <w:w w:val="60"/>
                <w:sz w:val="13"/>
              </w:rPr>
              <w:t>0,200</w:t>
            </w:r>
          </w:p>
        </w:tc>
        <w:tc>
          <w:tcPr>
            <w:tcW w:w="291" w:type="dxa"/>
            <w:tcBorders>
              <w:left w:val="nil"/>
              <w:right w:val="single" w:sz="8" w:space="0" w:color="008000"/>
            </w:tcBorders>
          </w:tcPr>
          <w:p w:rsidR="000857F9" w:rsidRDefault="00196ABF">
            <w:pPr>
              <w:pStyle w:val="TableParagraph"/>
              <w:spacing w:line="141" w:lineRule="exact"/>
              <w:ind w:left="105"/>
              <w:jc w:val="left"/>
              <w:rPr>
                <w:rFonts w:ascii="Calibri"/>
                <w:sz w:val="13"/>
              </w:rPr>
            </w:pPr>
            <w:r>
              <w:rPr>
                <w:rFonts w:ascii="Calibri"/>
                <w:spacing w:val="-4"/>
                <w:w w:val="60"/>
                <w:sz w:val="13"/>
              </w:rPr>
              <w:t>0,397</w:t>
            </w:r>
          </w:p>
        </w:tc>
        <w:tc>
          <w:tcPr>
            <w:tcW w:w="289" w:type="dxa"/>
            <w:tcBorders>
              <w:left w:val="single" w:sz="8" w:space="0" w:color="008000"/>
              <w:right w:val="single" w:sz="8" w:space="0" w:color="008000"/>
            </w:tcBorders>
          </w:tcPr>
          <w:p w:rsidR="000857F9" w:rsidRDefault="00196ABF">
            <w:pPr>
              <w:pStyle w:val="TableParagraph"/>
              <w:spacing w:line="141" w:lineRule="exact"/>
              <w:ind w:left="77"/>
              <w:jc w:val="center"/>
              <w:rPr>
                <w:rFonts w:ascii="Calibri"/>
                <w:sz w:val="13"/>
              </w:rPr>
            </w:pPr>
            <w:r>
              <w:rPr>
                <w:rFonts w:ascii="Calibri"/>
                <w:spacing w:val="-4"/>
                <w:w w:val="65"/>
                <w:sz w:val="13"/>
              </w:rPr>
              <w:t>0,350</w:t>
            </w:r>
          </w:p>
        </w:tc>
        <w:tc>
          <w:tcPr>
            <w:tcW w:w="291" w:type="dxa"/>
            <w:tcBorders>
              <w:left w:val="single" w:sz="8" w:space="0" w:color="008000"/>
              <w:right w:val="single" w:sz="12" w:space="0" w:color="008000"/>
            </w:tcBorders>
          </w:tcPr>
          <w:p w:rsidR="000857F9" w:rsidRDefault="00196ABF">
            <w:pPr>
              <w:pStyle w:val="TableParagraph"/>
              <w:spacing w:line="141" w:lineRule="exact"/>
              <w:ind w:right="3"/>
              <w:rPr>
                <w:rFonts w:ascii="Calibri"/>
                <w:sz w:val="13"/>
              </w:rPr>
            </w:pPr>
            <w:r>
              <w:rPr>
                <w:rFonts w:ascii="Calibri"/>
                <w:spacing w:val="-2"/>
                <w:w w:val="60"/>
                <w:sz w:val="13"/>
              </w:rPr>
              <w:t>0,478</w:t>
            </w:r>
          </w:p>
        </w:tc>
        <w:tc>
          <w:tcPr>
            <w:tcW w:w="289" w:type="dxa"/>
            <w:tcBorders>
              <w:left w:val="single" w:sz="12" w:space="0" w:color="008000"/>
              <w:right w:val="single" w:sz="12" w:space="0" w:color="008000"/>
            </w:tcBorders>
            <w:shd w:val="clear" w:color="auto" w:fill="FF0000"/>
          </w:tcPr>
          <w:p w:rsidR="000857F9" w:rsidRDefault="00196ABF">
            <w:pPr>
              <w:pStyle w:val="TableParagraph"/>
              <w:spacing w:line="141" w:lineRule="exact"/>
              <w:ind w:right="6"/>
              <w:rPr>
                <w:rFonts w:ascii="Calibri"/>
                <w:sz w:val="13"/>
              </w:rPr>
            </w:pPr>
            <w:r>
              <w:rPr>
                <w:rFonts w:ascii="Calibri"/>
                <w:w w:val="45"/>
                <w:sz w:val="13"/>
              </w:rPr>
              <w:t>-</w:t>
            </w:r>
            <w:r>
              <w:rPr>
                <w:rFonts w:ascii="Calibri"/>
                <w:spacing w:val="-2"/>
                <w:w w:val="60"/>
                <w:sz w:val="13"/>
              </w:rPr>
              <w:t>0,065</w:t>
            </w:r>
          </w:p>
        </w:tc>
        <w:tc>
          <w:tcPr>
            <w:tcW w:w="289" w:type="dxa"/>
            <w:tcBorders>
              <w:left w:val="single" w:sz="12" w:space="0" w:color="008000"/>
              <w:right w:val="single" w:sz="8" w:space="0" w:color="008000"/>
            </w:tcBorders>
          </w:tcPr>
          <w:p w:rsidR="000857F9" w:rsidRDefault="00196ABF">
            <w:pPr>
              <w:pStyle w:val="TableParagraph"/>
              <w:spacing w:line="141" w:lineRule="exact"/>
              <w:ind w:right="10"/>
              <w:rPr>
                <w:rFonts w:ascii="Calibri"/>
                <w:sz w:val="13"/>
              </w:rPr>
            </w:pPr>
            <w:r>
              <w:rPr>
                <w:rFonts w:ascii="Calibri"/>
                <w:spacing w:val="-2"/>
                <w:w w:val="65"/>
                <w:sz w:val="13"/>
              </w:rPr>
              <w:t>0,340</w:t>
            </w:r>
          </w:p>
        </w:tc>
        <w:tc>
          <w:tcPr>
            <w:tcW w:w="291" w:type="dxa"/>
            <w:tcBorders>
              <w:left w:val="single" w:sz="8" w:space="0" w:color="008000"/>
              <w:right w:val="single" w:sz="12" w:space="0" w:color="008000"/>
            </w:tcBorders>
          </w:tcPr>
          <w:p w:rsidR="000857F9" w:rsidRDefault="00196ABF">
            <w:pPr>
              <w:pStyle w:val="TableParagraph"/>
              <w:spacing w:line="141" w:lineRule="exact"/>
              <w:ind w:right="8"/>
              <w:rPr>
                <w:rFonts w:ascii="Calibri"/>
                <w:sz w:val="13"/>
              </w:rPr>
            </w:pPr>
            <w:r>
              <w:rPr>
                <w:rFonts w:ascii="Calibri"/>
                <w:spacing w:val="-2"/>
                <w:w w:val="65"/>
                <w:sz w:val="13"/>
              </w:rPr>
              <w:t>0,443</w:t>
            </w:r>
          </w:p>
        </w:tc>
        <w:tc>
          <w:tcPr>
            <w:tcW w:w="289" w:type="dxa"/>
            <w:tcBorders>
              <w:left w:val="single" w:sz="12" w:space="0" w:color="008000"/>
              <w:right w:val="single" w:sz="8" w:space="0" w:color="008000"/>
            </w:tcBorders>
          </w:tcPr>
          <w:p w:rsidR="000857F9" w:rsidRDefault="00196ABF">
            <w:pPr>
              <w:pStyle w:val="TableParagraph"/>
              <w:spacing w:line="141" w:lineRule="exact"/>
              <w:ind w:right="9"/>
              <w:rPr>
                <w:rFonts w:ascii="Calibri"/>
                <w:sz w:val="13"/>
              </w:rPr>
            </w:pPr>
            <w:r>
              <w:rPr>
                <w:rFonts w:ascii="Calibri"/>
                <w:noProof/>
                <w:sz w:val="13"/>
                <w:lang w:val="en-US"/>
              </w:rPr>
              <mc:AlternateContent>
                <mc:Choice Requires="wpg">
                  <w:drawing>
                    <wp:anchor distT="0" distB="0" distL="0" distR="0" simplePos="0" relativeHeight="477847040" behindDoc="1" locked="0" layoutInCell="1" allowOverlap="1">
                      <wp:simplePos x="0" y="0"/>
                      <wp:positionH relativeFrom="column">
                        <wp:posOffset>5587</wp:posOffset>
                      </wp:positionH>
                      <wp:positionV relativeFrom="paragraph">
                        <wp:posOffset>11575</wp:posOffset>
                      </wp:positionV>
                      <wp:extent cx="7620" cy="5080"/>
                      <wp:effectExtent l="0" t="0" r="0" b="0"/>
                      <wp:wrapNone/>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5080"/>
                                <a:chOff x="0" y="0"/>
                                <a:chExt cx="7620" cy="5080"/>
                              </a:xfrm>
                            </wpg:grpSpPr>
                            <wps:wsp>
                              <wps:cNvPr id="156" name="Graphic 156"/>
                              <wps:cNvSpPr/>
                              <wps:spPr>
                                <a:xfrm>
                                  <a:off x="0" y="7"/>
                                  <a:ext cx="7620" cy="5080"/>
                                </a:xfrm>
                                <a:custGeom>
                                  <a:avLst/>
                                  <a:gdLst/>
                                  <a:ahLst/>
                                  <a:cxnLst/>
                                  <a:rect l="l" t="t" r="r" b="b"/>
                                  <a:pathLst>
                                    <a:path w="7620" h="5080">
                                      <a:moveTo>
                                        <a:pt x="7175" y="0"/>
                                      </a:moveTo>
                                      <a:lnTo>
                                        <a:pt x="5930" y="0"/>
                                      </a:lnTo>
                                      <a:lnTo>
                                        <a:pt x="1143" y="0"/>
                                      </a:lnTo>
                                      <a:lnTo>
                                        <a:pt x="0" y="0"/>
                                      </a:lnTo>
                                      <a:lnTo>
                                        <a:pt x="0" y="4546"/>
                                      </a:lnTo>
                                      <a:lnTo>
                                        <a:pt x="1143" y="4546"/>
                                      </a:lnTo>
                                      <a:lnTo>
                                        <a:pt x="5930" y="4546"/>
                                      </a:lnTo>
                                      <a:lnTo>
                                        <a:pt x="7175" y="4546"/>
                                      </a:lnTo>
                                      <a:lnTo>
                                        <a:pt x="7175"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4F07899" id="Group 155" o:spid="_x0000_s1026" style="position:absolute;margin-left:.45pt;margin-top:.9pt;width:.6pt;height:.4pt;z-index:-25469440;mso-wrap-distance-left:0;mso-wrap-distance-right:0" coordsize="762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">
                      <v:shape id="Graphic 156" o:spid="_x0000_s1027" style="position:absolute;top:7;width:7620;height:5080;visibility:visible;mso-wrap-style:square;v-text-anchor:top" coordsize="7620,5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5rosIA&#10;AADcAAAADwAAAGRycy9kb3ducmV2LnhtbERPS2vCQBC+C/0Pywi96SalikTXIKWFUvDgo4fehuyY&#10;DWZnw+42Sf99VxC8zcf3nE052lb05EPjWEE+z0AQV043XCs4nz5mKxAhImtsHZOCPwpQbp8mGyy0&#10;G/hA/THWIoVwKFCBibErpAyVIYth7jrixF2ctxgT9LXUHocUblv5kmVLabHh1GCwozdD1fX4axW8&#10;c35y2de5f3WN+f7p/Y727aDU83TcrUFEGuNDfHd/6jR/sYTbM+kCu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rmuiwgAAANwAAAAPAAAAAAAAAAAAAAAAAJgCAABkcnMvZG93&#10;bnJldi54bWxQSwUGAAAAAAQABAD1AAAAhwMAAAAA&#10;" path="m7175,l5930,,1143,,,,,4546r1143,l5930,4546r1245,l7175,xe" fillcolor="green" stroked="f">
                        <v:path arrowok="t"/>
                      </v:shape>
                    </v:group>
                  </w:pict>
                </mc:Fallback>
              </mc:AlternateContent>
            </w:r>
            <w:r>
              <w:rPr>
                <w:rFonts w:ascii="Calibri"/>
                <w:spacing w:val="-2"/>
                <w:w w:val="65"/>
                <w:sz w:val="13"/>
              </w:rPr>
              <w:t>0,522</w:t>
            </w:r>
          </w:p>
        </w:tc>
        <w:tc>
          <w:tcPr>
            <w:tcW w:w="291" w:type="dxa"/>
            <w:tcBorders>
              <w:left w:val="single" w:sz="8" w:space="0" w:color="008000"/>
              <w:right w:val="single" w:sz="12" w:space="0" w:color="008000"/>
            </w:tcBorders>
          </w:tcPr>
          <w:p w:rsidR="000857F9" w:rsidRDefault="00196ABF">
            <w:pPr>
              <w:pStyle w:val="TableParagraph"/>
              <w:spacing w:line="141" w:lineRule="exact"/>
              <w:ind w:right="10"/>
              <w:rPr>
                <w:rFonts w:ascii="Calibri"/>
                <w:sz w:val="13"/>
              </w:rPr>
            </w:pPr>
            <w:r>
              <w:rPr>
                <w:rFonts w:ascii="Calibri"/>
                <w:spacing w:val="-2"/>
                <w:w w:val="65"/>
                <w:sz w:val="13"/>
              </w:rPr>
              <w:t>0,351</w:t>
            </w:r>
          </w:p>
        </w:tc>
        <w:tc>
          <w:tcPr>
            <w:tcW w:w="289" w:type="dxa"/>
            <w:tcBorders>
              <w:left w:val="single" w:sz="12" w:space="0" w:color="008000"/>
              <w:right w:val="single" w:sz="8" w:space="0" w:color="008000"/>
            </w:tcBorders>
          </w:tcPr>
          <w:p w:rsidR="000857F9" w:rsidRDefault="00196ABF">
            <w:pPr>
              <w:pStyle w:val="TableParagraph"/>
              <w:spacing w:line="141" w:lineRule="exact"/>
              <w:ind w:left="83"/>
              <w:jc w:val="left"/>
              <w:rPr>
                <w:rFonts w:ascii="Calibri"/>
                <w:sz w:val="13"/>
              </w:rPr>
            </w:pPr>
            <w:r>
              <w:rPr>
                <w:rFonts w:ascii="Calibri"/>
                <w:spacing w:val="-2"/>
                <w:w w:val="60"/>
                <w:sz w:val="13"/>
              </w:rPr>
              <w:t>0,552</w:t>
            </w:r>
          </w:p>
        </w:tc>
        <w:tc>
          <w:tcPr>
            <w:tcW w:w="289" w:type="dxa"/>
            <w:tcBorders>
              <w:left w:val="single" w:sz="8" w:space="0" w:color="008000"/>
              <w:right w:val="nil"/>
            </w:tcBorders>
            <w:shd w:val="clear" w:color="auto" w:fill="FF0000"/>
          </w:tcPr>
          <w:p w:rsidR="000857F9" w:rsidRDefault="00196ABF">
            <w:pPr>
              <w:pStyle w:val="TableParagraph"/>
              <w:spacing w:line="141" w:lineRule="exact"/>
              <w:ind w:right="24"/>
              <w:rPr>
                <w:rFonts w:ascii="Calibri"/>
                <w:sz w:val="13"/>
              </w:rPr>
            </w:pPr>
            <w:r>
              <w:rPr>
                <w:rFonts w:ascii="Calibri"/>
                <w:spacing w:val="-2"/>
                <w:w w:val="65"/>
                <w:sz w:val="13"/>
              </w:rPr>
              <w:t>0,214</w:t>
            </w:r>
          </w:p>
        </w:tc>
        <w:tc>
          <w:tcPr>
            <w:tcW w:w="292" w:type="dxa"/>
            <w:tcBorders>
              <w:left w:val="nil"/>
              <w:right w:val="single" w:sz="8" w:space="0" w:color="008000"/>
            </w:tcBorders>
          </w:tcPr>
          <w:p w:rsidR="000857F9" w:rsidRDefault="00196ABF">
            <w:pPr>
              <w:pStyle w:val="TableParagraph"/>
              <w:spacing w:line="141" w:lineRule="exact"/>
              <w:ind w:right="18"/>
              <w:rPr>
                <w:rFonts w:ascii="Calibri"/>
                <w:sz w:val="13"/>
              </w:rPr>
            </w:pPr>
            <w:r>
              <w:rPr>
                <w:rFonts w:ascii="Calibri"/>
                <w:spacing w:val="-2"/>
                <w:w w:val="65"/>
                <w:sz w:val="13"/>
              </w:rPr>
              <w:t>0,421</w:t>
            </w:r>
          </w:p>
        </w:tc>
        <w:tc>
          <w:tcPr>
            <w:tcW w:w="289" w:type="dxa"/>
            <w:tcBorders>
              <w:left w:val="single" w:sz="8" w:space="0" w:color="008000"/>
              <w:right w:val="single" w:sz="8" w:space="0" w:color="008000"/>
            </w:tcBorders>
          </w:tcPr>
          <w:p w:rsidR="000857F9" w:rsidRDefault="00196ABF">
            <w:pPr>
              <w:pStyle w:val="TableParagraph"/>
              <w:spacing w:line="141" w:lineRule="exact"/>
              <w:ind w:right="16"/>
              <w:rPr>
                <w:rFonts w:ascii="Calibri"/>
                <w:sz w:val="13"/>
              </w:rPr>
            </w:pPr>
            <w:r>
              <w:rPr>
                <w:rFonts w:ascii="Calibri"/>
                <w:spacing w:val="-2"/>
                <w:w w:val="60"/>
                <w:sz w:val="13"/>
              </w:rPr>
              <w:t>0,373</w:t>
            </w:r>
          </w:p>
        </w:tc>
        <w:tc>
          <w:tcPr>
            <w:tcW w:w="291" w:type="dxa"/>
            <w:tcBorders>
              <w:left w:val="single" w:sz="8" w:space="0" w:color="008000"/>
              <w:right w:val="single" w:sz="8" w:space="0" w:color="008000"/>
            </w:tcBorders>
          </w:tcPr>
          <w:p w:rsidR="000857F9" w:rsidRDefault="00196ABF">
            <w:pPr>
              <w:pStyle w:val="TableParagraph"/>
              <w:spacing w:line="141" w:lineRule="exact"/>
              <w:ind w:right="19"/>
              <w:rPr>
                <w:rFonts w:ascii="Calibri"/>
                <w:sz w:val="13"/>
              </w:rPr>
            </w:pPr>
            <w:r>
              <w:rPr>
                <w:rFonts w:ascii="Calibri"/>
                <w:spacing w:val="-2"/>
                <w:w w:val="65"/>
                <w:sz w:val="13"/>
              </w:rPr>
              <w:t>0,403</w:t>
            </w:r>
          </w:p>
        </w:tc>
        <w:tc>
          <w:tcPr>
            <w:tcW w:w="289" w:type="dxa"/>
            <w:tcBorders>
              <w:left w:val="single" w:sz="8" w:space="0" w:color="008000"/>
              <w:right w:val="single" w:sz="8" w:space="0" w:color="008000"/>
            </w:tcBorders>
          </w:tcPr>
          <w:p w:rsidR="000857F9" w:rsidRDefault="00196ABF">
            <w:pPr>
              <w:pStyle w:val="TableParagraph"/>
              <w:spacing w:line="141" w:lineRule="exact"/>
              <w:ind w:left="79"/>
              <w:jc w:val="left"/>
              <w:rPr>
                <w:rFonts w:ascii="Calibri"/>
                <w:sz w:val="13"/>
              </w:rPr>
            </w:pPr>
            <w:r>
              <w:rPr>
                <w:rFonts w:ascii="Calibri"/>
                <w:spacing w:val="-4"/>
                <w:w w:val="65"/>
                <w:sz w:val="13"/>
              </w:rPr>
              <w:t>0,500</w:t>
            </w:r>
          </w:p>
        </w:tc>
        <w:tc>
          <w:tcPr>
            <w:tcW w:w="291" w:type="dxa"/>
            <w:tcBorders>
              <w:left w:val="single" w:sz="8" w:space="0" w:color="008000"/>
              <w:right w:val="single" w:sz="8" w:space="0" w:color="008000"/>
            </w:tcBorders>
            <w:shd w:val="clear" w:color="auto" w:fill="FF0000"/>
          </w:tcPr>
          <w:p w:rsidR="000857F9" w:rsidRDefault="00196ABF">
            <w:pPr>
              <w:pStyle w:val="TableParagraph"/>
              <w:spacing w:line="141" w:lineRule="exact"/>
              <w:ind w:right="21"/>
              <w:rPr>
                <w:rFonts w:ascii="Calibri"/>
                <w:sz w:val="13"/>
              </w:rPr>
            </w:pPr>
            <w:r>
              <w:rPr>
                <w:rFonts w:ascii="Calibri"/>
                <w:spacing w:val="-2"/>
                <w:w w:val="65"/>
                <w:sz w:val="13"/>
              </w:rPr>
              <w:t>0,235</w:t>
            </w:r>
          </w:p>
        </w:tc>
        <w:tc>
          <w:tcPr>
            <w:tcW w:w="289" w:type="dxa"/>
            <w:tcBorders>
              <w:left w:val="single" w:sz="8" w:space="0" w:color="008000"/>
              <w:right w:val="single" w:sz="8" w:space="0" w:color="008000"/>
            </w:tcBorders>
          </w:tcPr>
          <w:p w:rsidR="000857F9" w:rsidRDefault="00196ABF">
            <w:pPr>
              <w:pStyle w:val="TableParagraph"/>
              <w:spacing w:line="141" w:lineRule="exact"/>
              <w:ind w:right="22"/>
              <w:rPr>
                <w:rFonts w:ascii="Calibri"/>
                <w:sz w:val="13"/>
              </w:rPr>
            </w:pPr>
            <w:r>
              <w:rPr>
                <w:rFonts w:ascii="Calibri"/>
                <w:spacing w:val="-2"/>
                <w:w w:val="65"/>
                <w:sz w:val="13"/>
              </w:rPr>
              <w:t>0,595</w:t>
            </w:r>
          </w:p>
        </w:tc>
        <w:tc>
          <w:tcPr>
            <w:tcW w:w="580" w:type="dxa"/>
            <w:gridSpan w:val="2"/>
            <w:tcBorders>
              <w:left w:val="single" w:sz="8" w:space="0" w:color="008000"/>
              <w:right w:val="single" w:sz="12" w:space="0" w:color="008000"/>
            </w:tcBorders>
          </w:tcPr>
          <w:p w:rsidR="000857F9" w:rsidRDefault="00196ABF">
            <w:pPr>
              <w:pStyle w:val="TableParagraph"/>
              <w:spacing w:line="141" w:lineRule="exact"/>
              <w:ind w:left="78"/>
              <w:jc w:val="left"/>
              <w:rPr>
                <w:rFonts w:ascii="Calibri"/>
                <w:sz w:val="13"/>
              </w:rPr>
            </w:pPr>
            <w:r>
              <w:rPr>
                <w:rFonts w:ascii="Calibri"/>
                <w:w w:val="65"/>
                <w:sz w:val="13"/>
              </w:rPr>
              <w:t>0,338</w:t>
            </w:r>
            <w:r>
              <w:rPr>
                <w:rFonts w:ascii="Calibri"/>
                <w:spacing w:val="60"/>
                <w:sz w:val="13"/>
              </w:rPr>
              <w:t xml:space="preserve"> </w:t>
            </w:r>
            <w:r>
              <w:rPr>
                <w:rFonts w:ascii="Calibri"/>
                <w:spacing w:val="-2"/>
                <w:w w:val="65"/>
                <w:sz w:val="13"/>
              </w:rPr>
              <w:t>0,435</w:t>
            </w:r>
          </w:p>
        </w:tc>
        <w:tc>
          <w:tcPr>
            <w:tcW w:w="289" w:type="dxa"/>
            <w:tcBorders>
              <w:left w:val="single" w:sz="12" w:space="0" w:color="008000"/>
              <w:right w:val="single" w:sz="12" w:space="0" w:color="008000"/>
            </w:tcBorders>
          </w:tcPr>
          <w:p w:rsidR="000857F9" w:rsidRDefault="00196ABF">
            <w:pPr>
              <w:pStyle w:val="TableParagraph"/>
              <w:spacing w:line="141" w:lineRule="exact"/>
              <w:ind w:left="72"/>
              <w:jc w:val="left"/>
              <w:rPr>
                <w:rFonts w:ascii="Calibri"/>
                <w:sz w:val="13"/>
              </w:rPr>
            </w:pPr>
            <w:r>
              <w:rPr>
                <w:rFonts w:ascii="Calibri"/>
                <w:noProof/>
                <w:sz w:val="13"/>
                <w:lang w:val="en-US"/>
              </w:rPr>
              <mc:AlternateContent>
                <mc:Choice Requires="wpg">
                  <w:drawing>
                    <wp:anchor distT="0" distB="0" distL="0" distR="0" simplePos="0" relativeHeight="477847552" behindDoc="1" locked="0" layoutInCell="1" allowOverlap="1">
                      <wp:simplePos x="0" y="0"/>
                      <wp:positionH relativeFrom="column">
                        <wp:posOffset>5334</wp:posOffset>
                      </wp:positionH>
                      <wp:positionV relativeFrom="paragraph">
                        <wp:posOffset>11575</wp:posOffset>
                      </wp:positionV>
                      <wp:extent cx="7620" cy="5080"/>
                      <wp:effectExtent l="0" t="0" r="0" b="0"/>
                      <wp:wrapNone/>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5080"/>
                                <a:chOff x="0" y="0"/>
                                <a:chExt cx="7620" cy="5080"/>
                              </a:xfrm>
                            </wpg:grpSpPr>
                            <wps:wsp>
                              <wps:cNvPr id="158" name="Graphic 158"/>
                              <wps:cNvSpPr/>
                              <wps:spPr>
                                <a:xfrm>
                                  <a:off x="0" y="7"/>
                                  <a:ext cx="7620" cy="5080"/>
                                </a:xfrm>
                                <a:custGeom>
                                  <a:avLst/>
                                  <a:gdLst/>
                                  <a:ahLst/>
                                  <a:cxnLst/>
                                  <a:rect l="l" t="t" r="r" b="b"/>
                                  <a:pathLst>
                                    <a:path w="7620" h="5080">
                                      <a:moveTo>
                                        <a:pt x="7175" y="0"/>
                                      </a:moveTo>
                                      <a:lnTo>
                                        <a:pt x="6019" y="0"/>
                                      </a:lnTo>
                                      <a:lnTo>
                                        <a:pt x="1270" y="0"/>
                                      </a:lnTo>
                                      <a:lnTo>
                                        <a:pt x="0" y="0"/>
                                      </a:lnTo>
                                      <a:lnTo>
                                        <a:pt x="0" y="4546"/>
                                      </a:lnTo>
                                      <a:lnTo>
                                        <a:pt x="1270" y="4546"/>
                                      </a:lnTo>
                                      <a:lnTo>
                                        <a:pt x="6019" y="4546"/>
                                      </a:lnTo>
                                      <a:lnTo>
                                        <a:pt x="7175" y="4546"/>
                                      </a:lnTo>
                                      <a:lnTo>
                                        <a:pt x="7175"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2526186" id="Group 157" o:spid="_x0000_s1026" style="position:absolute;margin-left:.4pt;margin-top:.9pt;width:.6pt;height:.4pt;z-index:-25468928;mso-wrap-distance-left:0;mso-wrap-distance-right:0" coordsize="762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">
                      <v:shape id="Graphic 158" o:spid="_x0000_s1027" style="position:absolute;top:7;width:7620;height:5080;visibility:visible;mso-wrap-style:square;v-text-anchor:top" coordsize="7620,5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1aS8UA&#10;AADcAAAADwAAAGRycy9kb3ducmV2LnhtbESPT2vDMAzF74N9B6PCbqvTsZaS1S1lbDAKPfTPDruJ&#10;WItDYznYXpJ9++pQ6E3iPb3302oz+lb1FFMT2MBsWoAiroJtuDZwPn0+L0GljGyxDUwG/inBZv34&#10;sMLShoEP1B9zrSSEU4kGXM5dqXWqHHlM09ARi/Yboscsa6y1jThIuG/1S1EstMeGpcFhR++Oqsvx&#10;zxv44NkpFLtz/xoa9/3Txy3t28GYp8m4fQOVacx38+36ywr+XGjlGZlAr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fVpLxQAAANwAAAAPAAAAAAAAAAAAAAAAAJgCAABkcnMv&#10;ZG93bnJldi54bWxQSwUGAAAAAAQABAD1AAAAigMAAAAA&#10;" path="m7175,l6019,,1270,,,,,4546r1270,l6019,4546r1156,l7175,xe" fillcolor="green" stroked="f">
                        <v:path arrowok="t"/>
                      </v:shape>
                    </v:group>
                  </w:pict>
                </mc:Fallback>
              </mc:AlternateContent>
            </w:r>
            <w:r>
              <w:rPr>
                <w:rFonts w:ascii="Calibri"/>
                <w:spacing w:val="-2"/>
                <w:w w:val="60"/>
                <w:sz w:val="13"/>
              </w:rPr>
              <w:t>0,318</w:t>
            </w:r>
          </w:p>
        </w:tc>
        <w:tc>
          <w:tcPr>
            <w:tcW w:w="291" w:type="dxa"/>
            <w:tcBorders>
              <w:left w:val="single" w:sz="12" w:space="0" w:color="008000"/>
              <w:right w:val="single" w:sz="12" w:space="0" w:color="008000"/>
            </w:tcBorders>
            <w:shd w:val="clear" w:color="auto" w:fill="FF0000"/>
          </w:tcPr>
          <w:p w:rsidR="000857F9" w:rsidRDefault="00196ABF">
            <w:pPr>
              <w:pStyle w:val="TableParagraph"/>
              <w:spacing w:line="141" w:lineRule="exact"/>
              <w:ind w:right="20"/>
              <w:rPr>
                <w:rFonts w:ascii="Calibri"/>
                <w:sz w:val="13"/>
              </w:rPr>
            </w:pPr>
            <w:r>
              <w:rPr>
                <w:rFonts w:ascii="Calibri"/>
                <w:spacing w:val="-2"/>
                <w:w w:val="65"/>
                <w:sz w:val="13"/>
              </w:rPr>
              <w:t>0,289</w:t>
            </w:r>
          </w:p>
        </w:tc>
        <w:tc>
          <w:tcPr>
            <w:tcW w:w="289" w:type="dxa"/>
            <w:tcBorders>
              <w:left w:val="single" w:sz="12" w:space="0" w:color="008000"/>
              <w:right w:val="single" w:sz="8" w:space="0" w:color="008000"/>
            </w:tcBorders>
          </w:tcPr>
          <w:p w:rsidR="000857F9" w:rsidRDefault="00196ABF">
            <w:pPr>
              <w:pStyle w:val="TableParagraph"/>
              <w:spacing w:line="141" w:lineRule="exact"/>
              <w:ind w:right="24"/>
              <w:rPr>
                <w:rFonts w:ascii="Calibri"/>
                <w:sz w:val="13"/>
              </w:rPr>
            </w:pPr>
            <w:r>
              <w:rPr>
                <w:rFonts w:ascii="Calibri"/>
                <w:spacing w:val="-2"/>
                <w:w w:val="60"/>
                <w:sz w:val="13"/>
              </w:rPr>
              <w:t>0,407</w:t>
            </w:r>
          </w:p>
        </w:tc>
        <w:tc>
          <w:tcPr>
            <w:tcW w:w="289" w:type="dxa"/>
            <w:tcBorders>
              <w:left w:val="single" w:sz="8" w:space="0" w:color="008000"/>
              <w:right w:val="single" w:sz="8" w:space="0" w:color="008000"/>
            </w:tcBorders>
          </w:tcPr>
          <w:p w:rsidR="000857F9" w:rsidRDefault="00196ABF">
            <w:pPr>
              <w:pStyle w:val="TableParagraph"/>
              <w:spacing w:line="141" w:lineRule="exact"/>
              <w:ind w:right="25"/>
              <w:rPr>
                <w:rFonts w:ascii="Calibri"/>
                <w:sz w:val="13"/>
              </w:rPr>
            </w:pPr>
            <w:r>
              <w:rPr>
                <w:rFonts w:ascii="Calibri"/>
                <w:spacing w:val="-2"/>
                <w:w w:val="65"/>
                <w:sz w:val="13"/>
              </w:rPr>
              <w:t>0,440</w:t>
            </w:r>
          </w:p>
        </w:tc>
        <w:tc>
          <w:tcPr>
            <w:tcW w:w="292" w:type="dxa"/>
            <w:tcBorders>
              <w:left w:val="single" w:sz="8" w:space="0" w:color="008000"/>
              <w:right w:val="single" w:sz="8" w:space="0" w:color="008000"/>
            </w:tcBorders>
          </w:tcPr>
          <w:p w:rsidR="000857F9" w:rsidRDefault="00196ABF">
            <w:pPr>
              <w:pStyle w:val="TableParagraph"/>
              <w:spacing w:line="141" w:lineRule="exact"/>
              <w:ind w:right="28"/>
              <w:rPr>
                <w:rFonts w:ascii="Calibri"/>
                <w:sz w:val="13"/>
              </w:rPr>
            </w:pPr>
            <w:r>
              <w:rPr>
                <w:rFonts w:ascii="Calibri"/>
                <w:spacing w:val="-2"/>
                <w:w w:val="65"/>
                <w:sz w:val="13"/>
              </w:rPr>
              <w:t>0,378</w:t>
            </w:r>
          </w:p>
        </w:tc>
        <w:tc>
          <w:tcPr>
            <w:tcW w:w="289" w:type="dxa"/>
            <w:tcBorders>
              <w:left w:val="single" w:sz="8" w:space="0" w:color="008000"/>
              <w:right w:val="single" w:sz="8" w:space="0" w:color="008000"/>
            </w:tcBorders>
          </w:tcPr>
          <w:p w:rsidR="000857F9" w:rsidRDefault="00196ABF">
            <w:pPr>
              <w:pStyle w:val="TableParagraph"/>
              <w:spacing w:line="141" w:lineRule="exact"/>
              <w:ind w:right="27"/>
              <w:rPr>
                <w:rFonts w:ascii="Calibri"/>
                <w:sz w:val="13"/>
              </w:rPr>
            </w:pPr>
            <w:r>
              <w:rPr>
                <w:rFonts w:ascii="Calibri"/>
                <w:spacing w:val="-2"/>
                <w:w w:val="65"/>
                <w:sz w:val="13"/>
              </w:rPr>
              <w:t>0,461</w:t>
            </w:r>
          </w:p>
        </w:tc>
        <w:tc>
          <w:tcPr>
            <w:tcW w:w="291" w:type="dxa"/>
            <w:tcBorders>
              <w:left w:val="single" w:sz="8" w:space="0" w:color="008000"/>
              <w:right w:val="single" w:sz="12" w:space="0" w:color="008000"/>
            </w:tcBorders>
          </w:tcPr>
          <w:p w:rsidR="000857F9" w:rsidRDefault="00196ABF">
            <w:pPr>
              <w:pStyle w:val="TableParagraph"/>
              <w:spacing w:line="141" w:lineRule="exact"/>
              <w:ind w:right="25"/>
              <w:rPr>
                <w:rFonts w:ascii="Calibri"/>
                <w:sz w:val="13"/>
              </w:rPr>
            </w:pPr>
            <w:r>
              <w:rPr>
                <w:rFonts w:ascii="Calibri"/>
                <w:spacing w:val="-2"/>
                <w:w w:val="60"/>
                <w:sz w:val="13"/>
              </w:rPr>
              <w:t>0,385</w:t>
            </w:r>
          </w:p>
        </w:tc>
        <w:tc>
          <w:tcPr>
            <w:tcW w:w="289" w:type="dxa"/>
            <w:tcBorders>
              <w:left w:val="single" w:sz="12" w:space="0" w:color="008000"/>
              <w:right w:val="single" w:sz="12" w:space="0" w:color="008000"/>
            </w:tcBorders>
          </w:tcPr>
          <w:p w:rsidR="000857F9" w:rsidRDefault="00196ABF">
            <w:pPr>
              <w:pStyle w:val="TableParagraph"/>
              <w:spacing w:line="141" w:lineRule="exact"/>
              <w:ind w:right="23"/>
              <w:rPr>
                <w:rFonts w:ascii="Calibri"/>
                <w:sz w:val="13"/>
              </w:rPr>
            </w:pPr>
            <w:r>
              <w:rPr>
                <w:rFonts w:ascii="Calibri"/>
                <w:spacing w:val="-2"/>
                <w:w w:val="65"/>
                <w:sz w:val="13"/>
              </w:rPr>
              <w:t>0,523</w:t>
            </w:r>
          </w:p>
        </w:tc>
        <w:tc>
          <w:tcPr>
            <w:tcW w:w="291" w:type="dxa"/>
            <w:tcBorders>
              <w:left w:val="single" w:sz="12" w:space="0" w:color="008000"/>
              <w:right w:val="single" w:sz="12" w:space="0" w:color="008000"/>
            </w:tcBorders>
          </w:tcPr>
          <w:p w:rsidR="000857F9" w:rsidRDefault="00196ABF">
            <w:pPr>
              <w:pStyle w:val="TableParagraph"/>
              <w:spacing w:line="141" w:lineRule="exact"/>
              <w:ind w:left="65"/>
              <w:jc w:val="left"/>
              <w:rPr>
                <w:rFonts w:ascii="Calibri"/>
                <w:sz w:val="13"/>
              </w:rPr>
            </w:pPr>
            <w:r>
              <w:rPr>
                <w:rFonts w:ascii="Calibri"/>
                <w:spacing w:val="-2"/>
                <w:w w:val="65"/>
                <w:sz w:val="13"/>
              </w:rPr>
              <w:t>0,330</w:t>
            </w:r>
          </w:p>
        </w:tc>
        <w:tc>
          <w:tcPr>
            <w:tcW w:w="289" w:type="dxa"/>
            <w:tcBorders>
              <w:left w:val="single" w:sz="12" w:space="0" w:color="008000"/>
              <w:right w:val="single" w:sz="12" w:space="0" w:color="008000"/>
            </w:tcBorders>
          </w:tcPr>
          <w:p w:rsidR="000857F9" w:rsidRDefault="00196ABF">
            <w:pPr>
              <w:pStyle w:val="TableParagraph"/>
              <w:spacing w:line="141" w:lineRule="exact"/>
              <w:ind w:right="27"/>
              <w:rPr>
                <w:rFonts w:ascii="Calibri"/>
                <w:sz w:val="13"/>
              </w:rPr>
            </w:pPr>
            <w:r>
              <w:rPr>
                <w:rFonts w:ascii="Calibri"/>
                <w:spacing w:val="-2"/>
                <w:w w:val="65"/>
                <w:sz w:val="13"/>
              </w:rPr>
              <w:t>0,390</w:t>
            </w:r>
          </w:p>
        </w:tc>
        <w:tc>
          <w:tcPr>
            <w:tcW w:w="289" w:type="dxa"/>
            <w:tcBorders>
              <w:left w:val="single" w:sz="12" w:space="0" w:color="008000"/>
              <w:right w:val="single" w:sz="2" w:space="0" w:color="000000"/>
            </w:tcBorders>
          </w:tcPr>
          <w:p w:rsidR="000857F9" w:rsidRDefault="00196ABF">
            <w:pPr>
              <w:pStyle w:val="TableParagraph"/>
              <w:spacing w:line="141" w:lineRule="exact"/>
              <w:ind w:right="40"/>
              <w:rPr>
                <w:rFonts w:ascii="Calibri"/>
                <w:sz w:val="13"/>
              </w:rPr>
            </w:pPr>
            <w:r>
              <w:rPr>
                <w:rFonts w:ascii="Calibri"/>
                <w:spacing w:val="-2"/>
                <w:w w:val="65"/>
                <w:sz w:val="13"/>
              </w:rPr>
              <w:t>0,508</w:t>
            </w:r>
          </w:p>
        </w:tc>
        <w:tc>
          <w:tcPr>
            <w:tcW w:w="291" w:type="dxa"/>
            <w:tcBorders>
              <w:left w:val="single" w:sz="2" w:space="0" w:color="000000"/>
              <w:bottom w:val="single" w:sz="4" w:space="0" w:color="DADCDD"/>
              <w:right w:val="single" w:sz="2" w:space="0" w:color="DADCDD"/>
            </w:tcBorders>
          </w:tcPr>
          <w:p w:rsidR="000857F9" w:rsidRDefault="000857F9">
            <w:pPr>
              <w:pStyle w:val="TableParagraph"/>
              <w:jc w:val="left"/>
              <w:rPr>
                <w:sz w:val="8"/>
              </w:rPr>
            </w:pPr>
          </w:p>
        </w:tc>
      </w:tr>
      <w:tr w:rsidR="000857F9">
        <w:trPr>
          <w:trHeight w:val="280"/>
        </w:trPr>
        <w:tc>
          <w:tcPr>
            <w:tcW w:w="478" w:type="dxa"/>
            <w:tcBorders>
              <w:left w:val="single" w:sz="2" w:space="0" w:color="000000"/>
              <w:right w:val="single" w:sz="2" w:space="0" w:color="000000"/>
            </w:tcBorders>
          </w:tcPr>
          <w:p w:rsidR="000857F9" w:rsidRDefault="00196ABF">
            <w:pPr>
              <w:pStyle w:val="TableParagraph"/>
              <w:spacing w:line="150" w:lineRule="exact"/>
              <w:ind w:left="15" w:right="9"/>
              <w:jc w:val="center"/>
              <w:rPr>
                <w:rFonts w:ascii="Calibri"/>
                <w:sz w:val="13"/>
              </w:rPr>
            </w:pPr>
            <w:r>
              <w:rPr>
                <w:rFonts w:ascii="Calibri"/>
                <w:spacing w:val="-2"/>
                <w:w w:val="65"/>
                <w:sz w:val="13"/>
              </w:rPr>
              <w:t>R.Tabel</w:t>
            </w:r>
          </w:p>
        </w:tc>
        <w:tc>
          <w:tcPr>
            <w:tcW w:w="308" w:type="dxa"/>
            <w:tcBorders>
              <w:left w:val="single" w:sz="2" w:space="0" w:color="000000"/>
              <w:right w:val="single" w:sz="2" w:space="0" w:color="000000"/>
            </w:tcBorders>
          </w:tcPr>
          <w:p w:rsidR="000857F9" w:rsidRDefault="00196ABF">
            <w:pPr>
              <w:pStyle w:val="TableParagraph"/>
              <w:spacing w:line="150" w:lineRule="exact"/>
              <w:rPr>
                <w:rFonts w:ascii="Calibri"/>
                <w:sz w:val="13"/>
              </w:rPr>
            </w:pPr>
            <w:r>
              <w:rPr>
                <w:rFonts w:ascii="Calibri"/>
                <w:spacing w:val="-2"/>
                <w:w w:val="65"/>
                <w:sz w:val="13"/>
              </w:rPr>
              <w:t>0,312</w:t>
            </w:r>
          </w:p>
        </w:tc>
        <w:tc>
          <w:tcPr>
            <w:tcW w:w="291" w:type="dxa"/>
            <w:tcBorders>
              <w:left w:val="single" w:sz="2" w:space="0" w:color="000000"/>
              <w:right w:val="single" w:sz="2" w:space="0" w:color="000000"/>
            </w:tcBorders>
          </w:tcPr>
          <w:p w:rsidR="000857F9" w:rsidRDefault="00196ABF">
            <w:pPr>
              <w:pStyle w:val="TableParagraph"/>
              <w:spacing w:line="150" w:lineRule="exact"/>
              <w:ind w:left="111"/>
              <w:jc w:val="left"/>
              <w:rPr>
                <w:rFonts w:ascii="Calibri"/>
                <w:sz w:val="13"/>
              </w:rPr>
            </w:pPr>
            <w:r>
              <w:rPr>
                <w:rFonts w:ascii="Calibri"/>
                <w:spacing w:val="-4"/>
                <w:w w:val="60"/>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right="6"/>
              <w:rPr>
                <w:rFonts w:ascii="Calibri"/>
                <w:sz w:val="13"/>
              </w:rPr>
            </w:pPr>
            <w:r>
              <w:rPr>
                <w:rFonts w:ascii="Calibri"/>
                <w:spacing w:val="-2"/>
                <w:w w:val="65"/>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right="5"/>
              <w:rPr>
                <w:rFonts w:ascii="Calibri"/>
                <w:sz w:val="13"/>
              </w:rPr>
            </w:pPr>
            <w:r>
              <w:rPr>
                <w:rFonts w:ascii="Calibri"/>
                <w:spacing w:val="-2"/>
                <w:w w:val="65"/>
                <w:sz w:val="13"/>
              </w:rPr>
              <w:t>0,312</w:t>
            </w:r>
          </w:p>
        </w:tc>
        <w:tc>
          <w:tcPr>
            <w:tcW w:w="291" w:type="dxa"/>
            <w:tcBorders>
              <w:left w:val="single" w:sz="2" w:space="0" w:color="000000"/>
              <w:right w:val="single" w:sz="2" w:space="0" w:color="000000"/>
            </w:tcBorders>
          </w:tcPr>
          <w:p w:rsidR="000857F9" w:rsidRDefault="00196ABF">
            <w:pPr>
              <w:pStyle w:val="TableParagraph"/>
              <w:spacing w:line="150" w:lineRule="exact"/>
              <w:ind w:right="8"/>
              <w:rPr>
                <w:rFonts w:ascii="Calibri"/>
                <w:sz w:val="13"/>
              </w:rPr>
            </w:pPr>
            <w:r>
              <w:rPr>
                <w:rFonts w:ascii="Calibri"/>
                <w:spacing w:val="-2"/>
                <w:w w:val="65"/>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right="9"/>
              <w:rPr>
                <w:rFonts w:ascii="Calibri"/>
                <w:sz w:val="13"/>
              </w:rPr>
            </w:pPr>
            <w:r>
              <w:rPr>
                <w:rFonts w:ascii="Calibri"/>
                <w:spacing w:val="-2"/>
                <w:w w:val="65"/>
                <w:sz w:val="13"/>
              </w:rPr>
              <w:t>0,312</w:t>
            </w:r>
          </w:p>
        </w:tc>
        <w:tc>
          <w:tcPr>
            <w:tcW w:w="291" w:type="dxa"/>
            <w:tcBorders>
              <w:left w:val="single" w:sz="2" w:space="0" w:color="000000"/>
              <w:right w:val="single" w:sz="2" w:space="0" w:color="000000"/>
            </w:tcBorders>
          </w:tcPr>
          <w:p w:rsidR="000857F9" w:rsidRDefault="00196ABF">
            <w:pPr>
              <w:pStyle w:val="TableParagraph"/>
              <w:spacing w:line="150" w:lineRule="exact"/>
              <w:ind w:left="107"/>
              <w:jc w:val="left"/>
              <w:rPr>
                <w:rFonts w:ascii="Calibri"/>
                <w:sz w:val="13"/>
              </w:rPr>
            </w:pPr>
            <w:r>
              <w:rPr>
                <w:rFonts w:ascii="Calibri"/>
                <w:spacing w:val="-2"/>
                <w:w w:val="60"/>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right="10"/>
              <w:rPr>
                <w:rFonts w:ascii="Calibri"/>
                <w:sz w:val="13"/>
              </w:rPr>
            </w:pPr>
            <w:r>
              <w:rPr>
                <w:rFonts w:ascii="Calibri"/>
                <w:spacing w:val="-2"/>
                <w:w w:val="65"/>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right="9"/>
              <w:rPr>
                <w:rFonts w:ascii="Calibri"/>
                <w:sz w:val="13"/>
              </w:rPr>
            </w:pPr>
            <w:r>
              <w:rPr>
                <w:rFonts w:ascii="Calibri"/>
                <w:spacing w:val="-2"/>
                <w:w w:val="65"/>
                <w:sz w:val="13"/>
              </w:rPr>
              <w:t>0,312</w:t>
            </w:r>
          </w:p>
        </w:tc>
        <w:tc>
          <w:tcPr>
            <w:tcW w:w="292" w:type="dxa"/>
            <w:tcBorders>
              <w:left w:val="single" w:sz="2" w:space="0" w:color="000000"/>
              <w:right w:val="single" w:sz="2" w:space="0" w:color="000000"/>
            </w:tcBorders>
          </w:tcPr>
          <w:p w:rsidR="000857F9" w:rsidRDefault="00196ABF">
            <w:pPr>
              <w:pStyle w:val="TableParagraph"/>
              <w:spacing w:line="150" w:lineRule="exact"/>
              <w:ind w:right="10"/>
              <w:rPr>
                <w:rFonts w:ascii="Calibri"/>
                <w:sz w:val="13"/>
              </w:rPr>
            </w:pPr>
            <w:r>
              <w:rPr>
                <w:rFonts w:ascii="Calibri"/>
                <w:spacing w:val="-2"/>
                <w:w w:val="65"/>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right="16"/>
              <w:rPr>
                <w:rFonts w:ascii="Calibri"/>
                <w:sz w:val="13"/>
              </w:rPr>
            </w:pPr>
            <w:r>
              <w:rPr>
                <w:rFonts w:ascii="Calibri"/>
                <w:spacing w:val="-2"/>
                <w:w w:val="65"/>
                <w:sz w:val="13"/>
              </w:rPr>
              <w:t>0,312</w:t>
            </w:r>
          </w:p>
        </w:tc>
        <w:tc>
          <w:tcPr>
            <w:tcW w:w="291" w:type="dxa"/>
            <w:tcBorders>
              <w:left w:val="single" w:sz="2" w:space="0" w:color="000000"/>
              <w:right w:val="single" w:sz="2" w:space="0" w:color="000000"/>
            </w:tcBorders>
          </w:tcPr>
          <w:p w:rsidR="000857F9" w:rsidRDefault="00196ABF">
            <w:pPr>
              <w:pStyle w:val="TableParagraph"/>
              <w:spacing w:line="150" w:lineRule="exact"/>
              <w:ind w:left="100"/>
              <w:jc w:val="left"/>
              <w:rPr>
                <w:rFonts w:ascii="Calibri"/>
                <w:sz w:val="13"/>
              </w:rPr>
            </w:pPr>
            <w:r>
              <w:rPr>
                <w:rFonts w:ascii="Calibri"/>
                <w:spacing w:val="-2"/>
                <w:w w:val="60"/>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left="77"/>
              <w:jc w:val="center"/>
              <w:rPr>
                <w:rFonts w:ascii="Calibri"/>
                <w:sz w:val="13"/>
              </w:rPr>
            </w:pPr>
            <w:r>
              <w:rPr>
                <w:rFonts w:ascii="Calibri"/>
                <w:spacing w:val="-2"/>
                <w:w w:val="65"/>
                <w:sz w:val="13"/>
              </w:rPr>
              <w:t>0,312</w:t>
            </w:r>
          </w:p>
        </w:tc>
        <w:tc>
          <w:tcPr>
            <w:tcW w:w="291" w:type="dxa"/>
            <w:tcBorders>
              <w:left w:val="single" w:sz="2" w:space="0" w:color="000000"/>
              <w:right w:val="single" w:sz="2" w:space="0" w:color="000000"/>
            </w:tcBorders>
          </w:tcPr>
          <w:p w:rsidR="000857F9" w:rsidRDefault="00196ABF">
            <w:pPr>
              <w:pStyle w:val="TableParagraph"/>
              <w:spacing w:line="150" w:lineRule="exact"/>
              <w:ind w:right="13"/>
              <w:rPr>
                <w:rFonts w:ascii="Calibri"/>
                <w:sz w:val="13"/>
              </w:rPr>
            </w:pPr>
            <w:r>
              <w:rPr>
                <w:rFonts w:ascii="Calibri"/>
                <w:spacing w:val="-2"/>
                <w:w w:val="65"/>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right="19"/>
              <w:rPr>
                <w:rFonts w:ascii="Calibri"/>
                <w:sz w:val="13"/>
              </w:rPr>
            </w:pPr>
            <w:r>
              <w:rPr>
                <w:rFonts w:ascii="Calibri"/>
                <w:spacing w:val="-2"/>
                <w:w w:val="65"/>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right="19"/>
              <w:rPr>
                <w:rFonts w:ascii="Calibri"/>
                <w:sz w:val="13"/>
              </w:rPr>
            </w:pPr>
            <w:r>
              <w:rPr>
                <w:rFonts w:ascii="Calibri"/>
                <w:spacing w:val="-2"/>
                <w:w w:val="65"/>
                <w:sz w:val="13"/>
              </w:rPr>
              <w:t>0,312</w:t>
            </w:r>
          </w:p>
        </w:tc>
        <w:tc>
          <w:tcPr>
            <w:tcW w:w="291" w:type="dxa"/>
            <w:tcBorders>
              <w:left w:val="single" w:sz="2" w:space="0" w:color="000000"/>
              <w:right w:val="single" w:sz="2" w:space="0" w:color="000000"/>
            </w:tcBorders>
          </w:tcPr>
          <w:p w:rsidR="000857F9" w:rsidRDefault="00196ABF">
            <w:pPr>
              <w:pStyle w:val="TableParagraph"/>
              <w:spacing w:line="150" w:lineRule="exact"/>
              <w:ind w:right="22"/>
              <w:rPr>
                <w:rFonts w:ascii="Calibri"/>
                <w:sz w:val="13"/>
              </w:rPr>
            </w:pPr>
            <w:r>
              <w:rPr>
                <w:rFonts w:ascii="Calibri"/>
                <w:spacing w:val="-2"/>
                <w:w w:val="65"/>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right="23"/>
              <w:rPr>
                <w:rFonts w:ascii="Calibri"/>
                <w:sz w:val="13"/>
              </w:rPr>
            </w:pPr>
            <w:r>
              <w:rPr>
                <w:rFonts w:ascii="Calibri"/>
                <w:spacing w:val="-2"/>
                <w:w w:val="65"/>
                <w:sz w:val="13"/>
              </w:rPr>
              <w:t>0,312</w:t>
            </w:r>
          </w:p>
        </w:tc>
        <w:tc>
          <w:tcPr>
            <w:tcW w:w="291" w:type="dxa"/>
            <w:tcBorders>
              <w:left w:val="single" w:sz="2" w:space="0" w:color="000000"/>
              <w:right w:val="single" w:sz="2" w:space="0" w:color="000000"/>
            </w:tcBorders>
          </w:tcPr>
          <w:p w:rsidR="000857F9" w:rsidRDefault="00196ABF">
            <w:pPr>
              <w:pStyle w:val="TableParagraph"/>
              <w:spacing w:line="150" w:lineRule="exact"/>
              <w:ind w:right="22"/>
              <w:rPr>
                <w:rFonts w:ascii="Calibri"/>
                <w:sz w:val="13"/>
              </w:rPr>
            </w:pPr>
            <w:r>
              <w:rPr>
                <w:rFonts w:ascii="Calibri"/>
                <w:spacing w:val="-2"/>
                <w:w w:val="65"/>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left="91"/>
              <w:jc w:val="left"/>
              <w:rPr>
                <w:rFonts w:ascii="Calibri"/>
                <w:sz w:val="13"/>
              </w:rPr>
            </w:pPr>
            <w:r>
              <w:rPr>
                <w:rFonts w:ascii="Calibri"/>
                <w:spacing w:val="-2"/>
                <w:w w:val="65"/>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right="22"/>
              <w:rPr>
                <w:rFonts w:ascii="Calibri"/>
                <w:sz w:val="13"/>
              </w:rPr>
            </w:pPr>
            <w:r>
              <w:rPr>
                <w:rFonts w:ascii="Calibri"/>
                <w:spacing w:val="-2"/>
                <w:w w:val="65"/>
                <w:sz w:val="13"/>
              </w:rPr>
              <w:t>0,312</w:t>
            </w:r>
          </w:p>
        </w:tc>
        <w:tc>
          <w:tcPr>
            <w:tcW w:w="292" w:type="dxa"/>
            <w:tcBorders>
              <w:left w:val="single" w:sz="2" w:space="0" w:color="000000"/>
              <w:right w:val="single" w:sz="2" w:space="0" w:color="000000"/>
            </w:tcBorders>
          </w:tcPr>
          <w:p w:rsidR="000857F9" w:rsidRDefault="00196ABF">
            <w:pPr>
              <w:pStyle w:val="TableParagraph"/>
              <w:spacing w:line="150" w:lineRule="exact"/>
              <w:ind w:right="25"/>
              <w:rPr>
                <w:rFonts w:ascii="Calibri"/>
                <w:sz w:val="13"/>
              </w:rPr>
            </w:pPr>
            <w:r>
              <w:rPr>
                <w:rFonts w:ascii="Calibri"/>
                <w:spacing w:val="-2"/>
                <w:w w:val="65"/>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right="24"/>
              <w:rPr>
                <w:rFonts w:ascii="Calibri"/>
                <w:sz w:val="13"/>
              </w:rPr>
            </w:pPr>
            <w:r>
              <w:rPr>
                <w:rFonts w:ascii="Calibri"/>
                <w:spacing w:val="-2"/>
                <w:w w:val="65"/>
                <w:sz w:val="13"/>
              </w:rPr>
              <w:t>0,312</w:t>
            </w:r>
          </w:p>
        </w:tc>
        <w:tc>
          <w:tcPr>
            <w:tcW w:w="291" w:type="dxa"/>
            <w:tcBorders>
              <w:left w:val="single" w:sz="2" w:space="0" w:color="000000"/>
              <w:right w:val="single" w:sz="2" w:space="0" w:color="000000"/>
            </w:tcBorders>
          </w:tcPr>
          <w:p w:rsidR="000857F9" w:rsidRDefault="00196ABF">
            <w:pPr>
              <w:pStyle w:val="TableParagraph"/>
              <w:spacing w:line="150" w:lineRule="exact"/>
              <w:ind w:right="27"/>
              <w:rPr>
                <w:rFonts w:ascii="Calibri"/>
                <w:sz w:val="13"/>
              </w:rPr>
            </w:pPr>
            <w:r>
              <w:rPr>
                <w:rFonts w:ascii="Calibri"/>
                <w:spacing w:val="-2"/>
                <w:w w:val="65"/>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left="86"/>
              <w:jc w:val="left"/>
              <w:rPr>
                <w:rFonts w:ascii="Calibri"/>
                <w:sz w:val="13"/>
              </w:rPr>
            </w:pPr>
            <w:r>
              <w:rPr>
                <w:rFonts w:ascii="Calibri"/>
                <w:spacing w:val="-2"/>
                <w:w w:val="65"/>
                <w:sz w:val="13"/>
              </w:rPr>
              <w:t>0,312</w:t>
            </w:r>
          </w:p>
        </w:tc>
        <w:tc>
          <w:tcPr>
            <w:tcW w:w="291" w:type="dxa"/>
            <w:tcBorders>
              <w:left w:val="single" w:sz="2" w:space="0" w:color="000000"/>
              <w:right w:val="single" w:sz="2" w:space="0" w:color="000000"/>
            </w:tcBorders>
          </w:tcPr>
          <w:p w:rsidR="000857F9" w:rsidRDefault="00196ABF">
            <w:pPr>
              <w:pStyle w:val="TableParagraph"/>
              <w:spacing w:line="150" w:lineRule="exact"/>
              <w:ind w:right="30"/>
              <w:rPr>
                <w:rFonts w:ascii="Calibri"/>
                <w:sz w:val="13"/>
              </w:rPr>
            </w:pPr>
            <w:r>
              <w:rPr>
                <w:rFonts w:ascii="Calibri"/>
                <w:spacing w:val="-2"/>
                <w:w w:val="65"/>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right="31"/>
              <w:rPr>
                <w:rFonts w:ascii="Calibri"/>
                <w:sz w:val="13"/>
              </w:rPr>
            </w:pPr>
            <w:r>
              <w:rPr>
                <w:rFonts w:ascii="Calibri"/>
                <w:spacing w:val="-2"/>
                <w:w w:val="65"/>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right="28"/>
              <w:rPr>
                <w:rFonts w:ascii="Calibri"/>
                <w:sz w:val="13"/>
              </w:rPr>
            </w:pPr>
            <w:r>
              <w:rPr>
                <w:rFonts w:ascii="Calibri"/>
                <w:spacing w:val="-2"/>
                <w:w w:val="65"/>
                <w:sz w:val="13"/>
              </w:rPr>
              <w:t>0,312</w:t>
            </w:r>
          </w:p>
        </w:tc>
        <w:tc>
          <w:tcPr>
            <w:tcW w:w="291" w:type="dxa"/>
            <w:tcBorders>
              <w:left w:val="single" w:sz="2" w:space="0" w:color="000000"/>
              <w:right w:val="single" w:sz="2" w:space="0" w:color="000000"/>
            </w:tcBorders>
          </w:tcPr>
          <w:p w:rsidR="000857F9" w:rsidRDefault="00196ABF">
            <w:pPr>
              <w:pStyle w:val="TableParagraph"/>
              <w:spacing w:line="150" w:lineRule="exact"/>
              <w:ind w:right="31"/>
              <w:rPr>
                <w:rFonts w:ascii="Calibri"/>
                <w:sz w:val="13"/>
              </w:rPr>
            </w:pPr>
            <w:r>
              <w:rPr>
                <w:rFonts w:ascii="Calibri"/>
                <w:spacing w:val="-2"/>
                <w:w w:val="65"/>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left="82"/>
              <w:jc w:val="left"/>
              <w:rPr>
                <w:rFonts w:ascii="Calibri"/>
                <w:sz w:val="13"/>
              </w:rPr>
            </w:pPr>
            <w:r>
              <w:rPr>
                <w:rFonts w:ascii="Calibri"/>
                <w:spacing w:val="-2"/>
                <w:w w:val="65"/>
                <w:sz w:val="13"/>
              </w:rPr>
              <w:t>0,312</w:t>
            </w:r>
          </w:p>
        </w:tc>
        <w:tc>
          <w:tcPr>
            <w:tcW w:w="291" w:type="dxa"/>
            <w:tcBorders>
              <w:left w:val="single" w:sz="2" w:space="0" w:color="000000"/>
              <w:right w:val="single" w:sz="2" w:space="0" w:color="000000"/>
            </w:tcBorders>
            <w:shd w:val="clear" w:color="auto" w:fill="FF0000"/>
          </w:tcPr>
          <w:p w:rsidR="000857F9" w:rsidRDefault="00196ABF">
            <w:pPr>
              <w:pStyle w:val="TableParagraph"/>
              <w:spacing w:line="150" w:lineRule="exact"/>
              <w:ind w:right="33"/>
              <w:rPr>
                <w:rFonts w:ascii="Calibri"/>
                <w:sz w:val="13"/>
              </w:rPr>
            </w:pPr>
            <w:r>
              <w:rPr>
                <w:rFonts w:ascii="Calibri"/>
                <w:spacing w:val="-2"/>
                <w:w w:val="65"/>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right="31"/>
              <w:rPr>
                <w:rFonts w:ascii="Calibri"/>
                <w:sz w:val="13"/>
              </w:rPr>
            </w:pPr>
            <w:r>
              <w:rPr>
                <w:rFonts w:ascii="Calibri"/>
                <w:spacing w:val="-2"/>
                <w:w w:val="65"/>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right="32"/>
              <w:rPr>
                <w:rFonts w:ascii="Calibri"/>
                <w:sz w:val="13"/>
              </w:rPr>
            </w:pPr>
            <w:r>
              <w:rPr>
                <w:rFonts w:ascii="Calibri"/>
                <w:spacing w:val="-2"/>
                <w:w w:val="65"/>
                <w:sz w:val="13"/>
              </w:rPr>
              <w:t>0,312</w:t>
            </w:r>
          </w:p>
        </w:tc>
        <w:tc>
          <w:tcPr>
            <w:tcW w:w="292" w:type="dxa"/>
            <w:tcBorders>
              <w:left w:val="single" w:sz="2" w:space="0" w:color="000000"/>
              <w:right w:val="single" w:sz="2" w:space="0" w:color="000000"/>
            </w:tcBorders>
          </w:tcPr>
          <w:p w:rsidR="000857F9" w:rsidRDefault="00196ABF">
            <w:pPr>
              <w:pStyle w:val="TableParagraph"/>
              <w:spacing w:line="150" w:lineRule="exact"/>
              <w:ind w:right="36"/>
              <w:rPr>
                <w:rFonts w:ascii="Calibri"/>
                <w:sz w:val="13"/>
              </w:rPr>
            </w:pPr>
            <w:r>
              <w:rPr>
                <w:rFonts w:ascii="Calibri"/>
                <w:spacing w:val="-2"/>
                <w:w w:val="65"/>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right="37"/>
              <w:rPr>
                <w:rFonts w:ascii="Calibri"/>
                <w:sz w:val="13"/>
              </w:rPr>
            </w:pPr>
            <w:r>
              <w:rPr>
                <w:rFonts w:ascii="Calibri"/>
                <w:spacing w:val="-2"/>
                <w:w w:val="65"/>
                <w:sz w:val="13"/>
              </w:rPr>
              <w:t>0,312</w:t>
            </w:r>
          </w:p>
        </w:tc>
        <w:tc>
          <w:tcPr>
            <w:tcW w:w="291" w:type="dxa"/>
            <w:tcBorders>
              <w:left w:val="single" w:sz="2" w:space="0" w:color="000000"/>
              <w:right w:val="single" w:sz="2" w:space="0" w:color="000000"/>
            </w:tcBorders>
          </w:tcPr>
          <w:p w:rsidR="000857F9" w:rsidRDefault="00196ABF">
            <w:pPr>
              <w:pStyle w:val="TableParagraph"/>
              <w:spacing w:line="140" w:lineRule="exact"/>
              <w:ind w:left="44"/>
              <w:jc w:val="center"/>
              <w:rPr>
                <w:rFonts w:ascii="Calibri"/>
                <w:sz w:val="13"/>
              </w:rPr>
            </w:pPr>
            <w:r>
              <w:rPr>
                <w:rFonts w:ascii="Calibri"/>
                <w:spacing w:val="-4"/>
                <w:w w:val="65"/>
                <w:sz w:val="13"/>
              </w:rPr>
              <w:t>0,31</w:t>
            </w:r>
          </w:p>
          <w:p w:rsidR="000857F9" w:rsidRDefault="00196ABF">
            <w:pPr>
              <w:pStyle w:val="TableParagraph"/>
              <w:spacing w:line="120" w:lineRule="exact"/>
              <w:ind w:right="37"/>
              <w:jc w:val="center"/>
              <w:rPr>
                <w:rFonts w:ascii="Calibri"/>
                <w:sz w:val="13"/>
              </w:rPr>
            </w:pPr>
            <w:r>
              <w:rPr>
                <w:rFonts w:ascii="Calibri"/>
                <w:spacing w:val="-10"/>
                <w:w w:val="65"/>
                <w:sz w:val="13"/>
              </w:rPr>
              <w:t>2</w:t>
            </w:r>
          </w:p>
        </w:tc>
        <w:tc>
          <w:tcPr>
            <w:tcW w:w="289" w:type="dxa"/>
            <w:tcBorders>
              <w:left w:val="single" w:sz="2" w:space="0" w:color="000000"/>
              <w:right w:val="single" w:sz="2" w:space="0" w:color="000000"/>
            </w:tcBorders>
          </w:tcPr>
          <w:p w:rsidR="000857F9" w:rsidRDefault="00196ABF">
            <w:pPr>
              <w:pStyle w:val="TableParagraph"/>
              <w:spacing w:line="150" w:lineRule="exact"/>
              <w:ind w:right="38"/>
              <w:rPr>
                <w:rFonts w:ascii="Calibri"/>
                <w:sz w:val="13"/>
              </w:rPr>
            </w:pPr>
            <w:r>
              <w:rPr>
                <w:rFonts w:ascii="Calibri"/>
                <w:spacing w:val="-2"/>
                <w:w w:val="65"/>
                <w:sz w:val="13"/>
              </w:rPr>
              <w:t>0,312</w:t>
            </w:r>
          </w:p>
        </w:tc>
        <w:tc>
          <w:tcPr>
            <w:tcW w:w="291" w:type="dxa"/>
            <w:tcBorders>
              <w:left w:val="single" w:sz="2" w:space="0" w:color="000000"/>
              <w:right w:val="single" w:sz="2" w:space="0" w:color="000000"/>
            </w:tcBorders>
          </w:tcPr>
          <w:p w:rsidR="000857F9" w:rsidRDefault="00196ABF">
            <w:pPr>
              <w:pStyle w:val="TableParagraph"/>
              <w:spacing w:line="150" w:lineRule="exact"/>
              <w:ind w:left="77"/>
              <w:jc w:val="left"/>
              <w:rPr>
                <w:rFonts w:ascii="Calibri"/>
                <w:sz w:val="13"/>
              </w:rPr>
            </w:pPr>
            <w:r>
              <w:rPr>
                <w:rFonts w:ascii="Calibri"/>
                <w:spacing w:val="-2"/>
                <w:w w:val="65"/>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right="40"/>
              <w:rPr>
                <w:rFonts w:ascii="Calibri"/>
                <w:sz w:val="13"/>
              </w:rPr>
            </w:pPr>
            <w:r>
              <w:rPr>
                <w:rFonts w:ascii="Calibri"/>
                <w:spacing w:val="-2"/>
                <w:w w:val="65"/>
                <w:sz w:val="13"/>
              </w:rPr>
              <w:t>0,312</w:t>
            </w:r>
          </w:p>
        </w:tc>
        <w:tc>
          <w:tcPr>
            <w:tcW w:w="289" w:type="dxa"/>
            <w:tcBorders>
              <w:left w:val="single" w:sz="2" w:space="0" w:color="000000"/>
              <w:right w:val="single" w:sz="2" w:space="0" w:color="000000"/>
            </w:tcBorders>
          </w:tcPr>
          <w:p w:rsidR="000857F9" w:rsidRDefault="00196ABF">
            <w:pPr>
              <w:pStyle w:val="TableParagraph"/>
              <w:spacing w:line="150" w:lineRule="exact"/>
              <w:ind w:right="40"/>
              <w:rPr>
                <w:rFonts w:ascii="Calibri"/>
                <w:sz w:val="13"/>
              </w:rPr>
            </w:pPr>
            <w:r>
              <w:rPr>
                <w:rFonts w:ascii="Calibri"/>
                <w:spacing w:val="-2"/>
                <w:w w:val="65"/>
                <w:sz w:val="13"/>
              </w:rPr>
              <w:t>0,312</w:t>
            </w:r>
          </w:p>
        </w:tc>
        <w:tc>
          <w:tcPr>
            <w:tcW w:w="291" w:type="dxa"/>
            <w:tcBorders>
              <w:top w:val="single" w:sz="4" w:space="0" w:color="DADCDD"/>
              <w:left w:val="single" w:sz="2" w:space="0" w:color="000000"/>
              <w:bottom w:val="single" w:sz="4" w:space="0" w:color="DADCDD"/>
              <w:right w:val="single" w:sz="2" w:space="0" w:color="DADCDD"/>
            </w:tcBorders>
          </w:tcPr>
          <w:p w:rsidR="000857F9" w:rsidRDefault="000857F9">
            <w:pPr>
              <w:pStyle w:val="TableParagraph"/>
              <w:jc w:val="left"/>
              <w:rPr>
                <w:sz w:val="8"/>
              </w:rPr>
            </w:pPr>
          </w:p>
        </w:tc>
      </w:tr>
      <w:tr w:rsidR="000857F9">
        <w:trPr>
          <w:trHeight w:val="162"/>
        </w:trPr>
        <w:tc>
          <w:tcPr>
            <w:tcW w:w="478" w:type="dxa"/>
            <w:tcBorders>
              <w:left w:val="single" w:sz="2" w:space="0" w:color="000000"/>
              <w:right w:val="single" w:sz="2" w:space="0" w:color="000000"/>
            </w:tcBorders>
          </w:tcPr>
          <w:p w:rsidR="000857F9" w:rsidRDefault="00196ABF">
            <w:pPr>
              <w:pStyle w:val="TableParagraph"/>
              <w:spacing w:line="143" w:lineRule="exact"/>
              <w:ind w:left="15" w:right="9"/>
              <w:jc w:val="center"/>
              <w:rPr>
                <w:rFonts w:ascii="Calibri"/>
                <w:sz w:val="13"/>
              </w:rPr>
            </w:pPr>
            <w:r>
              <w:rPr>
                <w:rFonts w:ascii="Calibri"/>
                <w:spacing w:val="-2"/>
                <w:w w:val="65"/>
                <w:sz w:val="13"/>
              </w:rPr>
              <w:t>Hasi</w:t>
            </w:r>
            <w:r>
              <w:rPr>
                <w:rFonts w:ascii="Calibri"/>
                <w:spacing w:val="-2"/>
                <w:w w:val="65"/>
                <w:sz w:val="13"/>
              </w:rPr>
              <w:t>ll</w:t>
            </w:r>
          </w:p>
        </w:tc>
        <w:tc>
          <w:tcPr>
            <w:tcW w:w="308" w:type="dxa"/>
            <w:tcBorders>
              <w:left w:val="single" w:sz="2" w:space="0" w:color="000000"/>
              <w:right w:val="single" w:sz="2" w:space="0" w:color="000000"/>
            </w:tcBorders>
          </w:tcPr>
          <w:p w:rsidR="000857F9" w:rsidRDefault="00196ABF">
            <w:pPr>
              <w:pStyle w:val="TableParagraph"/>
              <w:spacing w:line="143" w:lineRule="exact"/>
              <w:ind w:left="143"/>
              <w:jc w:val="left"/>
              <w:rPr>
                <w:rFonts w:ascii="Calibri"/>
                <w:sz w:val="13"/>
              </w:rPr>
            </w:pPr>
            <w:r>
              <w:rPr>
                <w:rFonts w:ascii="Calibri"/>
                <w:spacing w:val="-10"/>
                <w:w w:val="65"/>
                <w:sz w:val="13"/>
              </w:rPr>
              <w:t>V</w:t>
            </w:r>
          </w:p>
        </w:tc>
        <w:tc>
          <w:tcPr>
            <w:tcW w:w="291" w:type="dxa"/>
            <w:tcBorders>
              <w:left w:val="single" w:sz="2" w:space="0" w:color="000000"/>
              <w:right w:val="single" w:sz="2" w:space="0" w:color="000000"/>
            </w:tcBorders>
          </w:tcPr>
          <w:p w:rsidR="000857F9" w:rsidRDefault="00196ABF">
            <w:pPr>
              <w:pStyle w:val="TableParagraph"/>
              <w:spacing w:line="143" w:lineRule="exact"/>
              <w:ind w:left="133"/>
              <w:jc w:val="left"/>
              <w:rPr>
                <w:rFonts w:ascii="Calibri"/>
                <w:sz w:val="13"/>
              </w:rPr>
            </w:pPr>
            <w:r>
              <w:rPr>
                <w:rFonts w:ascii="Calibri"/>
                <w:spacing w:val="-10"/>
                <w:w w:val="65"/>
                <w:sz w:val="13"/>
              </w:rPr>
              <w:t>V</w:t>
            </w:r>
          </w:p>
        </w:tc>
        <w:tc>
          <w:tcPr>
            <w:tcW w:w="289" w:type="dxa"/>
            <w:tcBorders>
              <w:left w:val="single" w:sz="2" w:space="0" w:color="000000"/>
              <w:right w:val="single" w:sz="2" w:space="0" w:color="000000"/>
            </w:tcBorders>
          </w:tcPr>
          <w:p w:rsidR="000857F9" w:rsidRDefault="00196ABF">
            <w:pPr>
              <w:pStyle w:val="TableParagraph"/>
              <w:spacing w:line="143" w:lineRule="exact"/>
              <w:ind w:left="130"/>
              <w:jc w:val="left"/>
              <w:rPr>
                <w:rFonts w:ascii="Calibri"/>
                <w:sz w:val="13"/>
              </w:rPr>
            </w:pPr>
            <w:r>
              <w:rPr>
                <w:rFonts w:ascii="Calibri"/>
                <w:spacing w:val="-10"/>
                <w:w w:val="65"/>
                <w:sz w:val="13"/>
              </w:rPr>
              <w:t>V</w:t>
            </w:r>
          </w:p>
        </w:tc>
        <w:tc>
          <w:tcPr>
            <w:tcW w:w="289" w:type="dxa"/>
            <w:tcBorders>
              <w:left w:val="single" w:sz="2" w:space="0" w:color="000000"/>
              <w:right w:val="single" w:sz="2" w:space="0" w:color="000000"/>
            </w:tcBorders>
          </w:tcPr>
          <w:p w:rsidR="000857F9" w:rsidRDefault="00196ABF">
            <w:pPr>
              <w:pStyle w:val="TableParagraph"/>
              <w:spacing w:line="143" w:lineRule="exact"/>
              <w:ind w:left="131"/>
              <w:jc w:val="left"/>
              <w:rPr>
                <w:rFonts w:ascii="Calibri"/>
                <w:sz w:val="13"/>
              </w:rPr>
            </w:pPr>
            <w:r>
              <w:rPr>
                <w:rFonts w:ascii="Calibri"/>
                <w:spacing w:val="-10"/>
                <w:w w:val="65"/>
                <w:sz w:val="13"/>
              </w:rPr>
              <w:t>V</w:t>
            </w:r>
          </w:p>
        </w:tc>
        <w:tc>
          <w:tcPr>
            <w:tcW w:w="291" w:type="dxa"/>
            <w:tcBorders>
              <w:left w:val="single" w:sz="2" w:space="0" w:color="000000"/>
              <w:right w:val="single" w:sz="2" w:space="0" w:color="000000"/>
            </w:tcBorders>
          </w:tcPr>
          <w:p w:rsidR="000857F9" w:rsidRDefault="00196ABF">
            <w:pPr>
              <w:pStyle w:val="TableParagraph"/>
              <w:spacing w:line="143" w:lineRule="exact"/>
              <w:ind w:left="130"/>
              <w:jc w:val="left"/>
              <w:rPr>
                <w:rFonts w:ascii="Calibri"/>
                <w:sz w:val="13"/>
              </w:rPr>
            </w:pPr>
            <w:r>
              <w:rPr>
                <w:rFonts w:ascii="Calibri"/>
                <w:spacing w:val="-10"/>
                <w:w w:val="65"/>
                <w:sz w:val="13"/>
              </w:rPr>
              <w:t>T</w:t>
            </w:r>
          </w:p>
        </w:tc>
        <w:tc>
          <w:tcPr>
            <w:tcW w:w="289" w:type="dxa"/>
            <w:tcBorders>
              <w:left w:val="single" w:sz="2" w:space="0" w:color="000000"/>
              <w:right w:val="single" w:sz="2" w:space="0" w:color="000000"/>
            </w:tcBorders>
          </w:tcPr>
          <w:p w:rsidR="000857F9" w:rsidRDefault="00196ABF">
            <w:pPr>
              <w:pStyle w:val="TableParagraph"/>
              <w:spacing w:line="143" w:lineRule="exact"/>
              <w:ind w:left="127"/>
              <w:jc w:val="left"/>
              <w:rPr>
                <w:rFonts w:ascii="Calibri"/>
                <w:sz w:val="13"/>
              </w:rPr>
            </w:pPr>
            <w:r>
              <w:rPr>
                <w:rFonts w:ascii="Calibri"/>
                <w:spacing w:val="-10"/>
                <w:w w:val="65"/>
                <w:sz w:val="13"/>
              </w:rPr>
              <w:t>T</w:t>
            </w:r>
          </w:p>
        </w:tc>
        <w:tc>
          <w:tcPr>
            <w:tcW w:w="291" w:type="dxa"/>
            <w:tcBorders>
              <w:left w:val="single" w:sz="2" w:space="0" w:color="000000"/>
              <w:right w:val="single" w:sz="2" w:space="0" w:color="000000"/>
            </w:tcBorders>
          </w:tcPr>
          <w:p w:rsidR="000857F9" w:rsidRDefault="00196ABF">
            <w:pPr>
              <w:pStyle w:val="TableParagraph"/>
              <w:spacing w:line="143" w:lineRule="exact"/>
              <w:ind w:left="128"/>
              <w:jc w:val="left"/>
              <w:rPr>
                <w:rFonts w:ascii="Calibri"/>
                <w:sz w:val="13"/>
              </w:rPr>
            </w:pPr>
            <w:r>
              <w:rPr>
                <w:rFonts w:ascii="Calibri"/>
                <w:spacing w:val="-10"/>
                <w:w w:val="65"/>
                <w:sz w:val="13"/>
              </w:rPr>
              <w:t>V</w:t>
            </w:r>
          </w:p>
        </w:tc>
        <w:tc>
          <w:tcPr>
            <w:tcW w:w="289" w:type="dxa"/>
            <w:tcBorders>
              <w:left w:val="single" w:sz="2" w:space="0" w:color="000000"/>
              <w:right w:val="single" w:sz="2" w:space="0" w:color="000000"/>
            </w:tcBorders>
          </w:tcPr>
          <w:p w:rsidR="000857F9" w:rsidRDefault="00196ABF">
            <w:pPr>
              <w:pStyle w:val="TableParagraph"/>
              <w:spacing w:line="143" w:lineRule="exact"/>
              <w:ind w:left="125"/>
              <w:jc w:val="left"/>
              <w:rPr>
                <w:rFonts w:ascii="Calibri"/>
                <w:sz w:val="13"/>
              </w:rPr>
            </w:pPr>
            <w:r>
              <w:rPr>
                <w:rFonts w:ascii="Calibri"/>
                <w:spacing w:val="-10"/>
                <w:w w:val="65"/>
                <w:sz w:val="13"/>
              </w:rPr>
              <w:t>V</w:t>
            </w:r>
          </w:p>
        </w:tc>
        <w:tc>
          <w:tcPr>
            <w:tcW w:w="289" w:type="dxa"/>
            <w:tcBorders>
              <w:left w:val="single" w:sz="2" w:space="0" w:color="000000"/>
              <w:right w:val="single" w:sz="2" w:space="0" w:color="000000"/>
            </w:tcBorders>
          </w:tcPr>
          <w:p w:rsidR="000857F9" w:rsidRDefault="00196ABF">
            <w:pPr>
              <w:pStyle w:val="TableParagraph"/>
              <w:spacing w:line="143" w:lineRule="exact"/>
              <w:ind w:left="127"/>
              <w:jc w:val="left"/>
              <w:rPr>
                <w:rFonts w:ascii="Calibri"/>
                <w:sz w:val="13"/>
              </w:rPr>
            </w:pPr>
            <w:r>
              <w:rPr>
                <w:rFonts w:ascii="Calibri"/>
                <w:spacing w:val="-10"/>
                <w:w w:val="65"/>
                <w:sz w:val="13"/>
              </w:rPr>
              <w:t>V</w:t>
            </w:r>
          </w:p>
        </w:tc>
        <w:tc>
          <w:tcPr>
            <w:tcW w:w="292" w:type="dxa"/>
            <w:tcBorders>
              <w:left w:val="single" w:sz="2" w:space="0" w:color="000000"/>
              <w:right w:val="single" w:sz="2" w:space="0" w:color="000000"/>
            </w:tcBorders>
          </w:tcPr>
          <w:p w:rsidR="000857F9" w:rsidRDefault="00196ABF">
            <w:pPr>
              <w:pStyle w:val="TableParagraph"/>
              <w:spacing w:line="143" w:lineRule="exact"/>
              <w:ind w:left="126"/>
              <w:jc w:val="left"/>
              <w:rPr>
                <w:rFonts w:ascii="Calibri"/>
                <w:sz w:val="13"/>
              </w:rPr>
            </w:pPr>
            <w:r>
              <w:rPr>
                <w:rFonts w:ascii="Calibri"/>
                <w:spacing w:val="-10"/>
                <w:w w:val="65"/>
                <w:sz w:val="13"/>
              </w:rPr>
              <w:t>V</w:t>
            </w:r>
          </w:p>
        </w:tc>
        <w:tc>
          <w:tcPr>
            <w:tcW w:w="289" w:type="dxa"/>
            <w:tcBorders>
              <w:left w:val="single" w:sz="2" w:space="0" w:color="000000"/>
              <w:right w:val="single" w:sz="2" w:space="0" w:color="000000"/>
            </w:tcBorders>
          </w:tcPr>
          <w:p w:rsidR="000857F9" w:rsidRDefault="00196ABF">
            <w:pPr>
              <w:pStyle w:val="TableParagraph"/>
              <w:spacing w:line="143" w:lineRule="exact"/>
              <w:ind w:left="122"/>
              <w:jc w:val="left"/>
              <w:rPr>
                <w:rFonts w:ascii="Calibri"/>
                <w:sz w:val="13"/>
              </w:rPr>
            </w:pPr>
            <w:r>
              <w:rPr>
                <w:rFonts w:ascii="Calibri"/>
                <w:spacing w:val="-10"/>
                <w:w w:val="65"/>
                <w:sz w:val="13"/>
              </w:rPr>
              <w:t>T</w:t>
            </w:r>
          </w:p>
        </w:tc>
        <w:tc>
          <w:tcPr>
            <w:tcW w:w="291" w:type="dxa"/>
            <w:tcBorders>
              <w:left w:val="single" w:sz="2" w:space="0" w:color="000000"/>
              <w:right w:val="single" w:sz="2" w:space="0" w:color="000000"/>
            </w:tcBorders>
          </w:tcPr>
          <w:p w:rsidR="000857F9" w:rsidRDefault="00196ABF">
            <w:pPr>
              <w:pStyle w:val="TableParagraph"/>
              <w:spacing w:line="143" w:lineRule="exact"/>
              <w:ind w:left="124"/>
              <w:jc w:val="left"/>
              <w:rPr>
                <w:rFonts w:ascii="Calibri"/>
                <w:sz w:val="13"/>
              </w:rPr>
            </w:pPr>
            <w:r>
              <w:rPr>
                <w:rFonts w:ascii="Calibri"/>
                <w:spacing w:val="-10"/>
                <w:w w:val="65"/>
                <w:sz w:val="13"/>
              </w:rPr>
              <w:t>V</w:t>
            </w:r>
          </w:p>
        </w:tc>
        <w:tc>
          <w:tcPr>
            <w:tcW w:w="289" w:type="dxa"/>
            <w:tcBorders>
              <w:left w:val="single" w:sz="2" w:space="0" w:color="000000"/>
              <w:right w:val="single" w:sz="2" w:space="0" w:color="000000"/>
            </w:tcBorders>
          </w:tcPr>
          <w:p w:rsidR="000857F9" w:rsidRDefault="00196ABF">
            <w:pPr>
              <w:pStyle w:val="TableParagraph"/>
              <w:spacing w:line="143" w:lineRule="exact"/>
              <w:ind w:left="77" w:right="77"/>
              <w:jc w:val="center"/>
              <w:rPr>
                <w:rFonts w:ascii="Calibri"/>
                <w:sz w:val="13"/>
              </w:rPr>
            </w:pPr>
            <w:r>
              <w:rPr>
                <w:rFonts w:ascii="Calibri"/>
                <w:spacing w:val="-10"/>
                <w:w w:val="65"/>
                <w:sz w:val="13"/>
              </w:rPr>
              <w:t>V</w:t>
            </w:r>
          </w:p>
        </w:tc>
        <w:tc>
          <w:tcPr>
            <w:tcW w:w="291" w:type="dxa"/>
            <w:tcBorders>
              <w:left w:val="single" w:sz="2" w:space="0" w:color="000000"/>
              <w:right w:val="single" w:sz="2" w:space="0" w:color="000000"/>
            </w:tcBorders>
          </w:tcPr>
          <w:p w:rsidR="000857F9" w:rsidRDefault="00196ABF">
            <w:pPr>
              <w:pStyle w:val="TableParagraph"/>
              <w:spacing w:line="143" w:lineRule="exact"/>
              <w:ind w:left="122"/>
              <w:jc w:val="left"/>
              <w:rPr>
                <w:rFonts w:ascii="Calibri"/>
                <w:sz w:val="13"/>
              </w:rPr>
            </w:pPr>
            <w:r>
              <w:rPr>
                <w:rFonts w:ascii="Calibri"/>
                <w:spacing w:val="-10"/>
                <w:w w:val="65"/>
                <w:sz w:val="13"/>
              </w:rPr>
              <w:t>V</w:t>
            </w:r>
          </w:p>
        </w:tc>
        <w:tc>
          <w:tcPr>
            <w:tcW w:w="289" w:type="dxa"/>
            <w:tcBorders>
              <w:left w:val="single" w:sz="2" w:space="0" w:color="000000"/>
              <w:right w:val="single" w:sz="2" w:space="0" w:color="000000"/>
            </w:tcBorders>
          </w:tcPr>
          <w:p w:rsidR="000857F9" w:rsidRDefault="00196ABF">
            <w:pPr>
              <w:pStyle w:val="TableParagraph"/>
              <w:spacing w:line="143" w:lineRule="exact"/>
              <w:ind w:left="119"/>
              <w:jc w:val="left"/>
              <w:rPr>
                <w:rFonts w:ascii="Calibri"/>
                <w:sz w:val="13"/>
              </w:rPr>
            </w:pPr>
            <w:r>
              <w:rPr>
                <w:rFonts w:ascii="Calibri"/>
                <w:spacing w:val="-10"/>
                <w:w w:val="65"/>
                <w:sz w:val="13"/>
              </w:rPr>
              <w:t>T</w:t>
            </w:r>
          </w:p>
        </w:tc>
        <w:tc>
          <w:tcPr>
            <w:tcW w:w="289" w:type="dxa"/>
            <w:tcBorders>
              <w:left w:val="single" w:sz="2" w:space="0" w:color="000000"/>
              <w:right w:val="single" w:sz="2" w:space="0" w:color="000000"/>
            </w:tcBorders>
          </w:tcPr>
          <w:p w:rsidR="000857F9" w:rsidRDefault="00196ABF">
            <w:pPr>
              <w:pStyle w:val="TableParagraph"/>
              <w:spacing w:line="143" w:lineRule="exact"/>
              <w:ind w:left="121"/>
              <w:jc w:val="left"/>
              <w:rPr>
                <w:rFonts w:ascii="Calibri"/>
                <w:sz w:val="13"/>
              </w:rPr>
            </w:pPr>
            <w:r>
              <w:rPr>
                <w:rFonts w:ascii="Calibri"/>
                <w:spacing w:val="-10"/>
                <w:w w:val="65"/>
                <w:sz w:val="13"/>
              </w:rPr>
              <w:t>V</w:t>
            </w:r>
          </w:p>
        </w:tc>
        <w:tc>
          <w:tcPr>
            <w:tcW w:w="291" w:type="dxa"/>
            <w:tcBorders>
              <w:left w:val="single" w:sz="2" w:space="0" w:color="000000"/>
              <w:right w:val="single" w:sz="2" w:space="0" w:color="000000"/>
            </w:tcBorders>
          </w:tcPr>
          <w:p w:rsidR="000857F9" w:rsidRDefault="00196ABF">
            <w:pPr>
              <w:pStyle w:val="TableParagraph"/>
              <w:spacing w:line="143" w:lineRule="exact"/>
              <w:ind w:left="120"/>
              <w:jc w:val="left"/>
              <w:rPr>
                <w:rFonts w:ascii="Calibri"/>
                <w:sz w:val="13"/>
              </w:rPr>
            </w:pPr>
            <w:r>
              <w:rPr>
                <w:rFonts w:ascii="Calibri"/>
                <w:spacing w:val="-10"/>
                <w:w w:val="65"/>
                <w:sz w:val="13"/>
              </w:rPr>
              <w:t>V</w:t>
            </w:r>
          </w:p>
        </w:tc>
        <w:tc>
          <w:tcPr>
            <w:tcW w:w="289" w:type="dxa"/>
            <w:tcBorders>
              <w:left w:val="single" w:sz="2" w:space="0" w:color="000000"/>
              <w:right w:val="single" w:sz="2" w:space="0" w:color="000000"/>
            </w:tcBorders>
          </w:tcPr>
          <w:p w:rsidR="000857F9" w:rsidRDefault="00196ABF">
            <w:pPr>
              <w:pStyle w:val="TableParagraph"/>
              <w:spacing w:line="143" w:lineRule="exact"/>
              <w:ind w:left="117"/>
              <w:jc w:val="left"/>
              <w:rPr>
                <w:rFonts w:ascii="Calibri"/>
                <w:sz w:val="13"/>
              </w:rPr>
            </w:pPr>
            <w:r>
              <w:rPr>
                <w:rFonts w:ascii="Calibri"/>
                <w:spacing w:val="-10"/>
                <w:w w:val="65"/>
                <w:sz w:val="13"/>
              </w:rPr>
              <w:t>V</w:t>
            </w:r>
          </w:p>
        </w:tc>
        <w:tc>
          <w:tcPr>
            <w:tcW w:w="291" w:type="dxa"/>
            <w:tcBorders>
              <w:left w:val="single" w:sz="2" w:space="0" w:color="000000"/>
              <w:right w:val="single" w:sz="2" w:space="0" w:color="000000"/>
            </w:tcBorders>
          </w:tcPr>
          <w:p w:rsidR="000857F9" w:rsidRDefault="00196ABF">
            <w:pPr>
              <w:pStyle w:val="TableParagraph"/>
              <w:spacing w:line="143" w:lineRule="exact"/>
              <w:ind w:left="118"/>
              <w:jc w:val="left"/>
              <w:rPr>
                <w:rFonts w:ascii="Calibri"/>
                <w:sz w:val="13"/>
              </w:rPr>
            </w:pPr>
            <w:r>
              <w:rPr>
                <w:rFonts w:ascii="Calibri"/>
                <w:spacing w:val="-10"/>
                <w:w w:val="65"/>
                <w:sz w:val="13"/>
              </w:rPr>
              <w:t>V</w:t>
            </w:r>
          </w:p>
        </w:tc>
        <w:tc>
          <w:tcPr>
            <w:tcW w:w="289" w:type="dxa"/>
            <w:tcBorders>
              <w:left w:val="single" w:sz="2" w:space="0" w:color="000000"/>
              <w:right w:val="single" w:sz="2" w:space="0" w:color="000000"/>
            </w:tcBorders>
          </w:tcPr>
          <w:p w:rsidR="000857F9" w:rsidRDefault="00196ABF">
            <w:pPr>
              <w:pStyle w:val="TableParagraph"/>
              <w:spacing w:line="143" w:lineRule="exact"/>
              <w:ind w:left="115"/>
              <w:jc w:val="left"/>
              <w:rPr>
                <w:rFonts w:ascii="Calibri"/>
                <w:sz w:val="13"/>
              </w:rPr>
            </w:pPr>
            <w:r>
              <w:rPr>
                <w:rFonts w:ascii="Calibri"/>
                <w:spacing w:val="-10"/>
                <w:w w:val="65"/>
                <w:sz w:val="13"/>
              </w:rPr>
              <w:t>V</w:t>
            </w:r>
          </w:p>
        </w:tc>
        <w:tc>
          <w:tcPr>
            <w:tcW w:w="289" w:type="dxa"/>
            <w:tcBorders>
              <w:left w:val="single" w:sz="2" w:space="0" w:color="000000"/>
              <w:right w:val="single" w:sz="2" w:space="0" w:color="000000"/>
            </w:tcBorders>
          </w:tcPr>
          <w:p w:rsidR="000857F9" w:rsidRDefault="00196ABF">
            <w:pPr>
              <w:pStyle w:val="TableParagraph"/>
              <w:spacing w:line="143" w:lineRule="exact"/>
              <w:ind w:left="116"/>
              <w:jc w:val="left"/>
              <w:rPr>
                <w:rFonts w:ascii="Calibri"/>
                <w:sz w:val="13"/>
              </w:rPr>
            </w:pPr>
            <w:r>
              <w:rPr>
                <w:rFonts w:ascii="Calibri"/>
                <w:spacing w:val="-10"/>
                <w:w w:val="65"/>
                <w:sz w:val="13"/>
              </w:rPr>
              <w:t>T</w:t>
            </w:r>
          </w:p>
        </w:tc>
        <w:tc>
          <w:tcPr>
            <w:tcW w:w="292" w:type="dxa"/>
            <w:tcBorders>
              <w:left w:val="single" w:sz="2" w:space="0" w:color="000000"/>
              <w:right w:val="single" w:sz="2" w:space="0" w:color="000000"/>
            </w:tcBorders>
          </w:tcPr>
          <w:p w:rsidR="000857F9" w:rsidRDefault="00196ABF">
            <w:pPr>
              <w:pStyle w:val="TableParagraph"/>
              <w:spacing w:line="143" w:lineRule="exact"/>
              <w:ind w:left="116"/>
              <w:jc w:val="left"/>
              <w:rPr>
                <w:rFonts w:ascii="Calibri"/>
                <w:sz w:val="13"/>
              </w:rPr>
            </w:pPr>
            <w:r>
              <w:rPr>
                <w:rFonts w:ascii="Calibri"/>
                <w:spacing w:val="-10"/>
                <w:w w:val="65"/>
                <w:sz w:val="13"/>
              </w:rPr>
              <w:t>V</w:t>
            </w:r>
          </w:p>
        </w:tc>
        <w:tc>
          <w:tcPr>
            <w:tcW w:w="289" w:type="dxa"/>
            <w:tcBorders>
              <w:left w:val="single" w:sz="2" w:space="0" w:color="000000"/>
              <w:right w:val="single" w:sz="2" w:space="0" w:color="000000"/>
            </w:tcBorders>
          </w:tcPr>
          <w:p w:rsidR="000857F9" w:rsidRDefault="00196ABF">
            <w:pPr>
              <w:pStyle w:val="TableParagraph"/>
              <w:spacing w:line="143" w:lineRule="exact"/>
              <w:ind w:left="112"/>
              <w:jc w:val="left"/>
              <w:rPr>
                <w:rFonts w:ascii="Calibri"/>
                <w:sz w:val="13"/>
              </w:rPr>
            </w:pPr>
            <w:r>
              <w:rPr>
                <w:rFonts w:ascii="Calibri"/>
                <w:spacing w:val="-10"/>
                <w:w w:val="65"/>
                <w:sz w:val="13"/>
              </w:rPr>
              <w:t>V</w:t>
            </w:r>
          </w:p>
        </w:tc>
        <w:tc>
          <w:tcPr>
            <w:tcW w:w="291" w:type="dxa"/>
            <w:tcBorders>
              <w:left w:val="single" w:sz="2" w:space="0" w:color="000000"/>
              <w:right w:val="single" w:sz="2" w:space="0" w:color="000000"/>
            </w:tcBorders>
          </w:tcPr>
          <w:p w:rsidR="000857F9" w:rsidRDefault="00196ABF">
            <w:pPr>
              <w:pStyle w:val="TableParagraph"/>
              <w:spacing w:line="143" w:lineRule="exact"/>
              <w:ind w:left="113"/>
              <w:jc w:val="left"/>
              <w:rPr>
                <w:rFonts w:ascii="Calibri"/>
                <w:sz w:val="13"/>
              </w:rPr>
            </w:pPr>
            <w:r>
              <w:rPr>
                <w:rFonts w:ascii="Calibri"/>
                <w:spacing w:val="-10"/>
                <w:w w:val="65"/>
                <w:sz w:val="13"/>
              </w:rPr>
              <w:t>V</w:t>
            </w:r>
          </w:p>
        </w:tc>
        <w:tc>
          <w:tcPr>
            <w:tcW w:w="289" w:type="dxa"/>
            <w:tcBorders>
              <w:left w:val="single" w:sz="2" w:space="0" w:color="000000"/>
              <w:right w:val="single" w:sz="2" w:space="0" w:color="000000"/>
            </w:tcBorders>
          </w:tcPr>
          <w:p w:rsidR="000857F9" w:rsidRDefault="00196ABF">
            <w:pPr>
              <w:pStyle w:val="TableParagraph"/>
              <w:spacing w:line="143" w:lineRule="exact"/>
              <w:ind w:left="110"/>
              <w:jc w:val="left"/>
              <w:rPr>
                <w:rFonts w:ascii="Calibri"/>
                <w:sz w:val="13"/>
              </w:rPr>
            </w:pPr>
            <w:r>
              <w:rPr>
                <w:rFonts w:ascii="Calibri"/>
                <w:spacing w:val="-10"/>
                <w:w w:val="65"/>
                <w:sz w:val="13"/>
              </w:rPr>
              <w:t>V</w:t>
            </w:r>
          </w:p>
        </w:tc>
        <w:tc>
          <w:tcPr>
            <w:tcW w:w="291" w:type="dxa"/>
            <w:tcBorders>
              <w:left w:val="single" w:sz="2" w:space="0" w:color="000000"/>
              <w:right w:val="single" w:sz="2" w:space="0" w:color="000000"/>
            </w:tcBorders>
          </w:tcPr>
          <w:p w:rsidR="000857F9" w:rsidRDefault="00196ABF">
            <w:pPr>
              <w:pStyle w:val="TableParagraph"/>
              <w:spacing w:line="143" w:lineRule="exact"/>
              <w:ind w:left="112"/>
              <w:jc w:val="left"/>
              <w:rPr>
                <w:rFonts w:ascii="Calibri"/>
                <w:sz w:val="13"/>
              </w:rPr>
            </w:pPr>
            <w:r>
              <w:rPr>
                <w:rFonts w:ascii="Calibri"/>
                <w:spacing w:val="-10"/>
                <w:w w:val="65"/>
                <w:sz w:val="13"/>
              </w:rPr>
              <w:t>T</w:t>
            </w:r>
          </w:p>
        </w:tc>
        <w:tc>
          <w:tcPr>
            <w:tcW w:w="289" w:type="dxa"/>
            <w:tcBorders>
              <w:left w:val="single" w:sz="2" w:space="0" w:color="000000"/>
              <w:right w:val="single" w:sz="2" w:space="0" w:color="000000"/>
            </w:tcBorders>
          </w:tcPr>
          <w:p w:rsidR="000857F9" w:rsidRDefault="00196ABF">
            <w:pPr>
              <w:pStyle w:val="TableParagraph"/>
              <w:spacing w:line="143" w:lineRule="exact"/>
              <w:ind w:left="109"/>
              <w:jc w:val="left"/>
              <w:rPr>
                <w:rFonts w:ascii="Calibri"/>
                <w:sz w:val="13"/>
              </w:rPr>
            </w:pPr>
            <w:r>
              <w:rPr>
                <w:rFonts w:ascii="Calibri"/>
                <w:spacing w:val="-10"/>
                <w:w w:val="65"/>
                <w:sz w:val="13"/>
              </w:rPr>
              <w:t>V</w:t>
            </w:r>
          </w:p>
        </w:tc>
        <w:tc>
          <w:tcPr>
            <w:tcW w:w="289" w:type="dxa"/>
            <w:tcBorders>
              <w:left w:val="single" w:sz="2" w:space="0" w:color="000000"/>
              <w:right w:val="single" w:sz="2" w:space="0" w:color="000000"/>
            </w:tcBorders>
          </w:tcPr>
          <w:p w:rsidR="000857F9" w:rsidRDefault="00196ABF">
            <w:pPr>
              <w:pStyle w:val="TableParagraph"/>
              <w:spacing w:line="143" w:lineRule="exact"/>
              <w:ind w:left="110"/>
              <w:jc w:val="left"/>
              <w:rPr>
                <w:rFonts w:ascii="Calibri"/>
                <w:sz w:val="13"/>
              </w:rPr>
            </w:pPr>
            <w:r>
              <w:rPr>
                <w:rFonts w:ascii="Calibri"/>
                <w:spacing w:val="-10"/>
                <w:w w:val="65"/>
                <w:sz w:val="13"/>
              </w:rPr>
              <w:t>V</w:t>
            </w:r>
          </w:p>
        </w:tc>
        <w:tc>
          <w:tcPr>
            <w:tcW w:w="291" w:type="dxa"/>
            <w:tcBorders>
              <w:left w:val="single" w:sz="2" w:space="0" w:color="000000"/>
              <w:right w:val="single" w:sz="2" w:space="0" w:color="000000"/>
            </w:tcBorders>
          </w:tcPr>
          <w:p w:rsidR="000857F9" w:rsidRDefault="00196ABF">
            <w:pPr>
              <w:pStyle w:val="TableParagraph"/>
              <w:spacing w:line="143" w:lineRule="exact"/>
              <w:ind w:left="109"/>
              <w:jc w:val="left"/>
              <w:rPr>
                <w:rFonts w:ascii="Calibri"/>
                <w:sz w:val="13"/>
              </w:rPr>
            </w:pPr>
            <w:r>
              <w:rPr>
                <w:rFonts w:ascii="Calibri"/>
                <w:spacing w:val="-10"/>
                <w:w w:val="65"/>
                <w:sz w:val="13"/>
              </w:rPr>
              <w:t>V</w:t>
            </w:r>
          </w:p>
        </w:tc>
        <w:tc>
          <w:tcPr>
            <w:tcW w:w="289" w:type="dxa"/>
            <w:tcBorders>
              <w:left w:val="single" w:sz="2" w:space="0" w:color="000000"/>
              <w:right w:val="single" w:sz="2" w:space="0" w:color="000000"/>
            </w:tcBorders>
          </w:tcPr>
          <w:p w:rsidR="000857F9" w:rsidRDefault="00196ABF">
            <w:pPr>
              <w:pStyle w:val="TableParagraph"/>
              <w:spacing w:line="143" w:lineRule="exact"/>
              <w:ind w:left="106"/>
              <w:jc w:val="left"/>
              <w:rPr>
                <w:rFonts w:ascii="Calibri"/>
                <w:sz w:val="13"/>
              </w:rPr>
            </w:pPr>
            <w:r>
              <w:rPr>
                <w:rFonts w:ascii="Calibri"/>
                <w:spacing w:val="-10"/>
                <w:w w:val="65"/>
                <w:sz w:val="13"/>
              </w:rPr>
              <w:t>V</w:t>
            </w:r>
          </w:p>
        </w:tc>
        <w:tc>
          <w:tcPr>
            <w:tcW w:w="291" w:type="dxa"/>
            <w:tcBorders>
              <w:left w:val="single" w:sz="2" w:space="0" w:color="000000"/>
              <w:right w:val="single" w:sz="2" w:space="0" w:color="000000"/>
            </w:tcBorders>
          </w:tcPr>
          <w:p w:rsidR="000857F9" w:rsidRDefault="00196ABF">
            <w:pPr>
              <w:pStyle w:val="TableParagraph"/>
              <w:spacing w:line="143" w:lineRule="exact"/>
              <w:ind w:left="107"/>
              <w:jc w:val="left"/>
              <w:rPr>
                <w:rFonts w:ascii="Calibri"/>
                <w:sz w:val="13"/>
              </w:rPr>
            </w:pPr>
            <w:r>
              <w:rPr>
                <w:rFonts w:ascii="Calibri"/>
                <w:spacing w:val="-10"/>
                <w:w w:val="65"/>
                <w:sz w:val="13"/>
              </w:rPr>
              <w:t>T</w:t>
            </w:r>
          </w:p>
        </w:tc>
        <w:tc>
          <w:tcPr>
            <w:tcW w:w="289" w:type="dxa"/>
            <w:tcBorders>
              <w:left w:val="single" w:sz="2" w:space="0" w:color="000000"/>
              <w:right w:val="single" w:sz="2" w:space="0" w:color="000000"/>
            </w:tcBorders>
          </w:tcPr>
          <w:p w:rsidR="000857F9" w:rsidRDefault="00196ABF">
            <w:pPr>
              <w:pStyle w:val="TableParagraph"/>
              <w:spacing w:line="143" w:lineRule="exact"/>
              <w:ind w:left="104"/>
              <w:jc w:val="left"/>
              <w:rPr>
                <w:rFonts w:ascii="Calibri"/>
                <w:sz w:val="13"/>
              </w:rPr>
            </w:pPr>
            <w:r>
              <w:rPr>
                <w:rFonts w:ascii="Calibri"/>
                <w:spacing w:val="-10"/>
                <w:w w:val="65"/>
                <w:sz w:val="13"/>
              </w:rPr>
              <w:t>V</w:t>
            </w:r>
          </w:p>
        </w:tc>
        <w:tc>
          <w:tcPr>
            <w:tcW w:w="289" w:type="dxa"/>
            <w:tcBorders>
              <w:left w:val="single" w:sz="2" w:space="0" w:color="000000"/>
              <w:right w:val="single" w:sz="2" w:space="0" w:color="000000"/>
            </w:tcBorders>
          </w:tcPr>
          <w:p w:rsidR="000857F9" w:rsidRDefault="00196ABF">
            <w:pPr>
              <w:pStyle w:val="TableParagraph"/>
              <w:spacing w:line="143" w:lineRule="exact"/>
              <w:ind w:left="106"/>
              <w:jc w:val="left"/>
              <w:rPr>
                <w:rFonts w:ascii="Calibri"/>
                <w:sz w:val="13"/>
              </w:rPr>
            </w:pPr>
            <w:r>
              <w:rPr>
                <w:rFonts w:ascii="Calibri"/>
                <w:spacing w:val="-10"/>
                <w:w w:val="65"/>
                <w:sz w:val="13"/>
              </w:rPr>
              <w:t>V</w:t>
            </w:r>
          </w:p>
        </w:tc>
        <w:tc>
          <w:tcPr>
            <w:tcW w:w="292" w:type="dxa"/>
            <w:tcBorders>
              <w:left w:val="single" w:sz="2" w:space="0" w:color="000000"/>
              <w:right w:val="single" w:sz="2" w:space="0" w:color="000000"/>
            </w:tcBorders>
          </w:tcPr>
          <w:p w:rsidR="000857F9" w:rsidRDefault="00196ABF">
            <w:pPr>
              <w:pStyle w:val="TableParagraph"/>
              <w:spacing w:line="143" w:lineRule="exact"/>
              <w:ind w:left="105"/>
              <w:jc w:val="left"/>
              <w:rPr>
                <w:rFonts w:ascii="Calibri"/>
                <w:sz w:val="13"/>
              </w:rPr>
            </w:pPr>
            <w:r>
              <w:rPr>
                <w:rFonts w:ascii="Calibri"/>
                <w:spacing w:val="-10"/>
                <w:w w:val="65"/>
                <w:sz w:val="13"/>
              </w:rPr>
              <w:t>V</w:t>
            </w:r>
          </w:p>
        </w:tc>
        <w:tc>
          <w:tcPr>
            <w:tcW w:w="289" w:type="dxa"/>
            <w:tcBorders>
              <w:left w:val="single" w:sz="2" w:space="0" w:color="000000"/>
              <w:right w:val="single" w:sz="2" w:space="0" w:color="000000"/>
            </w:tcBorders>
          </w:tcPr>
          <w:p w:rsidR="000857F9" w:rsidRDefault="00196ABF">
            <w:pPr>
              <w:pStyle w:val="TableParagraph"/>
              <w:spacing w:line="143" w:lineRule="exact"/>
              <w:ind w:left="101"/>
              <w:jc w:val="left"/>
              <w:rPr>
                <w:rFonts w:ascii="Calibri"/>
                <w:sz w:val="13"/>
              </w:rPr>
            </w:pPr>
            <w:r>
              <w:rPr>
                <w:rFonts w:ascii="Calibri"/>
                <w:spacing w:val="-10"/>
                <w:w w:val="65"/>
                <w:sz w:val="13"/>
              </w:rPr>
              <w:t>V</w:t>
            </w:r>
          </w:p>
        </w:tc>
        <w:tc>
          <w:tcPr>
            <w:tcW w:w="291" w:type="dxa"/>
            <w:tcBorders>
              <w:left w:val="single" w:sz="2" w:space="0" w:color="000000"/>
              <w:right w:val="single" w:sz="2" w:space="0" w:color="000000"/>
            </w:tcBorders>
          </w:tcPr>
          <w:p w:rsidR="000857F9" w:rsidRDefault="00196ABF">
            <w:pPr>
              <w:pStyle w:val="TableParagraph"/>
              <w:spacing w:line="143" w:lineRule="exact"/>
              <w:ind w:left="103"/>
              <w:jc w:val="left"/>
              <w:rPr>
                <w:rFonts w:ascii="Calibri"/>
                <w:sz w:val="13"/>
              </w:rPr>
            </w:pPr>
            <w:r>
              <w:rPr>
                <w:rFonts w:ascii="Calibri"/>
                <w:spacing w:val="-10"/>
                <w:w w:val="65"/>
                <w:sz w:val="13"/>
              </w:rPr>
              <w:t>V</w:t>
            </w:r>
          </w:p>
        </w:tc>
        <w:tc>
          <w:tcPr>
            <w:tcW w:w="289" w:type="dxa"/>
            <w:tcBorders>
              <w:left w:val="single" w:sz="2" w:space="0" w:color="000000"/>
              <w:right w:val="single" w:sz="2" w:space="0" w:color="000000"/>
            </w:tcBorders>
          </w:tcPr>
          <w:p w:rsidR="000857F9" w:rsidRDefault="00196ABF">
            <w:pPr>
              <w:pStyle w:val="TableParagraph"/>
              <w:spacing w:line="143" w:lineRule="exact"/>
              <w:ind w:left="97"/>
              <w:jc w:val="left"/>
              <w:rPr>
                <w:rFonts w:ascii="Calibri"/>
                <w:sz w:val="13"/>
              </w:rPr>
            </w:pPr>
            <w:r>
              <w:rPr>
                <w:rFonts w:ascii="Calibri"/>
                <w:spacing w:val="-10"/>
                <w:w w:val="65"/>
                <w:sz w:val="13"/>
              </w:rPr>
              <w:t>V</w:t>
            </w:r>
          </w:p>
        </w:tc>
        <w:tc>
          <w:tcPr>
            <w:tcW w:w="291" w:type="dxa"/>
            <w:tcBorders>
              <w:left w:val="single" w:sz="2" w:space="0" w:color="000000"/>
              <w:right w:val="single" w:sz="2" w:space="0" w:color="000000"/>
            </w:tcBorders>
          </w:tcPr>
          <w:p w:rsidR="000857F9" w:rsidRDefault="00196ABF">
            <w:pPr>
              <w:pStyle w:val="TableParagraph"/>
              <w:spacing w:line="143" w:lineRule="exact"/>
              <w:ind w:left="99"/>
              <w:jc w:val="left"/>
              <w:rPr>
                <w:rFonts w:ascii="Calibri"/>
                <w:sz w:val="13"/>
              </w:rPr>
            </w:pPr>
            <w:r>
              <w:rPr>
                <w:rFonts w:ascii="Calibri"/>
                <w:spacing w:val="-10"/>
                <w:w w:val="65"/>
                <w:sz w:val="13"/>
              </w:rPr>
              <w:t>V</w:t>
            </w:r>
          </w:p>
        </w:tc>
        <w:tc>
          <w:tcPr>
            <w:tcW w:w="289" w:type="dxa"/>
            <w:tcBorders>
              <w:left w:val="single" w:sz="2" w:space="0" w:color="000000"/>
              <w:right w:val="single" w:sz="2" w:space="0" w:color="000000"/>
            </w:tcBorders>
          </w:tcPr>
          <w:p w:rsidR="000857F9" w:rsidRDefault="00196ABF">
            <w:pPr>
              <w:pStyle w:val="TableParagraph"/>
              <w:spacing w:line="143" w:lineRule="exact"/>
              <w:ind w:left="96"/>
              <w:jc w:val="left"/>
              <w:rPr>
                <w:rFonts w:ascii="Calibri"/>
                <w:sz w:val="13"/>
              </w:rPr>
            </w:pPr>
            <w:r>
              <w:rPr>
                <w:rFonts w:ascii="Calibri"/>
                <w:spacing w:val="-10"/>
                <w:w w:val="65"/>
                <w:sz w:val="13"/>
              </w:rPr>
              <w:t>V</w:t>
            </w:r>
          </w:p>
        </w:tc>
        <w:tc>
          <w:tcPr>
            <w:tcW w:w="289" w:type="dxa"/>
            <w:tcBorders>
              <w:left w:val="single" w:sz="2" w:space="0" w:color="000000"/>
              <w:right w:val="single" w:sz="2" w:space="0" w:color="000000"/>
            </w:tcBorders>
          </w:tcPr>
          <w:p w:rsidR="000857F9" w:rsidRDefault="00196ABF">
            <w:pPr>
              <w:pStyle w:val="TableParagraph"/>
              <w:spacing w:line="143" w:lineRule="exact"/>
              <w:ind w:left="97"/>
              <w:jc w:val="left"/>
              <w:rPr>
                <w:rFonts w:ascii="Calibri"/>
                <w:sz w:val="13"/>
              </w:rPr>
            </w:pPr>
            <w:r>
              <w:rPr>
                <w:rFonts w:ascii="Calibri"/>
                <w:spacing w:val="-10"/>
                <w:w w:val="65"/>
                <w:sz w:val="13"/>
              </w:rPr>
              <w:t>V</w:t>
            </w:r>
          </w:p>
        </w:tc>
        <w:tc>
          <w:tcPr>
            <w:tcW w:w="291" w:type="dxa"/>
            <w:tcBorders>
              <w:top w:val="single" w:sz="4" w:space="0" w:color="DADCDD"/>
              <w:left w:val="single" w:sz="2" w:space="0" w:color="000000"/>
              <w:bottom w:val="single" w:sz="4" w:space="0" w:color="DADCDD"/>
              <w:right w:val="single" w:sz="2" w:space="0" w:color="DADCDD"/>
            </w:tcBorders>
          </w:tcPr>
          <w:p w:rsidR="000857F9" w:rsidRDefault="000857F9">
            <w:pPr>
              <w:pStyle w:val="TableParagraph"/>
              <w:jc w:val="left"/>
              <w:rPr>
                <w:sz w:val="8"/>
              </w:rPr>
            </w:pPr>
          </w:p>
        </w:tc>
      </w:tr>
    </w:tbl>
    <w:p w:rsidR="000857F9" w:rsidRDefault="00196ABF">
      <w:pPr>
        <w:pStyle w:val="BodyText"/>
        <w:spacing w:before="24"/>
        <w:ind w:left="7927"/>
      </w:pPr>
      <w:r>
        <w:t>Sumber</w:t>
      </w:r>
      <w:r>
        <w:rPr>
          <w:spacing w:val="-3"/>
        </w:rPr>
        <w:t xml:space="preserve"> </w:t>
      </w:r>
      <w:r>
        <w:t>Adopsi:</w:t>
      </w:r>
      <w:r>
        <w:rPr>
          <w:spacing w:val="-1"/>
        </w:rPr>
        <w:t xml:space="preserve"> </w:t>
      </w:r>
      <w:r>
        <w:t>(Sakbaniah,</w:t>
      </w:r>
      <w:r>
        <w:rPr>
          <w:spacing w:val="-1"/>
        </w:rPr>
        <w:t xml:space="preserve"> </w:t>
      </w:r>
      <w:r>
        <w:t>Dewi,</w:t>
      </w:r>
      <w:r>
        <w:rPr>
          <w:spacing w:val="-1"/>
        </w:rPr>
        <w:t xml:space="preserve"> </w:t>
      </w:r>
      <w:r>
        <w:t>and</w:t>
      </w:r>
      <w:r>
        <w:rPr>
          <w:spacing w:val="-1"/>
        </w:rPr>
        <w:t xml:space="preserve"> </w:t>
      </w:r>
      <w:r>
        <w:t xml:space="preserve">Saragih </w:t>
      </w:r>
      <w:r>
        <w:rPr>
          <w:spacing w:val="-2"/>
        </w:rPr>
        <w:t>2024)</w:t>
      </w:r>
    </w:p>
    <w:p w:rsidR="000857F9" w:rsidRDefault="000857F9">
      <w:pPr>
        <w:pStyle w:val="BodyText"/>
        <w:sectPr w:rsidR="000857F9">
          <w:headerReference w:type="default" r:id="rId46"/>
          <w:pgSz w:w="16840" w:h="11910" w:orient="landscape"/>
          <w:pgMar w:top="1160" w:right="1984" w:bottom="280" w:left="1417" w:header="754" w:footer="0" w:gutter="0"/>
          <w:pgNumType w:start="92"/>
          <w:cols w:space="720"/>
        </w:sectPr>
      </w:pPr>
    </w:p>
    <w:p w:rsidR="000857F9" w:rsidRDefault="00196ABF">
      <w:pPr>
        <w:pStyle w:val="Heading3"/>
        <w:spacing w:before="80"/>
        <w:ind w:left="4" w:right="4"/>
        <w:jc w:val="center"/>
      </w:pPr>
      <w:r>
        <w:rPr>
          <w:noProof/>
          <w:lang w:val="en-US"/>
        </w:rPr>
        <w:drawing>
          <wp:anchor distT="0" distB="0" distL="0" distR="0" simplePos="0" relativeHeight="477848064" behindDoc="1" locked="0" layoutInCell="1" allowOverlap="1">
            <wp:simplePos x="0" y="0"/>
            <wp:positionH relativeFrom="page">
              <wp:posOffset>2653791</wp:posOffset>
            </wp:positionH>
            <wp:positionV relativeFrom="paragraph">
              <wp:posOffset>373295</wp:posOffset>
            </wp:positionV>
            <wp:extent cx="5397499" cy="5321299"/>
            <wp:effectExtent l="0" t="0" r="0" b="0"/>
            <wp:wrapNone/>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7" cstate="print"/>
                    <a:stretch>
                      <a:fillRect/>
                    </a:stretch>
                  </pic:blipFill>
                  <pic:spPr>
                    <a:xfrm>
                      <a:off x="0" y="0"/>
                      <a:ext cx="5397499" cy="5321299"/>
                    </a:xfrm>
                    <a:prstGeom prst="rect">
                      <a:avLst/>
                    </a:prstGeom>
                  </pic:spPr>
                </pic:pic>
              </a:graphicData>
            </a:graphic>
          </wp:anchor>
        </w:drawing>
      </w:r>
      <w:r>
        <w:t>Tabulasi</w:t>
      </w:r>
      <w:r>
        <w:rPr>
          <w:spacing w:val="-5"/>
        </w:rPr>
        <w:t xml:space="preserve"> </w:t>
      </w:r>
      <w:r>
        <w:t>Data</w:t>
      </w:r>
      <w:r>
        <w:rPr>
          <w:spacing w:val="-2"/>
        </w:rPr>
        <w:t xml:space="preserve"> </w:t>
      </w:r>
      <w:r>
        <w:t>Uji</w:t>
      </w:r>
      <w:r>
        <w:rPr>
          <w:spacing w:val="-2"/>
        </w:rPr>
        <w:t xml:space="preserve"> </w:t>
      </w:r>
      <w:r>
        <w:t>Reliabilita</w:t>
      </w:r>
      <w:r>
        <w:rPr>
          <w:spacing w:val="-3"/>
        </w:rPr>
        <w:t xml:space="preserve"> </w:t>
      </w:r>
      <w:r>
        <w:t>Angket</w:t>
      </w:r>
      <w:r>
        <w:rPr>
          <w:spacing w:val="-2"/>
        </w:rPr>
        <w:t xml:space="preserve"> </w:t>
      </w:r>
      <w:r>
        <w:t>Pola</w:t>
      </w:r>
      <w:r>
        <w:rPr>
          <w:spacing w:val="-2"/>
        </w:rPr>
        <w:t xml:space="preserve"> </w:t>
      </w:r>
      <w:r>
        <w:t>Asuh</w:t>
      </w:r>
      <w:r>
        <w:rPr>
          <w:spacing w:val="-4"/>
        </w:rPr>
        <w:t xml:space="preserve"> </w:t>
      </w:r>
      <w:r>
        <w:rPr>
          <w:spacing w:val="-2"/>
        </w:rPr>
        <w:t>Otoriter</w:t>
      </w:r>
    </w:p>
    <w:p w:rsidR="000857F9" w:rsidRDefault="000857F9">
      <w:pPr>
        <w:pStyle w:val="BodyText"/>
        <w:spacing w:before="89" w:after="1"/>
        <w:rPr>
          <w:b/>
          <w:sz w:val="20"/>
        </w:rPr>
      </w:pPr>
    </w:p>
    <w:tbl>
      <w:tblPr>
        <w:tblW w:w="0" w:type="auto"/>
        <w:tblInd w:w="4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51"/>
        <w:gridCol w:w="348"/>
        <w:gridCol w:w="348"/>
        <w:gridCol w:w="348"/>
        <w:gridCol w:w="348"/>
        <w:gridCol w:w="348"/>
        <w:gridCol w:w="348"/>
        <w:gridCol w:w="349"/>
        <w:gridCol w:w="348"/>
        <w:gridCol w:w="348"/>
        <w:gridCol w:w="348"/>
        <w:gridCol w:w="348"/>
        <w:gridCol w:w="348"/>
        <w:gridCol w:w="348"/>
        <w:gridCol w:w="348"/>
        <w:gridCol w:w="348"/>
        <w:gridCol w:w="348"/>
        <w:gridCol w:w="348"/>
        <w:gridCol w:w="348"/>
        <w:gridCol w:w="348"/>
        <w:gridCol w:w="348"/>
        <w:gridCol w:w="348"/>
        <w:gridCol w:w="348"/>
        <w:gridCol w:w="348"/>
        <w:gridCol w:w="348"/>
        <w:gridCol w:w="348"/>
        <w:gridCol w:w="348"/>
        <w:gridCol w:w="349"/>
        <w:gridCol w:w="348"/>
        <w:gridCol w:w="348"/>
        <w:gridCol w:w="348"/>
        <w:gridCol w:w="348"/>
        <w:gridCol w:w="348"/>
        <w:gridCol w:w="348"/>
        <w:gridCol w:w="348"/>
      </w:tblGrid>
      <w:tr w:rsidR="000857F9">
        <w:trPr>
          <w:trHeight w:val="141"/>
        </w:trPr>
        <w:tc>
          <w:tcPr>
            <w:tcW w:w="1051" w:type="dxa"/>
            <w:tcBorders>
              <w:left w:val="single" w:sz="2" w:space="0" w:color="000000"/>
              <w:right w:val="single" w:sz="2" w:space="0" w:color="000000"/>
            </w:tcBorders>
          </w:tcPr>
          <w:p w:rsidR="000857F9" w:rsidRDefault="000857F9">
            <w:pPr>
              <w:pStyle w:val="TableParagraph"/>
              <w:jc w:val="left"/>
              <w:rPr>
                <w:sz w:val="8"/>
              </w:rPr>
            </w:pP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jc w:val="center"/>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jc w:val="center"/>
              <w:rPr>
                <w:rFonts w:ascii="Calibri"/>
                <w:sz w:val="11"/>
              </w:rPr>
            </w:pPr>
            <w:r>
              <w:rPr>
                <w:rFonts w:ascii="Calibri"/>
                <w:spacing w:val="-10"/>
                <w:w w:val="90"/>
                <w:sz w:val="11"/>
              </w:rPr>
              <w:t>2</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jc w:val="center"/>
              <w:rPr>
                <w:rFonts w:ascii="Calibri"/>
                <w:sz w:val="11"/>
              </w:rPr>
            </w:pPr>
            <w:r>
              <w:rPr>
                <w:rFonts w:ascii="Calibri"/>
                <w:spacing w:val="-10"/>
                <w:w w:val="90"/>
                <w:sz w:val="11"/>
              </w:rPr>
              <w:t>3</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jc w:val="center"/>
              <w:rPr>
                <w:rFonts w:ascii="Calibri"/>
                <w:sz w:val="11"/>
              </w:rPr>
            </w:pPr>
            <w:r>
              <w:rPr>
                <w:rFonts w:ascii="Calibri"/>
                <w:spacing w:val="-10"/>
                <w:w w:val="90"/>
                <w:sz w:val="11"/>
              </w:rPr>
              <w:t>4</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jc w:val="center"/>
              <w:rPr>
                <w:rFonts w:ascii="Calibri"/>
                <w:sz w:val="11"/>
              </w:rPr>
            </w:pPr>
            <w:r>
              <w:rPr>
                <w:rFonts w:ascii="Calibri"/>
                <w:spacing w:val="-10"/>
                <w:w w:val="90"/>
                <w:sz w:val="11"/>
              </w:rPr>
              <w:t>7</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jc w:val="center"/>
              <w:rPr>
                <w:rFonts w:ascii="Calibri"/>
                <w:sz w:val="11"/>
              </w:rPr>
            </w:pPr>
            <w:r>
              <w:rPr>
                <w:rFonts w:ascii="Calibri"/>
                <w:spacing w:val="-10"/>
                <w:w w:val="90"/>
                <w:sz w:val="11"/>
              </w:rPr>
              <w:t>8</w:t>
            </w:r>
          </w:p>
        </w:tc>
        <w:tc>
          <w:tcPr>
            <w:tcW w:w="349"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jc w:val="center"/>
              <w:rPr>
                <w:rFonts w:ascii="Calibri"/>
                <w:sz w:val="11"/>
              </w:rPr>
            </w:pPr>
            <w:r>
              <w:rPr>
                <w:rFonts w:ascii="Calibri"/>
                <w:spacing w:val="-10"/>
                <w:w w:val="90"/>
                <w:sz w:val="11"/>
              </w:rPr>
              <w:t>9</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2"/>
              <w:jc w:val="center"/>
              <w:rPr>
                <w:rFonts w:ascii="Calibri"/>
                <w:sz w:val="11"/>
              </w:rPr>
            </w:pPr>
            <w:r>
              <w:rPr>
                <w:rFonts w:ascii="Calibri"/>
                <w:spacing w:val="-5"/>
                <w:w w:val="90"/>
                <w:sz w:val="11"/>
              </w:rPr>
              <w:t>10</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2"/>
              <w:jc w:val="center"/>
              <w:rPr>
                <w:rFonts w:ascii="Calibri"/>
                <w:sz w:val="11"/>
              </w:rPr>
            </w:pPr>
            <w:r>
              <w:rPr>
                <w:rFonts w:ascii="Calibri"/>
                <w:spacing w:val="-5"/>
                <w:w w:val="90"/>
                <w:sz w:val="11"/>
              </w:rPr>
              <w:t>12</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2"/>
              <w:jc w:val="center"/>
              <w:rPr>
                <w:rFonts w:ascii="Calibri"/>
                <w:sz w:val="11"/>
              </w:rPr>
            </w:pPr>
            <w:r>
              <w:rPr>
                <w:rFonts w:ascii="Calibri"/>
                <w:spacing w:val="-5"/>
                <w:w w:val="90"/>
                <w:sz w:val="11"/>
              </w:rPr>
              <w:t>13</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2"/>
              <w:jc w:val="center"/>
              <w:rPr>
                <w:rFonts w:ascii="Calibri"/>
                <w:sz w:val="11"/>
              </w:rPr>
            </w:pPr>
            <w:r>
              <w:rPr>
                <w:rFonts w:ascii="Calibri"/>
                <w:spacing w:val="-5"/>
                <w:w w:val="90"/>
                <w:sz w:val="11"/>
              </w:rPr>
              <w:t>14</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2"/>
              <w:jc w:val="center"/>
              <w:rPr>
                <w:rFonts w:ascii="Calibri"/>
                <w:sz w:val="11"/>
              </w:rPr>
            </w:pPr>
            <w:r>
              <w:rPr>
                <w:rFonts w:ascii="Calibri"/>
                <w:spacing w:val="-5"/>
                <w:w w:val="90"/>
                <w:sz w:val="11"/>
              </w:rPr>
              <w:t>16</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2"/>
              <w:jc w:val="center"/>
              <w:rPr>
                <w:rFonts w:ascii="Calibri"/>
                <w:sz w:val="11"/>
              </w:rPr>
            </w:pPr>
            <w:r>
              <w:rPr>
                <w:rFonts w:ascii="Calibri"/>
                <w:spacing w:val="-5"/>
                <w:w w:val="90"/>
                <w:sz w:val="11"/>
              </w:rPr>
              <w:t>17</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2"/>
              <w:jc w:val="center"/>
              <w:rPr>
                <w:rFonts w:ascii="Calibri"/>
                <w:sz w:val="11"/>
              </w:rPr>
            </w:pPr>
            <w:r>
              <w:rPr>
                <w:rFonts w:ascii="Calibri"/>
                <w:spacing w:val="-5"/>
                <w:w w:val="90"/>
                <w:sz w:val="11"/>
              </w:rPr>
              <w:t>18</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2"/>
              <w:jc w:val="center"/>
              <w:rPr>
                <w:rFonts w:ascii="Calibri"/>
                <w:sz w:val="11"/>
              </w:rPr>
            </w:pPr>
            <w:r>
              <w:rPr>
                <w:rFonts w:ascii="Calibri"/>
                <w:spacing w:val="-5"/>
                <w:w w:val="90"/>
                <w:sz w:val="11"/>
              </w:rPr>
              <w:t>19</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2"/>
              <w:jc w:val="center"/>
              <w:rPr>
                <w:rFonts w:ascii="Calibri"/>
                <w:sz w:val="11"/>
              </w:rPr>
            </w:pPr>
            <w:r>
              <w:rPr>
                <w:rFonts w:ascii="Calibri"/>
                <w:spacing w:val="-5"/>
                <w:w w:val="90"/>
                <w:sz w:val="11"/>
              </w:rPr>
              <w:t>20</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1"/>
              <w:jc w:val="center"/>
              <w:rPr>
                <w:rFonts w:ascii="Calibri"/>
                <w:sz w:val="11"/>
              </w:rPr>
            </w:pPr>
            <w:r>
              <w:rPr>
                <w:rFonts w:ascii="Calibri"/>
                <w:spacing w:val="-5"/>
                <w:w w:val="90"/>
                <w:sz w:val="11"/>
              </w:rPr>
              <w:t>22</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1"/>
              <w:jc w:val="center"/>
              <w:rPr>
                <w:rFonts w:ascii="Calibri"/>
                <w:sz w:val="11"/>
              </w:rPr>
            </w:pPr>
            <w:r>
              <w:rPr>
                <w:rFonts w:ascii="Calibri"/>
                <w:spacing w:val="-5"/>
                <w:w w:val="90"/>
                <w:sz w:val="11"/>
              </w:rPr>
              <w:t>23</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1"/>
              <w:jc w:val="center"/>
              <w:rPr>
                <w:rFonts w:ascii="Calibri"/>
                <w:sz w:val="11"/>
              </w:rPr>
            </w:pPr>
            <w:r>
              <w:rPr>
                <w:rFonts w:ascii="Calibri"/>
                <w:spacing w:val="-5"/>
                <w:w w:val="90"/>
                <w:sz w:val="11"/>
              </w:rPr>
              <w:t>24</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1"/>
              <w:jc w:val="center"/>
              <w:rPr>
                <w:rFonts w:ascii="Calibri"/>
                <w:sz w:val="11"/>
              </w:rPr>
            </w:pPr>
            <w:r>
              <w:rPr>
                <w:rFonts w:ascii="Calibri"/>
                <w:spacing w:val="-5"/>
                <w:w w:val="90"/>
                <w:sz w:val="11"/>
              </w:rPr>
              <w:t>25</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1"/>
              <w:jc w:val="center"/>
              <w:rPr>
                <w:rFonts w:ascii="Calibri"/>
                <w:sz w:val="11"/>
              </w:rPr>
            </w:pPr>
            <w:r>
              <w:rPr>
                <w:rFonts w:ascii="Calibri"/>
                <w:spacing w:val="-5"/>
                <w:w w:val="90"/>
                <w:sz w:val="11"/>
              </w:rPr>
              <w:t>27</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1"/>
              <w:jc w:val="center"/>
              <w:rPr>
                <w:rFonts w:ascii="Calibri"/>
                <w:sz w:val="11"/>
              </w:rPr>
            </w:pPr>
            <w:r>
              <w:rPr>
                <w:rFonts w:ascii="Calibri"/>
                <w:spacing w:val="-5"/>
                <w:w w:val="90"/>
                <w:sz w:val="11"/>
              </w:rPr>
              <w:t>28</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1"/>
              <w:jc w:val="center"/>
              <w:rPr>
                <w:rFonts w:ascii="Calibri"/>
                <w:sz w:val="11"/>
              </w:rPr>
            </w:pPr>
            <w:r>
              <w:rPr>
                <w:rFonts w:ascii="Calibri"/>
                <w:spacing w:val="-5"/>
                <w:w w:val="90"/>
                <w:sz w:val="11"/>
              </w:rPr>
              <w:t>29</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1"/>
              <w:jc w:val="center"/>
              <w:rPr>
                <w:rFonts w:ascii="Calibri"/>
                <w:sz w:val="11"/>
              </w:rPr>
            </w:pPr>
            <w:r>
              <w:rPr>
                <w:rFonts w:ascii="Calibri"/>
                <w:spacing w:val="-5"/>
                <w:w w:val="90"/>
                <w:sz w:val="11"/>
              </w:rPr>
              <w:t>30</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1"/>
              <w:jc w:val="center"/>
              <w:rPr>
                <w:rFonts w:ascii="Calibri"/>
                <w:sz w:val="11"/>
              </w:rPr>
            </w:pPr>
            <w:r>
              <w:rPr>
                <w:rFonts w:ascii="Calibri"/>
                <w:spacing w:val="-5"/>
                <w:w w:val="90"/>
                <w:sz w:val="11"/>
              </w:rPr>
              <w:t>32</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1"/>
              <w:jc w:val="center"/>
              <w:rPr>
                <w:rFonts w:ascii="Calibri"/>
                <w:sz w:val="11"/>
              </w:rPr>
            </w:pPr>
            <w:r>
              <w:rPr>
                <w:rFonts w:ascii="Calibri"/>
                <w:spacing w:val="-5"/>
                <w:w w:val="90"/>
                <w:sz w:val="11"/>
              </w:rPr>
              <w:t>33</w:t>
            </w:r>
          </w:p>
        </w:tc>
        <w:tc>
          <w:tcPr>
            <w:tcW w:w="349"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1"/>
              <w:jc w:val="center"/>
              <w:rPr>
                <w:rFonts w:ascii="Calibri"/>
                <w:sz w:val="11"/>
              </w:rPr>
            </w:pPr>
            <w:r>
              <w:rPr>
                <w:rFonts w:ascii="Calibri"/>
                <w:spacing w:val="-5"/>
                <w:w w:val="90"/>
                <w:sz w:val="11"/>
              </w:rPr>
              <w:t>34</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2"/>
              <w:jc w:val="center"/>
              <w:rPr>
                <w:rFonts w:ascii="Calibri"/>
                <w:sz w:val="11"/>
              </w:rPr>
            </w:pPr>
            <w:r>
              <w:rPr>
                <w:rFonts w:ascii="Calibri"/>
                <w:spacing w:val="-5"/>
                <w:w w:val="90"/>
                <w:sz w:val="11"/>
              </w:rPr>
              <w:t>35</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2"/>
              <w:jc w:val="center"/>
              <w:rPr>
                <w:rFonts w:ascii="Calibri"/>
                <w:sz w:val="11"/>
              </w:rPr>
            </w:pPr>
            <w:r>
              <w:rPr>
                <w:rFonts w:ascii="Calibri"/>
                <w:spacing w:val="-5"/>
                <w:w w:val="90"/>
                <w:sz w:val="11"/>
              </w:rPr>
              <w:t>36</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2"/>
              <w:jc w:val="center"/>
              <w:rPr>
                <w:rFonts w:ascii="Calibri"/>
                <w:sz w:val="11"/>
              </w:rPr>
            </w:pPr>
            <w:r>
              <w:rPr>
                <w:rFonts w:ascii="Calibri"/>
                <w:spacing w:val="-5"/>
                <w:w w:val="90"/>
                <w:sz w:val="11"/>
              </w:rPr>
              <w:t>37</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2"/>
              <w:jc w:val="center"/>
              <w:rPr>
                <w:rFonts w:ascii="Calibri"/>
                <w:sz w:val="11"/>
              </w:rPr>
            </w:pPr>
            <w:r>
              <w:rPr>
                <w:rFonts w:ascii="Calibri"/>
                <w:spacing w:val="-5"/>
                <w:w w:val="90"/>
                <w:sz w:val="11"/>
              </w:rPr>
              <w:t>38</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2"/>
              <w:jc w:val="center"/>
              <w:rPr>
                <w:rFonts w:ascii="Calibri"/>
                <w:sz w:val="11"/>
              </w:rPr>
            </w:pPr>
            <w:r>
              <w:rPr>
                <w:rFonts w:ascii="Calibri"/>
                <w:spacing w:val="-5"/>
                <w:w w:val="90"/>
                <w:sz w:val="11"/>
              </w:rPr>
              <w:t>39</w:t>
            </w:r>
          </w:p>
        </w:tc>
        <w:tc>
          <w:tcPr>
            <w:tcW w:w="348" w:type="dxa"/>
            <w:tcBorders>
              <w:left w:val="single" w:sz="2" w:space="0" w:color="000000"/>
              <w:right w:val="single" w:sz="2" w:space="0" w:color="000000"/>
            </w:tcBorders>
            <w:shd w:val="clear" w:color="auto" w:fill="8DB4E0"/>
          </w:tcPr>
          <w:p w:rsidR="000857F9" w:rsidRDefault="00196ABF">
            <w:pPr>
              <w:pStyle w:val="TableParagraph"/>
              <w:spacing w:line="121" w:lineRule="exact"/>
              <w:ind w:left="13" w:right="13"/>
              <w:jc w:val="center"/>
              <w:rPr>
                <w:rFonts w:ascii="Calibri"/>
                <w:sz w:val="11"/>
              </w:rPr>
            </w:pPr>
            <w:r>
              <w:rPr>
                <w:rFonts w:ascii="Calibri"/>
                <w:spacing w:val="-5"/>
                <w:w w:val="90"/>
                <w:sz w:val="11"/>
              </w:rPr>
              <w:t>40</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2"/>
                <w:w w:val="90"/>
                <w:sz w:val="11"/>
              </w:rPr>
              <w:t>Jumlah</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jc w:val="center"/>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84</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jc w:val="center"/>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82</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jc w:val="center"/>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81</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jc w:val="center"/>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0</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76</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jc w:val="center"/>
              <w:rPr>
                <w:rFonts w:ascii="Calibri"/>
                <w:sz w:val="11"/>
              </w:rPr>
            </w:pPr>
            <w:r>
              <w:rPr>
                <w:rFonts w:ascii="Calibri"/>
                <w:spacing w:val="-10"/>
                <w:w w:val="90"/>
                <w:sz w:val="11"/>
              </w:rPr>
              <w:t>5</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87</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jc w:val="center"/>
              <w:rPr>
                <w:rFonts w:ascii="Calibri"/>
                <w:sz w:val="11"/>
              </w:rPr>
            </w:pPr>
            <w:r>
              <w:rPr>
                <w:rFonts w:ascii="Calibri"/>
                <w:spacing w:val="-10"/>
                <w:w w:val="90"/>
                <w:sz w:val="11"/>
              </w:rPr>
              <w:t>6</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85</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jc w:val="center"/>
              <w:rPr>
                <w:rFonts w:ascii="Calibri"/>
                <w:sz w:val="11"/>
              </w:rPr>
            </w:pPr>
            <w:r>
              <w:rPr>
                <w:rFonts w:ascii="Calibri"/>
                <w:spacing w:val="-10"/>
                <w:w w:val="90"/>
                <w:sz w:val="11"/>
              </w:rPr>
              <w:t>7</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83</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jc w:val="center"/>
              <w:rPr>
                <w:rFonts w:ascii="Calibri"/>
                <w:sz w:val="11"/>
              </w:rPr>
            </w:pPr>
            <w:r>
              <w:rPr>
                <w:rFonts w:ascii="Calibri"/>
                <w:spacing w:val="-10"/>
                <w:w w:val="90"/>
                <w:sz w:val="11"/>
              </w:rPr>
              <w:t>8</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0</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76</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jc w:val="center"/>
              <w:rPr>
                <w:rFonts w:ascii="Calibri"/>
                <w:sz w:val="11"/>
              </w:rPr>
            </w:pPr>
            <w:r>
              <w:rPr>
                <w:rFonts w:ascii="Calibri"/>
                <w:spacing w:val="-10"/>
                <w:w w:val="90"/>
                <w:sz w:val="11"/>
              </w:rPr>
              <w:t>9</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92</w:t>
            </w:r>
          </w:p>
        </w:tc>
      </w:tr>
      <w:tr w:rsidR="000857F9">
        <w:trPr>
          <w:trHeight w:val="138"/>
        </w:trPr>
        <w:tc>
          <w:tcPr>
            <w:tcW w:w="1051" w:type="dxa"/>
            <w:tcBorders>
              <w:left w:val="single" w:sz="2" w:space="0" w:color="000000"/>
              <w:right w:val="single" w:sz="2" w:space="0" w:color="000000"/>
            </w:tcBorders>
            <w:shd w:val="clear" w:color="auto" w:fill="8DB4E0"/>
          </w:tcPr>
          <w:p w:rsidR="000857F9" w:rsidRDefault="00196ABF">
            <w:pPr>
              <w:pStyle w:val="TableParagraph"/>
              <w:spacing w:line="119" w:lineRule="exact"/>
              <w:ind w:left="15" w:right="11"/>
              <w:jc w:val="center"/>
              <w:rPr>
                <w:rFonts w:ascii="Calibri"/>
                <w:sz w:val="11"/>
              </w:rPr>
            </w:pPr>
            <w:r>
              <w:rPr>
                <w:rFonts w:ascii="Calibri"/>
                <w:spacing w:val="-5"/>
                <w:w w:val="90"/>
                <w:sz w:val="11"/>
              </w:rPr>
              <w:t>10</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9"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19" w:lineRule="exact"/>
              <w:ind w:left="13" w:right="13"/>
              <w:jc w:val="center"/>
              <w:rPr>
                <w:rFonts w:ascii="Calibri"/>
                <w:sz w:val="11"/>
              </w:rPr>
            </w:pPr>
            <w:r>
              <w:rPr>
                <w:rFonts w:ascii="Calibri"/>
                <w:spacing w:val="-5"/>
                <w:w w:val="90"/>
                <w:sz w:val="11"/>
              </w:rPr>
              <w:t>81</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11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0</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82</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12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76</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13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79</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14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0</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73</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15</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72</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16</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87</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17</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71</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18</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68</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19</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91</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20</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89</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21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70</w:t>
            </w:r>
          </w:p>
        </w:tc>
      </w:tr>
      <w:tr w:rsidR="000857F9">
        <w:trPr>
          <w:trHeight w:val="138"/>
        </w:trPr>
        <w:tc>
          <w:tcPr>
            <w:tcW w:w="1051" w:type="dxa"/>
            <w:tcBorders>
              <w:left w:val="single" w:sz="2" w:space="0" w:color="000000"/>
              <w:right w:val="single" w:sz="2" w:space="0" w:color="000000"/>
            </w:tcBorders>
            <w:shd w:val="clear" w:color="auto" w:fill="8DB4E0"/>
          </w:tcPr>
          <w:p w:rsidR="000857F9" w:rsidRDefault="00196ABF">
            <w:pPr>
              <w:pStyle w:val="TableParagraph"/>
              <w:spacing w:line="119" w:lineRule="exact"/>
              <w:ind w:left="15" w:right="11"/>
              <w:jc w:val="center"/>
              <w:rPr>
                <w:rFonts w:ascii="Calibri"/>
                <w:sz w:val="11"/>
              </w:rPr>
            </w:pPr>
            <w:r>
              <w:rPr>
                <w:rFonts w:ascii="Calibri"/>
                <w:spacing w:val="-5"/>
                <w:w w:val="90"/>
                <w:sz w:val="11"/>
              </w:rPr>
              <w:t>22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9"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19" w:lineRule="exact"/>
              <w:ind w:left="13" w:right="13"/>
              <w:jc w:val="center"/>
              <w:rPr>
                <w:rFonts w:ascii="Calibri"/>
                <w:sz w:val="11"/>
              </w:rPr>
            </w:pPr>
            <w:r>
              <w:rPr>
                <w:rFonts w:ascii="Calibri"/>
                <w:spacing w:val="-5"/>
                <w:w w:val="90"/>
                <w:sz w:val="11"/>
              </w:rPr>
              <w:t>66</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23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64</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24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63</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25</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70</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26</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67</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27</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90</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28</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91</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29</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86</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30</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55</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31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83</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32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74</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33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114</w:t>
            </w:r>
          </w:p>
        </w:tc>
      </w:tr>
      <w:tr w:rsidR="000857F9">
        <w:trPr>
          <w:trHeight w:val="138"/>
        </w:trPr>
        <w:tc>
          <w:tcPr>
            <w:tcW w:w="1051" w:type="dxa"/>
            <w:tcBorders>
              <w:left w:val="single" w:sz="2" w:space="0" w:color="000000"/>
              <w:right w:val="single" w:sz="2" w:space="0" w:color="000000"/>
            </w:tcBorders>
            <w:shd w:val="clear" w:color="auto" w:fill="8DB4E0"/>
          </w:tcPr>
          <w:p w:rsidR="000857F9" w:rsidRDefault="00196ABF">
            <w:pPr>
              <w:pStyle w:val="TableParagraph"/>
              <w:spacing w:line="119" w:lineRule="exact"/>
              <w:ind w:left="15" w:right="11"/>
              <w:jc w:val="center"/>
              <w:rPr>
                <w:rFonts w:ascii="Calibri"/>
                <w:sz w:val="11"/>
              </w:rPr>
            </w:pPr>
            <w:r>
              <w:rPr>
                <w:rFonts w:ascii="Calibri"/>
                <w:spacing w:val="-5"/>
                <w:w w:val="90"/>
                <w:sz w:val="11"/>
              </w:rPr>
              <w:t>34</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19"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19" w:lineRule="exact"/>
              <w:ind w:left="13" w:right="13"/>
              <w:jc w:val="center"/>
              <w:rPr>
                <w:rFonts w:ascii="Calibri"/>
                <w:sz w:val="11"/>
              </w:rPr>
            </w:pPr>
            <w:r>
              <w:rPr>
                <w:rFonts w:ascii="Calibri"/>
                <w:spacing w:val="-5"/>
                <w:w w:val="90"/>
                <w:sz w:val="11"/>
              </w:rPr>
              <w:t>62</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35</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67</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36</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61</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37</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97</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38</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69</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39</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93</w:t>
            </w:r>
          </w:p>
        </w:tc>
      </w:tr>
      <w:tr w:rsidR="000857F9">
        <w:trPr>
          <w:trHeight w:val="141"/>
        </w:trPr>
        <w:tc>
          <w:tcPr>
            <w:tcW w:w="1051" w:type="dxa"/>
            <w:tcBorders>
              <w:left w:val="single" w:sz="2" w:space="0" w:color="000000"/>
              <w:right w:val="single" w:sz="2" w:space="0" w:color="000000"/>
            </w:tcBorders>
            <w:shd w:val="clear" w:color="auto" w:fill="8DB4E0"/>
          </w:tcPr>
          <w:p w:rsidR="000857F9" w:rsidRDefault="00196ABF">
            <w:pPr>
              <w:pStyle w:val="TableParagraph"/>
              <w:spacing w:line="121" w:lineRule="exact"/>
              <w:ind w:left="15" w:right="11"/>
              <w:jc w:val="center"/>
              <w:rPr>
                <w:rFonts w:ascii="Calibri"/>
                <w:sz w:val="11"/>
              </w:rPr>
            </w:pPr>
            <w:r>
              <w:rPr>
                <w:rFonts w:ascii="Calibri"/>
                <w:spacing w:val="-5"/>
                <w:w w:val="90"/>
                <w:sz w:val="11"/>
              </w:rPr>
              <w:t>40</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3</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9"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4</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2</w:t>
            </w:r>
          </w:p>
        </w:tc>
        <w:tc>
          <w:tcPr>
            <w:tcW w:w="348" w:type="dxa"/>
            <w:tcBorders>
              <w:left w:val="single" w:sz="2" w:space="0" w:color="000000"/>
              <w:right w:val="single" w:sz="2" w:space="0" w:color="000000"/>
            </w:tcBorders>
          </w:tcPr>
          <w:p w:rsidR="000857F9" w:rsidRDefault="00196ABF">
            <w:pPr>
              <w:pStyle w:val="TableParagraph"/>
              <w:spacing w:line="121" w:lineRule="exact"/>
              <w:ind w:right="-15"/>
              <w:rPr>
                <w:rFonts w:ascii="Calibri"/>
                <w:sz w:val="11"/>
              </w:rPr>
            </w:pPr>
            <w:r>
              <w:rPr>
                <w:rFonts w:ascii="Calibri"/>
                <w:spacing w:val="-10"/>
                <w:w w:val="90"/>
                <w:sz w:val="11"/>
              </w:rPr>
              <w:t>1</w:t>
            </w:r>
          </w:p>
        </w:tc>
        <w:tc>
          <w:tcPr>
            <w:tcW w:w="348" w:type="dxa"/>
            <w:tcBorders>
              <w:left w:val="single" w:sz="2" w:space="0" w:color="000000"/>
              <w:right w:val="single" w:sz="2" w:space="0" w:color="000000"/>
            </w:tcBorders>
            <w:shd w:val="clear" w:color="auto" w:fill="FFFF00"/>
          </w:tcPr>
          <w:p w:rsidR="000857F9" w:rsidRDefault="00196ABF">
            <w:pPr>
              <w:pStyle w:val="TableParagraph"/>
              <w:spacing w:line="121" w:lineRule="exact"/>
              <w:ind w:left="13" w:right="13"/>
              <w:jc w:val="center"/>
              <w:rPr>
                <w:rFonts w:ascii="Calibri"/>
                <w:sz w:val="11"/>
              </w:rPr>
            </w:pPr>
            <w:r>
              <w:rPr>
                <w:rFonts w:ascii="Calibri"/>
                <w:spacing w:val="-5"/>
                <w:w w:val="90"/>
                <w:sz w:val="11"/>
              </w:rPr>
              <w:t>97</w:t>
            </w:r>
          </w:p>
        </w:tc>
      </w:tr>
      <w:tr w:rsidR="000857F9">
        <w:trPr>
          <w:trHeight w:val="141"/>
        </w:trPr>
        <w:tc>
          <w:tcPr>
            <w:tcW w:w="1051" w:type="dxa"/>
            <w:tcBorders>
              <w:left w:val="single" w:sz="2" w:space="0" w:color="000000"/>
              <w:right w:val="nil"/>
            </w:tcBorders>
          </w:tcPr>
          <w:p w:rsidR="000857F9" w:rsidRDefault="00196ABF">
            <w:pPr>
              <w:pStyle w:val="TableParagraph"/>
              <w:spacing w:line="121" w:lineRule="exact"/>
              <w:ind w:right="379"/>
              <w:rPr>
                <w:rFonts w:ascii="Calibri"/>
                <w:sz w:val="11"/>
              </w:rPr>
            </w:pPr>
            <w:r>
              <w:rPr>
                <w:rFonts w:ascii="Calibri"/>
                <w:spacing w:val="-2"/>
                <w:w w:val="90"/>
                <w:sz w:val="11"/>
              </w:rPr>
              <w:t>R.Hitung</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0,449</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0,326</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0,508</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0,380</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0,321</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0,334</w:t>
            </w:r>
          </w:p>
        </w:tc>
        <w:tc>
          <w:tcPr>
            <w:tcW w:w="349"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0,415</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0,334</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0,389</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0,351</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0,485</w:t>
            </w:r>
          </w:p>
        </w:tc>
        <w:tc>
          <w:tcPr>
            <w:tcW w:w="348" w:type="dxa"/>
            <w:tcBorders>
              <w:left w:val="nil"/>
              <w:right w:val="nil"/>
            </w:tcBorders>
          </w:tcPr>
          <w:p w:rsidR="000857F9" w:rsidRDefault="00196ABF">
            <w:pPr>
              <w:pStyle w:val="TableParagraph"/>
              <w:spacing w:line="121" w:lineRule="exact"/>
              <w:ind w:right="6"/>
              <w:rPr>
                <w:rFonts w:ascii="Calibri"/>
                <w:sz w:val="11"/>
              </w:rPr>
            </w:pPr>
            <w:r>
              <w:rPr>
                <w:rFonts w:ascii="Calibri"/>
                <w:spacing w:val="-2"/>
                <w:w w:val="90"/>
                <w:sz w:val="11"/>
              </w:rPr>
              <w:t>0,348</w:t>
            </w:r>
          </w:p>
        </w:tc>
        <w:tc>
          <w:tcPr>
            <w:tcW w:w="348" w:type="dxa"/>
            <w:tcBorders>
              <w:left w:val="nil"/>
              <w:right w:val="nil"/>
            </w:tcBorders>
          </w:tcPr>
          <w:p w:rsidR="000857F9" w:rsidRDefault="00196ABF">
            <w:pPr>
              <w:pStyle w:val="TableParagraph"/>
              <w:spacing w:line="121" w:lineRule="exact"/>
              <w:ind w:right="6"/>
              <w:rPr>
                <w:rFonts w:ascii="Calibri"/>
                <w:sz w:val="11"/>
              </w:rPr>
            </w:pPr>
            <w:r>
              <w:rPr>
                <w:rFonts w:ascii="Calibri"/>
                <w:spacing w:val="-2"/>
                <w:w w:val="90"/>
                <w:sz w:val="11"/>
              </w:rPr>
              <w:t>0,485</w:t>
            </w:r>
          </w:p>
        </w:tc>
        <w:tc>
          <w:tcPr>
            <w:tcW w:w="348" w:type="dxa"/>
            <w:tcBorders>
              <w:left w:val="nil"/>
              <w:right w:val="nil"/>
            </w:tcBorders>
          </w:tcPr>
          <w:p w:rsidR="000857F9" w:rsidRDefault="00196ABF">
            <w:pPr>
              <w:pStyle w:val="TableParagraph"/>
              <w:spacing w:line="121" w:lineRule="exact"/>
              <w:ind w:right="6"/>
              <w:rPr>
                <w:rFonts w:ascii="Calibri"/>
                <w:sz w:val="11"/>
              </w:rPr>
            </w:pPr>
            <w:r>
              <w:rPr>
                <w:rFonts w:ascii="Calibri"/>
                <w:spacing w:val="-2"/>
                <w:w w:val="90"/>
                <w:sz w:val="11"/>
              </w:rPr>
              <w:t>0,499</w:t>
            </w:r>
          </w:p>
        </w:tc>
        <w:tc>
          <w:tcPr>
            <w:tcW w:w="348" w:type="dxa"/>
            <w:tcBorders>
              <w:left w:val="nil"/>
              <w:right w:val="nil"/>
            </w:tcBorders>
          </w:tcPr>
          <w:p w:rsidR="000857F9" w:rsidRDefault="00196ABF">
            <w:pPr>
              <w:pStyle w:val="TableParagraph"/>
              <w:spacing w:line="121" w:lineRule="exact"/>
              <w:ind w:right="6"/>
              <w:rPr>
                <w:rFonts w:ascii="Calibri"/>
                <w:sz w:val="11"/>
              </w:rPr>
            </w:pPr>
            <w:r>
              <w:rPr>
                <w:rFonts w:ascii="Calibri"/>
                <w:spacing w:val="-2"/>
                <w:w w:val="90"/>
                <w:sz w:val="11"/>
              </w:rPr>
              <w:t>0,315</w:t>
            </w:r>
          </w:p>
        </w:tc>
        <w:tc>
          <w:tcPr>
            <w:tcW w:w="348" w:type="dxa"/>
            <w:tcBorders>
              <w:left w:val="nil"/>
              <w:right w:val="nil"/>
            </w:tcBorders>
          </w:tcPr>
          <w:p w:rsidR="000857F9" w:rsidRDefault="00196ABF">
            <w:pPr>
              <w:pStyle w:val="TableParagraph"/>
              <w:spacing w:line="121" w:lineRule="exact"/>
              <w:ind w:right="6"/>
              <w:rPr>
                <w:rFonts w:ascii="Calibri"/>
                <w:sz w:val="11"/>
              </w:rPr>
            </w:pPr>
            <w:r>
              <w:rPr>
                <w:rFonts w:ascii="Calibri"/>
                <w:spacing w:val="-2"/>
                <w:w w:val="90"/>
                <w:sz w:val="11"/>
              </w:rPr>
              <w:t>0,585</w:t>
            </w:r>
          </w:p>
        </w:tc>
        <w:tc>
          <w:tcPr>
            <w:tcW w:w="348" w:type="dxa"/>
            <w:tcBorders>
              <w:left w:val="nil"/>
              <w:right w:val="single" w:sz="12" w:space="0" w:color="008000"/>
            </w:tcBorders>
          </w:tcPr>
          <w:p w:rsidR="000857F9" w:rsidRDefault="00196ABF">
            <w:pPr>
              <w:pStyle w:val="TableParagraph"/>
              <w:spacing w:line="121" w:lineRule="exact"/>
              <w:ind w:right="-15"/>
              <w:rPr>
                <w:rFonts w:ascii="Calibri"/>
                <w:sz w:val="11"/>
              </w:rPr>
            </w:pPr>
            <w:r>
              <w:rPr>
                <w:rFonts w:ascii="Calibri"/>
                <w:spacing w:val="-2"/>
                <w:w w:val="90"/>
                <w:sz w:val="11"/>
              </w:rPr>
              <w:t>0,419</w:t>
            </w:r>
          </w:p>
        </w:tc>
        <w:tc>
          <w:tcPr>
            <w:tcW w:w="348" w:type="dxa"/>
            <w:tcBorders>
              <w:left w:val="single" w:sz="12" w:space="0" w:color="008000"/>
              <w:right w:val="single" w:sz="12" w:space="0" w:color="008000"/>
            </w:tcBorders>
          </w:tcPr>
          <w:p w:rsidR="000857F9" w:rsidRDefault="00196ABF">
            <w:pPr>
              <w:pStyle w:val="TableParagraph"/>
              <w:spacing w:line="121" w:lineRule="exact"/>
              <w:ind w:right="-15"/>
              <w:rPr>
                <w:rFonts w:ascii="Calibri"/>
                <w:sz w:val="11"/>
              </w:rPr>
            </w:pPr>
            <w:r>
              <w:rPr>
                <w:rFonts w:ascii="Calibri"/>
                <w:spacing w:val="-2"/>
                <w:w w:val="90"/>
                <w:sz w:val="11"/>
              </w:rPr>
              <w:t>0,329</w:t>
            </w:r>
          </w:p>
        </w:tc>
        <w:tc>
          <w:tcPr>
            <w:tcW w:w="348" w:type="dxa"/>
            <w:tcBorders>
              <w:left w:val="single" w:sz="12" w:space="0" w:color="008000"/>
              <w:right w:val="single" w:sz="12" w:space="0" w:color="008000"/>
            </w:tcBorders>
          </w:tcPr>
          <w:p w:rsidR="000857F9" w:rsidRDefault="00196ABF">
            <w:pPr>
              <w:pStyle w:val="TableParagraph"/>
              <w:spacing w:line="121" w:lineRule="exact"/>
              <w:ind w:right="-15"/>
              <w:rPr>
                <w:rFonts w:ascii="Calibri"/>
                <w:sz w:val="11"/>
              </w:rPr>
            </w:pPr>
            <w:r>
              <w:rPr>
                <w:rFonts w:ascii="Calibri"/>
                <w:spacing w:val="-2"/>
                <w:w w:val="90"/>
                <w:sz w:val="11"/>
              </w:rPr>
              <w:t>0,380</w:t>
            </w:r>
          </w:p>
        </w:tc>
        <w:tc>
          <w:tcPr>
            <w:tcW w:w="348" w:type="dxa"/>
            <w:tcBorders>
              <w:left w:val="single" w:sz="12" w:space="0" w:color="008000"/>
              <w:right w:val="single" w:sz="12" w:space="0" w:color="008000"/>
            </w:tcBorders>
          </w:tcPr>
          <w:p w:rsidR="000857F9" w:rsidRDefault="00196ABF">
            <w:pPr>
              <w:pStyle w:val="TableParagraph"/>
              <w:spacing w:line="121" w:lineRule="exact"/>
              <w:ind w:right="-15"/>
              <w:rPr>
                <w:rFonts w:ascii="Calibri"/>
                <w:sz w:val="11"/>
              </w:rPr>
            </w:pPr>
            <w:r>
              <w:rPr>
                <w:rFonts w:ascii="Calibri"/>
                <w:spacing w:val="-2"/>
                <w:w w:val="90"/>
                <w:sz w:val="11"/>
              </w:rPr>
              <w:t>0,524</w:t>
            </w:r>
          </w:p>
        </w:tc>
        <w:tc>
          <w:tcPr>
            <w:tcW w:w="348" w:type="dxa"/>
            <w:tcBorders>
              <w:left w:val="single" w:sz="12" w:space="0" w:color="008000"/>
              <w:right w:val="single" w:sz="2" w:space="0" w:color="000000"/>
            </w:tcBorders>
          </w:tcPr>
          <w:p w:rsidR="000857F9" w:rsidRDefault="00196ABF">
            <w:pPr>
              <w:pStyle w:val="TableParagraph"/>
              <w:spacing w:line="121" w:lineRule="exact"/>
              <w:ind w:right="3"/>
              <w:rPr>
                <w:rFonts w:ascii="Calibri"/>
                <w:sz w:val="11"/>
              </w:rPr>
            </w:pPr>
            <w:r>
              <w:rPr>
                <w:rFonts w:ascii="Calibri"/>
                <w:spacing w:val="-2"/>
                <w:w w:val="90"/>
                <w:sz w:val="11"/>
              </w:rPr>
              <w:t>0,580</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0,315</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0,463</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0,339</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0,434</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0,463</w:t>
            </w:r>
          </w:p>
        </w:tc>
        <w:tc>
          <w:tcPr>
            <w:tcW w:w="349"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0,377</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0,471</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0,381</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0,546</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0,323</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0,392</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0,515</w:t>
            </w:r>
          </w:p>
        </w:tc>
        <w:tc>
          <w:tcPr>
            <w:tcW w:w="348" w:type="dxa"/>
            <w:tcBorders>
              <w:left w:val="single" w:sz="2" w:space="0" w:color="000000"/>
              <w:bottom w:val="single" w:sz="4" w:space="0" w:color="DADCDD"/>
              <w:right w:val="single" w:sz="2" w:space="0" w:color="DADCDD"/>
            </w:tcBorders>
          </w:tcPr>
          <w:p w:rsidR="000857F9" w:rsidRDefault="000857F9">
            <w:pPr>
              <w:pStyle w:val="TableParagraph"/>
              <w:jc w:val="left"/>
              <w:rPr>
                <w:sz w:val="8"/>
              </w:rPr>
            </w:pPr>
          </w:p>
        </w:tc>
      </w:tr>
      <w:tr w:rsidR="000857F9">
        <w:trPr>
          <w:trHeight w:val="141"/>
        </w:trPr>
        <w:tc>
          <w:tcPr>
            <w:tcW w:w="1051" w:type="dxa"/>
            <w:tcBorders>
              <w:left w:val="single" w:sz="2" w:space="0" w:color="000000"/>
              <w:right w:val="single" w:sz="2" w:space="0" w:color="000000"/>
            </w:tcBorders>
          </w:tcPr>
          <w:p w:rsidR="000857F9" w:rsidRDefault="00196ABF">
            <w:pPr>
              <w:pStyle w:val="TableParagraph"/>
              <w:spacing w:line="121" w:lineRule="exact"/>
              <w:ind w:right="397"/>
              <w:rPr>
                <w:rFonts w:ascii="Calibri"/>
                <w:sz w:val="11"/>
              </w:rPr>
            </w:pPr>
            <w:r>
              <w:rPr>
                <w:rFonts w:ascii="Calibri"/>
                <w:spacing w:val="-2"/>
                <w:w w:val="90"/>
                <w:sz w:val="11"/>
              </w:rPr>
              <w:t>R.Tabel</w:t>
            </w:r>
          </w:p>
        </w:tc>
        <w:tc>
          <w:tcPr>
            <w:tcW w:w="348" w:type="dxa"/>
            <w:tcBorders>
              <w:left w:val="single" w:sz="2" w:space="0" w:color="000000"/>
              <w:right w:val="single" w:sz="2" w:space="0" w:color="000000"/>
            </w:tcBorders>
          </w:tcPr>
          <w:p w:rsidR="000857F9" w:rsidRDefault="00196ABF">
            <w:pPr>
              <w:pStyle w:val="TableParagraph"/>
              <w:spacing w:line="121" w:lineRule="exact"/>
              <w:ind w:right="3"/>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3"/>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3"/>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3"/>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3"/>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3"/>
              <w:rPr>
                <w:rFonts w:ascii="Calibri"/>
                <w:sz w:val="11"/>
              </w:rPr>
            </w:pPr>
            <w:r>
              <w:rPr>
                <w:rFonts w:ascii="Calibri"/>
                <w:spacing w:val="-2"/>
                <w:w w:val="90"/>
                <w:sz w:val="11"/>
              </w:rPr>
              <w:t>0,312</w:t>
            </w:r>
          </w:p>
        </w:tc>
        <w:tc>
          <w:tcPr>
            <w:tcW w:w="349" w:type="dxa"/>
            <w:tcBorders>
              <w:left w:val="single" w:sz="2" w:space="0" w:color="000000"/>
              <w:right w:val="single" w:sz="2" w:space="0" w:color="000000"/>
            </w:tcBorders>
          </w:tcPr>
          <w:p w:rsidR="000857F9" w:rsidRDefault="00196ABF">
            <w:pPr>
              <w:pStyle w:val="TableParagraph"/>
              <w:spacing w:line="121" w:lineRule="exact"/>
              <w:ind w:right="4"/>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4"/>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4"/>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4"/>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4"/>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4"/>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4"/>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4"/>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4"/>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4"/>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3"/>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3"/>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0,312</w:t>
            </w:r>
          </w:p>
        </w:tc>
        <w:tc>
          <w:tcPr>
            <w:tcW w:w="349"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0,312</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0,312</w:t>
            </w:r>
          </w:p>
        </w:tc>
        <w:tc>
          <w:tcPr>
            <w:tcW w:w="348" w:type="dxa"/>
            <w:tcBorders>
              <w:top w:val="single" w:sz="4" w:space="0" w:color="DADCDD"/>
              <w:left w:val="single" w:sz="2" w:space="0" w:color="000000"/>
              <w:bottom w:val="single" w:sz="4" w:space="0" w:color="DADCDD"/>
              <w:right w:val="single" w:sz="2" w:space="0" w:color="DADCDD"/>
            </w:tcBorders>
          </w:tcPr>
          <w:p w:rsidR="000857F9" w:rsidRDefault="000857F9">
            <w:pPr>
              <w:pStyle w:val="TableParagraph"/>
              <w:jc w:val="left"/>
              <w:rPr>
                <w:sz w:val="8"/>
              </w:rPr>
            </w:pPr>
          </w:p>
        </w:tc>
      </w:tr>
      <w:tr w:rsidR="000857F9">
        <w:trPr>
          <w:trHeight w:val="141"/>
        </w:trPr>
        <w:tc>
          <w:tcPr>
            <w:tcW w:w="1051" w:type="dxa"/>
            <w:tcBorders>
              <w:left w:val="single" w:sz="2" w:space="0" w:color="000000"/>
              <w:right w:val="nil"/>
            </w:tcBorders>
          </w:tcPr>
          <w:p w:rsidR="000857F9" w:rsidRDefault="00196ABF">
            <w:pPr>
              <w:pStyle w:val="TableParagraph"/>
              <w:spacing w:line="121" w:lineRule="exact"/>
              <w:ind w:left="14"/>
              <w:jc w:val="left"/>
              <w:rPr>
                <w:rFonts w:ascii="Calibri"/>
                <w:sz w:val="11"/>
              </w:rPr>
            </w:pPr>
            <w:r>
              <w:rPr>
                <w:rFonts w:ascii="Calibri"/>
                <w:w w:val="65"/>
                <w:sz w:val="11"/>
              </w:rPr>
              <w:t>Varian</w:t>
            </w:r>
            <w:r>
              <w:rPr>
                <w:rFonts w:ascii="Calibri"/>
                <w:spacing w:val="-4"/>
                <w:sz w:val="11"/>
              </w:rPr>
              <w:t xml:space="preserve"> </w:t>
            </w:r>
            <w:r>
              <w:rPr>
                <w:rFonts w:ascii="Calibri"/>
                <w:spacing w:val="-2"/>
                <w:w w:val="85"/>
                <w:sz w:val="11"/>
              </w:rPr>
              <w:t>Butir</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0,523</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0,369</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0,461</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1,025</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0,759</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0,533</w:t>
            </w:r>
          </w:p>
        </w:tc>
        <w:tc>
          <w:tcPr>
            <w:tcW w:w="349"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1,362</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0,613</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1,230</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1,061</w:t>
            </w:r>
          </w:p>
        </w:tc>
        <w:tc>
          <w:tcPr>
            <w:tcW w:w="348" w:type="dxa"/>
            <w:tcBorders>
              <w:left w:val="nil"/>
              <w:right w:val="nil"/>
            </w:tcBorders>
          </w:tcPr>
          <w:p w:rsidR="000857F9" w:rsidRDefault="00196ABF">
            <w:pPr>
              <w:pStyle w:val="TableParagraph"/>
              <w:spacing w:line="121" w:lineRule="exact"/>
              <w:ind w:right="4"/>
              <w:rPr>
                <w:rFonts w:ascii="Calibri"/>
                <w:sz w:val="11"/>
              </w:rPr>
            </w:pPr>
            <w:r>
              <w:rPr>
                <w:rFonts w:ascii="Calibri"/>
                <w:spacing w:val="-2"/>
                <w:w w:val="90"/>
                <w:sz w:val="11"/>
              </w:rPr>
              <w:t>1,046</w:t>
            </w:r>
          </w:p>
        </w:tc>
        <w:tc>
          <w:tcPr>
            <w:tcW w:w="348" w:type="dxa"/>
            <w:tcBorders>
              <w:left w:val="nil"/>
              <w:right w:val="nil"/>
            </w:tcBorders>
          </w:tcPr>
          <w:p w:rsidR="000857F9" w:rsidRDefault="00196ABF">
            <w:pPr>
              <w:pStyle w:val="TableParagraph"/>
              <w:spacing w:line="121" w:lineRule="exact"/>
              <w:ind w:right="6"/>
              <w:rPr>
                <w:rFonts w:ascii="Calibri"/>
                <w:sz w:val="11"/>
              </w:rPr>
            </w:pPr>
            <w:r>
              <w:rPr>
                <w:rFonts w:ascii="Calibri"/>
                <w:spacing w:val="-2"/>
                <w:w w:val="90"/>
                <w:sz w:val="11"/>
              </w:rPr>
              <w:t>0,472</w:t>
            </w:r>
          </w:p>
        </w:tc>
        <w:tc>
          <w:tcPr>
            <w:tcW w:w="348" w:type="dxa"/>
            <w:tcBorders>
              <w:left w:val="nil"/>
              <w:right w:val="nil"/>
            </w:tcBorders>
          </w:tcPr>
          <w:p w:rsidR="000857F9" w:rsidRDefault="00196ABF">
            <w:pPr>
              <w:pStyle w:val="TableParagraph"/>
              <w:spacing w:line="121" w:lineRule="exact"/>
              <w:ind w:right="6"/>
              <w:rPr>
                <w:rFonts w:ascii="Calibri"/>
                <w:sz w:val="11"/>
              </w:rPr>
            </w:pPr>
            <w:r>
              <w:rPr>
                <w:rFonts w:ascii="Calibri"/>
                <w:spacing w:val="-2"/>
                <w:w w:val="90"/>
                <w:sz w:val="11"/>
              </w:rPr>
              <w:t>0,507</w:t>
            </w:r>
          </w:p>
        </w:tc>
        <w:tc>
          <w:tcPr>
            <w:tcW w:w="348" w:type="dxa"/>
            <w:tcBorders>
              <w:left w:val="nil"/>
              <w:right w:val="nil"/>
            </w:tcBorders>
          </w:tcPr>
          <w:p w:rsidR="000857F9" w:rsidRDefault="00196ABF">
            <w:pPr>
              <w:pStyle w:val="TableParagraph"/>
              <w:spacing w:line="121" w:lineRule="exact"/>
              <w:ind w:right="6"/>
              <w:rPr>
                <w:rFonts w:ascii="Calibri"/>
                <w:sz w:val="11"/>
              </w:rPr>
            </w:pPr>
            <w:r>
              <w:rPr>
                <w:rFonts w:ascii="Calibri"/>
                <w:spacing w:val="-2"/>
                <w:w w:val="90"/>
                <w:sz w:val="11"/>
              </w:rPr>
              <w:t>0,487</w:t>
            </w:r>
          </w:p>
        </w:tc>
        <w:tc>
          <w:tcPr>
            <w:tcW w:w="348" w:type="dxa"/>
            <w:tcBorders>
              <w:left w:val="nil"/>
              <w:right w:val="nil"/>
            </w:tcBorders>
          </w:tcPr>
          <w:p w:rsidR="000857F9" w:rsidRDefault="00196ABF">
            <w:pPr>
              <w:pStyle w:val="TableParagraph"/>
              <w:spacing w:line="121" w:lineRule="exact"/>
              <w:ind w:right="6"/>
              <w:rPr>
                <w:rFonts w:ascii="Calibri"/>
                <w:sz w:val="11"/>
              </w:rPr>
            </w:pPr>
            <w:r>
              <w:rPr>
                <w:rFonts w:ascii="Calibri"/>
                <w:spacing w:val="-2"/>
                <w:w w:val="90"/>
                <w:sz w:val="11"/>
              </w:rPr>
              <w:t>0,715</w:t>
            </w:r>
          </w:p>
        </w:tc>
        <w:tc>
          <w:tcPr>
            <w:tcW w:w="348" w:type="dxa"/>
            <w:tcBorders>
              <w:left w:val="nil"/>
              <w:right w:val="nil"/>
            </w:tcBorders>
          </w:tcPr>
          <w:p w:rsidR="000857F9" w:rsidRDefault="00196ABF">
            <w:pPr>
              <w:pStyle w:val="TableParagraph"/>
              <w:spacing w:line="121" w:lineRule="exact"/>
              <w:ind w:right="6"/>
              <w:rPr>
                <w:rFonts w:ascii="Calibri"/>
                <w:sz w:val="11"/>
              </w:rPr>
            </w:pPr>
            <w:r>
              <w:rPr>
                <w:rFonts w:ascii="Calibri"/>
                <w:spacing w:val="-2"/>
                <w:w w:val="90"/>
                <w:sz w:val="11"/>
              </w:rPr>
              <w:t>0,743</w:t>
            </w:r>
          </w:p>
        </w:tc>
        <w:tc>
          <w:tcPr>
            <w:tcW w:w="348" w:type="dxa"/>
            <w:tcBorders>
              <w:left w:val="nil"/>
              <w:right w:val="single" w:sz="12" w:space="0" w:color="008000"/>
            </w:tcBorders>
          </w:tcPr>
          <w:p w:rsidR="000857F9" w:rsidRDefault="00196ABF">
            <w:pPr>
              <w:pStyle w:val="TableParagraph"/>
              <w:spacing w:line="121" w:lineRule="exact"/>
              <w:ind w:right="-15"/>
              <w:rPr>
                <w:rFonts w:ascii="Calibri"/>
                <w:sz w:val="11"/>
              </w:rPr>
            </w:pPr>
            <w:r>
              <w:rPr>
                <w:rFonts w:ascii="Calibri"/>
                <w:spacing w:val="-2"/>
                <w:w w:val="90"/>
                <w:sz w:val="11"/>
              </w:rPr>
              <w:t>1,333</w:t>
            </w:r>
          </w:p>
        </w:tc>
        <w:tc>
          <w:tcPr>
            <w:tcW w:w="348" w:type="dxa"/>
            <w:tcBorders>
              <w:left w:val="single" w:sz="12" w:space="0" w:color="008000"/>
              <w:right w:val="single" w:sz="12" w:space="0" w:color="008000"/>
            </w:tcBorders>
          </w:tcPr>
          <w:p w:rsidR="000857F9" w:rsidRDefault="00196ABF">
            <w:pPr>
              <w:pStyle w:val="TableParagraph"/>
              <w:spacing w:line="121" w:lineRule="exact"/>
              <w:ind w:right="-15"/>
              <w:rPr>
                <w:rFonts w:ascii="Calibri"/>
                <w:sz w:val="11"/>
              </w:rPr>
            </w:pPr>
            <w:r>
              <w:rPr>
                <w:rFonts w:ascii="Calibri"/>
                <w:spacing w:val="-2"/>
                <w:w w:val="90"/>
                <w:sz w:val="11"/>
              </w:rPr>
              <w:t>1,167</w:t>
            </w:r>
          </w:p>
        </w:tc>
        <w:tc>
          <w:tcPr>
            <w:tcW w:w="348" w:type="dxa"/>
            <w:tcBorders>
              <w:left w:val="single" w:sz="12" w:space="0" w:color="008000"/>
              <w:right w:val="single" w:sz="12" w:space="0" w:color="008000"/>
            </w:tcBorders>
          </w:tcPr>
          <w:p w:rsidR="000857F9" w:rsidRDefault="00196ABF">
            <w:pPr>
              <w:pStyle w:val="TableParagraph"/>
              <w:spacing w:line="121" w:lineRule="exact"/>
              <w:ind w:right="-15"/>
              <w:rPr>
                <w:rFonts w:ascii="Calibri"/>
                <w:sz w:val="11"/>
              </w:rPr>
            </w:pPr>
            <w:r>
              <w:rPr>
                <w:rFonts w:ascii="Calibri"/>
                <w:spacing w:val="-2"/>
                <w:w w:val="90"/>
                <w:sz w:val="11"/>
              </w:rPr>
              <w:t>1,208</w:t>
            </w:r>
          </w:p>
        </w:tc>
        <w:tc>
          <w:tcPr>
            <w:tcW w:w="348" w:type="dxa"/>
            <w:tcBorders>
              <w:left w:val="single" w:sz="12" w:space="0" w:color="008000"/>
              <w:right w:val="single" w:sz="12" w:space="0" w:color="008000"/>
            </w:tcBorders>
          </w:tcPr>
          <w:p w:rsidR="000857F9" w:rsidRDefault="00196ABF">
            <w:pPr>
              <w:pStyle w:val="TableParagraph"/>
              <w:spacing w:line="121" w:lineRule="exact"/>
              <w:ind w:right="-15"/>
              <w:rPr>
                <w:rFonts w:ascii="Calibri"/>
                <w:sz w:val="11"/>
              </w:rPr>
            </w:pPr>
            <w:r>
              <w:rPr>
                <w:rFonts w:ascii="Calibri"/>
                <w:spacing w:val="-2"/>
                <w:w w:val="90"/>
                <w:sz w:val="11"/>
              </w:rPr>
              <w:t>0,435</w:t>
            </w:r>
          </w:p>
        </w:tc>
        <w:tc>
          <w:tcPr>
            <w:tcW w:w="348" w:type="dxa"/>
            <w:tcBorders>
              <w:left w:val="single" w:sz="12" w:space="0" w:color="008000"/>
              <w:right w:val="single" w:sz="2" w:space="0" w:color="000000"/>
            </w:tcBorders>
          </w:tcPr>
          <w:p w:rsidR="000857F9" w:rsidRDefault="00196ABF">
            <w:pPr>
              <w:pStyle w:val="TableParagraph"/>
              <w:spacing w:line="121" w:lineRule="exact"/>
              <w:ind w:right="3"/>
              <w:rPr>
                <w:rFonts w:ascii="Calibri"/>
                <w:sz w:val="11"/>
              </w:rPr>
            </w:pPr>
            <w:r>
              <w:rPr>
                <w:rFonts w:ascii="Calibri"/>
                <w:spacing w:val="-2"/>
                <w:w w:val="90"/>
                <w:sz w:val="11"/>
              </w:rPr>
              <w:t>0,687</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0,613</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0,584</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0,541</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1,754</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1,276</w:t>
            </w:r>
          </w:p>
        </w:tc>
        <w:tc>
          <w:tcPr>
            <w:tcW w:w="349"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1,276</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0,794</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0,384</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0,767</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0,789</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0,651</w:t>
            </w:r>
          </w:p>
        </w:tc>
        <w:tc>
          <w:tcPr>
            <w:tcW w:w="348" w:type="dxa"/>
            <w:tcBorders>
              <w:left w:val="single" w:sz="2" w:space="0" w:color="000000"/>
              <w:right w:val="single" w:sz="2" w:space="0" w:color="000000"/>
            </w:tcBorders>
          </w:tcPr>
          <w:p w:rsidR="000857F9" w:rsidRDefault="00196ABF">
            <w:pPr>
              <w:pStyle w:val="TableParagraph"/>
              <w:spacing w:line="121" w:lineRule="exact"/>
              <w:ind w:right="6"/>
              <w:rPr>
                <w:rFonts w:ascii="Calibri"/>
                <w:sz w:val="11"/>
              </w:rPr>
            </w:pPr>
            <w:r>
              <w:rPr>
                <w:rFonts w:ascii="Calibri"/>
                <w:spacing w:val="-2"/>
                <w:w w:val="90"/>
                <w:sz w:val="11"/>
              </w:rPr>
              <w:t>0,728</w:t>
            </w:r>
          </w:p>
        </w:tc>
        <w:tc>
          <w:tcPr>
            <w:tcW w:w="348" w:type="dxa"/>
            <w:tcBorders>
              <w:top w:val="single" w:sz="4" w:space="0" w:color="DADCDD"/>
              <w:left w:val="single" w:sz="2" w:space="0" w:color="000000"/>
              <w:bottom w:val="single" w:sz="4" w:space="0" w:color="DADCDD"/>
              <w:right w:val="single" w:sz="2" w:space="0" w:color="DADCDD"/>
            </w:tcBorders>
          </w:tcPr>
          <w:p w:rsidR="000857F9" w:rsidRDefault="000857F9">
            <w:pPr>
              <w:pStyle w:val="TableParagraph"/>
              <w:jc w:val="left"/>
              <w:rPr>
                <w:sz w:val="8"/>
              </w:rPr>
            </w:pPr>
          </w:p>
        </w:tc>
      </w:tr>
      <w:tr w:rsidR="000857F9">
        <w:trPr>
          <w:trHeight w:val="141"/>
        </w:trPr>
        <w:tc>
          <w:tcPr>
            <w:tcW w:w="1051" w:type="dxa"/>
            <w:tcBorders>
              <w:left w:val="single" w:sz="2" w:space="0" w:color="000000"/>
              <w:right w:val="single" w:sz="2" w:space="0" w:color="000000"/>
            </w:tcBorders>
          </w:tcPr>
          <w:p w:rsidR="000857F9" w:rsidRDefault="00196ABF">
            <w:pPr>
              <w:pStyle w:val="TableParagraph"/>
              <w:spacing w:line="121" w:lineRule="exact"/>
              <w:ind w:left="14"/>
              <w:jc w:val="left"/>
              <w:rPr>
                <w:rFonts w:ascii="Calibri"/>
                <w:sz w:val="11"/>
              </w:rPr>
            </w:pPr>
            <w:r>
              <w:rPr>
                <w:rFonts w:ascii="Calibri"/>
                <w:w w:val="65"/>
                <w:sz w:val="11"/>
              </w:rPr>
              <w:t>Jumlah</w:t>
            </w:r>
            <w:r>
              <w:rPr>
                <w:rFonts w:ascii="Calibri"/>
                <w:spacing w:val="-3"/>
                <w:sz w:val="11"/>
              </w:rPr>
              <w:t xml:space="preserve"> </w:t>
            </w:r>
            <w:r>
              <w:rPr>
                <w:rFonts w:ascii="Calibri"/>
                <w:w w:val="65"/>
                <w:sz w:val="11"/>
              </w:rPr>
              <w:t>Varian</w:t>
            </w:r>
            <w:r>
              <w:rPr>
                <w:rFonts w:ascii="Calibri"/>
                <w:sz w:val="11"/>
              </w:rPr>
              <w:t xml:space="preserve"> </w:t>
            </w:r>
            <w:r>
              <w:rPr>
                <w:rFonts w:ascii="Calibri"/>
                <w:spacing w:val="-2"/>
                <w:w w:val="65"/>
                <w:sz w:val="11"/>
              </w:rPr>
              <w:t>Butir</w:t>
            </w:r>
          </w:p>
        </w:tc>
        <w:tc>
          <w:tcPr>
            <w:tcW w:w="348" w:type="dxa"/>
            <w:tcBorders>
              <w:left w:val="single" w:sz="2" w:space="0" w:color="000000"/>
              <w:right w:val="single" w:sz="2" w:space="0" w:color="000000"/>
            </w:tcBorders>
          </w:tcPr>
          <w:p w:rsidR="000857F9" w:rsidRDefault="00196ABF">
            <w:pPr>
              <w:pStyle w:val="TableParagraph"/>
              <w:spacing w:line="121" w:lineRule="exact"/>
              <w:ind w:right="3"/>
              <w:rPr>
                <w:rFonts w:ascii="Calibri"/>
                <w:sz w:val="11"/>
              </w:rPr>
            </w:pPr>
            <w:r>
              <w:rPr>
                <w:rFonts w:ascii="Calibri"/>
                <w:spacing w:val="-2"/>
                <w:w w:val="90"/>
                <w:sz w:val="11"/>
              </w:rPr>
              <w:t>26,890</w:t>
            </w:r>
          </w:p>
        </w:tc>
        <w:tc>
          <w:tcPr>
            <w:tcW w:w="348" w:type="dxa"/>
            <w:tcBorders>
              <w:left w:val="single" w:sz="2" w:space="0" w:color="000000"/>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9"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9"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left w:val="single" w:sz="2" w:space="0" w:color="DADCDD"/>
              <w:bottom w:val="single" w:sz="4" w:space="0" w:color="DADCDD"/>
              <w:right w:val="single" w:sz="2" w:space="0" w:color="000000"/>
            </w:tcBorders>
          </w:tcPr>
          <w:p w:rsidR="000857F9" w:rsidRDefault="000857F9">
            <w:pPr>
              <w:pStyle w:val="TableParagraph"/>
              <w:jc w:val="left"/>
              <w:rPr>
                <w:sz w:val="8"/>
              </w:rPr>
            </w:pPr>
          </w:p>
        </w:tc>
        <w:tc>
          <w:tcPr>
            <w:tcW w:w="348" w:type="dxa"/>
            <w:tcBorders>
              <w:top w:val="single" w:sz="4" w:space="0" w:color="DADCDD"/>
              <w:left w:val="single" w:sz="2" w:space="0" w:color="000000"/>
              <w:bottom w:val="single" w:sz="4" w:space="0" w:color="DADCDD"/>
              <w:right w:val="single" w:sz="2" w:space="0" w:color="DADCDD"/>
            </w:tcBorders>
          </w:tcPr>
          <w:p w:rsidR="000857F9" w:rsidRDefault="000857F9">
            <w:pPr>
              <w:pStyle w:val="TableParagraph"/>
              <w:jc w:val="left"/>
              <w:rPr>
                <w:sz w:val="8"/>
              </w:rPr>
            </w:pPr>
          </w:p>
        </w:tc>
      </w:tr>
      <w:tr w:rsidR="000857F9">
        <w:trPr>
          <w:trHeight w:val="141"/>
        </w:trPr>
        <w:tc>
          <w:tcPr>
            <w:tcW w:w="1051" w:type="dxa"/>
            <w:tcBorders>
              <w:left w:val="single" w:sz="2" w:space="0" w:color="000000"/>
              <w:right w:val="single" w:sz="2" w:space="0" w:color="000000"/>
            </w:tcBorders>
          </w:tcPr>
          <w:p w:rsidR="000857F9" w:rsidRDefault="00196ABF">
            <w:pPr>
              <w:pStyle w:val="TableParagraph"/>
              <w:spacing w:line="121" w:lineRule="exact"/>
              <w:ind w:left="14"/>
              <w:jc w:val="left"/>
              <w:rPr>
                <w:rFonts w:ascii="Calibri"/>
                <w:sz w:val="11"/>
              </w:rPr>
            </w:pPr>
            <w:r>
              <w:rPr>
                <w:rFonts w:ascii="Calibri"/>
                <w:w w:val="65"/>
                <w:sz w:val="11"/>
              </w:rPr>
              <w:t>Varian</w:t>
            </w:r>
            <w:r>
              <w:rPr>
                <w:rFonts w:ascii="Calibri"/>
                <w:spacing w:val="-4"/>
                <w:sz w:val="11"/>
              </w:rPr>
              <w:t xml:space="preserve"> </w:t>
            </w:r>
            <w:r>
              <w:rPr>
                <w:rFonts w:ascii="Calibri"/>
                <w:spacing w:val="-2"/>
                <w:w w:val="85"/>
                <w:sz w:val="11"/>
              </w:rPr>
              <w:t>total</w:t>
            </w:r>
          </w:p>
        </w:tc>
        <w:tc>
          <w:tcPr>
            <w:tcW w:w="348" w:type="dxa"/>
            <w:tcBorders>
              <w:left w:val="single" w:sz="2" w:space="0" w:color="000000"/>
              <w:right w:val="single" w:sz="2" w:space="0" w:color="000000"/>
            </w:tcBorders>
          </w:tcPr>
          <w:p w:rsidR="000857F9" w:rsidRDefault="00196ABF">
            <w:pPr>
              <w:pStyle w:val="TableParagraph"/>
              <w:spacing w:line="121" w:lineRule="exact"/>
              <w:ind w:right="3"/>
              <w:rPr>
                <w:rFonts w:ascii="Calibri"/>
                <w:sz w:val="11"/>
              </w:rPr>
            </w:pPr>
            <w:r>
              <w:rPr>
                <w:rFonts w:ascii="Calibri"/>
                <w:spacing w:val="-5"/>
                <w:w w:val="85"/>
                <w:sz w:val="11"/>
              </w:rPr>
              <w:t>147,5154</w:t>
            </w:r>
          </w:p>
        </w:tc>
        <w:tc>
          <w:tcPr>
            <w:tcW w:w="348" w:type="dxa"/>
            <w:tcBorders>
              <w:top w:val="single" w:sz="4" w:space="0" w:color="DADCDD"/>
              <w:left w:val="single" w:sz="2" w:space="0" w:color="000000"/>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9"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9"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r>
      <w:tr w:rsidR="000857F9">
        <w:trPr>
          <w:trHeight w:val="141"/>
        </w:trPr>
        <w:tc>
          <w:tcPr>
            <w:tcW w:w="1051" w:type="dxa"/>
            <w:tcBorders>
              <w:left w:val="single" w:sz="2" w:space="0" w:color="000000"/>
              <w:right w:val="single" w:sz="2" w:space="0" w:color="000000"/>
            </w:tcBorders>
          </w:tcPr>
          <w:p w:rsidR="000857F9" w:rsidRDefault="00196ABF">
            <w:pPr>
              <w:pStyle w:val="TableParagraph"/>
              <w:spacing w:line="121" w:lineRule="exact"/>
              <w:ind w:left="14"/>
              <w:jc w:val="left"/>
              <w:rPr>
                <w:rFonts w:ascii="Calibri"/>
                <w:sz w:val="11"/>
              </w:rPr>
            </w:pPr>
            <w:r>
              <w:rPr>
                <w:rFonts w:ascii="Calibri"/>
                <w:spacing w:val="-5"/>
                <w:w w:val="90"/>
                <w:sz w:val="11"/>
              </w:rPr>
              <w:t>R11</w:t>
            </w:r>
          </w:p>
        </w:tc>
        <w:tc>
          <w:tcPr>
            <w:tcW w:w="348" w:type="dxa"/>
            <w:tcBorders>
              <w:left w:val="single" w:sz="2" w:space="0" w:color="000000"/>
              <w:right w:val="single" w:sz="2" w:space="0" w:color="000000"/>
            </w:tcBorders>
          </w:tcPr>
          <w:p w:rsidR="000857F9" w:rsidRDefault="00196ABF">
            <w:pPr>
              <w:pStyle w:val="TableParagraph"/>
              <w:spacing w:line="121" w:lineRule="exact"/>
              <w:ind w:right="1"/>
              <w:rPr>
                <w:rFonts w:ascii="Calibri"/>
                <w:sz w:val="11"/>
              </w:rPr>
            </w:pPr>
            <w:r>
              <w:rPr>
                <w:rFonts w:ascii="Calibri"/>
                <w:spacing w:val="-4"/>
                <w:w w:val="90"/>
                <w:sz w:val="11"/>
              </w:rPr>
              <w:t>0,84</w:t>
            </w:r>
          </w:p>
        </w:tc>
        <w:tc>
          <w:tcPr>
            <w:tcW w:w="348" w:type="dxa"/>
            <w:tcBorders>
              <w:top w:val="single" w:sz="4" w:space="0" w:color="DADCDD"/>
              <w:left w:val="single" w:sz="2" w:space="0" w:color="000000"/>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9"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9"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r>
      <w:tr w:rsidR="000857F9">
        <w:trPr>
          <w:trHeight w:val="141"/>
        </w:trPr>
        <w:tc>
          <w:tcPr>
            <w:tcW w:w="1051" w:type="dxa"/>
            <w:tcBorders>
              <w:left w:val="single" w:sz="2" w:space="0" w:color="000000"/>
              <w:right w:val="single" w:sz="2" w:space="0" w:color="000000"/>
            </w:tcBorders>
          </w:tcPr>
          <w:p w:rsidR="000857F9" w:rsidRDefault="00196ABF">
            <w:pPr>
              <w:pStyle w:val="TableParagraph"/>
              <w:spacing w:line="121" w:lineRule="exact"/>
              <w:ind w:left="14"/>
              <w:jc w:val="left"/>
              <w:rPr>
                <w:rFonts w:ascii="Calibri"/>
                <w:sz w:val="11"/>
              </w:rPr>
            </w:pPr>
            <w:r>
              <w:rPr>
                <w:rFonts w:ascii="Calibri"/>
                <w:spacing w:val="-2"/>
                <w:w w:val="90"/>
                <w:sz w:val="11"/>
              </w:rPr>
              <w:t>Reliabiltas</w:t>
            </w:r>
          </w:p>
        </w:tc>
        <w:tc>
          <w:tcPr>
            <w:tcW w:w="696" w:type="dxa"/>
            <w:gridSpan w:val="2"/>
            <w:tcBorders>
              <w:top w:val="single" w:sz="4" w:space="0" w:color="DADCDD"/>
              <w:left w:val="single" w:sz="2" w:space="0" w:color="000000"/>
              <w:bottom w:val="single" w:sz="4" w:space="0" w:color="DADCDD"/>
              <w:right w:val="single" w:sz="2" w:space="0" w:color="DADCDD"/>
            </w:tcBorders>
          </w:tcPr>
          <w:p w:rsidR="000857F9" w:rsidRDefault="00196ABF">
            <w:pPr>
              <w:pStyle w:val="TableParagraph"/>
              <w:spacing w:line="121" w:lineRule="exact"/>
              <w:ind w:left="14"/>
              <w:jc w:val="left"/>
              <w:rPr>
                <w:rFonts w:ascii="Calibri"/>
                <w:sz w:val="11"/>
              </w:rPr>
            </w:pPr>
            <w:r>
              <w:rPr>
                <w:rFonts w:ascii="Calibri"/>
                <w:w w:val="65"/>
                <w:sz w:val="11"/>
              </w:rPr>
              <w:t>Sangat</w:t>
            </w:r>
            <w:r>
              <w:rPr>
                <w:rFonts w:ascii="Calibri"/>
                <w:spacing w:val="-2"/>
                <w:sz w:val="11"/>
              </w:rPr>
              <w:t xml:space="preserve"> </w:t>
            </w:r>
            <w:r>
              <w:rPr>
                <w:rFonts w:ascii="Calibri"/>
                <w:spacing w:val="-2"/>
                <w:w w:val="80"/>
                <w:sz w:val="11"/>
              </w:rPr>
              <w:t>Tinggi</w:t>
            </w: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9"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9"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c>
          <w:tcPr>
            <w:tcW w:w="348" w:type="dxa"/>
            <w:tcBorders>
              <w:top w:val="single" w:sz="4" w:space="0" w:color="DADCDD"/>
              <w:left w:val="single" w:sz="2" w:space="0" w:color="DADCDD"/>
              <w:bottom w:val="single" w:sz="4" w:space="0" w:color="DADCDD"/>
              <w:right w:val="single" w:sz="2" w:space="0" w:color="DADCDD"/>
            </w:tcBorders>
          </w:tcPr>
          <w:p w:rsidR="000857F9" w:rsidRDefault="000857F9">
            <w:pPr>
              <w:pStyle w:val="TableParagraph"/>
              <w:jc w:val="left"/>
              <w:rPr>
                <w:sz w:val="8"/>
              </w:rPr>
            </w:pPr>
          </w:p>
        </w:tc>
      </w:tr>
    </w:tbl>
    <w:p w:rsidR="000857F9" w:rsidRDefault="000857F9">
      <w:pPr>
        <w:pStyle w:val="BodyText"/>
        <w:spacing w:before="11"/>
        <w:rPr>
          <w:b/>
        </w:rPr>
      </w:pPr>
    </w:p>
    <w:p w:rsidR="000857F9" w:rsidRDefault="00196ABF">
      <w:pPr>
        <w:pStyle w:val="BodyText"/>
        <w:ind w:left="7927"/>
      </w:pPr>
      <w:r>
        <w:t>Sumber</w:t>
      </w:r>
      <w:r>
        <w:rPr>
          <w:spacing w:val="-3"/>
        </w:rPr>
        <w:t xml:space="preserve"> </w:t>
      </w:r>
      <w:r>
        <w:t>Adopsi:</w:t>
      </w:r>
      <w:r>
        <w:rPr>
          <w:spacing w:val="-1"/>
        </w:rPr>
        <w:t xml:space="preserve"> </w:t>
      </w:r>
      <w:r>
        <w:t>(Sakbaniah,</w:t>
      </w:r>
      <w:r>
        <w:rPr>
          <w:spacing w:val="-1"/>
        </w:rPr>
        <w:t xml:space="preserve"> </w:t>
      </w:r>
      <w:r>
        <w:t>Dewi,</w:t>
      </w:r>
      <w:r>
        <w:rPr>
          <w:spacing w:val="-1"/>
        </w:rPr>
        <w:t xml:space="preserve"> </w:t>
      </w:r>
      <w:r>
        <w:t>and</w:t>
      </w:r>
      <w:r>
        <w:rPr>
          <w:spacing w:val="-1"/>
        </w:rPr>
        <w:t xml:space="preserve"> </w:t>
      </w:r>
      <w:r>
        <w:t xml:space="preserve">Saragih </w:t>
      </w:r>
      <w:r>
        <w:rPr>
          <w:spacing w:val="-2"/>
        </w:rPr>
        <w:t>2024)</w:t>
      </w:r>
    </w:p>
    <w:p w:rsidR="000857F9" w:rsidRDefault="000857F9">
      <w:pPr>
        <w:pStyle w:val="BodyText"/>
        <w:sectPr w:rsidR="000857F9">
          <w:pgSz w:w="16840" w:h="11910" w:orient="landscape"/>
          <w:pgMar w:top="1160" w:right="1984" w:bottom="280" w:left="1417" w:header="754" w:footer="0" w:gutter="0"/>
          <w:cols w:space="720"/>
        </w:sectPr>
      </w:pPr>
    </w:p>
    <w:p w:rsidR="000857F9" w:rsidRDefault="000857F9">
      <w:pPr>
        <w:pStyle w:val="BodyText"/>
      </w:pPr>
    </w:p>
    <w:p w:rsidR="000857F9" w:rsidRDefault="000857F9">
      <w:pPr>
        <w:pStyle w:val="BodyText"/>
        <w:spacing w:before="79"/>
      </w:pPr>
    </w:p>
    <w:p w:rsidR="000857F9" w:rsidRDefault="00196ABF">
      <w:pPr>
        <w:spacing w:before="1"/>
        <w:ind w:left="285"/>
        <w:rPr>
          <w:b/>
          <w:sz w:val="24"/>
        </w:rPr>
      </w:pPr>
      <w:r>
        <w:rPr>
          <w:b/>
          <w:noProof/>
          <w:sz w:val="24"/>
          <w:lang w:val="en-US"/>
        </w:rPr>
        <w:drawing>
          <wp:anchor distT="0" distB="0" distL="0" distR="0" simplePos="0" relativeHeight="477849088" behindDoc="1" locked="0" layoutInCell="1" allowOverlap="1">
            <wp:simplePos x="0" y="0"/>
            <wp:positionH relativeFrom="page">
              <wp:posOffset>2653791</wp:posOffset>
            </wp:positionH>
            <wp:positionV relativeFrom="paragraph">
              <wp:posOffset>-27359</wp:posOffset>
            </wp:positionV>
            <wp:extent cx="5397499" cy="5321299"/>
            <wp:effectExtent l="0" t="0" r="0" b="0"/>
            <wp:wrapNone/>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6"/>
          <w:sz w:val="24"/>
        </w:rPr>
        <w:t xml:space="preserve"> </w:t>
      </w:r>
      <w:r>
        <w:rPr>
          <w:b/>
          <w:sz w:val="24"/>
        </w:rPr>
        <w:t>7</w:t>
      </w:r>
      <w:r>
        <w:rPr>
          <w:b/>
          <w:spacing w:val="-2"/>
          <w:sz w:val="24"/>
        </w:rPr>
        <w:t xml:space="preserve"> </w:t>
      </w:r>
      <w:r>
        <w:rPr>
          <w:b/>
          <w:sz w:val="24"/>
        </w:rPr>
        <w:t>Tabulasi</w:t>
      </w:r>
      <w:r>
        <w:rPr>
          <w:b/>
          <w:spacing w:val="-2"/>
          <w:sz w:val="24"/>
        </w:rPr>
        <w:t xml:space="preserve"> </w:t>
      </w:r>
      <w:r>
        <w:rPr>
          <w:b/>
          <w:sz w:val="24"/>
        </w:rPr>
        <w:t>Data</w:t>
      </w:r>
      <w:r>
        <w:rPr>
          <w:b/>
          <w:spacing w:val="-4"/>
          <w:sz w:val="24"/>
        </w:rPr>
        <w:t xml:space="preserve"> </w:t>
      </w:r>
      <w:r>
        <w:rPr>
          <w:b/>
          <w:sz w:val="24"/>
        </w:rPr>
        <w:t>Uji</w:t>
      </w:r>
      <w:r>
        <w:rPr>
          <w:b/>
          <w:spacing w:val="-3"/>
          <w:sz w:val="24"/>
        </w:rPr>
        <w:t xml:space="preserve"> </w:t>
      </w:r>
      <w:r>
        <w:rPr>
          <w:b/>
          <w:sz w:val="24"/>
        </w:rPr>
        <w:t>Validitas</w:t>
      </w:r>
      <w:r>
        <w:rPr>
          <w:b/>
          <w:spacing w:val="-3"/>
          <w:sz w:val="24"/>
        </w:rPr>
        <w:t xml:space="preserve"> </w:t>
      </w:r>
      <w:r>
        <w:rPr>
          <w:b/>
          <w:sz w:val="24"/>
        </w:rPr>
        <w:t>dan</w:t>
      </w:r>
      <w:r>
        <w:rPr>
          <w:b/>
          <w:spacing w:val="-3"/>
          <w:sz w:val="24"/>
        </w:rPr>
        <w:t xml:space="preserve"> </w:t>
      </w:r>
      <w:r>
        <w:rPr>
          <w:b/>
          <w:sz w:val="24"/>
        </w:rPr>
        <w:t>Reliabilitas</w:t>
      </w:r>
      <w:r>
        <w:rPr>
          <w:b/>
          <w:spacing w:val="-4"/>
          <w:sz w:val="24"/>
        </w:rPr>
        <w:t xml:space="preserve"> </w:t>
      </w:r>
      <w:r>
        <w:rPr>
          <w:b/>
          <w:sz w:val="24"/>
        </w:rPr>
        <w:t>Angket</w:t>
      </w:r>
      <w:r>
        <w:rPr>
          <w:b/>
          <w:spacing w:val="-3"/>
          <w:sz w:val="24"/>
        </w:rPr>
        <w:t xml:space="preserve"> </w:t>
      </w:r>
      <w:r>
        <w:rPr>
          <w:b/>
          <w:sz w:val="24"/>
        </w:rPr>
        <w:t>Etika</w:t>
      </w:r>
      <w:r>
        <w:rPr>
          <w:b/>
          <w:spacing w:val="-5"/>
          <w:sz w:val="24"/>
        </w:rPr>
        <w:t xml:space="preserve"> </w:t>
      </w:r>
      <w:r>
        <w:rPr>
          <w:b/>
          <w:spacing w:val="-2"/>
          <w:sz w:val="24"/>
        </w:rPr>
        <w:t>Komunikasi</w:t>
      </w:r>
    </w:p>
    <w:p w:rsidR="000857F9" w:rsidRDefault="00196ABF">
      <w:pPr>
        <w:spacing w:before="276"/>
        <w:ind w:left="7" w:right="4"/>
        <w:jc w:val="center"/>
        <w:rPr>
          <w:b/>
          <w:sz w:val="24"/>
        </w:rPr>
      </w:pPr>
      <w:r>
        <w:rPr>
          <w:b/>
          <w:sz w:val="24"/>
        </w:rPr>
        <w:t>Tabulasi</w:t>
      </w:r>
      <w:r>
        <w:rPr>
          <w:b/>
          <w:spacing w:val="-3"/>
          <w:sz w:val="24"/>
        </w:rPr>
        <w:t xml:space="preserve"> </w:t>
      </w:r>
      <w:r>
        <w:rPr>
          <w:b/>
          <w:sz w:val="24"/>
        </w:rPr>
        <w:t>Data</w:t>
      </w:r>
      <w:r>
        <w:rPr>
          <w:b/>
          <w:spacing w:val="-3"/>
          <w:sz w:val="24"/>
        </w:rPr>
        <w:t xml:space="preserve"> </w:t>
      </w:r>
      <w:r>
        <w:rPr>
          <w:b/>
          <w:sz w:val="24"/>
        </w:rPr>
        <w:t>Uji</w:t>
      </w:r>
      <w:r>
        <w:rPr>
          <w:b/>
          <w:spacing w:val="-3"/>
          <w:sz w:val="24"/>
        </w:rPr>
        <w:t xml:space="preserve"> </w:t>
      </w:r>
      <w:r>
        <w:rPr>
          <w:b/>
          <w:sz w:val="24"/>
        </w:rPr>
        <w:t>Validitas</w:t>
      </w:r>
      <w:r>
        <w:rPr>
          <w:b/>
          <w:spacing w:val="-2"/>
          <w:sz w:val="24"/>
        </w:rPr>
        <w:t xml:space="preserve"> </w:t>
      </w:r>
      <w:r>
        <w:rPr>
          <w:b/>
          <w:sz w:val="24"/>
        </w:rPr>
        <w:t>Angket</w:t>
      </w:r>
      <w:r>
        <w:rPr>
          <w:b/>
          <w:spacing w:val="-4"/>
          <w:sz w:val="24"/>
        </w:rPr>
        <w:t xml:space="preserve"> </w:t>
      </w:r>
      <w:r>
        <w:rPr>
          <w:b/>
          <w:sz w:val="24"/>
        </w:rPr>
        <w:t>Etika</w:t>
      </w:r>
      <w:r>
        <w:rPr>
          <w:b/>
          <w:spacing w:val="-2"/>
          <w:sz w:val="24"/>
        </w:rPr>
        <w:t xml:space="preserve"> Komunikasi</w:t>
      </w:r>
    </w:p>
    <w:p w:rsidR="000857F9" w:rsidRDefault="00196ABF">
      <w:pPr>
        <w:pStyle w:val="BodyText"/>
        <w:spacing w:before="4"/>
        <w:rPr>
          <w:b/>
          <w:sz w:val="12"/>
        </w:rPr>
      </w:pPr>
      <w:r>
        <w:rPr>
          <w:b/>
          <w:noProof/>
          <w:sz w:val="12"/>
          <w:lang w:val="en-US"/>
        </w:rPr>
        <w:drawing>
          <wp:anchor distT="0" distB="0" distL="0" distR="0" simplePos="0" relativeHeight="487655424" behindDoc="1" locked="0" layoutInCell="1" allowOverlap="1">
            <wp:simplePos x="0" y="0"/>
            <wp:positionH relativeFrom="page">
              <wp:posOffset>953769</wp:posOffset>
            </wp:positionH>
            <wp:positionV relativeFrom="paragraph">
              <wp:posOffset>105402</wp:posOffset>
            </wp:positionV>
            <wp:extent cx="8211995" cy="4762500"/>
            <wp:effectExtent l="0" t="0" r="0" b="0"/>
            <wp:wrapTopAndBottom/>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47" cstate="print"/>
                    <a:stretch>
                      <a:fillRect/>
                    </a:stretch>
                  </pic:blipFill>
                  <pic:spPr>
                    <a:xfrm>
                      <a:off x="0" y="0"/>
                      <a:ext cx="8211995" cy="4762500"/>
                    </a:xfrm>
                    <a:prstGeom prst="rect">
                      <a:avLst/>
                    </a:prstGeom>
                  </pic:spPr>
                </pic:pic>
              </a:graphicData>
            </a:graphic>
          </wp:anchor>
        </w:drawing>
      </w:r>
    </w:p>
    <w:p w:rsidR="000857F9" w:rsidRDefault="000857F9">
      <w:pPr>
        <w:pStyle w:val="BodyText"/>
        <w:rPr>
          <w:b/>
          <w:sz w:val="12"/>
        </w:rPr>
        <w:sectPr w:rsidR="000857F9">
          <w:pgSz w:w="16840" w:h="11910" w:orient="landscape"/>
          <w:pgMar w:top="1160" w:right="1984" w:bottom="280" w:left="1417" w:header="754" w:footer="0" w:gutter="0"/>
          <w:cols w:space="720"/>
        </w:sectPr>
      </w:pPr>
    </w:p>
    <w:p w:rsidR="000857F9" w:rsidRDefault="00196ABF">
      <w:pPr>
        <w:spacing w:before="80"/>
        <w:ind w:left="7" w:right="4"/>
        <w:jc w:val="center"/>
        <w:rPr>
          <w:b/>
          <w:sz w:val="24"/>
        </w:rPr>
      </w:pPr>
      <w:r>
        <w:rPr>
          <w:b/>
          <w:noProof/>
          <w:sz w:val="24"/>
          <w:lang w:val="en-US"/>
        </w:rPr>
        <w:drawing>
          <wp:anchor distT="0" distB="0" distL="0" distR="0" simplePos="0" relativeHeight="487656448" behindDoc="1" locked="0" layoutInCell="1" allowOverlap="1">
            <wp:simplePos x="0" y="0"/>
            <wp:positionH relativeFrom="page">
              <wp:posOffset>1060767</wp:posOffset>
            </wp:positionH>
            <wp:positionV relativeFrom="paragraph">
              <wp:posOffset>250677</wp:posOffset>
            </wp:positionV>
            <wp:extent cx="8186787" cy="5476875"/>
            <wp:effectExtent l="0" t="0" r="0" b="0"/>
            <wp:wrapTopAndBottom/>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48" cstate="print"/>
                    <a:stretch>
                      <a:fillRect/>
                    </a:stretch>
                  </pic:blipFill>
                  <pic:spPr>
                    <a:xfrm>
                      <a:off x="0" y="0"/>
                      <a:ext cx="8186787" cy="5476875"/>
                    </a:xfrm>
                    <a:prstGeom prst="rect">
                      <a:avLst/>
                    </a:prstGeom>
                  </pic:spPr>
                </pic:pic>
              </a:graphicData>
            </a:graphic>
          </wp:anchor>
        </w:drawing>
      </w:r>
      <w:r>
        <w:rPr>
          <w:b/>
          <w:noProof/>
          <w:sz w:val="24"/>
          <w:lang w:val="en-US"/>
        </w:rPr>
        <w:drawing>
          <wp:anchor distT="0" distB="0" distL="0" distR="0" simplePos="0" relativeHeight="477850112" behindDoc="1" locked="0" layoutInCell="1" allowOverlap="1">
            <wp:simplePos x="0" y="0"/>
            <wp:positionH relativeFrom="page">
              <wp:posOffset>2653791</wp:posOffset>
            </wp:positionH>
            <wp:positionV relativeFrom="paragraph">
              <wp:posOffset>373295</wp:posOffset>
            </wp:positionV>
            <wp:extent cx="5397499" cy="5321299"/>
            <wp:effectExtent l="0" t="0" r="0" b="0"/>
            <wp:wrapNone/>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Tabulasi</w:t>
      </w:r>
      <w:r>
        <w:rPr>
          <w:b/>
          <w:spacing w:val="-5"/>
          <w:sz w:val="24"/>
        </w:rPr>
        <w:t xml:space="preserve"> </w:t>
      </w:r>
      <w:r>
        <w:rPr>
          <w:b/>
          <w:sz w:val="24"/>
        </w:rPr>
        <w:t>Data</w:t>
      </w:r>
      <w:r>
        <w:rPr>
          <w:b/>
          <w:spacing w:val="-3"/>
          <w:sz w:val="24"/>
        </w:rPr>
        <w:t xml:space="preserve"> </w:t>
      </w:r>
      <w:r>
        <w:rPr>
          <w:b/>
          <w:sz w:val="24"/>
        </w:rPr>
        <w:t>Uji</w:t>
      </w:r>
      <w:r>
        <w:rPr>
          <w:b/>
          <w:spacing w:val="-2"/>
          <w:sz w:val="24"/>
        </w:rPr>
        <w:t xml:space="preserve"> </w:t>
      </w:r>
      <w:r>
        <w:rPr>
          <w:b/>
          <w:sz w:val="24"/>
        </w:rPr>
        <w:t>Reliabilitas</w:t>
      </w:r>
      <w:r>
        <w:rPr>
          <w:b/>
          <w:spacing w:val="-3"/>
          <w:sz w:val="24"/>
        </w:rPr>
        <w:t xml:space="preserve"> </w:t>
      </w:r>
      <w:r>
        <w:rPr>
          <w:b/>
          <w:sz w:val="24"/>
        </w:rPr>
        <w:t>Angket</w:t>
      </w:r>
      <w:r>
        <w:rPr>
          <w:b/>
          <w:spacing w:val="-3"/>
          <w:sz w:val="24"/>
        </w:rPr>
        <w:t xml:space="preserve"> </w:t>
      </w:r>
      <w:r>
        <w:rPr>
          <w:b/>
          <w:sz w:val="24"/>
        </w:rPr>
        <w:t>Etika</w:t>
      </w:r>
      <w:r>
        <w:rPr>
          <w:b/>
          <w:spacing w:val="-2"/>
          <w:sz w:val="24"/>
        </w:rPr>
        <w:t xml:space="preserve"> Komunikasi</w:t>
      </w:r>
    </w:p>
    <w:p w:rsidR="000857F9" w:rsidRDefault="000857F9">
      <w:pPr>
        <w:jc w:val="center"/>
        <w:rPr>
          <w:b/>
          <w:sz w:val="24"/>
        </w:rPr>
        <w:sectPr w:rsidR="000857F9">
          <w:pgSz w:w="16840" w:h="11910" w:orient="landscape"/>
          <w:pgMar w:top="1160" w:right="1984" w:bottom="280" w:left="1417" w:header="754" w:footer="0" w:gutter="0"/>
          <w:cols w:space="720"/>
        </w:sectPr>
      </w:pPr>
    </w:p>
    <w:p w:rsidR="000857F9" w:rsidRDefault="000857F9">
      <w:pPr>
        <w:pStyle w:val="BodyText"/>
        <w:spacing w:before="101"/>
        <w:rPr>
          <w:b/>
        </w:rPr>
      </w:pPr>
    </w:p>
    <w:p w:rsidR="000857F9" w:rsidRDefault="00196ABF">
      <w:pPr>
        <w:ind w:left="285"/>
        <w:rPr>
          <w:b/>
          <w:sz w:val="24"/>
        </w:rPr>
      </w:pPr>
      <w:r>
        <w:rPr>
          <w:b/>
          <w:noProof/>
          <w:sz w:val="24"/>
          <w:lang w:val="en-US"/>
        </w:rPr>
        <w:drawing>
          <wp:anchor distT="0" distB="0" distL="0" distR="0" simplePos="0" relativeHeight="477851136" behindDoc="1" locked="0" layoutInCell="1" allowOverlap="1">
            <wp:simplePos x="0" y="0"/>
            <wp:positionH relativeFrom="page">
              <wp:posOffset>2653791</wp:posOffset>
            </wp:positionH>
            <wp:positionV relativeFrom="paragraph">
              <wp:posOffset>133915</wp:posOffset>
            </wp:positionV>
            <wp:extent cx="5397499" cy="5321299"/>
            <wp:effectExtent l="0" t="0" r="0" b="0"/>
            <wp:wrapNone/>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14"/>
          <w:sz w:val="24"/>
        </w:rPr>
        <w:t xml:space="preserve"> </w:t>
      </w:r>
      <w:r>
        <w:rPr>
          <w:b/>
          <w:sz w:val="24"/>
        </w:rPr>
        <w:t>8</w:t>
      </w:r>
      <w:r>
        <w:rPr>
          <w:b/>
          <w:spacing w:val="-20"/>
          <w:sz w:val="24"/>
        </w:rPr>
        <w:t xml:space="preserve"> </w:t>
      </w:r>
      <w:r>
        <w:rPr>
          <w:b/>
          <w:sz w:val="24"/>
        </w:rPr>
        <w:t>Tabulasi</w:t>
      </w:r>
      <w:r>
        <w:rPr>
          <w:b/>
          <w:spacing w:val="-9"/>
          <w:sz w:val="24"/>
        </w:rPr>
        <w:t xml:space="preserve"> </w:t>
      </w:r>
      <w:r>
        <w:rPr>
          <w:b/>
          <w:sz w:val="24"/>
        </w:rPr>
        <w:t>Data</w:t>
      </w:r>
      <w:r>
        <w:rPr>
          <w:b/>
          <w:spacing w:val="-10"/>
          <w:sz w:val="24"/>
        </w:rPr>
        <w:t xml:space="preserve"> </w:t>
      </w:r>
      <w:r>
        <w:rPr>
          <w:b/>
          <w:sz w:val="24"/>
        </w:rPr>
        <w:t>Penelitian</w:t>
      </w:r>
      <w:r>
        <w:rPr>
          <w:b/>
          <w:spacing w:val="-9"/>
          <w:sz w:val="24"/>
        </w:rPr>
        <w:t xml:space="preserve"> </w:t>
      </w:r>
      <w:r>
        <w:rPr>
          <w:b/>
          <w:sz w:val="24"/>
        </w:rPr>
        <w:t>Angket</w:t>
      </w:r>
      <w:r>
        <w:rPr>
          <w:b/>
          <w:spacing w:val="-15"/>
          <w:sz w:val="24"/>
        </w:rPr>
        <w:t xml:space="preserve"> </w:t>
      </w:r>
      <w:r>
        <w:rPr>
          <w:b/>
          <w:sz w:val="24"/>
        </w:rPr>
        <w:t>Pola</w:t>
      </w:r>
      <w:r>
        <w:rPr>
          <w:b/>
          <w:spacing w:val="-8"/>
          <w:sz w:val="24"/>
        </w:rPr>
        <w:t xml:space="preserve"> </w:t>
      </w:r>
      <w:r>
        <w:rPr>
          <w:b/>
          <w:sz w:val="24"/>
        </w:rPr>
        <w:t>Asuh</w:t>
      </w:r>
      <w:r>
        <w:rPr>
          <w:b/>
          <w:spacing w:val="-10"/>
          <w:sz w:val="24"/>
        </w:rPr>
        <w:t xml:space="preserve"> </w:t>
      </w:r>
      <w:r>
        <w:rPr>
          <w:b/>
          <w:spacing w:val="-2"/>
          <w:sz w:val="24"/>
        </w:rPr>
        <w:t>Otoriter</w:t>
      </w:r>
    </w:p>
    <w:p w:rsidR="000857F9" w:rsidRDefault="000857F9">
      <w:pPr>
        <w:pStyle w:val="BodyText"/>
        <w:spacing w:before="43"/>
        <w:rPr>
          <w:b/>
        </w:rPr>
      </w:pPr>
    </w:p>
    <w:p w:rsidR="000857F9" w:rsidRDefault="00196ABF">
      <w:pPr>
        <w:ind w:left="3" w:right="6"/>
        <w:jc w:val="center"/>
        <w:rPr>
          <w:b/>
          <w:sz w:val="24"/>
        </w:rPr>
      </w:pPr>
      <w:r>
        <w:rPr>
          <w:b/>
          <w:sz w:val="24"/>
        </w:rPr>
        <w:t>Tabulasi</w:t>
      </w:r>
      <w:r>
        <w:rPr>
          <w:b/>
          <w:spacing w:val="-13"/>
          <w:sz w:val="24"/>
        </w:rPr>
        <w:t xml:space="preserve"> </w:t>
      </w:r>
      <w:r>
        <w:rPr>
          <w:b/>
          <w:sz w:val="24"/>
        </w:rPr>
        <w:t>Data</w:t>
      </w:r>
      <w:r>
        <w:rPr>
          <w:b/>
          <w:spacing w:val="-10"/>
          <w:sz w:val="24"/>
        </w:rPr>
        <w:t xml:space="preserve"> </w:t>
      </w:r>
      <w:r>
        <w:rPr>
          <w:b/>
          <w:sz w:val="24"/>
        </w:rPr>
        <w:t>Penelitian</w:t>
      </w:r>
      <w:r>
        <w:rPr>
          <w:b/>
          <w:spacing w:val="-11"/>
          <w:sz w:val="24"/>
        </w:rPr>
        <w:t xml:space="preserve"> </w:t>
      </w:r>
      <w:r>
        <w:rPr>
          <w:b/>
          <w:sz w:val="24"/>
        </w:rPr>
        <w:t>Angket</w:t>
      </w:r>
      <w:r>
        <w:rPr>
          <w:b/>
          <w:spacing w:val="-15"/>
          <w:sz w:val="24"/>
        </w:rPr>
        <w:t xml:space="preserve"> </w:t>
      </w:r>
      <w:r>
        <w:rPr>
          <w:b/>
          <w:sz w:val="24"/>
        </w:rPr>
        <w:t>Pola</w:t>
      </w:r>
      <w:r>
        <w:rPr>
          <w:b/>
          <w:spacing w:val="-10"/>
          <w:sz w:val="24"/>
        </w:rPr>
        <w:t xml:space="preserve"> </w:t>
      </w:r>
      <w:r>
        <w:rPr>
          <w:b/>
          <w:sz w:val="24"/>
        </w:rPr>
        <w:t>Asuh</w:t>
      </w:r>
      <w:r>
        <w:rPr>
          <w:b/>
          <w:spacing w:val="-11"/>
          <w:sz w:val="24"/>
        </w:rPr>
        <w:t xml:space="preserve"> </w:t>
      </w:r>
      <w:r>
        <w:rPr>
          <w:b/>
          <w:spacing w:val="-2"/>
          <w:sz w:val="24"/>
        </w:rPr>
        <w:t>Otoriter</w:t>
      </w:r>
    </w:p>
    <w:p w:rsidR="000857F9" w:rsidRDefault="00196ABF">
      <w:pPr>
        <w:pStyle w:val="BodyText"/>
        <w:spacing w:before="68"/>
        <w:rPr>
          <w:b/>
          <w:sz w:val="20"/>
        </w:rPr>
      </w:pPr>
      <w:r>
        <w:rPr>
          <w:b/>
          <w:noProof/>
          <w:sz w:val="20"/>
          <w:lang w:val="en-US"/>
        </w:rPr>
        <w:drawing>
          <wp:anchor distT="0" distB="0" distL="0" distR="0" simplePos="0" relativeHeight="487657472" behindDoc="1" locked="0" layoutInCell="1" allowOverlap="1">
            <wp:simplePos x="0" y="0"/>
            <wp:positionH relativeFrom="page">
              <wp:posOffset>1080135</wp:posOffset>
            </wp:positionH>
            <wp:positionV relativeFrom="paragraph">
              <wp:posOffset>204470</wp:posOffset>
            </wp:positionV>
            <wp:extent cx="8163541" cy="4605432"/>
            <wp:effectExtent l="0" t="0" r="0" b="0"/>
            <wp:wrapTopAndBottom/>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49" cstate="print"/>
                    <a:stretch>
                      <a:fillRect/>
                    </a:stretch>
                  </pic:blipFill>
                  <pic:spPr>
                    <a:xfrm>
                      <a:off x="0" y="0"/>
                      <a:ext cx="8163541" cy="4605432"/>
                    </a:xfrm>
                    <a:prstGeom prst="rect">
                      <a:avLst/>
                    </a:prstGeom>
                  </pic:spPr>
                </pic:pic>
              </a:graphicData>
            </a:graphic>
          </wp:anchor>
        </w:drawing>
      </w:r>
    </w:p>
    <w:p w:rsidR="000857F9" w:rsidRDefault="000857F9">
      <w:pPr>
        <w:pStyle w:val="BodyText"/>
        <w:rPr>
          <w:b/>
          <w:sz w:val="20"/>
        </w:rPr>
        <w:sectPr w:rsidR="000857F9">
          <w:pgSz w:w="16840" w:h="11910" w:orient="landscape"/>
          <w:pgMar w:top="1160" w:right="1984" w:bottom="280" w:left="1417" w:header="754" w:footer="0" w:gutter="0"/>
          <w:cols w:space="720"/>
        </w:sectPr>
      </w:pPr>
    </w:p>
    <w:p w:rsidR="000857F9" w:rsidRDefault="000857F9">
      <w:pPr>
        <w:pStyle w:val="BodyText"/>
        <w:spacing w:before="101"/>
        <w:rPr>
          <w:b/>
        </w:rPr>
      </w:pPr>
    </w:p>
    <w:p w:rsidR="000857F9" w:rsidRDefault="00196ABF">
      <w:pPr>
        <w:ind w:left="285"/>
        <w:rPr>
          <w:b/>
          <w:sz w:val="24"/>
        </w:rPr>
      </w:pPr>
      <w:r>
        <w:rPr>
          <w:b/>
          <w:noProof/>
          <w:sz w:val="24"/>
          <w:lang w:val="en-US"/>
        </w:rPr>
        <mc:AlternateContent>
          <mc:Choice Requires="wpg">
            <w:drawing>
              <wp:anchor distT="0" distB="0" distL="0" distR="0" simplePos="0" relativeHeight="477851648" behindDoc="1" locked="0" layoutInCell="1" allowOverlap="1">
                <wp:simplePos x="0" y="0"/>
                <wp:positionH relativeFrom="page">
                  <wp:posOffset>1079500</wp:posOffset>
                </wp:positionH>
                <wp:positionV relativeFrom="paragraph">
                  <wp:posOffset>133915</wp:posOffset>
                </wp:positionV>
                <wp:extent cx="8171815" cy="5398135"/>
                <wp:effectExtent l="0" t="0" r="0" b="0"/>
                <wp:wrapNone/>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71815" cy="5398135"/>
                          <a:chOff x="0" y="0"/>
                          <a:chExt cx="8171815" cy="5398135"/>
                        </a:xfrm>
                      </wpg:grpSpPr>
                      <pic:pic xmlns:pic="http://schemas.openxmlformats.org/drawingml/2006/picture">
                        <pic:nvPicPr>
                          <pic:cNvPr id="167" name="Image 167"/>
                          <pic:cNvPicPr/>
                        </pic:nvPicPr>
                        <pic:blipFill>
                          <a:blip r:embed="rId7" cstate="print"/>
                          <a:stretch>
                            <a:fillRect/>
                          </a:stretch>
                        </pic:blipFill>
                        <pic:spPr>
                          <a:xfrm>
                            <a:off x="1574291" y="0"/>
                            <a:ext cx="5397499" cy="5321299"/>
                          </a:xfrm>
                          <a:prstGeom prst="rect">
                            <a:avLst/>
                          </a:prstGeom>
                        </pic:spPr>
                      </pic:pic>
                      <pic:pic xmlns:pic="http://schemas.openxmlformats.org/drawingml/2006/picture">
                        <pic:nvPicPr>
                          <pic:cNvPr id="168" name="Image 168"/>
                          <pic:cNvPicPr/>
                        </pic:nvPicPr>
                        <pic:blipFill>
                          <a:blip r:embed="rId50" cstate="print"/>
                          <a:stretch>
                            <a:fillRect/>
                          </a:stretch>
                        </pic:blipFill>
                        <pic:spPr>
                          <a:xfrm>
                            <a:off x="0" y="597141"/>
                            <a:ext cx="8171815" cy="4800600"/>
                          </a:xfrm>
                          <a:prstGeom prst="rect">
                            <a:avLst/>
                          </a:prstGeom>
                        </pic:spPr>
                      </pic:pic>
                    </wpg:wgp>
                  </a:graphicData>
                </a:graphic>
              </wp:anchor>
            </w:drawing>
          </mc:Choice>
          <mc:Fallback>
            <w:pict>
              <v:group w14:anchorId="34CC6F64" id="Group 166" o:spid="_x0000_s1026" style="position:absolute;margin-left:85pt;margin-top:10.55pt;width:643.45pt;height:425.05pt;z-index:-25464832;mso-wrap-distance-left:0;mso-wrap-distance-right:0;mso-position-horizontal-relative:page" coordsize="81718,539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">
                <v:shape id="Image 167" o:spid="_x0000_s1027" type="#_x0000_t75" style="position:absolute;left:15742;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L52bBAAAA3AAAAA8AAABkcnMvZG93bnJldi54bWxET0uLwjAQvi/4H8II3tZUwW6pRhFRUNiL&#10;L/A4NmNbbCYlidr995sFYW/z8T1ntuhMI57kfG1ZwWiYgCAurK65VHA6bj4zED4ga2wsk4If8rCY&#10;9z5mmGv74j09D6EUMYR9jgqqENpcSl9UZNAPbUscuZt1BkOErpTa4SuGm0aOkySVBmuODRW2tKqo&#10;uB8eRsEt3ZjTZI36wtsi3WVudP1uz0oN+t1yCiJQF/7Fb/dWx/npF/w9Ey+Q8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TL52bBAAAA3AAAAA8AAAAAAAAAAAAAAAAAnwIA&#10;AGRycy9kb3ducmV2LnhtbFBLBQYAAAAABAAEAPcAAACNAwAAAAA=&#10;">
                  <v:imagedata r:id="rId51" o:title=""/>
                </v:shape>
                <v:shape id="Image 168" o:spid="_x0000_s1028" type="#_x0000_t75" style="position:absolute;top:5971;width:81718;height:48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MU6/FAAAA3AAAAA8AAABkcnMvZG93bnJldi54bWxEj0FrwkAQhe8F/8Mygre6UYuU6CoiCD1U&#10;WlOD1yE7JtHsbMiuGv9951DobYb35r1vluveNepOXag9G5iME1DEhbc1lwaOP7vXd1AhIltsPJOB&#10;JwVYrwYvS0ytf/CB7lkslYRwSNFAFWObah2KihyGsW+JRTv7zmGUtSu17fAh4a7R0ySZa4c1S0OF&#10;LW0rKq7ZzRm4nGbZZ1Je813z9bb/zm+Hdpv3xoyG/WYBKlIf/81/1x9W8OdCK8/IBHr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DFOvxQAAANwAAAAPAAAAAAAAAAAAAAAA&#10;AJ8CAABkcnMvZG93bnJldi54bWxQSwUGAAAAAAQABAD3AAAAkQMAAAAA&#10;">
                  <v:imagedata r:id="rId52" o:title=""/>
                </v:shape>
                <w10:wrap anchorx="page"/>
              </v:group>
            </w:pict>
          </mc:Fallback>
        </mc:AlternateContent>
      </w:r>
      <w:r>
        <w:rPr>
          <w:b/>
          <w:sz w:val="24"/>
        </w:rPr>
        <w:t>Lampiran</w:t>
      </w:r>
      <w:r>
        <w:rPr>
          <w:b/>
          <w:spacing w:val="-10"/>
          <w:sz w:val="24"/>
        </w:rPr>
        <w:t xml:space="preserve"> </w:t>
      </w:r>
      <w:r>
        <w:rPr>
          <w:b/>
          <w:sz w:val="24"/>
        </w:rPr>
        <w:t>9</w:t>
      </w:r>
      <w:r>
        <w:rPr>
          <w:b/>
          <w:spacing w:val="-6"/>
          <w:sz w:val="24"/>
        </w:rPr>
        <w:t xml:space="preserve"> </w:t>
      </w:r>
      <w:r>
        <w:rPr>
          <w:b/>
          <w:sz w:val="24"/>
        </w:rPr>
        <w:t>Tabulasi</w:t>
      </w:r>
      <w:r>
        <w:rPr>
          <w:b/>
          <w:spacing w:val="-10"/>
          <w:sz w:val="24"/>
        </w:rPr>
        <w:t xml:space="preserve"> </w:t>
      </w:r>
      <w:r>
        <w:rPr>
          <w:b/>
          <w:sz w:val="24"/>
        </w:rPr>
        <w:t>Data</w:t>
      </w:r>
      <w:r>
        <w:rPr>
          <w:b/>
          <w:spacing w:val="-10"/>
          <w:sz w:val="24"/>
        </w:rPr>
        <w:t xml:space="preserve"> </w:t>
      </w:r>
      <w:r>
        <w:rPr>
          <w:b/>
          <w:sz w:val="24"/>
        </w:rPr>
        <w:t>Penelitian</w:t>
      </w:r>
      <w:r>
        <w:rPr>
          <w:b/>
          <w:spacing w:val="-10"/>
          <w:sz w:val="24"/>
        </w:rPr>
        <w:t xml:space="preserve"> </w:t>
      </w:r>
      <w:r>
        <w:rPr>
          <w:b/>
          <w:sz w:val="24"/>
        </w:rPr>
        <w:t>Angket</w:t>
      </w:r>
      <w:r>
        <w:rPr>
          <w:b/>
          <w:spacing w:val="-15"/>
          <w:sz w:val="24"/>
        </w:rPr>
        <w:t xml:space="preserve"> </w:t>
      </w:r>
      <w:r>
        <w:rPr>
          <w:b/>
          <w:sz w:val="24"/>
        </w:rPr>
        <w:t>Etika</w:t>
      </w:r>
      <w:r>
        <w:rPr>
          <w:b/>
          <w:spacing w:val="-6"/>
          <w:sz w:val="24"/>
        </w:rPr>
        <w:t xml:space="preserve"> </w:t>
      </w:r>
      <w:r>
        <w:rPr>
          <w:b/>
          <w:spacing w:val="-2"/>
          <w:sz w:val="24"/>
        </w:rPr>
        <w:t>Komunikasi</w:t>
      </w:r>
    </w:p>
    <w:p w:rsidR="000857F9" w:rsidRDefault="000857F9">
      <w:pPr>
        <w:pStyle w:val="BodyText"/>
        <w:spacing w:before="43"/>
        <w:rPr>
          <w:b/>
        </w:rPr>
      </w:pPr>
    </w:p>
    <w:p w:rsidR="000857F9" w:rsidRDefault="00196ABF">
      <w:pPr>
        <w:ind w:left="3" w:right="7"/>
        <w:jc w:val="center"/>
        <w:rPr>
          <w:b/>
          <w:sz w:val="24"/>
        </w:rPr>
      </w:pPr>
      <w:r>
        <w:rPr>
          <w:b/>
          <w:sz w:val="24"/>
        </w:rPr>
        <w:t>Tabulasi</w:t>
      </w:r>
      <w:r>
        <w:rPr>
          <w:b/>
          <w:spacing w:val="-15"/>
          <w:sz w:val="24"/>
        </w:rPr>
        <w:t xml:space="preserve"> </w:t>
      </w:r>
      <w:r>
        <w:rPr>
          <w:b/>
          <w:sz w:val="24"/>
        </w:rPr>
        <w:t>Data</w:t>
      </w:r>
      <w:r>
        <w:rPr>
          <w:b/>
          <w:spacing w:val="-11"/>
          <w:sz w:val="24"/>
        </w:rPr>
        <w:t xml:space="preserve"> </w:t>
      </w:r>
      <w:r>
        <w:rPr>
          <w:b/>
          <w:sz w:val="24"/>
        </w:rPr>
        <w:t>Penelitian</w:t>
      </w:r>
      <w:r>
        <w:rPr>
          <w:b/>
          <w:spacing w:val="-12"/>
          <w:sz w:val="24"/>
        </w:rPr>
        <w:t xml:space="preserve"> </w:t>
      </w:r>
      <w:r>
        <w:rPr>
          <w:b/>
          <w:sz w:val="24"/>
        </w:rPr>
        <w:t>Angket</w:t>
      </w:r>
      <w:r>
        <w:rPr>
          <w:b/>
          <w:spacing w:val="-15"/>
          <w:sz w:val="24"/>
        </w:rPr>
        <w:t xml:space="preserve"> </w:t>
      </w:r>
      <w:r>
        <w:rPr>
          <w:b/>
          <w:sz w:val="24"/>
        </w:rPr>
        <w:t>Etika</w:t>
      </w:r>
      <w:r>
        <w:rPr>
          <w:b/>
          <w:spacing w:val="-11"/>
          <w:sz w:val="24"/>
        </w:rPr>
        <w:t xml:space="preserve"> </w:t>
      </w:r>
      <w:r>
        <w:rPr>
          <w:b/>
          <w:spacing w:val="-2"/>
          <w:sz w:val="24"/>
        </w:rPr>
        <w:t>Komunikasi</w:t>
      </w:r>
    </w:p>
    <w:p w:rsidR="000857F9" w:rsidRDefault="000857F9">
      <w:pPr>
        <w:jc w:val="center"/>
        <w:rPr>
          <w:b/>
          <w:sz w:val="24"/>
        </w:rPr>
        <w:sectPr w:rsidR="000857F9">
          <w:pgSz w:w="16840" w:h="11910" w:orient="landscape"/>
          <w:pgMar w:top="1160" w:right="1984" w:bottom="280" w:left="1417" w:header="754" w:footer="0" w:gutter="0"/>
          <w:cols w:space="720"/>
        </w:sectPr>
      </w:pPr>
    </w:p>
    <w:p w:rsidR="000857F9" w:rsidRDefault="00196ABF">
      <w:pPr>
        <w:spacing w:before="257"/>
        <w:ind w:left="568"/>
        <w:rPr>
          <w:b/>
          <w:sz w:val="24"/>
        </w:rPr>
      </w:pPr>
      <w:r>
        <w:rPr>
          <w:b/>
          <w:noProof/>
          <w:sz w:val="24"/>
          <w:lang w:val="en-US"/>
        </w:rPr>
        <w:drawing>
          <wp:anchor distT="0" distB="0" distL="0" distR="0" simplePos="0" relativeHeight="477853184" behindDoc="1" locked="0" layoutInCell="1" allowOverlap="1">
            <wp:simplePos x="0" y="0"/>
            <wp:positionH relativeFrom="page">
              <wp:posOffset>1087882</wp:posOffset>
            </wp:positionH>
            <wp:positionV relativeFrom="paragraph">
              <wp:posOffset>1402455</wp:posOffset>
            </wp:positionV>
            <wp:extent cx="5397499" cy="5321299"/>
            <wp:effectExtent l="0" t="0" r="0" b="0"/>
            <wp:wrapNone/>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3"/>
          <w:sz w:val="24"/>
        </w:rPr>
        <w:t xml:space="preserve"> </w:t>
      </w:r>
      <w:r>
        <w:rPr>
          <w:b/>
          <w:sz w:val="24"/>
        </w:rPr>
        <w:t>10</w:t>
      </w:r>
      <w:r>
        <w:rPr>
          <w:b/>
          <w:spacing w:val="-1"/>
          <w:sz w:val="24"/>
        </w:rPr>
        <w:t xml:space="preserve"> </w:t>
      </w:r>
      <w:r>
        <w:rPr>
          <w:b/>
          <w:spacing w:val="-2"/>
          <w:sz w:val="24"/>
        </w:rPr>
        <w:t>Dokumentasi</w:t>
      </w:r>
    </w:p>
    <w:p w:rsidR="000857F9" w:rsidRDefault="00196ABF">
      <w:pPr>
        <w:pStyle w:val="BodyText"/>
        <w:spacing w:before="85"/>
        <w:rPr>
          <w:b/>
          <w:sz w:val="20"/>
        </w:rPr>
      </w:pPr>
      <w:r>
        <w:rPr>
          <w:b/>
          <w:noProof/>
          <w:sz w:val="20"/>
          <w:lang w:val="en-US"/>
        </w:rPr>
        <w:drawing>
          <wp:anchor distT="0" distB="0" distL="0" distR="0" simplePos="0" relativeHeight="487659008" behindDoc="1" locked="0" layoutInCell="1" allowOverlap="1">
            <wp:simplePos x="0" y="0"/>
            <wp:positionH relativeFrom="page">
              <wp:posOffset>2352675</wp:posOffset>
            </wp:positionH>
            <wp:positionV relativeFrom="paragraph">
              <wp:posOffset>215274</wp:posOffset>
            </wp:positionV>
            <wp:extent cx="3607643" cy="2705100"/>
            <wp:effectExtent l="0" t="0" r="0" b="0"/>
            <wp:wrapTopAndBottom/>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53" cstate="print"/>
                    <a:stretch>
                      <a:fillRect/>
                    </a:stretch>
                  </pic:blipFill>
                  <pic:spPr>
                    <a:xfrm>
                      <a:off x="0" y="0"/>
                      <a:ext cx="3607643" cy="2705100"/>
                    </a:xfrm>
                    <a:prstGeom prst="rect">
                      <a:avLst/>
                    </a:prstGeom>
                  </pic:spPr>
                </pic:pic>
              </a:graphicData>
            </a:graphic>
          </wp:anchor>
        </w:drawing>
      </w:r>
    </w:p>
    <w:p w:rsidR="000857F9" w:rsidRDefault="000857F9">
      <w:pPr>
        <w:pStyle w:val="BodyText"/>
        <w:rPr>
          <w:b/>
          <w:sz w:val="20"/>
        </w:rPr>
      </w:pPr>
    </w:p>
    <w:p w:rsidR="000857F9" w:rsidRDefault="00196ABF">
      <w:pPr>
        <w:pStyle w:val="BodyText"/>
        <w:spacing w:before="191"/>
        <w:rPr>
          <w:b/>
          <w:sz w:val="20"/>
        </w:rPr>
      </w:pPr>
      <w:r>
        <w:rPr>
          <w:b/>
          <w:noProof/>
          <w:sz w:val="20"/>
          <w:lang w:val="en-US"/>
        </w:rPr>
        <w:drawing>
          <wp:anchor distT="0" distB="0" distL="0" distR="0" simplePos="0" relativeHeight="487659520" behindDoc="1" locked="0" layoutInCell="1" allowOverlap="1">
            <wp:simplePos x="0" y="0"/>
            <wp:positionH relativeFrom="page">
              <wp:posOffset>2333625</wp:posOffset>
            </wp:positionH>
            <wp:positionV relativeFrom="paragraph">
              <wp:posOffset>282587</wp:posOffset>
            </wp:positionV>
            <wp:extent cx="3559297" cy="2695575"/>
            <wp:effectExtent l="0" t="0" r="0" b="0"/>
            <wp:wrapTopAndBottom/>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54" cstate="print"/>
                    <a:stretch>
                      <a:fillRect/>
                    </a:stretch>
                  </pic:blipFill>
                  <pic:spPr>
                    <a:xfrm>
                      <a:off x="0" y="0"/>
                      <a:ext cx="3559297" cy="2695575"/>
                    </a:xfrm>
                    <a:prstGeom prst="rect">
                      <a:avLst/>
                    </a:prstGeom>
                  </pic:spPr>
                </pic:pic>
              </a:graphicData>
            </a:graphic>
          </wp:anchor>
        </w:drawing>
      </w:r>
    </w:p>
    <w:p w:rsidR="000857F9" w:rsidRDefault="000857F9">
      <w:pPr>
        <w:pStyle w:val="BodyText"/>
        <w:rPr>
          <w:b/>
          <w:sz w:val="20"/>
        </w:rPr>
        <w:sectPr w:rsidR="000857F9">
          <w:headerReference w:type="default" r:id="rId55"/>
          <w:pgSz w:w="11910" w:h="16840"/>
          <w:pgMar w:top="2000" w:right="1559" w:bottom="280" w:left="1700" w:header="754" w:footer="0" w:gutter="0"/>
          <w:cols w:space="720"/>
        </w:sectPr>
      </w:pPr>
    </w:p>
    <w:p w:rsidR="000857F9" w:rsidRDefault="00196ABF">
      <w:pPr>
        <w:pStyle w:val="BodyText"/>
        <w:spacing w:before="27"/>
        <w:rPr>
          <w:b/>
          <w:sz w:val="20"/>
        </w:rPr>
      </w:pPr>
      <w:r>
        <w:rPr>
          <w:b/>
          <w:noProof/>
          <w:sz w:val="20"/>
          <w:lang w:val="en-US"/>
        </w:rPr>
        <w:drawing>
          <wp:anchor distT="0" distB="0" distL="0" distR="0" simplePos="0" relativeHeight="47785472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7" cstate="print"/>
                    <a:stretch>
                      <a:fillRect/>
                    </a:stretch>
                  </pic:blipFill>
                  <pic:spPr>
                    <a:xfrm>
                      <a:off x="0" y="0"/>
                      <a:ext cx="5397499" cy="5321299"/>
                    </a:xfrm>
                    <a:prstGeom prst="rect">
                      <a:avLst/>
                    </a:prstGeom>
                  </pic:spPr>
                </pic:pic>
              </a:graphicData>
            </a:graphic>
          </wp:anchor>
        </w:drawing>
      </w:r>
    </w:p>
    <w:p w:rsidR="000857F9" w:rsidRDefault="00196ABF">
      <w:pPr>
        <w:pStyle w:val="BodyText"/>
        <w:ind w:left="1870"/>
        <w:rPr>
          <w:sz w:val="20"/>
        </w:rPr>
      </w:pPr>
      <w:r>
        <w:rPr>
          <w:noProof/>
          <w:sz w:val="20"/>
          <w:lang w:val="en-US"/>
        </w:rPr>
        <w:drawing>
          <wp:inline distT="0" distB="0" distL="0" distR="0">
            <wp:extent cx="3422760" cy="2438400"/>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56" cstate="print"/>
                    <a:stretch>
                      <a:fillRect/>
                    </a:stretch>
                  </pic:blipFill>
                  <pic:spPr>
                    <a:xfrm>
                      <a:off x="0" y="0"/>
                      <a:ext cx="3422760" cy="2438400"/>
                    </a:xfrm>
                    <a:prstGeom prst="rect">
                      <a:avLst/>
                    </a:prstGeom>
                  </pic:spPr>
                </pic:pic>
              </a:graphicData>
            </a:graphic>
          </wp:inline>
        </w:drawing>
      </w:r>
    </w:p>
    <w:p w:rsidR="000857F9" w:rsidRDefault="00196ABF">
      <w:pPr>
        <w:pStyle w:val="BodyText"/>
        <w:rPr>
          <w:b/>
          <w:sz w:val="12"/>
        </w:rPr>
      </w:pPr>
      <w:r>
        <w:rPr>
          <w:b/>
          <w:noProof/>
          <w:sz w:val="12"/>
          <w:lang w:val="en-US"/>
        </w:rPr>
        <w:drawing>
          <wp:anchor distT="0" distB="0" distL="0" distR="0" simplePos="0" relativeHeight="487660544" behindDoc="1" locked="0" layoutInCell="1" allowOverlap="1">
            <wp:simplePos x="0" y="0"/>
            <wp:positionH relativeFrom="page">
              <wp:posOffset>2276475</wp:posOffset>
            </wp:positionH>
            <wp:positionV relativeFrom="paragraph">
              <wp:posOffset>102870</wp:posOffset>
            </wp:positionV>
            <wp:extent cx="3424825" cy="2381250"/>
            <wp:effectExtent l="0" t="0" r="0" b="0"/>
            <wp:wrapTopAndBottom/>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57" cstate="print"/>
                    <a:stretch>
                      <a:fillRect/>
                    </a:stretch>
                  </pic:blipFill>
                  <pic:spPr>
                    <a:xfrm>
                      <a:off x="0" y="0"/>
                      <a:ext cx="3424825" cy="2381250"/>
                    </a:xfrm>
                    <a:prstGeom prst="rect">
                      <a:avLst/>
                    </a:prstGeom>
                  </pic:spPr>
                </pic:pic>
              </a:graphicData>
            </a:graphic>
          </wp:anchor>
        </w:drawing>
      </w:r>
      <w:r>
        <w:rPr>
          <w:b/>
          <w:noProof/>
          <w:sz w:val="12"/>
          <w:lang w:val="en-US"/>
        </w:rPr>
        <w:drawing>
          <wp:anchor distT="0" distB="0" distL="0" distR="0" simplePos="0" relativeHeight="487661056" behindDoc="1" locked="0" layoutInCell="1" allowOverlap="1">
            <wp:simplePos x="0" y="0"/>
            <wp:positionH relativeFrom="page">
              <wp:posOffset>2207514</wp:posOffset>
            </wp:positionH>
            <wp:positionV relativeFrom="paragraph">
              <wp:posOffset>2722245</wp:posOffset>
            </wp:positionV>
            <wp:extent cx="3493134" cy="2619375"/>
            <wp:effectExtent l="0" t="0" r="0" b="0"/>
            <wp:wrapTopAndBottom/>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58" cstate="print"/>
                    <a:stretch>
                      <a:fillRect/>
                    </a:stretch>
                  </pic:blipFill>
                  <pic:spPr>
                    <a:xfrm>
                      <a:off x="0" y="0"/>
                      <a:ext cx="3493134" cy="2619375"/>
                    </a:xfrm>
                    <a:prstGeom prst="rect">
                      <a:avLst/>
                    </a:prstGeom>
                  </pic:spPr>
                </pic:pic>
              </a:graphicData>
            </a:graphic>
          </wp:anchor>
        </w:drawing>
      </w:r>
    </w:p>
    <w:p w:rsidR="000857F9" w:rsidRDefault="000857F9">
      <w:pPr>
        <w:pStyle w:val="BodyText"/>
        <w:spacing w:before="121"/>
        <w:rPr>
          <w:b/>
          <w:sz w:val="20"/>
        </w:rPr>
      </w:pPr>
    </w:p>
    <w:p w:rsidR="000857F9" w:rsidRDefault="000857F9">
      <w:pPr>
        <w:pStyle w:val="BodyText"/>
        <w:rPr>
          <w:b/>
          <w:sz w:val="20"/>
        </w:rPr>
        <w:sectPr w:rsidR="000857F9">
          <w:pgSz w:w="11910" w:h="16840"/>
          <w:pgMar w:top="2000" w:right="1559" w:bottom="280" w:left="1700" w:header="754" w:footer="0" w:gutter="0"/>
          <w:cols w:space="720"/>
        </w:sectPr>
      </w:pPr>
    </w:p>
    <w:p w:rsidR="000857F9" w:rsidRDefault="00196ABF">
      <w:pPr>
        <w:pStyle w:val="BodyText"/>
        <w:spacing w:before="4"/>
        <w:rPr>
          <w:b/>
          <w:sz w:val="17"/>
        </w:rPr>
      </w:pPr>
      <w:r>
        <w:rPr>
          <w:b/>
          <w:noProof/>
          <w:sz w:val="17"/>
          <w:lang w:val="en-US"/>
        </w:rPr>
        <w:drawing>
          <wp:anchor distT="0" distB="0" distL="0" distR="0" simplePos="0" relativeHeight="47785523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3392" behindDoc="0" locked="0" layoutInCell="1" allowOverlap="1">
                <wp:simplePos x="0" y="0"/>
                <wp:positionH relativeFrom="page">
                  <wp:posOffset>0</wp:posOffset>
                </wp:positionH>
                <wp:positionV relativeFrom="page">
                  <wp:posOffset>0</wp:posOffset>
                </wp:positionV>
                <wp:extent cx="7559040" cy="10689590"/>
                <wp:effectExtent l="0" t="0" r="0" b="0"/>
                <wp:wrapNone/>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79" name="Image 179"/>
                          <pic:cNvPicPr/>
                        </pic:nvPicPr>
                        <pic:blipFill>
                          <a:blip r:embed="rId59" cstate="print"/>
                          <a:stretch>
                            <a:fillRect/>
                          </a:stretch>
                        </pic:blipFill>
                        <pic:spPr>
                          <a:xfrm>
                            <a:off x="0" y="0"/>
                            <a:ext cx="7559040" cy="10689335"/>
                          </a:xfrm>
                          <a:prstGeom prst="rect">
                            <a:avLst/>
                          </a:prstGeom>
                        </pic:spPr>
                      </pic:pic>
                      <pic:pic xmlns:pic="http://schemas.openxmlformats.org/drawingml/2006/picture">
                        <pic:nvPicPr>
                          <pic:cNvPr id="180" name="Image 180"/>
                          <pic:cNvPicPr/>
                        </pic:nvPicPr>
                        <pic:blipFill>
                          <a:blip r:embed="rId60" cstate="print"/>
                          <a:stretch>
                            <a:fillRect/>
                          </a:stretch>
                        </pic:blipFill>
                        <pic:spPr>
                          <a:xfrm>
                            <a:off x="902208" y="268223"/>
                            <a:ext cx="6169152" cy="9290303"/>
                          </a:xfrm>
                          <a:prstGeom prst="rect">
                            <a:avLst/>
                          </a:prstGeom>
                        </pic:spPr>
                      </pic:pic>
                      <pic:pic xmlns:pic="http://schemas.openxmlformats.org/drawingml/2006/picture">
                        <pic:nvPicPr>
                          <pic:cNvPr id="181" name="Image 181"/>
                          <pic:cNvPicPr/>
                        </pic:nvPicPr>
                        <pic:blipFill>
                          <a:blip r:embed="rId61" cstate="print"/>
                          <a:stretch>
                            <a:fillRect/>
                          </a:stretch>
                        </pic:blipFill>
                        <pic:spPr>
                          <a:xfrm>
                            <a:off x="489873" y="81713"/>
                            <a:ext cx="6769857" cy="1379967"/>
                          </a:xfrm>
                          <a:prstGeom prst="rect">
                            <a:avLst/>
                          </a:prstGeom>
                        </pic:spPr>
                      </pic:pic>
                    </wpg:wgp>
                  </a:graphicData>
                </a:graphic>
              </wp:anchor>
            </w:drawing>
          </mc:Choice>
          <mc:Fallback>
            <w:pict>
              <v:group w14:anchorId="58219321" id="Group 178" o:spid="_x0000_s1026" style="position:absolute;margin-left:0;margin-top:0;width:595.2pt;height:841.7pt;z-index:1580339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gLZyPwFFK2Fy3Yc0VxVZTi0oTMnyWXPuTUUUV2moUUUUAFFFFAB&#10;RRRQAUUUUAFFFFABRXMeP/iBofwx8Iav4o1+6Flo+l232q5usdF/rX59fAj4tfGj9tL426xq+keI&#10;bzwR8OrRdlzZWPW19Bn/AJ+qCD9LKKo2dp9i0+3tj/pYHG41eo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Fd8ujfNg9xjNFNlgWRSpTI6jnGaKluCtzflf8SVyte9/6Tf8y1RRRVFBRRRQAUUUUAFFFFABRRRQ&#10;AUUUUAFFFFABRRRQAUUUUAFFFFABRRRQAUUUUAFFFFABRRRQAUUUUAFFFFABRUVS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D0oAq3Icx5yqr3DCimMpaJl2Bd3q1FNy5bLT5nFUqzuuSmpL&#10;u4l2iiikdoUUUUAFFFFABRRRQAUUUUAFFFFABRTKf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HpRRQBTlQm3cKoJ647UVJIQykc4PHFFZPnvp/wClHPUp&#10;1nb2baXloWKKKK1Og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pOg+lFEnQfSiuOv8SMpEtFFFdhq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B6GiigCrHgjgBWP&#10;JU0U/IBJ6evFFYVKk01yJfMhOEdHYnooorc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ZRRT6AGUUUVBAUUUUAPoooqywooooAKKKKACiiigAo&#10;oooAKKKKACiiigAooooAKKKKACiiigAooooAKKKKACiiigAooooAKKKKACiiigAooooAKKKKAKsz&#10;Pt4xx1Yjj8qKdIAAWb5fc8iinzKOnMjNy5dPdXrqWKKKKRo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MooAKKKKACiiioICn0UVZYUUUUAFFFFABRRRQAUUUUA&#10;FFFFABRRRQAUUUUAFFFFABRRRQAUUUUAFFFFABRRRQAUUUUAFFFFABRRRQAUUUUAFFFFABRRRQBB&#10;P/q2+7070UT/AHGHy5x0NFQ9/s/Mn/wH5/p5E9FFFWU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GUU2paAGUUUUAFFFFABRRT6AGUUUVB&#10;AUUUVZYU+mUUAPoplFAD6ZRRQAU2paKACimU+gAooooAKKKKACiiigAooooAKKKKACiiigAooooA&#10;KKKKACiiigAooooAKKKKACiiigCrMz7eo4/jboPwopzqFUsfl9zyKKe/2LmXs+fW8n6aFiiiika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DKfRRQAUUUUAFFFFA&#10;DKfRRQAUUUUAFFFFABRRRQAUUUUAFMp9FABRRRQAUUUUAFFFFABRRRQAUUUUAFFFFABRRRQAUUUU&#10;AFFFFABRRRQAUUUUAFFFFABRRRQBBP8A6tvu9O9FE/8Aq2Hy5x3oqHv9r5Ef+BfL9fMnoooqy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GU+iigAooooAKKKKACiiigAo&#10;oooAKKKKACiiigAooooAKKKKACiiigAooooAKKKKACiiigAooooAKKKKACiiigAooooAKKKKACii&#10;igAooooAKKKKACiiigAoNFFAFYRhQz7QzdOOKKbcjMR+QyY7ZxRTcorSTsc8pwg7czXpEt0UUUjo&#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tcnZCTkg/7IzRRcjfCwOc/7JxRVQkoqzf6mM5uDt7Xl/7duWaK&#10;KKk2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rMz7eMcdWI4/KinSAAFm+X3PIop8yjpzIzcuXT3V66liii&#10;ik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BP/AKtvu9O9FE/3GHy5x0NFQ9/s/Mn/AMB+f6eRPRRRVlBR&#10;RRQAUUUUAFFFFABRRRQAUUUUAFFFFABRRRQAUUUUAFFFMoAfRTKfQAUUyn0AFFFFABRTKfQAUUyi&#10;gB9FMp9ABRRTKAH0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QelFFAFYRhQz7QzdOOKKbcg+Uf3Zk9s80U1DnV0k/UFGrJaRT9&#10;WW6KKKQBRRRQAUUUUAFFFFABRRRQAUUUUAFFFFABRRRQAUUUUAFMoooAKKKKggKKKKACiiigAooo&#10;oAKKKKACiiigB9Mp9Mqyx9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gn/ANW33eneiif/AFbD&#10;5c470VD3+18iP/Avl+vmT0UUVZ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GiigCsIwoZ9oZunHFFNuRmI/IZMd&#10;s4opuUVpJ2OeU4QduZr0iW6KKKR0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WuTshJyQf9kZoouRvhYHOf&#10;9k4oqoSUVZv9TGc3B29ry/8AbtyzRRRUmw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WuTshJ5B/wBkc0UXI3ws&#10;Dkn/AGTiiqhBSV7foZSi5u6p83/b1izRRRUmo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g0UUAVhGFDPtD&#10;N044optyMxH5DJjtnFFNyitJOxzynCDtzNekS3RRRSOg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K1ydkJO&#10;SD/sjNFFyN8LA5z/ALJxRVQkoqzf6mM5uDt7Xl/7duWaKKKk2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r&#10;Mz7eMcdWI4/KinSAAFm+X3PIop8yjpzIzcuXT3V66liiiik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BP&#10;/q2+7070UT/cYfLnHQ0VD3+z8yf/AAH5/p5E9FFFWU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B6UUUAVhGFDPt&#10;DN044optyD5R/dmT2zzRTUOdXST9QUaslpFP1Zbooop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">
                <v:shape id="Image 17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XhHzCAAAA3AAAAA8AAABkcnMvZG93bnJldi54bWxETz1rwzAQ3QP5D+IC2RK5HdLajRxCSCHQ&#10;oTguna/W1TK2TsZSbOffV4VCt3u8z9sfZtuJkQbfOFbwsE1AEFdON1wr+ChfN88gfEDW2DkmBXfy&#10;cMiXiz1m2k1c0HgNtYgh7DNUYELoMyl9Zcii37qeOHLfbrAYIhxqqQecYrjt5GOS7KTFhmODwZ5O&#10;hqr2erMK7O3r7Mq2+iyKKR39W/lumqNUar2ajy8gAs3hX/znvug4/ymF32fiBT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V4R8wgAAANwAAAAPAAAAAAAAAAAAAAAAAJ8C&#10;AABkcnMvZG93bnJldi54bWxQSwUGAAAAAAQABAD3AAAAjgMAAAAA&#10;">
                  <v:imagedata r:id="rId62" o:title=""/>
                </v:shape>
                <v:shape id="Image 180" o:spid="_x0000_s1028" type="#_x0000_t75" style="position:absolute;left:9022;top:2682;width:61691;height:92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zDf7FAAAA3AAAAA8AAABkcnMvZG93bnJldi54bWxEj0FrwzAMhe+F/gejwm6t042NktYtoTDY&#10;aWXZDj1qsZqExHKw3TTbr68Og90k3tN7n3aHyfVqpBBbzwbWqwwUceVty7WBr8/X5QZUTMgWe89k&#10;4IciHPbz2Q5z62/8QWOZaiUhHHM00KQ05FrHqiGHceUHYtEuPjhMsoZa24A3CXe9fsyyF+2wZWlo&#10;cKBjQ1VXXp2BX38K3+dLNw7P53V/7crivXoqjHlYTMUWVKIp/Zv/rt+s4G8EX56RCfT+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Mw3+xQAAANwAAAAPAAAAAAAAAAAAAAAA&#10;AJ8CAABkcnMvZG93bnJldi54bWxQSwUGAAAAAAQABAD3AAAAkQMAAAAA&#10;">
                  <v:imagedata r:id="rId63" o:title=""/>
                </v:shape>
                <v:shape id="Image 181" o:spid="_x0000_s1029" type="#_x0000_t75" style="position:absolute;left:4898;top:817;width:67699;height:13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fD8nCAAAA3AAAAA8AAABkcnMvZG93bnJldi54bWxET01rwkAQvQv9D8sUejOb9BAluooUCkKl&#10;YPTibcyOSTQ7G3e3mv57t1DwNo/3OfPlYDpxI+dbywqyJAVBXFndcq1gv/scT0H4gKyxs0wKfsnD&#10;cvEymmOh7Z23dCtDLWII+wIVNCH0hZS+asigT2xPHLmTdQZDhK6W2uE9hptOvqdpLg22HBsa7Omj&#10;oepS/hgFx1N+/vo2+WY1yQ5WXt2mNNtKqbfXYTUDEWgIT/G/e63j/GkGf8/EC+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w/JwgAAANwAAAAPAAAAAAAAAAAAAAAAAJ8C&#10;AABkcnMvZG93bnJldi54bWxQSwUGAAAAAAQABAD3AAAAjgMAAAAA&#10;">
                  <v:imagedata r:id="rId64" o:title=""/>
                </v:shape>
                <w10:wrap anchorx="page" anchory="page"/>
              </v:group>
            </w:pict>
          </mc:Fallback>
        </mc:AlternateContent>
      </w:r>
    </w:p>
    <w:p w:rsidR="000857F9" w:rsidRDefault="000857F9">
      <w:pPr>
        <w:pStyle w:val="BodyText"/>
        <w:rPr>
          <w:b/>
          <w:sz w:val="17"/>
        </w:rPr>
        <w:sectPr w:rsidR="000857F9">
          <w:headerReference w:type="default" r:id="rId65"/>
          <w:pgSz w:w="11910" w:h="16840"/>
          <w:pgMar w:top="1920" w:right="1559" w:bottom="280" w:left="1700" w:header="0" w:footer="0" w:gutter="0"/>
          <w:cols w:space="720"/>
        </w:sectPr>
      </w:pPr>
    </w:p>
    <w:p w:rsidR="000857F9" w:rsidRDefault="00196ABF">
      <w:pPr>
        <w:pStyle w:val="BodyText"/>
        <w:spacing w:before="4"/>
        <w:rPr>
          <w:b/>
          <w:sz w:val="17"/>
        </w:rPr>
      </w:pPr>
      <w:r>
        <w:rPr>
          <w:b/>
          <w:noProof/>
          <w:sz w:val="17"/>
          <w:lang w:val="en-US"/>
        </w:rPr>
        <w:drawing>
          <wp:anchor distT="0" distB="0" distL="0" distR="0" simplePos="0" relativeHeight="47785625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4416" behindDoc="0" locked="0" layoutInCell="1" allowOverlap="1">
                <wp:simplePos x="0" y="0"/>
                <wp:positionH relativeFrom="page">
                  <wp:posOffset>0</wp:posOffset>
                </wp:positionH>
                <wp:positionV relativeFrom="page">
                  <wp:posOffset>0</wp:posOffset>
                </wp:positionV>
                <wp:extent cx="7559040" cy="10689590"/>
                <wp:effectExtent l="0" t="0" r="0" b="0"/>
                <wp:wrapNone/>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84" name="Image 184"/>
                          <pic:cNvPicPr/>
                        </pic:nvPicPr>
                        <pic:blipFill>
                          <a:blip r:embed="rId66" cstate="print"/>
                          <a:stretch>
                            <a:fillRect/>
                          </a:stretch>
                        </pic:blipFill>
                        <pic:spPr>
                          <a:xfrm>
                            <a:off x="0" y="0"/>
                            <a:ext cx="7559040" cy="10689335"/>
                          </a:xfrm>
                          <a:prstGeom prst="rect">
                            <a:avLst/>
                          </a:prstGeom>
                        </pic:spPr>
                      </pic:pic>
                      <pic:pic xmlns:pic="http://schemas.openxmlformats.org/drawingml/2006/picture">
                        <pic:nvPicPr>
                          <pic:cNvPr id="185" name="Image 185"/>
                          <pic:cNvPicPr/>
                        </pic:nvPicPr>
                        <pic:blipFill>
                          <a:blip r:embed="rId67" cstate="print"/>
                          <a:stretch>
                            <a:fillRect/>
                          </a:stretch>
                        </pic:blipFill>
                        <pic:spPr>
                          <a:xfrm>
                            <a:off x="682751" y="304799"/>
                            <a:ext cx="6510528" cy="9790176"/>
                          </a:xfrm>
                          <a:prstGeom prst="rect">
                            <a:avLst/>
                          </a:prstGeom>
                        </pic:spPr>
                      </pic:pic>
                      <pic:pic xmlns:pic="http://schemas.openxmlformats.org/drawingml/2006/picture">
                        <pic:nvPicPr>
                          <pic:cNvPr id="186" name="Image 186"/>
                          <pic:cNvPicPr/>
                        </pic:nvPicPr>
                        <pic:blipFill>
                          <a:blip r:embed="rId68" cstate="print"/>
                          <a:stretch>
                            <a:fillRect/>
                          </a:stretch>
                        </pic:blipFill>
                        <pic:spPr>
                          <a:xfrm>
                            <a:off x="120690" y="118696"/>
                            <a:ext cx="7340350" cy="1528208"/>
                          </a:xfrm>
                          <a:prstGeom prst="rect">
                            <a:avLst/>
                          </a:prstGeom>
                        </pic:spPr>
                      </pic:pic>
                    </wpg:wgp>
                  </a:graphicData>
                </a:graphic>
              </wp:anchor>
            </w:drawing>
          </mc:Choice>
          <mc:Fallback>
            <w:pict>
              <v:group w14:anchorId="5457B58A" id="Group 183" o:spid="_x0000_s1026" style="position:absolute;margin-left:0;margin-top:0;width:595.2pt;height:841.7pt;z-index:1580441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Fd8ujfNg9xjNFNlgWRSpTI6jnGaKluCtz&#10;flf8SVyte9/6Tf8AMtUUUVRQUUUUAFFFFABRRRQAUUUUAFFFFABRRRQAUUUUAFFFFABRRRQAUUUU&#10;AFFFFABRRRQAUUUUAFFFFABRRRQAUVWtftGPmxj3qz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n4A+lFD/dH0orir/EjO&#10;bJaKKK7TQKKKKACiiigAooooAKKKKACiiigAooooAKKZRQA+imU+gAooooAKKKZQA+imU+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0y7oychcDhqKc5G0qNucfdNFS0n8UX8jCUKU9&#10;Wm/T9fMnoooqjcKKKKACiiigAooooAKKKKACiiigAooooAZRRRQAUUUUAFFFPoAZRRRQAUUUUAP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rMzheCBj+I9B+FFOdQqlj8vueRRT/wC3bmXs+fW8n6aFiiiika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BP8A6tvu9O9FE/8Aq2Hy5x3oqHv9r5Ef+BfL9fMnoooqy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NFFAFYRhQz7QzdOOKKbcjMR+QyY7ZxRTcorSTsc8pwg7czXpEt0UUUjo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QaKKAIW/1TfSilzzg9OlFctaneRlKDnqv61JaKKK6jUKKKKACiiigAooooAKKKKACiii&#10;gAooooAKKKKACiiigAooooAKKKKACiiigAooooAKKKKACiiigAooooAKKKKAIftg9KmoooAKKKKA&#10;Ciq9raiMZNW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D0oooAgTHzE9MCilP3yvY8UUuVT1ZjJzj8GzJqKKKZs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ETNnOP4aKGXaG/2uaK5K/xKxi+ayv8A1qS0UUV1mw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tcMUiJ5B/wBk&#10;c0UXI3wsDkn/AGTiiqhFTV2v0MpRc3dU+b/t6xZoooqTUKKKKACiiigAooooAKKKKACiiigAoooo&#10;AKKKKACiiigAooooAZT6KKAGUU+igBlP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h+2D0qagAooooAKKKKACiiigAooooAKKKKACiiigAooooAKKKKACiiigAooooAKKKKACii&#10;igCrMz7eo4/jboPwopzqFUsfl9zyKKe/2LmXs+fW8n6aFiiiika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BP/AKtvu9O9FE/+rYfLnHeioe/2vkR/4F8v18yeiiirL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g0UUAVhGFD&#10;PtDN044optyMxH5DJjtnFFNyitJOxzynCDtzNekS3RRRSOg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JzgDHpRRJ0H0o&#10;rjr/ABIzkS0UUV2GgUUUUAFFFFABRRRQAUUUUAFFFFABRRRQAUyn0UAMop9FADKfRRQAyin0UAMo&#10;p9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RSdB9KKJOg+lFcVf4kZzJaKKK7TQ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D0oooAgVtxyRgjmikIIkTnIYkmisaltCo7e8WKKKK2J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g0UHpQBCwOwgcsvSig5VMnkr1orlq8t1cxna+sn8iaiiiuo2CiiigAooooAKKKKACiii&#10;gAooooAKKKKACiiigAooooAKKKKACiimUAP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GTkEeooperH0orjrRUpJoyavr/W5LRRRXYa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QelFB6UAVNrK4&#10;G5RHg5HfP1opXBS3YFFHsTxRTUNEnfTsYvkdrxb9I/n5lqiiikbBRRRQAUUUUAFFFFABRRRQAUUU&#10;UAFFFFABRRRQAUyn0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GBYaGbS+1O7N5duNSwfs&#10;zYxb8dR6Vv0UUAFFFFABRRRQAUGiigCsIwqs+0OenHFFNuRmI/IZMds4opucY6SdjnlOEHbma9Il&#10;uiiikdAUUUUAFFFFABRRRQAUUUUAFFFFADKf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Vrk7ISckH/ZGaKLkb4WBzn/AGTiiqhJRVm/1MZzcHb2&#10;vL/27cs0UUVJs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FWZn28Y46sRx+VFOkAALN8vueRRT5lHTmRm5cu&#10;nur11LFFFFI0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EE/+rb7vTvRRP8AcYfLnHQ0VD3+z8yf&#10;/Afn+nkT0UUVZQUUUUAFFFFABRRRQAUUUUAFFFFABRRRQAUUUUAFFFFABRRTKAH0yn0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HpRRQBWEYUM+0M3Tjiim3IPlH92ZPbPNFNQ51dJ&#10;P1BRqyWkU/VluiiikAUUUUAFFFFABRRRQAUUUUAFFFFABRRRQAUyn0UAMop9FADKKfRQAyiin0AM&#10;op9FADKfTKfQAUUyn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Vrk7ISeQf9kc0UXI3wsDkn/ZO&#10;KKqEFJXt+hlKLm7qnzf9vWLNFFFSahRRRQAUUUUAFFFFABRRRQAUUUUAFFFFABRRRQAUUUUAFFFM&#10;oAfRRRQAUUUUAFFMooAfTKKKAH0UyigB9FMooAfRTKKAH0Uyn0AFFMooAfRTKKAH0UyigAp9MooA&#10;fRTKbQBLRTKf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WuTshJyQf9kZoouRvhYHOf8AZOKKqElFWb/UxnNwdva8v/btyzRRRUmw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Fa5OyEnkH/ZHNFFyN8LA5J/2TiiqhBSV7foZSi5u6p83/b1izRRRUmo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MoAfRUVOoAfRTKKAH0Uyi&#10;gB9FMooAfRTKfQAUUUUAFFFFABRRRQAUGiigCsIwoZ9oZunHFFNuRmI/IZMds4opuUVpJ2OeU4Qd&#10;uZr0iW6KKKR0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g9KKKAKwjChn2hm6ccUU25B8o/uzJ7Z5opqHO&#10;rpJ+oKNWS0in6st0UUUg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">
                <v:shape id="Image 18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XwqvEAAAA3AAAAA8AAABkcnMvZG93bnJldi54bWxEj1uLwjAQhd8X/A9hBN/WVJHdUo3iBUGW&#10;fVkv4OPQjG0xmZQm2vrvzYLg2wznfGfOzBadNeJOja8cKxgNExDEudMVFwqOh+1nCsIHZI3GMSl4&#10;kIfFvPcxw0y7lv/ovg+FiCHsM1RQhlBnUvq8JIt+6GriqF1cYzHEtSmkbrCN4dbIcZJ8SYsVxwsl&#10;1rQuKb/ubzbW+DWmWCWd/P7ZtCefHs9k0p1Sg363nIII1IW3+UXvdOTSCfw/EyeQ8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XwqvEAAAA3AAAAA8AAAAAAAAAAAAAAAAA&#10;nwIAAGRycy9kb3ducmV2LnhtbFBLBQYAAAAABAAEAPcAAACQAwAAAAA=&#10;">
                  <v:imagedata r:id="rId69" o:title=""/>
                </v:shape>
                <v:shape id="Image 185" o:spid="_x0000_s1028" type="#_x0000_t75" style="position:absolute;left:6827;top:3047;width:65105;height:979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9tGHCAAAA3AAAAA8AAABkcnMvZG93bnJldi54bWxET01rwkAQvRf8D8sIvdWNwZYQXUWUgtBL&#10;G0WvY3bMRrOzIbuN8d93C4Xe5vE+Z7EabCN66nztWMF0koAgLp2uuVJw2L+/ZCB8QNbYOCYFD/Kw&#10;Wo6eFphrd+cv6otQiRjCPkcFJoQ2l9KXhiz6iWuJI3dxncUQYVdJ3eE9httGpknyJi3WHBsMtrQx&#10;VN6Kb6sgTWVmGjxtP499XXxM5WZ2PT+Ueh4P6zmIQEP4F/+5dzrOz17h95l4gV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PbRhwgAAANwAAAAPAAAAAAAAAAAAAAAAAJ8C&#10;AABkcnMvZG93bnJldi54bWxQSwUGAAAAAAQABAD3AAAAjgMAAAAA&#10;">
                  <v:imagedata r:id="rId70" o:title=""/>
                </v:shape>
                <v:shape id="Image 186" o:spid="_x0000_s1029" type="#_x0000_t75" style="position:absolute;left:1206;top:1186;width:73404;height:15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3vkDDAAAA3AAAAA8AAABkcnMvZG93bnJldi54bWxET01rwkAQvQv9D8sUvOmmRYJEVylSqxcF&#10;rVWPQ3ZMQrOzS3Y1aX+9KxR6m8f7nOm8M7W4UeMrywpehgkI4tzqigsFh8/lYAzCB2SNtWVS8EMe&#10;5rOn3hQzbVve0W0fChFD2GeooAzBZVL6vCSDfmgdceQutjEYImwKqRtsY7ip5WuSpNJgxbGhREeL&#10;kvLv/dUoOH0k0n1ttqPlYfHe/h7T4+rsjFL95+5tAiJQF/7Ff+61jvPHKTyeiRfI2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7e+QMMAAADcAAAADwAAAAAAAAAAAAAAAACf&#10;AgAAZHJzL2Rvd25yZXYueG1sUEsFBgAAAAAEAAQA9wAAAI8DAAAAAA==&#10;">
                  <v:imagedata r:id="rId71" o:title=""/>
                </v:shape>
                <w10:wrap anchorx="page" anchory="page"/>
              </v:group>
            </w:pict>
          </mc:Fallback>
        </mc:AlternateContent>
      </w:r>
    </w:p>
    <w:p w:rsidR="000857F9" w:rsidRDefault="000857F9">
      <w:pPr>
        <w:pStyle w:val="BodyText"/>
        <w:rPr>
          <w:b/>
          <w:sz w:val="17"/>
        </w:rPr>
        <w:sectPr w:rsidR="000857F9">
          <w:headerReference w:type="default" r:id="rId72"/>
          <w:pgSz w:w="11910" w:h="16840"/>
          <w:pgMar w:top="1920" w:right="1559" w:bottom="280" w:left="1700" w:header="0" w:footer="0" w:gutter="0"/>
          <w:cols w:space="720"/>
        </w:sectPr>
      </w:pPr>
    </w:p>
    <w:p w:rsidR="000857F9" w:rsidRDefault="00196ABF">
      <w:pPr>
        <w:pStyle w:val="BodyText"/>
        <w:spacing w:before="4"/>
        <w:rPr>
          <w:b/>
          <w:sz w:val="17"/>
        </w:rPr>
      </w:pPr>
      <w:r>
        <w:rPr>
          <w:b/>
          <w:noProof/>
          <w:sz w:val="17"/>
          <w:lang w:val="en-US"/>
        </w:rPr>
        <w:drawing>
          <wp:anchor distT="0" distB="0" distL="0" distR="0" simplePos="0" relativeHeight="47785728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5440" behindDoc="0" locked="0" layoutInCell="1" allowOverlap="1">
                <wp:simplePos x="0" y="0"/>
                <wp:positionH relativeFrom="page">
                  <wp:posOffset>0</wp:posOffset>
                </wp:positionH>
                <wp:positionV relativeFrom="page">
                  <wp:posOffset>0</wp:posOffset>
                </wp:positionV>
                <wp:extent cx="7559040" cy="10689590"/>
                <wp:effectExtent l="0" t="0" r="0" b="0"/>
                <wp:wrapNone/>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89" name="Image 189"/>
                          <pic:cNvPicPr/>
                        </pic:nvPicPr>
                        <pic:blipFill>
                          <a:blip r:embed="rId73" cstate="print"/>
                          <a:stretch>
                            <a:fillRect/>
                          </a:stretch>
                        </pic:blipFill>
                        <pic:spPr>
                          <a:xfrm>
                            <a:off x="0" y="0"/>
                            <a:ext cx="7559040" cy="10689335"/>
                          </a:xfrm>
                          <a:prstGeom prst="rect">
                            <a:avLst/>
                          </a:prstGeom>
                        </pic:spPr>
                      </pic:pic>
                      <pic:pic xmlns:pic="http://schemas.openxmlformats.org/drawingml/2006/picture">
                        <pic:nvPicPr>
                          <pic:cNvPr id="190" name="Image 190"/>
                          <pic:cNvPicPr/>
                        </pic:nvPicPr>
                        <pic:blipFill>
                          <a:blip r:embed="rId74" cstate="print"/>
                          <a:stretch>
                            <a:fillRect/>
                          </a:stretch>
                        </pic:blipFill>
                        <pic:spPr>
                          <a:xfrm>
                            <a:off x="682751" y="280415"/>
                            <a:ext cx="6559296" cy="9887712"/>
                          </a:xfrm>
                          <a:prstGeom prst="rect">
                            <a:avLst/>
                          </a:prstGeom>
                        </pic:spPr>
                      </pic:pic>
                      <pic:pic xmlns:pic="http://schemas.openxmlformats.org/drawingml/2006/picture">
                        <pic:nvPicPr>
                          <pic:cNvPr id="191" name="Image 191"/>
                          <pic:cNvPicPr/>
                        </pic:nvPicPr>
                        <pic:blipFill>
                          <a:blip r:embed="rId75" cstate="print"/>
                          <a:stretch>
                            <a:fillRect/>
                          </a:stretch>
                        </pic:blipFill>
                        <pic:spPr>
                          <a:xfrm>
                            <a:off x="195589" y="58753"/>
                            <a:ext cx="7363450" cy="1504609"/>
                          </a:xfrm>
                          <a:prstGeom prst="rect">
                            <a:avLst/>
                          </a:prstGeom>
                        </pic:spPr>
                      </pic:pic>
                    </wpg:wgp>
                  </a:graphicData>
                </a:graphic>
              </wp:anchor>
            </w:drawing>
          </mc:Choice>
          <mc:Fallback>
            <w:pict>
              <v:group w14:anchorId="079CE8D4" id="Group 188" o:spid="_x0000_s1026" style="position:absolute;margin-left:0;margin-top:0;width:595.2pt;height:841.7pt;z-index:158054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g&#10;0UUAQcjsP9rFFJIrJyh285JNFc1SHPZ3sLSyu0ixRRRXSMKKKKACiiigAooqjqF5a6fZG6ubj7Ha&#10;2/3mJwKAL1Fflf8AFL9sj4l/tFfG/TfBvwRubux0C6c2ensYth1PBP2m7bP/AC6gD9O3IH6DfCD4&#10;fa78OfCSWXiHxhrHjjV8f6RfX55P0FBB6VRRTKCx9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yn0AFFFFABRRRQAUUUUAFFFFABRRRQAUUUUAFFFFA&#10;BRRRQAUUUUAFFFFABRRRQAUUUUAVZmfbxjjqxHH5UU6QBQzN8h9TyKKfNy6cxm5cuj5V66ssUUUU&#10;jQ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D0oooAq9Im3FffjiilnywcEfKRRUynyaM4683BpRSenXUs0UUVR2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DKfRRQAUUUUAFFFFABRRRQAUUUUAFFFFABRRRQAUUUUAFFFFABRRRQAUUUUAF&#10;FFFABRRRQAUUUUAFFFFABRRRQBFJ0H0ook6D6UVxV/iRlMlooortNQooooAKKKKACiiigAooooAK&#10;KZT6ACiiigAooooAKKKKACiiigAooooAKKKKACiiigAooooAKKZRQA+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ifoPxoofoPxorjxHxIiRLRRRXYWFFFFABRRRQAUUUUAFFFFABRRRQAUUUUAFFFFABRRRQAU&#10;UUUAFFFFABRRRQAUUUUAFMp9MoAKfTKKAH0Uyn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Eb9vxooft+NFclf4jOf9feSUUUV1mgU&#10;UUUAFFFFABRRRQAUUUUAFFFFABRRRQAUUUUAFFFFABRRRQAUUUUAFFFFABRRRQAUUUUAFFFFABRR&#10;RQAUUUUAFFFFABRRRQAUUUUAFFFFABRRRQAVAl0LoYUVP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FJ0H0ook6D6UVxV/iRnMlooortN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iZs5x/DRQy7Q3+1zRXJX+JWM&#10;XzWV/wCtSWiiius2CiiigAooooAKKKKACiiigAooooAKKKKACiiigAooooAKKKKACiiigAooooAK&#10;KKKACiiigAooooAKKKKACmU+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Vrk7ISckH/ZGaKL&#10;kb4WBzn/AGTiiqhJRVm/1MZzcHb2vL/27cs0UUVJs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g9KKKAKwjChn2hm6ccUU255iP7syY7Z5opqHOrpJ+oKNWS0in6yLdFFFI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ik6D6UUSdB9KK4q/xIzmS0UUV2mg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DZ/dNTUUUAFFFFABRRR&#10;QAUUUUAFFFFABRRRQAUUUUAFFFFABRRRQBBP/q2+7070UT/6th8ucd6Kh7/a+RH/AIF8v18yeiii&#10;rL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ZT6KKACiiigAooooAKK&#10;KKACiiigAooooAKKKKACiiigAooooAKKKKACiiigAooooAKKKKACiiigAooooAKKKKACiiigAooo&#10;oAKKKKACiiigAooooAKKKKACg0UUAVhGFDPtDN044optyMxH5DJjtnFFNyitJOxzynCDtzNekS3R&#10;RRSOg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WuTshJyQf8AZGaKLkb4WBzn/ZOKKqElFWb/&#10;AFMZzcHb2vL/ANu3LNFFFSbBRRRQAUUUUAFFFFABRRRQAUUUUAFFFFABRRRQAUyn0UARVLRRQAUy&#10;n0UAMop9FADKKfRQAyiin0AMop9FADKKfRQAyin0UAMop9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WuT&#10;shJ5B/2RzRRcjfCwOSf9k4oqoQUle36GUoubuqfN/wBvWLNFFFSa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DRRQBWEYUM+0M3Tjiim3IzEfkMmO2cUU3KK0k7HPKcIO3M16RLdFFFI6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qKpaioAdRTaKAHUU2igB1FNooAdRTadQ&#10;A+imU+gAooooAKKKKACiiigAooooArXJ2Qk5IP8AsjNFFyN8LA5z/snFFVCSirN/qYzm4O3teX/t&#10;25ZoooqTY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plPooAKK&#10;KKACiiigAooooAKKKKACiiigAooooAKKKKAKszPt4xx1Yjj8qKdIAAWb5fc8iinzKOnMjNy5dPdX&#10;rqWKKKKRo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EE/wDq2+7070UT/cYfLnHQ0VD3+z8yf/Afn+nkT0UU&#10;VZ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HpRRQBWEYUM+0M3Tjiim3IPlH92ZPbPNFNQ51dJP1BRqyWkU/Vlu&#10;iiik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">
                <v:shape id="Image 18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4c0nDAAAA3AAAAA8AAABkcnMvZG93bnJldi54bWxET0uLwjAQvgv7H8IseNN0XZFajSK6slLw&#10;4OvgbWjGtmwzKU3U+u83guBtPr7nTOetqcSNGldaVvDVj0AQZ1aXnCs4Hta9GITzyBory6TgQQ7m&#10;s4/OFBNt77yj297nIoSwS1BB4X2dSOmyggy6vq2JA3exjUEfYJNL3eA9hJtKDqJoJA2WHBoKrGlZ&#10;UPa3vxoFp/P3sP151Kthetmm+dqk/vA7Uqr72S4mIDy1/i1+uTc6zI/H8HwmXCB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DhzScMAAADcAAAADwAAAAAAAAAAAAAAAACf&#10;AgAAZHJzL2Rvd25yZXYueG1sUEsFBgAAAAAEAAQA9wAAAI8DAAAAAA==&#10;">
                  <v:imagedata r:id="rId76" o:title=""/>
                </v:shape>
                <v:shape id="Image 190" o:spid="_x0000_s1028" type="#_x0000_t75" style="position:absolute;left:6827;top:2804;width:65593;height:98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f07fEAAAA3AAAAA8AAABkcnMvZG93bnJldi54bWxEj0FPAjEQhe8m/odmTLxJV4wGFgoxEBIj&#10;J8F4nmyH7eJ2uraFXf31zoGE20zem/e+mS8H36ozxdQENvA4KkARV8E2XBv43G8eJqBSRrbYBiYD&#10;v5Rgubi9mWNpQ88fdN7lWkkIpxINuJy7UutUOfKYRqEjFu0Qoscsa6y1jdhLuG/1uChetMeGpcFh&#10;RytH1ffu5A28/9Xr0xH7p68f56fIx+0zFdGY+7vhdQYq05Cv5sv1mxX8qeDLMzKBXv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7f07fEAAAA3AAAAA8AAAAAAAAAAAAAAAAA&#10;nwIAAGRycy9kb3ducmV2LnhtbFBLBQYAAAAABAAEAPcAAACQAwAAAAA=&#10;">
                  <v:imagedata r:id="rId77" o:title=""/>
                </v:shape>
                <v:shape id="Image 191" o:spid="_x0000_s1029" type="#_x0000_t75" style="position:absolute;left:1955;top:587;width:73635;height:15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CwdbCAAAA3AAAAA8AAABkcnMvZG93bnJldi54bWxET01rwkAQvRf8D8sIXopu1oPU6CoiBAoe&#10;aqPgdciO2WB2NmS3Mf333UKht3m8z9nuR9eKgfrQeNagFhkI4sqbhmsN10sxfwMRIrLB1jNp+KYA&#10;+93kZYu58U/+pKGMtUghHHLUYGPscilDZclhWPiOOHF33zuMCfa1ND0+U7hr5TLLVtJhw6nBYkdH&#10;S9Wj/HIa/C18nGxxHV9VfR5OZafUrSm0nk3HwwZEpDH+i//c7ybNXyv4fSZdIH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QsHWwgAAANwAAAAPAAAAAAAAAAAAAAAAAJ8C&#10;AABkcnMvZG93bnJldi54bWxQSwUGAAAAAAQABAD3AAAAjgMAAAAA&#10;">
                  <v:imagedata r:id="rId78" o:title=""/>
                </v:shape>
                <w10:wrap anchorx="page" anchory="page"/>
              </v:group>
            </w:pict>
          </mc:Fallback>
        </mc:AlternateContent>
      </w:r>
    </w:p>
    <w:p w:rsidR="000857F9" w:rsidRDefault="000857F9">
      <w:pPr>
        <w:pStyle w:val="BodyText"/>
        <w:rPr>
          <w:b/>
          <w:sz w:val="17"/>
        </w:rPr>
        <w:sectPr w:rsidR="000857F9">
          <w:headerReference w:type="default" r:id="rId79"/>
          <w:pgSz w:w="11910" w:h="16840"/>
          <w:pgMar w:top="1920" w:right="1559" w:bottom="280" w:left="1700" w:header="0" w:footer="0" w:gutter="0"/>
          <w:cols w:space="720"/>
        </w:sectPr>
      </w:pPr>
    </w:p>
    <w:p w:rsidR="000857F9" w:rsidRDefault="00196ABF">
      <w:pPr>
        <w:pStyle w:val="BodyText"/>
        <w:spacing w:before="4"/>
        <w:rPr>
          <w:b/>
          <w:sz w:val="17"/>
        </w:rPr>
      </w:pPr>
      <w:r>
        <w:rPr>
          <w:b/>
          <w:noProof/>
          <w:sz w:val="17"/>
          <w:lang w:val="en-US"/>
        </w:rPr>
        <w:drawing>
          <wp:anchor distT="0" distB="0" distL="0" distR="0" simplePos="0" relativeHeight="47785830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6464" behindDoc="0" locked="0" layoutInCell="1" allowOverlap="1">
                <wp:simplePos x="0" y="0"/>
                <wp:positionH relativeFrom="page">
                  <wp:posOffset>0</wp:posOffset>
                </wp:positionH>
                <wp:positionV relativeFrom="page">
                  <wp:posOffset>0</wp:posOffset>
                </wp:positionV>
                <wp:extent cx="7559040" cy="10689590"/>
                <wp:effectExtent l="0" t="0" r="0" b="0"/>
                <wp:wrapNone/>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94" name="Image 194"/>
                          <pic:cNvPicPr/>
                        </pic:nvPicPr>
                        <pic:blipFill>
                          <a:blip r:embed="rId80" cstate="print"/>
                          <a:stretch>
                            <a:fillRect/>
                          </a:stretch>
                        </pic:blipFill>
                        <pic:spPr>
                          <a:xfrm>
                            <a:off x="0" y="0"/>
                            <a:ext cx="7559040" cy="10689335"/>
                          </a:xfrm>
                          <a:prstGeom prst="rect">
                            <a:avLst/>
                          </a:prstGeom>
                        </pic:spPr>
                      </pic:pic>
                      <pic:pic xmlns:pic="http://schemas.openxmlformats.org/drawingml/2006/picture">
                        <pic:nvPicPr>
                          <pic:cNvPr id="195" name="Image 195"/>
                          <pic:cNvPicPr/>
                        </pic:nvPicPr>
                        <pic:blipFill>
                          <a:blip r:embed="rId81" cstate="print"/>
                          <a:stretch>
                            <a:fillRect/>
                          </a:stretch>
                        </pic:blipFill>
                        <pic:spPr>
                          <a:xfrm>
                            <a:off x="390143" y="524255"/>
                            <a:ext cx="6900672" cy="9973056"/>
                          </a:xfrm>
                          <a:prstGeom prst="rect">
                            <a:avLst/>
                          </a:prstGeom>
                        </pic:spPr>
                      </pic:pic>
                      <pic:pic xmlns:pic="http://schemas.openxmlformats.org/drawingml/2006/picture">
                        <pic:nvPicPr>
                          <pic:cNvPr id="196" name="Image 196"/>
                          <pic:cNvPicPr/>
                        </pic:nvPicPr>
                        <pic:blipFill>
                          <a:blip r:embed="rId82" cstate="print"/>
                          <a:stretch>
                            <a:fillRect/>
                          </a:stretch>
                        </pic:blipFill>
                        <pic:spPr>
                          <a:xfrm>
                            <a:off x="950975" y="9985247"/>
                            <a:ext cx="926591" cy="585216"/>
                          </a:xfrm>
                          <a:prstGeom prst="rect">
                            <a:avLst/>
                          </a:prstGeom>
                        </pic:spPr>
                      </pic:pic>
                    </wpg:wgp>
                  </a:graphicData>
                </a:graphic>
              </wp:anchor>
            </w:drawing>
          </mc:Choice>
          <mc:Fallback>
            <w:pict>
              <v:group w14:anchorId="2FEB0D7B" id="Group 193" o:spid="_x0000_s1026" style="position:absolute;margin-left:0;margin-top:0;width:595.2pt;height:841.7pt;z-index:158064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">
                <v:shape id="Image 19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Xxu3FAAAA3AAAAA8AAABkcnMvZG93bnJldi54bWxET0trwkAQvgv+h2UEL6VuFCtNdJUqtJQe&#10;fJd6HLNjkpqdDdmtxn/fLRS8zcf3nMmsMaW4UO0Kywr6vQgEcWp1wZmC/e718RmE88gaS8uk4EYO&#10;ZtN2a4KJtlfe0GXrMxFC2CWoIPe+SqR0aU4GXc9WxIE72dqgD7DOpK7xGsJNKQdRNJIGCw4NOVa0&#10;yCk9b3+MgnM0L+K3layWX4fj08PnGuPvwYdS3U7zMgbhqfF38b/7XYf58RD+ngkXyO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F8btxQAAANwAAAAPAAAAAAAAAAAAAAAA&#10;AJ8CAABkcnMvZG93bnJldi54bWxQSwUGAAAAAAQABAD3AAAAkQMAAAAA&#10;">
                  <v:imagedata r:id="rId83" o:title=""/>
                </v:shape>
                <v:shape id="Image 195" o:spid="_x0000_s1028" type="#_x0000_t75" style="position:absolute;left:3901;top:5242;width:69007;height:99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A2ZXEAAAA3AAAAA8AAABkcnMvZG93bnJldi54bWxET01rwkAQvRf6H5YpeCm6UWzR6BqkUeyt&#10;1HrxNmTHJJidDdltsvbXd4VCb/N4n7POgmlET52rLSuYThIQxIXVNZcKTl/78QKE88gaG8uk4EYO&#10;ss3jwxpTbQf+pP7oSxFD2KWooPK+TaV0RUUG3cS2xJG72M6gj7Arpe5wiOGmkbMkeZUGa44NFbb0&#10;VlFxPX4bBbtzX++f24/zz6EpQtgtcxrmuVKjp7BdgfAU/L/4z/2u4/zlC9yfiRfI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BA2ZXEAAAA3AAAAA8AAAAAAAAAAAAAAAAA&#10;nwIAAGRycy9kb3ducmV2LnhtbFBLBQYAAAAABAAEAPcAAACQAwAAAAA=&#10;">
                  <v:imagedata r:id="rId84" o:title=""/>
                </v:shape>
                <v:shape id="Image 196" o:spid="_x0000_s1029" type="#_x0000_t75" style="position:absolute;left:9509;top:99852;width:9266;height:5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znNPCAAAA3AAAAA8AAABkcnMvZG93bnJldi54bWxET81qwkAQvhd8h2WE3urGFoKNriJCoDmU&#10;oPYBxuwkWczOhuw2Sd++Wyh4m4/vd3aH2XZipMEbxwrWqwQEceW04UbB1zV/2YDwAVlj55gU/JCH&#10;w37xtMNMu4nPNF5CI2II+wwVtCH0mZS+asmiX7meOHK1GyyGCIdG6gGnGG47+ZokqbRoODa02NOp&#10;pep++bYKjJZlwbdrMPNbcf6cxrys606p5+V83IIINIeH+N/9oeP89xT+nokXyP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5zTwgAAANwAAAAPAAAAAAAAAAAAAAAAAJ8C&#10;AABkcnMvZG93bnJldi54bWxQSwUGAAAAAAQABAD3AAAAjgMAAAAA&#10;">
                  <v:imagedata r:id="rId85" o:title=""/>
                </v:shape>
                <w10:wrap anchorx="page" anchory="page"/>
              </v:group>
            </w:pict>
          </mc:Fallback>
        </mc:AlternateContent>
      </w:r>
    </w:p>
    <w:p w:rsidR="000857F9" w:rsidRDefault="000857F9">
      <w:pPr>
        <w:pStyle w:val="BodyText"/>
        <w:rPr>
          <w:b/>
          <w:sz w:val="17"/>
        </w:rPr>
        <w:sectPr w:rsidR="000857F9">
          <w:headerReference w:type="default" r:id="rId86"/>
          <w:pgSz w:w="11910" w:h="16840"/>
          <w:pgMar w:top="1920" w:right="1559" w:bottom="280" w:left="1700" w:header="0" w:footer="0" w:gutter="0"/>
          <w:cols w:space="720"/>
        </w:sectPr>
      </w:pPr>
    </w:p>
    <w:p w:rsidR="000857F9" w:rsidRDefault="00196ABF">
      <w:pPr>
        <w:pStyle w:val="BodyText"/>
        <w:spacing w:before="4"/>
        <w:rPr>
          <w:b/>
          <w:sz w:val="17"/>
        </w:rPr>
      </w:pPr>
      <w:r>
        <w:rPr>
          <w:b/>
          <w:noProof/>
          <w:sz w:val="17"/>
          <w:lang w:val="en-US"/>
        </w:rPr>
        <w:drawing>
          <wp:anchor distT="0" distB="0" distL="0" distR="0" simplePos="0" relativeHeight="47785932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7488" behindDoc="0" locked="0" layoutInCell="1" allowOverlap="1">
                <wp:simplePos x="0" y="0"/>
                <wp:positionH relativeFrom="page">
                  <wp:posOffset>0</wp:posOffset>
                </wp:positionH>
                <wp:positionV relativeFrom="page">
                  <wp:posOffset>0</wp:posOffset>
                </wp:positionV>
                <wp:extent cx="7559040" cy="10689590"/>
                <wp:effectExtent l="0" t="0" r="0" b="0"/>
                <wp:wrapNone/>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99" name="Image 199"/>
                          <pic:cNvPicPr/>
                        </pic:nvPicPr>
                        <pic:blipFill>
                          <a:blip r:embed="rId87" cstate="print"/>
                          <a:stretch>
                            <a:fillRect/>
                          </a:stretch>
                        </pic:blipFill>
                        <pic:spPr>
                          <a:xfrm>
                            <a:off x="0" y="0"/>
                            <a:ext cx="7559040" cy="10689335"/>
                          </a:xfrm>
                          <a:prstGeom prst="rect">
                            <a:avLst/>
                          </a:prstGeom>
                        </pic:spPr>
                      </pic:pic>
                      <pic:pic xmlns:pic="http://schemas.openxmlformats.org/drawingml/2006/picture">
                        <pic:nvPicPr>
                          <pic:cNvPr id="200" name="Image 200"/>
                          <pic:cNvPicPr/>
                        </pic:nvPicPr>
                        <pic:blipFill>
                          <a:blip r:embed="rId88" cstate="print"/>
                          <a:stretch>
                            <a:fillRect/>
                          </a:stretch>
                        </pic:blipFill>
                        <pic:spPr>
                          <a:xfrm>
                            <a:off x="268224" y="1487423"/>
                            <a:ext cx="4413504" cy="8253983"/>
                          </a:xfrm>
                          <a:prstGeom prst="rect">
                            <a:avLst/>
                          </a:prstGeom>
                        </pic:spPr>
                      </pic:pic>
                      <pic:pic xmlns:pic="http://schemas.openxmlformats.org/drawingml/2006/picture">
                        <pic:nvPicPr>
                          <pic:cNvPr id="201" name="Image 201"/>
                          <pic:cNvPicPr/>
                        </pic:nvPicPr>
                        <pic:blipFill>
                          <a:blip r:embed="rId89" cstate="print"/>
                          <a:stretch>
                            <a:fillRect/>
                          </a:stretch>
                        </pic:blipFill>
                        <pic:spPr>
                          <a:xfrm>
                            <a:off x="1804416" y="195071"/>
                            <a:ext cx="5632704" cy="1438655"/>
                          </a:xfrm>
                          <a:prstGeom prst="rect">
                            <a:avLst/>
                          </a:prstGeom>
                        </pic:spPr>
                      </pic:pic>
                      <pic:pic xmlns:pic="http://schemas.openxmlformats.org/drawingml/2006/picture">
                        <pic:nvPicPr>
                          <pic:cNvPr id="202" name="Image 202"/>
                          <pic:cNvPicPr/>
                        </pic:nvPicPr>
                        <pic:blipFill>
                          <a:blip r:embed="rId90" cstate="print"/>
                          <a:stretch>
                            <a:fillRect/>
                          </a:stretch>
                        </pic:blipFill>
                        <pic:spPr>
                          <a:xfrm>
                            <a:off x="1097280" y="1853183"/>
                            <a:ext cx="5779008" cy="8692896"/>
                          </a:xfrm>
                          <a:prstGeom prst="rect">
                            <a:avLst/>
                          </a:prstGeom>
                        </pic:spPr>
                      </pic:pic>
                    </wpg:wgp>
                  </a:graphicData>
                </a:graphic>
              </wp:anchor>
            </w:drawing>
          </mc:Choice>
          <mc:Fallback>
            <w:pict>
              <v:group w14:anchorId="2C06C372" id="Group 198" o:spid="_x0000_s1026" style="position:absolute;margin-left:0;margin-top:0;width:595.2pt;height:841.7pt;z-index:1580748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rXJ2Qk5IP+yM0UXI3wsDnP+ycUVUJKKs3+pjObg7e15f8At25ZoooqTYKKKKACiiigAooooAKK&#10;KKACiiigAooooAKKKKACiiigAooooAKKKKACiiigAooooAKKKKACiiigAooplAD6KKKACimUUAPo&#10;plFAD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KszPt4xx1Yjj8qKdIAoZm+Q+p5FFPm5dOYzcuXR8q9dWWKKKKRoFFFFABRRRQAUUUU&#10;AFFFFABRRRQAUUUUAFFFFABRRRQAUUUUAFFFFABRRTKACim0VADqKKKCAooooAKKKKACn0yn1ZYy&#10;iiigAoptOqCAoooqyx9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VmZwvBAx/Eeg/CinOoVSx+X3PIop/9u3M&#10;vZ8+t5P00LFFFFI1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ZT6KKACiiigAooooA&#10;KKKKACiiigAooooAKKKKACiiigAooooAKKKKACiiigAooooAKKKKACiiigAooooAKKKKACiiigAo&#10;oooAKKKKACiiigCFjw/fpiikLKBgn7n60Vy1I1ZWdJpLzOeXsr+9InooorqOg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mU+igAooooAKKKKACiiigAooooAKKKKACiiigAooooAKKKKACiiigAooooAKKKKACii&#10;igCJ+3tmikJyHNFceI+JGLldJ/1uTUUUV2Gw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HgUUUAV9wZctwcdKKYFYud3r/SisauHjXfMxQnDlTl1LdFFFbDCiiigAooooAKKK&#10;KACiiigAooooAKKKKACiiigAooooAKKKKACiiigAooooAKKKKACiiigAooooAKKKKACiiigAoooo&#10;AKKKKACiiigAooooAKKKKACimU+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N+3tmimsc76K5K9+ZGTldJ/1uTUUUV1moUUUUAFFFFABRRRQAUUUUAFFFFABRRR&#10;QAUUUUAFFFFABRRRQAUUUUAFFFFABRRRQAUUUUAFFFFABRRRQAUUUUAFFFMoAf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Cf8A1bfd6d6KJ/uMPlzjoaKh7/Z+&#10;ZP8A4D8/08ieiiirK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BP/q2+7070UT/cYfLnHQ0VD3+z8yf/AAH5/p5E9FFF&#10;WU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Cf/AFbfd6d6KJ/9Ww+XOO9FQ9/tfIj/AMC+&#10;X6+ZPRRRVl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QaKKAKwjChn2hm6ccUU25GYj8hkx2ziim5RWknY55ThB2&#10;5mvSJbooopHQ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">
                <v:shape id="Image 19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7V6/CAAAA3AAAAA8AAABkcnMvZG93bnJldi54bWxET01rwkAQvQv+h2WEXqRuUiHU1FVEbCl6&#10;MhZ6nWbHJJidDdk1Sf+9Kwje5vE+Z7keTC06al1lWUE8i0AQ51ZXXCj4OX2+voNwHlljbZkU/JOD&#10;9Wo8WmKqbc9H6jJfiBDCLkUFpfdNKqXLSzLoZrYhDtzZtgZ9gG0hdYt9CDe1fIuiRBqsODSU2NC2&#10;pPySXY2C5rT/0vPf4eC2UTzdVfqwSdyfUi+TYfMBwtPgn+KH+1uH+YsF3J8JF8jV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1evwgAAANwAAAAPAAAAAAAAAAAAAAAAAJ8C&#10;AABkcnMvZG93bnJldi54bWxQSwUGAAAAAAQABAD3AAAAjgMAAAAA&#10;">
                  <v:imagedata r:id="rId91" o:title=""/>
                </v:shape>
                <v:shape id="Image 200" o:spid="_x0000_s1028" type="#_x0000_t75" style="position:absolute;left:2682;top:14874;width:44135;height:82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xDMzDAAAA3AAAAA8AAABkcnMvZG93bnJldi54bWxEj0uLwkAQhO/C/oehF/amE118EB1lEcLG&#10;i+IDvDaZNgmb6QmZicb99Y4geCyq6itqsepMJa7UuNKyguEgAkGcWV1yruB0TPozEM4ja6wsk4I7&#10;OVgtP3oLjLW98Z6uB5+LAGEXo4LC+zqW0mUFGXQDWxMH72Ibgz7IJpe6wVuAm0qOomgiDZYcFgqs&#10;aV1Q9ndoTdjNUabn//H9e5omdrsZ7vbtr1Tq67P7mYPw1Pl3+NVOtYJAhOeZc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TEMzMMAAADcAAAADwAAAAAAAAAAAAAAAACf&#10;AgAAZHJzL2Rvd25yZXYueG1sUEsFBgAAAAAEAAQA9wAAAI8DAAAAAA==&#10;">
                  <v:imagedata r:id="rId92" o:title=""/>
                </v:shape>
                <v:shape id="Image 201" o:spid="_x0000_s1029" type="#_x0000_t75" style="position:absolute;left:18044;top:1950;width:56327;height:14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XDkPFAAAA3AAAAA8AAABkcnMvZG93bnJldi54bWxEj0FrAjEUhO8F/0N4Qi9Ss4qIrEYR26on&#10;teqhx8fmdXdx87IkUVd/vRGEHoeZ+YaZzBpTiQs5X1pW0OsmIIgzq0vOFRwP3x8jED4ga6wsk4Ib&#10;eZhNW28TTLW98g9d9iEXEcI+RQVFCHUqpc8KMui7tiaO3p91BkOULpfa4TXCTSX7STKUBkuOCwXW&#10;tCgoO+3PRsHvF22WHcpdR2ef6/lucFgtt3el3tvNfAwiUBP+w6/2WivoJz14nolHQE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Vw5DxQAAANwAAAAPAAAAAAAAAAAAAAAA&#10;AJ8CAABkcnMvZG93bnJldi54bWxQSwUGAAAAAAQABAD3AAAAkQMAAAAA&#10;">
                  <v:imagedata r:id="rId93" o:title=""/>
                </v:shape>
                <v:shape id="Image 202" o:spid="_x0000_s1030" type="#_x0000_t75" style="position:absolute;left:10972;top:18531;width:57790;height:86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EggzFAAAA3AAAAA8AAABkcnMvZG93bnJldi54bWxEj0FrwkAUhO8F/8PyhF6K7jaUUqOraEHo&#10;xUOjFLw9ss8kJvs2ZNeY/Hu3UOhxmJlvmNVmsI3oqfOVYw2vcwWCOHem4kLD6biffYDwAdlg45g0&#10;jORhs548rTA17s7f1GehEBHCPkUNZQhtKqXPS7Lo564ljt7FdRZDlF0hTYf3CLeNTJR6lxYrjgsl&#10;tvRZUl5nN6vh7VS//PQ7dfWulm48H7JFdRy1fp4O2yWIQEP4D/+1v4yGRCXweyYeAb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hIIMxQAAANwAAAAPAAAAAAAAAAAAAAAA&#10;AJ8CAABkcnMvZG93bnJldi54bWxQSwUGAAAAAAQABAD3AAAAkQMAAAAA&#10;">
                  <v:imagedata r:id="rId94" o:title=""/>
                </v:shape>
                <w10:wrap anchorx="page" anchory="page"/>
              </v:group>
            </w:pict>
          </mc:Fallback>
        </mc:AlternateContent>
      </w:r>
    </w:p>
    <w:p w:rsidR="000857F9" w:rsidRDefault="000857F9">
      <w:pPr>
        <w:pStyle w:val="BodyText"/>
        <w:rPr>
          <w:b/>
          <w:sz w:val="17"/>
        </w:rPr>
        <w:sectPr w:rsidR="000857F9">
          <w:headerReference w:type="default" r:id="rId95"/>
          <w:pgSz w:w="11910" w:h="16840"/>
          <w:pgMar w:top="1920" w:right="1559" w:bottom="280" w:left="1700" w:header="0" w:footer="0" w:gutter="0"/>
          <w:cols w:space="720"/>
        </w:sectPr>
      </w:pPr>
    </w:p>
    <w:p w:rsidR="000857F9" w:rsidRDefault="00196ABF">
      <w:pPr>
        <w:pStyle w:val="BodyText"/>
        <w:spacing w:before="4"/>
        <w:rPr>
          <w:b/>
          <w:sz w:val="17"/>
        </w:rPr>
      </w:pPr>
      <w:r>
        <w:rPr>
          <w:b/>
          <w:noProof/>
          <w:sz w:val="17"/>
          <w:lang w:val="en-US"/>
        </w:rPr>
        <w:drawing>
          <wp:anchor distT="0" distB="0" distL="0" distR="0" simplePos="0" relativeHeight="47786035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8512" behindDoc="0" locked="0" layoutInCell="1" allowOverlap="1">
                <wp:simplePos x="0" y="0"/>
                <wp:positionH relativeFrom="page">
                  <wp:posOffset>0</wp:posOffset>
                </wp:positionH>
                <wp:positionV relativeFrom="page">
                  <wp:posOffset>0</wp:posOffset>
                </wp:positionV>
                <wp:extent cx="7559040" cy="10689590"/>
                <wp:effectExtent l="0" t="0" r="0" b="0"/>
                <wp:wrapNone/>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05" name="Image 205"/>
                          <pic:cNvPicPr/>
                        </pic:nvPicPr>
                        <pic:blipFill>
                          <a:blip r:embed="rId96" cstate="print"/>
                          <a:stretch>
                            <a:fillRect/>
                          </a:stretch>
                        </pic:blipFill>
                        <pic:spPr>
                          <a:xfrm>
                            <a:off x="0" y="0"/>
                            <a:ext cx="7559040" cy="10689335"/>
                          </a:xfrm>
                          <a:prstGeom prst="rect">
                            <a:avLst/>
                          </a:prstGeom>
                        </pic:spPr>
                      </pic:pic>
                      <pic:pic xmlns:pic="http://schemas.openxmlformats.org/drawingml/2006/picture">
                        <pic:nvPicPr>
                          <pic:cNvPr id="206" name="Image 206"/>
                          <pic:cNvPicPr/>
                        </pic:nvPicPr>
                        <pic:blipFill>
                          <a:blip r:embed="rId97" cstate="print"/>
                          <a:stretch>
                            <a:fillRect/>
                          </a:stretch>
                        </pic:blipFill>
                        <pic:spPr>
                          <a:xfrm>
                            <a:off x="341375" y="597407"/>
                            <a:ext cx="926591" cy="609600"/>
                          </a:xfrm>
                          <a:prstGeom prst="rect">
                            <a:avLst/>
                          </a:prstGeom>
                        </pic:spPr>
                      </pic:pic>
                      <pic:pic xmlns:pic="http://schemas.openxmlformats.org/drawingml/2006/picture">
                        <pic:nvPicPr>
                          <pic:cNvPr id="207" name="Image 207"/>
                          <pic:cNvPicPr/>
                        </pic:nvPicPr>
                        <pic:blipFill>
                          <a:blip r:embed="rId98" cstate="print"/>
                          <a:stretch>
                            <a:fillRect/>
                          </a:stretch>
                        </pic:blipFill>
                        <pic:spPr>
                          <a:xfrm>
                            <a:off x="1804416" y="182879"/>
                            <a:ext cx="5632704" cy="1463040"/>
                          </a:xfrm>
                          <a:prstGeom prst="rect">
                            <a:avLst/>
                          </a:prstGeom>
                        </pic:spPr>
                      </pic:pic>
                      <pic:pic xmlns:pic="http://schemas.openxmlformats.org/drawingml/2006/picture">
                        <pic:nvPicPr>
                          <pic:cNvPr id="208" name="Image 208"/>
                          <pic:cNvPicPr/>
                        </pic:nvPicPr>
                        <pic:blipFill>
                          <a:blip r:embed="rId99" cstate="print"/>
                          <a:stretch>
                            <a:fillRect/>
                          </a:stretch>
                        </pic:blipFill>
                        <pic:spPr>
                          <a:xfrm>
                            <a:off x="268224" y="1475231"/>
                            <a:ext cx="1121664" cy="97535"/>
                          </a:xfrm>
                          <a:prstGeom prst="rect">
                            <a:avLst/>
                          </a:prstGeom>
                        </pic:spPr>
                      </pic:pic>
                      <pic:pic xmlns:pic="http://schemas.openxmlformats.org/drawingml/2006/picture">
                        <pic:nvPicPr>
                          <pic:cNvPr id="209" name="Image 209"/>
                          <pic:cNvPicPr/>
                        </pic:nvPicPr>
                        <pic:blipFill>
                          <a:blip r:embed="rId100" cstate="print"/>
                          <a:stretch>
                            <a:fillRect/>
                          </a:stretch>
                        </pic:blipFill>
                        <pic:spPr>
                          <a:xfrm>
                            <a:off x="2048255" y="2450591"/>
                            <a:ext cx="4681728" cy="6205728"/>
                          </a:xfrm>
                          <a:prstGeom prst="rect">
                            <a:avLst/>
                          </a:prstGeom>
                        </pic:spPr>
                      </pic:pic>
                    </wpg:wgp>
                  </a:graphicData>
                </a:graphic>
              </wp:anchor>
            </w:drawing>
          </mc:Choice>
          <mc:Fallback>
            <w:pict>
              <v:group w14:anchorId="114174F0" id="Group 204" o:spid="_x0000_s1026" style="position:absolute;margin-left:0;margin-top:0;width:595.2pt;height:841.7pt;z-index:1580851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VZmfb1HH8bdB+FFOdQqlj8vueRRT3+&#10;xcy9nz63k/TQsUUUUjU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p&#10;lPoAKKKKACimU+gAooooAKKKZQA+iiigAooooAKKKKACiiigAooooAKKKKACiiigAooooAKKKKAC&#10;imUUAPooooAKKKKACiiigAooooAKKKKACiiigAooooAKKKKAIJ/9W33eneiif/VsPlzjvRUPf7Xy&#10;I/8AAvl+vmT0UUVZ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DKKfT&#10;KggKKKKssKKKKggKKKKssfTKfTKACiiigB9Mp9MoAKKfRQAyiiioICiin1ZYyiiioIH0Uyn1ZYyi&#10;n0UAMooooAfTKKfQAUUUUAFFFFABRRRQAUUUUAFFFFABRRRQAUUUUAFBoooArCMKGfaGbpxxRTbk&#10;ZiPyGTHbOKKblFaSdjnlOEHbma9Iluiiikd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BP/AKtvu9O9FE/3GHy5x0NFQ9/s/Mn/AMB+f6eRPRRRVl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QelFFAFYRhQz7QzdOOKKbcg+Uf3Zk9s80U1DnV0k/UFGrJaRT9WW6KKKQ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WuTshJ5B/2RzRRcjfCwOSf9k4oqoQUle36GUoubuqfN/29Ys0UUVJq&#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GiigCsIwoZ9oZunHFFNuRmI/IZMds4opuUVpJ2OeU4QduZr0iW6KKKR0BRRR&#10;QAUUUUAFFFFABRRRQAUUUUAFFRVL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Mp9ABRRRQAUUUUAFFFFABRRRQAUUUUAFFFFABRRRQAUUUUAFFFFABRRRQAUUUUAFFFFABRR&#10;RQAUUUUAFFFFABRRRQAUUUUAVrk7ISckH/ZGaKLkb4WBzn/ZOKKqElFWb/UxnNwdva8v/btyzRRR&#10;Umw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VZmfbxjjqxHH5UU6QAAs3y+55FFPmUdOZGbly6e6vXUsUUUU&#10;jQ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rXJ2Qk8g/7I5oouRvhYHJP+ycUVUIKSvb9DKUXN3VPm/7&#10;esWaKKKk1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DRRQBWEYUM+0M3Tjiim3IzEfkMmO2cUU3KK0k7HPKcIO3M16R&#10;LdFFFI6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E/wDq2+7070UT/cYfLnHQ0VD3+z8yf/Af&#10;n+nkT0UUVZ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HpRRQBWEYUM+0M3Tjiim3IPlH92ZPbPNFNQ51dJP1BRq&#10;yWkU/Vluiiik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">
                <v:shape id="Image 20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Dp3jFAAAA3AAAAA8AAABkcnMvZG93bnJldi54bWxEj0FrAjEUhO+C/yE8oRep2QpKWY1SBKFe&#10;hLpK6e2xeW7Wbl6WJHW3/fWNIHgcZuYbZrnubSOu5EPtWMHLJANBXDpdc6XgWGyfX0GEiKyxcUwK&#10;finAejUcLDHXruMPuh5iJRKEQ44KTIxtLmUoDVkME9cSJ+/svMWYpK+k9tgluG3kNMvm0mLNacFg&#10;SxtD5ffhxyr4Gs9Kuduf7F6b8+6zqC/dny+Uehr1bwsQkfr4CN/b71rBNJvB7Uw6AnL1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w6d4xQAAANwAAAAPAAAAAAAAAAAAAAAA&#10;AJ8CAABkcnMvZG93bnJldi54bWxQSwUGAAAAAAQABAD3AAAAkQMAAAAA&#10;">
                  <v:imagedata r:id="rId101" o:title=""/>
                </v:shape>
                <v:shape id="Image 206" o:spid="_x0000_s1028" type="#_x0000_t75" style="position:absolute;left:3413;top:5974;width:9266;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cDE7EAAAA3AAAAA8AAABkcnMvZG93bnJldi54bWxEj0FrwkAUhO+F/oflFbzVjTlIm7oGCRQK&#10;imjU+2v2NUmTfRt2V43/3i0IPQ4z8w2zyEfTiws531pWMJsmIIgrq1uuFRwPn69vIHxA1thbJgU3&#10;8pAvn58WmGl75T1dylCLCGGfoYImhCGT0lcNGfRTOxBH78c6gyFKV0vt8BrhppdpksylwZbjQoMD&#10;FQ1VXXk2Cnaadu9dv+l8WfzysHXf5/S0VmryMq4+QAQaw3/40f7SCtJkDn9n4hG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cDE7EAAAA3AAAAA8AAAAAAAAAAAAAAAAA&#10;nwIAAGRycy9kb3ducmV2LnhtbFBLBQYAAAAABAAEAPcAAACQAwAAAAA=&#10;">
                  <v:imagedata r:id="rId102" o:title=""/>
                </v:shape>
                <v:shape id="Image 207" o:spid="_x0000_s1029" type="#_x0000_t75" style="position:absolute;left:18044;top:1828;width:56327;height:14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TYjrGAAAA3AAAAA8AAABkcnMvZG93bnJldi54bWxEj91qwkAUhO+FvsNyhN7prlJUoptQLAWL&#10;UPEH7eUhe5qkzZ5Ns6umb98tCF4OM/MNs8g6W4sLtb5yrGE0VCCIc2cqLjQc9q+DGQgfkA3WjknD&#10;L3nI0ofeAhPjrrylyy4UIkLYJ6ihDKFJpPR5SRb90DXE0ft0rcUQZVtI0+I1wm0tx0pNpMWK40KJ&#10;DS1Lyr93Z6shf+INfqzWL+dTWH752ZF+1Nu71o/97nkOIlAX7uFbe2U0jNUU/s/EIyDT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hNiOsYAAADcAAAADwAAAAAAAAAAAAAA&#10;AACfAgAAZHJzL2Rvd25yZXYueG1sUEsFBgAAAAAEAAQA9wAAAJIDAAAAAA==&#10;">
                  <v:imagedata r:id="rId103" o:title=""/>
                </v:shape>
                <v:shape id="Image 208" o:spid="_x0000_s1030" type="#_x0000_t75" style="position:absolute;left:2682;top:14752;width:11216;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JovCAAAA3AAAAA8AAABkcnMvZG93bnJldi54bWxET02LwjAQvQv7H8IseBFN14NKNYquKB4W&#10;xOrB49CMTbGZlCba6q/fHBb2+Hjfi1VnK/GkxpeOFXyNEhDEudMlFwou591wBsIHZI2VY1LwIg+r&#10;5Udvgal2LZ/omYVCxBD2KSowIdSplD43ZNGPXE0cuZtrLIYIm0LqBtsYbis5TpKJtFhybDBY07eh&#10;/J49rAJXbo4/Rk/X7c4M9Hav39dNdVaq/9mt5yACdeFf/Oc+aAXjJK6NZ+IRkM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fiaLwgAAANwAAAAPAAAAAAAAAAAAAAAAAJ8C&#10;AABkcnMvZG93bnJldi54bWxQSwUGAAAAAAQABAD3AAAAjgMAAAAA&#10;">
                  <v:imagedata r:id="rId104" o:title=""/>
                </v:shape>
                <v:shape id="Image 209" o:spid="_x0000_s1031" type="#_x0000_t75" style="position:absolute;left:20482;top:24505;width:46817;height:620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20qHFAAAA3AAAAA8AAABkcnMvZG93bnJldi54bWxEj0uLwkAQhO8L/oehF7ytkxUVzToREQSR&#10;BfFx2VuT6TxIpidkRhP99TuC4LGoqq+o5ao3tbhR60rLCr5HEQji1OqScwWX8/ZrDsJ5ZI21ZVJw&#10;JwerZPCxxFjbjo90O/lcBAi7GBUU3jexlC4tyKAb2YY4eJltDfog21zqFrsAN7UcR9FMGiw5LBTY&#10;0KagtDpdjQKeVPLRTTeZ/s33i/3kL0sP3UGp4We//gHhqffv8Ku90wrG0QKeZ8IRkM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dtKhxQAAANwAAAAPAAAAAAAAAAAAAAAA&#10;AJ8CAABkcnMvZG93bnJldi54bWxQSwUGAAAAAAQABAD3AAAAkQMAAAAA&#10;">
                  <v:imagedata r:id="rId105" o:title=""/>
                </v:shape>
                <w10:wrap anchorx="page" anchory="page"/>
              </v:group>
            </w:pict>
          </mc:Fallback>
        </mc:AlternateContent>
      </w:r>
    </w:p>
    <w:p w:rsidR="000857F9" w:rsidRDefault="000857F9">
      <w:pPr>
        <w:pStyle w:val="BodyText"/>
        <w:rPr>
          <w:b/>
          <w:sz w:val="17"/>
        </w:rPr>
        <w:sectPr w:rsidR="000857F9">
          <w:headerReference w:type="default" r:id="rId106"/>
          <w:pgSz w:w="11910" w:h="16840"/>
          <w:pgMar w:top="1920" w:right="1559" w:bottom="280" w:left="1700" w:header="0" w:footer="0" w:gutter="0"/>
          <w:cols w:space="720"/>
        </w:sectPr>
      </w:pPr>
    </w:p>
    <w:p w:rsidR="000857F9" w:rsidRDefault="00196ABF">
      <w:pPr>
        <w:pStyle w:val="BodyText"/>
        <w:spacing w:before="4"/>
        <w:rPr>
          <w:b/>
          <w:sz w:val="17"/>
        </w:rPr>
      </w:pPr>
      <w:r>
        <w:rPr>
          <w:b/>
          <w:noProof/>
          <w:sz w:val="17"/>
          <w:lang w:val="en-US"/>
        </w:rPr>
        <w:drawing>
          <wp:anchor distT="0" distB="0" distL="0" distR="0" simplePos="0" relativeHeight="47786137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9536" behindDoc="0" locked="0" layoutInCell="1" allowOverlap="1">
                <wp:simplePos x="0" y="0"/>
                <wp:positionH relativeFrom="page">
                  <wp:posOffset>0</wp:posOffset>
                </wp:positionH>
                <wp:positionV relativeFrom="page">
                  <wp:posOffset>0</wp:posOffset>
                </wp:positionV>
                <wp:extent cx="7559040" cy="10689590"/>
                <wp:effectExtent l="0" t="0" r="0" b="0"/>
                <wp:wrapNone/>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12" name="Image 212"/>
                          <pic:cNvPicPr/>
                        </pic:nvPicPr>
                        <pic:blipFill>
                          <a:blip r:embed="rId107" cstate="print"/>
                          <a:stretch>
                            <a:fillRect/>
                          </a:stretch>
                        </pic:blipFill>
                        <pic:spPr>
                          <a:xfrm>
                            <a:off x="0" y="0"/>
                            <a:ext cx="7559040" cy="10689335"/>
                          </a:xfrm>
                          <a:prstGeom prst="rect">
                            <a:avLst/>
                          </a:prstGeom>
                        </pic:spPr>
                      </pic:pic>
                      <pic:pic xmlns:pic="http://schemas.openxmlformats.org/drawingml/2006/picture">
                        <pic:nvPicPr>
                          <pic:cNvPr id="213" name="Image 213"/>
                          <pic:cNvPicPr/>
                        </pic:nvPicPr>
                        <pic:blipFill>
                          <a:blip r:embed="rId108" cstate="print"/>
                          <a:stretch>
                            <a:fillRect/>
                          </a:stretch>
                        </pic:blipFill>
                        <pic:spPr>
                          <a:xfrm>
                            <a:off x="1097280" y="146303"/>
                            <a:ext cx="5413248" cy="9960864"/>
                          </a:xfrm>
                          <a:prstGeom prst="rect">
                            <a:avLst/>
                          </a:prstGeom>
                        </pic:spPr>
                      </pic:pic>
                      <pic:pic xmlns:pic="http://schemas.openxmlformats.org/drawingml/2006/picture">
                        <pic:nvPicPr>
                          <pic:cNvPr id="214" name="Image 214"/>
                          <pic:cNvPicPr/>
                        </pic:nvPicPr>
                        <pic:blipFill>
                          <a:blip r:embed="rId109" cstate="print"/>
                          <a:stretch>
                            <a:fillRect/>
                          </a:stretch>
                        </pic:blipFill>
                        <pic:spPr>
                          <a:xfrm>
                            <a:off x="804672" y="1353311"/>
                            <a:ext cx="999743" cy="97535"/>
                          </a:xfrm>
                          <a:prstGeom prst="rect">
                            <a:avLst/>
                          </a:prstGeom>
                        </pic:spPr>
                      </pic:pic>
                      <pic:pic xmlns:pic="http://schemas.openxmlformats.org/drawingml/2006/picture">
                        <pic:nvPicPr>
                          <pic:cNvPr id="215" name="Image 215"/>
                          <pic:cNvPicPr/>
                        </pic:nvPicPr>
                        <pic:blipFill>
                          <a:blip r:embed="rId110" cstate="print"/>
                          <a:stretch>
                            <a:fillRect/>
                          </a:stretch>
                        </pic:blipFill>
                        <pic:spPr>
                          <a:xfrm>
                            <a:off x="2145792" y="268223"/>
                            <a:ext cx="4706111" cy="1243583"/>
                          </a:xfrm>
                          <a:prstGeom prst="rect">
                            <a:avLst/>
                          </a:prstGeom>
                        </pic:spPr>
                      </pic:pic>
                      <pic:pic xmlns:pic="http://schemas.openxmlformats.org/drawingml/2006/picture">
                        <pic:nvPicPr>
                          <pic:cNvPr id="216" name="Image 216"/>
                          <pic:cNvPicPr/>
                        </pic:nvPicPr>
                        <pic:blipFill>
                          <a:blip r:embed="rId111" cstate="print"/>
                          <a:stretch>
                            <a:fillRect/>
                          </a:stretch>
                        </pic:blipFill>
                        <pic:spPr>
                          <a:xfrm>
                            <a:off x="707136" y="9241535"/>
                            <a:ext cx="926591" cy="304800"/>
                          </a:xfrm>
                          <a:prstGeom prst="rect">
                            <a:avLst/>
                          </a:prstGeom>
                        </pic:spPr>
                      </pic:pic>
                      <pic:pic xmlns:pic="http://schemas.openxmlformats.org/drawingml/2006/picture">
                        <pic:nvPicPr>
                          <pic:cNvPr id="217" name="Image 217"/>
                          <pic:cNvPicPr/>
                        </pic:nvPicPr>
                        <pic:blipFill>
                          <a:blip r:embed="rId112" cstate="print"/>
                          <a:stretch>
                            <a:fillRect/>
                          </a:stretch>
                        </pic:blipFill>
                        <pic:spPr>
                          <a:xfrm>
                            <a:off x="902208" y="9790176"/>
                            <a:ext cx="73152" cy="60959"/>
                          </a:xfrm>
                          <a:prstGeom prst="rect">
                            <a:avLst/>
                          </a:prstGeom>
                        </pic:spPr>
                      </pic:pic>
                      <pic:pic xmlns:pic="http://schemas.openxmlformats.org/drawingml/2006/picture">
                        <pic:nvPicPr>
                          <pic:cNvPr id="218" name="Image 218"/>
                          <pic:cNvPicPr/>
                        </pic:nvPicPr>
                        <pic:blipFill>
                          <a:blip r:embed="rId113" cstate="print"/>
                          <a:stretch>
                            <a:fillRect/>
                          </a:stretch>
                        </pic:blipFill>
                        <pic:spPr>
                          <a:xfrm>
                            <a:off x="6510528" y="3962400"/>
                            <a:ext cx="73151" cy="60959"/>
                          </a:xfrm>
                          <a:prstGeom prst="rect">
                            <a:avLst/>
                          </a:prstGeom>
                        </pic:spPr>
                      </pic:pic>
                    </wpg:wgp>
                  </a:graphicData>
                </a:graphic>
              </wp:anchor>
            </w:drawing>
          </mc:Choice>
          <mc:Fallback>
            <w:pict>
              <v:group w14:anchorId="78AB1A6C" id="Group 211" o:spid="_x0000_s1026" style="position:absolute;margin-left:0;margin-top:0;width:595.2pt;height:841.7pt;z-index:1580953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">
                <v:shape id="Image 21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Zbi7DAAAA3AAAAA8AAABkcnMvZG93bnJldi54bWxEj0FrwkAUhO8F/8PyBG91kwhSoquIYPEg&#10;aG29P7LPJJp9u2S3Sfz3rlDocZj5ZpjlejCN6Kj1tWUF6TQBQVxYXXOp4Od79/4BwgdkjY1lUvAg&#10;D+vV6G2JubY9f1F3DqWIJexzVFCF4HIpfVGRQT+1jjh6V9saDFG2pdQt9rHcNDJLkrk0WHNcqNDR&#10;tqLifv41CrLbnV16vFxv/WfoT/tZd9i4o1KT8bBZgAg0hP/wH73XkUszeJ2JR0C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hluLsMAAADcAAAADwAAAAAAAAAAAAAAAACf&#10;AgAAZHJzL2Rvd25yZXYueG1sUEsFBgAAAAAEAAQA9wAAAI8DAAAAAA==&#10;">
                  <v:imagedata r:id="rId114" o:title=""/>
                </v:shape>
                <v:shape id="Image 213" o:spid="_x0000_s1028" type="#_x0000_t75" style="position:absolute;left:10972;top:1463;width:54133;height:99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2eX7FAAAA3AAAAA8AAABkcnMvZG93bnJldi54bWxEj0FrwkAUhO8F/8PyhF6K2RiphJiNSGlL&#10;Pao99PjIviap2bchu41pfr0rFDwOM/MNk29H04qBetdYVrCMYhDEpdUNVwo+T2+LFITzyBpby6Tg&#10;jxxsi9lDjpm2Fz7QcPSVCBB2GSqove8yKV1Zk0EX2Y44eN+2N+iD7Cupe7wEuGllEsdrabDhsFBj&#10;Ry81lefjr1GwOzC9Pk2de08nmvj89fzjq71Sj/NxtwHhafT38H/7QytIliu4nQlHQB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Nnl+xQAAANwAAAAPAAAAAAAAAAAAAAAA&#10;AJ8CAABkcnMvZG93bnJldi54bWxQSwUGAAAAAAQABAD3AAAAkQMAAAAA&#10;">
                  <v:imagedata r:id="rId115" o:title=""/>
                </v:shape>
                <v:shape id="Image 214" o:spid="_x0000_s1029" type="#_x0000_t75" style="position:absolute;left:8046;top:13533;width:9998;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jmfvHAAAA3AAAAA8AAABkcnMvZG93bnJldi54bWxEj09rAjEUxO9Cv0N4Qi+iWa2I3RpFhJae&#10;xH8UvL1unpu1m5d1k67rtzdCocdhZn7DzBatLUVDtS8cKxgOEhDEmdMF5woO+/f+FIQPyBpLx6Tg&#10;Rh4W86fODFPtrrylZhdyESHsU1RgQqhSKX1myKIfuIo4eidXWwxR1rnUNV4j3JZylCQTabHguGCw&#10;opWh7Gf3axVsXu3Xx2U1TpqX86b3vT6Z4+RolHrutss3EIHa8B/+a39qBaPhGB5n4hGQ8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SjmfvHAAAA3AAAAA8AAAAAAAAAAAAA&#10;AAAAnwIAAGRycy9kb3ducmV2LnhtbFBLBQYAAAAABAAEAPcAAACTAwAAAAA=&#10;">
                  <v:imagedata r:id="rId116" o:title=""/>
                </v:shape>
                <v:shape id="Image 215" o:spid="_x0000_s1030" type="#_x0000_t75" style="position:absolute;left:21457;top:2682;width:47062;height:12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s7MPHAAAA3AAAAA8AAABkcnMvZG93bnJldi54bWxEj19rwkAQxN+FfodjC32R5mJEaWNOKYVC&#10;LIj4j74uuTVJze2F3FVjP32vIPg4zM5vdrJFbxpxps7VlhWMohgEcWF1zaWC/e7j+QWE88gaG8uk&#10;4EoOFvOHQYapthfe0HnrSxEg7FJUUHnfplK6oiKDLrItcfCOtjPog+xKqTu8BLhpZBLHU2mw5tBQ&#10;YUvvFRWn7Y8Jb0jzuvzM8ff0PV4PV5t6fMDVl1JPj/3bDISn3t+Pb+lcK0hGE/gfEwgg5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ss7MPHAAAA3AAAAA8AAAAAAAAAAAAA&#10;AAAAnwIAAGRycy9kb3ducmV2LnhtbFBLBQYAAAAABAAEAPcAAACTAwAAAAA=&#10;">
                  <v:imagedata r:id="rId117" o:title=""/>
                </v:shape>
                <v:shape id="Image 216" o:spid="_x0000_s1031" type="#_x0000_t75" style="position:absolute;left:7071;top:92415;width:9266;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qWgnEAAAA3AAAAA8AAABkcnMvZG93bnJldi54bWxEj0GLwjAUhO8L/ofwBC+iqcoWqUYRiyDo&#10;Rd2D3h7Nsy02L6WJWv31mwVhj8PMfMPMl62pxIMaV1pWMBpGIIgzq0vOFfycNoMpCOeRNVaWScGL&#10;HCwXna85Jto++UCPo89FgLBLUEHhfZ1I6bKCDLqhrYmDd7WNQR9kk0vd4DPATSXHURRLgyWHhQJr&#10;WheU3Y53o+C9m+73dJ9cVvLbn+J+P5XpOVWq121XMxCeWv8f/rS3WsF4FMPfmXAE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kqWgnEAAAA3AAAAA8AAAAAAAAAAAAAAAAA&#10;nwIAAGRycy9kb3ducmV2LnhtbFBLBQYAAAAABAAEAPcAAACQAwAAAAA=&#10;">
                  <v:imagedata r:id="rId118" o:title=""/>
                </v:shape>
                <v:shape id="Image 217" o:spid="_x0000_s1032" type="#_x0000_t75" style="position:absolute;left:9022;top:97901;width:731;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lFffFAAAA3AAAAA8AAABkcnMvZG93bnJldi54bWxEj0FrwkAUhO8F/8PyBG91Yw4qqauIoHjw&#10;YE0PHh/ZZxLMvl2zG5P213cLBY/DzHzDrDaDacSTWl9bVjCbJiCIC6trLhV85fv3JQgfkDU2lknB&#10;N3nYrEdvK8y07fmTnpdQighhn6GCKgSXSemLigz6qXXE0bvZ1mCIsi2lbrGPcNPINEnm0mDNcaFC&#10;R7uKivulMwp83v0s0vzaN647Pa6mPB/c9qzUZDxsP0AEGsIr/N8+agXpbAF/Z+IR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pRX3xQAAANwAAAAPAAAAAAAAAAAAAAAA&#10;AJ8CAABkcnMvZG93bnJldi54bWxQSwUGAAAAAAQABAD3AAAAkQMAAAAA&#10;">
                  <v:imagedata r:id="rId119" o:title=""/>
                </v:shape>
                <v:shape id="Image 218" o:spid="_x0000_s1033" type="#_x0000_t75" style="position:absolute;left:65105;top:39624;width:731;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9AfnCAAAA3AAAAA8AAABkcnMvZG93bnJldi54bWxET8uKwjAU3Q/4D+EKbgZNVUakGkVE0d2M&#10;DwR3l+baFJubkkStfz9ZDMzycN7zZWtr8SQfKscKhoMMBHHhdMWlgvNp25+CCBFZY+2YFLwpwHLR&#10;+Zhjrt2LD/Q8xlKkEA45KjAxNrmUoTBkMQxcQ5y4m/MWY4K+lNrjK4XbWo6ybCItVpwaDDa0NlTc&#10;jw+rYLdup5vt5fQ19g9vPq93+bO6fSvV67arGYhIbfwX/7n3WsFomNamM+kIyM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PQH5wgAAANwAAAAPAAAAAAAAAAAAAAAAAJ8C&#10;AABkcnMvZG93bnJldi54bWxQSwUGAAAAAAQABAD3AAAAjgMAAAAA&#10;">
                  <v:imagedata r:id="rId120" o:title=""/>
                </v:shape>
                <w10:wrap anchorx="page" anchory="page"/>
              </v:group>
            </w:pict>
          </mc:Fallback>
        </mc:AlternateContent>
      </w:r>
    </w:p>
    <w:p w:rsidR="000857F9" w:rsidRDefault="000857F9">
      <w:pPr>
        <w:pStyle w:val="BodyText"/>
        <w:rPr>
          <w:b/>
          <w:sz w:val="17"/>
        </w:rPr>
        <w:sectPr w:rsidR="000857F9">
          <w:headerReference w:type="default" r:id="rId121"/>
          <w:pgSz w:w="11910" w:h="16840"/>
          <w:pgMar w:top="1920" w:right="1559" w:bottom="280" w:left="1700" w:header="0" w:footer="0" w:gutter="0"/>
          <w:cols w:space="720"/>
        </w:sectPr>
      </w:pPr>
    </w:p>
    <w:p w:rsidR="000857F9" w:rsidRDefault="00196ABF">
      <w:pPr>
        <w:pStyle w:val="BodyText"/>
        <w:spacing w:before="4"/>
        <w:rPr>
          <w:b/>
          <w:sz w:val="17"/>
        </w:rPr>
      </w:pPr>
      <w:r>
        <w:rPr>
          <w:b/>
          <w:noProof/>
          <w:sz w:val="17"/>
          <w:lang w:val="en-US"/>
        </w:rPr>
        <w:drawing>
          <wp:anchor distT="0" distB="0" distL="0" distR="0" simplePos="0" relativeHeight="47786240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0560" behindDoc="0" locked="0" layoutInCell="1" allowOverlap="1">
                <wp:simplePos x="0" y="0"/>
                <wp:positionH relativeFrom="page">
                  <wp:posOffset>0</wp:posOffset>
                </wp:positionH>
                <wp:positionV relativeFrom="page">
                  <wp:posOffset>0</wp:posOffset>
                </wp:positionV>
                <wp:extent cx="7559040" cy="10689590"/>
                <wp:effectExtent l="0" t="0" r="0" b="0"/>
                <wp:wrapNone/>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21" name="Image 221"/>
                          <pic:cNvPicPr/>
                        </pic:nvPicPr>
                        <pic:blipFill>
                          <a:blip r:embed="rId122" cstate="print"/>
                          <a:stretch>
                            <a:fillRect/>
                          </a:stretch>
                        </pic:blipFill>
                        <pic:spPr>
                          <a:xfrm>
                            <a:off x="0" y="0"/>
                            <a:ext cx="7559040" cy="10689335"/>
                          </a:xfrm>
                          <a:prstGeom prst="rect">
                            <a:avLst/>
                          </a:prstGeom>
                        </pic:spPr>
                      </pic:pic>
                      <pic:pic xmlns:pic="http://schemas.openxmlformats.org/drawingml/2006/picture">
                        <pic:nvPicPr>
                          <pic:cNvPr id="222" name="Image 222"/>
                          <pic:cNvPicPr/>
                        </pic:nvPicPr>
                        <pic:blipFill>
                          <a:blip r:embed="rId123" cstate="print"/>
                          <a:stretch>
                            <a:fillRect/>
                          </a:stretch>
                        </pic:blipFill>
                        <pic:spPr>
                          <a:xfrm>
                            <a:off x="365759" y="365759"/>
                            <a:ext cx="902208" cy="938783"/>
                          </a:xfrm>
                          <a:prstGeom prst="rect">
                            <a:avLst/>
                          </a:prstGeom>
                        </pic:spPr>
                      </pic:pic>
                      <pic:pic xmlns:pic="http://schemas.openxmlformats.org/drawingml/2006/picture">
                        <pic:nvPicPr>
                          <pic:cNvPr id="223" name="Image 223"/>
                          <pic:cNvPicPr/>
                        </pic:nvPicPr>
                        <pic:blipFill>
                          <a:blip r:embed="rId124" cstate="print"/>
                          <a:stretch>
                            <a:fillRect/>
                          </a:stretch>
                        </pic:blipFill>
                        <pic:spPr>
                          <a:xfrm>
                            <a:off x="219456" y="182879"/>
                            <a:ext cx="7217664" cy="1597152"/>
                          </a:xfrm>
                          <a:prstGeom prst="rect">
                            <a:avLst/>
                          </a:prstGeom>
                        </pic:spPr>
                      </pic:pic>
                      <pic:pic xmlns:pic="http://schemas.openxmlformats.org/drawingml/2006/picture">
                        <pic:nvPicPr>
                          <pic:cNvPr id="224" name="Image 224"/>
                          <pic:cNvPicPr/>
                        </pic:nvPicPr>
                        <pic:blipFill>
                          <a:blip r:embed="rId125" cstate="print"/>
                          <a:stretch>
                            <a:fillRect/>
                          </a:stretch>
                        </pic:blipFill>
                        <pic:spPr>
                          <a:xfrm>
                            <a:off x="1877567" y="963167"/>
                            <a:ext cx="5218176" cy="670559"/>
                          </a:xfrm>
                          <a:prstGeom prst="rect">
                            <a:avLst/>
                          </a:prstGeom>
                        </pic:spPr>
                      </pic:pic>
                      <pic:pic xmlns:pic="http://schemas.openxmlformats.org/drawingml/2006/picture">
                        <pic:nvPicPr>
                          <pic:cNvPr id="225" name="Image 225"/>
                          <pic:cNvPicPr/>
                        </pic:nvPicPr>
                        <pic:blipFill>
                          <a:blip r:embed="rId126" cstate="print"/>
                          <a:stretch>
                            <a:fillRect/>
                          </a:stretch>
                        </pic:blipFill>
                        <pic:spPr>
                          <a:xfrm>
                            <a:off x="1146047" y="2438400"/>
                            <a:ext cx="5925311" cy="8132064"/>
                          </a:xfrm>
                          <a:prstGeom prst="rect">
                            <a:avLst/>
                          </a:prstGeom>
                        </pic:spPr>
                      </pic:pic>
                    </wpg:wgp>
                  </a:graphicData>
                </a:graphic>
              </wp:anchor>
            </w:drawing>
          </mc:Choice>
          <mc:Fallback>
            <w:pict>
              <v:group w14:anchorId="04C885F8" id="Group 220" o:spid="_x0000_s1026" style="position:absolute;margin-left:0;margin-top:0;width:595.2pt;height:841.7pt;z-index:1581056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EE/+rb7vTvRRP8AcYfLnHQ0VD3+z8yf/Afn+nkT0UUVZQ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HpRRQBWEYUM+0M3Tjiim3IPlH92ZPbPNFNQ51dJP1BRqyWkU/Vluiiik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">
                <v:shape id="Image 22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YYZW/AAAA3AAAAA8AAABkcnMvZG93bnJldi54bWxEj8EKwjAQRO+C/xBW8KapPYhUo4giinhR&#10;e/G2NGtbbDalidr+vREEj8PMvGEWq9ZU4kWNKy0rmIwjEMSZ1SXnCtLrbjQD4TyyxsoyKejIwWrZ&#10;7y0w0fbNZ3pdfC4ChF2CCgrv60RKlxVk0I1tTRy8u20M+iCbXOoG3wFuKhlH0VQaLDksFFjTpqDs&#10;cXkaBdlpfd5t9/F+5tsOu6O9WUxrpYaDdj0H4an1//CvfdAK4ngC3zPhCMjl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hmGGVvwAAANwAAAAPAAAAAAAAAAAAAAAAAJ8CAABk&#10;cnMvZG93bnJldi54bWxQSwUGAAAAAAQABAD3AAAAiwMAAAAA&#10;">
                  <v:imagedata r:id="rId127" o:title=""/>
                </v:shape>
                <v:shape id="Image 222" o:spid="_x0000_s1028" type="#_x0000_t75" style="position:absolute;left:3657;top:3657;width:9022;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x1PPEAAAA3AAAAA8AAABkcnMvZG93bnJldi54bWxEj0+LwjAUxO+C3yE8wZumVliWahRRVnRP&#10;/kPx9miebbF56Taxdr/9RljwOMzMb5jpvDWlaKh2hWUFo2EEgji1uuBMwen4NfgE4TyyxtIyKfgl&#10;B/NZtzPFRNsn76k5+EwECLsEFeTeV4mULs3JoBvaijh4N1sb9EHWmdQ1PgPclDKOog9psOCwkGNF&#10;y5zS++FhFDQ/22h1zkaby3i9v/vt9/W0w6tS/V67mIDw1Pp3+L+90QriOIbXmXAE5O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rx1PPEAAAA3AAAAA8AAAAAAAAAAAAAAAAA&#10;nwIAAGRycy9kb3ducmV2LnhtbFBLBQYAAAAABAAEAPcAAACQAwAAAAA=&#10;">
                  <v:imagedata r:id="rId128" o:title=""/>
                </v:shape>
                <v:shape id="Image 223" o:spid="_x0000_s1029" type="#_x0000_t75" style="position:absolute;left:2194;top:1828;width:72177;height:15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DSxjGAAAA3AAAAA8AAABkcnMvZG93bnJldi54bWxEj0FrwkAUhO+F/oflFXqrG6OENrqKKK22&#10;tEitoMdH9pkEs2+X7Fbjv3eFQo/DzHzDjKedacSJWl9bVtDvJSCIC6trLhVsf16fnkH4gKyxsUwK&#10;LuRhOrm/G2Ou7Zm/6bQJpYgQ9jkqqEJwuZS+qMig71lHHL2DbQ2GKNtS6hbPEW4amSZJJg3WHBcq&#10;dDSvqDhufo2CXVa4r/WC38Pnxzp7GXR7t3wbKvX40M1GIAJ14T/8115pBWk6gNuZeATk5A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wNLGMYAAADcAAAADwAAAAAAAAAAAAAA&#10;AACfAgAAZHJzL2Rvd25yZXYueG1sUEsFBgAAAAAEAAQA9wAAAJIDAAAAAA==&#10;">
                  <v:imagedata r:id="rId129" o:title=""/>
                </v:shape>
                <v:shape id="Image 224" o:spid="_x0000_s1030" type="#_x0000_t75" style="position:absolute;left:18775;top:9631;width:52182;height:6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mfWbFAAAA3AAAAA8AAABkcnMvZG93bnJldi54bWxEj81qwzAQhO+FvIPYQG+NHFPa4EQJIRAo&#10;tJe6+SG3xdpYTqyVkeTEffuqUOhxmJlvmMVqsK24kQ+NYwXTSQaCuHK64VrB7mv7NAMRIrLG1jEp&#10;+KYAq+XoYYGFdnf+pFsZa5EgHApUYGLsCilDZchimLiOOHln5y3GJH0ttcd7gttW5ln2Ii02nBYM&#10;drQxVF3L3iqwR2xO5aG/2I+9Mev+/TUb2Cv1OB7WcxCRhvgf/mu/aQV5/gy/Z9IRkM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pn1mxQAAANwAAAAPAAAAAAAAAAAAAAAA&#10;AJ8CAABkcnMvZG93bnJldi54bWxQSwUGAAAAAAQABAD3AAAAkQMAAAAA&#10;">
                  <v:imagedata r:id="rId130" o:title=""/>
                </v:shape>
                <v:shape id="Image 225" o:spid="_x0000_s1031" type="#_x0000_t75" style="position:absolute;left:11460;top:24384;width:59253;height:81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Gha/GAAAA3AAAAA8AAABkcnMvZG93bnJldi54bWxEj9FqAjEURN8F/yFcoS9Ss12plNUoUpQW&#10;qw+1/YDbzXWzuLlZklRXv74pCD4OM3OGmS0624gT+VA7VvA0ykAQl07XXCn4/lo/voAIEVlj45gU&#10;XCjAYt7vzbDQ7syfdNrHSiQIhwIVmBjbQspQGrIYRq4lTt7BeYsxSV9J7fGc4LaReZZNpMWa04LB&#10;ll4Nlcf9r1XwNtystuZyDXq7nOiD3/3wZvyh1MOgW05BROriPXxrv2sFef4M/2fSEZ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kaFr8YAAADcAAAADwAAAAAAAAAAAAAA&#10;AACfAgAAZHJzL2Rvd25yZXYueG1sUEsFBgAAAAAEAAQA9wAAAJIDAAAAAA==&#10;">
                  <v:imagedata r:id="rId131" o:title=""/>
                </v:shape>
                <w10:wrap anchorx="page" anchory="page"/>
              </v:group>
            </w:pict>
          </mc:Fallback>
        </mc:AlternateContent>
      </w:r>
    </w:p>
    <w:p w:rsidR="000857F9" w:rsidRDefault="000857F9">
      <w:pPr>
        <w:pStyle w:val="BodyText"/>
        <w:rPr>
          <w:b/>
          <w:sz w:val="17"/>
        </w:rPr>
        <w:sectPr w:rsidR="000857F9">
          <w:headerReference w:type="default" r:id="rId132"/>
          <w:pgSz w:w="11910" w:h="16840"/>
          <w:pgMar w:top="1920" w:right="1559" w:bottom="280" w:left="1700" w:header="0" w:footer="0" w:gutter="0"/>
          <w:cols w:space="720"/>
        </w:sectPr>
      </w:pPr>
    </w:p>
    <w:p w:rsidR="000857F9" w:rsidRDefault="00196ABF">
      <w:pPr>
        <w:pStyle w:val="BodyText"/>
        <w:spacing w:before="4"/>
        <w:rPr>
          <w:b/>
          <w:sz w:val="17"/>
        </w:rPr>
      </w:pPr>
      <w:r>
        <w:rPr>
          <w:b/>
          <w:noProof/>
          <w:sz w:val="17"/>
          <w:lang w:val="en-US"/>
        </w:rPr>
        <w:drawing>
          <wp:anchor distT="0" distB="0" distL="0" distR="0" simplePos="0" relativeHeight="47786342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1584" behindDoc="0" locked="0" layoutInCell="1" allowOverlap="1">
                <wp:simplePos x="0" y="0"/>
                <wp:positionH relativeFrom="page">
                  <wp:posOffset>0</wp:posOffset>
                </wp:positionH>
                <wp:positionV relativeFrom="page">
                  <wp:posOffset>0</wp:posOffset>
                </wp:positionV>
                <wp:extent cx="7559040" cy="10689590"/>
                <wp:effectExtent l="0" t="0" r="0" b="0"/>
                <wp:wrapNone/>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28" name="Image 228"/>
                          <pic:cNvPicPr/>
                        </pic:nvPicPr>
                        <pic:blipFill>
                          <a:blip r:embed="rId133" cstate="print"/>
                          <a:stretch>
                            <a:fillRect/>
                          </a:stretch>
                        </pic:blipFill>
                        <pic:spPr>
                          <a:xfrm>
                            <a:off x="0" y="0"/>
                            <a:ext cx="7559040" cy="10689335"/>
                          </a:xfrm>
                          <a:prstGeom prst="rect">
                            <a:avLst/>
                          </a:prstGeom>
                        </pic:spPr>
                      </pic:pic>
                      <pic:pic xmlns:pic="http://schemas.openxmlformats.org/drawingml/2006/picture">
                        <pic:nvPicPr>
                          <pic:cNvPr id="229" name="Image 229"/>
                          <pic:cNvPicPr/>
                        </pic:nvPicPr>
                        <pic:blipFill>
                          <a:blip r:embed="rId134" cstate="print"/>
                          <a:stretch>
                            <a:fillRect/>
                          </a:stretch>
                        </pic:blipFill>
                        <pic:spPr>
                          <a:xfrm>
                            <a:off x="2316479" y="268223"/>
                            <a:ext cx="4413504" cy="536448"/>
                          </a:xfrm>
                          <a:prstGeom prst="rect">
                            <a:avLst/>
                          </a:prstGeom>
                        </pic:spPr>
                      </pic:pic>
                      <pic:pic xmlns:pic="http://schemas.openxmlformats.org/drawingml/2006/picture">
                        <pic:nvPicPr>
                          <pic:cNvPr id="230" name="Image 230"/>
                          <pic:cNvPicPr/>
                        </pic:nvPicPr>
                        <pic:blipFill>
                          <a:blip r:embed="rId135" cstate="print"/>
                          <a:stretch>
                            <a:fillRect/>
                          </a:stretch>
                        </pic:blipFill>
                        <pic:spPr>
                          <a:xfrm>
                            <a:off x="1146047" y="865631"/>
                            <a:ext cx="5657087" cy="8193024"/>
                          </a:xfrm>
                          <a:prstGeom prst="rect">
                            <a:avLst/>
                          </a:prstGeom>
                        </pic:spPr>
                      </pic:pic>
                      <pic:pic xmlns:pic="http://schemas.openxmlformats.org/drawingml/2006/picture">
                        <pic:nvPicPr>
                          <pic:cNvPr id="231" name="Image 231"/>
                          <pic:cNvPicPr/>
                        </pic:nvPicPr>
                        <pic:blipFill>
                          <a:blip r:embed="rId136" cstate="print"/>
                          <a:stretch>
                            <a:fillRect/>
                          </a:stretch>
                        </pic:blipFill>
                        <pic:spPr>
                          <a:xfrm>
                            <a:off x="3974591" y="7071359"/>
                            <a:ext cx="780288" cy="999744"/>
                          </a:xfrm>
                          <a:prstGeom prst="rect">
                            <a:avLst/>
                          </a:prstGeom>
                        </pic:spPr>
                      </pic:pic>
                      <pic:pic xmlns:pic="http://schemas.openxmlformats.org/drawingml/2006/picture">
                        <pic:nvPicPr>
                          <pic:cNvPr id="232" name="Image 232"/>
                          <pic:cNvPicPr/>
                        </pic:nvPicPr>
                        <pic:blipFill>
                          <a:blip r:embed="rId137" cstate="print"/>
                          <a:stretch>
                            <a:fillRect/>
                          </a:stretch>
                        </pic:blipFill>
                        <pic:spPr>
                          <a:xfrm>
                            <a:off x="4072128" y="7656576"/>
                            <a:ext cx="121920" cy="121919"/>
                          </a:xfrm>
                          <a:prstGeom prst="rect">
                            <a:avLst/>
                          </a:prstGeom>
                        </pic:spPr>
                      </pic:pic>
                    </wpg:wgp>
                  </a:graphicData>
                </a:graphic>
              </wp:anchor>
            </w:drawing>
          </mc:Choice>
          <mc:Fallback>
            <w:pict>
              <v:group w14:anchorId="37590EB0" id="Group 227" o:spid="_x0000_s1026" style="position:absolute;margin-left:0;margin-top:0;width:595.2pt;height:841.7pt;z-index:1581158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MoAfRRRQAUUUUAFFFFABRRRQAUUUUAFFFFABRRRQAUUUUAFFFFABRRR&#10;QAUUUUAFFFFABRRRQAUUUUAFFFFABRRRQAUUUUAFFFFABRRRQBE5wBj0ook6D6UVx1/iRnIlooor&#10;sN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ZT6KACiiigAooooAik6D6UUSdB9KK4q/wASM5EtFFFdpoFFFFABRRTKAH0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TKfQAUUUUAFFFFABRRRQAUUUUAFFFFABRRRQAUUUUAFFFFABRRRQAUUUUAFFFFABRRRQAU&#10;UUUAFB6GiigCshDsOo7j2op4Hzt6H/Cisam6Ii5JbaE1FFFbF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C&#10;zgt1x2ooYAtx1orCp09DJ2srq/p6k1FFFbmo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RN98/j/ACoob7xP&#10;bmisKnT0MZPb+upLRRRW5s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NFFAFYRhQz7QzdOOKKbcjMR+QyY7ZxRTcorSTsc8pwg7czXpEt0UUUjoCiiigAoo&#10;ooAKKKKACiiigAooooAKg+x1PRQAUUUUAFFFFABRRRQAUUUUAFFFFABRRRQAUUUUAFFFFABRRRQA&#10;UUUUAFFFFABRRRQAUUUUAFFFFABRRRQByJ1vU7jxRd6YttZiyt1BD3ROfqK66uZ/4QfSP+Et/wCE&#10;n+wD+2fsn9mfat3P2bO7+ddN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WuTshJyQf9kZoouRvhYHOf9k4oqoSUVZv9TGc3B29ry/8AbtyzRRRUmwUUUUAFFFFA&#10;BRRRQAUUUUAFFFFABRRRQAUUUUAFFFFABRRRQAUUUUAFFFFABRRRQAUUUUAFFFFABRRRQAUUUUAF&#10;Mp9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mUAPooooAKKKKACiiigAooooAKKKKACiiigAoo&#10;ooAKKKKACiiigAooooArXJ2Qk8g/7I5oouRvhYHJP+ycUVUIKSvb9DKUXN3VPm/7esWaKKKk1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qrf2FreWDW9wAbYjBBNWqACiiigAooooAKKKKACiiigAoooo&#10;AKKKKAGU+iigAooooAKKKKACiiigAooooAKDRRQBWEYUM+0M3Tjiim3IzEfkMmO2cUU3KK0k7HPK&#10;cIO3M16RLdFFFI6AooooAKKKKACiiigAooooAKZT6KACiiigAooooAKKKKACiiigAooooAKKKKAC&#10;iiigAooplAD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TKfTKACim06gBtMp9MoMh&#10;lNoplBBoUHpTKfQdBWEYUM+0M3Tjiim3IPlH92ZPbPNFNQ51dJP1BRqyWkU/Vluiiik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">
                <v:shape id="Image 22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ZSI7DAAAA3AAAAA8AAABkcnMvZG93bnJldi54bWxET89rwjAUvg/8H8ITvBRNV1mRahQ3EAZj&#10;h1UPHh/Nsy02L10Sa7e/3hwGO358vze70XRiIOdbywqeFykI4srqlmsFp+NhvgLhA7LGzjIp+CEP&#10;u+3kaYOFtnf+oqEMtYgh7AtU0ITQF1L6qiGDfmF74shdrDMYInS11A7vMdx0MkvTXBpsOTY02NNb&#10;Q9W1vBkF5/w3uSWnTyeX9D18lC/4Wia5UrPpuF+DCDSGf/Gf+10ryLK4Np6JR0B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ZlIjsMAAADcAAAADwAAAAAAAAAAAAAAAACf&#10;AgAAZHJzL2Rvd25yZXYueG1sUEsFBgAAAAAEAAQA9wAAAI8DAAAAAA==&#10;">
                  <v:imagedata r:id="rId138" o:title=""/>
                </v:shape>
                <v:shape id="Image 229" o:spid="_x0000_s1028" type="#_x0000_t75" style="position:absolute;left:23164;top:2682;width:44135;height:5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0gMLGAAAA3AAAAA8AAABkcnMvZG93bnJldi54bWxEj91qAjEUhO8LvkM4gjelZrtQsVujiEWU&#10;guAfeHu6Od0s3ZwsSdStT28KhV4OM/MNM5l1thEX8qF2rOB5mIEgLp2uuVJwPCyfxiBCRNbYOCYF&#10;PxRgNu09TLDQ7so7uuxjJRKEQ4EKTIxtIWUoDVkMQ9cSJ+/LeYsxSV9J7fGa4LaReZaNpMWa04LB&#10;lhaGyu/92Sp4PN3Mx+jTrLbvfmXzsGl329uLUoN+N38DEamL/+G/9loryPNX+D2TjoCc3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zSAwsYAAADcAAAADwAAAAAAAAAAAAAA&#10;AACfAgAAZHJzL2Rvd25yZXYueG1sUEsFBgAAAAAEAAQA9wAAAJIDAAAAAA==&#10;">
                  <v:imagedata r:id="rId139" o:title=""/>
                </v:shape>
                <v:shape id="Image 230" o:spid="_x0000_s1029" type="#_x0000_t75" style="position:absolute;left:11460;top:8656;width:56571;height:81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ZHCPAAAAA3AAAAA8AAABkcnMvZG93bnJldi54bWxET89rwjAUvgv7H8Ib7GbTdaCjMxYZju0m&#10;dWPs+GieTWnyUppou//eHASPH9/vTTU7Ky40hs6zgucsB0HceN1xq+Dn+2P5CiJEZI3WMyn4pwDV&#10;9mGxwVL7iWu6HGMrUgiHEhWYGIdSytAYchgyPxAn7uRHhzHBsZV6xCmFOyuLPF9Jhx2nBoMDvRtq&#10;+uPZKfgb7PrwORW4J0l1b+v6N2ij1NPjvHsDEWmOd/HN/aUVFC9pfjqTjoDcX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FkcI8AAAADcAAAADwAAAAAAAAAAAAAAAACfAgAA&#10;ZHJzL2Rvd25yZXYueG1sUEsFBgAAAAAEAAQA9wAAAIwDAAAAAA==&#10;">
                  <v:imagedata r:id="rId140" o:title=""/>
                </v:shape>
                <v:shape id="Image 231" o:spid="_x0000_s1030" type="#_x0000_t75" style="position:absolute;left:39745;top:70713;width:7803;height:9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2pLDEAAAA3AAAAA8AAABkcnMvZG93bnJldi54bWxEj9FqAjEURN8L/kO4gm81u1pKXY1iC4rg&#10;Q+nqB1w2183q5mZJoq5/3wiFPg4zc4ZZrHrbihv50DhWkI8zEMSV0w3XCo6HzesHiBCRNbaOScGD&#10;AqyWg5cFFtrd+YduZaxFgnAoUIGJsSukDJUhi2HsOuLknZy3GJP0tdQe7wluWznJsndpseG0YLCj&#10;L0PVpbxaBa45+7fPx2a7K/PD7FuezN5xr9Ro2K/nICL18T/8195pBZNpDs8z6Qj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H2pLDEAAAA3AAAAA8AAAAAAAAAAAAAAAAA&#10;nwIAAGRycy9kb3ducmV2LnhtbFBLBQYAAAAABAAEAPcAAACQAwAAAAA=&#10;">
                  <v:imagedata r:id="rId141" o:title=""/>
                </v:shape>
                <v:shape id="Image 232" o:spid="_x0000_s1031" type="#_x0000_t75" style="position:absolute;left:40721;top:76565;width:1219;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NpjLFAAAA3AAAAA8AAABkcnMvZG93bnJldi54bWxEj0FrwkAUhO8F/8PyBG910xhtSbMRFRTp&#10;TdtDj6/Z1yQ0+zZmV43+ercgeBxm5hsmm/emESfqXG1Zwcs4AkFcWF1zqeDrc/38BsJ5ZI2NZVJw&#10;IQfzfPCUYartmXd02vtSBAi7FBVU3replK6oyKAb25Y4eL+2M+iD7EqpOzwHuGlkHEUzabDmsFBh&#10;S6uKir/90ShoforXFV9nSb9JrktTH7+nH4dEqdGwX7yD8NT7R/je3moF8SSG/zPhCMj8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zaYyxQAAANwAAAAPAAAAAAAAAAAAAAAA&#10;AJ8CAABkcnMvZG93bnJldi54bWxQSwUGAAAAAAQABAD3AAAAkQMAAAAA&#10;">
                  <v:imagedata r:id="rId142" o:title=""/>
                </v:shape>
                <w10:wrap anchorx="page" anchory="page"/>
              </v:group>
            </w:pict>
          </mc:Fallback>
        </mc:AlternateContent>
      </w:r>
    </w:p>
    <w:p w:rsidR="000857F9" w:rsidRDefault="000857F9">
      <w:pPr>
        <w:pStyle w:val="BodyText"/>
        <w:rPr>
          <w:b/>
          <w:sz w:val="17"/>
        </w:rPr>
        <w:sectPr w:rsidR="000857F9">
          <w:headerReference w:type="default" r:id="rId143"/>
          <w:pgSz w:w="11910" w:h="16840"/>
          <w:pgMar w:top="1920" w:right="1559" w:bottom="280" w:left="1700" w:header="0" w:footer="0" w:gutter="0"/>
          <w:cols w:space="720"/>
        </w:sectPr>
      </w:pPr>
    </w:p>
    <w:p w:rsidR="000857F9" w:rsidRDefault="00196ABF">
      <w:pPr>
        <w:pStyle w:val="BodyText"/>
        <w:spacing w:before="4"/>
        <w:rPr>
          <w:b/>
          <w:sz w:val="17"/>
        </w:rPr>
      </w:pPr>
      <w:r>
        <w:rPr>
          <w:b/>
          <w:noProof/>
          <w:sz w:val="17"/>
          <w:lang w:val="en-US"/>
        </w:rPr>
        <w:drawing>
          <wp:anchor distT="0" distB="0" distL="0" distR="0" simplePos="0" relativeHeight="47786444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2608" behindDoc="0" locked="0" layoutInCell="1" allowOverlap="1">
                <wp:simplePos x="0" y="0"/>
                <wp:positionH relativeFrom="page">
                  <wp:posOffset>0</wp:posOffset>
                </wp:positionH>
                <wp:positionV relativeFrom="page">
                  <wp:posOffset>0</wp:posOffset>
                </wp:positionV>
                <wp:extent cx="7559040" cy="10689590"/>
                <wp:effectExtent l="0" t="0" r="0" b="0"/>
                <wp:wrapNone/>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5" name="Image 235"/>
                          <pic:cNvPicPr/>
                        </pic:nvPicPr>
                        <pic:blipFill>
                          <a:blip r:embed="rId144" cstate="print"/>
                          <a:stretch>
                            <a:fillRect/>
                          </a:stretch>
                        </pic:blipFill>
                        <pic:spPr>
                          <a:xfrm>
                            <a:off x="0" y="0"/>
                            <a:ext cx="7559040" cy="10689335"/>
                          </a:xfrm>
                          <a:prstGeom prst="rect">
                            <a:avLst/>
                          </a:prstGeom>
                        </pic:spPr>
                      </pic:pic>
                      <pic:pic xmlns:pic="http://schemas.openxmlformats.org/drawingml/2006/picture">
                        <pic:nvPicPr>
                          <pic:cNvPr id="236" name="Image 236"/>
                          <pic:cNvPicPr/>
                        </pic:nvPicPr>
                        <pic:blipFill>
                          <a:blip r:embed="rId145" cstate="print"/>
                          <a:stretch>
                            <a:fillRect/>
                          </a:stretch>
                        </pic:blipFill>
                        <pic:spPr>
                          <a:xfrm>
                            <a:off x="853439" y="414527"/>
                            <a:ext cx="6291072" cy="9265919"/>
                          </a:xfrm>
                          <a:prstGeom prst="rect">
                            <a:avLst/>
                          </a:prstGeom>
                        </pic:spPr>
                      </pic:pic>
                      <pic:pic xmlns:pic="http://schemas.openxmlformats.org/drawingml/2006/picture">
                        <pic:nvPicPr>
                          <pic:cNvPr id="237" name="Image 237"/>
                          <pic:cNvPicPr/>
                        </pic:nvPicPr>
                        <pic:blipFill>
                          <a:blip r:embed="rId146" cstate="print"/>
                          <a:stretch>
                            <a:fillRect/>
                          </a:stretch>
                        </pic:blipFill>
                        <pic:spPr>
                          <a:xfrm>
                            <a:off x="536448" y="1450847"/>
                            <a:ext cx="6778752" cy="256031"/>
                          </a:xfrm>
                          <a:prstGeom prst="rect">
                            <a:avLst/>
                          </a:prstGeom>
                        </pic:spPr>
                      </pic:pic>
                      <pic:pic xmlns:pic="http://schemas.openxmlformats.org/drawingml/2006/picture">
                        <pic:nvPicPr>
                          <pic:cNvPr id="238" name="Image 238"/>
                          <pic:cNvPicPr/>
                        </pic:nvPicPr>
                        <pic:blipFill>
                          <a:blip r:embed="rId147" cstate="print"/>
                          <a:stretch>
                            <a:fillRect/>
                          </a:stretch>
                        </pic:blipFill>
                        <pic:spPr>
                          <a:xfrm>
                            <a:off x="5852159" y="8961119"/>
                            <a:ext cx="512063" cy="85343"/>
                          </a:xfrm>
                          <a:prstGeom prst="rect">
                            <a:avLst/>
                          </a:prstGeom>
                        </pic:spPr>
                      </pic:pic>
                    </wpg:wgp>
                  </a:graphicData>
                </a:graphic>
              </wp:anchor>
            </w:drawing>
          </mc:Choice>
          <mc:Fallback>
            <w:pict>
              <v:group w14:anchorId="48549111" id="Group 234" o:spid="_x0000_s1026" style="position:absolute;margin-left:0;margin-top:0;width:595.2pt;height:841.7pt;z-index:158126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Q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D0oooAoyK6qSQWH93YKKfcL5cTspAkA+9iipqSaaSPMxFTkkl5fyxL&#10;dFFFUemFFFFABRRRQAUUUUAFFFFABRRRQAUUUUAFFFFABRRRQAUUUUAFFFFABRRRQAUUUUAFFFFA&#10;BRRRQAUUUUAFFFFABRRRQAUUUUAFFFFABRTKf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D0NFFAFKWTyIdzNsYnqBmipJQFAIOFGSSe1FZSqKDsoN&#10;+mhlL2Stz3v5SsWaKKK1NQooooAKKKKACiiigAooooAKKKKACiiigAooooAKKKKAGUU+igBlFPoo&#10;AZTalooAZRRT6AGUU+igBlFPooAKZT6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g0UUAVhGFDPtDN7cUU25GYj8hkx2ziim5xWknY55ThB25mvSJbooopHQ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Fa5OyEnJB/2Rmii5G+Fgc5/2TiiqhJRVm/1MZzcHb2vL/wBu3LNFFFSbBRRRQAUUUUAF&#10;FFFABRRRQAUUUUAFFFFABRRRQAUUUUAFFFFABRRRQAUUUUAFFFFABRRRQAUUUUAFFFFABRRRQAUU&#10;UUAFFFFABRRRQAUUUUAFFFFABRRRQAUUUUAFFFFABRTKf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VmZ9vGOOrEcflRTpAFDM3yH1PIop83LpzGbly6PlXrqyxRRRSNAooooAKKKKA&#10;CiiigAooooAKKKKACiiigAooooAKKKKAGUUUUAPoplPoAKKKKACimUUAPoplFAD6KKZQAU+mUUAP&#10;oplP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PSiigCr0ibcV9+OKKWfLBwR8pFFTKfJozjrzcGlFJ6ddSzRRRVHYFFFFAB&#10;RRRQAUUUUAFFFFABRRRQAUUUUAFFFFABRRRQAyiin0AMooooAKKKfQAyin0ygAop9FABTKfTKAH0&#10;yn0ygAooooAf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FJ0H0ook6D6UVxV/iRnMlooortNAooooAKKKKACiiigAooooAKKKKACii&#10;igAooooAKKKKAGUU+igAplFPoAZT6KKAGUU+igBlFFPoAZRT6KAGUU+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ifoPxoofoPxorjxHxIiRLRRRXYW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EUnQfSiiToPpRXFX+JGcy&#10;Wiiiu00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QaKKAIW/1TfSilzzg9OlFc&#10;taneRlKDnqv61JaKKK6jUKKKKACiiigAooooAKKKKACiiigAooooAKKKKACiiigAooooAKKKKACi&#10;iigAooooAKKKKACiiigAoplPoAKKKKACimU+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PSiigCsIwoZ9oZunHFFNueYj+7MmO2eaKahzq6SfqCjVktIp+si3&#10;RRRS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JvuP9BRSOcI+eOBRXJX+I55PX+u5NRRRXWd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BlPoooAKKKKACiiigAooplAD6KKKACiiigAooooAKKKKACiiigAooooAKKKK&#10;ACiiigCrMz7eMcdWI4/KinSAAFm+X3PIop8yjpzIzcuXT3V66liiiik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FWZn28Y46sRx+VFOkAALN8vueRRT5lHTmR&#10;m5cunur11LFFFFI0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GiigCsIwoZ9oZunHFF&#10;NuRmI/IZMds4opuUVpJ2OeU4QduZr0iW6KKKR0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plAD6KrfbKbQQW6K&#10;ofbKb9soAtfaxTqz6b9sqyTSqP7aPSqtRUAW/t1FVKloIH1LTasVBZLRRRQakE/+rb7vTvRRP9xh&#10;8ucdDRUPf7PzJ/8AAfn+nkT0UUVZQVif8v8AW3VC9qyBKlqlUllQSXKfVenVBRNTqip9BZLRTKKA&#10;H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">
                <v:shape id="Image 23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9srfGAAAA3AAAAA8AAABkcnMvZG93bnJldi54bWxEj09rwkAUxO8Fv8PyCt7qxn+lpK5SCq05&#10;2cYWvb5mX5Ng9m3YXWP007sFocdhZn7DLFa9aURHzteWFYxHCQjiwuqaSwXfX28PTyB8QNbYWCYF&#10;Z/KwWg7uFphqe+Kcum0oRYSwT1FBFUKbSumLigz6kW2Jo/drncEQpSuldniKcNPISZI8SoM1x4UK&#10;W3qtqDhsj0bBLM/ex/lF889m/Smzj3a6c91eqeF9//IMIlAf/sO3dqYVTKZz+DsTj4BcX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v2yt8YAAADcAAAADwAAAAAAAAAAAAAA&#10;AACfAgAAZHJzL2Rvd25yZXYueG1sUEsFBgAAAAAEAAQA9wAAAJIDAAAAAA==&#10;">
                  <v:imagedata r:id="rId148" o:title=""/>
                </v:shape>
                <v:shape id="Image 236" o:spid="_x0000_s1028" type="#_x0000_t75" style="position:absolute;left:8534;top:4145;width:62911;height:92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NjJnHAAAA3AAAAA8AAABkcnMvZG93bnJldi54bWxEj0FLw0AUhO9C/8PyCt7sphGDxG5LqShK&#10;kdrqocfX7Gs2JPs2ZNck9te7guBxmJlvmMVqtI3oqfOVYwXzWQKCuHC64lLB58fTzT0IH5A1No5J&#10;wTd5WC0nVwvMtRt4T/0hlCJC2OeowITQ5lL6wpBFP3MtcfTOrrMYouxKqTscItw2Mk2STFqsOC4Y&#10;bGljqKgPX1bBqzX1891jva/7U7s9vl3Wu+H0rtT1dFw/gAg0hv/wX/tFK0hvM/g9E4+AXP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jNjJnHAAAA3AAAAA8AAAAAAAAAAAAA&#10;AAAAnwIAAGRycy9kb3ducmV2LnhtbFBLBQYAAAAABAAEAPcAAACTAwAAAAA=&#10;">
                  <v:imagedata r:id="rId149" o:title=""/>
                </v:shape>
                <v:shape id="Image 237" o:spid="_x0000_s1029" type="#_x0000_t75" style="position:absolute;left:5364;top:14508;width:67788;height: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z6tnFAAAA3AAAAA8AAABkcnMvZG93bnJldi54bWxEj81qwzAQhO+FvoPYQm+N7BTy40QJJRDI&#10;oSSN2wdYrPUPtVaKpMTO21eFQo/DzHzDrLej6cWNfOgsK8gnGQjiyuqOGwVfn/uXBYgQkTX2lknB&#10;nQJsN48Payy0HfhMtzI2IkE4FKigjdEVUoaqJYNhYh1x8mrrDcYkfSO1xyHBTS+nWTaTBjtOCy06&#10;2rVUfZdXo6Au43Cq6/xy9/nxtLzM3fsHOaWen8a3FYhIY/wP/7UPWsH0dQ6/Z9IRkJ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c+rZxQAAANwAAAAPAAAAAAAAAAAAAAAA&#10;AJ8CAABkcnMvZG93bnJldi54bWxQSwUGAAAAAAQABAD3AAAAkQMAAAAA&#10;">
                  <v:imagedata r:id="rId150" o:title=""/>
                </v:shape>
                <v:shape id="Image 238" o:spid="_x0000_s1030" type="#_x0000_t75" style="position:absolute;left:58521;top:89611;width:5121;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oTI29AAAA3AAAAA8AAABkcnMvZG93bnJldi54bWxET8uqwjAQ3Qv+QxjBnaZWFKlGKYLgVq+4&#10;HpqxrTaT2ERb/94shLs8nPdm15tGvKn1tWUFs2kCgriwuuZSweXvMFmB8AFZY2OZFHzIw247HGww&#10;07bjE73PoRQxhH2GCqoQXCalLyoy6KfWEUfuZluDIcK2lLrFLoabRqZJspQGa44NFTraV1Q8zi+j&#10;YH/I80XaPW6N6+6L5el1fTptlBqP+nwNIlAf/sU/91ErSOdxbTwTj4Dcfg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0GhMjb0AAADcAAAADwAAAAAAAAAAAAAAAACfAgAAZHJz&#10;L2Rvd25yZXYueG1sUEsFBgAAAAAEAAQA9wAAAIkDAAAAAA==&#10;">
                  <v:imagedata r:id="rId151" o:title=""/>
                </v:shape>
                <w10:wrap anchorx="page" anchory="page"/>
              </v:group>
            </w:pict>
          </mc:Fallback>
        </mc:AlternateContent>
      </w:r>
    </w:p>
    <w:p w:rsidR="000857F9" w:rsidRDefault="000857F9">
      <w:pPr>
        <w:pStyle w:val="BodyText"/>
        <w:rPr>
          <w:b/>
          <w:sz w:val="17"/>
        </w:rPr>
        <w:sectPr w:rsidR="000857F9">
          <w:headerReference w:type="default" r:id="rId152"/>
          <w:pgSz w:w="11910" w:h="16840"/>
          <w:pgMar w:top="1920" w:right="1559" w:bottom="280" w:left="1700" w:header="0" w:footer="0" w:gutter="0"/>
          <w:cols w:space="720"/>
        </w:sectPr>
      </w:pPr>
    </w:p>
    <w:p w:rsidR="000857F9" w:rsidRDefault="00196ABF">
      <w:pPr>
        <w:pStyle w:val="BodyText"/>
        <w:spacing w:before="4"/>
        <w:rPr>
          <w:b/>
          <w:sz w:val="17"/>
        </w:rPr>
      </w:pPr>
      <w:r>
        <w:rPr>
          <w:b/>
          <w:noProof/>
          <w:sz w:val="17"/>
          <w:lang w:val="en-US"/>
        </w:rPr>
        <w:drawing>
          <wp:anchor distT="0" distB="0" distL="0" distR="0" simplePos="0" relativeHeight="47786547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3632" behindDoc="0" locked="0" layoutInCell="1" allowOverlap="1">
                <wp:simplePos x="0" y="0"/>
                <wp:positionH relativeFrom="page">
                  <wp:posOffset>0</wp:posOffset>
                </wp:positionH>
                <wp:positionV relativeFrom="page">
                  <wp:posOffset>0</wp:posOffset>
                </wp:positionV>
                <wp:extent cx="7559040" cy="10689590"/>
                <wp:effectExtent l="0" t="0" r="0" b="0"/>
                <wp:wrapNone/>
                <wp:docPr id="240"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1" name="Image 241"/>
                          <pic:cNvPicPr/>
                        </pic:nvPicPr>
                        <pic:blipFill>
                          <a:blip r:embed="rId153" cstate="print"/>
                          <a:stretch>
                            <a:fillRect/>
                          </a:stretch>
                        </pic:blipFill>
                        <pic:spPr>
                          <a:xfrm>
                            <a:off x="0" y="0"/>
                            <a:ext cx="7559040" cy="10689335"/>
                          </a:xfrm>
                          <a:prstGeom prst="rect">
                            <a:avLst/>
                          </a:prstGeom>
                        </pic:spPr>
                      </pic:pic>
                      <pic:pic xmlns:pic="http://schemas.openxmlformats.org/drawingml/2006/picture">
                        <pic:nvPicPr>
                          <pic:cNvPr id="242" name="Image 242"/>
                          <pic:cNvPicPr/>
                        </pic:nvPicPr>
                        <pic:blipFill>
                          <a:blip r:embed="rId154" cstate="print"/>
                          <a:stretch>
                            <a:fillRect/>
                          </a:stretch>
                        </pic:blipFill>
                        <pic:spPr>
                          <a:xfrm>
                            <a:off x="1536191" y="353567"/>
                            <a:ext cx="5388864" cy="938783"/>
                          </a:xfrm>
                          <a:prstGeom prst="rect">
                            <a:avLst/>
                          </a:prstGeom>
                        </pic:spPr>
                      </pic:pic>
                      <pic:pic xmlns:pic="http://schemas.openxmlformats.org/drawingml/2006/picture">
                        <pic:nvPicPr>
                          <pic:cNvPr id="243" name="Image 243"/>
                          <pic:cNvPicPr/>
                        </pic:nvPicPr>
                        <pic:blipFill>
                          <a:blip r:embed="rId155" cstate="print"/>
                          <a:stretch>
                            <a:fillRect/>
                          </a:stretch>
                        </pic:blipFill>
                        <pic:spPr>
                          <a:xfrm>
                            <a:off x="853439" y="1609343"/>
                            <a:ext cx="5949696" cy="8034528"/>
                          </a:xfrm>
                          <a:prstGeom prst="rect">
                            <a:avLst/>
                          </a:prstGeom>
                        </pic:spPr>
                      </pic:pic>
                    </wpg:wgp>
                  </a:graphicData>
                </a:graphic>
              </wp:anchor>
            </w:drawing>
          </mc:Choice>
          <mc:Fallback>
            <w:pict>
              <v:group w14:anchorId="0CCE1133" id="Group 240" o:spid="_x0000_s1026" style="position:absolute;margin-left:0;margin-top:0;width:595.2pt;height:841.7pt;z-index:1581363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Wdaaha3ct1awXQNzbEC4wOQa0aACiiigAooooAKKKKACiiigAooooAKKKKACiiigAooooAKKK&#10;KACiiigAooooAKKKKACiiigAooooAKKKKACiiigAooooAKKKKACiiigCtcnZCTyD/sjmii5G+Fgc&#10;k/7JxRVQgpK9v0MpRc3dU+b/ALesWaKKKk1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yn0AFFFFABRRRQAUU&#10;UUAFFFFABRRRQAUUUUAFFFFABRRRQAUUUUAFFFFABRRRQAUUUUAFFFFABRRRQAUUUUAFFFFABRRR&#10;QAUGiigCsIwoZ9oZunHFFNuRmI/IZMds4opuUVpJ2OeU4QduZr0iW6KKKR0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EE/+rb7vTvRRP9xh8ucdDRUPf7PzJ/8AAfn+nkT0UUVZRS1j/kG3X0rg/tldtrP/ACD7v/r3&#10;P9a8p+2VrQOasdN9uqT7ZXPfbqk+2V0mB0n26p/tlcp9sqx9spFnU/bqm+3Vzf2yrljfVIG79upP&#10;tlZf26l+2VQGz9uq39urC+3VJ9srIo3/ALWKlrA+2Vb+2Vn7Eu5rUVWsb77aKnrM1HUVFe9BT6AJ&#10;aKZRQWP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">
                <v:shape id="Image 24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dljTFAAAA3AAAAA8AAABkcnMvZG93bnJldi54bWxEj0FrwkAUhO8F/8PyBG+6UYvG6Cq2IvTg&#10;wcb2/sg+k7TZtyG76tZf3xUKPQ4z8w2z2gTTiCt1rrasYDxKQBAXVtdcKvg47YcpCOeRNTaWScEP&#10;Odise08rzLS98Ttdc1+KCGGXoYLK+zaT0hUVGXQj2xJH72w7gz7KrpS6w1uEm0ZOkmQmDdYcFyps&#10;6bWi4ju/GAXzcD6+5JevdnFMd3z/vB/CdpoqNeiH7RKEp+D/w3/tN61g8jyGx5l4BO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nZY0xQAAANwAAAAPAAAAAAAAAAAAAAAA&#10;AJ8CAABkcnMvZG93bnJldi54bWxQSwUGAAAAAAQABAD3AAAAkQMAAAAA&#10;">
                  <v:imagedata r:id="rId156" o:title=""/>
                </v:shape>
                <v:shape id="Image 242" o:spid="_x0000_s1028" type="#_x0000_t75" style="position:absolute;left:15361;top:3535;width:53889;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gdRvDAAAA3AAAAA8AAABkcnMvZG93bnJldi54bWxEj0GLwjAUhO/C/ofwFvamabsi2jWKCMIe&#10;vFhFPD6bt02xeSlN1O6/N4LgcZiZb5j5sreNuFHna8cK0lECgrh0uuZKwWG/GU5B+ICssXFMCv7J&#10;w3LxMZhjrt2dd3QrQiUihH2OCkwIbS6lLw1Z9CPXEkfvz3UWQ5RdJXWH9wi3jcySZCIt1hwXDLa0&#10;NlReiqtVUJwOZta0xzG57+1ep5dzujuelfr67Fc/IAL14R1+tX+1gmycwfNMPAJy8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WB1G8MAAADcAAAADwAAAAAAAAAAAAAAAACf&#10;AgAAZHJzL2Rvd25yZXYueG1sUEsFBgAAAAAEAAQA9wAAAI8DAAAAAA==&#10;">
                  <v:imagedata r:id="rId157" o:title=""/>
                </v:shape>
                <v:shape id="Image 243" o:spid="_x0000_s1029" type="#_x0000_t75" style="position:absolute;left:8534;top:16093;width:59497;height:80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LYObEAAAA3AAAAA8AAABkcnMvZG93bnJldi54bWxEj0FrwkAUhO9C/8PyCr3pRqsi0VWkxVIK&#10;Hox6f2Sfydrs2zS7xvjv3YLgcZiZb5jFqrOVaKnxxrGC4SABQZw7bbhQcNhv+jMQPiBrrByTght5&#10;WC1fegtMtbvyjtosFCJC2KeooAyhTqX0eUkW/cDVxNE7ucZiiLIppG7wGuG2kqMkmUqLhuNCiTV9&#10;lJT/ZhergDrnzK3dfv6Yv/Pka33ZHHE/VOrttVvPQQTqwjP8aH9rBaPxO/yfiUdAL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LYObEAAAA3AAAAA8AAAAAAAAAAAAAAAAA&#10;nwIAAGRycy9kb3ducmV2LnhtbFBLBQYAAAAABAAEAPcAAACQAwAAAAA=&#10;">
                  <v:imagedata r:id="rId158" o:title=""/>
                </v:shape>
                <w10:wrap anchorx="page" anchory="page"/>
              </v:group>
            </w:pict>
          </mc:Fallback>
        </mc:AlternateContent>
      </w:r>
    </w:p>
    <w:p w:rsidR="000857F9" w:rsidRDefault="000857F9">
      <w:pPr>
        <w:pStyle w:val="BodyText"/>
        <w:rPr>
          <w:b/>
          <w:sz w:val="17"/>
        </w:rPr>
        <w:sectPr w:rsidR="000857F9">
          <w:headerReference w:type="default" r:id="rId159"/>
          <w:pgSz w:w="11910" w:h="16840"/>
          <w:pgMar w:top="1920" w:right="1559" w:bottom="280" w:left="1700" w:header="0" w:footer="0" w:gutter="0"/>
          <w:cols w:space="720"/>
        </w:sectPr>
      </w:pPr>
    </w:p>
    <w:p w:rsidR="000857F9" w:rsidRDefault="00196ABF">
      <w:pPr>
        <w:pStyle w:val="BodyText"/>
        <w:spacing w:before="4"/>
        <w:rPr>
          <w:b/>
          <w:sz w:val="17"/>
        </w:rPr>
      </w:pPr>
      <w:r>
        <w:rPr>
          <w:b/>
          <w:noProof/>
          <w:sz w:val="17"/>
          <w:lang w:val="en-US"/>
        </w:rPr>
        <w:drawing>
          <wp:anchor distT="0" distB="0" distL="0" distR="0" simplePos="0" relativeHeight="47786649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4656" behindDoc="0" locked="0" layoutInCell="1" allowOverlap="1">
                <wp:simplePos x="0" y="0"/>
                <wp:positionH relativeFrom="page">
                  <wp:posOffset>0</wp:posOffset>
                </wp:positionH>
                <wp:positionV relativeFrom="page">
                  <wp:posOffset>0</wp:posOffset>
                </wp:positionV>
                <wp:extent cx="7559040" cy="10689590"/>
                <wp:effectExtent l="0" t="0" r="0" b="0"/>
                <wp:wrapNone/>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6" name="Image 246"/>
                          <pic:cNvPicPr/>
                        </pic:nvPicPr>
                        <pic:blipFill>
                          <a:blip r:embed="rId160" cstate="print"/>
                          <a:stretch>
                            <a:fillRect/>
                          </a:stretch>
                        </pic:blipFill>
                        <pic:spPr>
                          <a:xfrm>
                            <a:off x="0" y="0"/>
                            <a:ext cx="7559040" cy="10689335"/>
                          </a:xfrm>
                          <a:prstGeom prst="rect">
                            <a:avLst/>
                          </a:prstGeom>
                        </pic:spPr>
                      </pic:pic>
                      <pic:pic xmlns:pic="http://schemas.openxmlformats.org/drawingml/2006/picture">
                        <pic:nvPicPr>
                          <pic:cNvPr id="247" name="Image 247"/>
                          <pic:cNvPicPr/>
                        </pic:nvPicPr>
                        <pic:blipFill>
                          <a:blip r:embed="rId161" cstate="print"/>
                          <a:stretch>
                            <a:fillRect/>
                          </a:stretch>
                        </pic:blipFill>
                        <pic:spPr>
                          <a:xfrm>
                            <a:off x="1511808" y="341375"/>
                            <a:ext cx="5486399" cy="987551"/>
                          </a:xfrm>
                          <a:prstGeom prst="rect">
                            <a:avLst/>
                          </a:prstGeom>
                        </pic:spPr>
                      </pic:pic>
                      <pic:pic xmlns:pic="http://schemas.openxmlformats.org/drawingml/2006/picture">
                        <pic:nvPicPr>
                          <pic:cNvPr id="248" name="Image 248"/>
                          <pic:cNvPicPr/>
                        </pic:nvPicPr>
                        <pic:blipFill>
                          <a:blip r:embed="rId162" cstate="print"/>
                          <a:stretch>
                            <a:fillRect/>
                          </a:stretch>
                        </pic:blipFill>
                        <pic:spPr>
                          <a:xfrm>
                            <a:off x="853439" y="1658111"/>
                            <a:ext cx="5949696" cy="7839456"/>
                          </a:xfrm>
                          <a:prstGeom prst="rect">
                            <a:avLst/>
                          </a:prstGeom>
                        </pic:spPr>
                      </pic:pic>
                      <pic:pic xmlns:pic="http://schemas.openxmlformats.org/drawingml/2006/picture">
                        <pic:nvPicPr>
                          <pic:cNvPr id="249" name="Image 249"/>
                          <pic:cNvPicPr/>
                        </pic:nvPicPr>
                        <pic:blipFill>
                          <a:blip r:embed="rId163" cstate="print"/>
                          <a:stretch>
                            <a:fillRect/>
                          </a:stretch>
                        </pic:blipFill>
                        <pic:spPr>
                          <a:xfrm>
                            <a:off x="2072639" y="7168895"/>
                            <a:ext cx="146304" cy="292607"/>
                          </a:xfrm>
                          <a:prstGeom prst="rect">
                            <a:avLst/>
                          </a:prstGeom>
                        </pic:spPr>
                      </pic:pic>
                      <pic:pic xmlns:pic="http://schemas.openxmlformats.org/drawingml/2006/picture">
                        <pic:nvPicPr>
                          <pic:cNvPr id="250" name="Image 250"/>
                          <pic:cNvPicPr/>
                        </pic:nvPicPr>
                        <pic:blipFill>
                          <a:blip r:embed="rId164" cstate="print"/>
                          <a:stretch>
                            <a:fillRect/>
                          </a:stretch>
                        </pic:blipFill>
                        <pic:spPr>
                          <a:xfrm>
                            <a:off x="121920" y="10448543"/>
                            <a:ext cx="682752" cy="121920"/>
                          </a:xfrm>
                          <a:prstGeom prst="rect">
                            <a:avLst/>
                          </a:prstGeom>
                        </pic:spPr>
                      </pic:pic>
                    </wpg:wgp>
                  </a:graphicData>
                </a:graphic>
              </wp:anchor>
            </w:drawing>
          </mc:Choice>
          <mc:Fallback>
            <w:pict>
              <v:group w14:anchorId="7A418420" id="Group 245" o:spid="_x0000_s1026" style="position:absolute;margin-left:0;margin-top:0;width:595.2pt;height:841.7pt;z-index:15814656;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">
                <v:shape id="Image 24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dUZLDAAAA3AAAAA8AAABkcnMvZG93bnJldi54bWxEj0GLwjAUhO/C/ofwFrzImiqLuNW0SEHw&#10;4GXVgsdH82zLNi/dJtb6740geBxmvhlmnQ6mET11rrasYDaNQBAXVtdcKjgdt19LEM4ja2wsk4I7&#10;OUiTj9EaY21v/Ev9wZcilLCLUUHlfRtL6YqKDLqpbYmDd7GdQR9kV0rd4S2Um0bOo2ghDdYcFips&#10;Kauo+DtcjYJcF81PFu37gO/1JLuf/32+U2r8OWxWIDwN/h1+0TutYP69gOeZcARk8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l1RksMAAADcAAAADwAAAAAAAAAAAAAAAACf&#10;AgAAZHJzL2Rvd25yZXYueG1sUEsFBgAAAAAEAAQA9wAAAI8DAAAAAA==&#10;">
                  <v:imagedata r:id="rId165" o:title=""/>
                </v:shape>
                <v:shape id="Image 247" o:spid="_x0000_s1028" type="#_x0000_t75" style="position:absolute;left:15118;top:3413;width:54864;height:9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KWDbGAAAA3AAAAA8AAABkcnMvZG93bnJldi54bWxEj09rAjEUxO+FfofwCt5q1j+tsjVKVQTp&#10;QeoqeH1sXjdrNy/LJurqpzdCocdhZn7DTGatrcSZGl86VtDrJiCIc6dLLhTsd6vXMQgfkDVWjknB&#10;lTzMps9PE0y1u/CWzlkoRISwT1GBCaFOpfS5IYu+62ri6P24xmKIsimkbvAS4baS/SR5lxZLjgsG&#10;a1oYyn+zk1WwseXNLQ/HYf32bTeGv+bzbNAq1XlpPz9ABGrDf/ivvdYK+sMRPM7EIyC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QpYNsYAAADcAAAADwAAAAAAAAAAAAAA&#10;AACfAgAAZHJzL2Rvd25yZXYueG1sUEsFBgAAAAAEAAQA9wAAAJIDAAAAAA==&#10;">
                  <v:imagedata r:id="rId166" o:title=""/>
                </v:shape>
                <v:shape id="Image 248" o:spid="_x0000_s1029" type="#_x0000_t75" style="position:absolute;left:8534;top:16581;width:59497;height:78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udBnCAAAA3AAAAA8AAABkcnMvZG93bnJldi54bWxET89rwjAUvg/8H8ITvM1UKVOqUXQ42UWG&#10;VfD6aJ5tsXkpSbR1f/1yEHb8+H4v171pxIOcry0rmIwTEMSF1TWXCs6nr/c5CB+QNTaWScGTPKxX&#10;g7clZtp2fKRHHkoRQ9hnqKAKoc2k9EVFBv3YtsSRu1pnMEToSqkddjHcNHKaJB/SYM2xocKWPisq&#10;bvndKJjt790uT2/bs7z8Pg8/M7tzOlVqNOw3CxCB+vAvfrm/tYJpGtfGM/EIyN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LnQZwgAAANwAAAAPAAAAAAAAAAAAAAAAAJ8C&#10;AABkcnMvZG93bnJldi54bWxQSwUGAAAAAAQABAD3AAAAjgMAAAAA&#10;">
                  <v:imagedata r:id="rId167" o:title=""/>
                </v:shape>
                <v:shape id="Image 249" o:spid="_x0000_s1030" type="#_x0000_t75" style="position:absolute;left:20726;top:71688;width:1463;height:2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sXYjGAAAA3AAAAA8AAABkcnMvZG93bnJldi54bWxEj0uLwkAQhO8L/oehBW/rxCA+oqPoLsJe&#10;9uAD0VuTaZNopidkZmP89zuC4LGoqq+o+bI1pWiodoVlBYN+BII4tbrgTMFhv/mcgHAeWWNpmRQ8&#10;yMFy0fmYY6LtnbfU7HwmAoRdggpy76tESpfmZND1bUUcvIutDfog60zqGu8BbkoZR9FIGiw4LORY&#10;0VdO6W33ZxREk+vqe3M5y/bwaMano4vXv6OjUr1uu5qB8NT6d/jV/tEK4uEUnmfCEZCL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KxdiMYAAADcAAAADwAAAAAAAAAAAAAA&#10;AACfAgAAZHJzL2Rvd25yZXYueG1sUEsFBgAAAAAEAAQA9wAAAJIDAAAAAA==&#10;">
                  <v:imagedata r:id="rId168" o:title=""/>
                </v:shape>
                <v:shape id="Image 250" o:spid="_x0000_s1031" type="#_x0000_t75" style="position:absolute;left:1219;top:104485;width:6827;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3czrDAAAA3AAAAA8AAABkcnMvZG93bnJldi54bWxET8tqwkAU3Rf8h+EK7uqkYoukjlJ8NAEX&#10;pZqCy0vmmgQzd8LMGNO/7yyELg/nvVwPphU9Od9YVvAyTUAQl1Y3XCkoTvvnBQgfkDW2lknBL3lY&#10;r0ZPS0y1vfM39cdQiRjCPkUFdQhdKqUvazLop7YjjtzFOoMhQldJ7fAew00rZ0nyJg02HBtq7GhT&#10;U3k93oyCW1H+zA9f2Xmb9Y2+flZF3vJOqcl4+HgHEWgI/+KHO9cKZq9xfjwTj4B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jdzOsMAAADcAAAADwAAAAAAAAAAAAAAAACf&#10;AgAAZHJzL2Rvd25yZXYueG1sUEsFBgAAAAAEAAQA9wAAAI8DAAAAAA==&#10;">
                  <v:imagedata r:id="rId169" o:title=""/>
                </v:shape>
                <w10:wrap anchorx="page" anchory="page"/>
              </v:group>
            </w:pict>
          </mc:Fallback>
        </mc:AlternateContent>
      </w:r>
    </w:p>
    <w:p w:rsidR="000857F9" w:rsidRDefault="000857F9">
      <w:pPr>
        <w:pStyle w:val="BodyText"/>
        <w:rPr>
          <w:b/>
          <w:sz w:val="17"/>
        </w:rPr>
        <w:sectPr w:rsidR="000857F9">
          <w:headerReference w:type="default" r:id="rId170"/>
          <w:pgSz w:w="11910" w:h="16840"/>
          <w:pgMar w:top="1920" w:right="1559" w:bottom="280" w:left="1700" w:header="0" w:footer="0" w:gutter="0"/>
          <w:cols w:space="720"/>
        </w:sectPr>
      </w:pPr>
    </w:p>
    <w:p w:rsidR="000857F9" w:rsidRDefault="00196ABF">
      <w:pPr>
        <w:pStyle w:val="BodyText"/>
        <w:spacing w:before="4"/>
        <w:rPr>
          <w:b/>
          <w:sz w:val="17"/>
        </w:rPr>
      </w:pPr>
      <w:r>
        <w:rPr>
          <w:b/>
          <w:noProof/>
          <w:sz w:val="17"/>
          <w:lang w:val="en-US"/>
        </w:rPr>
        <w:drawing>
          <wp:anchor distT="0" distB="0" distL="0" distR="0" simplePos="0" relativeHeight="47786752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5680" behindDoc="0" locked="0" layoutInCell="1" allowOverlap="1">
                <wp:simplePos x="0" y="0"/>
                <wp:positionH relativeFrom="page">
                  <wp:posOffset>0</wp:posOffset>
                </wp:positionH>
                <wp:positionV relativeFrom="page">
                  <wp:posOffset>0</wp:posOffset>
                </wp:positionV>
                <wp:extent cx="7559040" cy="10689590"/>
                <wp:effectExtent l="0" t="0" r="0" b="0"/>
                <wp:wrapNone/>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53" name="Image 253"/>
                          <pic:cNvPicPr/>
                        </pic:nvPicPr>
                        <pic:blipFill>
                          <a:blip r:embed="rId171" cstate="print"/>
                          <a:stretch>
                            <a:fillRect/>
                          </a:stretch>
                        </pic:blipFill>
                        <pic:spPr>
                          <a:xfrm>
                            <a:off x="0" y="0"/>
                            <a:ext cx="7559040" cy="10689335"/>
                          </a:xfrm>
                          <a:prstGeom prst="rect">
                            <a:avLst/>
                          </a:prstGeom>
                        </pic:spPr>
                      </pic:pic>
                      <pic:pic xmlns:pic="http://schemas.openxmlformats.org/drawingml/2006/picture">
                        <pic:nvPicPr>
                          <pic:cNvPr id="254" name="Image 254"/>
                          <pic:cNvPicPr/>
                        </pic:nvPicPr>
                        <pic:blipFill>
                          <a:blip r:embed="rId172" cstate="print"/>
                          <a:stretch>
                            <a:fillRect/>
                          </a:stretch>
                        </pic:blipFill>
                        <pic:spPr>
                          <a:xfrm>
                            <a:off x="1511808" y="341375"/>
                            <a:ext cx="5364479" cy="877824"/>
                          </a:xfrm>
                          <a:prstGeom prst="rect">
                            <a:avLst/>
                          </a:prstGeom>
                        </pic:spPr>
                      </pic:pic>
                      <pic:pic xmlns:pic="http://schemas.openxmlformats.org/drawingml/2006/picture">
                        <pic:nvPicPr>
                          <pic:cNvPr id="255" name="Image 255"/>
                          <pic:cNvPicPr/>
                        </pic:nvPicPr>
                        <pic:blipFill>
                          <a:blip r:embed="rId173" cstate="print"/>
                          <a:stretch>
                            <a:fillRect/>
                          </a:stretch>
                        </pic:blipFill>
                        <pic:spPr>
                          <a:xfrm>
                            <a:off x="829055" y="1231391"/>
                            <a:ext cx="6169152" cy="8339328"/>
                          </a:xfrm>
                          <a:prstGeom prst="rect">
                            <a:avLst/>
                          </a:prstGeom>
                        </pic:spPr>
                      </pic:pic>
                      <pic:pic xmlns:pic="http://schemas.openxmlformats.org/drawingml/2006/picture">
                        <pic:nvPicPr>
                          <pic:cNvPr id="256" name="Image 256"/>
                          <pic:cNvPicPr/>
                        </pic:nvPicPr>
                        <pic:blipFill>
                          <a:blip r:embed="rId174" cstate="print"/>
                          <a:stretch>
                            <a:fillRect/>
                          </a:stretch>
                        </pic:blipFill>
                        <pic:spPr>
                          <a:xfrm>
                            <a:off x="1950720" y="6900671"/>
                            <a:ext cx="146304" cy="365760"/>
                          </a:xfrm>
                          <a:prstGeom prst="rect">
                            <a:avLst/>
                          </a:prstGeom>
                        </pic:spPr>
                      </pic:pic>
                    </wpg:wgp>
                  </a:graphicData>
                </a:graphic>
              </wp:anchor>
            </w:drawing>
          </mc:Choice>
          <mc:Fallback>
            <w:pict>
              <v:group w14:anchorId="40102E13" id="Group 252" o:spid="_x0000_s1026" style="position:absolute;margin-left:0;margin-top:0;width:595.2pt;height:841.7pt;z-index:1581568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plAD8UUUUAFFFFABRRRQAUUUUAFFFFABRRRQBWuTs&#10;hJyQf9kZoouRuhYHOf8AZOKKcJqCs3+pjObg7e15f+3blmiiikb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B6GiigClLJ5EO5m2MT1AzRUkoCgEHCjJJPaispVFB2UG/TQyl7JW5738pWLNFFFamoUUVD9jH&#10;rQBNRVP7If8An6P6VW/sc/bN32y8/wC+uPzoA1aKZT6ACimU+gAooooAKKZT6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g9KAKtyHMecqq9wwopjKWiZ&#10;dgXd6tRTcuWy0+ZxVKs7rkpqS7uJdooopHaFFFFABRRRQAUUUUAFFFFABRRRQAyn0UUAFFFFABTK&#10;f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B6UUUAU5UJt3CqCeuO&#10;1FSSEMpHODxxRWT576f+lHPUp1nb2baXloWKKKK1OgKKKKACiiigAooooAKKKKACiiigAooooAKK&#10;KKACmU+igAoplFAD6KZRQA+ioqdQAU+mUUAPplPplABRRRQA+imUUAP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ifgD6UUP90fSiuKv8SM5slooortNAooooAKZT6KAGU+iigAooooAKKKKACiiigAooooAKZT6KAGU&#10;U+igBlFPooAZRT6KAGUUU+gBlFPooAKZT6KAGUU+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rMz7eMcdWI4/KinSAKGZvkPqeRRT5uXTmM3Ll0fKvXVliiiikaBRRRQAUUUUAFFFFABRRRQA&#10;UUUUAFFFFABRRRQAUUUUAMp9FMoAfRRRQAUUUUAFFFFABRRRQAUUUUAFFFFABRRRQAUUUUAFFFFA&#10;BRRRQAUUUUAMp9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QelFFAFXpE24r78cUUs+WDgj5SKKmU+TRnHXm4NKKT066lmiiiqOwKiqWigBlFPooAh+2D0p9P&#10;ooAKKKKACiiigAoplPoAKKguN+z9xjd7VPQAyin0UAMop9FADKfTKf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FJ0H0ook6D6UVxV/iRlMlooortNQooooAKKKKACiiigAoooo&#10;AKKKKACiiigAooooAKKKKACiiigAooooAip1PplABRTaKAHUU2igB1FNooAdRTadQA+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J+g/Gih+g/GiuPEfEiJEtFFFdhYUUUUAFFFFABRRRQAUUUUAFFFFABRRRQAUUUUA&#10;FFFFABRRRQAUUUUAFMp9FADKKfRQAyin0UAMop9FADKKf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RSdB9KK&#10;JOg+lFcVf4kZzJaKKK7TQ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&#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gn/1bfd6d6KJ/wDVsPlzjvRUPf7XyI/8C+X6+ZPRRRVlhRRRQAUUUUAFFFFABRRR&#10;QAUUUUAFFFFABRRRQAVFUtFAEVFS0UARUVLRQBFRUtFADKbUtFAEVFS0UARUVLTKAG0VLRQBFXLf&#10;EW+8Qab4M1e68M2VnrPiG2tCdLtLw7VnuQOMnt+FddRQByfw/vfEN54O0m68UWllZeIWtQ17Z2hy&#10;oue+D/nrXW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Mp9FADKfRRQAUUUUAFFFFABRRRQAUUUUAFFFFADKKfRQAUUUUAFFFFABRRRQA&#10;UUUUAFFFFABRRRQAUUUUAFFFFABRRRQAUUUUAFFFFAEE/wDq2+7070UT/cYfLnHQ0VD3+z8yf/Af&#10;n+nkT0UUVZ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HpRRQBWEYUM+0M3Tjiim3PMR/dmTHbPNFNQ51dJP1BRq&#10;yWkU/WRbooop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B6UUUAVhGFDPtDN044optyD5R/dmT2z&#10;zRTUOdXST9QUaslpFP1Zbooop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Fa5OyEnkH/ZHNFFyN8LA5J/2T&#10;iiqhBSV7foZSi5u6p83/AG9Ys0UUVJq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GiigCsIwoZ9oZunHFFNuRmI/IZMds4opu&#10;UVpJ2OeU4QduZr0iW6KKKR0BRRRQAUUUUAFFFFABRRRQAUUUUAFQfY6n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K1ydkJOSD/sjNFFyN8LA5z/s&#10;nFFVCSirN/qYzm4O3teX/t25ZoooqTY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Vrk7ISeQf9kc0U&#10;XI3wsDkn/ZOKKqEFJXt+hlKLm7qnzf8Ab1izRRRUmo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BoooArCMKGfaGbpxxR&#10;TbkZiPyGTHbOKKblFaSdjnlOEHbma9Iluiiikd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Vrk7ISckH/ZG&#10;aKLkb4WBzn/ZOKKqElFWb/UxnNwdva8v/btyzRRRUmw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VZmfbxjj&#10;qxHH5UU6QAAs3y+55FFPmUdOZGbly6e6vXUsUUUUjQ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IJ/8AVt93&#10;p3oon+4w+XOOhoqHv9n5k/8AgPz/AE8ieiiirK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g9KKKAKwjChn2hm6c&#10;cUU25B8o/uzJ7Z5opqHOrpJ+oKNWS0in6st0UUUgCiimUAPoqtdOLVdw6GrN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">
                <v:shape id="Image 25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lJznGAAAA3AAAAA8AAABkcnMvZG93bnJldi54bWxEj0FrwkAUhO+F/oflFbzprhZbSV1DEEoF&#10;FWnaS2+P7DOJZt+m2VXjv3cLQo/DzHzDzNPeNuJMna8daxiPFAjiwpmaSw3fX+/DGQgfkA02jknD&#10;lTyki8eHOSbGXfiTznkoRYSwT1BDFUKbSOmLiiz6kWuJo7d3ncUQZVdK0+Elwm0jJ0q9SIs1x4UK&#10;W1pWVBzzk9Ww/tnJq/tQ+Tr7XYbD6XWjts1M68FTn72BCNSH//C9vTIaJtNn+DsTj4Bc3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iUnOcYAAADcAAAADwAAAAAAAAAAAAAA&#10;AACfAgAAZHJzL2Rvd25yZXYueG1sUEsFBgAAAAAEAAQA9wAAAJIDAAAAAA==&#10;">
                  <v:imagedata r:id="rId175" o:title=""/>
                </v:shape>
                <v:shape id="Image 254" o:spid="_x0000_s1028" type="#_x0000_t75" style="position:absolute;left:15118;top:3413;width:53644;height:8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R5rDFAAAA3AAAAA8AAABkcnMvZG93bnJldi54bWxEj0+LwjAUxO+C3yE8wZumii5SG0UWFlxU&#10;WP9c9vZsnm2xeSlNtlY/vRGEPQ4z8xsmWbamFA3VrrCsYDSMQBCnVhecKTgdvwYzEM4jaywtk4I7&#10;OVguup0EY21vvKfm4DMRIOxiVJB7X8VSujQng25oK+LgXWxt0AdZZ1LXeAtwU8pxFH1IgwWHhRwr&#10;+swpvR7+jILfn9n3aL+TR1yfrpOtrs6Pjd4o1e+1qzkIT63/D7/ba61gPJ3A60w4AnLx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0eawxQAAANwAAAAPAAAAAAAAAAAAAAAA&#10;AJ8CAABkcnMvZG93bnJldi54bWxQSwUGAAAAAAQABAD3AAAAkQMAAAAA&#10;">
                  <v:imagedata r:id="rId176" o:title=""/>
                </v:shape>
                <v:shape id="Image 255" o:spid="_x0000_s1029" type="#_x0000_t75" style="position:absolute;left:8290;top:12313;width:61692;height:83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pnPEAAAA3AAAAA8AAABkcnMvZG93bnJldi54bWxEj9FqwkAURN+F/sNyC33TTYWIRDehLQil&#10;tWJTP+C6e01Cs3dDdhvj33cFwcdhZs4w62K0rRio941jBc+zBASxdqbhSsHhZzNdgvAB2WDrmBRc&#10;yEORP0zWmBl35m8aylCJCGGfoYI6hC6T0uuaLPqZ64ijd3K9xRBlX0nT4znCbSvnSbKQFhuOCzV2&#10;9FaT/i3/rIIh7I7lV6r3uJWfrx/lUutms1Xq6XF8WYEINIZ7+NZ+NwrmaQrXM/EIy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pnPEAAAA3AAAAA8AAAAAAAAAAAAAAAAA&#10;nwIAAGRycy9kb3ducmV2LnhtbFBLBQYAAAAABAAEAPcAAACQAwAAAAA=&#10;">
                  <v:imagedata r:id="rId177" o:title=""/>
                </v:shape>
                <v:shape id="Image 256" o:spid="_x0000_s1030" type="#_x0000_t75" style="position:absolute;left:19507;top:69006;width:1463;height:3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I1ZPGAAAA3AAAAA8AAABkcnMvZG93bnJldi54bWxEj09rwkAUxO9Cv8PyCr3pRvEfqauoqHio&#10;tI1Cr4/sMwlm34bdrYnfvlso9DjMzG+YxaoztbiT85VlBcNBAoI4t7riQsHlvO/PQfiArLG2TAoe&#10;5GG1fOotMNW25U+6Z6EQEcI+RQVlCE0qpc9LMugHtiGO3tU6gyFKV0jtsI1wU8tRkkylwYrjQokN&#10;bUvKb9m3USA/Zpk77d/eDxvOZuOvS7vZ7VqlXp679SuIQF34D/+1j1rBaDKF3zPxCM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MjVk8YAAADcAAAADwAAAAAAAAAAAAAA&#10;AACfAgAAZHJzL2Rvd25yZXYueG1sUEsFBgAAAAAEAAQA9wAAAJIDAAAAAA==&#10;">
                  <v:imagedata r:id="rId178" o:title=""/>
                </v:shape>
                <w10:wrap anchorx="page" anchory="page"/>
              </v:group>
            </w:pict>
          </mc:Fallback>
        </mc:AlternateContent>
      </w:r>
    </w:p>
    <w:p w:rsidR="000857F9" w:rsidRDefault="000857F9">
      <w:pPr>
        <w:pStyle w:val="BodyText"/>
        <w:rPr>
          <w:b/>
          <w:sz w:val="17"/>
        </w:rPr>
        <w:sectPr w:rsidR="000857F9">
          <w:headerReference w:type="default" r:id="rId179"/>
          <w:pgSz w:w="11910" w:h="16840"/>
          <w:pgMar w:top="1920" w:right="1559" w:bottom="280" w:left="1700" w:header="0" w:footer="0" w:gutter="0"/>
          <w:cols w:space="720"/>
        </w:sectPr>
      </w:pPr>
    </w:p>
    <w:p w:rsidR="000857F9" w:rsidRDefault="00196ABF">
      <w:pPr>
        <w:pStyle w:val="BodyText"/>
        <w:spacing w:before="4"/>
        <w:rPr>
          <w:b/>
          <w:sz w:val="17"/>
        </w:rPr>
      </w:pPr>
      <w:r>
        <w:rPr>
          <w:b/>
          <w:noProof/>
          <w:sz w:val="17"/>
          <w:lang w:val="en-US"/>
        </w:rPr>
        <w:drawing>
          <wp:anchor distT="0" distB="0" distL="0" distR="0" simplePos="0" relativeHeight="47786854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6704" behindDoc="0" locked="0" layoutInCell="1" allowOverlap="1">
                <wp:simplePos x="0" y="0"/>
                <wp:positionH relativeFrom="page">
                  <wp:posOffset>0</wp:posOffset>
                </wp:positionH>
                <wp:positionV relativeFrom="page">
                  <wp:posOffset>0</wp:posOffset>
                </wp:positionV>
                <wp:extent cx="7559040" cy="10689590"/>
                <wp:effectExtent l="0" t="0" r="0" b="0"/>
                <wp:wrapNone/>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59" name="Image 259"/>
                          <pic:cNvPicPr/>
                        </pic:nvPicPr>
                        <pic:blipFill>
                          <a:blip r:embed="rId180" cstate="print"/>
                          <a:stretch>
                            <a:fillRect/>
                          </a:stretch>
                        </pic:blipFill>
                        <pic:spPr>
                          <a:xfrm>
                            <a:off x="0" y="0"/>
                            <a:ext cx="7559040" cy="10689335"/>
                          </a:xfrm>
                          <a:prstGeom prst="rect">
                            <a:avLst/>
                          </a:prstGeom>
                        </pic:spPr>
                      </pic:pic>
                      <pic:pic xmlns:pic="http://schemas.openxmlformats.org/drawingml/2006/picture">
                        <pic:nvPicPr>
                          <pic:cNvPr id="260" name="Image 260"/>
                          <pic:cNvPicPr/>
                        </pic:nvPicPr>
                        <pic:blipFill>
                          <a:blip r:embed="rId181" cstate="print"/>
                          <a:stretch>
                            <a:fillRect/>
                          </a:stretch>
                        </pic:blipFill>
                        <pic:spPr>
                          <a:xfrm>
                            <a:off x="1511808" y="353567"/>
                            <a:ext cx="5462016" cy="987551"/>
                          </a:xfrm>
                          <a:prstGeom prst="rect">
                            <a:avLst/>
                          </a:prstGeom>
                        </pic:spPr>
                      </pic:pic>
                      <pic:pic xmlns:pic="http://schemas.openxmlformats.org/drawingml/2006/picture">
                        <pic:nvPicPr>
                          <pic:cNvPr id="261" name="Image 261"/>
                          <pic:cNvPicPr/>
                        </pic:nvPicPr>
                        <pic:blipFill>
                          <a:blip r:embed="rId182" cstate="print"/>
                          <a:stretch>
                            <a:fillRect/>
                          </a:stretch>
                        </pic:blipFill>
                        <pic:spPr>
                          <a:xfrm>
                            <a:off x="829055" y="1633727"/>
                            <a:ext cx="5998464" cy="7900416"/>
                          </a:xfrm>
                          <a:prstGeom prst="rect">
                            <a:avLst/>
                          </a:prstGeom>
                        </pic:spPr>
                      </pic:pic>
                      <pic:pic xmlns:pic="http://schemas.openxmlformats.org/drawingml/2006/picture">
                        <pic:nvPicPr>
                          <pic:cNvPr id="262" name="Image 262"/>
                          <pic:cNvPicPr/>
                        </pic:nvPicPr>
                        <pic:blipFill>
                          <a:blip r:embed="rId183" cstate="print"/>
                          <a:stretch>
                            <a:fillRect/>
                          </a:stretch>
                        </pic:blipFill>
                        <pic:spPr>
                          <a:xfrm>
                            <a:off x="4535423" y="3901439"/>
                            <a:ext cx="390144" cy="268224"/>
                          </a:xfrm>
                          <a:prstGeom prst="rect">
                            <a:avLst/>
                          </a:prstGeom>
                        </pic:spPr>
                      </pic:pic>
                      <pic:pic xmlns:pic="http://schemas.openxmlformats.org/drawingml/2006/picture">
                        <pic:nvPicPr>
                          <pic:cNvPr id="263" name="Image 263"/>
                          <pic:cNvPicPr/>
                        </pic:nvPicPr>
                        <pic:blipFill>
                          <a:blip r:embed="rId184" cstate="print"/>
                          <a:stretch>
                            <a:fillRect/>
                          </a:stretch>
                        </pic:blipFill>
                        <pic:spPr>
                          <a:xfrm>
                            <a:off x="4291584" y="5132832"/>
                            <a:ext cx="97536" cy="268224"/>
                          </a:xfrm>
                          <a:prstGeom prst="rect">
                            <a:avLst/>
                          </a:prstGeom>
                        </pic:spPr>
                      </pic:pic>
                    </wpg:wgp>
                  </a:graphicData>
                </a:graphic>
              </wp:anchor>
            </w:drawing>
          </mc:Choice>
          <mc:Fallback>
            <w:pict>
              <v:group w14:anchorId="0D5A3723" id="Group 258" o:spid="_x0000_s1026" style="position:absolute;margin-left:0;margin-top:0;width:595.2pt;height:841.7pt;z-index:158167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Vrk7ISeQf9kc0UXI3w&#10;sDkn/ZOKKqEFJXt+hlKLm7qnzf8Ab1izRRRUmoUUUUAFFFFABRRRQAUUUUAFFFFABRRRQAUUUUAF&#10;FFFABRRRQAUyin0AMqH7CPt/2nPapqKACiiigAooooAKfTKKACin0ygAp9Mp9ABTKKfQAUUUUAFF&#10;FFADKjsrIWgIBqe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WuTshJ5B/2RzRRcjfCwOSf9k4oqoQUle36GUoubuqfN/wBvWLNFFFSa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GiigCsIwoZ9oZunHFFNuRmI/IZMds4opuUVpJ2OeU4QduZr0iW6KKKR0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n/1bfd6d6KJ/uMPlzjoaKh7/Z+ZP/gPz/TyJ6KKKsor3v8Ax5Guc/69a2Na/wCQDd/9e5/lXn/h&#10;a+/4l9n9rrWgc9Y7urFVrKlpkFin1RqakBYoqGipLL1Q/bRTaZUAS1YqlVigsloqKigosUVFUtBY&#10;UUUygB9FFFABRRRQAUUyn0AFFMp9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">
                <v:shape id="Image 25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2fMrGAAAA3AAAAA8AAABkcnMvZG93bnJldi54bWxEj09rAjEUxO9Cv0N4hV6kZhUUuzW7VEFo&#10;exB0hba3x+btH7p5WZJU12/fCILHYWZ+w6zywXTiRM63lhVMJwkI4tLqlmsFx2L7vAThA7LGzjIp&#10;uJCHPHsYrTDV9sx7Oh1CLSKEfYoKmhD6VEpfNmTQT2xPHL3KOoMhSldL7fAc4aaTsyRZSIMtx4UG&#10;e9o0VP4e/owCXxSfu3rsvn8+1puv6TGpFhVKpZ4eh7dXEIGGcA/f2u9awWz+Atcz8QjI7B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TZ8ysYAAADcAAAADwAAAAAAAAAAAAAA&#10;AACfAgAAZHJzL2Rvd25yZXYueG1sUEsFBgAAAAAEAAQA9wAAAJIDAAAAAA==&#10;">
                  <v:imagedata r:id="rId185" o:title=""/>
                </v:shape>
                <v:shape id="Image 260" o:spid="_x0000_s1028" type="#_x0000_t75" style="position:absolute;left:15118;top:3535;width:54620;height:9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Fs8TBAAAA3AAAAA8AAABkcnMvZG93bnJldi54bWxET89rwjAUvgv7H8ITdikztUIZ1SjOIQx2&#10;sm73R/Nsi8lLSDLt/vvlMPD48f3e7CZrxI1CHB0rWC5KEMSd0yP3Cr7Ox5dXEDEhazSOScEvRdht&#10;n2YbbLS784lubepFDuHYoIIhJd9IGbuBLMaF88SZu7hgMWUYeqkD3nO4NbIqy1paHDk3DOjpMFB3&#10;bX+sgvei+iy8PbSrc6iP/m35XZiLUep5Pu3XIBJN6SH+d39oBVWd5+cz+QjI7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IFs8TBAAAA3AAAAA8AAAAAAAAAAAAAAAAAnwIA&#10;AGRycy9kb3ducmV2LnhtbFBLBQYAAAAABAAEAPcAAACNAwAAAAA=&#10;">
                  <v:imagedata r:id="rId186" o:title=""/>
                </v:shape>
                <v:shape id="Image 261" o:spid="_x0000_s1029" type="#_x0000_t75" style="position:absolute;left:8290;top:16337;width:59985;height:79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LOcHEAAAA3AAAAA8AAABkcnMvZG93bnJldi54bWxEj0FrAjEUhO8F/0N4gpeiWaUsZTWKiAvi&#10;oaVWD94em+ducPOyJFHXf98UCj0OM/MNs1j1thV38sE4VjCdZCCIK6cN1wqO3+X4HUSIyBpbx6Tg&#10;SQFWy8HLAgvtHvxF90OsRYJwKFBBE2NXSBmqhiyGieuIk3dx3mJM0tdSe3wkuG3lLMtyadFwWmiw&#10;o01D1fVwswpO/ObNUZ/3T7stz/knfkhTvio1GvbrOYhIffwP/7V3WsEsn8LvmXQE5P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LOcHEAAAA3AAAAA8AAAAAAAAAAAAAAAAA&#10;nwIAAGRycy9kb3ducmV2LnhtbFBLBQYAAAAABAAEAPcAAACQAwAAAAA=&#10;">
                  <v:imagedata r:id="rId187" o:title=""/>
                </v:shape>
                <v:shape id="Image 262" o:spid="_x0000_s1030" type="#_x0000_t75" style="position:absolute;left:45354;top:39014;width:3901;height:2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zM8nGAAAA3AAAAA8AAABkcnMvZG93bnJldi54bWxEj81uwjAQhO9IvIO1SL2BQw78BBzUUlUC&#10;iUuhvS/xNk4br6PYhNCnr5EqcRzNzDea9aa3teio9ZVjBdNJAoK4cLriUsHH6W28AOEDssbaMSm4&#10;kYdNPhysMdPuyu/UHUMpIoR9hgpMCE0mpS8MWfQT1xBH78u1FkOUbSl1i9cIt7VMk2QmLVYcFww2&#10;tDVU/BwvVsHL3l3svFn8vh6m6Xk3356Wn+ZbqadR/7wCEagPj/B/e6cVpLMU7mfiEZD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7MzycYAAADcAAAADwAAAAAAAAAAAAAA&#10;AACfAgAAZHJzL2Rvd25yZXYueG1sUEsFBgAAAAAEAAQA9wAAAJIDAAAAAA==&#10;">
                  <v:imagedata r:id="rId188" o:title=""/>
                </v:shape>
                <v:shape id="Image 263" o:spid="_x0000_s1031" type="#_x0000_t75" style="position:absolute;left:42915;top:51328;width:976;height:2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B7PfDAAAA3AAAAA8AAABkcnMvZG93bnJldi54bWxEj09rwkAQxe+FfodlhN7qRgUr0VVEqohe&#10;aio9D9kxCWZnQ3Y06bd3hUKPj/fnx1uselerO7Wh8mxgNExAEefeVlwYOH9v32eggiBbrD2TgV8K&#10;sFq+viwwtb7jE90zKVQc4ZCigVKkSbUOeUkOw9A3xNG7+NahRNkW2rbYxXFX63GSTLXDiiOhxIY2&#10;JeXX7OYi9/Ih3fGQfcl2tP88Ts7Zz+6wMeZt0K/noIR6+Q//tffWwHg6geeZeAT0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MHs98MAAADcAAAADwAAAAAAAAAAAAAAAACf&#10;AgAAZHJzL2Rvd25yZXYueG1sUEsFBgAAAAAEAAQA9wAAAI8DAAAAAA==&#10;">
                  <v:imagedata r:id="rId189" o:title=""/>
                </v:shape>
                <w10:wrap anchorx="page" anchory="page"/>
              </v:group>
            </w:pict>
          </mc:Fallback>
        </mc:AlternateContent>
      </w:r>
    </w:p>
    <w:p w:rsidR="000857F9" w:rsidRDefault="000857F9">
      <w:pPr>
        <w:pStyle w:val="BodyText"/>
        <w:rPr>
          <w:b/>
          <w:sz w:val="17"/>
        </w:rPr>
        <w:sectPr w:rsidR="000857F9">
          <w:headerReference w:type="default" r:id="rId190"/>
          <w:pgSz w:w="11910" w:h="16840"/>
          <w:pgMar w:top="1920" w:right="1559" w:bottom="280" w:left="1700" w:header="0" w:footer="0" w:gutter="0"/>
          <w:cols w:space="720"/>
        </w:sectPr>
      </w:pPr>
    </w:p>
    <w:p w:rsidR="000857F9" w:rsidRDefault="00196ABF">
      <w:pPr>
        <w:pStyle w:val="BodyText"/>
        <w:spacing w:before="4"/>
        <w:rPr>
          <w:b/>
          <w:sz w:val="17"/>
        </w:rPr>
      </w:pPr>
      <w:r>
        <w:rPr>
          <w:b/>
          <w:noProof/>
          <w:sz w:val="17"/>
          <w:lang w:val="en-US"/>
        </w:rPr>
        <w:drawing>
          <wp:anchor distT="0" distB="0" distL="0" distR="0" simplePos="0" relativeHeight="47786956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7728" behindDoc="0" locked="0" layoutInCell="1" allowOverlap="1">
                <wp:simplePos x="0" y="0"/>
                <wp:positionH relativeFrom="page">
                  <wp:posOffset>0</wp:posOffset>
                </wp:positionH>
                <wp:positionV relativeFrom="page">
                  <wp:posOffset>0</wp:posOffset>
                </wp:positionV>
                <wp:extent cx="7559040" cy="10689590"/>
                <wp:effectExtent l="0" t="0" r="0" b="0"/>
                <wp:wrapNone/>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66" name="Image 266"/>
                          <pic:cNvPicPr/>
                        </pic:nvPicPr>
                        <pic:blipFill>
                          <a:blip r:embed="rId191" cstate="print"/>
                          <a:stretch>
                            <a:fillRect/>
                          </a:stretch>
                        </pic:blipFill>
                        <pic:spPr>
                          <a:xfrm>
                            <a:off x="0" y="0"/>
                            <a:ext cx="7559040" cy="10689335"/>
                          </a:xfrm>
                          <a:prstGeom prst="rect">
                            <a:avLst/>
                          </a:prstGeom>
                        </pic:spPr>
                      </pic:pic>
                      <pic:pic xmlns:pic="http://schemas.openxmlformats.org/drawingml/2006/picture">
                        <pic:nvPicPr>
                          <pic:cNvPr id="267" name="Image 267"/>
                          <pic:cNvPicPr/>
                        </pic:nvPicPr>
                        <pic:blipFill>
                          <a:blip r:embed="rId192" cstate="print"/>
                          <a:stretch>
                            <a:fillRect/>
                          </a:stretch>
                        </pic:blipFill>
                        <pic:spPr>
                          <a:xfrm>
                            <a:off x="1341119" y="377951"/>
                            <a:ext cx="5803391" cy="1011936"/>
                          </a:xfrm>
                          <a:prstGeom prst="rect">
                            <a:avLst/>
                          </a:prstGeom>
                        </pic:spPr>
                      </pic:pic>
                      <pic:pic xmlns:pic="http://schemas.openxmlformats.org/drawingml/2006/picture">
                        <pic:nvPicPr>
                          <pic:cNvPr id="268" name="Image 268"/>
                          <pic:cNvPicPr/>
                        </pic:nvPicPr>
                        <pic:blipFill>
                          <a:blip r:embed="rId193" cstate="print"/>
                          <a:stretch>
                            <a:fillRect/>
                          </a:stretch>
                        </pic:blipFill>
                        <pic:spPr>
                          <a:xfrm>
                            <a:off x="633983" y="1816607"/>
                            <a:ext cx="6412992" cy="8229600"/>
                          </a:xfrm>
                          <a:prstGeom prst="rect">
                            <a:avLst/>
                          </a:prstGeom>
                        </pic:spPr>
                      </pic:pic>
                    </wpg:wgp>
                  </a:graphicData>
                </a:graphic>
              </wp:anchor>
            </w:drawing>
          </mc:Choice>
          <mc:Fallback>
            <w:pict>
              <v:group w14:anchorId="0D563DD6" id="Group 265" o:spid="_x0000_s1026" style="position:absolute;margin-left:0;margin-top:0;width:595.2pt;height:841.7pt;z-index:1581772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QelAFW5DmPOVVe4YUUxlLRMuwLu9WopuXLZafM4qlWd1yU1Jd3Eu0U&#10;UUjtCiiigAooooAKKKKACiiigAooooAZT6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EtRajKmp6KKACiq9zv2f6Pjd7VYoAKKKKACiiigAooooAKKKKACiiigCCf/AFbfd6d6&#10;KJ/9Ww+XOO9FQ9/tfIj/AMC+X6+ZPRRRVl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WuTshJ5B/2RzRRc&#10;jfCwOSf9k4oqoQUle36GUoubuqfN/wBvWLNFFFSa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VmZ9vUcfxt&#10;0H4UU51CqWPy+55FFPf7FzL2fPreT9NCxRRRSNQ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gn/1bfd6d6KJ&#10;/wDVsPlzjvRUPf7XyI/8C+X6+ZPRRRVl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Mp9FFABRRRQAUUUUAFFFFABRRRQAUUUUAFFFFABRRRQAUUUUAFFFFABRRRQAUUUUA&#10;FFFFABRRRQAUUUUAFFFFABRRRQAUUUUAFFFFABRRRQAUUUUAFFFFABQaKKAKwjChn2hm6ccUU25G&#10;Yj8hkx2ziim5RWknY55ThB25mvSJbooopHQFFFFABRRRQAUUUUAFFFFABRRRQAUUUUAFFFFABRRR&#10;QAUUUUAFFFFABRRRQAUUUUAFFFFABRRRQAUUUUAFFFFABRRRQAUUUUAMp9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g0UUAVhGFDPtDN044optyMxH5DJjtnFFNyitJOxzynCDtzNekS3RRRSOg&#10;KKKKACiiigAooooAKKKKACiiigAplP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K1ydkJOSD/ALIzRRcjfCwOc/7JxRVQkoqzf6mM5uDt7Xl/7duW&#10;aKKKk2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Fa5OyEnkH/AGRzRRcjfCwOSf8AZOKKqEFJXt+hlKLm&#10;7qnzf9vWLNFFFSa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TKfTKACim0UAOptFFQA&#10;UU6irAbTqKKACn0UUAFFFFABRRRQAVFUtQXnSgCeg0UUAVhGFDPtDN044optyMxH5DJjtnFFNyit&#10;JOxzynCDtzNekS3RRRSOg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plFFAD6iplMoILFFV6bQSWqbVeigCWioPtlR0EE1MplPqwCmUUVRJoU&#10;+iisjqIJ/wDVt93p3oon+4w+XOOhoqHv9n5k/wDgPz/TyJ6KKKsoKZRVegC3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TKKbQAUyn0n2MetBBFTasUUEkNRVbplAFen1YplBBXpl&#10;W6ZVgNop1FQBXptWqfVgS089KZT6g6CsIwoZ9oZunHFFNuQfKP7sye2eaKahzq6SfqCjVktIp+rL&#10;dFFFIBlY1lW2tc3Y1ZjWNqrFUbKpqgZYp9V6fQaktFMp9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">
                <v:shape id="Image 26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qs/HEAAAA3AAAAA8AAABkcnMvZG93bnJldi54bWxEj0FrAjEUhO+F/ofwCt5qVsGlbI2igtBe&#10;bN166PGxed0sJi/L5qnbf98UCj0OM/MNs1yPwasrDamLbGA2LUARN9F23Bo4fewfn0AlQbboI5OB&#10;b0qwXt3fLbGy8cZHutbSqgzhVKEBJ9JXWqfGUcA0jT1x9r7iEFCyHFptB7xlePB6XhSlDthxXnDY&#10;085Rc64vwUAdXt8PzemwlcWbo82n7P356I2ZPIybZ1BCo/yH/9ov1sC8LOH3TD4Cev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qs/HEAAAA3AAAAA8AAAAAAAAAAAAAAAAA&#10;nwIAAGRycy9kb3ducmV2LnhtbFBLBQYAAAAABAAEAPcAAACQAwAAAAA=&#10;">
                  <v:imagedata r:id="rId194" o:title=""/>
                </v:shape>
                <v:shape id="Image 267" o:spid="_x0000_s1028" type="#_x0000_t75" style="position:absolute;left:13411;top:3779;width:58034;height:10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HBMbEAAAA3AAAAA8AAABkcnMvZG93bnJldi54bWxEj09rAjEUxO8Fv0N4Qm81q+C/1ShSKPbQ&#10;i2sFvT03z93VzcuySTV+eyMIPQ4z8xtmvgymFldqXWVZQb+XgCDOra64UPC7/fqYgHAeWWNtmRTc&#10;ycFy0XmbY6rtjTd0zXwhIoRdigpK75tUSpeXZND1bEMcvZNtDfoo20LqFm8Rbmo5SJKRNFhxXCix&#10;oc+S8kv2ZxQceTf8Maf7xsiwPR8PYZ3tp6zUezesZiA8Bf8ffrW/tYLBaAzPM/E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HBMbEAAAA3AAAAA8AAAAAAAAAAAAAAAAA&#10;nwIAAGRycy9kb3ducmV2LnhtbFBLBQYAAAAABAAEAPcAAACQAwAAAAA=&#10;">
                  <v:imagedata r:id="rId195" o:title=""/>
                </v:shape>
                <v:shape id="Image 268" o:spid="_x0000_s1029" type="#_x0000_t75" style="position:absolute;left:6339;top:18166;width:64130;height:82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XvirBAAAA3AAAAA8AAABkcnMvZG93bnJldi54bWxET8uKwjAU3Q/4D+EK7sZUnRGtTUUUQVAQ&#10;Hxt3l+baFpub0sRa/36yEGZ5OO9k2ZlKtNS40rKC0TACQZxZXXKu4HrZfs9AOI+ssbJMCt7kYJn2&#10;vhKMtX3xidqzz0UIYRejgsL7OpbSZQUZdENbEwfubhuDPsAml7rBVwg3lRxH0VQaLDk0FFjTuqDs&#10;cX4aBVSubrOf37U87A+tOU5u83e78UoN+t1qAcJT5//FH/dOKxhPw9pwJhwBmf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0XvirBAAAA3AAAAA8AAAAAAAAAAAAAAAAAnwIA&#10;AGRycy9kb3ducmV2LnhtbFBLBQYAAAAABAAEAPcAAACNAwAAAAA=&#10;">
                  <v:imagedata r:id="rId196" o:title=""/>
                </v:shape>
                <w10:wrap anchorx="page" anchory="page"/>
              </v:group>
            </w:pict>
          </mc:Fallback>
        </mc:AlternateContent>
      </w:r>
    </w:p>
    <w:p w:rsidR="000857F9" w:rsidRDefault="000857F9">
      <w:pPr>
        <w:pStyle w:val="BodyText"/>
        <w:rPr>
          <w:b/>
          <w:sz w:val="17"/>
        </w:rPr>
        <w:sectPr w:rsidR="000857F9">
          <w:headerReference w:type="default" r:id="rId197"/>
          <w:pgSz w:w="11910" w:h="16840"/>
          <w:pgMar w:top="1920" w:right="1559" w:bottom="280" w:left="1700" w:header="0" w:footer="0" w:gutter="0"/>
          <w:cols w:space="720"/>
        </w:sectPr>
      </w:pPr>
    </w:p>
    <w:p w:rsidR="000857F9" w:rsidRDefault="00196ABF">
      <w:pPr>
        <w:pStyle w:val="BodyText"/>
        <w:spacing w:before="4"/>
        <w:rPr>
          <w:b/>
          <w:sz w:val="17"/>
        </w:rPr>
      </w:pPr>
      <w:r>
        <w:rPr>
          <w:b/>
          <w:noProof/>
          <w:sz w:val="17"/>
          <w:lang w:val="en-US"/>
        </w:rPr>
        <w:drawing>
          <wp:anchor distT="0" distB="0" distL="0" distR="0" simplePos="0" relativeHeight="47787059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8752" behindDoc="0" locked="0" layoutInCell="1" allowOverlap="1">
                <wp:simplePos x="0" y="0"/>
                <wp:positionH relativeFrom="page">
                  <wp:posOffset>0</wp:posOffset>
                </wp:positionH>
                <wp:positionV relativeFrom="page">
                  <wp:posOffset>0</wp:posOffset>
                </wp:positionV>
                <wp:extent cx="7559040" cy="10689590"/>
                <wp:effectExtent l="0" t="0" r="0" b="0"/>
                <wp:wrapNone/>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71" name="Image 271"/>
                          <pic:cNvPicPr/>
                        </pic:nvPicPr>
                        <pic:blipFill>
                          <a:blip r:embed="rId198" cstate="print"/>
                          <a:stretch>
                            <a:fillRect/>
                          </a:stretch>
                        </pic:blipFill>
                        <pic:spPr>
                          <a:xfrm>
                            <a:off x="0" y="0"/>
                            <a:ext cx="7559040" cy="10689335"/>
                          </a:xfrm>
                          <a:prstGeom prst="rect">
                            <a:avLst/>
                          </a:prstGeom>
                        </pic:spPr>
                      </pic:pic>
                      <pic:pic xmlns:pic="http://schemas.openxmlformats.org/drawingml/2006/picture">
                        <pic:nvPicPr>
                          <pic:cNvPr id="272" name="Image 272"/>
                          <pic:cNvPicPr/>
                        </pic:nvPicPr>
                        <pic:blipFill>
                          <a:blip r:embed="rId199" cstate="print"/>
                          <a:stretch>
                            <a:fillRect/>
                          </a:stretch>
                        </pic:blipFill>
                        <pic:spPr>
                          <a:xfrm>
                            <a:off x="950975" y="890015"/>
                            <a:ext cx="5803391" cy="6827520"/>
                          </a:xfrm>
                          <a:prstGeom prst="rect">
                            <a:avLst/>
                          </a:prstGeom>
                        </pic:spPr>
                      </pic:pic>
                    </wpg:wgp>
                  </a:graphicData>
                </a:graphic>
              </wp:anchor>
            </w:drawing>
          </mc:Choice>
          <mc:Fallback>
            <w:pict>
              <v:group w14:anchorId="210FAC8E" id="Group 270" o:spid="_x0000_s1026" style="position:absolute;margin-left:0;margin-top:0;width:595.2pt;height:841.7pt;z-index:158187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D&#10;BAoAAAAAAAAAIQC9Oq8ingABAJ4AAQAVAAAAZHJzL21lZGlhL2ltYWdlMS5qcGVn/9j/4AAQSkZJ&#10;RgABAQEAYABgAAD/2wBDAAMCAgMCAgMDAwMEAwMEBQgFBQQEBQoHBwYIDAoMDAsKCwsNDhIQDQ4R&#10;DgsLEBYQERMUFRUVDA8XGBYUGBIUFRT/2wBDAQMEBAUEBQkFBQkUDQsNFBQUFBQUFBQUFBQUFBQU&#10;FBQUFBQUFBQUFBQUFBQUFBQUFBQUFBQUFBQUFBQUFBQUFBT/wAARCAbZBN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ZQA+iiigAooooAKKKKACiiig&#10;AooooAKKKKACiiigAooooAKKKKACiiigAooooAKKKKACiiigAooooAKKKKACiiigAooooAKKKKAC&#10;iiigAooooAKKKKACiiigAooooAKKKKAIm+8aKG+8T2orGfQ55Pb+upLRRRWx0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VZmfb1HH8bdB+FFOdQqlj8vueRRT3+xcy9nz63k/TQsUUUUjU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D0oooAq9Im3FffjiilnywcEfKRRUynyaM4683BpRSenXUs0UUVR2BRRRQAUUUUAFFFFAB&#10;RRRQAUUUUAFFFFABRRRQAUUUUAFFFFABRRRQAUUUUAFFFFABRRRQAUUUUAFFFeX+EPjL4X8b/EDx&#10;P4NtZjF4i0C4H2mxvFCtOuOLm35OR9P/AK9AHq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EUnQfSiiToPpRXFX+&#10;JGUyWiiiu01CiiigAooooAKKKKACiiigAooooAKKKKACiiigAooooAKKKKACiiigAooooAKKKKAC&#10;iiigAooooAK5e98E6TquvaPrlzbhtY0pbr7Fd/xW/wBp4b68YFd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TKfQAUUUUAFFFFABRRRQAUUUUAFFFFABRRRQAUUUU&#10;ARP0H40UP0H40Vx4j4kRIlooors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D0oooAgTHzE9MCilP3yvY8UUuVT1ZjJzj8GzJqKKKZs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ETNnOP4aKGXaG/2uaK5K/xKxi+ayv/AFqS0UUV1mwUUUUAFFFFABRRRQAUUUUAFFFF&#10;ABRRRQAUUUUAFFFFABRRRQAUUUUAFFFFABRRRQAUUUUAMooooAKKKKggKKKKAH0yn0yrLCiiioIC&#10;iiigsfRTKKsB9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rMz7eo4/jboPwopzqFUsfl9zyKKe/2LmXs+fW8n6aFiiiika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BP/AKtvu9O9FE/+rYfLnHeioe/2vkR/4F8v18yeiiirL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g0&#10;UUAVhGFDPtDN044optyMxH5DJjtnFFNyitJOxzynCDtzNekS3RRRSOg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1ydkJOSD/sjNFFyN8LA5z/snFFVCSirN/qYzm4O3teX/t25ZoooqTY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EE/+rb7vTvRRP8AcYfLnHQ0VD3+z8yf/Afn+nkT0UUVZ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HpRRQ&#10;BWEYUM+0M3Tjiim3IPlH92ZPbPNFNQ51dJP1BRqyWkU/Vluiiik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Vrk7ISeQf8AZHNFFyN8LA5J/wBk4oqoQUle36GUoubuqfN/29Ys0UUVJq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Fa5OyEnJB/wBkZoouRvhYHOf9k4oqoSUVZv8AUxnNwdva8v8A&#10;27cs0UUVJs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FWZn28Y46sRx+VFOkAALN8vueRRT5lHTmRm5cunur&#10;11LFFFFI0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WuTshJ5B/2RzRRcjfCwOSf9k4oqoQUle36GUoub&#10;uqfN/wBvWLNFFFSa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q19fizsTcEcAVleK/FWleDdAudZ1&#10;y/tNG0mzTdcXl42Fg/zmq1813rX9jXeh6raJZm5F1c45+02vPAP9aANXSvtv9mW39pbPt+P9I+y/&#10;dzWlRRQAUUUUAFFFFABRRRQAUUUUAFFFFABRRRQAUUUUAFFFFABRRRQAUUUUAVrk7ISckH/ZGaKL&#10;kb4WBzn/AGTiiqhJRVm/1MZzcHb2vL/27cs0UUVJs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">
                <v:shape id="Image 27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1NT7FAAAA3AAAAA8AAABkcnMvZG93bnJldi54bWxEj0+LwjAUxO/CfofwFvamqR78U42igiC7&#10;XtSFxdujebbF5qU2se366Y0geBxm5jfMbNGaQtRUudyygn4vAkGcWJ1zquD3uOmOQTiPrLGwTAr+&#10;ycFi/tGZYaxtw3uqDz4VAcIuRgWZ92UspUsyMuh6tiQO3tlWBn2QVSp1hU2Am0IOomgoDeYcFjIs&#10;aZ1RcjncjILve+LaazP8u54mP7tLvbK69lulvj7b5RSEp9a/w6/2VisYjPrwPBOOgJ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9TU+xQAAANwAAAAPAAAAAAAAAAAAAAAA&#10;AJ8CAABkcnMvZG93bnJldi54bWxQSwUGAAAAAAQABAD3AAAAkQMAAAAA&#10;">
                  <v:imagedata r:id="rId200" o:title=""/>
                </v:shape>
                <v:shape id="Image 272" o:spid="_x0000_s1028" type="#_x0000_t75" style="position:absolute;left:9509;top:8900;width:58034;height:68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5QVXCAAAA3AAAAA8AAABkcnMvZG93bnJldi54bWxEj0FrwkAUhO+F/oflCd6ajTnYmmYNoVTx&#10;2Bov3h7Z1ySYfRuy2yT+e1cQPA4z8w2T5bPpxEiDay0rWEUxCOLK6pZrBady9/YBwnlkjZ1lUnAl&#10;B/n29SXDVNuJf2k8+loECLsUFTTe96mUrmrIoItsTxy8PzsY9EEOtdQDTgFuOpnE8VoabDksNNjT&#10;V0PV5fhvFFwSpqnfFFc9fpfE2NX7/flHqeViLj5BeJr9M/xoH7SC5D2B+5lwBOT2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OUFVwgAAANwAAAAPAAAAAAAAAAAAAAAAAJ8C&#10;AABkcnMvZG93bnJldi54bWxQSwUGAAAAAAQABAD3AAAAjgMAAAAA&#10;">
                  <v:imagedata r:id="rId201" o:title=""/>
                </v:shape>
                <w10:wrap anchorx="page" anchory="page"/>
              </v:group>
            </w:pict>
          </mc:Fallback>
        </mc:AlternateContent>
      </w:r>
    </w:p>
    <w:p w:rsidR="000857F9" w:rsidRDefault="000857F9">
      <w:pPr>
        <w:pStyle w:val="BodyText"/>
        <w:rPr>
          <w:b/>
          <w:sz w:val="17"/>
        </w:rPr>
        <w:sectPr w:rsidR="000857F9">
          <w:headerReference w:type="default" r:id="rId202"/>
          <w:pgSz w:w="11910" w:h="16840"/>
          <w:pgMar w:top="1920" w:right="1559" w:bottom="280" w:left="1700" w:header="0" w:footer="0" w:gutter="0"/>
          <w:cols w:space="720"/>
        </w:sectPr>
      </w:pPr>
    </w:p>
    <w:p w:rsidR="000857F9" w:rsidRDefault="00196ABF">
      <w:pPr>
        <w:pStyle w:val="BodyText"/>
        <w:spacing w:before="4"/>
        <w:rPr>
          <w:b/>
          <w:sz w:val="17"/>
        </w:rPr>
      </w:pPr>
      <w:r>
        <w:rPr>
          <w:b/>
          <w:noProof/>
          <w:sz w:val="17"/>
          <w:lang w:val="en-US"/>
        </w:rPr>
        <w:drawing>
          <wp:anchor distT="0" distB="0" distL="0" distR="0" simplePos="0" relativeHeight="47787161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9776" behindDoc="0" locked="0" layoutInCell="1" allowOverlap="1">
                <wp:simplePos x="0" y="0"/>
                <wp:positionH relativeFrom="page">
                  <wp:posOffset>0</wp:posOffset>
                </wp:positionH>
                <wp:positionV relativeFrom="page">
                  <wp:posOffset>0</wp:posOffset>
                </wp:positionV>
                <wp:extent cx="7559040" cy="10689590"/>
                <wp:effectExtent l="0" t="0" r="0" b="0"/>
                <wp:wrapNone/>
                <wp:docPr id="274"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75" name="Image 275"/>
                          <pic:cNvPicPr/>
                        </pic:nvPicPr>
                        <pic:blipFill>
                          <a:blip r:embed="rId203" cstate="print"/>
                          <a:stretch>
                            <a:fillRect/>
                          </a:stretch>
                        </pic:blipFill>
                        <pic:spPr>
                          <a:xfrm>
                            <a:off x="0" y="0"/>
                            <a:ext cx="7559040" cy="10689335"/>
                          </a:xfrm>
                          <a:prstGeom prst="rect">
                            <a:avLst/>
                          </a:prstGeom>
                        </pic:spPr>
                      </pic:pic>
                      <pic:pic xmlns:pic="http://schemas.openxmlformats.org/drawingml/2006/picture">
                        <pic:nvPicPr>
                          <pic:cNvPr id="276" name="Image 276"/>
                          <pic:cNvPicPr/>
                        </pic:nvPicPr>
                        <pic:blipFill>
                          <a:blip r:embed="rId204" cstate="print"/>
                          <a:stretch>
                            <a:fillRect/>
                          </a:stretch>
                        </pic:blipFill>
                        <pic:spPr>
                          <a:xfrm>
                            <a:off x="1828800" y="207263"/>
                            <a:ext cx="5608320" cy="694944"/>
                          </a:xfrm>
                          <a:prstGeom prst="rect">
                            <a:avLst/>
                          </a:prstGeom>
                        </pic:spPr>
                      </pic:pic>
                      <pic:pic xmlns:pic="http://schemas.openxmlformats.org/drawingml/2006/picture">
                        <pic:nvPicPr>
                          <pic:cNvPr id="277" name="Image 277"/>
                          <pic:cNvPicPr/>
                        </pic:nvPicPr>
                        <pic:blipFill>
                          <a:blip r:embed="rId205" cstate="print"/>
                          <a:stretch>
                            <a:fillRect/>
                          </a:stretch>
                        </pic:blipFill>
                        <pic:spPr>
                          <a:xfrm>
                            <a:off x="268224" y="1463039"/>
                            <a:ext cx="1609344" cy="9107424"/>
                          </a:xfrm>
                          <a:prstGeom prst="rect">
                            <a:avLst/>
                          </a:prstGeom>
                        </pic:spPr>
                      </pic:pic>
                      <pic:pic xmlns:pic="http://schemas.openxmlformats.org/drawingml/2006/picture">
                        <pic:nvPicPr>
                          <pic:cNvPr id="278" name="Image 278"/>
                          <pic:cNvPicPr/>
                        </pic:nvPicPr>
                        <pic:blipFill>
                          <a:blip r:embed="rId206" cstate="print"/>
                          <a:stretch>
                            <a:fillRect/>
                          </a:stretch>
                        </pic:blipFill>
                        <pic:spPr>
                          <a:xfrm>
                            <a:off x="1877567" y="987551"/>
                            <a:ext cx="5193791" cy="694944"/>
                          </a:xfrm>
                          <a:prstGeom prst="rect">
                            <a:avLst/>
                          </a:prstGeom>
                        </pic:spPr>
                      </pic:pic>
                      <pic:pic xmlns:pic="http://schemas.openxmlformats.org/drawingml/2006/picture">
                        <pic:nvPicPr>
                          <pic:cNvPr id="279" name="Image 279"/>
                          <pic:cNvPicPr/>
                        </pic:nvPicPr>
                        <pic:blipFill>
                          <a:blip r:embed="rId207" cstate="print"/>
                          <a:stretch>
                            <a:fillRect/>
                          </a:stretch>
                        </pic:blipFill>
                        <pic:spPr>
                          <a:xfrm>
                            <a:off x="1121663" y="2048255"/>
                            <a:ext cx="5876544" cy="8278368"/>
                          </a:xfrm>
                          <a:prstGeom prst="rect">
                            <a:avLst/>
                          </a:prstGeom>
                        </pic:spPr>
                      </pic:pic>
                      <pic:pic xmlns:pic="http://schemas.openxmlformats.org/drawingml/2006/picture">
                        <pic:nvPicPr>
                          <pic:cNvPr id="280" name="Image 280"/>
                          <pic:cNvPicPr/>
                        </pic:nvPicPr>
                        <pic:blipFill>
                          <a:blip r:embed="rId208" cstate="print"/>
                          <a:stretch>
                            <a:fillRect/>
                          </a:stretch>
                        </pic:blipFill>
                        <pic:spPr>
                          <a:xfrm>
                            <a:off x="1146047" y="10411967"/>
                            <a:ext cx="97535" cy="60960"/>
                          </a:xfrm>
                          <a:prstGeom prst="rect">
                            <a:avLst/>
                          </a:prstGeom>
                        </pic:spPr>
                      </pic:pic>
                      <pic:pic xmlns:pic="http://schemas.openxmlformats.org/drawingml/2006/picture">
                        <pic:nvPicPr>
                          <pic:cNvPr id="281" name="Image 281"/>
                          <pic:cNvPicPr/>
                        </pic:nvPicPr>
                        <pic:blipFill>
                          <a:blip r:embed="rId209" cstate="print"/>
                          <a:stretch>
                            <a:fillRect/>
                          </a:stretch>
                        </pic:blipFill>
                        <pic:spPr>
                          <a:xfrm>
                            <a:off x="5876544" y="5669279"/>
                            <a:ext cx="219455" cy="73151"/>
                          </a:xfrm>
                          <a:prstGeom prst="rect">
                            <a:avLst/>
                          </a:prstGeom>
                        </pic:spPr>
                      </pic:pic>
                    </wpg:wgp>
                  </a:graphicData>
                </a:graphic>
              </wp:anchor>
            </w:drawing>
          </mc:Choice>
          <mc:Fallback>
            <w:pict>
              <v:group w14:anchorId="096D4E5C" id="Group 274" o:spid="_x0000_s1026" style="position:absolute;margin-left:0;margin-top:0;width:595.2pt;height:841.7pt;z-index:158197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D0oArSOyqxHBxnntRTWA8srs4bqGaisZLXSVvmc1WFSbTg9LddC3RRRWx0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D0oooApyoTbuFUE9cdqKkkIZSOcHjiisnz&#10;30/9KOepTrO3s20vLQsUUUVqd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">
                <v:shape id="Image 27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hWfDCAAAA3AAAAA8AAABkcnMvZG93bnJldi54bWxEj0FrAjEUhO+C/yE8oTfNulBXVqMUacFr&#10;VZTeXjfPzdLNy3aTavz3jSB4HGbmG2a5jrYVF+p941jBdJKBIK6cbrhWcNh/jOcgfEDW2DomBTfy&#10;sF4NB0sstbvyJ112oRYJwr5EBSaErpTSV4Ys+onriJN3dr3FkGRfS93jNcFtK/Msm0mLDacFgx1t&#10;DFU/uz+rYFt8/dK3CbNCnvLiRu/R7I9RqZdRfFuACBTDM/xob7WCvHiF+5l0BO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YVnwwgAAANwAAAAPAAAAAAAAAAAAAAAAAJ8C&#10;AABkcnMvZG93bnJldi54bWxQSwUGAAAAAAQABAD3AAAAjgMAAAAA&#10;">
                  <v:imagedata r:id="rId210" o:title=""/>
                </v:shape>
                <v:shape id="Image 276" o:spid="_x0000_s1028" type="#_x0000_t75" style="position:absolute;left:18288;top:2072;width:56083;height:6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4KrEAAAA3AAAAA8AAABkcnMvZG93bnJldi54bWxEj8FuwjAQRO9I/IO1SL0RpzkATTEoqopU&#10;9VbgA7b2NkmJ10lskpSvx5Uq9TiamTea7X6yjRio97VjBY9JCoJYO1NzqeB8Oiw3IHxANtg4JgU/&#10;5GG/m8+2mBs38gcNx1CKCGGfo4IqhDaX0uuKLPrEtcTR+3K9xRBlX0rT4xjhtpFZmq6kxZrjQoUt&#10;vVSkL8erVeC7zn22OvNP6/K9eDXmdtH1t1IPi6l4BhFoCv/hv/abUZCtV/B7Jh4Bub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4KrEAAAA3AAAAA8AAAAAAAAAAAAAAAAA&#10;nwIAAGRycy9kb3ducmV2LnhtbFBLBQYAAAAABAAEAPcAAACQAwAAAAA=&#10;">
                  <v:imagedata r:id="rId211" o:title=""/>
                </v:shape>
                <v:shape id="Image 277" o:spid="_x0000_s1029" type="#_x0000_t75" style="position:absolute;left:2682;top:14630;width:16093;height:91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zu7rDAAAA3AAAAA8AAABkcnMvZG93bnJldi54bWxEj0GLwjAUhO/C/ofwhL2IpgprtRplEYT1&#10;uCp4fTbPtpi81CbW+u/NwoLHYWa+YZbrzhrRUuMrxwrGowQEce50xYWC42E7nIHwAVmjcUwKnuRh&#10;vfroLTHT7sG/1O5DISKEfYYKyhDqTEqfl2TRj1xNHL2LayyGKJtC6gYfEW6NnCTJVFqsOC6UWNOm&#10;pPy6v1sFczM7bE7jbTu4X9Ob+drh+Xm+KfXZ774XIAJ14R3+b/9oBZM0hb8z8QjI1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DO7usMAAADcAAAADwAAAAAAAAAAAAAAAACf&#10;AgAAZHJzL2Rvd25yZXYueG1sUEsFBgAAAAAEAAQA9wAAAI8DAAAAAA==&#10;">
                  <v:imagedata r:id="rId212" o:title=""/>
                </v:shape>
                <v:shape id="Image 278" o:spid="_x0000_s1030" type="#_x0000_t75" style="position:absolute;left:18775;top:9875;width:51938;height:6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XUUnDAAAA3AAAAA8AAABkcnMvZG93bnJldi54bWxET8tqwkAU3Qv+w3CF7uokQh9Ex6CFli5K&#10;pdGF7i6ZayaYuRMyY5L26zsLweXhvFf5aBvRU+drxwrSeQKCuHS65krBYf/++ArCB2SNjWNS8Ese&#10;8vV0ssJMu4F/qC9CJWII+wwVmBDaTEpfGrLo564ljtzZdRZDhF0ldYdDDLeNXCTJs7RYc2ww2NKb&#10;ofJSXK2Cr3ron7b8XZw+mE5//thfU7NT6mE2bpYgAo3hLr65P7WCxUtcG8/EIyD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VdRScMAAADcAAAADwAAAAAAAAAAAAAAAACf&#10;AgAAZHJzL2Rvd25yZXYueG1sUEsFBgAAAAAEAAQA9wAAAI8DAAAAAA==&#10;">
                  <v:imagedata r:id="rId213" o:title=""/>
                </v:shape>
                <v:shape id="Image 279" o:spid="_x0000_s1031" type="#_x0000_t75" style="position:absolute;left:11216;top:20482;width:58766;height:82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DNWrEAAAA3AAAAA8AAABkcnMvZG93bnJldi54bWxEj0GLwjAUhO+C/yE8wYtoqgd3rUYRwUWK&#10;F7vq+dE822LzUppsW/+9WVjY4zAz3zCbXW8q0VLjSssK5rMIBHFmdcm5guv3cfoJwnlkjZVlUvAi&#10;B7vtcLDBWNuOL9SmPhcBwi5GBYX3dSylywoy6Ga2Jg7ewzYGfZBNLnWDXYCbSi6iaCkNlhwWCqzp&#10;UFD2TH+MgqTtkvRyq+fm63w/vpK+PNMkVWo86vdrEJ56/x/+a5+0gsXHCn7PhCMgt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9DNWrEAAAA3AAAAA8AAAAAAAAAAAAAAAAA&#10;nwIAAGRycy9kb3ducmV2LnhtbFBLBQYAAAAABAAEAPcAAACQAwAAAAA=&#10;">
                  <v:imagedata r:id="rId214" o:title=""/>
                </v:shape>
                <v:shape id="Image 280" o:spid="_x0000_s1032" type="#_x0000_t75" style="position:absolute;left:11460;top:104119;width:975;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9ok7BAAAA3AAAAA8AAABkcnMvZG93bnJldi54bWxET8uKwjAU3Q/4D+EOuBmmabsQqaYiA4Uu&#10;xwfo8tLcaavNTW0yWv16sxBcHs57uRpNJ640uNaygiSKQRBXVrdcK9jviu85COeRNXaWScGdHKzy&#10;yccSM21vvKHr1tcihLDLUEHjfZ9J6aqGDLrI9sSB+7ODQR/gUEs94C2Em06mcTyTBlsODQ329NNQ&#10;dd7+GwXF7PRbpo+Hxf3xfEkwKQ9fxVGp6ee4XoDwNPq3+OUutYJ0HuaHM+EIyPw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Y9ok7BAAAA3AAAAA8AAAAAAAAAAAAAAAAAnwIA&#10;AGRycy9kb3ducmV2LnhtbFBLBQYAAAAABAAEAPcAAACNAwAAAAA=&#10;">
                  <v:imagedata r:id="rId215" o:title=""/>
                </v:shape>
                <v:shape id="Image 281" o:spid="_x0000_s1033" type="#_x0000_t75" style="position:absolute;left:58765;top:56692;width:2194;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8KgfFAAAA3AAAAA8AAABkcnMvZG93bnJldi54bWxEj9FqwkAURN8L/sNyBd/qJiIhRFcRoVWQ&#10;Smv9gGv2moRk74bsqrFf7woFH4eZOcPMl71pxJU6V1lWEI8jEMS51RUXCo6/H+8pCOeRNTaWScGd&#10;HCwXg7c5Ztre+IeuB1+IAGGXoYLS+zaT0uUlGXRj2xIH72w7gz7IrpC6w1uAm0ZOoiiRBisOCyW2&#10;tC4prw8Xo6D+Om5239vk87Sfxme9T6O/KqmVGg371QyEp96/wv/trVYwSWN4nglHQC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vCoHxQAAANwAAAAPAAAAAAAAAAAAAAAA&#10;AJ8CAABkcnMvZG93bnJldi54bWxQSwUGAAAAAAQABAD3AAAAkQMAAAAA&#10;">
                  <v:imagedata r:id="rId216" o:title=""/>
                </v:shape>
                <w10:wrap anchorx="page" anchory="page"/>
              </v:group>
            </w:pict>
          </mc:Fallback>
        </mc:AlternateContent>
      </w:r>
    </w:p>
    <w:p w:rsidR="000857F9" w:rsidRDefault="000857F9">
      <w:pPr>
        <w:pStyle w:val="BodyText"/>
        <w:rPr>
          <w:b/>
          <w:sz w:val="17"/>
        </w:rPr>
        <w:sectPr w:rsidR="000857F9">
          <w:headerReference w:type="default" r:id="rId217"/>
          <w:pgSz w:w="11910" w:h="16840"/>
          <w:pgMar w:top="1920" w:right="1559" w:bottom="280" w:left="1700" w:header="0" w:footer="0" w:gutter="0"/>
          <w:cols w:space="720"/>
        </w:sectPr>
      </w:pPr>
    </w:p>
    <w:p w:rsidR="000857F9" w:rsidRDefault="00196ABF">
      <w:pPr>
        <w:pStyle w:val="BodyText"/>
        <w:spacing w:before="4"/>
        <w:rPr>
          <w:b/>
          <w:sz w:val="17"/>
        </w:rPr>
      </w:pPr>
      <w:r>
        <w:rPr>
          <w:b/>
          <w:noProof/>
          <w:sz w:val="17"/>
          <w:lang w:val="en-US"/>
        </w:rPr>
        <w:drawing>
          <wp:anchor distT="0" distB="0" distL="0" distR="0" simplePos="0" relativeHeight="47787264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20800" behindDoc="0" locked="0" layoutInCell="1" allowOverlap="1">
                <wp:simplePos x="0" y="0"/>
                <wp:positionH relativeFrom="page">
                  <wp:posOffset>607079</wp:posOffset>
                </wp:positionH>
                <wp:positionV relativeFrom="page">
                  <wp:posOffset>510661</wp:posOffset>
                </wp:positionV>
                <wp:extent cx="6360795" cy="9912985"/>
                <wp:effectExtent l="0" t="0" r="0" b="0"/>
                <wp:wrapNone/>
                <wp:docPr id="283"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60795" cy="9912985"/>
                          <a:chOff x="0" y="0"/>
                          <a:chExt cx="6360795" cy="9912985"/>
                        </a:xfrm>
                      </wpg:grpSpPr>
                      <pic:pic xmlns:pic="http://schemas.openxmlformats.org/drawingml/2006/picture">
                        <pic:nvPicPr>
                          <pic:cNvPr id="284" name="Image 284"/>
                          <pic:cNvPicPr/>
                        </pic:nvPicPr>
                        <pic:blipFill>
                          <a:blip r:embed="rId218" cstate="print"/>
                          <a:stretch>
                            <a:fillRect/>
                          </a:stretch>
                        </pic:blipFill>
                        <pic:spPr>
                          <a:xfrm>
                            <a:off x="0" y="0"/>
                            <a:ext cx="6360618" cy="9912697"/>
                          </a:xfrm>
                          <a:prstGeom prst="rect">
                            <a:avLst/>
                          </a:prstGeom>
                        </pic:spPr>
                      </pic:pic>
                      <pic:pic xmlns:pic="http://schemas.openxmlformats.org/drawingml/2006/picture">
                        <pic:nvPicPr>
                          <pic:cNvPr id="285" name="Image 285"/>
                          <pic:cNvPicPr/>
                        </pic:nvPicPr>
                        <pic:blipFill>
                          <a:blip r:embed="rId219" cstate="print"/>
                          <a:stretch>
                            <a:fillRect/>
                          </a:stretch>
                        </pic:blipFill>
                        <pic:spPr>
                          <a:xfrm>
                            <a:off x="4092712" y="8859428"/>
                            <a:ext cx="842596" cy="680839"/>
                          </a:xfrm>
                          <a:prstGeom prst="rect">
                            <a:avLst/>
                          </a:prstGeom>
                        </pic:spPr>
                      </pic:pic>
                    </wpg:wgp>
                  </a:graphicData>
                </a:graphic>
              </wp:anchor>
            </w:drawing>
          </mc:Choice>
          <mc:Fallback>
            <w:pict>
              <v:group w14:anchorId="14375C9C" id="Group 283" o:spid="_x0000_s1026" style="position:absolute;margin-left:47.8pt;margin-top:40.2pt;width:500.85pt;height:780.55pt;z-index:15820800;mso-wrap-distance-left:0;mso-wrap-distance-right:0;mso-position-horizontal-relative:page;mso-position-vertical-relative:page" coordsize="63607,991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">
                <v:shape id="Image 284" o:spid="_x0000_s1027" type="#_x0000_t75" style="position:absolute;width:63606;height:99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I1prEAAAA3AAAAA8AAABkcnMvZG93bnJldi54bWxEj09rAjEUxO8Fv0N4greaVaTIahT/U0ov&#10;2gWvj+S5u5i8LJuoaz99Uyj0OMzMb5j5snNW3KkNtWcFo2EGglh7U3OpoPjav05BhIhs0HomBU8K&#10;sFz0XuaYG//gI91PsRQJwiFHBVWMTS5l0BU5DEPfECfv4luHMcm2lKbFR4I7K8dZ9iYd1pwWKmxo&#10;U5G+nm5OwfH8eSjjrfjebrX+2DQ7W6yvVqlBv1vNQETq4n/4r/1uFIynE/g9k46AX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I1prEAAAA3AAAAA8AAAAAAAAAAAAAAAAA&#10;nwIAAGRycy9kb3ducmV2LnhtbFBLBQYAAAAABAAEAPcAAACQAwAAAAA=&#10;">
                  <v:imagedata r:id="rId220" o:title=""/>
                </v:shape>
                <v:shape id="Image 285" o:spid="_x0000_s1028" type="#_x0000_t75" style="position:absolute;left:40927;top:88594;width:8426;height:6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oBnzGAAAA3AAAAA8AAABkcnMvZG93bnJldi54bWxEj0FrwkAUhO8F/8PyCr01mwYiSeoqIiql&#10;QsHYQo+P7GsSmn0bsmtM/70rFDwOM/MNs1hNphMjDa61rOAlikEQV1a3XCv4PO2eMxDOI2vsLJOC&#10;P3KwWs4eFlhoe+EjjaWvRYCwK1BB431fSOmqhgy6yPbEwfuxg0Ef5FBLPeAlwE0nkzieS4Mth4UG&#10;e9o0VP2WZ6MgH9N9n2/T9T57P4zJV17W3x8bpZ4ep/UrCE+Tv4f/229aQZKlcDsTjoBcX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OgGfMYAAADcAAAADwAAAAAAAAAAAAAA&#10;AACfAgAAZHJzL2Rvd25yZXYueG1sUEsFBgAAAAAEAAQA9wAAAJIDAAAAAA==&#10;">
                  <v:imagedata r:id="rId221" o:title=""/>
                </v:shape>
                <w10:wrap anchorx="page" anchory="page"/>
              </v:group>
            </w:pict>
          </mc:Fallback>
        </mc:AlternateContent>
      </w:r>
    </w:p>
    <w:sectPr w:rsidR="000857F9">
      <w:headerReference w:type="default" r:id="rId222"/>
      <w:pgSz w:w="11910" w:h="16840"/>
      <w:pgMar w:top="800" w:right="1559"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96ABF" w:rsidRDefault="00196ABF">
      <w:r>
        <w:separator/>
      </w:r>
    </w:p>
  </w:endnote>
  <w:endnote w:type="continuationSeparator" w:id="0">
    <w:p w:rsidR="00196ABF" w:rsidRDefault="00196A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96ABF" w:rsidRDefault="00196ABF">
      <w:r>
        <w:separator/>
      </w:r>
    </w:p>
  </w:footnote>
  <w:footnote w:type="continuationSeparator" w:id="0">
    <w:p w:rsidR="00196ABF" w:rsidRDefault="00196AB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196ABF">
    <w:pPr>
      <w:pStyle w:val="BodyText"/>
      <w:spacing w:line="14" w:lineRule="auto"/>
      <w:rPr>
        <w:sz w:val="20"/>
      </w:rPr>
    </w:pPr>
    <w:r>
      <w:rPr>
        <w:noProof/>
        <w:sz w:val="20"/>
        <w:lang w:val="en-US"/>
      </w:rPr>
      <mc:AlternateContent>
        <mc:Choice Requires="wps">
          <w:drawing>
            <wp:anchor distT="0" distB="0" distL="0" distR="0" simplePos="0" relativeHeight="477780992" behindDoc="1" locked="0" layoutInCell="1" allowOverlap="1">
              <wp:simplePos x="0" y="0"/>
              <wp:positionH relativeFrom="page">
                <wp:posOffset>6371590</wp:posOffset>
              </wp:positionH>
              <wp:positionV relativeFrom="page">
                <wp:posOffset>465835</wp:posOffset>
              </wp:positionV>
              <wp:extent cx="160020" cy="16573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0857F9" w:rsidRDefault="00196ABF">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686758">
                            <w:rPr>
                              <w:rFonts w:ascii="Calibri"/>
                              <w:noProof/>
                              <w:spacing w:val="-10"/>
                            </w:rPr>
                            <w:t>9</w:t>
                          </w:r>
                          <w:r>
                            <w:rPr>
                              <w:rFonts w:ascii="Calibri"/>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 o:spid="_x0000_s1034" type="#_x0000_t202" style="position:absolute;margin-left:501.7pt;margin-top:36.7pt;width:12.6pt;height:13.05pt;z-index:-25535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" filled="f" stroked="f">
              <v:path arrowok="t"/>
              <v:textbox inset="0,0,0,0">
                <w:txbxContent>
                  <w:p w:rsidR="000857F9" w:rsidRDefault="00196ABF">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686758">
                      <w:rPr>
                        <w:rFonts w:ascii="Calibri"/>
                        <w:noProof/>
                        <w:spacing w:val="-10"/>
                      </w:rPr>
                      <w:t>9</w:t>
                    </w:r>
                    <w:r>
                      <w:rPr>
                        <w:rFonts w:ascii="Calibri"/>
                        <w:spacing w:val="-10"/>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196ABF">
    <w:pPr>
      <w:pStyle w:val="BodyText"/>
      <w:spacing w:line="14" w:lineRule="auto"/>
      <w:rPr>
        <w:sz w:val="20"/>
      </w:rPr>
    </w:pPr>
    <w:r>
      <w:rPr>
        <w:noProof/>
        <w:sz w:val="20"/>
        <w:lang w:val="en-US"/>
      </w:rPr>
      <mc:AlternateContent>
        <mc:Choice Requires="wps">
          <w:drawing>
            <wp:anchor distT="0" distB="0" distL="0" distR="0" simplePos="0" relativeHeight="477783552" behindDoc="1" locked="0" layoutInCell="1" allowOverlap="1">
              <wp:simplePos x="0" y="0"/>
              <wp:positionH relativeFrom="page">
                <wp:posOffset>9073642</wp:posOffset>
              </wp:positionH>
              <wp:positionV relativeFrom="page">
                <wp:posOffset>465836</wp:posOffset>
              </wp:positionV>
              <wp:extent cx="232410" cy="16573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0857F9" w:rsidRDefault="00196AB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92</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1" o:spid="_x0000_s1039" type="#_x0000_t202" style="position:absolute;margin-left:714.45pt;margin-top:36.7pt;width:18.3pt;height:13.05pt;z-index:-25532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" filled="f" stroked="f">
              <v:path arrowok="t"/>
              <v:textbox inset="0,0,0,0">
                <w:txbxContent>
                  <w:p w:rsidR="000857F9" w:rsidRDefault="00196AB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92</w:t>
                    </w:r>
                    <w:r>
                      <w:rPr>
                        <w:rFonts w:ascii="Calibri"/>
                        <w:spacing w:val="-5"/>
                      </w:rPr>
                      <w:fldChar w:fldCharType="end"/>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196ABF">
    <w:pPr>
      <w:pStyle w:val="BodyText"/>
      <w:spacing w:line="14" w:lineRule="auto"/>
      <w:rPr>
        <w:sz w:val="20"/>
      </w:rPr>
    </w:pPr>
    <w:r>
      <w:rPr>
        <w:noProof/>
        <w:sz w:val="20"/>
        <w:lang w:val="en-US"/>
      </w:rPr>
      <mc:AlternateContent>
        <mc:Choice Requires="wps">
          <w:drawing>
            <wp:anchor distT="0" distB="0" distL="0" distR="0" simplePos="0" relativeHeight="477784064" behindDoc="1" locked="0" layoutInCell="1" allowOverlap="1">
              <wp:simplePos x="0" y="0"/>
              <wp:positionH relativeFrom="page">
                <wp:posOffset>6301485</wp:posOffset>
              </wp:positionH>
              <wp:positionV relativeFrom="page">
                <wp:posOffset>465835</wp:posOffset>
              </wp:positionV>
              <wp:extent cx="232410" cy="165735"/>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0857F9" w:rsidRDefault="00196AB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98</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9" o:spid="_x0000_s1040" type="#_x0000_t202" style="position:absolute;margin-left:496.2pt;margin-top:36.7pt;width:18.3pt;height:13.05pt;z-index:-25532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" filled="f" stroked="f">
              <v:path arrowok="t"/>
              <v:textbox inset="0,0,0,0">
                <w:txbxContent>
                  <w:p w:rsidR="000857F9" w:rsidRDefault="00196AB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98</w:t>
                    </w:r>
                    <w:r>
                      <w:rPr>
                        <w:rFonts w:ascii="Calibri"/>
                        <w:spacing w:val="-5"/>
                      </w:rPr>
                      <w:fldChar w:fldCharType="end"/>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196ABF">
    <w:pPr>
      <w:pStyle w:val="BodyText"/>
      <w:spacing w:line="14" w:lineRule="auto"/>
      <w:rPr>
        <w:sz w:val="20"/>
      </w:rPr>
    </w:pPr>
    <w:r>
      <w:rPr>
        <w:noProof/>
        <w:sz w:val="20"/>
        <w:lang w:val="en-US"/>
      </w:rPr>
      <mc:AlternateContent>
        <mc:Choice Requires="wps">
          <w:drawing>
            <wp:anchor distT="0" distB="0" distL="0" distR="0" simplePos="0" relativeHeight="477781504" behindDoc="1" locked="0" layoutInCell="1" allowOverlap="1">
              <wp:simplePos x="0" y="0"/>
              <wp:positionH relativeFrom="page">
                <wp:posOffset>6301485</wp:posOffset>
              </wp:positionH>
              <wp:positionV relativeFrom="page">
                <wp:posOffset>465835</wp:posOffset>
              </wp:positionV>
              <wp:extent cx="232410" cy="165735"/>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0857F9" w:rsidRDefault="00196AB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86758">
                            <w:rPr>
                              <w:rFonts w:ascii="Calibri"/>
                              <w:noProof/>
                              <w:spacing w:val="-5"/>
                            </w:rPr>
                            <w:t>15</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2" o:spid="_x0000_s1035" type="#_x0000_t202" style="position:absolute;margin-left:496.2pt;margin-top:36.7pt;width:18.3pt;height:13.05pt;z-index:-25534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" filled="f" stroked="f">
              <v:path arrowok="t"/>
              <v:textbox inset="0,0,0,0">
                <w:txbxContent>
                  <w:p w:rsidR="000857F9" w:rsidRDefault="00196AB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86758">
                      <w:rPr>
                        <w:rFonts w:ascii="Calibri"/>
                        <w:noProof/>
                        <w:spacing w:val="-5"/>
                      </w:rPr>
                      <w:t>15</w:t>
                    </w:r>
                    <w:r>
                      <w:rPr>
                        <w:rFonts w:ascii="Calibri"/>
                        <w:spacing w:val="-5"/>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196ABF">
    <w:pPr>
      <w:pStyle w:val="BodyText"/>
      <w:spacing w:line="14" w:lineRule="auto"/>
      <w:rPr>
        <w:sz w:val="20"/>
      </w:rPr>
    </w:pPr>
    <w:r>
      <w:rPr>
        <w:noProof/>
        <w:sz w:val="20"/>
        <w:lang w:val="en-US"/>
      </w:rPr>
      <mc:AlternateContent>
        <mc:Choice Requires="wps">
          <w:drawing>
            <wp:anchor distT="0" distB="0" distL="0" distR="0" simplePos="0" relativeHeight="477782016" behindDoc="1" locked="0" layoutInCell="1" allowOverlap="1">
              <wp:simplePos x="0" y="0"/>
              <wp:positionH relativeFrom="page">
                <wp:posOffset>6301485</wp:posOffset>
              </wp:positionH>
              <wp:positionV relativeFrom="page">
                <wp:posOffset>465835</wp:posOffset>
              </wp:positionV>
              <wp:extent cx="232410" cy="165735"/>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0857F9" w:rsidRDefault="00196AB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30</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7" o:spid="_x0000_s1036" type="#_x0000_t202" style="position:absolute;margin-left:496.2pt;margin-top:36.7pt;width:18.3pt;height:13.05pt;z-index:-25534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" filled="f" stroked="f">
              <v:path arrowok="t"/>
              <v:textbox inset="0,0,0,0">
                <w:txbxContent>
                  <w:p w:rsidR="000857F9" w:rsidRDefault="00196AB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30</w:t>
                    </w:r>
                    <w:r>
                      <w:rPr>
                        <w:rFonts w:ascii="Calibri"/>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196ABF">
    <w:pPr>
      <w:pStyle w:val="BodyText"/>
      <w:spacing w:line="14" w:lineRule="auto"/>
      <w:rPr>
        <w:sz w:val="20"/>
      </w:rPr>
    </w:pPr>
    <w:r>
      <w:rPr>
        <w:noProof/>
        <w:sz w:val="20"/>
        <w:lang w:val="en-US"/>
      </w:rPr>
      <mc:AlternateContent>
        <mc:Choice Requires="wps">
          <w:drawing>
            <wp:anchor distT="0" distB="0" distL="0" distR="0" simplePos="0" relativeHeight="477782528" behindDoc="1" locked="0" layoutInCell="1" allowOverlap="1">
              <wp:simplePos x="0" y="0"/>
              <wp:positionH relativeFrom="page">
                <wp:posOffset>6301485</wp:posOffset>
              </wp:positionH>
              <wp:positionV relativeFrom="page">
                <wp:posOffset>465835</wp:posOffset>
              </wp:positionV>
              <wp:extent cx="232410" cy="165735"/>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0857F9" w:rsidRDefault="00196AB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44</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1" o:spid="_x0000_s1037" type="#_x0000_t202" style="position:absolute;margin-left:496.2pt;margin-top:36.7pt;width:18.3pt;height:13.05pt;z-index:-25533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" filled="f" stroked="f">
              <v:path arrowok="t"/>
              <v:textbox inset="0,0,0,0">
                <w:txbxContent>
                  <w:p w:rsidR="000857F9" w:rsidRDefault="00196AB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44</w:t>
                    </w:r>
                    <w:r>
                      <w:rPr>
                        <w:rFonts w:ascii="Calibri"/>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0857F9">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57F9" w:rsidRDefault="00196ABF">
    <w:pPr>
      <w:pStyle w:val="BodyText"/>
      <w:spacing w:line="14" w:lineRule="auto"/>
      <w:rPr>
        <w:sz w:val="20"/>
      </w:rPr>
    </w:pPr>
    <w:r>
      <w:rPr>
        <w:noProof/>
        <w:sz w:val="20"/>
        <w:lang w:val="en-US"/>
      </w:rPr>
      <mc:AlternateContent>
        <mc:Choice Requires="wps">
          <w:drawing>
            <wp:anchor distT="0" distB="0" distL="0" distR="0" simplePos="0" relativeHeight="477783040" behindDoc="1" locked="0" layoutInCell="1" allowOverlap="1">
              <wp:simplePos x="0" y="0"/>
              <wp:positionH relativeFrom="page">
                <wp:posOffset>6301485</wp:posOffset>
              </wp:positionH>
              <wp:positionV relativeFrom="page">
                <wp:posOffset>465835</wp:posOffset>
              </wp:positionV>
              <wp:extent cx="232410" cy="16573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0857F9" w:rsidRDefault="00196AB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60</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1" o:spid="_x0000_s1038" type="#_x0000_t202" style="position:absolute;margin-left:496.2pt;margin-top:36.7pt;width:18.3pt;height:13.05pt;z-index:-25533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" filled="f" stroked="f">
              <v:path arrowok="t"/>
              <v:textbox inset="0,0,0,0">
                <w:txbxContent>
                  <w:p w:rsidR="000857F9" w:rsidRDefault="00196ABF">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60</w:t>
                    </w:r>
                    <w:r>
                      <w:rPr>
                        <w:rFonts w:ascii="Calibri"/>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0B5AF6"/>
    <w:multiLevelType w:val="hybridMultilevel"/>
    <w:tmpl w:val="CA500522"/>
    <w:lvl w:ilvl="0" w:tplc="669A9538">
      <w:start w:val="1"/>
      <w:numFmt w:val="decimal"/>
      <w:lvlText w:val="%1."/>
      <w:lvlJc w:val="left"/>
      <w:pPr>
        <w:ind w:left="1276" w:hanging="216"/>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060A2F04">
      <w:numFmt w:val="bullet"/>
      <w:lvlText w:val="•"/>
      <w:lvlJc w:val="left"/>
      <w:pPr>
        <w:ind w:left="2016" w:hanging="216"/>
      </w:pPr>
      <w:rPr>
        <w:rFonts w:hint="default"/>
        <w:lang w:val="ms" w:eastAsia="en-US" w:bidi="ar-SA"/>
      </w:rPr>
    </w:lvl>
    <w:lvl w:ilvl="2" w:tplc="24FE97EE">
      <w:numFmt w:val="bullet"/>
      <w:lvlText w:val="•"/>
      <w:lvlJc w:val="left"/>
      <w:pPr>
        <w:ind w:left="2753" w:hanging="216"/>
      </w:pPr>
      <w:rPr>
        <w:rFonts w:hint="default"/>
        <w:lang w:val="ms" w:eastAsia="en-US" w:bidi="ar-SA"/>
      </w:rPr>
    </w:lvl>
    <w:lvl w:ilvl="3" w:tplc="04BC0468">
      <w:numFmt w:val="bullet"/>
      <w:lvlText w:val="•"/>
      <w:lvlJc w:val="left"/>
      <w:pPr>
        <w:ind w:left="3490" w:hanging="216"/>
      </w:pPr>
      <w:rPr>
        <w:rFonts w:hint="default"/>
        <w:lang w:val="ms" w:eastAsia="en-US" w:bidi="ar-SA"/>
      </w:rPr>
    </w:lvl>
    <w:lvl w:ilvl="4" w:tplc="556A58E4">
      <w:numFmt w:val="bullet"/>
      <w:lvlText w:val="•"/>
      <w:lvlJc w:val="left"/>
      <w:pPr>
        <w:ind w:left="4226" w:hanging="216"/>
      </w:pPr>
      <w:rPr>
        <w:rFonts w:hint="default"/>
        <w:lang w:val="ms" w:eastAsia="en-US" w:bidi="ar-SA"/>
      </w:rPr>
    </w:lvl>
    <w:lvl w:ilvl="5" w:tplc="9976A956">
      <w:numFmt w:val="bullet"/>
      <w:lvlText w:val="•"/>
      <w:lvlJc w:val="left"/>
      <w:pPr>
        <w:ind w:left="4963" w:hanging="216"/>
      </w:pPr>
      <w:rPr>
        <w:rFonts w:hint="default"/>
        <w:lang w:val="ms" w:eastAsia="en-US" w:bidi="ar-SA"/>
      </w:rPr>
    </w:lvl>
    <w:lvl w:ilvl="6" w:tplc="F73C6678">
      <w:numFmt w:val="bullet"/>
      <w:lvlText w:val="•"/>
      <w:lvlJc w:val="left"/>
      <w:pPr>
        <w:ind w:left="5700" w:hanging="216"/>
      </w:pPr>
      <w:rPr>
        <w:rFonts w:hint="default"/>
        <w:lang w:val="ms" w:eastAsia="en-US" w:bidi="ar-SA"/>
      </w:rPr>
    </w:lvl>
    <w:lvl w:ilvl="7" w:tplc="A8E8501E">
      <w:numFmt w:val="bullet"/>
      <w:lvlText w:val="•"/>
      <w:lvlJc w:val="left"/>
      <w:pPr>
        <w:ind w:left="6437" w:hanging="216"/>
      </w:pPr>
      <w:rPr>
        <w:rFonts w:hint="default"/>
        <w:lang w:val="ms" w:eastAsia="en-US" w:bidi="ar-SA"/>
      </w:rPr>
    </w:lvl>
    <w:lvl w:ilvl="8" w:tplc="08EA3374">
      <w:numFmt w:val="bullet"/>
      <w:lvlText w:val="•"/>
      <w:lvlJc w:val="left"/>
      <w:pPr>
        <w:ind w:left="7173" w:hanging="216"/>
      </w:pPr>
      <w:rPr>
        <w:rFonts w:hint="default"/>
        <w:lang w:val="ms" w:eastAsia="en-US" w:bidi="ar-SA"/>
      </w:rPr>
    </w:lvl>
  </w:abstractNum>
  <w:abstractNum w:abstractNumId="1">
    <w:nsid w:val="0811249D"/>
    <w:multiLevelType w:val="hybridMultilevel"/>
    <w:tmpl w:val="B75258B6"/>
    <w:lvl w:ilvl="0" w:tplc="93280072">
      <w:start w:val="1"/>
      <w:numFmt w:val="decimal"/>
      <w:lvlText w:val="%1."/>
      <w:lvlJc w:val="left"/>
      <w:pPr>
        <w:ind w:left="1276"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6A781744">
      <w:numFmt w:val="bullet"/>
      <w:lvlText w:val="•"/>
      <w:lvlJc w:val="left"/>
      <w:pPr>
        <w:ind w:left="2016" w:hanging="360"/>
      </w:pPr>
      <w:rPr>
        <w:rFonts w:hint="default"/>
        <w:lang w:val="ms" w:eastAsia="en-US" w:bidi="ar-SA"/>
      </w:rPr>
    </w:lvl>
    <w:lvl w:ilvl="2" w:tplc="F9C25516">
      <w:numFmt w:val="bullet"/>
      <w:lvlText w:val="•"/>
      <w:lvlJc w:val="left"/>
      <w:pPr>
        <w:ind w:left="2753" w:hanging="360"/>
      </w:pPr>
      <w:rPr>
        <w:rFonts w:hint="default"/>
        <w:lang w:val="ms" w:eastAsia="en-US" w:bidi="ar-SA"/>
      </w:rPr>
    </w:lvl>
    <w:lvl w:ilvl="3" w:tplc="B97A2BB6">
      <w:numFmt w:val="bullet"/>
      <w:lvlText w:val="•"/>
      <w:lvlJc w:val="left"/>
      <w:pPr>
        <w:ind w:left="3490" w:hanging="360"/>
      </w:pPr>
      <w:rPr>
        <w:rFonts w:hint="default"/>
        <w:lang w:val="ms" w:eastAsia="en-US" w:bidi="ar-SA"/>
      </w:rPr>
    </w:lvl>
    <w:lvl w:ilvl="4" w:tplc="4774B714">
      <w:numFmt w:val="bullet"/>
      <w:lvlText w:val="•"/>
      <w:lvlJc w:val="left"/>
      <w:pPr>
        <w:ind w:left="4226" w:hanging="360"/>
      </w:pPr>
      <w:rPr>
        <w:rFonts w:hint="default"/>
        <w:lang w:val="ms" w:eastAsia="en-US" w:bidi="ar-SA"/>
      </w:rPr>
    </w:lvl>
    <w:lvl w:ilvl="5" w:tplc="F4BEDCBE">
      <w:numFmt w:val="bullet"/>
      <w:lvlText w:val="•"/>
      <w:lvlJc w:val="left"/>
      <w:pPr>
        <w:ind w:left="4963" w:hanging="360"/>
      </w:pPr>
      <w:rPr>
        <w:rFonts w:hint="default"/>
        <w:lang w:val="ms" w:eastAsia="en-US" w:bidi="ar-SA"/>
      </w:rPr>
    </w:lvl>
    <w:lvl w:ilvl="6" w:tplc="EFF8A04E">
      <w:numFmt w:val="bullet"/>
      <w:lvlText w:val="•"/>
      <w:lvlJc w:val="left"/>
      <w:pPr>
        <w:ind w:left="5700" w:hanging="360"/>
      </w:pPr>
      <w:rPr>
        <w:rFonts w:hint="default"/>
        <w:lang w:val="ms" w:eastAsia="en-US" w:bidi="ar-SA"/>
      </w:rPr>
    </w:lvl>
    <w:lvl w:ilvl="7" w:tplc="479C8030">
      <w:numFmt w:val="bullet"/>
      <w:lvlText w:val="•"/>
      <w:lvlJc w:val="left"/>
      <w:pPr>
        <w:ind w:left="6437" w:hanging="360"/>
      </w:pPr>
      <w:rPr>
        <w:rFonts w:hint="default"/>
        <w:lang w:val="ms" w:eastAsia="en-US" w:bidi="ar-SA"/>
      </w:rPr>
    </w:lvl>
    <w:lvl w:ilvl="8" w:tplc="1B60A332">
      <w:numFmt w:val="bullet"/>
      <w:lvlText w:val="•"/>
      <w:lvlJc w:val="left"/>
      <w:pPr>
        <w:ind w:left="7173" w:hanging="360"/>
      </w:pPr>
      <w:rPr>
        <w:rFonts w:hint="default"/>
        <w:lang w:val="ms" w:eastAsia="en-US" w:bidi="ar-SA"/>
      </w:rPr>
    </w:lvl>
  </w:abstractNum>
  <w:abstractNum w:abstractNumId="2">
    <w:nsid w:val="11300BD2"/>
    <w:multiLevelType w:val="multilevel"/>
    <w:tmpl w:val="6D304B58"/>
    <w:lvl w:ilvl="0">
      <w:start w:val="3"/>
      <w:numFmt w:val="decimal"/>
      <w:lvlText w:val="%1"/>
      <w:lvlJc w:val="left"/>
      <w:pPr>
        <w:ind w:left="1211" w:hanging="360"/>
        <w:jc w:val="left"/>
      </w:pPr>
      <w:rPr>
        <w:rFonts w:hint="default"/>
        <w:lang w:val="ms" w:eastAsia="en-US" w:bidi="ar-SA"/>
      </w:rPr>
    </w:lvl>
    <w:lvl w:ilvl="1">
      <w:start w:val="1"/>
      <w:numFmt w:val="decimal"/>
      <w:lvlText w:val="%1.%2"/>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1818" w:hanging="5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3337" w:hanging="540"/>
      </w:pPr>
      <w:rPr>
        <w:rFonts w:hint="default"/>
        <w:lang w:val="ms" w:eastAsia="en-US" w:bidi="ar-SA"/>
      </w:rPr>
    </w:lvl>
    <w:lvl w:ilvl="4">
      <w:numFmt w:val="bullet"/>
      <w:lvlText w:val="•"/>
      <w:lvlJc w:val="left"/>
      <w:pPr>
        <w:ind w:left="4095" w:hanging="540"/>
      </w:pPr>
      <w:rPr>
        <w:rFonts w:hint="default"/>
        <w:lang w:val="ms" w:eastAsia="en-US" w:bidi="ar-SA"/>
      </w:rPr>
    </w:lvl>
    <w:lvl w:ilvl="5">
      <w:numFmt w:val="bullet"/>
      <w:lvlText w:val="•"/>
      <w:lvlJc w:val="left"/>
      <w:pPr>
        <w:ind w:left="4854" w:hanging="540"/>
      </w:pPr>
      <w:rPr>
        <w:rFonts w:hint="default"/>
        <w:lang w:val="ms" w:eastAsia="en-US" w:bidi="ar-SA"/>
      </w:rPr>
    </w:lvl>
    <w:lvl w:ilvl="6">
      <w:numFmt w:val="bullet"/>
      <w:lvlText w:val="•"/>
      <w:lvlJc w:val="left"/>
      <w:pPr>
        <w:ind w:left="5613" w:hanging="540"/>
      </w:pPr>
      <w:rPr>
        <w:rFonts w:hint="default"/>
        <w:lang w:val="ms" w:eastAsia="en-US" w:bidi="ar-SA"/>
      </w:rPr>
    </w:lvl>
    <w:lvl w:ilvl="7">
      <w:numFmt w:val="bullet"/>
      <w:lvlText w:val="•"/>
      <w:lvlJc w:val="left"/>
      <w:pPr>
        <w:ind w:left="6371" w:hanging="540"/>
      </w:pPr>
      <w:rPr>
        <w:rFonts w:hint="default"/>
        <w:lang w:val="ms" w:eastAsia="en-US" w:bidi="ar-SA"/>
      </w:rPr>
    </w:lvl>
    <w:lvl w:ilvl="8">
      <w:numFmt w:val="bullet"/>
      <w:lvlText w:val="•"/>
      <w:lvlJc w:val="left"/>
      <w:pPr>
        <w:ind w:left="7130" w:hanging="540"/>
      </w:pPr>
      <w:rPr>
        <w:rFonts w:hint="default"/>
        <w:lang w:val="ms" w:eastAsia="en-US" w:bidi="ar-SA"/>
      </w:rPr>
    </w:lvl>
  </w:abstractNum>
  <w:abstractNum w:abstractNumId="3">
    <w:nsid w:val="16434913"/>
    <w:multiLevelType w:val="multilevel"/>
    <w:tmpl w:val="FAA66790"/>
    <w:lvl w:ilvl="0">
      <w:start w:val="5"/>
      <w:numFmt w:val="decimal"/>
      <w:lvlText w:val="%1"/>
      <w:lvlJc w:val="left"/>
      <w:pPr>
        <w:ind w:left="995" w:hanging="428"/>
        <w:jc w:val="left"/>
      </w:pPr>
      <w:rPr>
        <w:rFonts w:hint="default"/>
        <w:lang w:val="ms" w:eastAsia="en-US" w:bidi="ar-SA"/>
      </w:rPr>
    </w:lvl>
    <w:lvl w:ilvl="1">
      <w:start w:val="1"/>
      <w:numFmt w:val="decimal"/>
      <w:lvlText w:val="%1.%2"/>
      <w:lvlJc w:val="left"/>
      <w:pPr>
        <w:ind w:left="995" w:hanging="428"/>
        <w:jc w:val="left"/>
      </w:pPr>
      <w:rPr>
        <w:rFonts w:ascii="Times New Roman" w:eastAsia="Times New Roman" w:hAnsi="Times New Roman" w:cs="Times New Roman" w:hint="default"/>
        <w:b/>
        <w:bCs/>
        <w:i w:val="0"/>
        <w:iCs w:val="0"/>
        <w:spacing w:val="0"/>
        <w:w w:val="100"/>
        <w:sz w:val="24"/>
        <w:szCs w:val="24"/>
        <w:lang w:val="ms" w:eastAsia="en-US" w:bidi="ar-SA"/>
      </w:rPr>
    </w:lvl>
    <w:lvl w:ilvl="2">
      <w:numFmt w:val="bullet"/>
      <w:lvlText w:val="•"/>
      <w:lvlJc w:val="left"/>
      <w:pPr>
        <w:ind w:left="2529" w:hanging="428"/>
      </w:pPr>
      <w:rPr>
        <w:rFonts w:hint="default"/>
        <w:lang w:val="ms" w:eastAsia="en-US" w:bidi="ar-SA"/>
      </w:rPr>
    </w:lvl>
    <w:lvl w:ilvl="3">
      <w:numFmt w:val="bullet"/>
      <w:lvlText w:val="•"/>
      <w:lvlJc w:val="left"/>
      <w:pPr>
        <w:ind w:left="3294" w:hanging="428"/>
      </w:pPr>
      <w:rPr>
        <w:rFonts w:hint="default"/>
        <w:lang w:val="ms" w:eastAsia="en-US" w:bidi="ar-SA"/>
      </w:rPr>
    </w:lvl>
    <w:lvl w:ilvl="4">
      <w:numFmt w:val="bullet"/>
      <w:lvlText w:val="•"/>
      <w:lvlJc w:val="left"/>
      <w:pPr>
        <w:ind w:left="4058" w:hanging="428"/>
      </w:pPr>
      <w:rPr>
        <w:rFonts w:hint="default"/>
        <w:lang w:val="ms" w:eastAsia="en-US" w:bidi="ar-SA"/>
      </w:rPr>
    </w:lvl>
    <w:lvl w:ilvl="5">
      <w:numFmt w:val="bullet"/>
      <w:lvlText w:val="•"/>
      <w:lvlJc w:val="left"/>
      <w:pPr>
        <w:ind w:left="4823" w:hanging="428"/>
      </w:pPr>
      <w:rPr>
        <w:rFonts w:hint="default"/>
        <w:lang w:val="ms" w:eastAsia="en-US" w:bidi="ar-SA"/>
      </w:rPr>
    </w:lvl>
    <w:lvl w:ilvl="6">
      <w:numFmt w:val="bullet"/>
      <w:lvlText w:val="•"/>
      <w:lvlJc w:val="left"/>
      <w:pPr>
        <w:ind w:left="5588" w:hanging="428"/>
      </w:pPr>
      <w:rPr>
        <w:rFonts w:hint="default"/>
        <w:lang w:val="ms" w:eastAsia="en-US" w:bidi="ar-SA"/>
      </w:rPr>
    </w:lvl>
    <w:lvl w:ilvl="7">
      <w:numFmt w:val="bullet"/>
      <w:lvlText w:val="•"/>
      <w:lvlJc w:val="left"/>
      <w:pPr>
        <w:ind w:left="6353" w:hanging="428"/>
      </w:pPr>
      <w:rPr>
        <w:rFonts w:hint="default"/>
        <w:lang w:val="ms" w:eastAsia="en-US" w:bidi="ar-SA"/>
      </w:rPr>
    </w:lvl>
    <w:lvl w:ilvl="8">
      <w:numFmt w:val="bullet"/>
      <w:lvlText w:val="•"/>
      <w:lvlJc w:val="left"/>
      <w:pPr>
        <w:ind w:left="7117" w:hanging="428"/>
      </w:pPr>
      <w:rPr>
        <w:rFonts w:hint="default"/>
        <w:lang w:val="ms" w:eastAsia="en-US" w:bidi="ar-SA"/>
      </w:rPr>
    </w:lvl>
  </w:abstractNum>
  <w:abstractNum w:abstractNumId="4">
    <w:nsid w:val="16527F77"/>
    <w:multiLevelType w:val="hybridMultilevel"/>
    <w:tmpl w:val="9724AEB0"/>
    <w:lvl w:ilvl="0" w:tplc="22465DFE">
      <w:start w:val="1"/>
      <w:numFmt w:val="decimal"/>
      <w:lvlText w:val="%1."/>
      <w:lvlJc w:val="left"/>
      <w:pPr>
        <w:ind w:left="99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2D687DFC">
      <w:numFmt w:val="bullet"/>
      <w:lvlText w:val="•"/>
      <w:lvlJc w:val="left"/>
      <w:pPr>
        <w:ind w:left="1764" w:hanging="360"/>
      </w:pPr>
      <w:rPr>
        <w:rFonts w:hint="default"/>
        <w:lang w:val="ms" w:eastAsia="en-US" w:bidi="ar-SA"/>
      </w:rPr>
    </w:lvl>
    <w:lvl w:ilvl="2" w:tplc="9CC00DD2">
      <w:numFmt w:val="bullet"/>
      <w:lvlText w:val="•"/>
      <w:lvlJc w:val="left"/>
      <w:pPr>
        <w:ind w:left="2529" w:hanging="360"/>
      </w:pPr>
      <w:rPr>
        <w:rFonts w:hint="default"/>
        <w:lang w:val="ms" w:eastAsia="en-US" w:bidi="ar-SA"/>
      </w:rPr>
    </w:lvl>
    <w:lvl w:ilvl="3" w:tplc="9E606D10">
      <w:numFmt w:val="bullet"/>
      <w:lvlText w:val="•"/>
      <w:lvlJc w:val="left"/>
      <w:pPr>
        <w:ind w:left="3294" w:hanging="360"/>
      </w:pPr>
      <w:rPr>
        <w:rFonts w:hint="default"/>
        <w:lang w:val="ms" w:eastAsia="en-US" w:bidi="ar-SA"/>
      </w:rPr>
    </w:lvl>
    <w:lvl w:ilvl="4" w:tplc="7E46E9BA">
      <w:numFmt w:val="bullet"/>
      <w:lvlText w:val="•"/>
      <w:lvlJc w:val="left"/>
      <w:pPr>
        <w:ind w:left="4058" w:hanging="360"/>
      </w:pPr>
      <w:rPr>
        <w:rFonts w:hint="default"/>
        <w:lang w:val="ms" w:eastAsia="en-US" w:bidi="ar-SA"/>
      </w:rPr>
    </w:lvl>
    <w:lvl w:ilvl="5" w:tplc="106EC83E">
      <w:numFmt w:val="bullet"/>
      <w:lvlText w:val="•"/>
      <w:lvlJc w:val="left"/>
      <w:pPr>
        <w:ind w:left="4823" w:hanging="360"/>
      </w:pPr>
      <w:rPr>
        <w:rFonts w:hint="default"/>
        <w:lang w:val="ms" w:eastAsia="en-US" w:bidi="ar-SA"/>
      </w:rPr>
    </w:lvl>
    <w:lvl w:ilvl="6" w:tplc="A7DAE35A">
      <w:numFmt w:val="bullet"/>
      <w:lvlText w:val="•"/>
      <w:lvlJc w:val="left"/>
      <w:pPr>
        <w:ind w:left="5588" w:hanging="360"/>
      </w:pPr>
      <w:rPr>
        <w:rFonts w:hint="default"/>
        <w:lang w:val="ms" w:eastAsia="en-US" w:bidi="ar-SA"/>
      </w:rPr>
    </w:lvl>
    <w:lvl w:ilvl="7" w:tplc="98B4BC0A">
      <w:numFmt w:val="bullet"/>
      <w:lvlText w:val="•"/>
      <w:lvlJc w:val="left"/>
      <w:pPr>
        <w:ind w:left="6353" w:hanging="360"/>
      </w:pPr>
      <w:rPr>
        <w:rFonts w:hint="default"/>
        <w:lang w:val="ms" w:eastAsia="en-US" w:bidi="ar-SA"/>
      </w:rPr>
    </w:lvl>
    <w:lvl w:ilvl="8" w:tplc="436E4F26">
      <w:numFmt w:val="bullet"/>
      <w:lvlText w:val="•"/>
      <w:lvlJc w:val="left"/>
      <w:pPr>
        <w:ind w:left="7117" w:hanging="360"/>
      </w:pPr>
      <w:rPr>
        <w:rFonts w:hint="default"/>
        <w:lang w:val="ms" w:eastAsia="en-US" w:bidi="ar-SA"/>
      </w:rPr>
    </w:lvl>
  </w:abstractNum>
  <w:abstractNum w:abstractNumId="5">
    <w:nsid w:val="1AE15752"/>
    <w:multiLevelType w:val="hybridMultilevel"/>
    <w:tmpl w:val="6AE65C14"/>
    <w:lvl w:ilvl="0" w:tplc="FBCA360E">
      <w:start w:val="1"/>
      <w:numFmt w:val="decimal"/>
      <w:lvlText w:val="%1."/>
      <w:lvlJc w:val="left"/>
      <w:pPr>
        <w:ind w:left="1420"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213A0D4E">
      <w:numFmt w:val="bullet"/>
      <w:lvlText w:val="•"/>
      <w:lvlJc w:val="left"/>
      <w:pPr>
        <w:ind w:left="2142" w:hanging="360"/>
      </w:pPr>
      <w:rPr>
        <w:rFonts w:hint="default"/>
        <w:lang w:val="ms" w:eastAsia="en-US" w:bidi="ar-SA"/>
      </w:rPr>
    </w:lvl>
    <w:lvl w:ilvl="2" w:tplc="B8F628B6">
      <w:numFmt w:val="bullet"/>
      <w:lvlText w:val="•"/>
      <w:lvlJc w:val="left"/>
      <w:pPr>
        <w:ind w:left="2865" w:hanging="360"/>
      </w:pPr>
      <w:rPr>
        <w:rFonts w:hint="default"/>
        <w:lang w:val="ms" w:eastAsia="en-US" w:bidi="ar-SA"/>
      </w:rPr>
    </w:lvl>
    <w:lvl w:ilvl="3" w:tplc="36BC156E">
      <w:numFmt w:val="bullet"/>
      <w:lvlText w:val="•"/>
      <w:lvlJc w:val="left"/>
      <w:pPr>
        <w:ind w:left="3588" w:hanging="360"/>
      </w:pPr>
      <w:rPr>
        <w:rFonts w:hint="default"/>
        <w:lang w:val="ms" w:eastAsia="en-US" w:bidi="ar-SA"/>
      </w:rPr>
    </w:lvl>
    <w:lvl w:ilvl="4" w:tplc="94924560">
      <w:numFmt w:val="bullet"/>
      <w:lvlText w:val="•"/>
      <w:lvlJc w:val="left"/>
      <w:pPr>
        <w:ind w:left="4310" w:hanging="360"/>
      </w:pPr>
      <w:rPr>
        <w:rFonts w:hint="default"/>
        <w:lang w:val="ms" w:eastAsia="en-US" w:bidi="ar-SA"/>
      </w:rPr>
    </w:lvl>
    <w:lvl w:ilvl="5" w:tplc="D08290DC">
      <w:numFmt w:val="bullet"/>
      <w:lvlText w:val="•"/>
      <w:lvlJc w:val="left"/>
      <w:pPr>
        <w:ind w:left="5033" w:hanging="360"/>
      </w:pPr>
      <w:rPr>
        <w:rFonts w:hint="default"/>
        <w:lang w:val="ms" w:eastAsia="en-US" w:bidi="ar-SA"/>
      </w:rPr>
    </w:lvl>
    <w:lvl w:ilvl="6" w:tplc="B4DCD4E8">
      <w:numFmt w:val="bullet"/>
      <w:lvlText w:val="•"/>
      <w:lvlJc w:val="left"/>
      <w:pPr>
        <w:ind w:left="5756" w:hanging="360"/>
      </w:pPr>
      <w:rPr>
        <w:rFonts w:hint="default"/>
        <w:lang w:val="ms" w:eastAsia="en-US" w:bidi="ar-SA"/>
      </w:rPr>
    </w:lvl>
    <w:lvl w:ilvl="7" w:tplc="78E8B7A4">
      <w:numFmt w:val="bullet"/>
      <w:lvlText w:val="•"/>
      <w:lvlJc w:val="left"/>
      <w:pPr>
        <w:ind w:left="6479" w:hanging="360"/>
      </w:pPr>
      <w:rPr>
        <w:rFonts w:hint="default"/>
        <w:lang w:val="ms" w:eastAsia="en-US" w:bidi="ar-SA"/>
      </w:rPr>
    </w:lvl>
    <w:lvl w:ilvl="8" w:tplc="90A22D6C">
      <w:numFmt w:val="bullet"/>
      <w:lvlText w:val="•"/>
      <w:lvlJc w:val="left"/>
      <w:pPr>
        <w:ind w:left="7201" w:hanging="360"/>
      </w:pPr>
      <w:rPr>
        <w:rFonts w:hint="default"/>
        <w:lang w:val="ms" w:eastAsia="en-US" w:bidi="ar-SA"/>
      </w:rPr>
    </w:lvl>
  </w:abstractNum>
  <w:abstractNum w:abstractNumId="6">
    <w:nsid w:val="1CDF5E6F"/>
    <w:multiLevelType w:val="multilevel"/>
    <w:tmpl w:val="6B16BF8C"/>
    <w:lvl w:ilvl="0">
      <w:start w:val="5"/>
      <w:numFmt w:val="decimal"/>
      <w:lvlText w:val="%1"/>
      <w:lvlJc w:val="left"/>
      <w:pPr>
        <w:ind w:left="1211" w:hanging="360"/>
        <w:jc w:val="left"/>
      </w:pPr>
      <w:rPr>
        <w:rFonts w:hint="default"/>
        <w:lang w:val="ms" w:eastAsia="en-US" w:bidi="ar-SA"/>
      </w:rPr>
    </w:lvl>
    <w:lvl w:ilvl="1">
      <w:start w:val="1"/>
      <w:numFmt w:val="decimal"/>
      <w:lvlText w:val="%1.%2"/>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2705" w:hanging="360"/>
      </w:pPr>
      <w:rPr>
        <w:rFonts w:hint="default"/>
        <w:lang w:val="ms" w:eastAsia="en-US" w:bidi="ar-SA"/>
      </w:rPr>
    </w:lvl>
    <w:lvl w:ilvl="3">
      <w:numFmt w:val="bullet"/>
      <w:lvlText w:val="•"/>
      <w:lvlJc w:val="left"/>
      <w:pPr>
        <w:ind w:left="3448" w:hanging="360"/>
      </w:pPr>
      <w:rPr>
        <w:rFonts w:hint="default"/>
        <w:lang w:val="ms" w:eastAsia="en-US" w:bidi="ar-SA"/>
      </w:rPr>
    </w:lvl>
    <w:lvl w:ilvl="4">
      <w:numFmt w:val="bullet"/>
      <w:lvlText w:val="•"/>
      <w:lvlJc w:val="left"/>
      <w:pPr>
        <w:ind w:left="4190" w:hanging="360"/>
      </w:pPr>
      <w:rPr>
        <w:rFonts w:hint="default"/>
        <w:lang w:val="ms" w:eastAsia="en-US" w:bidi="ar-SA"/>
      </w:rPr>
    </w:lvl>
    <w:lvl w:ilvl="5">
      <w:numFmt w:val="bullet"/>
      <w:lvlText w:val="•"/>
      <w:lvlJc w:val="left"/>
      <w:pPr>
        <w:ind w:left="4933" w:hanging="360"/>
      </w:pPr>
      <w:rPr>
        <w:rFonts w:hint="default"/>
        <w:lang w:val="ms" w:eastAsia="en-US" w:bidi="ar-SA"/>
      </w:rPr>
    </w:lvl>
    <w:lvl w:ilvl="6">
      <w:numFmt w:val="bullet"/>
      <w:lvlText w:val="•"/>
      <w:lvlJc w:val="left"/>
      <w:pPr>
        <w:ind w:left="5676" w:hanging="360"/>
      </w:pPr>
      <w:rPr>
        <w:rFonts w:hint="default"/>
        <w:lang w:val="ms" w:eastAsia="en-US" w:bidi="ar-SA"/>
      </w:rPr>
    </w:lvl>
    <w:lvl w:ilvl="7">
      <w:numFmt w:val="bullet"/>
      <w:lvlText w:val="•"/>
      <w:lvlJc w:val="left"/>
      <w:pPr>
        <w:ind w:left="6419" w:hanging="360"/>
      </w:pPr>
      <w:rPr>
        <w:rFonts w:hint="default"/>
        <w:lang w:val="ms" w:eastAsia="en-US" w:bidi="ar-SA"/>
      </w:rPr>
    </w:lvl>
    <w:lvl w:ilvl="8">
      <w:numFmt w:val="bullet"/>
      <w:lvlText w:val="•"/>
      <w:lvlJc w:val="left"/>
      <w:pPr>
        <w:ind w:left="7161" w:hanging="360"/>
      </w:pPr>
      <w:rPr>
        <w:rFonts w:hint="default"/>
        <w:lang w:val="ms" w:eastAsia="en-US" w:bidi="ar-SA"/>
      </w:rPr>
    </w:lvl>
  </w:abstractNum>
  <w:abstractNum w:abstractNumId="7">
    <w:nsid w:val="1DF91FCA"/>
    <w:multiLevelType w:val="hybridMultilevel"/>
    <w:tmpl w:val="85269D4C"/>
    <w:lvl w:ilvl="0" w:tplc="ED1ABCAC">
      <w:start w:val="1"/>
      <w:numFmt w:val="decimal"/>
      <w:lvlText w:val="%1."/>
      <w:lvlJc w:val="left"/>
      <w:pPr>
        <w:ind w:left="1420"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C51A2E94">
      <w:numFmt w:val="bullet"/>
      <w:lvlText w:val="•"/>
      <w:lvlJc w:val="left"/>
      <w:pPr>
        <w:ind w:left="2142" w:hanging="360"/>
      </w:pPr>
      <w:rPr>
        <w:rFonts w:hint="default"/>
        <w:lang w:val="ms" w:eastAsia="en-US" w:bidi="ar-SA"/>
      </w:rPr>
    </w:lvl>
    <w:lvl w:ilvl="2" w:tplc="2EEA3A5A">
      <w:numFmt w:val="bullet"/>
      <w:lvlText w:val="•"/>
      <w:lvlJc w:val="left"/>
      <w:pPr>
        <w:ind w:left="2865" w:hanging="360"/>
      </w:pPr>
      <w:rPr>
        <w:rFonts w:hint="default"/>
        <w:lang w:val="ms" w:eastAsia="en-US" w:bidi="ar-SA"/>
      </w:rPr>
    </w:lvl>
    <w:lvl w:ilvl="3" w:tplc="F6F23A66">
      <w:numFmt w:val="bullet"/>
      <w:lvlText w:val="•"/>
      <w:lvlJc w:val="left"/>
      <w:pPr>
        <w:ind w:left="3588" w:hanging="360"/>
      </w:pPr>
      <w:rPr>
        <w:rFonts w:hint="default"/>
        <w:lang w:val="ms" w:eastAsia="en-US" w:bidi="ar-SA"/>
      </w:rPr>
    </w:lvl>
    <w:lvl w:ilvl="4" w:tplc="A33CD432">
      <w:numFmt w:val="bullet"/>
      <w:lvlText w:val="•"/>
      <w:lvlJc w:val="left"/>
      <w:pPr>
        <w:ind w:left="4310" w:hanging="360"/>
      </w:pPr>
      <w:rPr>
        <w:rFonts w:hint="default"/>
        <w:lang w:val="ms" w:eastAsia="en-US" w:bidi="ar-SA"/>
      </w:rPr>
    </w:lvl>
    <w:lvl w:ilvl="5" w:tplc="41A8347A">
      <w:numFmt w:val="bullet"/>
      <w:lvlText w:val="•"/>
      <w:lvlJc w:val="left"/>
      <w:pPr>
        <w:ind w:left="5033" w:hanging="360"/>
      </w:pPr>
      <w:rPr>
        <w:rFonts w:hint="default"/>
        <w:lang w:val="ms" w:eastAsia="en-US" w:bidi="ar-SA"/>
      </w:rPr>
    </w:lvl>
    <w:lvl w:ilvl="6" w:tplc="7BDE630A">
      <w:numFmt w:val="bullet"/>
      <w:lvlText w:val="•"/>
      <w:lvlJc w:val="left"/>
      <w:pPr>
        <w:ind w:left="5756" w:hanging="360"/>
      </w:pPr>
      <w:rPr>
        <w:rFonts w:hint="default"/>
        <w:lang w:val="ms" w:eastAsia="en-US" w:bidi="ar-SA"/>
      </w:rPr>
    </w:lvl>
    <w:lvl w:ilvl="7" w:tplc="E6D4E5BA">
      <w:numFmt w:val="bullet"/>
      <w:lvlText w:val="•"/>
      <w:lvlJc w:val="left"/>
      <w:pPr>
        <w:ind w:left="6479" w:hanging="360"/>
      </w:pPr>
      <w:rPr>
        <w:rFonts w:hint="default"/>
        <w:lang w:val="ms" w:eastAsia="en-US" w:bidi="ar-SA"/>
      </w:rPr>
    </w:lvl>
    <w:lvl w:ilvl="8" w:tplc="CF184C44">
      <w:numFmt w:val="bullet"/>
      <w:lvlText w:val="•"/>
      <w:lvlJc w:val="left"/>
      <w:pPr>
        <w:ind w:left="7201" w:hanging="360"/>
      </w:pPr>
      <w:rPr>
        <w:rFonts w:hint="default"/>
        <w:lang w:val="ms" w:eastAsia="en-US" w:bidi="ar-SA"/>
      </w:rPr>
    </w:lvl>
  </w:abstractNum>
  <w:abstractNum w:abstractNumId="8">
    <w:nsid w:val="2BE93F33"/>
    <w:multiLevelType w:val="hybridMultilevel"/>
    <w:tmpl w:val="7FCAF7E6"/>
    <w:lvl w:ilvl="0" w:tplc="D2A24A52">
      <w:start w:val="1"/>
      <w:numFmt w:val="decimal"/>
      <w:lvlText w:val="%1."/>
      <w:lvlJc w:val="left"/>
      <w:pPr>
        <w:ind w:left="1420"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9446BA22">
      <w:numFmt w:val="bullet"/>
      <w:lvlText w:val="•"/>
      <w:lvlJc w:val="left"/>
      <w:pPr>
        <w:ind w:left="2142" w:hanging="360"/>
      </w:pPr>
      <w:rPr>
        <w:rFonts w:hint="default"/>
        <w:lang w:val="ms" w:eastAsia="en-US" w:bidi="ar-SA"/>
      </w:rPr>
    </w:lvl>
    <w:lvl w:ilvl="2" w:tplc="1D803112">
      <w:numFmt w:val="bullet"/>
      <w:lvlText w:val="•"/>
      <w:lvlJc w:val="left"/>
      <w:pPr>
        <w:ind w:left="2865" w:hanging="360"/>
      </w:pPr>
      <w:rPr>
        <w:rFonts w:hint="default"/>
        <w:lang w:val="ms" w:eastAsia="en-US" w:bidi="ar-SA"/>
      </w:rPr>
    </w:lvl>
    <w:lvl w:ilvl="3" w:tplc="DF44DB68">
      <w:numFmt w:val="bullet"/>
      <w:lvlText w:val="•"/>
      <w:lvlJc w:val="left"/>
      <w:pPr>
        <w:ind w:left="3588" w:hanging="360"/>
      </w:pPr>
      <w:rPr>
        <w:rFonts w:hint="default"/>
        <w:lang w:val="ms" w:eastAsia="en-US" w:bidi="ar-SA"/>
      </w:rPr>
    </w:lvl>
    <w:lvl w:ilvl="4" w:tplc="ADAC3988">
      <w:numFmt w:val="bullet"/>
      <w:lvlText w:val="•"/>
      <w:lvlJc w:val="left"/>
      <w:pPr>
        <w:ind w:left="4310" w:hanging="360"/>
      </w:pPr>
      <w:rPr>
        <w:rFonts w:hint="default"/>
        <w:lang w:val="ms" w:eastAsia="en-US" w:bidi="ar-SA"/>
      </w:rPr>
    </w:lvl>
    <w:lvl w:ilvl="5" w:tplc="85767CD0">
      <w:numFmt w:val="bullet"/>
      <w:lvlText w:val="•"/>
      <w:lvlJc w:val="left"/>
      <w:pPr>
        <w:ind w:left="5033" w:hanging="360"/>
      </w:pPr>
      <w:rPr>
        <w:rFonts w:hint="default"/>
        <w:lang w:val="ms" w:eastAsia="en-US" w:bidi="ar-SA"/>
      </w:rPr>
    </w:lvl>
    <w:lvl w:ilvl="6" w:tplc="D82A3DC0">
      <w:numFmt w:val="bullet"/>
      <w:lvlText w:val="•"/>
      <w:lvlJc w:val="left"/>
      <w:pPr>
        <w:ind w:left="5756" w:hanging="360"/>
      </w:pPr>
      <w:rPr>
        <w:rFonts w:hint="default"/>
        <w:lang w:val="ms" w:eastAsia="en-US" w:bidi="ar-SA"/>
      </w:rPr>
    </w:lvl>
    <w:lvl w:ilvl="7" w:tplc="6C48A724">
      <w:numFmt w:val="bullet"/>
      <w:lvlText w:val="•"/>
      <w:lvlJc w:val="left"/>
      <w:pPr>
        <w:ind w:left="6479" w:hanging="360"/>
      </w:pPr>
      <w:rPr>
        <w:rFonts w:hint="default"/>
        <w:lang w:val="ms" w:eastAsia="en-US" w:bidi="ar-SA"/>
      </w:rPr>
    </w:lvl>
    <w:lvl w:ilvl="8" w:tplc="7A98997C">
      <w:numFmt w:val="bullet"/>
      <w:lvlText w:val="•"/>
      <w:lvlJc w:val="left"/>
      <w:pPr>
        <w:ind w:left="7201" w:hanging="360"/>
      </w:pPr>
      <w:rPr>
        <w:rFonts w:hint="default"/>
        <w:lang w:val="ms" w:eastAsia="en-US" w:bidi="ar-SA"/>
      </w:rPr>
    </w:lvl>
  </w:abstractNum>
  <w:abstractNum w:abstractNumId="9">
    <w:nsid w:val="2BF814FC"/>
    <w:multiLevelType w:val="multilevel"/>
    <w:tmpl w:val="D9041008"/>
    <w:lvl w:ilvl="0">
      <w:start w:val="2"/>
      <w:numFmt w:val="decimal"/>
      <w:lvlText w:val="%1"/>
      <w:lvlJc w:val="left"/>
      <w:pPr>
        <w:ind w:left="1211" w:hanging="360"/>
        <w:jc w:val="left"/>
      </w:pPr>
      <w:rPr>
        <w:rFonts w:hint="default"/>
        <w:lang w:val="ms" w:eastAsia="en-US" w:bidi="ar-SA"/>
      </w:rPr>
    </w:lvl>
    <w:lvl w:ilvl="1">
      <w:start w:val="1"/>
      <w:numFmt w:val="decimal"/>
      <w:lvlText w:val="%1.%2"/>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1818" w:hanging="5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3337" w:hanging="540"/>
      </w:pPr>
      <w:rPr>
        <w:rFonts w:hint="default"/>
        <w:lang w:val="ms" w:eastAsia="en-US" w:bidi="ar-SA"/>
      </w:rPr>
    </w:lvl>
    <w:lvl w:ilvl="4">
      <w:numFmt w:val="bullet"/>
      <w:lvlText w:val="•"/>
      <w:lvlJc w:val="left"/>
      <w:pPr>
        <w:ind w:left="4095" w:hanging="540"/>
      </w:pPr>
      <w:rPr>
        <w:rFonts w:hint="default"/>
        <w:lang w:val="ms" w:eastAsia="en-US" w:bidi="ar-SA"/>
      </w:rPr>
    </w:lvl>
    <w:lvl w:ilvl="5">
      <w:numFmt w:val="bullet"/>
      <w:lvlText w:val="•"/>
      <w:lvlJc w:val="left"/>
      <w:pPr>
        <w:ind w:left="4854" w:hanging="540"/>
      </w:pPr>
      <w:rPr>
        <w:rFonts w:hint="default"/>
        <w:lang w:val="ms" w:eastAsia="en-US" w:bidi="ar-SA"/>
      </w:rPr>
    </w:lvl>
    <w:lvl w:ilvl="6">
      <w:numFmt w:val="bullet"/>
      <w:lvlText w:val="•"/>
      <w:lvlJc w:val="left"/>
      <w:pPr>
        <w:ind w:left="5613" w:hanging="540"/>
      </w:pPr>
      <w:rPr>
        <w:rFonts w:hint="default"/>
        <w:lang w:val="ms" w:eastAsia="en-US" w:bidi="ar-SA"/>
      </w:rPr>
    </w:lvl>
    <w:lvl w:ilvl="7">
      <w:numFmt w:val="bullet"/>
      <w:lvlText w:val="•"/>
      <w:lvlJc w:val="left"/>
      <w:pPr>
        <w:ind w:left="6371" w:hanging="540"/>
      </w:pPr>
      <w:rPr>
        <w:rFonts w:hint="default"/>
        <w:lang w:val="ms" w:eastAsia="en-US" w:bidi="ar-SA"/>
      </w:rPr>
    </w:lvl>
    <w:lvl w:ilvl="8">
      <w:numFmt w:val="bullet"/>
      <w:lvlText w:val="•"/>
      <w:lvlJc w:val="left"/>
      <w:pPr>
        <w:ind w:left="7130" w:hanging="540"/>
      </w:pPr>
      <w:rPr>
        <w:rFonts w:hint="default"/>
        <w:lang w:val="ms" w:eastAsia="en-US" w:bidi="ar-SA"/>
      </w:rPr>
    </w:lvl>
  </w:abstractNum>
  <w:abstractNum w:abstractNumId="10">
    <w:nsid w:val="35443B5F"/>
    <w:multiLevelType w:val="hybridMultilevel"/>
    <w:tmpl w:val="F0EAF112"/>
    <w:lvl w:ilvl="0" w:tplc="F0D82A80">
      <w:start w:val="1"/>
      <w:numFmt w:val="decimal"/>
      <w:lvlText w:val="%1."/>
      <w:lvlJc w:val="left"/>
      <w:pPr>
        <w:ind w:left="1134"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E9A60B7E">
      <w:numFmt w:val="bullet"/>
      <w:lvlText w:val="•"/>
      <w:lvlJc w:val="left"/>
      <w:pPr>
        <w:ind w:left="1890" w:hanging="360"/>
      </w:pPr>
      <w:rPr>
        <w:rFonts w:hint="default"/>
        <w:lang w:val="ms" w:eastAsia="en-US" w:bidi="ar-SA"/>
      </w:rPr>
    </w:lvl>
    <w:lvl w:ilvl="2" w:tplc="55BC9B56">
      <w:numFmt w:val="bullet"/>
      <w:lvlText w:val="•"/>
      <w:lvlJc w:val="left"/>
      <w:pPr>
        <w:ind w:left="2641" w:hanging="360"/>
      </w:pPr>
      <w:rPr>
        <w:rFonts w:hint="default"/>
        <w:lang w:val="ms" w:eastAsia="en-US" w:bidi="ar-SA"/>
      </w:rPr>
    </w:lvl>
    <w:lvl w:ilvl="3" w:tplc="CA408DDE">
      <w:numFmt w:val="bullet"/>
      <w:lvlText w:val="•"/>
      <w:lvlJc w:val="left"/>
      <w:pPr>
        <w:ind w:left="3392" w:hanging="360"/>
      </w:pPr>
      <w:rPr>
        <w:rFonts w:hint="default"/>
        <w:lang w:val="ms" w:eastAsia="en-US" w:bidi="ar-SA"/>
      </w:rPr>
    </w:lvl>
    <w:lvl w:ilvl="4" w:tplc="0554A252">
      <w:numFmt w:val="bullet"/>
      <w:lvlText w:val="•"/>
      <w:lvlJc w:val="left"/>
      <w:pPr>
        <w:ind w:left="4142" w:hanging="360"/>
      </w:pPr>
      <w:rPr>
        <w:rFonts w:hint="default"/>
        <w:lang w:val="ms" w:eastAsia="en-US" w:bidi="ar-SA"/>
      </w:rPr>
    </w:lvl>
    <w:lvl w:ilvl="5" w:tplc="B32C55FC">
      <w:numFmt w:val="bullet"/>
      <w:lvlText w:val="•"/>
      <w:lvlJc w:val="left"/>
      <w:pPr>
        <w:ind w:left="4893" w:hanging="360"/>
      </w:pPr>
      <w:rPr>
        <w:rFonts w:hint="default"/>
        <w:lang w:val="ms" w:eastAsia="en-US" w:bidi="ar-SA"/>
      </w:rPr>
    </w:lvl>
    <w:lvl w:ilvl="6" w:tplc="F7B0B1EA">
      <w:numFmt w:val="bullet"/>
      <w:lvlText w:val="•"/>
      <w:lvlJc w:val="left"/>
      <w:pPr>
        <w:ind w:left="5644" w:hanging="360"/>
      </w:pPr>
      <w:rPr>
        <w:rFonts w:hint="default"/>
        <w:lang w:val="ms" w:eastAsia="en-US" w:bidi="ar-SA"/>
      </w:rPr>
    </w:lvl>
    <w:lvl w:ilvl="7" w:tplc="E36C6196">
      <w:numFmt w:val="bullet"/>
      <w:lvlText w:val="•"/>
      <w:lvlJc w:val="left"/>
      <w:pPr>
        <w:ind w:left="6395" w:hanging="360"/>
      </w:pPr>
      <w:rPr>
        <w:rFonts w:hint="default"/>
        <w:lang w:val="ms" w:eastAsia="en-US" w:bidi="ar-SA"/>
      </w:rPr>
    </w:lvl>
    <w:lvl w:ilvl="8" w:tplc="3EFA5F7E">
      <w:numFmt w:val="bullet"/>
      <w:lvlText w:val="•"/>
      <w:lvlJc w:val="left"/>
      <w:pPr>
        <w:ind w:left="7145" w:hanging="360"/>
      </w:pPr>
      <w:rPr>
        <w:rFonts w:hint="default"/>
        <w:lang w:val="ms" w:eastAsia="en-US" w:bidi="ar-SA"/>
      </w:rPr>
    </w:lvl>
  </w:abstractNum>
  <w:abstractNum w:abstractNumId="11">
    <w:nsid w:val="3CC763D5"/>
    <w:multiLevelType w:val="hybridMultilevel"/>
    <w:tmpl w:val="6C9C34CE"/>
    <w:lvl w:ilvl="0" w:tplc="3F308D26">
      <w:start w:val="1"/>
      <w:numFmt w:val="decimal"/>
      <w:lvlText w:val="%1."/>
      <w:lvlJc w:val="left"/>
      <w:pPr>
        <w:ind w:left="995" w:hanging="42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57B8AA6C">
      <w:start w:val="1"/>
      <w:numFmt w:val="lowerLetter"/>
      <w:lvlText w:val="%2)"/>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2" w:tplc="6FC67A6C">
      <w:numFmt w:val="bullet"/>
      <w:lvlText w:val="•"/>
      <w:lvlJc w:val="left"/>
      <w:pPr>
        <w:ind w:left="2098" w:hanging="360"/>
      </w:pPr>
      <w:rPr>
        <w:rFonts w:hint="default"/>
        <w:lang w:val="ms" w:eastAsia="en-US" w:bidi="ar-SA"/>
      </w:rPr>
    </w:lvl>
    <w:lvl w:ilvl="3" w:tplc="FA52D394">
      <w:numFmt w:val="bullet"/>
      <w:lvlText w:val="•"/>
      <w:lvlJc w:val="left"/>
      <w:pPr>
        <w:ind w:left="2917" w:hanging="360"/>
      </w:pPr>
      <w:rPr>
        <w:rFonts w:hint="default"/>
        <w:lang w:val="ms" w:eastAsia="en-US" w:bidi="ar-SA"/>
      </w:rPr>
    </w:lvl>
    <w:lvl w:ilvl="4" w:tplc="58787424">
      <w:numFmt w:val="bullet"/>
      <w:lvlText w:val="•"/>
      <w:lvlJc w:val="left"/>
      <w:pPr>
        <w:ind w:left="3735" w:hanging="360"/>
      </w:pPr>
      <w:rPr>
        <w:rFonts w:hint="default"/>
        <w:lang w:val="ms" w:eastAsia="en-US" w:bidi="ar-SA"/>
      </w:rPr>
    </w:lvl>
    <w:lvl w:ilvl="5" w:tplc="159C73EE">
      <w:numFmt w:val="bullet"/>
      <w:lvlText w:val="•"/>
      <w:lvlJc w:val="left"/>
      <w:pPr>
        <w:ind w:left="4554" w:hanging="360"/>
      </w:pPr>
      <w:rPr>
        <w:rFonts w:hint="default"/>
        <w:lang w:val="ms" w:eastAsia="en-US" w:bidi="ar-SA"/>
      </w:rPr>
    </w:lvl>
    <w:lvl w:ilvl="6" w:tplc="E6BAE8F0">
      <w:numFmt w:val="bullet"/>
      <w:lvlText w:val="•"/>
      <w:lvlJc w:val="left"/>
      <w:pPr>
        <w:ind w:left="5373" w:hanging="360"/>
      </w:pPr>
      <w:rPr>
        <w:rFonts w:hint="default"/>
        <w:lang w:val="ms" w:eastAsia="en-US" w:bidi="ar-SA"/>
      </w:rPr>
    </w:lvl>
    <w:lvl w:ilvl="7" w:tplc="DF58C372">
      <w:numFmt w:val="bullet"/>
      <w:lvlText w:val="•"/>
      <w:lvlJc w:val="left"/>
      <w:pPr>
        <w:ind w:left="6191" w:hanging="360"/>
      </w:pPr>
      <w:rPr>
        <w:rFonts w:hint="default"/>
        <w:lang w:val="ms" w:eastAsia="en-US" w:bidi="ar-SA"/>
      </w:rPr>
    </w:lvl>
    <w:lvl w:ilvl="8" w:tplc="A470FC64">
      <w:numFmt w:val="bullet"/>
      <w:lvlText w:val="•"/>
      <w:lvlJc w:val="left"/>
      <w:pPr>
        <w:ind w:left="7010" w:hanging="360"/>
      </w:pPr>
      <w:rPr>
        <w:rFonts w:hint="default"/>
        <w:lang w:val="ms" w:eastAsia="en-US" w:bidi="ar-SA"/>
      </w:rPr>
    </w:lvl>
  </w:abstractNum>
  <w:abstractNum w:abstractNumId="12">
    <w:nsid w:val="3D2E5A09"/>
    <w:multiLevelType w:val="hybridMultilevel"/>
    <w:tmpl w:val="C8586DF8"/>
    <w:lvl w:ilvl="0" w:tplc="5C989BE6">
      <w:start w:val="1"/>
      <w:numFmt w:val="decimal"/>
      <w:lvlText w:val="%1."/>
      <w:lvlJc w:val="left"/>
      <w:pPr>
        <w:ind w:left="1276" w:hanging="281"/>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2D7EC114">
      <w:numFmt w:val="bullet"/>
      <w:lvlText w:val="•"/>
      <w:lvlJc w:val="left"/>
      <w:pPr>
        <w:ind w:left="2016" w:hanging="281"/>
      </w:pPr>
      <w:rPr>
        <w:rFonts w:hint="default"/>
        <w:lang w:val="ms" w:eastAsia="en-US" w:bidi="ar-SA"/>
      </w:rPr>
    </w:lvl>
    <w:lvl w:ilvl="2" w:tplc="BAD65246">
      <w:numFmt w:val="bullet"/>
      <w:lvlText w:val="•"/>
      <w:lvlJc w:val="left"/>
      <w:pPr>
        <w:ind w:left="2753" w:hanging="281"/>
      </w:pPr>
      <w:rPr>
        <w:rFonts w:hint="default"/>
        <w:lang w:val="ms" w:eastAsia="en-US" w:bidi="ar-SA"/>
      </w:rPr>
    </w:lvl>
    <w:lvl w:ilvl="3" w:tplc="9BC8BE28">
      <w:numFmt w:val="bullet"/>
      <w:lvlText w:val="•"/>
      <w:lvlJc w:val="left"/>
      <w:pPr>
        <w:ind w:left="3490" w:hanging="281"/>
      </w:pPr>
      <w:rPr>
        <w:rFonts w:hint="default"/>
        <w:lang w:val="ms" w:eastAsia="en-US" w:bidi="ar-SA"/>
      </w:rPr>
    </w:lvl>
    <w:lvl w:ilvl="4" w:tplc="A2FC0E08">
      <w:numFmt w:val="bullet"/>
      <w:lvlText w:val="•"/>
      <w:lvlJc w:val="left"/>
      <w:pPr>
        <w:ind w:left="4226" w:hanging="281"/>
      </w:pPr>
      <w:rPr>
        <w:rFonts w:hint="default"/>
        <w:lang w:val="ms" w:eastAsia="en-US" w:bidi="ar-SA"/>
      </w:rPr>
    </w:lvl>
    <w:lvl w:ilvl="5" w:tplc="8CD2B5AA">
      <w:numFmt w:val="bullet"/>
      <w:lvlText w:val="•"/>
      <w:lvlJc w:val="left"/>
      <w:pPr>
        <w:ind w:left="4963" w:hanging="281"/>
      </w:pPr>
      <w:rPr>
        <w:rFonts w:hint="default"/>
        <w:lang w:val="ms" w:eastAsia="en-US" w:bidi="ar-SA"/>
      </w:rPr>
    </w:lvl>
    <w:lvl w:ilvl="6" w:tplc="B080B5E2">
      <w:numFmt w:val="bullet"/>
      <w:lvlText w:val="•"/>
      <w:lvlJc w:val="left"/>
      <w:pPr>
        <w:ind w:left="5700" w:hanging="281"/>
      </w:pPr>
      <w:rPr>
        <w:rFonts w:hint="default"/>
        <w:lang w:val="ms" w:eastAsia="en-US" w:bidi="ar-SA"/>
      </w:rPr>
    </w:lvl>
    <w:lvl w:ilvl="7" w:tplc="1F5A40AE">
      <w:numFmt w:val="bullet"/>
      <w:lvlText w:val="•"/>
      <w:lvlJc w:val="left"/>
      <w:pPr>
        <w:ind w:left="6437" w:hanging="281"/>
      </w:pPr>
      <w:rPr>
        <w:rFonts w:hint="default"/>
        <w:lang w:val="ms" w:eastAsia="en-US" w:bidi="ar-SA"/>
      </w:rPr>
    </w:lvl>
    <w:lvl w:ilvl="8" w:tplc="C35C4AE4">
      <w:numFmt w:val="bullet"/>
      <w:lvlText w:val="•"/>
      <w:lvlJc w:val="left"/>
      <w:pPr>
        <w:ind w:left="7173" w:hanging="281"/>
      </w:pPr>
      <w:rPr>
        <w:rFonts w:hint="default"/>
        <w:lang w:val="ms" w:eastAsia="en-US" w:bidi="ar-SA"/>
      </w:rPr>
    </w:lvl>
  </w:abstractNum>
  <w:abstractNum w:abstractNumId="13">
    <w:nsid w:val="421023F1"/>
    <w:multiLevelType w:val="multilevel"/>
    <w:tmpl w:val="7BF0264A"/>
    <w:lvl w:ilvl="0">
      <w:start w:val="1"/>
      <w:numFmt w:val="decimal"/>
      <w:lvlText w:val="%1."/>
      <w:lvlJc w:val="left"/>
      <w:pPr>
        <w:ind w:left="1276" w:hanging="281"/>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start w:val="1"/>
      <w:numFmt w:val="decimal"/>
      <w:lvlText w:val="%1.%2"/>
      <w:lvlJc w:val="left"/>
      <w:pPr>
        <w:ind w:left="1288"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108" w:hanging="54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4."/>
      <w:lvlJc w:val="left"/>
      <w:pPr>
        <w:ind w:left="1636"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4">
      <w:numFmt w:val="bullet"/>
      <w:lvlText w:val="•"/>
      <w:lvlJc w:val="left"/>
      <w:pPr>
        <w:ind w:left="2641" w:hanging="360"/>
      </w:pPr>
      <w:rPr>
        <w:rFonts w:hint="default"/>
        <w:lang w:val="ms" w:eastAsia="en-US" w:bidi="ar-SA"/>
      </w:rPr>
    </w:lvl>
    <w:lvl w:ilvl="5">
      <w:numFmt w:val="bullet"/>
      <w:lvlText w:val="•"/>
      <w:lvlJc w:val="left"/>
      <w:pPr>
        <w:ind w:left="3642" w:hanging="360"/>
      </w:pPr>
      <w:rPr>
        <w:rFonts w:hint="default"/>
        <w:lang w:val="ms" w:eastAsia="en-US" w:bidi="ar-SA"/>
      </w:rPr>
    </w:lvl>
    <w:lvl w:ilvl="6">
      <w:numFmt w:val="bullet"/>
      <w:lvlText w:val="•"/>
      <w:lvlJc w:val="left"/>
      <w:pPr>
        <w:ind w:left="4643" w:hanging="360"/>
      </w:pPr>
      <w:rPr>
        <w:rFonts w:hint="default"/>
        <w:lang w:val="ms" w:eastAsia="en-US" w:bidi="ar-SA"/>
      </w:rPr>
    </w:lvl>
    <w:lvl w:ilvl="7">
      <w:numFmt w:val="bullet"/>
      <w:lvlText w:val="•"/>
      <w:lvlJc w:val="left"/>
      <w:pPr>
        <w:ind w:left="5644" w:hanging="360"/>
      </w:pPr>
      <w:rPr>
        <w:rFonts w:hint="default"/>
        <w:lang w:val="ms" w:eastAsia="en-US" w:bidi="ar-SA"/>
      </w:rPr>
    </w:lvl>
    <w:lvl w:ilvl="8">
      <w:numFmt w:val="bullet"/>
      <w:lvlText w:val="•"/>
      <w:lvlJc w:val="left"/>
      <w:pPr>
        <w:ind w:left="6645" w:hanging="360"/>
      </w:pPr>
      <w:rPr>
        <w:rFonts w:hint="default"/>
        <w:lang w:val="ms" w:eastAsia="en-US" w:bidi="ar-SA"/>
      </w:rPr>
    </w:lvl>
  </w:abstractNum>
  <w:abstractNum w:abstractNumId="14">
    <w:nsid w:val="44867B99"/>
    <w:multiLevelType w:val="hybridMultilevel"/>
    <w:tmpl w:val="D3C48102"/>
    <w:lvl w:ilvl="0" w:tplc="C87481F0">
      <w:start w:val="1"/>
      <w:numFmt w:val="decimal"/>
      <w:lvlText w:val="%1."/>
      <w:lvlJc w:val="left"/>
      <w:pPr>
        <w:ind w:left="99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68B211E8">
      <w:numFmt w:val="bullet"/>
      <w:lvlText w:val="•"/>
      <w:lvlJc w:val="left"/>
      <w:pPr>
        <w:ind w:left="1764" w:hanging="360"/>
      </w:pPr>
      <w:rPr>
        <w:rFonts w:hint="default"/>
        <w:lang w:val="ms" w:eastAsia="en-US" w:bidi="ar-SA"/>
      </w:rPr>
    </w:lvl>
    <w:lvl w:ilvl="2" w:tplc="602AC0E4">
      <w:numFmt w:val="bullet"/>
      <w:lvlText w:val="•"/>
      <w:lvlJc w:val="left"/>
      <w:pPr>
        <w:ind w:left="2529" w:hanging="360"/>
      </w:pPr>
      <w:rPr>
        <w:rFonts w:hint="default"/>
        <w:lang w:val="ms" w:eastAsia="en-US" w:bidi="ar-SA"/>
      </w:rPr>
    </w:lvl>
    <w:lvl w:ilvl="3" w:tplc="71DA1A28">
      <w:numFmt w:val="bullet"/>
      <w:lvlText w:val="•"/>
      <w:lvlJc w:val="left"/>
      <w:pPr>
        <w:ind w:left="3294" w:hanging="360"/>
      </w:pPr>
      <w:rPr>
        <w:rFonts w:hint="default"/>
        <w:lang w:val="ms" w:eastAsia="en-US" w:bidi="ar-SA"/>
      </w:rPr>
    </w:lvl>
    <w:lvl w:ilvl="4" w:tplc="D7DA83EA">
      <w:numFmt w:val="bullet"/>
      <w:lvlText w:val="•"/>
      <w:lvlJc w:val="left"/>
      <w:pPr>
        <w:ind w:left="4058" w:hanging="360"/>
      </w:pPr>
      <w:rPr>
        <w:rFonts w:hint="default"/>
        <w:lang w:val="ms" w:eastAsia="en-US" w:bidi="ar-SA"/>
      </w:rPr>
    </w:lvl>
    <w:lvl w:ilvl="5" w:tplc="4AC82CD2">
      <w:numFmt w:val="bullet"/>
      <w:lvlText w:val="•"/>
      <w:lvlJc w:val="left"/>
      <w:pPr>
        <w:ind w:left="4823" w:hanging="360"/>
      </w:pPr>
      <w:rPr>
        <w:rFonts w:hint="default"/>
        <w:lang w:val="ms" w:eastAsia="en-US" w:bidi="ar-SA"/>
      </w:rPr>
    </w:lvl>
    <w:lvl w:ilvl="6" w:tplc="DB3AF1FC">
      <w:numFmt w:val="bullet"/>
      <w:lvlText w:val="•"/>
      <w:lvlJc w:val="left"/>
      <w:pPr>
        <w:ind w:left="5588" w:hanging="360"/>
      </w:pPr>
      <w:rPr>
        <w:rFonts w:hint="default"/>
        <w:lang w:val="ms" w:eastAsia="en-US" w:bidi="ar-SA"/>
      </w:rPr>
    </w:lvl>
    <w:lvl w:ilvl="7" w:tplc="03C2A0CC">
      <w:numFmt w:val="bullet"/>
      <w:lvlText w:val="•"/>
      <w:lvlJc w:val="left"/>
      <w:pPr>
        <w:ind w:left="6353" w:hanging="360"/>
      </w:pPr>
      <w:rPr>
        <w:rFonts w:hint="default"/>
        <w:lang w:val="ms" w:eastAsia="en-US" w:bidi="ar-SA"/>
      </w:rPr>
    </w:lvl>
    <w:lvl w:ilvl="8" w:tplc="5FA6FE72">
      <w:numFmt w:val="bullet"/>
      <w:lvlText w:val="•"/>
      <w:lvlJc w:val="left"/>
      <w:pPr>
        <w:ind w:left="7117" w:hanging="360"/>
      </w:pPr>
      <w:rPr>
        <w:rFonts w:hint="default"/>
        <w:lang w:val="ms" w:eastAsia="en-US" w:bidi="ar-SA"/>
      </w:rPr>
    </w:lvl>
  </w:abstractNum>
  <w:abstractNum w:abstractNumId="15">
    <w:nsid w:val="45602530"/>
    <w:multiLevelType w:val="hybridMultilevel"/>
    <w:tmpl w:val="B7D019CE"/>
    <w:lvl w:ilvl="0" w:tplc="532065DC">
      <w:start w:val="1"/>
      <w:numFmt w:val="lowerLetter"/>
      <w:lvlText w:val="%1."/>
      <w:lvlJc w:val="left"/>
      <w:pPr>
        <w:ind w:left="995"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386ACBCA">
      <w:numFmt w:val="bullet"/>
      <w:lvlText w:val="•"/>
      <w:lvlJc w:val="left"/>
      <w:pPr>
        <w:ind w:left="1764" w:hanging="360"/>
      </w:pPr>
      <w:rPr>
        <w:rFonts w:hint="default"/>
        <w:lang w:val="ms" w:eastAsia="en-US" w:bidi="ar-SA"/>
      </w:rPr>
    </w:lvl>
    <w:lvl w:ilvl="2" w:tplc="7B8E9100">
      <w:numFmt w:val="bullet"/>
      <w:lvlText w:val="•"/>
      <w:lvlJc w:val="left"/>
      <w:pPr>
        <w:ind w:left="2529" w:hanging="360"/>
      </w:pPr>
      <w:rPr>
        <w:rFonts w:hint="default"/>
        <w:lang w:val="ms" w:eastAsia="en-US" w:bidi="ar-SA"/>
      </w:rPr>
    </w:lvl>
    <w:lvl w:ilvl="3" w:tplc="4FC0CCAE">
      <w:numFmt w:val="bullet"/>
      <w:lvlText w:val="•"/>
      <w:lvlJc w:val="left"/>
      <w:pPr>
        <w:ind w:left="3294" w:hanging="360"/>
      </w:pPr>
      <w:rPr>
        <w:rFonts w:hint="default"/>
        <w:lang w:val="ms" w:eastAsia="en-US" w:bidi="ar-SA"/>
      </w:rPr>
    </w:lvl>
    <w:lvl w:ilvl="4" w:tplc="BD866906">
      <w:numFmt w:val="bullet"/>
      <w:lvlText w:val="•"/>
      <w:lvlJc w:val="left"/>
      <w:pPr>
        <w:ind w:left="4058" w:hanging="360"/>
      </w:pPr>
      <w:rPr>
        <w:rFonts w:hint="default"/>
        <w:lang w:val="ms" w:eastAsia="en-US" w:bidi="ar-SA"/>
      </w:rPr>
    </w:lvl>
    <w:lvl w:ilvl="5" w:tplc="9886DA1E">
      <w:numFmt w:val="bullet"/>
      <w:lvlText w:val="•"/>
      <w:lvlJc w:val="left"/>
      <w:pPr>
        <w:ind w:left="4823" w:hanging="360"/>
      </w:pPr>
      <w:rPr>
        <w:rFonts w:hint="default"/>
        <w:lang w:val="ms" w:eastAsia="en-US" w:bidi="ar-SA"/>
      </w:rPr>
    </w:lvl>
    <w:lvl w:ilvl="6" w:tplc="60786FF4">
      <w:numFmt w:val="bullet"/>
      <w:lvlText w:val="•"/>
      <w:lvlJc w:val="left"/>
      <w:pPr>
        <w:ind w:left="5588" w:hanging="360"/>
      </w:pPr>
      <w:rPr>
        <w:rFonts w:hint="default"/>
        <w:lang w:val="ms" w:eastAsia="en-US" w:bidi="ar-SA"/>
      </w:rPr>
    </w:lvl>
    <w:lvl w:ilvl="7" w:tplc="472E08E4">
      <w:numFmt w:val="bullet"/>
      <w:lvlText w:val="•"/>
      <w:lvlJc w:val="left"/>
      <w:pPr>
        <w:ind w:left="6353" w:hanging="360"/>
      </w:pPr>
      <w:rPr>
        <w:rFonts w:hint="default"/>
        <w:lang w:val="ms" w:eastAsia="en-US" w:bidi="ar-SA"/>
      </w:rPr>
    </w:lvl>
    <w:lvl w:ilvl="8" w:tplc="4D88B9F4">
      <w:numFmt w:val="bullet"/>
      <w:lvlText w:val="•"/>
      <w:lvlJc w:val="left"/>
      <w:pPr>
        <w:ind w:left="7117" w:hanging="360"/>
      </w:pPr>
      <w:rPr>
        <w:rFonts w:hint="default"/>
        <w:lang w:val="ms" w:eastAsia="en-US" w:bidi="ar-SA"/>
      </w:rPr>
    </w:lvl>
  </w:abstractNum>
  <w:abstractNum w:abstractNumId="16">
    <w:nsid w:val="458E146A"/>
    <w:multiLevelType w:val="multilevel"/>
    <w:tmpl w:val="5BE83B3A"/>
    <w:lvl w:ilvl="0">
      <w:start w:val="1"/>
      <w:numFmt w:val="upperLetter"/>
      <w:lvlText w:val="%1"/>
      <w:lvlJc w:val="left"/>
      <w:pPr>
        <w:ind w:left="981" w:hanging="413"/>
        <w:jc w:val="left"/>
      </w:pPr>
      <w:rPr>
        <w:rFonts w:hint="default"/>
        <w:lang w:val="ms" w:eastAsia="en-US" w:bidi="ar-SA"/>
      </w:rPr>
    </w:lvl>
    <w:lvl w:ilvl="1">
      <w:start w:val="1"/>
      <w:numFmt w:val="decimal"/>
      <w:lvlText w:val="%1.%2"/>
      <w:lvlJc w:val="left"/>
      <w:pPr>
        <w:ind w:left="981" w:hanging="413"/>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2">
      <w:numFmt w:val="bullet"/>
      <w:lvlText w:val="•"/>
      <w:lvlJc w:val="left"/>
      <w:pPr>
        <w:ind w:left="2513" w:hanging="413"/>
      </w:pPr>
      <w:rPr>
        <w:rFonts w:hint="default"/>
        <w:lang w:val="ms" w:eastAsia="en-US" w:bidi="ar-SA"/>
      </w:rPr>
    </w:lvl>
    <w:lvl w:ilvl="3">
      <w:numFmt w:val="bullet"/>
      <w:lvlText w:val="•"/>
      <w:lvlJc w:val="left"/>
      <w:pPr>
        <w:ind w:left="3280" w:hanging="413"/>
      </w:pPr>
      <w:rPr>
        <w:rFonts w:hint="default"/>
        <w:lang w:val="ms" w:eastAsia="en-US" w:bidi="ar-SA"/>
      </w:rPr>
    </w:lvl>
    <w:lvl w:ilvl="4">
      <w:numFmt w:val="bullet"/>
      <w:lvlText w:val="•"/>
      <w:lvlJc w:val="left"/>
      <w:pPr>
        <w:ind w:left="4046" w:hanging="413"/>
      </w:pPr>
      <w:rPr>
        <w:rFonts w:hint="default"/>
        <w:lang w:val="ms" w:eastAsia="en-US" w:bidi="ar-SA"/>
      </w:rPr>
    </w:lvl>
    <w:lvl w:ilvl="5">
      <w:numFmt w:val="bullet"/>
      <w:lvlText w:val="•"/>
      <w:lvlJc w:val="left"/>
      <w:pPr>
        <w:ind w:left="4813" w:hanging="413"/>
      </w:pPr>
      <w:rPr>
        <w:rFonts w:hint="default"/>
        <w:lang w:val="ms" w:eastAsia="en-US" w:bidi="ar-SA"/>
      </w:rPr>
    </w:lvl>
    <w:lvl w:ilvl="6">
      <w:numFmt w:val="bullet"/>
      <w:lvlText w:val="•"/>
      <w:lvlJc w:val="left"/>
      <w:pPr>
        <w:ind w:left="5580" w:hanging="413"/>
      </w:pPr>
      <w:rPr>
        <w:rFonts w:hint="default"/>
        <w:lang w:val="ms" w:eastAsia="en-US" w:bidi="ar-SA"/>
      </w:rPr>
    </w:lvl>
    <w:lvl w:ilvl="7">
      <w:numFmt w:val="bullet"/>
      <w:lvlText w:val="•"/>
      <w:lvlJc w:val="left"/>
      <w:pPr>
        <w:ind w:left="6347" w:hanging="413"/>
      </w:pPr>
      <w:rPr>
        <w:rFonts w:hint="default"/>
        <w:lang w:val="ms" w:eastAsia="en-US" w:bidi="ar-SA"/>
      </w:rPr>
    </w:lvl>
    <w:lvl w:ilvl="8">
      <w:numFmt w:val="bullet"/>
      <w:lvlText w:val="•"/>
      <w:lvlJc w:val="left"/>
      <w:pPr>
        <w:ind w:left="7113" w:hanging="413"/>
      </w:pPr>
      <w:rPr>
        <w:rFonts w:hint="default"/>
        <w:lang w:val="ms" w:eastAsia="en-US" w:bidi="ar-SA"/>
      </w:rPr>
    </w:lvl>
  </w:abstractNum>
  <w:abstractNum w:abstractNumId="17">
    <w:nsid w:val="56BD5422"/>
    <w:multiLevelType w:val="hybridMultilevel"/>
    <w:tmpl w:val="EDDCC5FE"/>
    <w:lvl w:ilvl="0" w:tplc="259C1936">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A4304F6E">
      <w:numFmt w:val="bullet"/>
      <w:lvlText w:val="•"/>
      <w:lvlJc w:val="left"/>
      <w:pPr>
        <w:ind w:left="2016" w:hanging="360"/>
      </w:pPr>
      <w:rPr>
        <w:rFonts w:hint="default"/>
        <w:lang w:val="ms" w:eastAsia="en-US" w:bidi="ar-SA"/>
      </w:rPr>
    </w:lvl>
    <w:lvl w:ilvl="2" w:tplc="82965114">
      <w:numFmt w:val="bullet"/>
      <w:lvlText w:val="•"/>
      <w:lvlJc w:val="left"/>
      <w:pPr>
        <w:ind w:left="2753" w:hanging="360"/>
      </w:pPr>
      <w:rPr>
        <w:rFonts w:hint="default"/>
        <w:lang w:val="ms" w:eastAsia="en-US" w:bidi="ar-SA"/>
      </w:rPr>
    </w:lvl>
    <w:lvl w:ilvl="3" w:tplc="F0B268A0">
      <w:numFmt w:val="bullet"/>
      <w:lvlText w:val="•"/>
      <w:lvlJc w:val="left"/>
      <w:pPr>
        <w:ind w:left="3490" w:hanging="360"/>
      </w:pPr>
      <w:rPr>
        <w:rFonts w:hint="default"/>
        <w:lang w:val="ms" w:eastAsia="en-US" w:bidi="ar-SA"/>
      </w:rPr>
    </w:lvl>
    <w:lvl w:ilvl="4" w:tplc="399C9E8C">
      <w:numFmt w:val="bullet"/>
      <w:lvlText w:val="•"/>
      <w:lvlJc w:val="left"/>
      <w:pPr>
        <w:ind w:left="4226" w:hanging="360"/>
      </w:pPr>
      <w:rPr>
        <w:rFonts w:hint="default"/>
        <w:lang w:val="ms" w:eastAsia="en-US" w:bidi="ar-SA"/>
      </w:rPr>
    </w:lvl>
    <w:lvl w:ilvl="5" w:tplc="020E2884">
      <w:numFmt w:val="bullet"/>
      <w:lvlText w:val="•"/>
      <w:lvlJc w:val="left"/>
      <w:pPr>
        <w:ind w:left="4963" w:hanging="360"/>
      </w:pPr>
      <w:rPr>
        <w:rFonts w:hint="default"/>
        <w:lang w:val="ms" w:eastAsia="en-US" w:bidi="ar-SA"/>
      </w:rPr>
    </w:lvl>
    <w:lvl w:ilvl="6" w:tplc="967ED922">
      <w:numFmt w:val="bullet"/>
      <w:lvlText w:val="•"/>
      <w:lvlJc w:val="left"/>
      <w:pPr>
        <w:ind w:left="5700" w:hanging="360"/>
      </w:pPr>
      <w:rPr>
        <w:rFonts w:hint="default"/>
        <w:lang w:val="ms" w:eastAsia="en-US" w:bidi="ar-SA"/>
      </w:rPr>
    </w:lvl>
    <w:lvl w:ilvl="7" w:tplc="A2123E02">
      <w:numFmt w:val="bullet"/>
      <w:lvlText w:val="•"/>
      <w:lvlJc w:val="left"/>
      <w:pPr>
        <w:ind w:left="6437" w:hanging="360"/>
      </w:pPr>
      <w:rPr>
        <w:rFonts w:hint="default"/>
        <w:lang w:val="ms" w:eastAsia="en-US" w:bidi="ar-SA"/>
      </w:rPr>
    </w:lvl>
    <w:lvl w:ilvl="8" w:tplc="560A4E8E">
      <w:numFmt w:val="bullet"/>
      <w:lvlText w:val="•"/>
      <w:lvlJc w:val="left"/>
      <w:pPr>
        <w:ind w:left="7173" w:hanging="360"/>
      </w:pPr>
      <w:rPr>
        <w:rFonts w:hint="default"/>
        <w:lang w:val="ms" w:eastAsia="en-US" w:bidi="ar-SA"/>
      </w:rPr>
    </w:lvl>
  </w:abstractNum>
  <w:abstractNum w:abstractNumId="18">
    <w:nsid w:val="5D6E0E9E"/>
    <w:multiLevelType w:val="hybridMultilevel"/>
    <w:tmpl w:val="E668DC98"/>
    <w:lvl w:ilvl="0" w:tplc="59440F9E">
      <w:start w:val="1"/>
      <w:numFmt w:val="decimal"/>
      <w:lvlText w:val="%1."/>
      <w:lvlJc w:val="left"/>
      <w:pPr>
        <w:ind w:left="1562"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7850349A">
      <w:numFmt w:val="bullet"/>
      <w:lvlText w:val="•"/>
      <w:lvlJc w:val="left"/>
      <w:pPr>
        <w:ind w:left="2268" w:hanging="360"/>
      </w:pPr>
      <w:rPr>
        <w:rFonts w:hint="default"/>
        <w:lang w:val="ms" w:eastAsia="en-US" w:bidi="ar-SA"/>
      </w:rPr>
    </w:lvl>
    <w:lvl w:ilvl="2" w:tplc="68366416">
      <w:numFmt w:val="bullet"/>
      <w:lvlText w:val="•"/>
      <w:lvlJc w:val="left"/>
      <w:pPr>
        <w:ind w:left="2977" w:hanging="360"/>
      </w:pPr>
      <w:rPr>
        <w:rFonts w:hint="default"/>
        <w:lang w:val="ms" w:eastAsia="en-US" w:bidi="ar-SA"/>
      </w:rPr>
    </w:lvl>
    <w:lvl w:ilvl="3" w:tplc="315E4752">
      <w:numFmt w:val="bullet"/>
      <w:lvlText w:val="•"/>
      <w:lvlJc w:val="left"/>
      <w:pPr>
        <w:ind w:left="3686" w:hanging="360"/>
      </w:pPr>
      <w:rPr>
        <w:rFonts w:hint="default"/>
        <w:lang w:val="ms" w:eastAsia="en-US" w:bidi="ar-SA"/>
      </w:rPr>
    </w:lvl>
    <w:lvl w:ilvl="4" w:tplc="8FCAC44A">
      <w:numFmt w:val="bullet"/>
      <w:lvlText w:val="•"/>
      <w:lvlJc w:val="left"/>
      <w:pPr>
        <w:ind w:left="4394" w:hanging="360"/>
      </w:pPr>
      <w:rPr>
        <w:rFonts w:hint="default"/>
        <w:lang w:val="ms" w:eastAsia="en-US" w:bidi="ar-SA"/>
      </w:rPr>
    </w:lvl>
    <w:lvl w:ilvl="5" w:tplc="CE12203C">
      <w:numFmt w:val="bullet"/>
      <w:lvlText w:val="•"/>
      <w:lvlJc w:val="left"/>
      <w:pPr>
        <w:ind w:left="5103" w:hanging="360"/>
      </w:pPr>
      <w:rPr>
        <w:rFonts w:hint="default"/>
        <w:lang w:val="ms" w:eastAsia="en-US" w:bidi="ar-SA"/>
      </w:rPr>
    </w:lvl>
    <w:lvl w:ilvl="6" w:tplc="05828B06">
      <w:numFmt w:val="bullet"/>
      <w:lvlText w:val="•"/>
      <w:lvlJc w:val="left"/>
      <w:pPr>
        <w:ind w:left="5812" w:hanging="360"/>
      </w:pPr>
      <w:rPr>
        <w:rFonts w:hint="default"/>
        <w:lang w:val="ms" w:eastAsia="en-US" w:bidi="ar-SA"/>
      </w:rPr>
    </w:lvl>
    <w:lvl w:ilvl="7" w:tplc="D2AA39DA">
      <w:numFmt w:val="bullet"/>
      <w:lvlText w:val="•"/>
      <w:lvlJc w:val="left"/>
      <w:pPr>
        <w:ind w:left="6521" w:hanging="360"/>
      </w:pPr>
      <w:rPr>
        <w:rFonts w:hint="default"/>
        <w:lang w:val="ms" w:eastAsia="en-US" w:bidi="ar-SA"/>
      </w:rPr>
    </w:lvl>
    <w:lvl w:ilvl="8" w:tplc="D43A5BB6">
      <w:numFmt w:val="bullet"/>
      <w:lvlText w:val="•"/>
      <w:lvlJc w:val="left"/>
      <w:pPr>
        <w:ind w:left="7229" w:hanging="360"/>
      </w:pPr>
      <w:rPr>
        <w:rFonts w:hint="default"/>
        <w:lang w:val="ms" w:eastAsia="en-US" w:bidi="ar-SA"/>
      </w:rPr>
    </w:lvl>
  </w:abstractNum>
  <w:abstractNum w:abstractNumId="19">
    <w:nsid w:val="5FB56CA5"/>
    <w:multiLevelType w:val="hybridMultilevel"/>
    <w:tmpl w:val="92A423C0"/>
    <w:lvl w:ilvl="0" w:tplc="D618E0BE">
      <w:start w:val="1"/>
      <w:numFmt w:val="lowerLetter"/>
      <w:lvlText w:val="%1."/>
      <w:lvlJc w:val="left"/>
      <w:pPr>
        <w:ind w:left="1276" w:hanging="281"/>
        <w:jc w:val="right"/>
      </w:pPr>
      <w:rPr>
        <w:rFonts w:ascii="Times New Roman" w:eastAsia="Times New Roman" w:hAnsi="Times New Roman" w:cs="Times New Roman" w:hint="default"/>
        <w:b w:val="0"/>
        <w:bCs w:val="0"/>
        <w:i w:val="0"/>
        <w:iCs w:val="0"/>
        <w:spacing w:val="-1"/>
        <w:w w:val="100"/>
        <w:sz w:val="24"/>
        <w:szCs w:val="24"/>
        <w:lang w:val="ms" w:eastAsia="en-US" w:bidi="ar-SA"/>
      </w:rPr>
    </w:lvl>
    <w:lvl w:ilvl="1" w:tplc="7960F41A">
      <w:numFmt w:val="bullet"/>
      <w:lvlText w:val="•"/>
      <w:lvlJc w:val="left"/>
      <w:pPr>
        <w:ind w:left="2016" w:hanging="281"/>
      </w:pPr>
      <w:rPr>
        <w:rFonts w:hint="default"/>
        <w:lang w:val="ms" w:eastAsia="en-US" w:bidi="ar-SA"/>
      </w:rPr>
    </w:lvl>
    <w:lvl w:ilvl="2" w:tplc="0E867D94">
      <w:numFmt w:val="bullet"/>
      <w:lvlText w:val="•"/>
      <w:lvlJc w:val="left"/>
      <w:pPr>
        <w:ind w:left="2753" w:hanging="281"/>
      </w:pPr>
      <w:rPr>
        <w:rFonts w:hint="default"/>
        <w:lang w:val="ms" w:eastAsia="en-US" w:bidi="ar-SA"/>
      </w:rPr>
    </w:lvl>
    <w:lvl w:ilvl="3" w:tplc="2D046FFC">
      <w:numFmt w:val="bullet"/>
      <w:lvlText w:val="•"/>
      <w:lvlJc w:val="left"/>
      <w:pPr>
        <w:ind w:left="3490" w:hanging="281"/>
      </w:pPr>
      <w:rPr>
        <w:rFonts w:hint="default"/>
        <w:lang w:val="ms" w:eastAsia="en-US" w:bidi="ar-SA"/>
      </w:rPr>
    </w:lvl>
    <w:lvl w:ilvl="4" w:tplc="B0E24418">
      <w:numFmt w:val="bullet"/>
      <w:lvlText w:val="•"/>
      <w:lvlJc w:val="left"/>
      <w:pPr>
        <w:ind w:left="4226" w:hanging="281"/>
      </w:pPr>
      <w:rPr>
        <w:rFonts w:hint="default"/>
        <w:lang w:val="ms" w:eastAsia="en-US" w:bidi="ar-SA"/>
      </w:rPr>
    </w:lvl>
    <w:lvl w:ilvl="5" w:tplc="AB86DD6C">
      <w:numFmt w:val="bullet"/>
      <w:lvlText w:val="•"/>
      <w:lvlJc w:val="left"/>
      <w:pPr>
        <w:ind w:left="4963" w:hanging="281"/>
      </w:pPr>
      <w:rPr>
        <w:rFonts w:hint="default"/>
        <w:lang w:val="ms" w:eastAsia="en-US" w:bidi="ar-SA"/>
      </w:rPr>
    </w:lvl>
    <w:lvl w:ilvl="6" w:tplc="0A768F3C">
      <w:numFmt w:val="bullet"/>
      <w:lvlText w:val="•"/>
      <w:lvlJc w:val="left"/>
      <w:pPr>
        <w:ind w:left="5700" w:hanging="281"/>
      </w:pPr>
      <w:rPr>
        <w:rFonts w:hint="default"/>
        <w:lang w:val="ms" w:eastAsia="en-US" w:bidi="ar-SA"/>
      </w:rPr>
    </w:lvl>
    <w:lvl w:ilvl="7" w:tplc="6944B372">
      <w:numFmt w:val="bullet"/>
      <w:lvlText w:val="•"/>
      <w:lvlJc w:val="left"/>
      <w:pPr>
        <w:ind w:left="6437" w:hanging="281"/>
      </w:pPr>
      <w:rPr>
        <w:rFonts w:hint="default"/>
        <w:lang w:val="ms" w:eastAsia="en-US" w:bidi="ar-SA"/>
      </w:rPr>
    </w:lvl>
    <w:lvl w:ilvl="8" w:tplc="C6CC2CDE">
      <w:numFmt w:val="bullet"/>
      <w:lvlText w:val="•"/>
      <w:lvlJc w:val="left"/>
      <w:pPr>
        <w:ind w:left="7173" w:hanging="281"/>
      </w:pPr>
      <w:rPr>
        <w:rFonts w:hint="default"/>
        <w:lang w:val="ms" w:eastAsia="en-US" w:bidi="ar-SA"/>
      </w:rPr>
    </w:lvl>
  </w:abstractNum>
  <w:abstractNum w:abstractNumId="20">
    <w:nsid w:val="63962E92"/>
    <w:multiLevelType w:val="multilevel"/>
    <w:tmpl w:val="8D70A2C2"/>
    <w:lvl w:ilvl="0">
      <w:start w:val="1"/>
      <w:numFmt w:val="decimal"/>
      <w:lvlText w:val="%1"/>
      <w:lvlJc w:val="left"/>
      <w:pPr>
        <w:ind w:left="1288" w:hanging="437"/>
        <w:jc w:val="left"/>
      </w:pPr>
      <w:rPr>
        <w:rFonts w:hint="default"/>
        <w:lang w:val="ms" w:eastAsia="en-US" w:bidi="ar-SA"/>
      </w:rPr>
    </w:lvl>
    <w:lvl w:ilvl="1">
      <w:start w:val="1"/>
      <w:numFmt w:val="decimal"/>
      <w:lvlText w:val="%1.%2"/>
      <w:lvlJc w:val="left"/>
      <w:pPr>
        <w:ind w:left="1288" w:hanging="437"/>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2753" w:hanging="437"/>
      </w:pPr>
      <w:rPr>
        <w:rFonts w:hint="default"/>
        <w:lang w:val="ms" w:eastAsia="en-US" w:bidi="ar-SA"/>
      </w:rPr>
    </w:lvl>
    <w:lvl w:ilvl="3">
      <w:numFmt w:val="bullet"/>
      <w:lvlText w:val="•"/>
      <w:lvlJc w:val="left"/>
      <w:pPr>
        <w:ind w:left="3490" w:hanging="437"/>
      </w:pPr>
      <w:rPr>
        <w:rFonts w:hint="default"/>
        <w:lang w:val="ms" w:eastAsia="en-US" w:bidi="ar-SA"/>
      </w:rPr>
    </w:lvl>
    <w:lvl w:ilvl="4">
      <w:numFmt w:val="bullet"/>
      <w:lvlText w:val="•"/>
      <w:lvlJc w:val="left"/>
      <w:pPr>
        <w:ind w:left="4226" w:hanging="437"/>
      </w:pPr>
      <w:rPr>
        <w:rFonts w:hint="default"/>
        <w:lang w:val="ms" w:eastAsia="en-US" w:bidi="ar-SA"/>
      </w:rPr>
    </w:lvl>
    <w:lvl w:ilvl="5">
      <w:numFmt w:val="bullet"/>
      <w:lvlText w:val="•"/>
      <w:lvlJc w:val="left"/>
      <w:pPr>
        <w:ind w:left="4963" w:hanging="437"/>
      </w:pPr>
      <w:rPr>
        <w:rFonts w:hint="default"/>
        <w:lang w:val="ms" w:eastAsia="en-US" w:bidi="ar-SA"/>
      </w:rPr>
    </w:lvl>
    <w:lvl w:ilvl="6">
      <w:numFmt w:val="bullet"/>
      <w:lvlText w:val="•"/>
      <w:lvlJc w:val="left"/>
      <w:pPr>
        <w:ind w:left="5700" w:hanging="437"/>
      </w:pPr>
      <w:rPr>
        <w:rFonts w:hint="default"/>
        <w:lang w:val="ms" w:eastAsia="en-US" w:bidi="ar-SA"/>
      </w:rPr>
    </w:lvl>
    <w:lvl w:ilvl="7">
      <w:numFmt w:val="bullet"/>
      <w:lvlText w:val="•"/>
      <w:lvlJc w:val="left"/>
      <w:pPr>
        <w:ind w:left="6437" w:hanging="437"/>
      </w:pPr>
      <w:rPr>
        <w:rFonts w:hint="default"/>
        <w:lang w:val="ms" w:eastAsia="en-US" w:bidi="ar-SA"/>
      </w:rPr>
    </w:lvl>
    <w:lvl w:ilvl="8">
      <w:numFmt w:val="bullet"/>
      <w:lvlText w:val="•"/>
      <w:lvlJc w:val="left"/>
      <w:pPr>
        <w:ind w:left="7173" w:hanging="437"/>
      </w:pPr>
      <w:rPr>
        <w:rFonts w:hint="default"/>
        <w:lang w:val="ms" w:eastAsia="en-US" w:bidi="ar-SA"/>
      </w:rPr>
    </w:lvl>
  </w:abstractNum>
  <w:abstractNum w:abstractNumId="21">
    <w:nsid w:val="652D45AE"/>
    <w:multiLevelType w:val="hybridMultilevel"/>
    <w:tmpl w:val="C3D08CFC"/>
    <w:lvl w:ilvl="0" w:tplc="34AAAB7A">
      <w:start w:val="1"/>
      <w:numFmt w:val="decimal"/>
      <w:lvlText w:val="%1."/>
      <w:lvlJc w:val="left"/>
      <w:pPr>
        <w:ind w:left="99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1C1EFA3A">
      <w:numFmt w:val="bullet"/>
      <w:lvlText w:val="•"/>
      <w:lvlJc w:val="left"/>
      <w:pPr>
        <w:ind w:left="1764" w:hanging="360"/>
      </w:pPr>
      <w:rPr>
        <w:rFonts w:hint="default"/>
        <w:lang w:val="ms" w:eastAsia="en-US" w:bidi="ar-SA"/>
      </w:rPr>
    </w:lvl>
    <w:lvl w:ilvl="2" w:tplc="28BC2CB4">
      <w:numFmt w:val="bullet"/>
      <w:lvlText w:val="•"/>
      <w:lvlJc w:val="left"/>
      <w:pPr>
        <w:ind w:left="2529" w:hanging="360"/>
      </w:pPr>
      <w:rPr>
        <w:rFonts w:hint="default"/>
        <w:lang w:val="ms" w:eastAsia="en-US" w:bidi="ar-SA"/>
      </w:rPr>
    </w:lvl>
    <w:lvl w:ilvl="3" w:tplc="5470B624">
      <w:numFmt w:val="bullet"/>
      <w:lvlText w:val="•"/>
      <w:lvlJc w:val="left"/>
      <w:pPr>
        <w:ind w:left="3294" w:hanging="360"/>
      </w:pPr>
      <w:rPr>
        <w:rFonts w:hint="default"/>
        <w:lang w:val="ms" w:eastAsia="en-US" w:bidi="ar-SA"/>
      </w:rPr>
    </w:lvl>
    <w:lvl w:ilvl="4" w:tplc="371481F2">
      <w:numFmt w:val="bullet"/>
      <w:lvlText w:val="•"/>
      <w:lvlJc w:val="left"/>
      <w:pPr>
        <w:ind w:left="4058" w:hanging="360"/>
      </w:pPr>
      <w:rPr>
        <w:rFonts w:hint="default"/>
        <w:lang w:val="ms" w:eastAsia="en-US" w:bidi="ar-SA"/>
      </w:rPr>
    </w:lvl>
    <w:lvl w:ilvl="5" w:tplc="B5FE84A8">
      <w:numFmt w:val="bullet"/>
      <w:lvlText w:val="•"/>
      <w:lvlJc w:val="left"/>
      <w:pPr>
        <w:ind w:left="4823" w:hanging="360"/>
      </w:pPr>
      <w:rPr>
        <w:rFonts w:hint="default"/>
        <w:lang w:val="ms" w:eastAsia="en-US" w:bidi="ar-SA"/>
      </w:rPr>
    </w:lvl>
    <w:lvl w:ilvl="6" w:tplc="C9C66B36">
      <w:numFmt w:val="bullet"/>
      <w:lvlText w:val="•"/>
      <w:lvlJc w:val="left"/>
      <w:pPr>
        <w:ind w:left="5588" w:hanging="360"/>
      </w:pPr>
      <w:rPr>
        <w:rFonts w:hint="default"/>
        <w:lang w:val="ms" w:eastAsia="en-US" w:bidi="ar-SA"/>
      </w:rPr>
    </w:lvl>
    <w:lvl w:ilvl="7" w:tplc="66F40986">
      <w:numFmt w:val="bullet"/>
      <w:lvlText w:val="•"/>
      <w:lvlJc w:val="left"/>
      <w:pPr>
        <w:ind w:left="6353" w:hanging="360"/>
      </w:pPr>
      <w:rPr>
        <w:rFonts w:hint="default"/>
        <w:lang w:val="ms" w:eastAsia="en-US" w:bidi="ar-SA"/>
      </w:rPr>
    </w:lvl>
    <w:lvl w:ilvl="8" w:tplc="DB109216">
      <w:numFmt w:val="bullet"/>
      <w:lvlText w:val="•"/>
      <w:lvlJc w:val="left"/>
      <w:pPr>
        <w:ind w:left="7117" w:hanging="360"/>
      </w:pPr>
      <w:rPr>
        <w:rFonts w:hint="default"/>
        <w:lang w:val="ms" w:eastAsia="en-US" w:bidi="ar-SA"/>
      </w:rPr>
    </w:lvl>
  </w:abstractNum>
  <w:abstractNum w:abstractNumId="22">
    <w:nsid w:val="65BB037B"/>
    <w:multiLevelType w:val="multilevel"/>
    <w:tmpl w:val="96D875E0"/>
    <w:lvl w:ilvl="0">
      <w:start w:val="1"/>
      <w:numFmt w:val="decimal"/>
      <w:lvlText w:val="%1."/>
      <w:lvlJc w:val="left"/>
      <w:pPr>
        <w:ind w:left="99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start w:val="1"/>
      <w:numFmt w:val="decimal"/>
      <w:lvlText w:val="%1.%2"/>
      <w:lvlJc w:val="left"/>
      <w:pPr>
        <w:ind w:left="1288" w:hanging="720"/>
        <w:jc w:val="righ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288"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lowerLetter"/>
      <w:lvlText w:val="%4."/>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4">
      <w:numFmt w:val="bullet"/>
      <w:lvlText w:val="•"/>
      <w:lvlJc w:val="left"/>
      <w:pPr>
        <w:ind w:left="3211" w:hanging="360"/>
      </w:pPr>
      <w:rPr>
        <w:rFonts w:hint="default"/>
        <w:lang w:val="ms" w:eastAsia="en-US" w:bidi="ar-SA"/>
      </w:rPr>
    </w:lvl>
    <w:lvl w:ilvl="5">
      <w:numFmt w:val="bullet"/>
      <w:lvlText w:val="•"/>
      <w:lvlJc w:val="left"/>
      <w:pPr>
        <w:ind w:left="4117" w:hanging="360"/>
      </w:pPr>
      <w:rPr>
        <w:rFonts w:hint="default"/>
        <w:lang w:val="ms" w:eastAsia="en-US" w:bidi="ar-SA"/>
      </w:rPr>
    </w:lvl>
    <w:lvl w:ilvl="6">
      <w:numFmt w:val="bullet"/>
      <w:lvlText w:val="•"/>
      <w:lvlJc w:val="left"/>
      <w:pPr>
        <w:ind w:left="5023" w:hanging="360"/>
      </w:pPr>
      <w:rPr>
        <w:rFonts w:hint="default"/>
        <w:lang w:val="ms" w:eastAsia="en-US" w:bidi="ar-SA"/>
      </w:rPr>
    </w:lvl>
    <w:lvl w:ilvl="7">
      <w:numFmt w:val="bullet"/>
      <w:lvlText w:val="•"/>
      <w:lvlJc w:val="left"/>
      <w:pPr>
        <w:ind w:left="5929" w:hanging="360"/>
      </w:pPr>
      <w:rPr>
        <w:rFonts w:hint="default"/>
        <w:lang w:val="ms" w:eastAsia="en-US" w:bidi="ar-SA"/>
      </w:rPr>
    </w:lvl>
    <w:lvl w:ilvl="8">
      <w:numFmt w:val="bullet"/>
      <w:lvlText w:val="•"/>
      <w:lvlJc w:val="left"/>
      <w:pPr>
        <w:ind w:left="6835" w:hanging="360"/>
      </w:pPr>
      <w:rPr>
        <w:rFonts w:hint="default"/>
        <w:lang w:val="ms" w:eastAsia="en-US" w:bidi="ar-SA"/>
      </w:rPr>
    </w:lvl>
  </w:abstractNum>
  <w:abstractNum w:abstractNumId="23">
    <w:nsid w:val="6FE32984"/>
    <w:multiLevelType w:val="multilevel"/>
    <w:tmpl w:val="8AF45186"/>
    <w:lvl w:ilvl="0">
      <w:start w:val="4"/>
      <w:numFmt w:val="decimal"/>
      <w:lvlText w:val="%1"/>
      <w:lvlJc w:val="left"/>
      <w:pPr>
        <w:ind w:left="1211" w:hanging="360"/>
        <w:jc w:val="left"/>
      </w:pPr>
      <w:rPr>
        <w:rFonts w:hint="default"/>
        <w:lang w:val="ms" w:eastAsia="en-US" w:bidi="ar-SA"/>
      </w:rPr>
    </w:lvl>
    <w:lvl w:ilvl="1">
      <w:start w:val="1"/>
      <w:numFmt w:val="decimal"/>
      <w:lvlText w:val="%1.%2"/>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1674" w:hanging="5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start w:val="1"/>
      <w:numFmt w:val="decimal"/>
      <w:lvlText w:val="%1.%2.%3.%4"/>
      <w:lvlJc w:val="left"/>
      <w:pPr>
        <w:ind w:left="2279" w:hanging="72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4">
      <w:numFmt w:val="bullet"/>
      <w:lvlText w:val="•"/>
      <w:lvlJc w:val="left"/>
      <w:pPr>
        <w:ind w:left="3871" w:hanging="720"/>
      </w:pPr>
      <w:rPr>
        <w:rFonts w:hint="default"/>
        <w:lang w:val="ms" w:eastAsia="en-US" w:bidi="ar-SA"/>
      </w:rPr>
    </w:lvl>
    <w:lvl w:ilvl="5">
      <w:numFmt w:val="bullet"/>
      <w:lvlText w:val="•"/>
      <w:lvlJc w:val="left"/>
      <w:pPr>
        <w:ind w:left="4667" w:hanging="720"/>
      </w:pPr>
      <w:rPr>
        <w:rFonts w:hint="default"/>
        <w:lang w:val="ms" w:eastAsia="en-US" w:bidi="ar-SA"/>
      </w:rPr>
    </w:lvl>
    <w:lvl w:ilvl="6">
      <w:numFmt w:val="bullet"/>
      <w:lvlText w:val="•"/>
      <w:lvlJc w:val="left"/>
      <w:pPr>
        <w:ind w:left="5463" w:hanging="720"/>
      </w:pPr>
      <w:rPr>
        <w:rFonts w:hint="default"/>
        <w:lang w:val="ms" w:eastAsia="en-US" w:bidi="ar-SA"/>
      </w:rPr>
    </w:lvl>
    <w:lvl w:ilvl="7">
      <w:numFmt w:val="bullet"/>
      <w:lvlText w:val="•"/>
      <w:lvlJc w:val="left"/>
      <w:pPr>
        <w:ind w:left="6259" w:hanging="720"/>
      </w:pPr>
      <w:rPr>
        <w:rFonts w:hint="default"/>
        <w:lang w:val="ms" w:eastAsia="en-US" w:bidi="ar-SA"/>
      </w:rPr>
    </w:lvl>
    <w:lvl w:ilvl="8">
      <w:numFmt w:val="bullet"/>
      <w:lvlText w:val="•"/>
      <w:lvlJc w:val="left"/>
      <w:pPr>
        <w:ind w:left="7055" w:hanging="720"/>
      </w:pPr>
      <w:rPr>
        <w:rFonts w:hint="default"/>
        <w:lang w:val="ms" w:eastAsia="en-US" w:bidi="ar-SA"/>
      </w:rPr>
    </w:lvl>
  </w:abstractNum>
  <w:abstractNum w:abstractNumId="24">
    <w:nsid w:val="706D5463"/>
    <w:multiLevelType w:val="multilevel"/>
    <w:tmpl w:val="1890A9A6"/>
    <w:lvl w:ilvl="0">
      <w:start w:val="1"/>
      <w:numFmt w:val="decimal"/>
      <w:lvlText w:val="%1."/>
      <w:lvlJc w:val="left"/>
      <w:pPr>
        <w:ind w:left="1134" w:hanging="509"/>
        <w:jc w:val="left"/>
      </w:pPr>
      <w:rPr>
        <w:rFonts w:hint="default"/>
        <w:spacing w:val="0"/>
        <w:w w:val="100"/>
        <w:lang w:val="ms" w:eastAsia="en-US" w:bidi="ar-SA"/>
      </w:rPr>
    </w:lvl>
    <w:lvl w:ilvl="1">
      <w:start w:val="1"/>
      <w:numFmt w:val="decimal"/>
      <w:lvlText w:val="%1.%2"/>
      <w:lvlJc w:val="left"/>
      <w:pPr>
        <w:ind w:left="988" w:hanging="420"/>
        <w:jc w:val="left"/>
      </w:pPr>
      <w:rPr>
        <w:rFonts w:hint="default"/>
        <w:spacing w:val="0"/>
        <w:w w:val="100"/>
        <w:lang w:val="ms" w:eastAsia="en-US" w:bidi="ar-SA"/>
      </w:rPr>
    </w:lvl>
    <w:lvl w:ilvl="2">
      <w:start w:val="1"/>
      <w:numFmt w:val="decimal"/>
      <w:lvlText w:val="%1.%2.%3"/>
      <w:lvlJc w:val="left"/>
      <w:pPr>
        <w:ind w:left="1288"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1.%2.%3.%4"/>
      <w:lvlJc w:val="left"/>
      <w:pPr>
        <w:ind w:left="1648" w:hanging="1080"/>
        <w:jc w:val="left"/>
      </w:pPr>
      <w:rPr>
        <w:rFonts w:ascii="Times New Roman" w:eastAsia="Times New Roman" w:hAnsi="Times New Roman" w:cs="Times New Roman" w:hint="default"/>
        <w:b/>
        <w:bCs/>
        <w:i w:val="0"/>
        <w:iCs w:val="0"/>
        <w:spacing w:val="0"/>
        <w:w w:val="100"/>
        <w:sz w:val="24"/>
        <w:szCs w:val="24"/>
        <w:lang w:val="ms" w:eastAsia="en-US" w:bidi="ar-SA"/>
      </w:rPr>
    </w:lvl>
    <w:lvl w:ilvl="4">
      <w:numFmt w:val="bullet"/>
      <w:lvlText w:val="•"/>
      <w:lvlJc w:val="left"/>
      <w:pPr>
        <w:ind w:left="2641" w:hanging="1080"/>
      </w:pPr>
      <w:rPr>
        <w:rFonts w:hint="default"/>
        <w:lang w:val="ms" w:eastAsia="en-US" w:bidi="ar-SA"/>
      </w:rPr>
    </w:lvl>
    <w:lvl w:ilvl="5">
      <w:numFmt w:val="bullet"/>
      <w:lvlText w:val="•"/>
      <w:lvlJc w:val="left"/>
      <w:pPr>
        <w:ind w:left="3642" w:hanging="1080"/>
      </w:pPr>
      <w:rPr>
        <w:rFonts w:hint="default"/>
        <w:lang w:val="ms" w:eastAsia="en-US" w:bidi="ar-SA"/>
      </w:rPr>
    </w:lvl>
    <w:lvl w:ilvl="6">
      <w:numFmt w:val="bullet"/>
      <w:lvlText w:val="•"/>
      <w:lvlJc w:val="left"/>
      <w:pPr>
        <w:ind w:left="4643" w:hanging="1080"/>
      </w:pPr>
      <w:rPr>
        <w:rFonts w:hint="default"/>
        <w:lang w:val="ms" w:eastAsia="en-US" w:bidi="ar-SA"/>
      </w:rPr>
    </w:lvl>
    <w:lvl w:ilvl="7">
      <w:numFmt w:val="bullet"/>
      <w:lvlText w:val="•"/>
      <w:lvlJc w:val="left"/>
      <w:pPr>
        <w:ind w:left="5644" w:hanging="1080"/>
      </w:pPr>
      <w:rPr>
        <w:rFonts w:hint="default"/>
        <w:lang w:val="ms" w:eastAsia="en-US" w:bidi="ar-SA"/>
      </w:rPr>
    </w:lvl>
    <w:lvl w:ilvl="8">
      <w:numFmt w:val="bullet"/>
      <w:lvlText w:val="•"/>
      <w:lvlJc w:val="left"/>
      <w:pPr>
        <w:ind w:left="6645" w:hanging="1080"/>
      </w:pPr>
      <w:rPr>
        <w:rFonts w:hint="default"/>
        <w:lang w:val="ms" w:eastAsia="en-US" w:bidi="ar-SA"/>
      </w:rPr>
    </w:lvl>
  </w:abstractNum>
  <w:abstractNum w:abstractNumId="25">
    <w:nsid w:val="70966801"/>
    <w:multiLevelType w:val="multilevel"/>
    <w:tmpl w:val="E2FC706A"/>
    <w:lvl w:ilvl="0">
      <w:start w:val="1"/>
      <w:numFmt w:val="decimal"/>
      <w:lvlText w:val="%1"/>
      <w:lvlJc w:val="left"/>
      <w:pPr>
        <w:ind w:left="1288" w:hanging="720"/>
        <w:jc w:val="left"/>
      </w:pPr>
      <w:rPr>
        <w:rFonts w:hint="default"/>
        <w:lang w:val="ms" w:eastAsia="en-US" w:bidi="ar-SA"/>
      </w:rPr>
    </w:lvl>
    <w:lvl w:ilvl="1">
      <w:start w:val="1"/>
      <w:numFmt w:val="decimal"/>
      <w:lvlText w:val="%1.%2"/>
      <w:lvlJc w:val="left"/>
      <w:pPr>
        <w:ind w:left="1288"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2">
      <w:numFmt w:val="bullet"/>
      <w:lvlText w:val="•"/>
      <w:lvlJc w:val="left"/>
      <w:pPr>
        <w:ind w:left="2753" w:hanging="720"/>
      </w:pPr>
      <w:rPr>
        <w:rFonts w:hint="default"/>
        <w:lang w:val="ms" w:eastAsia="en-US" w:bidi="ar-SA"/>
      </w:rPr>
    </w:lvl>
    <w:lvl w:ilvl="3">
      <w:numFmt w:val="bullet"/>
      <w:lvlText w:val="•"/>
      <w:lvlJc w:val="left"/>
      <w:pPr>
        <w:ind w:left="3490" w:hanging="720"/>
      </w:pPr>
      <w:rPr>
        <w:rFonts w:hint="default"/>
        <w:lang w:val="ms" w:eastAsia="en-US" w:bidi="ar-SA"/>
      </w:rPr>
    </w:lvl>
    <w:lvl w:ilvl="4">
      <w:numFmt w:val="bullet"/>
      <w:lvlText w:val="•"/>
      <w:lvlJc w:val="left"/>
      <w:pPr>
        <w:ind w:left="4226" w:hanging="720"/>
      </w:pPr>
      <w:rPr>
        <w:rFonts w:hint="default"/>
        <w:lang w:val="ms" w:eastAsia="en-US" w:bidi="ar-SA"/>
      </w:rPr>
    </w:lvl>
    <w:lvl w:ilvl="5">
      <w:numFmt w:val="bullet"/>
      <w:lvlText w:val="•"/>
      <w:lvlJc w:val="left"/>
      <w:pPr>
        <w:ind w:left="4963" w:hanging="720"/>
      </w:pPr>
      <w:rPr>
        <w:rFonts w:hint="default"/>
        <w:lang w:val="ms" w:eastAsia="en-US" w:bidi="ar-SA"/>
      </w:rPr>
    </w:lvl>
    <w:lvl w:ilvl="6">
      <w:numFmt w:val="bullet"/>
      <w:lvlText w:val="•"/>
      <w:lvlJc w:val="left"/>
      <w:pPr>
        <w:ind w:left="5700" w:hanging="720"/>
      </w:pPr>
      <w:rPr>
        <w:rFonts w:hint="default"/>
        <w:lang w:val="ms" w:eastAsia="en-US" w:bidi="ar-SA"/>
      </w:rPr>
    </w:lvl>
    <w:lvl w:ilvl="7">
      <w:numFmt w:val="bullet"/>
      <w:lvlText w:val="•"/>
      <w:lvlJc w:val="left"/>
      <w:pPr>
        <w:ind w:left="6437" w:hanging="720"/>
      </w:pPr>
      <w:rPr>
        <w:rFonts w:hint="default"/>
        <w:lang w:val="ms" w:eastAsia="en-US" w:bidi="ar-SA"/>
      </w:rPr>
    </w:lvl>
    <w:lvl w:ilvl="8">
      <w:numFmt w:val="bullet"/>
      <w:lvlText w:val="•"/>
      <w:lvlJc w:val="left"/>
      <w:pPr>
        <w:ind w:left="7173" w:hanging="720"/>
      </w:pPr>
      <w:rPr>
        <w:rFonts w:hint="default"/>
        <w:lang w:val="ms" w:eastAsia="en-US" w:bidi="ar-SA"/>
      </w:rPr>
    </w:lvl>
  </w:abstractNum>
  <w:abstractNum w:abstractNumId="26">
    <w:nsid w:val="7EA970BC"/>
    <w:multiLevelType w:val="hybridMultilevel"/>
    <w:tmpl w:val="659EE528"/>
    <w:lvl w:ilvl="0" w:tplc="E7E4992C">
      <w:start w:val="1"/>
      <w:numFmt w:val="decimal"/>
      <w:lvlText w:val="%1."/>
      <w:lvlJc w:val="left"/>
      <w:pPr>
        <w:ind w:left="995" w:hanging="42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D4B0F1A2">
      <w:numFmt w:val="bullet"/>
      <w:lvlText w:val="•"/>
      <w:lvlJc w:val="left"/>
      <w:pPr>
        <w:ind w:left="1764" w:hanging="428"/>
      </w:pPr>
      <w:rPr>
        <w:rFonts w:hint="default"/>
        <w:lang w:val="ms" w:eastAsia="en-US" w:bidi="ar-SA"/>
      </w:rPr>
    </w:lvl>
    <w:lvl w:ilvl="2" w:tplc="78C24AE2">
      <w:numFmt w:val="bullet"/>
      <w:lvlText w:val="•"/>
      <w:lvlJc w:val="left"/>
      <w:pPr>
        <w:ind w:left="2529" w:hanging="428"/>
      </w:pPr>
      <w:rPr>
        <w:rFonts w:hint="default"/>
        <w:lang w:val="ms" w:eastAsia="en-US" w:bidi="ar-SA"/>
      </w:rPr>
    </w:lvl>
    <w:lvl w:ilvl="3" w:tplc="2A62537C">
      <w:numFmt w:val="bullet"/>
      <w:lvlText w:val="•"/>
      <w:lvlJc w:val="left"/>
      <w:pPr>
        <w:ind w:left="3294" w:hanging="428"/>
      </w:pPr>
      <w:rPr>
        <w:rFonts w:hint="default"/>
        <w:lang w:val="ms" w:eastAsia="en-US" w:bidi="ar-SA"/>
      </w:rPr>
    </w:lvl>
    <w:lvl w:ilvl="4" w:tplc="45041BB2">
      <w:numFmt w:val="bullet"/>
      <w:lvlText w:val="•"/>
      <w:lvlJc w:val="left"/>
      <w:pPr>
        <w:ind w:left="4058" w:hanging="428"/>
      </w:pPr>
      <w:rPr>
        <w:rFonts w:hint="default"/>
        <w:lang w:val="ms" w:eastAsia="en-US" w:bidi="ar-SA"/>
      </w:rPr>
    </w:lvl>
    <w:lvl w:ilvl="5" w:tplc="ED3838FE">
      <w:numFmt w:val="bullet"/>
      <w:lvlText w:val="•"/>
      <w:lvlJc w:val="left"/>
      <w:pPr>
        <w:ind w:left="4823" w:hanging="428"/>
      </w:pPr>
      <w:rPr>
        <w:rFonts w:hint="default"/>
        <w:lang w:val="ms" w:eastAsia="en-US" w:bidi="ar-SA"/>
      </w:rPr>
    </w:lvl>
    <w:lvl w:ilvl="6" w:tplc="D0F26EA2">
      <w:numFmt w:val="bullet"/>
      <w:lvlText w:val="•"/>
      <w:lvlJc w:val="left"/>
      <w:pPr>
        <w:ind w:left="5588" w:hanging="428"/>
      </w:pPr>
      <w:rPr>
        <w:rFonts w:hint="default"/>
        <w:lang w:val="ms" w:eastAsia="en-US" w:bidi="ar-SA"/>
      </w:rPr>
    </w:lvl>
    <w:lvl w:ilvl="7" w:tplc="97E813BE">
      <w:numFmt w:val="bullet"/>
      <w:lvlText w:val="•"/>
      <w:lvlJc w:val="left"/>
      <w:pPr>
        <w:ind w:left="6353" w:hanging="428"/>
      </w:pPr>
      <w:rPr>
        <w:rFonts w:hint="default"/>
        <w:lang w:val="ms" w:eastAsia="en-US" w:bidi="ar-SA"/>
      </w:rPr>
    </w:lvl>
    <w:lvl w:ilvl="8" w:tplc="BCA49A24">
      <w:numFmt w:val="bullet"/>
      <w:lvlText w:val="•"/>
      <w:lvlJc w:val="left"/>
      <w:pPr>
        <w:ind w:left="7117" w:hanging="428"/>
      </w:pPr>
      <w:rPr>
        <w:rFonts w:hint="default"/>
        <w:lang w:val="ms" w:eastAsia="en-US" w:bidi="ar-SA"/>
      </w:rPr>
    </w:lvl>
  </w:abstractNum>
  <w:abstractNum w:abstractNumId="27">
    <w:nsid w:val="7F356689"/>
    <w:multiLevelType w:val="hybridMultilevel"/>
    <w:tmpl w:val="C58286DE"/>
    <w:lvl w:ilvl="0" w:tplc="82BA7A64">
      <w:start w:val="1"/>
      <w:numFmt w:val="decimal"/>
      <w:lvlText w:val="%1."/>
      <w:lvlJc w:val="left"/>
      <w:pPr>
        <w:ind w:left="851" w:hanging="284"/>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B38239B2">
      <w:numFmt w:val="bullet"/>
      <w:lvlText w:val="•"/>
      <w:lvlJc w:val="left"/>
      <w:pPr>
        <w:ind w:left="1638" w:hanging="284"/>
      </w:pPr>
      <w:rPr>
        <w:rFonts w:hint="default"/>
        <w:lang w:val="ms" w:eastAsia="en-US" w:bidi="ar-SA"/>
      </w:rPr>
    </w:lvl>
    <w:lvl w:ilvl="2" w:tplc="D9588842">
      <w:numFmt w:val="bullet"/>
      <w:lvlText w:val="•"/>
      <w:lvlJc w:val="left"/>
      <w:pPr>
        <w:ind w:left="2417" w:hanging="284"/>
      </w:pPr>
      <w:rPr>
        <w:rFonts w:hint="default"/>
        <w:lang w:val="ms" w:eastAsia="en-US" w:bidi="ar-SA"/>
      </w:rPr>
    </w:lvl>
    <w:lvl w:ilvl="3" w:tplc="B1C681F8">
      <w:numFmt w:val="bullet"/>
      <w:lvlText w:val="•"/>
      <w:lvlJc w:val="left"/>
      <w:pPr>
        <w:ind w:left="3196" w:hanging="284"/>
      </w:pPr>
      <w:rPr>
        <w:rFonts w:hint="default"/>
        <w:lang w:val="ms" w:eastAsia="en-US" w:bidi="ar-SA"/>
      </w:rPr>
    </w:lvl>
    <w:lvl w:ilvl="4" w:tplc="8D6A8C72">
      <w:numFmt w:val="bullet"/>
      <w:lvlText w:val="•"/>
      <w:lvlJc w:val="left"/>
      <w:pPr>
        <w:ind w:left="3974" w:hanging="284"/>
      </w:pPr>
      <w:rPr>
        <w:rFonts w:hint="default"/>
        <w:lang w:val="ms" w:eastAsia="en-US" w:bidi="ar-SA"/>
      </w:rPr>
    </w:lvl>
    <w:lvl w:ilvl="5" w:tplc="75B65DBA">
      <w:numFmt w:val="bullet"/>
      <w:lvlText w:val="•"/>
      <w:lvlJc w:val="left"/>
      <w:pPr>
        <w:ind w:left="4753" w:hanging="284"/>
      </w:pPr>
      <w:rPr>
        <w:rFonts w:hint="default"/>
        <w:lang w:val="ms" w:eastAsia="en-US" w:bidi="ar-SA"/>
      </w:rPr>
    </w:lvl>
    <w:lvl w:ilvl="6" w:tplc="27EA8E7E">
      <w:numFmt w:val="bullet"/>
      <w:lvlText w:val="•"/>
      <w:lvlJc w:val="left"/>
      <w:pPr>
        <w:ind w:left="5532" w:hanging="284"/>
      </w:pPr>
      <w:rPr>
        <w:rFonts w:hint="default"/>
        <w:lang w:val="ms" w:eastAsia="en-US" w:bidi="ar-SA"/>
      </w:rPr>
    </w:lvl>
    <w:lvl w:ilvl="7" w:tplc="2258FF7E">
      <w:numFmt w:val="bullet"/>
      <w:lvlText w:val="•"/>
      <w:lvlJc w:val="left"/>
      <w:pPr>
        <w:ind w:left="6311" w:hanging="284"/>
      </w:pPr>
      <w:rPr>
        <w:rFonts w:hint="default"/>
        <w:lang w:val="ms" w:eastAsia="en-US" w:bidi="ar-SA"/>
      </w:rPr>
    </w:lvl>
    <w:lvl w:ilvl="8" w:tplc="31A01EB6">
      <w:numFmt w:val="bullet"/>
      <w:lvlText w:val="•"/>
      <w:lvlJc w:val="left"/>
      <w:pPr>
        <w:ind w:left="7089" w:hanging="284"/>
      </w:pPr>
      <w:rPr>
        <w:rFonts w:hint="default"/>
        <w:lang w:val="ms" w:eastAsia="en-US" w:bidi="ar-SA"/>
      </w:rPr>
    </w:lvl>
  </w:abstractNum>
  <w:num w:numId="1">
    <w:abstractNumId w:val="11"/>
  </w:num>
  <w:num w:numId="2">
    <w:abstractNumId w:val="3"/>
  </w:num>
  <w:num w:numId="3">
    <w:abstractNumId w:val="15"/>
  </w:num>
  <w:num w:numId="4">
    <w:abstractNumId w:val="10"/>
  </w:num>
  <w:num w:numId="5">
    <w:abstractNumId w:val="18"/>
  </w:num>
  <w:num w:numId="6">
    <w:abstractNumId w:val="24"/>
  </w:num>
  <w:num w:numId="7">
    <w:abstractNumId w:val="21"/>
  </w:num>
  <w:num w:numId="8">
    <w:abstractNumId w:val="26"/>
  </w:num>
  <w:num w:numId="9">
    <w:abstractNumId w:val="27"/>
  </w:num>
  <w:num w:numId="10">
    <w:abstractNumId w:val="17"/>
  </w:num>
  <w:num w:numId="11">
    <w:abstractNumId w:val="0"/>
  </w:num>
  <w:num w:numId="12">
    <w:abstractNumId w:val="12"/>
  </w:num>
  <w:num w:numId="13">
    <w:abstractNumId w:val="13"/>
  </w:num>
  <w:num w:numId="14">
    <w:abstractNumId w:val="5"/>
  </w:num>
  <w:num w:numId="15">
    <w:abstractNumId w:val="1"/>
  </w:num>
  <w:num w:numId="16">
    <w:abstractNumId w:val="7"/>
  </w:num>
  <w:num w:numId="17">
    <w:abstractNumId w:val="8"/>
  </w:num>
  <w:num w:numId="18">
    <w:abstractNumId w:val="19"/>
  </w:num>
  <w:num w:numId="19">
    <w:abstractNumId w:val="22"/>
  </w:num>
  <w:num w:numId="20">
    <w:abstractNumId w:val="14"/>
  </w:num>
  <w:num w:numId="21">
    <w:abstractNumId w:val="25"/>
  </w:num>
  <w:num w:numId="22">
    <w:abstractNumId w:val="16"/>
  </w:num>
  <w:num w:numId="23">
    <w:abstractNumId w:val="6"/>
  </w:num>
  <w:num w:numId="24">
    <w:abstractNumId w:val="23"/>
  </w:num>
  <w:num w:numId="25">
    <w:abstractNumId w:val="2"/>
  </w:num>
  <w:num w:numId="26">
    <w:abstractNumId w:val="9"/>
  </w:num>
  <w:num w:numId="27">
    <w:abstractNumId w:val="20"/>
  </w:num>
  <w:num w:numId="2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rxerc/VUJRrfZrtUvemVhu7RsDKhSA0k4HfLefq5ruo7V50/HYXFax2SDnr3nKbV1wk8LT1qGiX8NHon/GUqCA==" w:salt="H6kGizfESpiCKe5bAlyC7g=="/>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57F9"/>
    <w:rsid w:val="000857F9"/>
    <w:rsid w:val="00196ABF"/>
    <w:rsid w:val="006867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D464181-C5A2-4D34-B494-8DB3CECB3F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ms"/>
    </w:rPr>
  </w:style>
  <w:style w:type="paragraph" w:styleId="Heading1">
    <w:name w:val="heading 1"/>
    <w:basedOn w:val="Normal"/>
    <w:uiPriority w:val="1"/>
    <w:qFormat/>
    <w:pPr>
      <w:ind w:left="568"/>
      <w:outlineLvl w:val="0"/>
    </w:pPr>
    <w:rPr>
      <w:b/>
      <w:bCs/>
      <w:sz w:val="28"/>
      <w:szCs w:val="28"/>
    </w:rPr>
  </w:style>
  <w:style w:type="paragraph" w:styleId="Heading2">
    <w:name w:val="heading 2"/>
    <w:basedOn w:val="Normal"/>
    <w:uiPriority w:val="1"/>
    <w:qFormat/>
    <w:pPr>
      <w:ind w:left="693" w:right="267"/>
      <w:jc w:val="center"/>
      <w:outlineLvl w:val="1"/>
    </w:pPr>
    <w:rPr>
      <w:b/>
      <w:bCs/>
      <w:sz w:val="24"/>
      <w:szCs w:val="24"/>
    </w:rPr>
  </w:style>
  <w:style w:type="paragraph" w:styleId="Heading3">
    <w:name w:val="heading 3"/>
    <w:basedOn w:val="Normal"/>
    <w:uiPriority w:val="1"/>
    <w:qFormat/>
    <w:pPr>
      <w:ind w:left="1288"/>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76"/>
      <w:ind w:left="568"/>
    </w:pPr>
    <w:rPr>
      <w:sz w:val="24"/>
      <w:szCs w:val="24"/>
    </w:rPr>
  </w:style>
  <w:style w:type="paragraph" w:styleId="TOC2">
    <w:name w:val="toc 2"/>
    <w:basedOn w:val="Normal"/>
    <w:uiPriority w:val="1"/>
    <w:qFormat/>
    <w:pPr>
      <w:spacing w:before="852" w:after="20"/>
      <w:ind w:left="693" w:right="263"/>
      <w:jc w:val="center"/>
    </w:pPr>
    <w:rPr>
      <w:rFonts w:ascii="Calibri" w:eastAsia="Calibri" w:hAnsi="Calibri" w:cs="Calibri"/>
    </w:rPr>
  </w:style>
  <w:style w:type="paragraph" w:styleId="TOC3">
    <w:name w:val="toc 3"/>
    <w:basedOn w:val="Normal"/>
    <w:uiPriority w:val="1"/>
    <w:qFormat/>
    <w:pPr>
      <w:spacing w:before="276"/>
      <w:ind w:left="1211" w:hanging="360"/>
    </w:pPr>
    <w:rPr>
      <w:sz w:val="24"/>
      <w:szCs w:val="24"/>
    </w:rPr>
  </w:style>
  <w:style w:type="paragraph" w:styleId="TOC4">
    <w:name w:val="toc 4"/>
    <w:basedOn w:val="Normal"/>
    <w:uiPriority w:val="1"/>
    <w:qFormat/>
    <w:pPr>
      <w:spacing w:before="276"/>
      <w:ind w:left="1674" w:hanging="540"/>
    </w:pPr>
    <w:rPr>
      <w:sz w:val="24"/>
      <w:szCs w:val="24"/>
    </w:rPr>
  </w:style>
  <w:style w:type="paragraph" w:styleId="TOC5">
    <w:name w:val="toc 5"/>
    <w:basedOn w:val="Normal"/>
    <w:uiPriority w:val="1"/>
    <w:qFormat/>
    <w:pPr>
      <w:spacing w:before="276"/>
      <w:ind w:left="1818" w:hanging="540"/>
    </w:pPr>
    <w:rPr>
      <w:sz w:val="24"/>
      <w:szCs w:val="24"/>
    </w:rPr>
  </w:style>
  <w:style w:type="paragraph" w:styleId="TOC6">
    <w:name w:val="toc 6"/>
    <w:basedOn w:val="Normal"/>
    <w:uiPriority w:val="1"/>
    <w:qFormat/>
    <w:pPr>
      <w:spacing w:before="276"/>
      <w:ind w:left="2282" w:hanging="72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88" w:hanging="360"/>
    </w:pPr>
  </w:style>
  <w:style w:type="paragraph" w:customStyle="1" w:styleId="TableParagraph">
    <w:name w:val="Table Paragraph"/>
    <w:basedOn w:val="Normal"/>
    <w:uiPriority w:val="1"/>
    <w:qFormat/>
    <w:pPr>
      <w:jc w:val="righ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image" Target="media/image15.jpeg"/><Relationship Id="rId42" Type="http://schemas.openxmlformats.org/officeDocument/2006/relationships/image" Target="media/image25.png"/><Relationship Id="rId63" Type="http://schemas.openxmlformats.org/officeDocument/2006/relationships/image" Target="media/image44.png"/><Relationship Id="rId84" Type="http://schemas.openxmlformats.org/officeDocument/2006/relationships/image" Target="media/image62.png"/><Relationship Id="rId138" Type="http://schemas.openxmlformats.org/officeDocument/2006/relationships/image" Target="media/image111.jpeg"/><Relationship Id="rId159" Type="http://schemas.openxmlformats.org/officeDocument/2006/relationships/header" Target="header22.xml"/><Relationship Id="rId170" Type="http://schemas.openxmlformats.org/officeDocument/2006/relationships/header" Target="header23.xml"/><Relationship Id="rId191" Type="http://schemas.openxmlformats.org/officeDocument/2006/relationships/image" Target="media/image158.jpeg"/><Relationship Id="rId205" Type="http://schemas.openxmlformats.org/officeDocument/2006/relationships/image" Target="media/image170.png"/><Relationship Id="rId107" Type="http://schemas.openxmlformats.org/officeDocument/2006/relationships/image" Target="media/image82.jpeg"/><Relationship Id="rId11" Type="http://schemas.openxmlformats.org/officeDocument/2006/relationships/image" Target="media/image5.png"/><Relationship Id="rId32" Type="http://schemas.openxmlformats.org/officeDocument/2006/relationships/header" Target="header2.xml"/><Relationship Id="rId53" Type="http://schemas.openxmlformats.org/officeDocument/2006/relationships/image" Target="media/image35.jpeg"/><Relationship Id="rId74" Type="http://schemas.openxmlformats.org/officeDocument/2006/relationships/image" Target="media/image53.png"/><Relationship Id="rId128" Type="http://schemas.openxmlformats.org/officeDocument/2006/relationships/image" Target="media/image102.png"/><Relationship Id="rId149" Type="http://schemas.openxmlformats.org/officeDocument/2006/relationships/image" Target="media/image121.png"/><Relationship Id="rId5" Type="http://schemas.openxmlformats.org/officeDocument/2006/relationships/footnotes" Target="footnotes.xml"/><Relationship Id="rId95" Type="http://schemas.openxmlformats.org/officeDocument/2006/relationships/header" Target="header16.xml"/><Relationship Id="rId160" Type="http://schemas.openxmlformats.org/officeDocument/2006/relationships/image" Target="media/image130.png"/><Relationship Id="rId181" Type="http://schemas.openxmlformats.org/officeDocument/2006/relationships/image" Target="media/image149.png"/><Relationship Id="rId216" Type="http://schemas.openxmlformats.org/officeDocument/2006/relationships/image" Target="media/image181.png"/><Relationship Id="rId211" Type="http://schemas.openxmlformats.org/officeDocument/2006/relationships/image" Target="media/image176.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26.png"/><Relationship Id="rId48" Type="http://schemas.openxmlformats.org/officeDocument/2006/relationships/image" Target="media/image30.jpeg"/><Relationship Id="rId64" Type="http://schemas.openxmlformats.org/officeDocument/2006/relationships/image" Target="media/image45.jpeg"/><Relationship Id="rId69" Type="http://schemas.openxmlformats.org/officeDocument/2006/relationships/image" Target="media/image49.jpeg"/><Relationship Id="rId113" Type="http://schemas.openxmlformats.org/officeDocument/2006/relationships/image" Target="media/image88.png"/><Relationship Id="rId118" Type="http://schemas.openxmlformats.org/officeDocument/2006/relationships/image" Target="media/image93.png"/><Relationship Id="rId134" Type="http://schemas.openxmlformats.org/officeDocument/2006/relationships/image" Target="media/image107.png"/><Relationship Id="rId139" Type="http://schemas.openxmlformats.org/officeDocument/2006/relationships/image" Target="media/image112.png"/><Relationship Id="rId80" Type="http://schemas.openxmlformats.org/officeDocument/2006/relationships/image" Target="media/image58.jpeg"/><Relationship Id="rId85" Type="http://schemas.openxmlformats.org/officeDocument/2006/relationships/image" Target="media/image63.png"/><Relationship Id="rId150" Type="http://schemas.openxmlformats.org/officeDocument/2006/relationships/image" Target="media/image122.png"/><Relationship Id="rId155" Type="http://schemas.openxmlformats.org/officeDocument/2006/relationships/image" Target="media/image126.png"/><Relationship Id="rId171" Type="http://schemas.openxmlformats.org/officeDocument/2006/relationships/image" Target="media/image140.jpeg"/><Relationship Id="rId176" Type="http://schemas.openxmlformats.org/officeDocument/2006/relationships/image" Target="media/image145.png"/><Relationship Id="rId192" Type="http://schemas.openxmlformats.org/officeDocument/2006/relationships/image" Target="media/image159.png"/><Relationship Id="rId197" Type="http://schemas.openxmlformats.org/officeDocument/2006/relationships/header" Target="header26.xml"/><Relationship Id="rId206" Type="http://schemas.openxmlformats.org/officeDocument/2006/relationships/image" Target="media/image171.png"/><Relationship Id="rId201" Type="http://schemas.openxmlformats.org/officeDocument/2006/relationships/image" Target="media/image167.png"/><Relationship Id="rId222" Type="http://schemas.openxmlformats.org/officeDocument/2006/relationships/header" Target="header29.xml"/><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header" Target="header3.xml"/><Relationship Id="rId38" Type="http://schemas.openxmlformats.org/officeDocument/2006/relationships/header" Target="header8.xml"/><Relationship Id="rId59" Type="http://schemas.openxmlformats.org/officeDocument/2006/relationships/image" Target="media/image40.jpeg"/><Relationship Id="rId103" Type="http://schemas.openxmlformats.org/officeDocument/2006/relationships/image" Target="media/image79.png"/><Relationship Id="rId108" Type="http://schemas.openxmlformats.org/officeDocument/2006/relationships/image" Target="media/image83.png"/><Relationship Id="rId124" Type="http://schemas.openxmlformats.org/officeDocument/2006/relationships/image" Target="media/image98.png"/><Relationship Id="rId129" Type="http://schemas.openxmlformats.org/officeDocument/2006/relationships/image" Target="media/image103.png"/><Relationship Id="rId54" Type="http://schemas.openxmlformats.org/officeDocument/2006/relationships/image" Target="media/image36.jpeg"/><Relationship Id="rId70" Type="http://schemas.openxmlformats.org/officeDocument/2006/relationships/image" Target="media/image50.png"/><Relationship Id="rId75" Type="http://schemas.openxmlformats.org/officeDocument/2006/relationships/image" Target="media/image54.jpeg"/><Relationship Id="rId91" Type="http://schemas.openxmlformats.org/officeDocument/2006/relationships/image" Target="media/image68.jpeg"/><Relationship Id="rId96" Type="http://schemas.openxmlformats.org/officeDocument/2006/relationships/image" Target="media/image72.jpeg"/><Relationship Id="rId140" Type="http://schemas.openxmlformats.org/officeDocument/2006/relationships/image" Target="media/image113.png"/><Relationship Id="rId145" Type="http://schemas.openxmlformats.org/officeDocument/2006/relationships/image" Target="media/image117.png"/><Relationship Id="rId161" Type="http://schemas.openxmlformats.org/officeDocument/2006/relationships/image" Target="media/image131.png"/><Relationship Id="rId166" Type="http://schemas.openxmlformats.org/officeDocument/2006/relationships/image" Target="media/image136.png"/><Relationship Id="rId182" Type="http://schemas.openxmlformats.org/officeDocument/2006/relationships/image" Target="media/image150.png"/><Relationship Id="rId187" Type="http://schemas.openxmlformats.org/officeDocument/2006/relationships/image" Target="media/image155.png"/><Relationship Id="rId217" Type="http://schemas.openxmlformats.org/officeDocument/2006/relationships/header" Target="header28.xm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77.png"/><Relationship Id="rId23" Type="http://schemas.openxmlformats.org/officeDocument/2006/relationships/image" Target="media/image17.png"/><Relationship Id="rId28" Type="http://schemas.openxmlformats.org/officeDocument/2006/relationships/image" Target="media/image22.jpeg"/><Relationship Id="rId49" Type="http://schemas.openxmlformats.org/officeDocument/2006/relationships/image" Target="media/image31.png"/><Relationship Id="rId114" Type="http://schemas.openxmlformats.org/officeDocument/2006/relationships/image" Target="media/image89.jpeg"/><Relationship Id="rId119" Type="http://schemas.openxmlformats.org/officeDocument/2006/relationships/image" Target="media/image94.png"/><Relationship Id="rId44" Type="http://schemas.openxmlformats.org/officeDocument/2006/relationships/image" Target="media/image27.png"/><Relationship Id="rId60" Type="http://schemas.openxmlformats.org/officeDocument/2006/relationships/image" Target="media/image41.png"/><Relationship Id="rId65" Type="http://schemas.openxmlformats.org/officeDocument/2006/relationships/header" Target="header12.xml"/><Relationship Id="rId81" Type="http://schemas.openxmlformats.org/officeDocument/2006/relationships/image" Target="media/image59.png"/><Relationship Id="rId86" Type="http://schemas.openxmlformats.org/officeDocument/2006/relationships/header" Target="header15.xml"/><Relationship Id="rId130" Type="http://schemas.openxmlformats.org/officeDocument/2006/relationships/image" Target="media/image104.png"/><Relationship Id="rId135" Type="http://schemas.openxmlformats.org/officeDocument/2006/relationships/image" Target="media/image108.png"/><Relationship Id="rId151" Type="http://schemas.openxmlformats.org/officeDocument/2006/relationships/image" Target="media/image123.png"/><Relationship Id="rId156" Type="http://schemas.openxmlformats.org/officeDocument/2006/relationships/image" Target="media/image127.jpeg"/><Relationship Id="rId177" Type="http://schemas.openxmlformats.org/officeDocument/2006/relationships/image" Target="media/image146.png"/><Relationship Id="rId198" Type="http://schemas.openxmlformats.org/officeDocument/2006/relationships/image" Target="media/image164.jpeg"/><Relationship Id="rId172" Type="http://schemas.openxmlformats.org/officeDocument/2006/relationships/image" Target="media/image141.png"/><Relationship Id="rId193" Type="http://schemas.openxmlformats.org/officeDocument/2006/relationships/image" Target="media/image160.png"/><Relationship Id="rId202" Type="http://schemas.openxmlformats.org/officeDocument/2006/relationships/header" Target="header27.xml"/><Relationship Id="rId207" Type="http://schemas.openxmlformats.org/officeDocument/2006/relationships/image" Target="media/image172.png"/><Relationship Id="rId223" Type="http://schemas.openxmlformats.org/officeDocument/2006/relationships/fontTable" Target="fontTable.xml"/><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header" Target="header9.xml"/><Relationship Id="rId109" Type="http://schemas.openxmlformats.org/officeDocument/2006/relationships/image" Target="media/image84.png"/><Relationship Id="rId34" Type="http://schemas.openxmlformats.org/officeDocument/2006/relationships/header" Target="header4.xml"/><Relationship Id="rId50" Type="http://schemas.openxmlformats.org/officeDocument/2006/relationships/image" Target="media/image32.jpeg"/><Relationship Id="rId55" Type="http://schemas.openxmlformats.org/officeDocument/2006/relationships/header" Target="header11.xml"/><Relationship Id="rId76" Type="http://schemas.openxmlformats.org/officeDocument/2006/relationships/image" Target="media/image55.jpe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5.png"/><Relationship Id="rId125" Type="http://schemas.openxmlformats.org/officeDocument/2006/relationships/image" Target="media/image99.png"/><Relationship Id="rId141" Type="http://schemas.openxmlformats.org/officeDocument/2006/relationships/image" Target="media/image114.png"/><Relationship Id="rId146" Type="http://schemas.openxmlformats.org/officeDocument/2006/relationships/image" Target="media/image118.png"/><Relationship Id="rId167" Type="http://schemas.openxmlformats.org/officeDocument/2006/relationships/image" Target="media/image137.png"/><Relationship Id="rId188" Type="http://schemas.openxmlformats.org/officeDocument/2006/relationships/image" Target="media/image156.png"/><Relationship Id="rId7" Type="http://schemas.openxmlformats.org/officeDocument/2006/relationships/image" Target="media/image1.png"/><Relationship Id="rId71" Type="http://schemas.openxmlformats.org/officeDocument/2006/relationships/image" Target="media/image51.jpeg"/><Relationship Id="rId92" Type="http://schemas.openxmlformats.org/officeDocument/2006/relationships/image" Target="media/image69.png"/><Relationship Id="rId162" Type="http://schemas.openxmlformats.org/officeDocument/2006/relationships/image" Target="media/image132.png"/><Relationship Id="rId183" Type="http://schemas.openxmlformats.org/officeDocument/2006/relationships/image" Target="media/image151.png"/><Relationship Id="rId213" Type="http://schemas.openxmlformats.org/officeDocument/2006/relationships/image" Target="media/image178.png"/><Relationship Id="rId218" Type="http://schemas.openxmlformats.org/officeDocument/2006/relationships/image" Target="media/image182.jpe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hyperlink" Target="http://j-las.lemkomindo.org/index.php/AFoSJ" TargetMode="External"/><Relationship Id="rId45" Type="http://schemas.openxmlformats.org/officeDocument/2006/relationships/image" Target="media/image28.png"/><Relationship Id="rId66" Type="http://schemas.openxmlformats.org/officeDocument/2006/relationships/image" Target="media/image46.jpeg"/><Relationship Id="rId87" Type="http://schemas.openxmlformats.org/officeDocument/2006/relationships/image" Target="media/image64.jpeg"/><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image" Target="media/image105.png"/><Relationship Id="rId136" Type="http://schemas.openxmlformats.org/officeDocument/2006/relationships/image" Target="media/image109.png"/><Relationship Id="rId157" Type="http://schemas.openxmlformats.org/officeDocument/2006/relationships/image" Target="media/image128.png"/><Relationship Id="rId178" Type="http://schemas.openxmlformats.org/officeDocument/2006/relationships/image" Target="media/image147.png"/><Relationship Id="rId61" Type="http://schemas.openxmlformats.org/officeDocument/2006/relationships/image" Target="media/image42.jpeg"/><Relationship Id="rId82" Type="http://schemas.openxmlformats.org/officeDocument/2006/relationships/image" Target="media/image60.png"/><Relationship Id="rId152" Type="http://schemas.openxmlformats.org/officeDocument/2006/relationships/header" Target="header21.xml"/><Relationship Id="rId173" Type="http://schemas.openxmlformats.org/officeDocument/2006/relationships/image" Target="media/image142.png"/><Relationship Id="rId194" Type="http://schemas.openxmlformats.org/officeDocument/2006/relationships/image" Target="media/image161.jpeg"/><Relationship Id="rId199" Type="http://schemas.openxmlformats.org/officeDocument/2006/relationships/image" Target="media/image165.png"/><Relationship Id="rId203" Type="http://schemas.openxmlformats.org/officeDocument/2006/relationships/image" Target="media/image168.jpeg"/><Relationship Id="rId208" Type="http://schemas.openxmlformats.org/officeDocument/2006/relationships/image" Target="media/image173.png"/><Relationship Id="rId19" Type="http://schemas.openxmlformats.org/officeDocument/2006/relationships/image" Target="media/image13.jpeg"/><Relationship Id="rId224" Type="http://schemas.openxmlformats.org/officeDocument/2006/relationships/theme" Target="theme/theme1.xml"/><Relationship Id="rId14" Type="http://schemas.openxmlformats.org/officeDocument/2006/relationships/image" Target="media/image8.png"/><Relationship Id="rId30" Type="http://schemas.openxmlformats.org/officeDocument/2006/relationships/image" Target="media/image24.jpeg"/><Relationship Id="rId35" Type="http://schemas.openxmlformats.org/officeDocument/2006/relationships/header" Target="header5.xml"/><Relationship Id="rId56" Type="http://schemas.openxmlformats.org/officeDocument/2006/relationships/image" Target="media/image37.jpeg"/><Relationship Id="rId77" Type="http://schemas.openxmlformats.org/officeDocument/2006/relationships/image" Target="media/image56.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100.png"/><Relationship Id="rId147" Type="http://schemas.openxmlformats.org/officeDocument/2006/relationships/image" Target="media/image119.png"/><Relationship Id="rId168" Type="http://schemas.openxmlformats.org/officeDocument/2006/relationships/image" Target="media/image138.png"/><Relationship Id="rId8" Type="http://schemas.openxmlformats.org/officeDocument/2006/relationships/image" Target="media/image2.jpeg"/><Relationship Id="rId51" Type="http://schemas.openxmlformats.org/officeDocument/2006/relationships/image" Target="media/image33.png"/><Relationship Id="rId72" Type="http://schemas.openxmlformats.org/officeDocument/2006/relationships/header" Target="header13.xml"/><Relationship Id="rId93" Type="http://schemas.openxmlformats.org/officeDocument/2006/relationships/image" Target="media/image70.png"/><Relationship Id="rId98" Type="http://schemas.openxmlformats.org/officeDocument/2006/relationships/image" Target="media/image74.png"/><Relationship Id="rId121" Type="http://schemas.openxmlformats.org/officeDocument/2006/relationships/header" Target="header18.xml"/><Relationship Id="rId142" Type="http://schemas.openxmlformats.org/officeDocument/2006/relationships/image" Target="media/image115.png"/><Relationship Id="rId163" Type="http://schemas.openxmlformats.org/officeDocument/2006/relationships/image" Target="media/image133.png"/><Relationship Id="rId184" Type="http://schemas.openxmlformats.org/officeDocument/2006/relationships/image" Target="media/image152.png"/><Relationship Id="rId189" Type="http://schemas.openxmlformats.org/officeDocument/2006/relationships/image" Target="media/image157.png"/><Relationship Id="rId219" Type="http://schemas.openxmlformats.org/officeDocument/2006/relationships/image" Target="media/image183.png"/><Relationship Id="rId3" Type="http://schemas.openxmlformats.org/officeDocument/2006/relationships/settings" Target="settings.xml"/><Relationship Id="rId214" Type="http://schemas.openxmlformats.org/officeDocument/2006/relationships/image" Target="media/image179.png"/><Relationship Id="rId25" Type="http://schemas.openxmlformats.org/officeDocument/2006/relationships/image" Target="media/image19.png"/><Relationship Id="rId46" Type="http://schemas.openxmlformats.org/officeDocument/2006/relationships/header" Target="header10.xml"/><Relationship Id="rId67" Type="http://schemas.openxmlformats.org/officeDocument/2006/relationships/image" Target="media/image47.png"/><Relationship Id="rId116" Type="http://schemas.openxmlformats.org/officeDocument/2006/relationships/image" Target="media/image91.png"/><Relationship Id="rId137" Type="http://schemas.openxmlformats.org/officeDocument/2006/relationships/image" Target="media/image110.png"/><Relationship Id="rId158" Type="http://schemas.openxmlformats.org/officeDocument/2006/relationships/image" Target="media/image129.png"/><Relationship Id="rId20" Type="http://schemas.openxmlformats.org/officeDocument/2006/relationships/image" Target="media/image14.png"/><Relationship Id="rId41" Type="http://schemas.openxmlformats.org/officeDocument/2006/relationships/hyperlink" Target="http://j-las.lemkomindo.org/index.php/AFoSJ" TargetMode="External"/><Relationship Id="rId62" Type="http://schemas.openxmlformats.org/officeDocument/2006/relationships/image" Target="media/image43.jpeg"/><Relationship Id="rId83" Type="http://schemas.openxmlformats.org/officeDocument/2006/relationships/image" Target="media/image61.jpeg"/><Relationship Id="rId88" Type="http://schemas.openxmlformats.org/officeDocument/2006/relationships/image" Target="media/image65.png"/><Relationship Id="rId111" Type="http://schemas.openxmlformats.org/officeDocument/2006/relationships/image" Target="media/image86.png"/><Relationship Id="rId132" Type="http://schemas.openxmlformats.org/officeDocument/2006/relationships/header" Target="header19.xml"/><Relationship Id="rId153" Type="http://schemas.openxmlformats.org/officeDocument/2006/relationships/image" Target="media/image124.jpeg"/><Relationship Id="rId174" Type="http://schemas.openxmlformats.org/officeDocument/2006/relationships/image" Target="media/image143.png"/><Relationship Id="rId179" Type="http://schemas.openxmlformats.org/officeDocument/2006/relationships/header" Target="header24.xml"/><Relationship Id="rId195" Type="http://schemas.openxmlformats.org/officeDocument/2006/relationships/image" Target="media/image162.png"/><Relationship Id="rId209" Type="http://schemas.openxmlformats.org/officeDocument/2006/relationships/image" Target="media/image174.png"/><Relationship Id="rId190" Type="http://schemas.openxmlformats.org/officeDocument/2006/relationships/header" Target="header25.xml"/><Relationship Id="rId204" Type="http://schemas.openxmlformats.org/officeDocument/2006/relationships/image" Target="media/image169.png"/><Relationship Id="rId220" Type="http://schemas.openxmlformats.org/officeDocument/2006/relationships/image" Target="media/image184.jpeg"/><Relationship Id="rId15" Type="http://schemas.openxmlformats.org/officeDocument/2006/relationships/image" Target="media/image9.png"/><Relationship Id="rId36" Type="http://schemas.openxmlformats.org/officeDocument/2006/relationships/header" Target="header6.xml"/><Relationship Id="rId57" Type="http://schemas.openxmlformats.org/officeDocument/2006/relationships/image" Target="media/image38.jpeg"/><Relationship Id="rId106" Type="http://schemas.openxmlformats.org/officeDocument/2006/relationships/header" Target="header17.xml"/><Relationship Id="rId127" Type="http://schemas.openxmlformats.org/officeDocument/2006/relationships/image" Target="media/image101.jpeg"/><Relationship Id="rId10" Type="http://schemas.openxmlformats.org/officeDocument/2006/relationships/image" Target="media/image4.png"/><Relationship Id="rId31" Type="http://schemas.openxmlformats.org/officeDocument/2006/relationships/header" Target="header1.xml"/><Relationship Id="rId52" Type="http://schemas.openxmlformats.org/officeDocument/2006/relationships/image" Target="media/image34.jpeg"/><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image" Target="media/image71.png"/><Relationship Id="rId99" Type="http://schemas.openxmlformats.org/officeDocument/2006/relationships/image" Target="media/image75.png"/><Relationship Id="rId101" Type="http://schemas.openxmlformats.org/officeDocument/2006/relationships/image" Target="media/image77.jpeg"/><Relationship Id="rId122" Type="http://schemas.openxmlformats.org/officeDocument/2006/relationships/image" Target="media/image96.jpeg"/><Relationship Id="rId143" Type="http://schemas.openxmlformats.org/officeDocument/2006/relationships/header" Target="header20.xml"/><Relationship Id="rId148" Type="http://schemas.openxmlformats.org/officeDocument/2006/relationships/image" Target="media/image120.jpeg"/><Relationship Id="rId164" Type="http://schemas.openxmlformats.org/officeDocument/2006/relationships/image" Target="media/image134.png"/><Relationship Id="rId169" Type="http://schemas.openxmlformats.org/officeDocument/2006/relationships/image" Target="media/image139.png"/><Relationship Id="rId185" Type="http://schemas.openxmlformats.org/officeDocument/2006/relationships/image" Target="media/image153.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48.jpeg"/><Relationship Id="rId210" Type="http://schemas.openxmlformats.org/officeDocument/2006/relationships/image" Target="media/image175.jpeg"/><Relationship Id="rId215" Type="http://schemas.openxmlformats.org/officeDocument/2006/relationships/image" Target="media/image180.png"/><Relationship Id="rId26" Type="http://schemas.openxmlformats.org/officeDocument/2006/relationships/image" Target="media/image20.png"/><Relationship Id="rId47" Type="http://schemas.openxmlformats.org/officeDocument/2006/relationships/image" Target="media/image29.jpeg"/><Relationship Id="rId68" Type="http://schemas.openxmlformats.org/officeDocument/2006/relationships/image" Target="media/image48.jpeg"/><Relationship Id="rId89" Type="http://schemas.openxmlformats.org/officeDocument/2006/relationships/image" Target="media/image66.png"/><Relationship Id="rId112" Type="http://schemas.openxmlformats.org/officeDocument/2006/relationships/image" Target="media/image87.png"/><Relationship Id="rId133" Type="http://schemas.openxmlformats.org/officeDocument/2006/relationships/image" Target="media/image106.jpeg"/><Relationship Id="rId154" Type="http://schemas.openxmlformats.org/officeDocument/2006/relationships/image" Target="media/image125.png"/><Relationship Id="rId175" Type="http://schemas.openxmlformats.org/officeDocument/2006/relationships/image" Target="media/image144.jpeg"/><Relationship Id="rId196" Type="http://schemas.openxmlformats.org/officeDocument/2006/relationships/image" Target="media/image163.png"/><Relationship Id="rId200" Type="http://schemas.openxmlformats.org/officeDocument/2006/relationships/image" Target="media/image166.jpeg"/><Relationship Id="rId16" Type="http://schemas.openxmlformats.org/officeDocument/2006/relationships/image" Target="media/image10.png"/><Relationship Id="rId221" Type="http://schemas.openxmlformats.org/officeDocument/2006/relationships/image" Target="media/image185.png"/><Relationship Id="rId37" Type="http://schemas.openxmlformats.org/officeDocument/2006/relationships/header" Target="header7.xml"/><Relationship Id="rId58" Type="http://schemas.openxmlformats.org/officeDocument/2006/relationships/image" Target="media/image39.jpeg"/><Relationship Id="rId79" Type="http://schemas.openxmlformats.org/officeDocument/2006/relationships/header" Target="header14.xml"/><Relationship Id="rId102" Type="http://schemas.openxmlformats.org/officeDocument/2006/relationships/image" Target="media/image78.png"/><Relationship Id="rId123" Type="http://schemas.openxmlformats.org/officeDocument/2006/relationships/image" Target="media/image97.png"/><Relationship Id="rId144" Type="http://schemas.openxmlformats.org/officeDocument/2006/relationships/image" Target="media/image116.jpeg"/><Relationship Id="rId90" Type="http://schemas.openxmlformats.org/officeDocument/2006/relationships/image" Target="media/image67.png"/><Relationship Id="rId165" Type="http://schemas.openxmlformats.org/officeDocument/2006/relationships/image" Target="media/image135.png"/><Relationship Id="rId186" Type="http://schemas.openxmlformats.org/officeDocument/2006/relationships/image" Target="media/image1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30</Pages>
  <Words>18989</Words>
  <Characters>108238</Characters>
  <Application>Microsoft Office Word</Application>
  <DocSecurity>0</DocSecurity>
  <Lines>901</Lines>
  <Paragraphs>253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126974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hp</cp:lastModifiedBy>
  <cp:revision>2</cp:revision>
  <dcterms:created xsi:type="dcterms:W3CDTF">2026-01-05T09:13:00Z</dcterms:created>
  <dcterms:modified xsi:type="dcterms:W3CDTF">2026-01-05T09:13:00Z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2025-10-08T00:00:00Z</vt:filetime>
  </property>
  <property fmtid="{D5CDD505-2E9C-101B-9397-08002B2CF9AE}" pid="3" name="Creator">
    <vt:lpwstr>Microsoft® Word for Microsoft 365</vt:lpwstr>
  </property>
  <property fmtid="{D5CDD505-2E9C-101B-9397-08002B2CF9AE}" pid="4" name="LastSaved">
    <vt:filetime>2025-10-09T00:00:00Z</vt:filetime>
  </property>
  <property fmtid="{D5CDD505-2E9C-101B-9397-08002B2CF9AE}" pid="5" name="Producer">
    <vt:lpwstr>Microsoft® Word for Microsoft 365</vt:lpwstr>
  </property>
</Properties>
</file>