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FD" w:rsidRDefault="006A6250">
      <w:pPr>
        <w:spacing w:after="0" w:line="480" w:lineRule="auto"/>
        <w:jc w:val="center"/>
        <w:rPr>
          <w:rFonts w:ascii="Times New Roman" w:eastAsiaTheme="minorEastAsia" w:hAnsi="Times New Roman"/>
          <w:b/>
          <w:sz w:val="24"/>
          <w:lang w:val="en-US"/>
        </w:rPr>
      </w:pPr>
      <w:bookmarkStart w:id="0" w:name="_GoBack"/>
      <w:bookmarkEnd w:id="0"/>
      <w:r>
        <w:rPr>
          <w:rFonts w:ascii="Times New Roman" w:eastAsiaTheme="minorEastAsia" w:hAnsi="Times New Roman"/>
          <w:b/>
          <w:sz w:val="24"/>
          <w:lang w:val="en-US"/>
        </w:rPr>
        <w:t xml:space="preserve">BAB IV </w:t>
      </w:r>
    </w:p>
    <w:p w:rsidR="004872FD" w:rsidRDefault="006A6250">
      <w:pPr>
        <w:spacing w:after="0" w:line="480" w:lineRule="auto"/>
        <w:jc w:val="center"/>
        <w:rPr>
          <w:rFonts w:ascii="Times New Roman" w:eastAsiaTheme="minorEastAsia" w:hAnsi="Times New Roman"/>
          <w:b/>
          <w:sz w:val="24"/>
          <w:lang w:val="en-US"/>
        </w:rPr>
      </w:pPr>
      <w:r>
        <w:rPr>
          <w:rFonts w:ascii="Times New Roman" w:eastAsiaTheme="minorEastAsia" w:hAnsi="Times New Roman"/>
          <w:b/>
          <w:sz w:val="24"/>
          <w:lang w:val="en-US"/>
        </w:rPr>
        <w:t>HASIL DAN PEMBAHASAN PENELITIAN</w:t>
      </w:r>
    </w:p>
    <w:p w:rsidR="004872FD" w:rsidRDefault="004872FD">
      <w:pPr>
        <w:spacing w:after="0" w:line="480" w:lineRule="auto"/>
        <w:rPr>
          <w:rFonts w:ascii="Times New Roman" w:eastAsiaTheme="minorEastAsia" w:hAnsi="Times New Roman"/>
          <w:b/>
          <w:sz w:val="24"/>
          <w:lang w:val="en-US"/>
        </w:rPr>
      </w:pPr>
    </w:p>
    <w:p w:rsidR="004872FD" w:rsidRDefault="006A6250">
      <w:pPr>
        <w:pStyle w:val="ListParagraph"/>
        <w:spacing w:after="0" w:line="480" w:lineRule="auto"/>
        <w:ind w:left="0"/>
        <w:rPr>
          <w:rFonts w:ascii="Times New Roman" w:eastAsiaTheme="minorEastAsia" w:hAnsi="Times New Roman"/>
          <w:b/>
          <w:sz w:val="24"/>
          <w:lang w:val="en-US"/>
        </w:rPr>
      </w:pPr>
      <w:r>
        <w:rPr>
          <w:rFonts w:ascii="Times New Roman" w:eastAsiaTheme="minorEastAsia" w:hAnsi="Times New Roman"/>
          <w:b/>
          <w:sz w:val="24"/>
        </w:rPr>
        <w:t xml:space="preserve">4.1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Penelitian</w:t>
      </w:r>
      <w:proofErr w:type="spellEnd"/>
    </w:p>
    <w:p w:rsidR="004872FD" w:rsidRDefault="006A6250">
      <w:pPr>
        <w:spacing w:after="0" w:line="480" w:lineRule="auto"/>
        <w:rPr>
          <w:rFonts w:ascii="Times New Roman" w:eastAsiaTheme="minorEastAsia" w:hAnsi="Times New Roman"/>
          <w:b/>
          <w:sz w:val="24"/>
        </w:rPr>
      </w:pPr>
      <w:r>
        <w:rPr>
          <w:rFonts w:ascii="Times New Roman" w:eastAsiaTheme="minorEastAsia" w:hAnsi="Times New Roman"/>
          <w:b/>
          <w:sz w:val="24"/>
        </w:rPr>
        <w:t>4.1.1 Penyajian Data</w:t>
      </w:r>
    </w:p>
    <w:p w:rsidR="004872FD" w:rsidRDefault="006A6250">
      <w:pPr>
        <w:spacing w:after="0" w:line="480" w:lineRule="auto"/>
        <w:rPr>
          <w:rFonts w:ascii="Times New Roman" w:eastAsiaTheme="minorEastAsia" w:hAnsi="Times New Roman"/>
          <w:b/>
          <w:sz w:val="24"/>
          <w:lang w:val="en-US"/>
        </w:rPr>
      </w:pPr>
      <w:r>
        <w:rPr>
          <w:rFonts w:ascii="Times New Roman" w:eastAsiaTheme="minorEastAsia" w:hAnsi="Times New Roman"/>
          <w:b/>
          <w:sz w:val="24"/>
        </w:rPr>
        <w:t xml:space="preserve">1.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Kemampuan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Menulis</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Wacana</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Argumentasi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Sebelum</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Diterapkan</w:t>
      </w:r>
      <w:proofErr w:type="spellEnd"/>
      <w:r>
        <w:rPr>
          <w:rFonts w:ascii="Times New Roman" w:eastAsiaTheme="minorEastAsia" w:hAnsi="Times New Roman"/>
          <w:b/>
          <w:sz w:val="24"/>
          <w:lang w:val="en-US"/>
        </w:rPr>
        <w:t xml:space="preserve"> Model </w:t>
      </w:r>
      <w:proofErr w:type="spellStart"/>
      <w:r>
        <w:rPr>
          <w:rFonts w:ascii="Times New Roman" w:eastAsiaTheme="minorEastAsia" w:hAnsi="Times New Roman"/>
          <w:b/>
          <w:sz w:val="24"/>
          <w:lang w:val="en-US"/>
        </w:rPr>
        <w:t>Pembelajaran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Kooperatif</w:t>
      </w:r>
      <w:proofErr w:type="spellEnd"/>
    </w:p>
    <w:p w:rsidR="004872FD" w:rsidRDefault="006A6250">
      <w:pPr>
        <w:spacing w:after="0" w:line="480" w:lineRule="auto"/>
        <w:ind w:firstLine="720"/>
        <w:jc w:val="both"/>
        <w:rPr>
          <w:rFonts w:ascii="Times New Roman" w:eastAsiaTheme="minorEastAsia" w:hAnsi="Times New Roman"/>
          <w:sz w:val="24"/>
          <w:lang w:val="en-US"/>
        </w:rPr>
      </w:pPr>
      <w:proofErr w:type="spellStart"/>
      <w:r>
        <w:rPr>
          <w:rFonts w:ascii="Times New Roman" w:eastAsiaTheme="minorEastAsia" w:hAnsi="Times New Roman"/>
          <w:sz w:val="24"/>
          <w:lang w:val="en-US"/>
        </w:rPr>
        <w:t>Setelah</w:t>
      </w:r>
      <w:proofErr w:type="spellEnd"/>
      <w:r>
        <w:rPr>
          <w:rFonts w:ascii="Times New Roman" w:eastAsiaTheme="minorEastAsia" w:hAnsi="Times New Roman"/>
          <w:sz w:val="24"/>
          <w:lang w:val="en-US"/>
        </w:rPr>
        <w:t xml:space="preserve"> data </w:t>
      </w:r>
      <w:proofErr w:type="spellStart"/>
      <w:r>
        <w:rPr>
          <w:rFonts w:ascii="Times New Roman" w:eastAsiaTheme="minorEastAsia" w:hAnsi="Times New Roman"/>
          <w:sz w:val="24"/>
          <w:lang w:val="en-US"/>
        </w:rPr>
        <w:t>dari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terkumpul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maka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langkah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selanjutnya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adalah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analisi</w:t>
      </w:r>
      <w:proofErr w:type="spellEnd"/>
      <w:r>
        <w:rPr>
          <w:rFonts w:ascii="Times New Roman" w:eastAsiaTheme="minorEastAsia" w:hAnsi="Times New Roman"/>
          <w:sz w:val="24"/>
        </w:rPr>
        <w:t xml:space="preserve">s </w:t>
      </w:r>
      <w:r>
        <w:rPr>
          <w:rFonts w:ascii="Times New Roman" w:eastAsiaTheme="minorEastAsia" w:hAnsi="Times New Roman"/>
          <w:sz w:val="24"/>
          <w:lang w:val="en-US"/>
        </w:rPr>
        <w:t xml:space="preserve">data.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merupakan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eksperimen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membandingkan</w:t>
      </w:r>
      <w:proofErr w:type="spellEnd"/>
      <w:r>
        <w:rPr>
          <w:rFonts w:ascii="Times New Roman" w:eastAsiaTheme="minorEastAsia" w:hAnsi="Times New Roman"/>
          <w:sz w:val="24"/>
          <w:lang w:val="en-US"/>
        </w:rPr>
        <w:t xml:space="preserve"> data </w:t>
      </w:r>
      <w:proofErr w:type="spellStart"/>
      <w:r>
        <w:rPr>
          <w:rFonts w:ascii="Times New Roman" w:eastAsiaTheme="minorEastAsia" w:hAnsi="Times New Roman"/>
          <w:sz w:val="24"/>
          <w:lang w:val="en-US"/>
        </w:rPr>
        <w:t>hasil</w:t>
      </w:r>
      <w:proofErr w:type="spellEnd"/>
      <w:r>
        <w:rPr>
          <w:rFonts w:ascii="Times New Roman" w:eastAsiaTheme="minorEastAsia" w:hAnsi="Times New Roman"/>
          <w:sz w:val="24"/>
          <w:lang w:val="en-US"/>
        </w:rPr>
        <w:t xml:space="preserve"> pretest (</w:t>
      </w:r>
      <w:proofErr w:type="spellStart"/>
      <w:r>
        <w:rPr>
          <w:rFonts w:ascii="Times New Roman" w:eastAsiaTheme="minorEastAsia" w:hAnsi="Times New Roman"/>
          <w:sz w:val="24"/>
          <w:lang w:val="en-US"/>
        </w:rPr>
        <w:t>sebelum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diajar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menggunakan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hasil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i/>
          <w:sz w:val="24"/>
          <w:lang w:val="en-US"/>
        </w:rPr>
        <w:t>prete</w:t>
      </w:r>
      <w:proofErr w:type="spellEnd"/>
      <w:r>
        <w:rPr>
          <w:rFonts w:ascii="Times New Roman" w:eastAsiaTheme="minorEastAsia" w:hAnsi="Times New Roman"/>
          <w:i/>
          <w:sz w:val="24"/>
        </w:rPr>
        <w:t>st</w:t>
      </w:r>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sesudah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diajar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menggunakan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diberkan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kepada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kelas</w:t>
      </w:r>
      <w:proofErr w:type="spellEnd"/>
      <w:r>
        <w:rPr>
          <w:rFonts w:ascii="Times New Roman" w:eastAsiaTheme="minorEastAsia" w:hAnsi="Times New Roman"/>
          <w:sz w:val="24"/>
          <w:lang w:val="en-US"/>
        </w:rPr>
        <w:t xml:space="preserve"> </w:t>
      </w:r>
      <w:r>
        <w:rPr>
          <w:rFonts w:ascii="Times New Roman" w:hAnsi="Times New Roman"/>
          <w:bCs/>
          <w:sz w:val="24"/>
          <w:szCs w:val="24"/>
        </w:rPr>
        <w:t xml:space="preserve">XI SMK Negeri 1 Lolofitu </w:t>
      </w:r>
      <w:proofErr w:type="spellStart"/>
      <w:r>
        <w:rPr>
          <w:rFonts w:ascii="Times New Roman" w:hAnsi="Times New Roman"/>
          <w:bCs/>
          <w:sz w:val="24"/>
          <w:szCs w:val="24"/>
          <w:lang w:val="en-US"/>
        </w:rPr>
        <w:t>Moi</w:t>
      </w:r>
      <w:proofErr w:type="spellEnd"/>
      <w:r>
        <w:rPr>
          <w:rFonts w:ascii="Times New Roman" w:hAnsi="Times New Roman"/>
          <w:bCs/>
          <w:sz w:val="24"/>
          <w:szCs w:val="24"/>
          <w:lang w:val="en-US"/>
        </w:rPr>
        <w:t xml:space="preserve"> </w:t>
      </w:r>
      <w:r>
        <w:rPr>
          <w:rFonts w:ascii="Times New Roman" w:hAnsi="Times New Roman"/>
          <w:bCs/>
          <w:sz w:val="24"/>
          <w:szCs w:val="24"/>
        </w:rPr>
        <w:t>Kabupaten Nias Barat tahun pembelajaran 2024-2025</w:t>
      </w:r>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Adapun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jumlah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sampel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berjumlah</w:t>
      </w:r>
      <w:proofErr w:type="spellEnd"/>
      <w:r>
        <w:rPr>
          <w:rFonts w:ascii="Times New Roman" w:eastAsiaTheme="minorEastAsia" w:hAnsi="Times New Roman"/>
          <w:sz w:val="24"/>
          <w:lang w:val="en-US"/>
        </w:rPr>
        <w:t xml:space="preserve"> 30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Berikut</w:t>
      </w:r>
      <w:proofErr w:type="spellEnd"/>
      <w:r>
        <w:rPr>
          <w:rFonts w:ascii="Times New Roman" w:eastAsiaTheme="minorEastAsia" w:hAnsi="Times New Roman"/>
          <w:sz w:val="24"/>
          <w:lang w:val="en-US"/>
        </w:rPr>
        <w:t xml:space="preserve"> data yang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hasil</w:t>
      </w:r>
      <w:proofErr w:type="spellEnd"/>
      <w:r>
        <w:rPr>
          <w:rFonts w:ascii="Times New Roman" w:eastAsiaTheme="minorEastAsia" w:hAnsi="Times New Roman"/>
          <w:sz w:val="24"/>
          <w:lang w:val="en-US"/>
        </w:rPr>
        <w:t xml:space="preserve"> </w:t>
      </w:r>
      <w:r>
        <w:rPr>
          <w:rFonts w:ascii="Times New Roman" w:eastAsiaTheme="minorEastAsia" w:hAnsi="Times New Roman"/>
          <w:i/>
          <w:sz w:val="24"/>
          <w:lang w:val="en-US"/>
        </w:rPr>
        <w:t>pretest.</w:t>
      </w:r>
    </w:p>
    <w:p w:rsidR="004872FD" w:rsidRDefault="006A6250">
      <w:pPr>
        <w:spacing w:after="0"/>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Tabel</w:t>
      </w:r>
      <w:proofErr w:type="spellEnd"/>
      <w:r>
        <w:rPr>
          <w:rFonts w:ascii="Times New Roman" w:eastAsiaTheme="minorEastAsia" w:hAnsi="Times New Roman"/>
          <w:b/>
          <w:sz w:val="24"/>
          <w:lang w:val="en-US"/>
        </w:rPr>
        <w:t xml:space="preserve"> 4.1</w:t>
      </w:r>
    </w:p>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 xml:space="preserve">Data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Pre Test</w:t>
      </w:r>
    </w:p>
    <w:tbl>
      <w:tblPr>
        <w:tblStyle w:val="TableGrid"/>
        <w:tblW w:w="0" w:type="auto"/>
        <w:tblInd w:w="108" w:type="dxa"/>
        <w:tblLook w:val="04A0" w:firstRow="1" w:lastRow="0" w:firstColumn="1" w:lastColumn="0" w:noHBand="0" w:noVBand="1"/>
      </w:tblPr>
      <w:tblGrid>
        <w:gridCol w:w="567"/>
        <w:gridCol w:w="3150"/>
        <w:gridCol w:w="576"/>
        <w:gridCol w:w="576"/>
        <w:gridCol w:w="576"/>
        <w:gridCol w:w="576"/>
        <w:gridCol w:w="576"/>
        <w:gridCol w:w="576"/>
        <w:gridCol w:w="873"/>
      </w:tblGrid>
      <w:tr w:rsidR="004872FD">
        <w:tc>
          <w:tcPr>
            <w:tcW w:w="567"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No</w:t>
            </w:r>
          </w:p>
        </w:tc>
        <w:tc>
          <w:tcPr>
            <w:tcW w:w="3150" w:type="dxa"/>
          </w:tcPr>
          <w:p w:rsidR="004872FD" w:rsidRDefault="006A6250">
            <w:pPr>
              <w:spacing w:after="0"/>
              <w:jc w:val="center"/>
              <w:rPr>
                <w:rFonts w:ascii="Times New Roman" w:eastAsiaTheme="minorEastAsia" w:hAnsi="Times New Roman"/>
                <w:b/>
                <w:sz w:val="24"/>
                <w:szCs w:val="24"/>
                <w:lang w:val="en-US"/>
              </w:rPr>
            </w:pPr>
            <w:proofErr w:type="spellStart"/>
            <w:r>
              <w:rPr>
                <w:rFonts w:ascii="Times New Roman" w:eastAsiaTheme="minorEastAsia" w:hAnsi="Times New Roman"/>
                <w:b/>
                <w:sz w:val="24"/>
                <w:szCs w:val="24"/>
                <w:lang w:val="en-US"/>
              </w:rPr>
              <w:t>Nama</w:t>
            </w:r>
            <w:proofErr w:type="spellEnd"/>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II</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III</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IV</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V</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VI</w:t>
            </w:r>
          </w:p>
        </w:tc>
        <w:tc>
          <w:tcPr>
            <w:tcW w:w="873"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Total</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ALBERTUS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ALDIN KASIH SETIA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CELVIN PUTRA KURNIAWAN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81</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DINDRA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HANDI SETIAWAN BUULOLO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lastRenderedPageBreak/>
              <w:t>6</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HERIBERTUS FADIL KARUNIA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KESABARAN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METARMAN GULO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9</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MICHAEL SO NATAFATI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3150"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NELSI FEBRI SETIANINGSIH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11</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ALBANUS IRFAN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12</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LENI PUTRI ZEBUA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13</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DEBORA KRISTINA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14</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ANGGI DELPHINIA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CHARLA GRACE VALENTINE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16</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KRIS STEVEN FA’ATULO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17</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CANDA PUTRA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18</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LESTARI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68</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19</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NASKAH DELLA ANASTASYA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71</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ASRINI GULO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21</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MERDINA ZAI</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22</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CINTA AURA VALENTINA GULO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23</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ALFRID KRISTIAN HALWA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24</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CELSIN PUTRI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CHRIS NESTA APRIL ONE LOMBU</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26</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EMILIANA ENI ERLIN YARNI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27</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JEFE GULO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28</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MERLIN SISTER GULO</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67</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lastRenderedPageBreak/>
              <w:t>29</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MARTINA MESRAH WATI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67" w:type="dxa"/>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3150" w:type="dxa"/>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PETRA ARTA DELIMA HALAWA</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vAlign w:val="center"/>
          </w:tcPr>
          <w:p w:rsidR="004872FD" w:rsidRDefault="006A6250">
            <w:pPr>
              <w:spacing w:after="0"/>
              <w:jc w:val="center"/>
              <w:rPr>
                <w:sz w:val="24"/>
                <w:szCs w:val="24"/>
              </w:rPr>
            </w:pPr>
            <w:r>
              <w:rPr>
                <w:rFonts w:ascii="Times New Roman" w:eastAsiaTheme="minorEastAsia" w:hAnsi="Times New Roman"/>
                <w:sz w:val="24"/>
                <w:szCs w:val="24"/>
                <w:lang w:val="en-US"/>
              </w:rPr>
              <w:t>10</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73" w:type="dxa"/>
            <w:vAlign w:val="center"/>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65</w:t>
            </w:r>
          </w:p>
        </w:tc>
      </w:tr>
      <w:tr w:rsidR="004872FD">
        <w:tc>
          <w:tcPr>
            <w:tcW w:w="3717" w:type="dxa"/>
            <w:gridSpan w:val="2"/>
          </w:tcPr>
          <w:p w:rsidR="004872FD" w:rsidRDefault="006A6250">
            <w:pPr>
              <w:spacing w:after="0"/>
              <w:jc w:val="center"/>
              <w:rPr>
                <w:rFonts w:ascii="Times New Roman" w:eastAsiaTheme="minorEastAsia" w:hAnsi="Times New Roman"/>
                <w:b/>
                <w:sz w:val="24"/>
                <w:szCs w:val="24"/>
                <w:lang w:val="en-US"/>
              </w:rPr>
            </w:pPr>
            <w:proofErr w:type="spellStart"/>
            <w:r>
              <w:rPr>
                <w:rFonts w:ascii="Times New Roman" w:eastAsiaTheme="minorEastAsia" w:hAnsi="Times New Roman"/>
                <w:b/>
                <w:sz w:val="24"/>
                <w:szCs w:val="24"/>
                <w:lang w:val="en-US"/>
              </w:rPr>
              <w:t>Jumlah</w:t>
            </w:r>
            <w:proofErr w:type="spellEnd"/>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490</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555</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320</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230</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205</w:t>
            </w:r>
          </w:p>
        </w:tc>
        <w:tc>
          <w:tcPr>
            <w:tcW w:w="576"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103</w:t>
            </w:r>
          </w:p>
        </w:tc>
        <w:tc>
          <w:tcPr>
            <w:tcW w:w="873" w:type="dxa"/>
          </w:tcPr>
          <w:p w:rsidR="004872FD" w:rsidRDefault="006A6250">
            <w:pPr>
              <w:spacing w:after="0"/>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1899</w:t>
            </w:r>
          </w:p>
        </w:tc>
      </w:tr>
    </w:tbl>
    <w:p w:rsidR="004872FD" w:rsidRDefault="004872FD">
      <w:pPr>
        <w:spacing w:after="0" w:line="240" w:lineRule="auto"/>
        <w:rPr>
          <w:rFonts w:ascii="Times New Roman" w:eastAsiaTheme="minorEastAsia" w:hAnsi="Times New Roman"/>
          <w:sz w:val="24"/>
          <w:lang w:val="en-US"/>
        </w:rPr>
      </w:pPr>
    </w:p>
    <w:p w:rsidR="004872FD" w:rsidRDefault="006A6250">
      <w:pPr>
        <w:spacing w:after="0" w:line="480" w:lineRule="auto"/>
        <w:rPr>
          <w:rFonts w:ascii="Times New Roman" w:eastAsiaTheme="minorEastAsia" w:hAnsi="Times New Roman"/>
          <w:b/>
          <w:sz w:val="24"/>
          <w:lang w:val="en-US"/>
        </w:rPr>
      </w:pPr>
      <w:proofErr w:type="spellStart"/>
      <w:r>
        <w:rPr>
          <w:rFonts w:ascii="Times New Roman" w:eastAsiaTheme="minorEastAsia" w:hAnsi="Times New Roman"/>
          <w:b/>
          <w:sz w:val="24"/>
          <w:lang w:val="en-US"/>
        </w:rPr>
        <w:t>Keterangan</w:t>
      </w:r>
      <w:proofErr w:type="spellEnd"/>
      <w:r>
        <w:rPr>
          <w:rFonts w:ascii="Times New Roman" w:eastAsiaTheme="minorEastAsia" w:hAnsi="Times New Roman"/>
          <w:b/>
          <w:sz w:val="24"/>
          <w:lang w:val="en-US"/>
        </w:rPr>
        <w:t xml:space="preserve"> :</w:t>
      </w:r>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I</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isi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wacana</w:t>
      </w:r>
      <w:proofErr w:type="spellEnd"/>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II</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penyampaian</w:t>
      </w:r>
      <w:proofErr w:type="spellEnd"/>
      <w:r>
        <w:rPr>
          <w:rFonts w:ascii="Times New Roman" w:eastAsiaTheme="minorEastAsia" w:hAnsi="Times New Roman"/>
          <w:sz w:val="24"/>
          <w:lang w:val="en-US"/>
        </w:rPr>
        <w:t xml:space="preserve"> argument</w:t>
      </w:r>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III</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penyampaian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fakta</w:t>
      </w:r>
      <w:proofErr w:type="spellEnd"/>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IV</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ketepatan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kesimpulan</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dibuat</w:t>
      </w:r>
      <w:proofErr w:type="spellEnd"/>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V</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kekohesian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koherensi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kalimat</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ditulis</w:t>
      </w:r>
      <w:proofErr w:type="spellEnd"/>
    </w:p>
    <w:p w:rsidR="004872FD" w:rsidRDefault="006A6250">
      <w:pPr>
        <w:spacing w:after="0" w:line="360" w:lineRule="auto"/>
        <w:rPr>
          <w:rFonts w:ascii="Times New Roman" w:eastAsiaTheme="minorEastAsia" w:hAnsi="Times New Roman"/>
          <w:sz w:val="24"/>
          <w:lang w:val="en-US"/>
        </w:rPr>
      </w:pPr>
      <w:r>
        <w:rPr>
          <w:rFonts w:ascii="Times New Roman" w:eastAsiaTheme="minorEastAsia" w:hAnsi="Times New Roman"/>
          <w:sz w:val="24"/>
          <w:lang w:val="en-US"/>
        </w:rPr>
        <w:t>VI</w:t>
      </w:r>
      <w:r>
        <w:rPr>
          <w:rFonts w:ascii="Times New Roman" w:eastAsiaTheme="minorEastAsia" w:hAnsi="Times New Roman"/>
          <w:sz w:val="24"/>
          <w:lang w:val="en-US"/>
        </w:rPr>
        <w:tab/>
        <w:t xml:space="preserve">: </w:t>
      </w: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penilaian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ketepatan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penggunaan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Bahasa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tanda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baca</w:t>
      </w:r>
      <w:proofErr w:type="spellEnd"/>
    </w:p>
    <w:p w:rsidR="004872FD" w:rsidRDefault="004872FD">
      <w:pPr>
        <w:spacing w:after="0" w:line="240" w:lineRule="auto"/>
        <w:rPr>
          <w:rFonts w:ascii="Times New Roman" w:eastAsiaTheme="minorEastAsia" w:hAnsi="Times New Roman"/>
          <w:sz w:val="24"/>
          <w:lang w:val="en-US"/>
        </w:rPr>
      </w:pPr>
    </w:p>
    <w:p w:rsidR="004872FD" w:rsidRDefault="006A6250">
      <w:pPr>
        <w:spacing w:after="0" w:line="480" w:lineRule="auto"/>
        <w:jc w:val="both"/>
        <w:rPr>
          <w:rFonts w:ascii="Times New Roman" w:eastAsiaTheme="minorEastAsia" w:hAnsi="Times New Roman"/>
          <w:b/>
          <w:sz w:val="24"/>
          <w:lang w:val="en-US"/>
        </w:rPr>
      </w:pPr>
      <w:r>
        <w:rPr>
          <w:rFonts w:ascii="Times New Roman" w:eastAsiaTheme="minorEastAsia" w:hAnsi="Times New Roman"/>
          <w:b/>
          <w:sz w:val="24"/>
        </w:rPr>
        <w:t xml:space="preserve">2.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Kemampuan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Menulis</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Wacana</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Argumentasi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Sesudah</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Diterapkan</w:t>
      </w:r>
      <w:proofErr w:type="spellEnd"/>
      <w:r>
        <w:rPr>
          <w:rFonts w:ascii="Times New Roman" w:eastAsiaTheme="minorEastAsia" w:hAnsi="Times New Roman"/>
          <w:b/>
          <w:sz w:val="24"/>
          <w:lang w:val="en-US"/>
        </w:rPr>
        <w:t xml:space="preserve"> Model </w:t>
      </w:r>
      <w:proofErr w:type="spellStart"/>
      <w:r>
        <w:rPr>
          <w:rFonts w:ascii="Times New Roman" w:eastAsiaTheme="minorEastAsia" w:hAnsi="Times New Roman"/>
          <w:b/>
          <w:sz w:val="24"/>
          <w:lang w:val="en-US"/>
        </w:rPr>
        <w:t>Pembelajaran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Kooperatif</w:t>
      </w:r>
      <w:proofErr w:type="spellEnd"/>
    </w:p>
    <w:p w:rsidR="004872FD" w:rsidRDefault="006A6250">
      <w:pPr>
        <w:pStyle w:val="ListParagraph"/>
        <w:spacing w:after="0" w:line="480" w:lineRule="auto"/>
        <w:ind w:left="0" w:firstLine="720"/>
        <w:jc w:val="both"/>
        <w:rPr>
          <w:rFonts w:ascii="Times New Roman" w:eastAsiaTheme="minorEastAsia" w:hAnsi="Times New Roman"/>
          <w:sz w:val="24"/>
          <w:lang w:val="en-US"/>
        </w:rPr>
      </w:pPr>
      <w:proofErr w:type="spellStart"/>
      <w:r>
        <w:rPr>
          <w:rFonts w:ascii="Times New Roman" w:eastAsiaTheme="minorEastAsia" w:hAnsi="Times New Roman"/>
          <w:sz w:val="24"/>
          <w:lang w:val="en-US"/>
        </w:rPr>
        <w:t>Sesudah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diajar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menggunakan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kemudian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diberikan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lagi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secara</w:t>
      </w:r>
      <w:proofErr w:type="spellEnd"/>
      <w:r>
        <w:rPr>
          <w:rFonts w:ascii="Times New Roman" w:eastAsiaTheme="minorEastAsia" w:hAnsi="Times New Roman"/>
          <w:sz w:val="24"/>
          <w:lang w:val="en-US"/>
        </w:rPr>
        <w:t xml:space="preserve"> individual (</w:t>
      </w:r>
      <w:r>
        <w:rPr>
          <w:rFonts w:ascii="Times New Roman" w:eastAsiaTheme="minorEastAsia" w:hAnsi="Times New Roman"/>
          <w:i/>
          <w:sz w:val="24"/>
          <w:lang w:val="en-US"/>
        </w:rPr>
        <w:t>post</w:t>
      </w:r>
      <w:r>
        <w:rPr>
          <w:rFonts w:ascii="Times New Roman" w:eastAsiaTheme="minorEastAsia" w:hAnsi="Times New Roman"/>
          <w:i/>
          <w:sz w:val="24"/>
        </w:rPr>
        <w:t>-</w:t>
      </w:r>
      <w:proofErr w:type="spellStart"/>
      <w:r>
        <w:rPr>
          <w:rFonts w:ascii="Times New Roman" w:eastAsiaTheme="minorEastAsia" w:hAnsi="Times New Roman"/>
          <w:i/>
          <w:sz w:val="24"/>
          <w:lang w:val="en-US"/>
        </w:rPr>
        <w:t>tes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guna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melihat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apakah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penerapan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tipe</w:t>
      </w:r>
      <w:proofErr w:type="spellEnd"/>
      <w:r>
        <w:rPr>
          <w:rFonts w:ascii="Times New Roman" w:eastAsiaTheme="minorEastAsia" w:hAnsi="Times New Roman"/>
          <w:sz w:val="24"/>
          <w:lang w:val="en-US"/>
        </w:rPr>
        <w:t xml:space="preserve"> </w:t>
      </w:r>
      <w:r>
        <w:rPr>
          <w:rFonts w:ascii="Times New Roman" w:eastAsiaTheme="minorEastAsia" w:hAnsi="Times New Roman"/>
          <w:i/>
          <w:sz w:val="24"/>
          <w:lang w:val="en-US"/>
        </w:rPr>
        <w:t>student team achievement</w:t>
      </w:r>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berpengaruh</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signifikan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meningkatkan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kemampuan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wacana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argumentasi.berikut</w:t>
      </w:r>
      <w:proofErr w:type="spellEnd"/>
      <w:r>
        <w:rPr>
          <w:rFonts w:ascii="Times New Roman" w:eastAsiaTheme="minorEastAsia" w:hAnsi="Times New Roman"/>
          <w:sz w:val="24"/>
          <w:lang w:val="en-US"/>
        </w:rPr>
        <w:t xml:space="preserve"> data yang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sesudah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dilakukannya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i/>
          <w:sz w:val="24"/>
          <w:lang w:val="en-US"/>
        </w:rPr>
        <w:t>pos</w:t>
      </w:r>
      <w:proofErr w:type="spellEnd"/>
      <w:r>
        <w:rPr>
          <w:rFonts w:ascii="Times New Roman" w:eastAsiaTheme="minorEastAsia" w:hAnsi="Times New Roman"/>
          <w:i/>
          <w:sz w:val="24"/>
        </w:rPr>
        <w:t>t-</w:t>
      </w:r>
      <w:r>
        <w:rPr>
          <w:rFonts w:ascii="Times New Roman" w:eastAsiaTheme="minorEastAsia" w:hAnsi="Times New Roman"/>
          <w:i/>
          <w:sz w:val="24"/>
          <w:lang w:val="en-US"/>
        </w:rPr>
        <w:t>test.</w:t>
      </w:r>
    </w:p>
    <w:p w:rsidR="004872FD" w:rsidRDefault="006A6250">
      <w:pPr>
        <w:spacing w:after="0" w:line="36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Tabel</w:t>
      </w:r>
      <w:proofErr w:type="spellEnd"/>
      <w:r>
        <w:rPr>
          <w:rFonts w:ascii="Times New Roman" w:eastAsiaTheme="minorEastAsia" w:hAnsi="Times New Roman"/>
          <w:b/>
          <w:sz w:val="24"/>
          <w:lang w:val="en-US"/>
        </w:rPr>
        <w:t xml:space="preserve"> 4.2</w:t>
      </w:r>
    </w:p>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 xml:space="preserve">Data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Pre Test</w:t>
      </w:r>
    </w:p>
    <w:tbl>
      <w:tblPr>
        <w:tblStyle w:val="TableGrid"/>
        <w:tblW w:w="0" w:type="auto"/>
        <w:tblLook w:val="04A0" w:firstRow="1" w:lastRow="0" w:firstColumn="1" w:lastColumn="0" w:noHBand="0" w:noVBand="1"/>
      </w:tblPr>
      <w:tblGrid>
        <w:gridCol w:w="528"/>
        <w:gridCol w:w="3303"/>
        <w:gridCol w:w="576"/>
        <w:gridCol w:w="576"/>
        <w:gridCol w:w="576"/>
        <w:gridCol w:w="576"/>
        <w:gridCol w:w="576"/>
        <w:gridCol w:w="576"/>
        <w:gridCol w:w="866"/>
      </w:tblGrid>
      <w:tr w:rsidR="004872FD">
        <w:tc>
          <w:tcPr>
            <w:tcW w:w="528"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No</w:t>
            </w:r>
          </w:p>
        </w:tc>
        <w:tc>
          <w:tcPr>
            <w:tcW w:w="3303" w:type="dxa"/>
          </w:tcPr>
          <w:p w:rsidR="004872FD" w:rsidRDefault="006A6250">
            <w:pPr>
              <w:spacing w:after="0" w:line="360" w:lineRule="auto"/>
              <w:jc w:val="center"/>
              <w:rPr>
                <w:rFonts w:ascii="Times New Roman" w:eastAsiaTheme="minorEastAsia" w:hAnsi="Times New Roman"/>
                <w:b/>
                <w:sz w:val="24"/>
                <w:szCs w:val="24"/>
                <w:lang w:val="en-US"/>
              </w:rPr>
            </w:pPr>
            <w:proofErr w:type="spellStart"/>
            <w:r>
              <w:rPr>
                <w:rFonts w:ascii="Times New Roman" w:eastAsiaTheme="minorEastAsia" w:hAnsi="Times New Roman"/>
                <w:b/>
                <w:sz w:val="24"/>
                <w:szCs w:val="24"/>
                <w:lang w:val="en-US"/>
              </w:rPr>
              <w:t>Nama</w:t>
            </w:r>
            <w:proofErr w:type="spellEnd"/>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II</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III</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IV</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V</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VI</w:t>
            </w:r>
          </w:p>
        </w:tc>
        <w:tc>
          <w:tcPr>
            <w:tcW w:w="86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Total</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lang w:val="en-US"/>
              </w:rPr>
            </w:pPr>
            <w:r>
              <w:rPr>
                <w:rFonts w:ascii="Times New Roman" w:eastAsia="SimSun" w:hAnsi="Times New Roman" w:cs="Times New Roman"/>
                <w:color w:val="000000"/>
                <w:sz w:val="24"/>
                <w:szCs w:val="24"/>
                <w:lang w:val="en-US" w:eastAsia="zh-CN" w:bidi="ar"/>
              </w:rPr>
              <w:t>ALBERTUS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lang w:val="en-US"/>
              </w:rPr>
            </w:pPr>
            <w:r>
              <w:rPr>
                <w:rFonts w:ascii="Times New Roman" w:eastAsia="SimSun" w:hAnsi="Times New Roman" w:cs="Times New Roman"/>
                <w:color w:val="000000"/>
                <w:sz w:val="24"/>
                <w:szCs w:val="24"/>
                <w:lang w:val="en-US" w:eastAsia="zh-CN" w:bidi="ar"/>
              </w:rPr>
              <w:t>ALDIN KASIH SETIA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 xml:space="preserve">CELVIN PUTRA </w:t>
            </w:r>
            <w:r>
              <w:rPr>
                <w:rFonts w:ascii="Times New Roman" w:eastAsia="SimSun" w:hAnsi="Times New Roman" w:cs="Times New Roman"/>
                <w:color w:val="000000"/>
                <w:sz w:val="24"/>
                <w:szCs w:val="24"/>
                <w:lang w:val="en-US" w:eastAsia="zh-CN" w:bidi="ar"/>
              </w:rPr>
              <w:lastRenderedPageBreak/>
              <w:t>KURNIAWAN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lastRenderedPageBreak/>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88</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lastRenderedPageBreak/>
              <w:t>4</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DINDRA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HANDI SETIAWAN BUULOLO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HERIBERTUS FADIL KARUNIA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KESABARAN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METARMAN GULO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9</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MICHAEL SO NATAFATI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88</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3303" w:type="dxa"/>
            <w:shd w:val="clear" w:color="auto" w:fill="auto"/>
            <w:vAlign w:val="bottom"/>
          </w:tcPr>
          <w:p w:rsidR="004872FD" w:rsidRDefault="006A6250">
            <w:pP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NELSI FEBRI SETIANINGSIH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11</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ALBANUS IRFAN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88</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12</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LENI PUTRI ZEBUA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84</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13</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DEBORA KRISTINA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83</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14</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ANGGI DELPHINIA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80</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CHARLA GRACE VALENTINE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16</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KRIS STEVEN FA’ATULO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17</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CANDA PUTRA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63</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18</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LESTARI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19</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NASKAH DELLA ANASTASYA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ASRINI GULO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21</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MERDINA ZAI</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88</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22</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CINTA AURA VALENTINA GULO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90</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23</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ALFRID KRISTIAN HALWA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75</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24</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CELSIN PUTRI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72</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lastRenderedPageBreak/>
              <w:t>25</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CHRIS NESTA APRIL ONE LOMBU</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92</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26</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EMILIANA ENI ERLIN YARNI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25</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27</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JEFE GULO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78</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28</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MERLIN SISTER GULO</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70</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29</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MARTINA MESRAH WATI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8</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4</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77</w:t>
            </w:r>
          </w:p>
        </w:tc>
      </w:tr>
      <w:tr w:rsidR="004872FD">
        <w:tc>
          <w:tcPr>
            <w:tcW w:w="528" w:type="dxa"/>
            <w:shd w:val="clear" w:color="auto" w:fill="auto"/>
          </w:tcPr>
          <w:p w:rsidR="004872FD" w:rsidRDefault="006A6250">
            <w:pPr>
              <w:spacing w:after="0"/>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30</w:t>
            </w:r>
          </w:p>
        </w:tc>
        <w:tc>
          <w:tcPr>
            <w:tcW w:w="3303" w:type="dxa"/>
            <w:shd w:val="clear" w:color="auto" w:fill="auto"/>
            <w:vAlign w:val="center"/>
          </w:tcPr>
          <w:p w:rsidR="004872FD" w:rsidRDefault="006A6250">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PETRA ARTA DELIMA HALAWA</w:t>
            </w:r>
          </w:p>
        </w:tc>
        <w:tc>
          <w:tcPr>
            <w:tcW w:w="576" w:type="dxa"/>
            <w:vAlign w:val="center"/>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20</w:t>
            </w:r>
          </w:p>
        </w:tc>
        <w:tc>
          <w:tcPr>
            <w:tcW w:w="576" w:type="dxa"/>
          </w:tcPr>
          <w:p w:rsidR="004872FD" w:rsidRDefault="006A6250">
            <w:pPr>
              <w:spacing w:after="0" w:line="360" w:lineRule="auto"/>
              <w:jc w:val="center"/>
              <w:rPr>
                <w:sz w:val="24"/>
                <w:szCs w:val="24"/>
              </w:rPr>
            </w:pPr>
            <w:r>
              <w:rPr>
                <w:rFonts w:ascii="Times New Roman" w:eastAsiaTheme="minorEastAsia" w:hAnsi="Times New Roman"/>
                <w:sz w:val="24"/>
                <w:szCs w:val="24"/>
                <w:lang w:val="en-US"/>
              </w:rPr>
              <w:t>15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10</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5</w:t>
            </w:r>
          </w:p>
        </w:tc>
        <w:tc>
          <w:tcPr>
            <w:tcW w:w="57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2</w:t>
            </w:r>
          </w:p>
        </w:tc>
        <w:tc>
          <w:tcPr>
            <w:tcW w:w="866" w:type="dxa"/>
          </w:tcPr>
          <w:p w:rsidR="004872FD" w:rsidRDefault="006A6250">
            <w:pPr>
              <w:spacing w:after="0" w:line="360" w:lineRule="auto"/>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77</w:t>
            </w:r>
          </w:p>
        </w:tc>
      </w:tr>
      <w:tr w:rsidR="004872FD">
        <w:tc>
          <w:tcPr>
            <w:tcW w:w="3831" w:type="dxa"/>
            <w:gridSpan w:val="2"/>
          </w:tcPr>
          <w:p w:rsidR="004872FD" w:rsidRDefault="006A6250">
            <w:pPr>
              <w:spacing w:after="0" w:line="360" w:lineRule="auto"/>
              <w:jc w:val="center"/>
              <w:rPr>
                <w:rFonts w:ascii="Times New Roman" w:eastAsiaTheme="minorEastAsia" w:hAnsi="Times New Roman"/>
                <w:b/>
                <w:sz w:val="24"/>
                <w:szCs w:val="24"/>
                <w:lang w:val="en-US"/>
              </w:rPr>
            </w:pPr>
            <w:proofErr w:type="spellStart"/>
            <w:r>
              <w:rPr>
                <w:rFonts w:ascii="Times New Roman" w:eastAsiaTheme="minorEastAsia" w:hAnsi="Times New Roman"/>
                <w:b/>
                <w:sz w:val="24"/>
                <w:szCs w:val="24"/>
                <w:lang w:val="en-US"/>
              </w:rPr>
              <w:t>Jumlah</w:t>
            </w:r>
            <w:proofErr w:type="spellEnd"/>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600</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750</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405</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279</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205</w:t>
            </w:r>
          </w:p>
        </w:tc>
        <w:tc>
          <w:tcPr>
            <w:tcW w:w="57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116</w:t>
            </w:r>
          </w:p>
        </w:tc>
        <w:tc>
          <w:tcPr>
            <w:tcW w:w="866" w:type="dxa"/>
          </w:tcPr>
          <w:p w:rsidR="004872FD" w:rsidRDefault="006A6250">
            <w:pPr>
              <w:spacing w:after="0" w:line="360" w:lineRule="auto"/>
              <w:jc w:val="center"/>
              <w:rPr>
                <w:rFonts w:ascii="Times New Roman" w:eastAsiaTheme="minorEastAsia" w:hAnsi="Times New Roman"/>
                <w:b/>
                <w:sz w:val="24"/>
                <w:szCs w:val="24"/>
                <w:lang w:val="en-US"/>
              </w:rPr>
            </w:pPr>
            <w:r>
              <w:rPr>
                <w:rFonts w:ascii="Times New Roman" w:eastAsiaTheme="minorEastAsia" w:hAnsi="Times New Roman"/>
                <w:b/>
                <w:sz w:val="24"/>
                <w:szCs w:val="24"/>
                <w:lang w:val="en-US"/>
              </w:rPr>
              <w:t>2375</w:t>
            </w:r>
          </w:p>
        </w:tc>
      </w:tr>
    </w:tbl>
    <w:p w:rsidR="004872FD" w:rsidRDefault="004872FD">
      <w:pPr>
        <w:spacing w:after="0" w:line="480" w:lineRule="auto"/>
        <w:jc w:val="both"/>
        <w:rPr>
          <w:rFonts w:ascii="Times New Roman" w:eastAsiaTheme="minorEastAsia" w:hAnsi="Times New Roman"/>
          <w:sz w:val="24"/>
        </w:rPr>
      </w:pPr>
    </w:p>
    <w:p w:rsidR="004872FD" w:rsidRDefault="006A6250">
      <w:pPr>
        <w:spacing w:after="0" w:line="480" w:lineRule="auto"/>
        <w:jc w:val="both"/>
        <w:rPr>
          <w:rFonts w:ascii="Times New Roman" w:eastAsiaTheme="minorEastAsia" w:hAnsi="Times New Roman"/>
          <w:b/>
          <w:sz w:val="24"/>
          <w:lang w:val="en-US"/>
        </w:rPr>
      </w:pPr>
      <w:r>
        <w:rPr>
          <w:rFonts w:ascii="Times New Roman" w:eastAsiaTheme="minorEastAsia" w:hAnsi="Times New Roman"/>
          <w:b/>
          <w:sz w:val="24"/>
        </w:rPr>
        <w:t xml:space="preserve">4.1.2 </w:t>
      </w:r>
      <w:proofErr w:type="spellStart"/>
      <w:r>
        <w:rPr>
          <w:rFonts w:ascii="Times New Roman" w:eastAsiaTheme="minorEastAsia" w:hAnsi="Times New Roman"/>
          <w:b/>
          <w:sz w:val="24"/>
          <w:lang w:val="en-US"/>
        </w:rPr>
        <w:t>Analisis</w:t>
      </w:r>
      <w:proofErr w:type="spellEnd"/>
      <w:r>
        <w:rPr>
          <w:rFonts w:ascii="Times New Roman" w:eastAsiaTheme="minorEastAsia" w:hAnsi="Times New Roman"/>
          <w:b/>
          <w:sz w:val="24"/>
          <w:lang w:val="en-US"/>
        </w:rPr>
        <w:t xml:space="preserve"> Data</w:t>
      </w:r>
    </w:p>
    <w:p w:rsidR="004872FD" w:rsidRDefault="006A6250">
      <w:pPr>
        <w:pStyle w:val="ListParagraph"/>
        <w:numPr>
          <w:ilvl w:val="0"/>
          <w:numId w:val="65"/>
        </w:numPr>
        <w:spacing w:after="0" w:line="480" w:lineRule="auto"/>
        <w:ind w:left="426"/>
        <w:jc w:val="both"/>
        <w:rPr>
          <w:rFonts w:ascii="Times New Roman" w:eastAsiaTheme="minorEastAsia" w:hAnsi="Times New Roman"/>
          <w:b/>
          <w:sz w:val="24"/>
          <w:lang w:val="en-US"/>
        </w:rPr>
      </w:pPr>
      <w:proofErr w:type="spellStart"/>
      <w:r>
        <w:rPr>
          <w:rFonts w:ascii="Times New Roman" w:eastAsiaTheme="minorEastAsia" w:hAnsi="Times New Roman"/>
          <w:b/>
          <w:sz w:val="24"/>
          <w:lang w:val="en-US"/>
        </w:rPr>
        <w:t>Analisis</w:t>
      </w:r>
      <w:proofErr w:type="spellEnd"/>
      <w:r>
        <w:rPr>
          <w:rFonts w:ascii="Times New Roman" w:eastAsiaTheme="minorEastAsia" w:hAnsi="Times New Roman"/>
          <w:b/>
          <w:sz w:val="24"/>
          <w:lang w:val="en-US"/>
        </w:rPr>
        <w:t xml:space="preserve"> Data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Kemampuan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Menulis</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Wacana</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Argumentasi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Sebelum</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Diajar</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Menggunakan</w:t>
      </w:r>
      <w:proofErr w:type="spellEnd"/>
      <w:r>
        <w:rPr>
          <w:rFonts w:ascii="Times New Roman" w:eastAsiaTheme="minorEastAsia" w:hAnsi="Times New Roman"/>
          <w:b/>
          <w:sz w:val="24"/>
          <w:lang w:val="en-US"/>
        </w:rPr>
        <w:t xml:space="preserve"> Model </w:t>
      </w:r>
      <w:proofErr w:type="spellStart"/>
      <w:r>
        <w:rPr>
          <w:rFonts w:ascii="Times New Roman" w:eastAsiaTheme="minorEastAsia" w:hAnsi="Times New Roman"/>
          <w:b/>
          <w:sz w:val="24"/>
          <w:lang w:val="en-US"/>
        </w:rPr>
        <w:t>Pembelajaran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Kooperatif</w:t>
      </w:r>
      <w:proofErr w:type="spellEnd"/>
    </w:p>
    <w:p w:rsidR="004872FD" w:rsidRDefault="006A6250">
      <w:pPr>
        <w:spacing w:after="0" w:line="480" w:lineRule="auto"/>
        <w:ind w:firstLine="720"/>
        <w:jc w:val="both"/>
        <w:rPr>
          <w:rFonts w:ascii="Times New Roman" w:eastAsiaTheme="minorEastAsia" w:hAnsi="Times New Roman"/>
          <w:sz w:val="24"/>
        </w:rPr>
      </w:pPr>
      <w:r>
        <w:rPr>
          <w:rFonts w:ascii="Times New Roman" w:eastAsiaTheme="minorEastAsia" w:hAnsi="Times New Roman"/>
          <w:sz w:val="24"/>
          <w:lang w:val="en-US"/>
        </w:rPr>
        <w:t xml:space="preserve">Data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ketika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memberikan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pre test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kemampuan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wacana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argumentasi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sebelum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diajar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menggunakan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Adapun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deskripsi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datanya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adalah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sebagai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berikut</w:t>
      </w:r>
      <w:proofErr w:type="spellEnd"/>
      <w:r>
        <w:rPr>
          <w:rFonts w:ascii="Times New Roman" w:eastAsiaTheme="minorEastAsia" w:hAnsi="Times New Roman"/>
          <w:sz w:val="24"/>
          <w:lang w:val="en-US"/>
        </w:rPr>
        <w:t xml:space="preserve"> :</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Tabel</w:t>
      </w:r>
      <w:proofErr w:type="spellEnd"/>
      <w:r>
        <w:rPr>
          <w:rFonts w:ascii="Times New Roman" w:eastAsiaTheme="minorEastAsia" w:hAnsi="Times New Roman"/>
          <w:b/>
          <w:sz w:val="24"/>
          <w:lang w:val="en-US"/>
        </w:rPr>
        <w:t xml:space="preserve"> 4.3</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Distribusi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Frekuensi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Pre test</w:t>
      </w:r>
    </w:p>
    <w:tbl>
      <w:tblPr>
        <w:tblStyle w:val="TableGrid"/>
        <w:tblW w:w="0" w:type="auto"/>
        <w:tblLook w:val="04A0" w:firstRow="1" w:lastRow="0" w:firstColumn="1" w:lastColumn="0" w:noHBand="0" w:noVBand="1"/>
      </w:tblPr>
      <w:tblGrid>
        <w:gridCol w:w="1358"/>
        <w:gridCol w:w="1359"/>
        <w:gridCol w:w="1359"/>
        <w:gridCol w:w="1359"/>
        <w:gridCol w:w="1359"/>
        <w:gridCol w:w="1359"/>
      </w:tblGrid>
      <w:tr w:rsidR="004872FD">
        <w:tc>
          <w:tcPr>
            <w:tcW w:w="1358" w:type="dxa"/>
          </w:tcPr>
          <w:p w:rsidR="004872FD" w:rsidRDefault="006A6250">
            <w:pPr>
              <w:spacing w:after="0" w:line="36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Nilai</w:t>
            </w:r>
            <w:proofErr w:type="spellEnd"/>
          </w:p>
        </w:tc>
        <w:tc>
          <w:tcPr>
            <w:tcW w:w="1359" w:type="dxa"/>
          </w:tcPr>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w:t>
            </w:r>
          </w:p>
        </w:tc>
        <w:tc>
          <w:tcPr>
            <w:tcW w:w="1359" w:type="dxa"/>
          </w:tcPr>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FX</w:t>
            </w:r>
          </w:p>
        </w:tc>
        <w:tc>
          <w:tcPr>
            <w:tcW w:w="1359" w:type="dxa"/>
          </w:tcPr>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X (X-</w:t>
            </w:r>
            <m:oMath>
              <m:acc>
                <m:accPr>
                  <m:chr m:val="̅"/>
                  <m:ctrlPr>
                    <w:rPr>
                      <w:rFonts w:ascii="Cambria Math" w:eastAsiaTheme="minorEastAsia" w:hAnsi="Cambria Math"/>
                      <w:b/>
                      <w:i/>
                      <w:sz w:val="24"/>
                      <w:lang w:val="en-US"/>
                    </w:rPr>
                  </m:ctrlPr>
                </m:accPr>
                <m:e>
                  <m:r>
                    <m:rPr>
                      <m:sty m:val="bi"/>
                    </m:rPr>
                    <w:rPr>
                      <w:rFonts w:ascii="Cambria Math" w:eastAsiaTheme="minorEastAsia" w:hAnsi="Cambria Math"/>
                      <w:sz w:val="24"/>
                      <w:lang w:val="en-US"/>
                    </w:rPr>
                    <m:t>X)</m:t>
                  </m:r>
                </m:e>
              </m:acc>
            </m:oMath>
          </w:p>
        </w:tc>
        <w:tc>
          <w:tcPr>
            <w:tcW w:w="1359" w:type="dxa"/>
          </w:tcPr>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X</w:t>
            </w:r>
            <w:r>
              <w:rPr>
                <w:rFonts w:ascii="Times New Roman" w:eastAsiaTheme="minorEastAsia" w:hAnsi="Times New Roman"/>
                <w:b/>
                <w:sz w:val="24"/>
                <w:vertAlign w:val="superscript"/>
                <w:lang w:val="en-US"/>
              </w:rPr>
              <w:t>2</w:t>
            </w:r>
          </w:p>
        </w:tc>
        <w:tc>
          <w:tcPr>
            <w:tcW w:w="1359" w:type="dxa"/>
          </w:tcPr>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Fx</w:t>
            </w:r>
            <w:r>
              <w:rPr>
                <w:rFonts w:ascii="Times New Roman" w:eastAsiaTheme="minorEastAsia" w:hAnsi="Times New Roman"/>
                <w:b/>
                <w:sz w:val="24"/>
                <w:vertAlign w:val="superscript"/>
                <w:lang w:val="en-US"/>
              </w:rPr>
              <w:t>2</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150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176,9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530,7</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55</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220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-8,30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68,9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275,6</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57</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171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39,7</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119,1</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300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10,9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54,5</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65</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5,8</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268</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13,7</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54,8</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68</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68</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22,1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22,1</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210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44,9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134,7</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lastRenderedPageBreak/>
              <w:t>71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59,3</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59,3</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75</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150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11,70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136,9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273,8</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16,70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278,9</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278,9</w:t>
            </w:r>
          </w:p>
        </w:tc>
      </w:tr>
      <w:tr w:rsidR="004872FD">
        <w:tc>
          <w:tcPr>
            <w:tcW w:w="135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81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81</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17,70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313,3</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313,3</w:t>
            </w:r>
          </w:p>
        </w:tc>
      </w:tr>
      <w:tr w:rsidR="004872FD">
        <w:tc>
          <w:tcPr>
            <w:tcW w:w="1358" w:type="dxa"/>
          </w:tcPr>
          <w:p w:rsidR="004872FD" w:rsidRDefault="004872FD">
            <w:pPr>
              <w:spacing w:after="0" w:line="360" w:lineRule="auto"/>
              <w:jc w:val="center"/>
              <w:rPr>
                <w:rFonts w:ascii="Times New Roman" w:eastAsiaTheme="minorEastAsia" w:hAnsi="Times New Roman"/>
                <w:sz w:val="24"/>
                <w:lang w:val="en-US"/>
              </w:rPr>
            </w:pP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1899</w:t>
            </w:r>
          </w:p>
        </w:tc>
        <w:tc>
          <w:tcPr>
            <w:tcW w:w="1359" w:type="dxa"/>
          </w:tcPr>
          <w:p w:rsidR="004872FD" w:rsidRDefault="004872FD">
            <w:pPr>
              <w:spacing w:after="0" w:line="360" w:lineRule="auto"/>
              <w:jc w:val="center"/>
              <w:rPr>
                <w:rFonts w:ascii="Times New Roman" w:eastAsiaTheme="minorEastAsia" w:hAnsi="Times New Roman"/>
                <w:sz w:val="24"/>
                <w:lang w:val="en-US"/>
              </w:rPr>
            </w:pPr>
          </w:p>
        </w:tc>
        <w:tc>
          <w:tcPr>
            <w:tcW w:w="1359" w:type="dxa"/>
          </w:tcPr>
          <w:p w:rsidR="004872FD" w:rsidRDefault="004872FD">
            <w:pPr>
              <w:spacing w:after="0" w:line="360" w:lineRule="auto"/>
              <w:jc w:val="center"/>
              <w:rPr>
                <w:rFonts w:ascii="Times New Roman" w:eastAsiaTheme="minorEastAsia" w:hAnsi="Times New Roman"/>
                <w:sz w:val="24"/>
                <w:lang w:val="en-US"/>
              </w:rPr>
            </w:pPr>
          </w:p>
        </w:tc>
        <w:tc>
          <w:tcPr>
            <w:tcW w:w="1359"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2122,6</w:t>
            </w:r>
          </w:p>
        </w:tc>
      </w:tr>
    </w:tbl>
    <w:p w:rsidR="004872FD" w:rsidRDefault="004872FD">
      <w:pPr>
        <w:spacing w:after="0" w:line="480" w:lineRule="auto"/>
        <w:rPr>
          <w:rFonts w:ascii="Times New Roman" w:eastAsiaTheme="minorEastAsia" w:hAnsi="Times New Roman"/>
          <w:sz w:val="24"/>
          <w:lang w:val="en-US"/>
        </w:rPr>
      </w:pPr>
    </w:p>
    <w:p w:rsidR="004872FD" w:rsidRDefault="006A6250">
      <w:pPr>
        <w:spacing w:after="0" w:line="480" w:lineRule="auto"/>
        <w:rPr>
          <w:rFonts w:ascii="Times New Roman" w:eastAsiaTheme="minorEastAsia" w:hAnsi="Times New Roman"/>
          <w:sz w:val="24"/>
        </w:rPr>
      </w:pPr>
      <w:r>
        <w:rPr>
          <w:rFonts w:ascii="Times New Roman" w:eastAsiaTheme="minorEastAsia" w:hAnsi="Times New Roman"/>
          <w:sz w:val="24"/>
          <w:lang w:val="en-US"/>
        </w:rPr>
        <w:tab/>
        <w:t xml:space="preserve">Dari </w:t>
      </w:r>
      <w:proofErr w:type="spellStart"/>
      <w:r>
        <w:rPr>
          <w:rFonts w:ascii="Times New Roman" w:eastAsiaTheme="minorEastAsia" w:hAnsi="Times New Roman"/>
          <w:sz w:val="24"/>
          <w:lang w:val="en-US"/>
        </w:rPr>
        <w:t>tabel</w:t>
      </w:r>
      <w:proofErr w:type="spellEnd"/>
      <w:r>
        <w:rPr>
          <w:rFonts w:ascii="Times New Roman" w:eastAsiaTheme="minorEastAsia" w:hAnsi="Times New Roman"/>
          <w:sz w:val="24"/>
          <w:lang w:val="en-US"/>
        </w:rPr>
        <w:t xml:space="preserve"> di </w:t>
      </w:r>
      <w:proofErr w:type="spellStart"/>
      <w:r>
        <w:rPr>
          <w:rFonts w:ascii="Times New Roman" w:eastAsiaTheme="minorEastAsia" w:hAnsi="Times New Roman"/>
          <w:sz w:val="24"/>
          <w:lang w:val="en-US"/>
        </w:rPr>
        <w:t>atas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selanjutnua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dihitung</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nilai</w:t>
      </w:r>
      <w:proofErr w:type="spellEnd"/>
      <w:r>
        <w:rPr>
          <w:rFonts w:ascii="Times New Roman" w:eastAsiaTheme="minorEastAsia" w:hAnsi="Times New Roman"/>
          <w:sz w:val="24"/>
          <w:lang w:val="en-US"/>
        </w:rPr>
        <w:t xml:space="preserve"> rata-rata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deviasinya</w:t>
      </w:r>
      <w:proofErr w:type="spellEnd"/>
      <w:r>
        <w:rPr>
          <w:rFonts w:ascii="Times New Roman" w:eastAsiaTheme="minorEastAsia" w:hAnsi="Times New Roman"/>
          <w:sz w:val="24"/>
          <w:lang w:val="en-US"/>
        </w:rPr>
        <w:t>.</w:t>
      </w:r>
    </w:p>
    <w:p w:rsidR="004872FD" w:rsidRDefault="006A6250">
      <w:pPr>
        <w:pStyle w:val="ListParagraph"/>
        <w:numPr>
          <w:ilvl w:val="0"/>
          <w:numId w:val="66"/>
        </w:num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Rata-rata (mean)</w:t>
      </w:r>
    </w:p>
    <w:p w:rsidR="004872FD" w:rsidRDefault="00C92388">
      <w:pPr>
        <w:spacing w:after="0" w:line="480" w:lineRule="auto"/>
        <w:ind w:left="360"/>
        <w:rPr>
          <w:rFonts w:ascii="Times New Roman" w:eastAsiaTheme="minorEastAsia" w:hAnsi="Times New Roman"/>
          <w:sz w:val="24"/>
          <w:lang w:val="en-US"/>
        </w:rPr>
      </w:pPr>
      <m:oMathPara>
        <m:oMathParaPr>
          <m:jc m:val="left"/>
        </m:oMathParaPr>
        <m:oMath>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r>
            <w:rPr>
              <w:rFonts w:ascii="Cambria Math" w:eastAsiaTheme="minorEastAsia" w:hAnsi="Cambria Math"/>
              <w:sz w:val="24"/>
              <w:lang w:val="en-US"/>
            </w:rPr>
            <m:t xml:space="preserve">= </m:t>
          </m:r>
          <m:f>
            <m:fPr>
              <m:ctrlPr>
                <w:rPr>
                  <w:rFonts w:ascii="Cambria Math" w:eastAsiaTheme="minorEastAsia" w:hAnsi="Cambria Math"/>
                  <w:i/>
                  <w:sz w:val="24"/>
                  <w:lang w:val="en-US"/>
                </w:rPr>
              </m:ctrlPr>
            </m:fPr>
            <m:num>
              <m:nary>
                <m:naryPr>
                  <m:chr m:val="∑"/>
                  <m:limLoc m:val="undOvr"/>
                  <m:subHide m:val="1"/>
                  <m:supHide m:val="1"/>
                  <m:ctrlPr>
                    <w:rPr>
                      <w:rFonts w:ascii="Cambria Math" w:eastAsiaTheme="minorEastAsia" w:hAnsi="Cambria Math"/>
                      <w:i/>
                      <w:sz w:val="24"/>
                      <w:lang w:val="en-US"/>
                    </w:rPr>
                  </m:ctrlPr>
                </m:naryPr>
                <m:sub/>
                <m:sup/>
                <m:e>
                  <m:sSub>
                    <m:sSubPr>
                      <m:ctrlPr>
                        <w:rPr>
                          <w:rFonts w:ascii="Cambria Math" w:eastAsiaTheme="minorEastAsia" w:hAnsi="Cambria Math"/>
                          <w:i/>
                          <w:sz w:val="24"/>
                          <w:lang w:val="en-US"/>
                        </w:rPr>
                      </m:ctrlPr>
                    </m:sSubPr>
                    <m:e>
                      <m:r>
                        <w:rPr>
                          <w:rFonts w:ascii="Cambria Math" w:eastAsiaTheme="minorEastAsia" w:hAnsi="Cambria Math"/>
                          <w:sz w:val="24"/>
                          <w:lang w:val="en-US"/>
                        </w:rPr>
                        <m:t>x</m:t>
                      </m:r>
                    </m:e>
                    <m:sub>
                      <m:r>
                        <w:rPr>
                          <w:rFonts w:ascii="Cambria Math" w:eastAsiaTheme="minorEastAsia" w:hAnsi="Cambria Math"/>
                          <w:sz w:val="24"/>
                          <w:lang w:val="en-US"/>
                        </w:rPr>
                        <m:t>i</m:t>
                      </m:r>
                    </m:sub>
                  </m:sSub>
                </m:e>
              </m:nary>
            </m:num>
            <m:den>
              <m:r>
                <w:rPr>
                  <w:rFonts w:ascii="Cambria Math" w:eastAsiaTheme="minorEastAsia" w:hAnsi="Cambria Math"/>
                  <w:sz w:val="24"/>
                  <w:lang w:val="en-US"/>
                </w:rPr>
                <m:t>n</m:t>
              </m:r>
            </m:den>
          </m:f>
        </m:oMath>
      </m:oMathPara>
    </w:p>
    <w:p w:rsidR="004872FD" w:rsidRDefault="006A6250">
      <w:p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1899</m:t>
            </m:r>
          </m:num>
          <m:den>
            <m:r>
              <w:rPr>
                <w:rFonts w:ascii="Cambria Math" w:eastAsiaTheme="minorEastAsia" w:hAnsi="Cambria Math"/>
                <w:sz w:val="24"/>
                <w:lang w:val="en-US"/>
              </w:rPr>
              <m:t>30</m:t>
            </m:r>
          </m:den>
        </m:f>
      </m:oMath>
    </w:p>
    <w:p w:rsidR="004872FD" w:rsidRDefault="006A6250">
      <w:p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 63,6</w:t>
      </w:r>
    </w:p>
    <w:p w:rsidR="004872FD" w:rsidRDefault="006A6250">
      <w:pPr>
        <w:pStyle w:val="ListParagraph"/>
        <w:numPr>
          <w:ilvl w:val="0"/>
          <w:numId w:val="66"/>
        </w:numPr>
        <w:spacing w:after="0" w:line="480" w:lineRule="auto"/>
        <w:ind w:left="360"/>
        <w:rPr>
          <w:rFonts w:ascii="Times New Roman" w:eastAsiaTheme="minorEastAsia" w:hAnsi="Times New Roman"/>
          <w:sz w:val="24"/>
          <w:lang w:val="en-US"/>
        </w:rPr>
      </w:pP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w:t>
      </w:r>
      <w:proofErr w:type="spellEnd"/>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S</w:t>
      </w:r>
      <w:r>
        <w:rPr>
          <w:rFonts w:ascii="Times New Roman" w:eastAsiaTheme="minorEastAsia" w:hAnsi="Times New Roman"/>
          <w:sz w:val="24"/>
          <w:vertAlign w:val="superscript"/>
          <w:lang w:val="en-US"/>
        </w:rPr>
        <w:t>2</w:t>
      </w: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nary>
              <m:naryPr>
                <m:chr m:val="∑"/>
                <m:limLoc m:val="undOvr"/>
                <m:subHide m:val="1"/>
                <m:supHide m:val="1"/>
                <m:ctrlPr>
                  <w:rPr>
                    <w:rFonts w:ascii="Cambria Math" w:eastAsiaTheme="minorEastAsia" w:hAnsi="Cambria Math"/>
                    <w:i/>
                    <w:sz w:val="24"/>
                    <w:lang w:val="en-US"/>
                  </w:rPr>
                </m:ctrlPr>
              </m:naryPr>
              <m:sub/>
              <m:sup/>
              <m:e>
                <m:sSub>
                  <m:sSubPr>
                    <m:ctrlPr>
                      <w:rPr>
                        <w:rFonts w:ascii="Cambria Math" w:eastAsiaTheme="minorEastAsia" w:hAnsi="Cambria Math"/>
                        <w:i/>
                        <w:sz w:val="24"/>
                        <w:lang w:val="en-US"/>
                      </w:rPr>
                    </m:ctrlPr>
                  </m:sSubPr>
                  <m:e>
                    <m:r>
                      <w:rPr>
                        <w:rFonts w:ascii="Cambria Math" w:eastAsiaTheme="minorEastAsia" w:hAnsi="Cambria Math"/>
                        <w:sz w:val="24"/>
                        <w:lang w:val="en-US"/>
                      </w:rPr>
                      <m:t>f</m:t>
                    </m:r>
                  </m:e>
                  <m:sub>
                    <m:r>
                      <w:rPr>
                        <w:rFonts w:ascii="Cambria Math" w:eastAsiaTheme="minorEastAsia" w:hAnsi="Cambria Math"/>
                        <w:sz w:val="24"/>
                        <w:lang w:val="en-US"/>
                      </w:rPr>
                      <m:t>i</m:t>
                    </m:r>
                  </m:sub>
                </m:sSub>
                <m:sSup>
                  <m:sSupPr>
                    <m:ctrlPr>
                      <w:rPr>
                        <w:rFonts w:ascii="Cambria Math" w:eastAsiaTheme="minorEastAsia" w:hAnsi="Cambria Math"/>
                        <w:i/>
                        <w:sz w:val="24"/>
                        <w:lang w:val="en-US"/>
                      </w:rPr>
                    </m:ctrlPr>
                  </m:sSupPr>
                  <m:e>
                    <m:r>
                      <w:rPr>
                        <w:rFonts w:ascii="Cambria Math" w:eastAsiaTheme="minorEastAsia" w:hAnsi="Cambria Math"/>
                        <w:sz w:val="24"/>
                        <w:lang w:val="en-US"/>
                      </w:rPr>
                      <m:t>(</m:t>
                    </m:r>
                    <m:sSub>
                      <m:sSubPr>
                        <m:ctrlPr>
                          <w:rPr>
                            <w:rFonts w:ascii="Cambria Math" w:eastAsiaTheme="minorEastAsia" w:hAnsi="Cambria Math"/>
                            <w:i/>
                            <w:sz w:val="24"/>
                            <w:lang w:val="en-US"/>
                          </w:rPr>
                        </m:ctrlPr>
                      </m:sSubPr>
                      <m:e>
                        <m:r>
                          <w:rPr>
                            <w:rFonts w:ascii="Cambria Math" w:eastAsiaTheme="minorEastAsia" w:hAnsi="Cambria Math"/>
                            <w:sz w:val="24"/>
                            <w:lang w:val="en-US"/>
                          </w:rPr>
                          <m:t>x</m:t>
                        </m:r>
                      </m:e>
                      <m:sub>
                        <m:r>
                          <w:rPr>
                            <w:rFonts w:ascii="Cambria Math" w:eastAsiaTheme="minorEastAsia" w:hAnsi="Cambria Math"/>
                            <w:sz w:val="24"/>
                            <w:lang w:val="en-US"/>
                          </w:rPr>
                          <m:t>i</m:t>
                        </m:r>
                      </m:sub>
                    </m:sSub>
                    <m:r>
                      <w:rPr>
                        <w:rFonts w:ascii="Cambria Math" w:eastAsiaTheme="minorEastAsia" w:hAnsi="Cambria Math"/>
                        <w:sz w:val="24"/>
                        <w:lang w:val="en-US"/>
                      </w:rPr>
                      <m:t>-</m:t>
                    </m:r>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r>
                      <w:rPr>
                        <w:rFonts w:ascii="Cambria Math" w:eastAsiaTheme="minorEastAsia" w:hAnsi="Cambria Math"/>
                        <w:sz w:val="24"/>
                        <w:lang w:val="en-US"/>
                      </w:rPr>
                      <m:t>)</m:t>
                    </m:r>
                  </m:e>
                  <m:sup>
                    <m:r>
                      <w:rPr>
                        <w:rFonts w:ascii="Cambria Math" w:eastAsiaTheme="minorEastAsia" w:hAnsi="Cambria Math"/>
                        <w:sz w:val="24"/>
                        <w:lang w:val="en-US"/>
                      </w:rPr>
                      <m:t>2</m:t>
                    </m:r>
                  </m:sup>
                </m:sSup>
              </m:e>
            </m:nary>
          </m:num>
          <m:den>
            <m:r>
              <w:rPr>
                <w:rFonts w:ascii="Cambria Math" w:eastAsiaTheme="minorEastAsia" w:hAnsi="Cambria Math"/>
                <w:sz w:val="24"/>
                <w:lang w:val="en-US"/>
              </w:rPr>
              <m:t>N (N-1)</m:t>
            </m:r>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2122,6</m:t>
            </m:r>
          </m:num>
          <m:den>
            <m:r>
              <w:rPr>
                <w:rFonts w:ascii="Cambria Math" w:eastAsiaTheme="minorEastAsia" w:hAnsi="Cambria Math"/>
                <w:sz w:val="24"/>
                <w:lang w:val="en-US"/>
              </w:rPr>
              <m:t>29</m:t>
            </m:r>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73,2</w:t>
      </w:r>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73,2</m:t>
            </m:r>
          </m:e>
        </m:rad>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8,55</w:t>
      </w:r>
    </w:p>
    <w:p w:rsidR="004872FD" w:rsidRDefault="006A6250">
      <w:pPr>
        <w:pStyle w:val="ListParagraph"/>
        <w:numPr>
          <w:ilvl w:val="0"/>
          <w:numId w:val="66"/>
        </w:numPr>
        <w:spacing w:after="0" w:line="480" w:lineRule="auto"/>
        <w:ind w:left="360"/>
        <w:rPr>
          <w:rFonts w:ascii="Times New Roman" w:eastAsiaTheme="minorEastAsia" w:hAnsi="Times New Roman"/>
          <w:sz w:val="24"/>
          <w:lang w:val="en-US"/>
        </w:rPr>
      </w:pP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Error</w:t>
      </w:r>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SE</w:t>
      </w: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SD</m:t>
            </m:r>
          </m:num>
          <m:den>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N-1</m:t>
                </m:r>
              </m:e>
            </m:rad>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8,55</m:t>
            </m:r>
          </m:num>
          <m:den>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29</m:t>
                </m:r>
              </m:e>
            </m:rad>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1,58</w:t>
      </w:r>
    </w:p>
    <w:p w:rsidR="004872FD" w:rsidRDefault="006A6250" w:rsidP="006A6250">
      <w:pPr>
        <w:pStyle w:val="ListParagraph"/>
        <w:spacing w:after="0" w:line="480" w:lineRule="auto"/>
        <w:ind w:left="0" w:firstLine="360"/>
        <w:jc w:val="both"/>
        <w:rPr>
          <w:rFonts w:ascii="Times New Roman" w:eastAsiaTheme="minorEastAsia" w:hAnsi="Times New Roman"/>
          <w:sz w:val="24"/>
        </w:rPr>
      </w:pPr>
      <w:r>
        <w:rPr>
          <w:rFonts w:ascii="Times New Roman" w:eastAsiaTheme="minorEastAsia" w:hAnsi="Times New Roman"/>
          <w:sz w:val="24"/>
          <w:lang w:val="en-US"/>
        </w:rPr>
        <w:lastRenderedPageBreak/>
        <w:tab/>
        <w:t xml:space="preserve">Dari </w:t>
      </w:r>
      <w:proofErr w:type="spellStart"/>
      <w:r>
        <w:rPr>
          <w:rFonts w:ascii="Times New Roman" w:eastAsiaTheme="minorEastAsia" w:hAnsi="Times New Roman"/>
          <w:sz w:val="24"/>
          <w:lang w:val="en-US"/>
        </w:rPr>
        <w:t>perhitungan</w:t>
      </w:r>
      <w:proofErr w:type="spellEnd"/>
      <w:r>
        <w:rPr>
          <w:rFonts w:ascii="Times New Roman" w:eastAsiaTheme="minorEastAsia" w:hAnsi="Times New Roman"/>
          <w:sz w:val="24"/>
          <w:lang w:val="en-US"/>
        </w:rPr>
        <w:t xml:space="preserve"> di </w:t>
      </w:r>
      <w:proofErr w:type="spellStart"/>
      <w:r>
        <w:rPr>
          <w:rFonts w:ascii="Times New Roman" w:eastAsiaTheme="minorEastAsia" w:hAnsi="Times New Roman"/>
          <w:sz w:val="24"/>
          <w:lang w:val="en-US"/>
        </w:rPr>
        <w:t>atas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nilai</w:t>
      </w:r>
      <w:proofErr w:type="spellEnd"/>
      <w:r>
        <w:rPr>
          <w:rFonts w:ascii="Times New Roman" w:eastAsiaTheme="minorEastAsia" w:hAnsi="Times New Roman"/>
          <w:sz w:val="24"/>
          <w:lang w:val="en-US"/>
        </w:rPr>
        <w:t xml:space="preserve"> rata-rata (mean) = 63,3,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deviasinya</w:t>
      </w:r>
      <w:proofErr w:type="spellEnd"/>
      <w:r>
        <w:rPr>
          <w:rFonts w:ascii="Times New Roman" w:eastAsiaTheme="minorEastAsia" w:hAnsi="Times New Roman"/>
          <w:sz w:val="24"/>
          <w:lang w:val="en-US"/>
        </w:rPr>
        <w:t xml:space="preserve"> = 8,55,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error = 1,58. </w:t>
      </w:r>
      <w:proofErr w:type="spellStart"/>
      <w:r>
        <w:rPr>
          <w:rFonts w:ascii="Times New Roman" w:eastAsiaTheme="minorEastAsia" w:hAnsi="Times New Roman"/>
          <w:sz w:val="24"/>
          <w:lang w:val="en-US"/>
        </w:rPr>
        <w:t>Berdasarkan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perhitungan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tersebut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dapat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dikategorikan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menjadi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tiga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kategori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cukup</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kurang</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Adapun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kententuan-ketentuan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pengkategorian</w:t>
      </w:r>
      <w:proofErr w:type="spellEnd"/>
      <w:r>
        <w:rPr>
          <w:rFonts w:ascii="Times New Roman" w:eastAsiaTheme="minorEastAsia" w:hAnsi="Times New Roman"/>
          <w:sz w:val="24"/>
          <w:lang w:val="en-US"/>
        </w:rPr>
        <w:t xml:space="preserve"> data </w:t>
      </w:r>
      <w:proofErr w:type="spellStart"/>
      <w:r>
        <w:rPr>
          <w:rFonts w:ascii="Times New Roman" w:eastAsiaTheme="minorEastAsia" w:hAnsi="Times New Roman"/>
          <w:sz w:val="24"/>
          <w:lang w:val="en-US"/>
        </w:rPr>
        <w:t>tersebut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seperti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tertulis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tabel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berikut</w:t>
      </w:r>
      <w:proofErr w:type="spellEnd"/>
      <w:r>
        <w:rPr>
          <w:rFonts w:ascii="Times New Roman" w:eastAsiaTheme="minorEastAsia" w:hAnsi="Times New Roman"/>
          <w:sz w:val="24"/>
          <w:lang w:val="en-US"/>
        </w:rPr>
        <w:t>:</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Tabel</w:t>
      </w:r>
      <w:proofErr w:type="spellEnd"/>
      <w:r>
        <w:rPr>
          <w:rFonts w:ascii="Times New Roman" w:eastAsiaTheme="minorEastAsia" w:hAnsi="Times New Roman"/>
          <w:b/>
          <w:sz w:val="24"/>
          <w:lang w:val="en-US"/>
        </w:rPr>
        <w:t xml:space="preserve"> 4.4</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Identifikasi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Kecenderungan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Nilai</w:t>
      </w:r>
      <w:proofErr w:type="spellEnd"/>
      <w:r>
        <w:rPr>
          <w:rFonts w:ascii="Times New Roman" w:eastAsiaTheme="minorEastAsia" w:hAnsi="Times New Roman"/>
          <w:b/>
          <w:sz w:val="24"/>
          <w:lang w:val="en-US"/>
        </w:rPr>
        <w:t xml:space="preserve"> Pre test</w:t>
      </w:r>
    </w:p>
    <w:tbl>
      <w:tblPr>
        <w:tblStyle w:val="TableGrid"/>
        <w:tblW w:w="0" w:type="auto"/>
        <w:tblLook w:val="04A0" w:firstRow="1" w:lastRow="0" w:firstColumn="1" w:lastColumn="0" w:noHBand="0" w:noVBand="1"/>
      </w:tblPr>
      <w:tblGrid>
        <w:gridCol w:w="2038"/>
        <w:gridCol w:w="2038"/>
        <w:gridCol w:w="2038"/>
        <w:gridCol w:w="2039"/>
      </w:tblGrid>
      <w:tr w:rsidR="004872FD">
        <w:tc>
          <w:tcPr>
            <w:tcW w:w="2038" w:type="dxa"/>
          </w:tcPr>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Skor</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Penilaian</w:t>
            </w:r>
            <w:proofErr w:type="spellEnd"/>
          </w:p>
        </w:tc>
        <w:tc>
          <w:tcPr>
            <w:tcW w:w="2038" w:type="dxa"/>
          </w:tcPr>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absolute</w:t>
            </w:r>
            <w:proofErr w:type="spellEnd"/>
          </w:p>
        </w:tc>
        <w:tc>
          <w:tcPr>
            <w:tcW w:w="2038" w:type="dxa"/>
          </w:tcPr>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relative</w:t>
            </w:r>
            <w:proofErr w:type="spellEnd"/>
          </w:p>
        </w:tc>
        <w:tc>
          <w:tcPr>
            <w:tcW w:w="2039" w:type="dxa"/>
          </w:tcPr>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Kategori</w:t>
            </w:r>
            <w:proofErr w:type="spellEnd"/>
          </w:p>
        </w:tc>
      </w:tr>
      <w:tr w:rsidR="004872FD">
        <w:tc>
          <w:tcPr>
            <w:tcW w:w="2038"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85 - 100</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9"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Amat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p>
        </w:tc>
      </w:tr>
      <w:tr w:rsidR="004872FD">
        <w:tc>
          <w:tcPr>
            <w:tcW w:w="2038"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70 – 84</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8</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26%</w:t>
            </w:r>
          </w:p>
        </w:tc>
        <w:tc>
          <w:tcPr>
            <w:tcW w:w="2039"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Baik</w:t>
            </w:r>
            <w:proofErr w:type="spellEnd"/>
          </w:p>
        </w:tc>
      </w:tr>
      <w:tr w:rsidR="004872FD">
        <w:tc>
          <w:tcPr>
            <w:tcW w:w="2038"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56 – 69</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15</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50%</w:t>
            </w:r>
          </w:p>
        </w:tc>
        <w:tc>
          <w:tcPr>
            <w:tcW w:w="2039"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Cukup</w:t>
            </w:r>
            <w:proofErr w:type="spellEnd"/>
          </w:p>
        </w:tc>
      </w:tr>
      <w:tr w:rsidR="004872FD">
        <w:tc>
          <w:tcPr>
            <w:tcW w:w="2038"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40 – 55</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7</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24%</w:t>
            </w:r>
          </w:p>
        </w:tc>
        <w:tc>
          <w:tcPr>
            <w:tcW w:w="2039"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Kurang</w:t>
            </w:r>
            <w:proofErr w:type="spellEnd"/>
          </w:p>
        </w:tc>
      </w:tr>
      <w:tr w:rsidR="004872FD">
        <w:tc>
          <w:tcPr>
            <w:tcW w:w="2038"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0 – 39</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9" w:type="dxa"/>
          </w:tcPr>
          <w:p w:rsidR="004872FD" w:rsidRDefault="006A6250">
            <w:pPr>
              <w:spacing w:after="0" w:line="48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Sangat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kurang</w:t>
            </w:r>
            <w:proofErr w:type="spellEnd"/>
          </w:p>
        </w:tc>
      </w:tr>
      <w:tr w:rsidR="004872FD">
        <w:tc>
          <w:tcPr>
            <w:tcW w:w="2038" w:type="dxa"/>
          </w:tcPr>
          <w:p w:rsidR="004872FD" w:rsidRDefault="004872FD">
            <w:pPr>
              <w:spacing w:after="0" w:line="480" w:lineRule="auto"/>
              <w:jc w:val="center"/>
              <w:rPr>
                <w:rFonts w:ascii="Times New Roman" w:eastAsiaTheme="minorEastAsia" w:hAnsi="Times New Roman"/>
                <w:sz w:val="24"/>
                <w:lang w:val="en-US"/>
              </w:rPr>
            </w:pP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2038" w:type="dxa"/>
          </w:tcPr>
          <w:p w:rsidR="004872FD" w:rsidRDefault="006A6250">
            <w:pPr>
              <w:spacing w:after="0" w:line="480" w:lineRule="auto"/>
              <w:jc w:val="center"/>
              <w:rPr>
                <w:rFonts w:ascii="Times New Roman" w:eastAsiaTheme="minorEastAsia" w:hAnsi="Times New Roman"/>
                <w:sz w:val="24"/>
                <w:lang w:val="en-US"/>
              </w:rPr>
            </w:pPr>
            <w:r>
              <w:rPr>
                <w:rFonts w:ascii="Times New Roman" w:eastAsiaTheme="minorEastAsia" w:hAnsi="Times New Roman"/>
                <w:sz w:val="24"/>
                <w:lang w:val="en-US"/>
              </w:rPr>
              <w:t>100%</w:t>
            </w:r>
          </w:p>
        </w:tc>
        <w:tc>
          <w:tcPr>
            <w:tcW w:w="2039" w:type="dxa"/>
          </w:tcPr>
          <w:p w:rsidR="004872FD" w:rsidRDefault="004872FD">
            <w:pPr>
              <w:spacing w:after="0" w:line="480" w:lineRule="auto"/>
              <w:jc w:val="center"/>
              <w:rPr>
                <w:rFonts w:ascii="Times New Roman" w:eastAsiaTheme="minorEastAsia" w:hAnsi="Times New Roman"/>
                <w:sz w:val="24"/>
                <w:lang w:val="en-US"/>
              </w:rPr>
            </w:pPr>
          </w:p>
        </w:tc>
      </w:tr>
    </w:tbl>
    <w:p w:rsidR="004872FD" w:rsidRDefault="006A6250">
      <w:pPr>
        <w:pStyle w:val="ListParagraph"/>
        <w:spacing w:after="0" w:line="480" w:lineRule="auto"/>
        <w:ind w:left="0" w:firstLine="360"/>
        <w:jc w:val="both"/>
        <w:rPr>
          <w:rFonts w:ascii="Times New Roman" w:eastAsiaTheme="minorEastAsia" w:hAnsi="Times New Roman"/>
          <w:sz w:val="24"/>
        </w:rPr>
      </w:pPr>
      <w:r>
        <w:rPr>
          <w:rFonts w:ascii="Times New Roman" w:eastAsiaTheme="minorEastAsia" w:hAnsi="Times New Roman"/>
          <w:sz w:val="24"/>
        </w:rPr>
        <w:tab/>
        <w:t>Berdasarkan tabel di atas dapat diketahui bahwa nilai pre test yang diberikan yaitu menulis wacana argumentasi berdasarkan hasil penelitian termasuk dalam kategori baik sebanyak 8 siswa (26%) dan cukup sebanyal 15 siswa (50%) serta kurang sebanyak 7 siswa (24%).</w:t>
      </w:r>
    </w:p>
    <w:p w:rsidR="004872FD" w:rsidRDefault="004872FD">
      <w:pPr>
        <w:pStyle w:val="ListParagraph"/>
        <w:spacing w:after="0" w:line="240" w:lineRule="auto"/>
        <w:jc w:val="both"/>
        <w:rPr>
          <w:rFonts w:ascii="Times New Roman" w:eastAsiaTheme="minorEastAsia" w:hAnsi="Times New Roman"/>
          <w:b/>
          <w:sz w:val="24"/>
        </w:rPr>
      </w:pPr>
    </w:p>
    <w:p w:rsidR="004872FD" w:rsidRDefault="006A6250">
      <w:pPr>
        <w:pStyle w:val="ListParagraph"/>
        <w:numPr>
          <w:ilvl w:val="0"/>
          <w:numId w:val="65"/>
        </w:numPr>
        <w:spacing w:after="0" w:line="480" w:lineRule="auto"/>
        <w:ind w:left="426"/>
        <w:jc w:val="both"/>
        <w:rPr>
          <w:rFonts w:ascii="Times New Roman" w:eastAsiaTheme="minorEastAsia" w:hAnsi="Times New Roman"/>
          <w:b/>
          <w:sz w:val="24"/>
          <w:lang w:val="en-US"/>
        </w:rPr>
      </w:pPr>
      <w:proofErr w:type="spellStart"/>
      <w:r>
        <w:rPr>
          <w:rFonts w:ascii="Times New Roman" w:eastAsiaTheme="minorEastAsia" w:hAnsi="Times New Roman"/>
          <w:b/>
          <w:sz w:val="24"/>
          <w:lang w:val="en-US"/>
        </w:rPr>
        <w:t>Analisis</w:t>
      </w:r>
      <w:proofErr w:type="spellEnd"/>
      <w:r>
        <w:rPr>
          <w:rFonts w:ascii="Times New Roman" w:eastAsiaTheme="minorEastAsia" w:hAnsi="Times New Roman"/>
          <w:b/>
          <w:sz w:val="24"/>
          <w:lang w:val="en-US"/>
        </w:rPr>
        <w:t xml:space="preserve"> Data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Kemampuan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Menulis</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Wacana</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Argmentasi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Sesudah</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Diajar</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Menggunakan</w:t>
      </w:r>
      <w:proofErr w:type="spellEnd"/>
      <w:r>
        <w:rPr>
          <w:rFonts w:ascii="Times New Roman" w:eastAsiaTheme="minorEastAsia" w:hAnsi="Times New Roman"/>
          <w:b/>
          <w:sz w:val="24"/>
          <w:lang w:val="en-US"/>
        </w:rPr>
        <w:t xml:space="preserve"> Model </w:t>
      </w:r>
      <w:proofErr w:type="spellStart"/>
      <w:r>
        <w:rPr>
          <w:rFonts w:ascii="Times New Roman" w:eastAsiaTheme="minorEastAsia" w:hAnsi="Times New Roman"/>
          <w:b/>
          <w:sz w:val="24"/>
          <w:lang w:val="en-US"/>
        </w:rPr>
        <w:t>Pembelajaran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Kooperatif</w:t>
      </w:r>
      <w:proofErr w:type="spellEnd"/>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Data </w:t>
      </w:r>
      <w:proofErr w:type="spellStart"/>
      <w:r>
        <w:rPr>
          <w:rFonts w:ascii="Times New Roman" w:eastAsiaTheme="minorEastAsia" w:hAnsi="Times New Roman"/>
          <w:sz w:val="24"/>
          <w:lang w:val="en-US"/>
        </w:rPr>
        <w:t>ini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kegiaka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memberikan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post test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kemampuan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wacana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argumentasi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sesudah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diajar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menggunakan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 </w:t>
      </w:r>
      <w:proofErr w:type="spellStart"/>
      <w:r>
        <w:rPr>
          <w:rFonts w:ascii="Times New Roman" w:eastAsiaTheme="minorEastAsia" w:hAnsi="Times New Roman"/>
          <w:sz w:val="24"/>
          <w:lang w:val="en-US"/>
        </w:rPr>
        <w:t>Adapun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deskripsi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datanya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adalah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sebagai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berikut</w:t>
      </w:r>
      <w:proofErr w:type="spellEnd"/>
      <w:r>
        <w:rPr>
          <w:rFonts w:ascii="Times New Roman" w:eastAsiaTheme="minorEastAsia" w:hAnsi="Times New Roman"/>
          <w:sz w:val="24"/>
          <w:lang w:val="en-US"/>
        </w:rPr>
        <w:t xml:space="preserve"> :</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lastRenderedPageBreak/>
        <w:t>Tabel</w:t>
      </w:r>
      <w:proofErr w:type="spellEnd"/>
      <w:r>
        <w:rPr>
          <w:rFonts w:ascii="Times New Roman" w:eastAsiaTheme="minorEastAsia" w:hAnsi="Times New Roman"/>
          <w:b/>
          <w:sz w:val="24"/>
          <w:lang w:val="en-US"/>
        </w:rPr>
        <w:t xml:space="preserve"> 4.5</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Distribusi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Frekuensi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Hasil</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Pos</w:t>
      </w:r>
      <w:proofErr w:type="spellEnd"/>
      <w:r>
        <w:rPr>
          <w:rFonts w:ascii="Times New Roman" w:eastAsiaTheme="minorEastAsia" w:hAnsi="Times New Roman"/>
          <w:b/>
          <w:sz w:val="24"/>
          <w:lang w:val="en-US"/>
        </w:rPr>
        <w:t xml:space="preserve"> Test </w:t>
      </w:r>
    </w:p>
    <w:tbl>
      <w:tblPr>
        <w:tblStyle w:val="TableGrid"/>
        <w:tblW w:w="0" w:type="auto"/>
        <w:tblLook w:val="04A0" w:firstRow="1" w:lastRow="0" w:firstColumn="1" w:lastColumn="0" w:noHBand="0" w:noVBand="1"/>
      </w:tblPr>
      <w:tblGrid>
        <w:gridCol w:w="1358"/>
        <w:gridCol w:w="1359"/>
        <w:gridCol w:w="1359"/>
        <w:gridCol w:w="1359"/>
        <w:gridCol w:w="1359"/>
        <w:gridCol w:w="1359"/>
      </w:tblGrid>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Nilai</w:t>
            </w:r>
            <w:proofErr w:type="spellEnd"/>
          </w:p>
        </w:tc>
        <w:tc>
          <w:tcPr>
            <w:tcW w:w="135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w:t>
            </w:r>
          </w:p>
        </w:tc>
        <w:tc>
          <w:tcPr>
            <w:tcW w:w="135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FX</w:t>
            </w:r>
          </w:p>
        </w:tc>
        <w:tc>
          <w:tcPr>
            <w:tcW w:w="135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X (X-</w:t>
            </w:r>
            <m:oMath>
              <m:acc>
                <m:accPr>
                  <m:chr m:val="̅"/>
                  <m:ctrlPr>
                    <w:rPr>
                      <w:rFonts w:ascii="Cambria Math" w:eastAsiaTheme="minorEastAsia" w:hAnsi="Cambria Math"/>
                      <w:b/>
                      <w:i/>
                      <w:sz w:val="24"/>
                      <w:lang w:val="en-US"/>
                    </w:rPr>
                  </m:ctrlPr>
                </m:accPr>
                <m:e>
                  <m:r>
                    <m:rPr>
                      <m:sty m:val="bi"/>
                    </m:rPr>
                    <w:rPr>
                      <w:rFonts w:ascii="Cambria Math" w:eastAsiaTheme="minorEastAsia" w:hAnsi="Cambria Math"/>
                      <w:sz w:val="24"/>
                      <w:lang w:val="en-US"/>
                    </w:rPr>
                    <m:t>X)</m:t>
                  </m:r>
                </m:e>
              </m:acc>
            </m:oMath>
          </w:p>
        </w:tc>
        <w:tc>
          <w:tcPr>
            <w:tcW w:w="135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X</w:t>
            </w:r>
            <w:r>
              <w:rPr>
                <w:rFonts w:ascii="Times New Roman" w:eastAsiaTheme="minorEastAsia" w:hAnsi="Times New Roman"/>
                <w:b/>
                <w:sz w:val="24"/>
                <w:vertAlign w:val="superscript"/>
                <w:lang w:val="en-US"/>
              </w:rPr>
              <w:t>2</w:t>
            </w:r>
          </w:p>
        </w:tc>
        <w:tc>
          <w:tcPr>
            <w:tcW w:w="135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Fx</w:t>
            </w:r>
            <w:r>
              <w:rPr>
                <w:rFonts w:ascii="Times New Roman" w:eastAsiaTheme="minorEastAsia" w:hAnsi="Times New Roman"/>
                <w:b/>
                <w:sz w:val="24"/>
                <w:vertAlign w:val="superscript"/>
                <w:lang w:val="en-US"/>
              </w:rPr>
              <w:t>2</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63</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63</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-16,20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262,4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262,4</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-12,20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148,9</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148,9</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210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84,7</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254,1</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51,8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51,8</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375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17,6</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88</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77</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385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24</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1,20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0,6</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0,6</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83</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83</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14,4</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23,0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23,0</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85</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170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33,6</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67,2</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87</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174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60,8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121,6</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352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77,4</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309,6</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10,80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116,6</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116,6</w:t>
            </w:r>
          </w:p>
        </w:tc>
      </w:tr>
      <w:tr w:rsidR="004872FD" w:rsidTr="006A6250">
        <w:trPr>
          <w:trHeight w:val="20"/>
        </w:trPr>
        <w:tc>
          <w:tcPr>
            <w:tcW w:w="135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92</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12,80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163,8</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163,8</w:t>
            </w:r>
          </w:p>
        </w:tc>
      </w:tr>
      <w:tr w:rsidR="004872FD" w:rsidTr="006A6250">
        <w:trPr>
          <w:trHeight w:val="20"/>
        </w:trPr>
        <w:tc>
          <w:tcPr>
            <w:tcW w:w="1358" w:type="dxa"/>
          </w:tcPr>
          <w:p w:rsidR="004872FD" w:rsidRDefault="004872FD" w:rsidP="006A6250">
            <w:pPr>
              <w:spacing w:after="0" w:line="240" w:lineRule="auto"/>
              <w:jc w:val="center"/>
              <w:rPr>
                <w:rFonts w:ascii="Times New Roman" w:eastAsiaTheme="minorEastAsia" w:hAnsi="Times New Roman"/>
                <w:sz w:val="24"/>
                <w:lang w:val="en-US"/>
              </w:rPr>
            </w:pP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2375</w:t>
            </w:r>
          </w:p>
        </w:tc>
        <w:tc>
          <w:tcPr>
            <w:tcW w:w="1359" w:type="dxa"/>
          </w:tcPr>
          <w:p w:rsidR="004872FD" w:rsidRDefault="004872FD" w:rsidP="006A6250">
            <w:pPr>
              <w:spacing w:after="0" w:line="240" w:lineRule="auto"/>
              <w:jc w:val="center"/>
              <w:rPr>
                <w:rFonts w:ascii="Times New Roman" w:eastAsiaTheme="minorEastAsia" w:hAnsi="Times New Roman"/>
                <w:sz w:val="24"/>
                <w:lang w:val="en-US"/>
              </w:rPr>
            </w:pPr>
          </w:p>
        </w:tc>
        <w:tc>
          <w:tcPr>
            <w:tcW w:w="1359" w:type="dxa"/>
          </w:tcPr>
          <w:p w:rsidR="004872FD" w:rsidRDefault="004872FD" w:rsidP="006A6250">
            <w:pPr>
              <w:spacing w:after="0" w:line="240" w:lineRule="auto"/>
              <w:jc w:val="center"/>
              <w:rPr>
                <w:rFonts w:ascii="Times New Roman" w:eastAsiaTheme="minorEastAsia" w:hAnsi="Times New Roman"/>
                <w:sz w:val="24"/>
                <w:lang w:val="en-US"/>
              </w:rPr>
            </w:pPr>
          </w:p>
        </w:tc>
        <w:tc>
          <w:tcPr>
            <w:tcW w:w="135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1647,4</w:t>
            </w:r>
          </w:p>
        </w:tc>
      </w:tr>
    </w:tbl>
    <w:p w:rsidR="004872FD" w:rsidRDefault="004872FD">
      <w:pPr>
        <w:spacing w:after="0" w:line="480" w:lineRule="auto"/>
        <w:rPr>
          <w:rFonts w:ascii="Times New Roman" w:eastAsiaTheme="minorEastAsia" w:hAnsi="Times New Roman"/>
          <w:sz w:val="24"/>
          <w:lang w:val="en-US"/>
        </w:rPr>
      </w:pP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t xml:space="preserve">Dari </w:t>
      </w:r>
      <w:proofErr w:type="spellStart"/>
      <w:r>
        <w:rPr>
          <w:rFonts w:ascii="Times New Roman" w:eastAsiaTheme="minorEastAsia" w:hAnsi="Times New Roman"/>
          <w:sz w:val="24"/>
          <w:lang w:val="en-US"/>
        </w:rPr>
        <w:t>tabel</w:t>
      </w:r>
      <w:proofErr w:type="spellEnd"/>
      <w:r>
        <w:rPr>
          <w:rFonts w:ascii="Times New Roman" w:eastAsiaTheme="minorEastAsia" w:hAnsi="Times New Roman"/>
          <w:sz w:val="24"/>
          <w:lang w:val="en-US"/>
        </w:rPr>
        <w:t xml:space="preserve"> di </w:t>
      </w:r>
      <w:proofErr w:type="spellStart"/>
      <w:r>
        <w:rPr>
          <w:rFonts w:ascii="Times New Roman" w:eastAsiaTheme="minorEastAsia" w:hAnsi="Times New Roman"/>
          <w:sz w:val="24"/>
          <w:lang w:val="en-US"/>
        </w:rPr>
        <w:t>atas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selanjutnya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dihitung</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nilai</w:t>
      </w:r>
      <w:proofErr w:type="spellEnd"/>
      <w:r>
        <w:rPr>
          <w:rFonts w:ascii="Times New Roman" w:eastAsiaTheme="minorEastAsia" w:hAnsi="Times New Roman"/>
          <w:sz w:val="24"/>
          <w:lang w:val="en-US"/>
        </w:rPr>
        <w:t xml:space="preserve"> rata-rata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deviasinya</w:t>
      </w:r>
      <w:proofErr w:type="spellEnd"/>
      <w:r>
        <w:rPr>
          <w:rFonts w:ascii="Times New Roman" w:eastAsiaTheme="minorEastAsia" w:hAnsi="Times New Roman"/>
          <w:sz w:val="24"/>
          <w:lang w:val="en-US"/>
        </w:rPr>
        <w:t>.</w:t>
      </w:r>
    </w:p>
    <w:p w:rsidR="004872FD" w:rsidRDefault="006A6250">
      <w:pPr>
        <w:pStyle w:val="ListParagraph"/>
        <w:numPr>
          <w:ilvl w:val="0"/>
          <w:numId w:val="67"/>
        </w:num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Rata-rata (mean)</w:t>
      </w:r>
    </w:p>
    <w:p w:rsidR="004872FD" w:rsidRDefault="00C92388">
      <w:pPr>
        <w:spacing w:after="0" w:line="480" w:lineRule="auto"/>
        <w:ind w:left="360"/>
        <w:rPr>
          <w:rFonts w:ascii="Times New Roman" w:eastAsiaTheme="minorEastAsia" w:hAnsi="Times New Roman"/>
          <w:sz w:val="24"/>
          <w:lang w:val="en-US"/>
        </w:rPr>
      </w:pPr>
      <m:oMathPara>
        <m:oMathParaPr>
          <m:jc m:val="left"/>
        </m:oMathParaPr>
        <m:oMath>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r>
            <w:rPr>
              <w:rFonts w:ascii="Cambria Math" w:eastAsiaTheme="minorEastAsia" w:hAnsi="Cambria Math"/>
              <w:sz w:val="24"/>
              <w:lang w:val="en-US"/>
            </w:rPr>
            <m:t xml:space="preserve">= </m:t>
          </m:r>
          <m:f>
            <m:fPr>
              <m:ctrlPr>
                <w:rPr>
                  <w:rFonts w:ascii="Cambria Math" w:eastAsiaTheme="minorEastAsia" w:hAnsi="Cambria Math"/>
                  <w:i/>
                  <w:sz w:val="24"/>
                  <w:lang w:val="en-US"/>
                </w:rPr>
              </m:ctrlPr>
            </m:fPr>
            <m:num>
              <m:nary>
                <m:naryPr>
                  <m:chr m:val="∑"/>
                  <m:limLoc m:val="undOvr"/>
                  <m:subHide m:val="1"/>
                  <m:supHide m:val="1"/>
                  <m:ctrlPr>
                    <w:rPr>
                      <w:rFonts w:ascii="Cambria Math" w:eastAsiaTheme="minorEastAsia" w:hAnsi="Cambria Math"/>
                      <w:i/>
                      <w:sz w:val="24"/>
                      <w:lang w:val="en-US"/>
                    </w:rPr>
                  </m:ctrlPr>
                </m:naryPr>
                <m:sub/>
                <m:sup/>
                <m:e>
                  <m:sSub>
                    <m:sSubPr>
                      <m:ctrlPr>
                        <w:rPr>
                          <w:rFonts w:ascii="Cambria Math" w:eastAsiaTheme="minorEastAsia" w:hAnsi="Cambria Math"/>
                          <w:i/>
                          <w:sz w:val="24"/>
                          <w:lang w:val="en-US"/>
                        </w:rPr>
                      </m:ctrlPr>
                    </m:sSubPr>
                    <m:e>
                      <m:r>
                        <w:rPr>
                          <w:rFonts w:ascii="Cambria Math" w:eastAsiaTheme="minorEastAsia" w:hAnsi="Cambria Math"/>
                          <w:sz w:val="24"/>
                          <w:lang w:val="en-US"/>
                        </w:rPr>
                        <m:t>x</m:t>
                      </m:r>
                    </m:e>
                    <m:sub>
                      <m:r>
                        <w:rPr>
                          <w:rFonts w:ascii="Cambria Math" w:eastAsiaTheme="minorEastAsia" w:hAnsi="Cambria Math"/>
                          <w:sz w:val="24"/>
                          <w:lang w:val="en-US"/>
                        </w:rPr>
                        <m:t>i</m:t>
                      </m:r>
                    </m:sub>
                  </m:sSub>
                </m:e>
              </m:nary>
            </m:num>
            <m:den>
              <m:r>
                <w:rPr>
                  <w:rFonts w:ascii="Cambria Math" w:eastAsiaTheme="minorEastAsia" w:hAnsi="Cambria Math"/>
                  <w:sz w:val="24"/>
                  <w:lang w:val="en-US"/>
                </w:rPr>
                <m:t>n</m:t>
              </m:r>
            </m:den>
          </m:f>
        </m:oMath>
      </m:oMathPara>
    </w:p>
    <w:p w:rsidR="004872FD" w:rsidRDefault="006A6250">
      <w:p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2375</m:t>
            </m:r>
          </m:num>
          <m:den>
            <m:r>
              <w:rPr>
                <w:rFonts w:ascii="Cambria Math" w:eastAsiaTheme="minorEastAsia" w:hAnsi="Cambria Math"/>
                <w:sz w:val="24"/>
                <w:lang w:val="en-US"/>
              </w:rPr>
              <m:t>30</m:t>
            </m:r>
          </m:den>
        </m:f>
      </m:oMath>
    </w:p>
    <w:p w:rsidR="004872FD" w:rsidRDefault="006A6250">
      <w:pPr>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 79,16</w:t>
      </w:r>
    </w:p>
    <w:p w:rsidR="004872FD" w:rsidRDefault="006A6250">
      <w:pPr>
        <w:spacing w:after="0" w:line="480" w:lineRule="auto"/>
        <w:ind w:left="360"/>
        <w:rPr>
          <w:rFonts w:ascii="Times New Roman" w:eastAsiaTheme="minorEastAsia" w:hAnsi="Times New Roman"/>
          <w:sz w:val="24"/>
        </w:rPr>
      </w:pPr>
      <w:r>
        <w:rPr>
          <w:rFonts w:ascii="Times New Roman" w:eastAsiaTheme="minorEastAsia" w:hAnsi="Times New Roman"/>
          <w:sz w:val="24"/>
          <w:lang w:val="en-US"/>
        </w:rPr>
        <w:t>= 79,2</w:t>
      </w:r>
    </w:p>
    <w:p w:rsidR="004872FD" w:rsidRDefault="006A6250">
      <w:pPr>
        <w:pStyle w:val="ListParagraph"/>
        <w:numPr>
          <w:ilvl w:val="0"/>
          <w:numId w:val="67"/>
        </w:numPr>
        <w:spacing w:after="0" w:line="480" w:lineRule="auto"/>
        <w:ind w:left="360"/>
        <w:rPr>
          <w:rFonts w:ascii="Times New Roman" w:eastAsiaTheme="minorEastAsia" w:hAnsi="Times New Roman"/>
          <w:sz w:val="24"/>
          <w:lang w:val="en-US"/>
        </w:rPr>
      </w:pP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w:t>
      </w:r>
      <w:proofErr w:type="spellEnd"/>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S</w:t>
      </w:r>
      <w:r>
        <w:rPr>
          <w:rFonts w:ascii="Times New Roman" w:eastAsiaTheme="minorEastAsia" w:hAnsi="Times New Roman"/>
          <w:sz w:val="24"/>
          <w:vertAlign w:val="superscript"/>
          <w:lang w:val="en-US"/>
        </w:rPr>
        <w:t>2</w:t>
      </w: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nary>
              <m:naryPr>
                <m:chr m:val="∑"/>
                <m:limLoc m:val="undOvr"/>
                <m:subHide m:val="1"/>
                <m:supHide m:val="1"/>
                <m:ctrlPr>
                  <w:rPr>
                    <w:rFonts w:ascii="Cambria Math" w:eastAsiaTheme="minorEastAsia" w:hAnsi="Cambria Math"/>
                    <w:i/>
                    <w:sz w:val="24"/>
                    <w:lang w:val="en-US"/>
                  </w:rPr>
                </m:ctrlPr>
              </m:naryPr>
              <m:sub/>
              <m:sup/>
              <m:e>
                <m:sSub>
                  <m:sSubPr>
                    <m:ctrlPr>
                      <w:rPr>
                        <w:rFonts w:ascii="Cambria Math" w:eastAsiaTheme="minorEastAsia" w:hAnsi="Cambria Math"/>
                        <w:i/>
                        <w:sz w:val="24"/>
                        <w:lang w:val="en-US"/>
                      </w:rPr>
                    </m:ctrlPr>
                  </m:sSubPr>
                  <m:e>
                    <m:r>
                      <w:rPr>
                        <w:rFonts w:ascii="Cambria Math" w:eastAsiaTheme="minorEastAsia" w:hAnsi="Cambria Math"/>
                        <w:sz w:val="24"/>
                        <w:lang w:val="en-US"/>
                      </w:rPr>
                      <m:t>f</m:t>
                    </m:r>
                  </m:e>
                  <m:sub>
                    <m:r>
                      <w:rPr>
                        <w:rFonts w:ascii="Cambria Math" w:eastAsiaTheme="minorEastAsia" w:hAnsi="Cambria Math"/>
                        <w:sz w:val="24"/>
                        <w:lang w:val="en-US"/>
                      </w:rPr>
                      <m:t>i</m:t>
                    </m:r>
                  </m:sub>
                </m:sSub>
                <m:sSup>
                  <m:sSupPr>
                    <m:ctrlPr>
                      <w:rPr>
                        <w:rFonts w:ascii="Cambria Math" w:eastAsiaTheme="minorEastAsia" w:hAnsi="Cambria Math"/>
                        <w:i/>
                        <w:sz w:val="24"/>
                        <w:lang w:val="en-US"/>
                      </w:rPr>
                    </m:ctrlPr>
                  </m:sSupPr>
                  <m:e>
                    <m:r>
                      <w:rPr>
                        <w:rFonts w:ascii="Cambria Math" w:eastAsiaTheme="minorEastAsia" w:hAnsi="Cambria Math"/>
                        <w:sz w:val="24"/>
                        <w:lang w:val="en-US"/>
                      </w:rPr>
                      <m:t>(</m:t>
                    </m:r>
                    <m:sSub>
                      <m:sSubPr>
                        <m:ctrlPr>
                          <w:rPr>
                            <w:rFonts w:ascii="Cambria Math" w:eastAsiaTheme="minorEastAsia" w:hAnsi="Cambria Math"/>
                            <w:i/>
                            <w:sz w:val="24"/>
                            <w:lang w:val="en-US"/>
                          </w:rPr>
                        </m:ctrlPr>
                      </m:sSubPr>
                      <m:e>
                        <m:r>
                          <w:rPr>
                            <w:rFonts w:ascii="Cambria Math" w:eastAsiaTheme="minorEastAsia" w:hAnsi="Cambria Math"/>
                            <w:sz w:val="24"/>
                            <w:lang w:val="en-US"/>
                          </w:rPr>
                          <m:t>x</m:t>
                        </m:r>
                      </m:e>
                      <m:sub>
                        <m:r>
                          <w:rPr>
                            <w:rFonts w:ascii="Cambria Math" w:eastAsiaTheme="minorEastAsia" w:hAnsi="Cambria Math"/>
                            <w:sz w:val="24"/>
                            <w:lang w:val="en-US"/>
                          </w:rPr>
                          <m:t>i</m:t>
                        </m:r>
                      </m:sub>
                    </m:sSub>
                    <m:r>
                      <w:rPr>
                        <w:rFonts w:ascii="Cambria Math" w:eastAsiaTheme="minorEastAsia" w:hAnsi="Cambria Math"/>
                        <w:sz w:val="24"/>
                        <w:lang w:val="en-US"/>
                      </w:rPr>
                      <m:t>-</m:t>
                    </m:r>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r>
                      <w:rPr>
                        <w:rFonts w:ascii="Cambria Math" w:eastAsiaTheme="minorEastAsia" w:hAnsi="Cambria Math"/>
                        <w:sz w:val="24"/>
                        <w:lang w:val="en-US"/>
                      </w:rPr>
                      <m:t>)</m:t>
                    </m:r>
                  </m:e>
                  <m:sup>
                    <m:r>
                      <w:rPr>
                        <w:rFonts w:ascii="Cambria Math" w:eastAsiaTheme="minorEastAsia" w:hAnsi="Cambria Math"/>
                        <w:sz w:val="24"/>
                        <w:lang w:val="en-US"/>
                      </w:rPr>
                      <m:t>2</m:t>
                    </m:r>
                  </m:sup>
                </m:sSup>
              </m:e>
            </m:nary>
          </m:num>
          <m:den>
            <m:r>
              <w:rPr>
                <w:rFonts w:ascii="Cambria Math" w:eastAsiaTheme="minorEastAsia" w:hAnsi="Cambria Math"/>
                <w:sz w:val="24"/>
                <w:lang w:val="en-US"/>
              </w:rPr>
              <m:t>N (N-1)</m:t>
            </m:r>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1647,4</m:t>
            </m:r>
          </m:num>
          <m:den>
            <m:r>
              <w:rPr>
                <w:rFonts w:ascii="Cambria Math" w:eastAsiaTheme="minorEastAsia" w:hAnsi="Cambria Math"/>
                <w:sz w:val="24"/>
                <w:lang w:val="en-US"/>
              </w:rPr>
              <m:t>29</m:t>
            </m:r>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lastRenderedPageBreak/>
        <w:tab/>
        <w:t>= 56,8</w:t>
      </w:r>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56,8</m:t>
            </m:r>
          </m:e>
        </m:rad>
      </m:oMath>
    </w:p>
    <w:p w:rsidR="004872FD" w:rsidRDefault="006A6250">
      <w:pPr>
        <w:pStyle w:val="ListParagraph"/>
        <w:spacing w:after="0" w:line="480" w:lineRule="auto"/>
        <w:ind w:left="360"/>
        <w:rPr>
          <w:rFonts w:ascii="Times New Roman" w:eastAsiaTheme="minorEastAsia" w:hAnsi="Times New Roman"/>
          <w:sz w:val="24"/>
        </w:rPr>
      </w:pPr>
      <w:r>
        <w:rPr>
          <w:rFonts w:ascii="Times New Roman" w:eastAsiaTheme="minorEastAsia" w:hAnsi="Times New Roman"/>
          <w:sz w:val="24"/>
          <w:lang w:val="en-US"/>
        </w:rPr>
        <w:tab/>
        <w:t>= 7,53</w:t>
      </w:r>
    </w:p>
    <w:p w:rsidR="004872FD" w:rsidRDefault="006A6250">
      <w:pPr>
        <w:pStyle w:val="ListParagraph"/>
        <w:numPr>
          <w:ilvl w:val="0"/>
          <w:numId w:val="67"/>
        </w:numPr>
        <w:spacing w:after="0" w:line="480" w:lineRule="auto"/>
        <w:ind w:left="360"/>
        <w:rPr>
          <w:rFonts w:ascii="Times New Roman" w:eastAsiaTheme="minorEastAsia" w:hAnsi="Times New Roman"/>
          <w:sz w:val="24"/>
          <w:lang w:val="en-US"/>
        </w:rPr>
      </w:pP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Error</w:t>
      </w:r>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SE</w:t>
      </w: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SD</m:t>
            </m:r>
          </m:num>
          <m:den>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N-1</m:t>
                </m:r>
              </m:e>
            </m:rad>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7,53</m:t>
            </m:r>
          </m:num>
          <m:den>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29</m:t>
                </m:r>
              </m:e>
            </m:rad>
          </m:den>
        </m:f>
      </m:oMath>
    </w:p>
    <w:p w:rsidR="004872FD" w:rsidRDefault="006A6250">
      <w:pPr>
        <w:pStyle w:val="ListParagraph"/>
        <w:spacing w:after="0" w:line="480" w:lineRule="auto"/>
        <w:ind w:left="360"/>
        <w:rPr>
          <w:rFonts w:ascii="Times New Roman" w:eastAsiaTheme="minorEastAsia" w:hAnsi="Times New Roman"/>
          <w:sz w:val="24"/>
          <w:lang w:val="en-US"/>
        </w:rPr>
      </w:pPr>
      <w:r>
        <w:rPr>
          <w:rFonts w:ascii="Times New Roman" w:eastAsiaTheme="minorEastAsia" w:hAnsi="Times New Roman"/>
          <w:sz w:val="24"/>
          <w:lang w:val="en-US"/>
        </w:rPr>
        <w:tab/>
        <w:t>= 1,39</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 xml:space="preserve">Dari </w:t>
      </w:r>
      <w:proofErr w:type="spellStart"/>
      <w:r>
        <w:rPr>
          <w:rFonts w:ascii="Times New Roman" w:eastAsiaTheme="minorEastAsia" w:hAnsi="Times New Roman"/>
          <w:sz w:val="24"/>
          <w:lang w:val="en-US"/>
        </w:rPr>
        <w:t>perhitungan</w:t>
      </w:r>
      <w:proofErr w:type="spellEnd"/>
      <w:r>
        <w:rPr>
          <w:rFonts w:ascii="Times New Roman" w:eastAsiaTheme="minorEastAsia" w:hAnsi="Times New Roman"/>
          <w:sz w:val="24"/>
          <w:lang w:val="en-US"/>
        </w:rPr>
        <w:t xml:space="preserve"> di </w:t>
      </w:r>
      <w:proofErr w:type="spellStart"/>
      <w:r>
        <w:rPr>
          <w:rFonts w:ascii="Times New Roman" w:eastAsiaTheme="minorEastAsia" w:hAnsi="Times New Roman"/>
          <w:sz w:val="24"/>
          <w:lang w:val="en-US"/>
        </w:rPr>
        <w:t>atas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diperoleh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nilai</w:t>
      </w:r>
      <w:proofErr w:type="spellEnd"/>
      <w:r>
        <w:rPr>
          <w:rFonts w:ascii="Times New Roman" w:eastAsiaTheme="minorEastAsia" w:hAnsi="Times New Roman"/>
          <w:sz w:val="24"/>
          <w:lang w:val="en-US"/>
        </w:rPr>
        <w:t xml:space="preserve"> rata-rata (mean) = 79,2,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deviasinya</w:t>
      </w:r>
      <w:proofErr w:type="spellEnd"/>
      <w:r>
        <w:rPr>
          <w:rFonts w:ascii="Times New Roman" w:eastAsiaTheme="minorEastAsia" w:hAnsi="Times New Roman"/>
          <w:sz w:val="24"/>
          <w:lang w:val="en-US"/>
        </w:rPr>
        <w:t xml:space="preserve"> = 7,53,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standar</w:t>
      </w:r>
      <w:proofErr w:type="spellEnd"/>
      <w:r>
        <w:rPr>
          <w:rFonts w:ascii="Times New Roman" w:eastAsiaTheme="minorEastAsia" w:hAnsi="Times New Roman"/>
          <w:sz w:val="24"/>
          <w:lang w:val="en-US"/>
        </w:rPr>
        <w:t xml:space="preserve"> error = 1,39. </w:t>
      </w:r>
      <w:proofErr w:type="spellStart"/>
      <w:r>
        <w:rPr>
          <w:rFonts w:ascii="Times New Roman" w:eastAsiaTheme="minorEastAsia" w:hAnsi="Times New Roman"/>
          <w:sz w:val="24"/>
          <w:lang w:val="en-US"/>
        </w:rPr>
        <w:t>Berdasarkan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perhitungan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tersebut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dapat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dikategorikan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menjadi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tiga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kategori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amat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cukup</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Adapun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kententuan-ketentuan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pengkategorian</w:t>
      </w:r>
      <w:proofErr w:type="spellEnd"/>
      <w:r>
        <w:rPr>
          <w:rFonts w:ascii="Times New Roman" w:eastAsiaTheme="minorEastAsia" w:hAnsi="Times New Roman"/>
          <w:sz w:val="24"/>
          <w:lang w:val="en-US"/>
        </w:rPr>
        <w:t xml:space="preserve"> data </w:t>
      </w:r>
      <w:proofErr w:type="spellStart"/>
      <w:r>
        <w:rPr>
          <w:rFonts w:ascii="Times New Roman" w:eastAsiaTheme="minorEastAsia" w:hAnsi="Times New Roman"/>
          <w:sz w:val="24"/>
          <w:lang w:val="en-US"/>
        </w:rPr>
        <w:t>tersebut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seperti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tertulis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tabel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berikut</w:t>
      </w:r>
      <w:proofErr w:type="spellEnd"/>
      <w:r>
        <w:rPr>
          <w:rFonts w:ascii="Times New Roman" w:eastAsiaTheme="minorEastAsia" w:hAnsi="Times New Roman"/>
          <w:sz w:val="24"/>
          <w:lang w:val="en-US"/>
        </w:rPr>
        <w:t>:</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Tabel</w:t>
      </w:r>
      <w:proofErr w:type="spellEnd"/>
      <w:r>
        <w:rPr>
          <w:rFonts w:ascii="Times New Roman" w:eastAsiaTheme="minorEastAsia" w:hAnsi="Times New Roman"/>
          <w:b/>
          <w:sz w:val="24"/>
          <w:lang w:val="en-US"/>
        </w:rPr>
        <w:t xml:space="preserve"> 4.6</w:t>
      </w:r>
    </w:p>
    <w:p w:rsidR="004872FD" w:rsidRDefault="006A6250">
      <w:pPr>
        <w:spacing w:after="0" w:line="48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Identifikasi</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Kecenderungan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Nilai</w:t>
      </w:r>
      <w:proofErr w:type="spellEnd"/>
      <w:r>
        <w:rPr>
          <w:rFonts w:ascii="Times New Roman" w:eastAsiaTheme="minorEastAsia" w:hAnsi="Times New Roman"/>
          <w:b/>
          <w:sz w:val="24"/>
          <w:lang w:val="en-US"/>
        </w:rPr>
        <w:t xml:space="preserve"> Pre test</w:t>
      </w:r>
    </w:p>
    <w:tbl>
      <w:tblPr>
        <w:tblStyle w:val="TableGrid"/>
        <w:tblW w:w="0" w:type="auto"/>
        <w:tblLook w:val="04A0" w:firstRow="1" w:lastRow="0" w:firstColumn="1" w:lastColumn="0" w:noHBand="0" w:noVBand="1"/>
      </w:tblPr>
      <w:tblGrid>
        <w:gridCol w:w="2038"/>
        <w:gridCol w:w="2038"/>
        <w:gridCol w:w="2038"/>
        <w:gridCol w:w="2039"/>
      </w:tblGrid>
      <w:tr w:rsidR="004872FD">
        <w:tc>
          <w:tcPr>
            <w:tcW w:w="2038" w:type="dxa"/>
          </w:tcPr>
          <w:p w:rsidR="004872FD" w:rsidRDefault="006A6250" w:rsidP="006A6250">
            <w:pPr>
              <w:spacing w:after="0" w:line="24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Skor</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Penilaian</w:t>
            </w:r>
            <w:proofErr w:type="spellEnd"/>
          </w:p>
        </w:tc>
        <w:tc>
          <w:tcPr>
            <w:tcW w:w="2038" w:type="dxa"/>
          </w:tcPr>
          <w:p w:rsidR="004872FD" w:rsidRDefault="006A6250" w:rsidP="006A6250">
            <w:pPr>
              <w:spacing w:after="0" w:line="24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absolute</w:t>
            </w:r>
            <w:proofErr w:type="spellEnd"/>
          </w:p>
        </w:tc>
        <w:tc>
          <w:tcPr>
            <w:tcW w:w="2038" w:type="dxa"/>
          </w:tcPr>
          <w:p w:rsidR="004872FD" w:rsidRDefault="006A6250" w:rsidP="006A6250">
            <w:pPr>
              <w:spacing w:after="0" w:line="24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relative</w:t>
            </w:r>
            <w:proofErr w:type="spellEnd"/>
          </w:p>
        </w:tc>
        <w:tc>
          <w:tcPr>
            <w:tcW w:w="2039" w:type="dxa"/>
          </w:tcPr>
          <w:p w:rsidR="004872FD" w:rsidRDefault="006A6250" w:rsidP="006A6250">
            <w:pPr>
              <w:spacing w:after="0" w:line="240" w:lineRule="auto"/>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Kategori</w:t>
            </w:r>
            <w:proofErr w:type="spellEnd"/>
          </w:p>
        </w:tc>
      </w:tr>
      <w:tr w:rsidR="004872FD">
        <w:tc>
          <w:tcPr>
            <w:tcW w:w="2038"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85 - 100</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10</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33,3%</w:t>
            </w:r>
          </w:p>
        </w:tc>
        <w:tc>
          <w:tcPr>
            <w:tcW w:w="2039"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Amat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p>
        </w:tc>
      </w:tr>
      <w:tr w:rsidR="004872FD">
        <w:tc>
          <w:tcPr>
            <w:tcW w:w="2038"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70 – 84</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18</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60%</w:t>
            </w:r>
          </w:p>
        </w:tc>
        <w:tc>
          <w:tcPr>
            <w:tcW w:w="2039"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Baik</w:t>
            </w:r>
            <w:proofErr w:type="spellEnd"/>
          </w:p>
        </w:tc>
      </w:tr>
      <w:tr w:rsidR="004872FD">
        <w:tc>
          <w:tcPr>
            <w:tcW w:w="2038"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56 – 69</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2039"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Cukup</w:t>
            </w:r>
            <w:proofErr w:type="spellEnd"/>
          </w:p>
        </w:tc>
      </w:tr>
      <w:tr w:rsidR="004872FD">
        <w:tc>
          <w:tcPr>
            <w:tcW w:w="2038"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40 – 55</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9"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Kurang</w:t>
            </w:r>
            <w:proofErr w:type="spellEnd"/>
          </w:p>
        </w:tc>
      </w:tr>
      <w:tr w:rsidR="004872FD">
        <w:tc>
          <w:tcPr>
            <w:tcW w:w="2038"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Skor</w:t>
            </w:r>
            <w:proofErr w:type="spellEnd"/>
            <w:r>
              <w:rPr>
                <w:rFonts w:ascii="Times New Roman" w:eastAsiaTheme="minorEastAsia" w:hAnsi="Times New Roman"/>
                <w:sz w:val="24"/>
                <w:lang w:val="en-US"/>
              </w:rPr>
              <w:t xml:space="preserve"> 0 – 39</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w:t>
            </w:r>
          </w:p>
        </w:tc>
        <w:tc>
          <w:tcPr>
            <w:tcW w:w="2039" w:type="dxa"/>
          </w:tcPr>
          <w:p w:rsidR="004872FD" w:rsidRDefault="006A6250" w:rsidP="006A6250">
            <w:pPr>
              <w:spacing w:after="0" w:line="240" w:lineRule="auto"/>
              <w:jc w:val="center"/>
              <w:rPr>
                <w:rFonts w:ascii="Times New Roman" w:eastAsiaTheme="minorEastAsia" w:hAnsi="Times New Roman"/>
                <w:sz w:val="24"/>
                <w:lang w:val="en-US"/>
              </w:rPr>
            </w:pPr>
            <w:proofErr w:type="spellStart"/>
            <w:r>
              <w:rPr>
                <w:rFonts w:ascii="Times New Roman" w:eastAsiaTheme="minorEastAsia" w:hAnsi="Times New Roman"/>
                <w:sz w:val="24"/>
                <w:lang w:val="en-US"/>
              </w:rPr>
              <w:t>Sangat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kurang</w:t>
            </w:r>
            <w:proofErr w:type="spellEnd"/>
          </w:p>
        </w:tc>
      </w:tr>
      <w:tr w:rsidR="004872FD">
        <w:tc>
          <w:tcPr>
            <w:tcW w:w="2038" w:type="dxa"/>
          </w:tcPr>
          <w:p w:rsidR="004872FD" w:rsidRDefault="004872FD" w:rsidP="006A6250">
            <w:pPr>
              <w:spacing w:after="0" w:line="240" w:lineRule="auto"/>
              <w:jc w:val="center"/>
              <w:rPr>
                <w:rFonts w:ascii="Times New Roman" w:eastAsiaTheme="minorEastAsia" w:hAnsi="Times New Roman"/>
                <w:sz w:val="24"/>
                <w:lang w:val="en-US"/>
              </w:rPr>
            </w:pP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2038"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100%</w:t>
            </w:r>
          </w:p>
        </w:tc>
        <w:tc>
          <w:tcPr>
            <w:tcW w:w="2039" w:type="dxa"/>
          </w:tcPr>
          <w:p w:rsidR="004872FD" w:rsidRDefault="004872FD" w:rsidP="006A6250">
            <w:pPr>
              <w:spacing w:after="0" w:line="240" w:lineRule="auto"/>
              <w:jc w:val="center"/>
              <w:rPr>
                <w:rFonts w:ascii="Times New Roman" w:eastAsiaTheme="minorEastAsia" w:hAnsi="Times New Roman"/>
                <w:sz w:val="24"/>
                <w:lang w:val="en-US"/>
              </w:rPr>
            </w:pPr>
          </w:p>
        </w:tc>
      </w:tr>
    </w:tbl>
    <w:p w:rsidR="004872FD" w:rsidRDefault="004872FD">
      <w:pPr>
        <w:spacing w:after="0" w:line="480" w:lineRule="auto"/>
        <w:jc w:val="center"/>
        <w:rPr>
          <w:rFonts w:ascii="Times New Roman" w:eastAsiaTheme="minorEastAsia" w:hAnsi="Times New Roman"/>
          <w:sz w:val="24"/>
          <w:lang w:val="en-US"/>
        </w:rPr>
      </w:pPr>
    </w:p>
    <w:p w:rsidR="004872FD" w:rsidRDefault="006A6250">
      <w:pPr>
        <w:spacing w:after="0" w:line="480" w:lineRule="auto"/>
        <w:jc w:val="both"/>
        <w:rPr>
          <w:rFonts w:ascii="Times New Roman" w:eastAsiaTheme="minorEastAsia" w:hAnsi="Times New Roman"/>
          <w:sz w:val="24"/>
        </w:rPr>
      </w:pPr>
      <w:r>
        <w:rPr>
          <w:rFonts w:ascii="Times New Roman" w:eastAsiaTheme="minorEastAsia" w:hAnsi="Times New Roman"/>
          <w:sz w:val="24"/>
          <w:lang w:val="en-US"/>
        </w:rPr>
        <w:tab/>
      </w:r>
      <w:proofErr w:type="spellStart"/>
      <w:r>
        <w:rPr>
          <w:rFonts w:ascii="Times New Roman" w:eastAsiaTheme="minorEastAsia" w:hAnsi="Times New Roman"/>
          <w:sz w:val="24"/>
          <w:lang w:val="en-US"/>
        </w:rPr>
        <w:t>Berdasarkan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tabel</w:t>
      </w:r>
      <w:proofErr w:type="spellEnd"/>
      <w:r>
        <w:rPr>
          <w:rFonts w:ascii="Times New Roman" w:eastAsiaTheme="minorEastAsia" w:hAnsi="Times New Roman"/>
          <w:sz w:val="24"/>
          <w:lang w:val="en-US"/>
        </w:rPr>
        <w:t xml:space="preserve"> di </w:t>
      </w:r>
      <w:proofErr w:type="spellStart"/>
      <w:r>
        <w:rPr>
          <w:rFonts w:ascii="Times New Roman" w:eastAsiaTheme="minorEastAsia" w:hAnsi="Times New Roman"/>
          <w:sz w:val="24"/>
          <w:lang w:val="en-US"/>
        </w:rPr>
        <w:t>atas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dapat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diketahui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bahwa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nilai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post test</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diberikan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menulis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wacana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argumentasi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berdasarkan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hasil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termasuk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dalam</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kategori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amat</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sebanyak</w:t>
      </w:r>
      <w:proofErr w:type="spellEnd"/>
      <w:r>
        <w:rPr>
          <w:rFonts w:ascii="Times New Roman" w:eastAsiaTheme="minorEastAsia" w:hAnsi="Times New Roman"/>
          <w:sz w:val="24"/>
          <w:lang w:val="en-US"/>
        </w:rPr>
        <w:t xml:space="preserve"> 10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(33,3%) </w:t>
      </w:r>
      <w:proofErr w:type="spellStart"/>
      <w:r>
        <w:rPr>
          <w:rFonts w:ascii="Times New Roman" w:eastAsiaTheme="minorEastAsia" w:hAnsi="Times New Roman"/>
          <w:sz w:val="24"/>
          <w:lang w:val="en-US"/>
        </w:rPr>
        <w:t>dan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baik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sebanyak</w:t>
      </w:r>
      <w:proofErr w:type="spellEnd"/>
      <w:r>
        <w:rPr>
          <w:rFonts w:ascii="Times New Roman" w:eastAsiaTheme="minorEastAsia" w:hAnsi="Times New Roman"/>
          <w:sz w:val="24"/>
          <w:lang w:val="en-US"/>
        </w:rPr>
        <w:t xml:space="preserve"> 18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(60%) </w:t>
      </w:r>
      <w:proofErr w:type="spellStart"/>
      <w:r>
        <w:rPr>
          <w:rFonts w:ascii="Times New Roman" w:eastAsiaTheme="minorEastAsia" w:hAnsi="Times New Roman"/>
          <w:sz w:val="24"/>
          <w:lang w:val="en-US"/>
        </w:rPr>
        <w:t>serta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cukup</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sebanyak</w:t>
      </w:r>
      <w:proofErr w:type="spellEnd"/>
      <w:r>
        <w:rPr>
          <w:rFonts w:ascii="Times New Roman" w:eastAsiaTheme="minorEastAsia" w:hAnsi="Times New Roman"/>
          <w:sz w:val="24"/>
          <w:lang w:val="en-US"/>
        </w:rPr>
        <w:t xml:space="preserve"> 2 </w:t>
      </w:r>
      <w:proofErr w:type="spellStart"/>
      <w:r>
        <w:rPr>
          <w:rFonts w:ascii="Times New Roman" w:eastAsiaTheme="minorEastAsia" w:hAnsi="Times New Roman"/>
          <w:sz w:val="24"/>
          <w:lang w:val="en-US"/>
        </w:rPr>
        <w:t>siswa</w:t>
      </w:r>
      <w:proofErr w:type="spellEnd"/>
      <w:r>
        <w:rPr>
          <w:rFonts w:ascii="Times New Roman" w:eastAsiaTheme="minorEastAsia" w:hAnsi="Times New Roman"/>
          <w:sz w:val="24"/>
          <w:lang w:val="en-US"/>
        </w:rPr>
        <w:t xml:space="preserve"> (6,7%).</w:t>
      </w:r>
    </w:p>
    <w:p w:rsidR="004872FD" w:rsidRDefault="006A6250">
      <w:pPr>
        <w:pStyle w:val="ListParagraph"/>
        <w:numPr>
          <w:ilvl w:val="0"/>
          <w:numId w:val="65"/>
        </w:numPr>
        <w:spacing w:after="0" w:line="480" w:lineRule="auto"/>
        <w:ind w:left="426"/>
        <w:jc w:val="both"/>
        <w:rPr>
          <w:rFonts w:ascii="Times New Roman" w:eastAsiaTheme="minorEastAsia" w:hAnsi="Times New Roman"/>
          <w:b/>
          <w:sz w:val="24"/>
          <w:lang w:val="en-US"/>
        </w:rPr>
      </w:pPr>
      <w:proofErr w:type="spellStart"/>
      <w:r>
        <w:rPr>
          <w:rFonts w:ascii="Times New Roman" w:eastAsiaTheme="minorEastAsia" w:hAnsi="Times New Roman"/>
          <w:b/>
          <w:sz w:val="24"/>
          <w:lang w:val="en-US"/>
        </w:rPr>
        <w:lastRenderedPageBreak/>
        <w:t>Analisis</w:t>
      </w:r>
      <w:proofErr w:type="spellEnd"/>
      <w:r>
        <w:rPr>
          <w:rFonts w:ascii="Times New Roman" w:eastAsiaTheme="minorEastAsia" w:hAnsi="Times New Roman"/>
          <w:b/>
          <w:sz w:val="24"/>
          <w:lang w:val="en-US"/>
        </w:rPr>
        <w:t xml:space="preserve"> Data </w:t>
      </w:r>
      <w:proofErr w:type="spellStart"/>
      <w:r>
        <w:rPr>
          <w:rFonts w:ascii="Times New Roman" w:eastAsiaTheme="minorEastAsia" w:hAnsi="Times New Roman"/>
          <w:b/>
          <w:sz w:val="24"/>
          <w:lang w:val="en-US"/>
        </w:rPr>
        <w:t>Pengaruh</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Penerapan</w:t>
      </w:r>
      <w:proofErr w:type="spellEnd"/>
      <w:r>
        <w:rPr>
          <w:rFonts w:ascii="Times New Roman" w:eastAsiaTheme="minorEastAsia" w:hAnsi="Times New Roman"/>
          <w:b/>
          <w:sz w:val="24"/>
          <w:lang w:val="en-US"/>
        </w:rPr>
        <w:t xml:space="preserve"> Model </w:t>
      </w:r>
      <w:proofErr w:type="spellStart"/>
      <w:r>
        <w:rPr>
          <w:rFonts w:ascii="Times New Roman" w:eastAsiaTheme="minorEastAsia" w:hAnsi="Times New Roman"/>
          <w:b/>
          <w:sz w:val="24"/>
          <w:lang w:val="en-US"/>
        </w:rPr>
        <w:t>Pembelajaran</w:t>
      </w:r>
      <w:proofErr w:type="spellEnd"/>
      <w:r>
        <w:rPr>
          <w:rFonts w:ascii="Times New Roman" w:eastAsiaTheme="minorEastAsia" w:hAnsi="Times New Roman"/>
          <w:b/>
          <w:sz w:val="24"/>
          <w:lang w:val="en-US"/>
        </w:rPr>
        <w:t xml:space="preserve"> </w:t>
      </w:r>
      <w:proofErr w:type="spellStart"/>
      <w:r>
        <w:rPr>
          <w:rFonts w:ascii="Times New Roman" w:eastAsiaTheme="minorEastAsia" w:hAnsi="Times New Roman"/>
          <w:b/>
          <w:sz w:val="24"/>
          <w:lang w:val="en-US"/>
        </w:rPr>
        <w:t>Kooperatif</w:t>
      </w:r>
      <w:proofErr w:type="spellEnd"/>
    </w:p>
    <w:p w:rsidR="004872FD" w:rsidRDefault="006A6250">
      <w:pPr>
        <w:pStyle w:val="ListParagraph"/>
        <w:spacing w:after="0" w:line="480" w:lineRule="auto"/>
        <w:ind w:left="0" w:firstLine="720"/>
        <w:jc w:val="both"/>
        <w:rPr>
          <w:rFonts w:ascii="Times New Roman" w:eastAsiaTheme="minorEastAsia" w:hAnsi="Times New Roman"/>
          <w:sz w:val="24"/>
        </w:rPr>
      </w:pPr>
      <w:proofErr w:type="spellStart"/>
      <w:r>
        <w:rPr>
          <w:rFonts w:ascii="Times New Roman" w:eastAsiaTheme="minorEastAsia" w:hAnsi="Times New Roman"/>
          <w:sz w:val="24"/>
          <w:lang w:val="en-US"/>
        </w:rPr>
        <w:t>Analisis</w:t>
      </w:r>
      <w:proofErr w:type="spellEnd"/>
      <w:r>
        <w:rPr>
          <w:rFonts w:ascii="Times New Roman" w:eastAsiaTheme="minorEastAsia" w:hAnsi="Times New Roman"/>
          <w:sz w:val="24"/>
          <w:lang w:val="en-US"/>
        </w:rPr>
        <w:t xml:space="preserve"> data </w:t>
      </w:r>
      <w:proofErr w:type="spellStart"/>
      <w:r>
        <w:rPr>
          <w:rFonts w:ascii="Times New Roman" w:eastAsiaTheme="minorEastAsia" w:hAnsi="Times New Roman"/>
          <w:sz w:val="24"/>
          <w:lang w:val="en-US"/>
        </w:rPr>
        <w:t>untuk</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mengetahui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pengaruh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penerapan</w:t>
      </w:r>
      <w:proofErr w:type="spellEnd"/>
      <w:r>
        <w:rPr>
          <w:rFonts w:ascii="Times New Roman" w:eastAsiaTheme="minorEastAsia" w:hAnsi="Times New Roman"/>
          <w:sz w:val="24"/>
          <w:lang w:val="en-US"/>
        </w:rPr>
        <w:t xml:space="preserve"> model </w:t>
      </w:r>
      <w:proofErr w:type="spellStart"/>
      <w:r>
        <w:rPr>
          <w:rFonts w:ascii="Times New Roman" w:eastAsiaTheme="minorEastAsia" w:hAnsi="Times New Roman"/>
          <w:sz w:val="24"/>
          <w:lang w:val="en-US"/>
        </w:rPr>
        <w:t>pembelajaran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kooperatif</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dicari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dengan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melakukan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pengujian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hipotesis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Berdasarkan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perhitungan</w:t>
      </w:r>
      <w:proofErr w:type="spellEnd"/>
      <w:r>
        <w:rPr>
          <w:rFonts w:ascii="Times New Roman" w:eastAsiaTheme="minorEastAsia" w:hAnsi="Times New Roman"/>
          <w:sz w:val="24"/>
          <w:lang w:val="en-US"/>
        </w:rPr>
        <w:t xml:space="preserve"> yang </w:t>
      </w:r>
      <w:proofErr w:type="spellStart"/>
      <w:r>
        <w:rPr>
          <w:rFonts w:ascii="Times New Roman" w:eastAsiaTheme="minorEastAsia" w:hAnsi="Times New Roman"/>
          <w:sz w:val="24"/>
          <w:lang w:val="en-US"/>
        </w:rPr>
        <w:t>telah</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dilakukan</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diketahui</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bahwa</w:t>
      </w:r>
      <w:proofErr w:type="spellEnd"/>
      <w:r>
        <w:rPr>
          <w:rFonts w:ascii="Times New Roman" w:eastAsiaTheme="minorEastAsia" w:hAnsi="Times New Roman"/>
          <w:sz w:val="24"/>
          <w:lang w:val="en-US"/>
        </w:rPr>
        <w:t xml:space="preserve"> t</w:t>
      </w:r>
      <w:r>
        <w:rPr>
          <w:rFonts w:ascii="Times New Roman" w:eastAsiaTheme="minorEastAsia" w:hAnsi="Times New Roman"/>
          <w:sz w:val="24"/>
          <w:vertAlign w:val="subscript"/>
          <w:lang w:val="en-US"/>
        </w:rPr>
        <w:t>0</w:t>
      </w:r>
      <w:r>
        <w:rPr>
          <w:rFonts w:ascii="Times New Roman" w:eastAsiaTheme="minorEastAsia" w:hAnsi="Times New Roman"/>
          <w:sz w:val="24"/>
          <w:lang w:val="en-US"/>
        </w:rPr>
        <w:t xml:space="preserve">&gt; </w:t>
      </w:r>
      <w:proofErr w:type="spellStart"/>
      <w:r>
        <w:rPr>
          <w:rFonts w:ascii="Times New Roman" w:eastAsiaTheme="minorEastAsia" w:hAnsi="Times New Roman"/>
          <w:sz w:val="24"/>
          <w:lang w:val="en-US"/>
        </w:rPr>
        <w:t>t</w:t>
      </w:r>
      <w:r>
        <w:rPr>
          <w:rFonts w:ascii="Times New Roman" w:eastAsiaTheme="minorEastAsia" w:hAnsi="Times New Roman"/>
          <w:sz w:val="24"/>
          <w:vertAlign w:val="subscript"/>
          <w:lang w:val="en-US"/>
        </w:rPr>
        <w:t>tabel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yaitu</w:t>
      </w:r>
      <w:proofErr w:type="spellEnd"/>
      <w:r>
        <w:rPr>
          <w:rFonts w:ascii="Times New Roman" w:eastAsiaTheme="minorEastAsia" w:hAnsi="Times New Roman"/>
          <w:sz w:val="24"/>
          <w:lang w:val="en-US"/>
        </w:rPr>
        <w:t xml:space="preserve"> 7,57 &gt; 2,04, </w:t>
      </w:r>
      <w:proofErr w:type="spellStart"/>
      <w:r>
        <w:rPr>
          <w:rFonts w:ascii="Times New Roman" w:eastAsiaTheme="minorEastAsia" w:hAnsi="Times New Roman"/>
          <w:sz w:val="24"/>
          <w:lang w:val="en-US"/>
        </w:rPr>
        <w:t>maka</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hipotesis</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nihil</w:t>
      </w:r>
      <w:proofErr w:type="spellEnd"/>
      <w:r>
        <w:rPr>
          <w:rFonts w:ascii="Times New Roman" w:eastAsiaTheme="minorEastAsia" w:hAnsi="Times New Roman"/>
          <w:sz w:val="24"/>
          <w:lang w:val="en-US"/>
        </w:rPr>
        <w:t xml:space="preserve"> (H</w:t>
      </w:r>
      <w:r>
        <w:rPr>
          <w:rFonts w:ascii="Times New Roman" w:eastAsiaTheme="minorEastAsia" w:hAnsi="Times New Roman"/>
          <w:sz w:val="24"/>
          <w:vertAlign w:val="subscript"/>
          <w:lang w:val="en-US"/>
        </w:rPr>
        <w:t>0</w:t>
      </w:r>
      <w:r>
        <w:rPr>
          <w:rFonts w:ascii="Times New Roman" w:eastAsiaTheme="minorEastAsia" w:hAnsi="Times New Roman"/>
          <w:sz w:val="24"/>
          <w:lang w:val="en-US"/>
        </w:rPr>
        <w:t>) dan hipotesis alternatif (H</w:t>
      </w:r>
      <w:r>
        <w:rPr>
          <w:rFonts w:ascii="Times New Roman" w:eastAsiaTheme="minorEastAsia" w:hAnsi="Times New Roman"/>
          <w:sz w:val="24"/>
          <w:vertAlign w:val="subscript"/>
          <w:lang w:val="en-US"/>
        </w:rPr>
        <w:t>a</w:t>
      </w:r>
      <w:r>
        <w:rPr>
          <w:rFonts w:ascii="Times New Roman" w:eastAsiaTheme="minorEastAsia" w:hAnsi="Times New Roman"/>
          <w:sz w:val="24"/>
          <w:lang w:val="en-US"/>
        </w:rPr>
        <w:t>) diterima. Hal ini membuktikan bahwa penerapan model pembelajaran kooperatif  memiliki pengaruh yang signifikan dalam meningkatkan kemampuan menulis wacana argumentasi siswa.</w:t>
      </w:r>
    </w:p>
    <w:p w:rsidR="004872FD" w:rsidRDefault="006A6250">
      <w:pPr>
        <w:spacing w:after="0" w:line="480" w:lineRule="auto"/>
        <w:jc w:val="both"/>
        <w:rPr>
          <w:rFonts w:ascii="Times New Roman" w:eastAsiaTheme="minorEastAsia" w:hAnsi="Times New Roman"/>
          <w:b/>
          <w:sz w:val="24"/>
          <w:lang w:val="en-US"/>
        </w:rPr>
      </w:pPr>
      <w:r>
        <w:rPr>
          <w:rFonts w:ascii="Times New Roman" w:eastAsiaTheme="minorEastAsia" w:hAnsi="Times New Roman"/>
          <w:b/>
          <w:sz w:val="24"/>
        </w:rPr>
        <w:t xml:space="preserve">4.1.3 </w:t>
      </w:r>
      <w:r>
        <w:rPr>
          <w:rFonts w:ascii="Times New Roman" w:eastAsiaTheme="minorEastAsia" w:hAnsi="Times New Roman"/>
          <w:b/>
          <w:sz w:val="24"/>
          <w:lang w:val="en-US"/>
        </w:rPr>
        <w:t>Uji Persyaratan Analisis Data</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Analisis yang dilakukan dengan persyaratan bahwa yang diteliti adalah dari populasi yang berdistribusi normal dan variasi dari kelompok yang membentuk sampel secara homogeny. Dengan demikian dalam penelitian ini uji normalitas dan homogenitas merupakan hal yang mendasari berlakunya analisis data ini.</w:t>
      </w:r>
    </w:p>
    <w:p w:rsidR="004872FD" w:rsidRDefault="004872FD">
      <w:pPr>
        <w:pStyle w:val="ListParagraph"/>
        <w:spacing w:after="0" w:line="480" w:lineRule="auto"/>
        <w:ind w:left="0" w:firstLine="720"/>
        <w:jc w:val="both"/>
        <w:rPr>
          <w:rFonts w:ascii="Times New Roman" w:eastAsiaTheme="minorEastAsia" w:hAnsi="Times New Roman"/>
          <w:sz w:val="24"/>
        </w:rPr>
      </w:pPr>
    </w:p>
    <w:p w:rsidR="004872FD" w:rsidRDefault="006A6250">
      <w:pPr>
        <w:pStyle w:val="ListParagraph"/>
        <w:numPr>
          <w:ilvl w:val="3"/>
          <w:numId w:val="57"/>
        </w:numPr>
        <w:spacing w:after="0" w:line="480" w:lineRule="auto"/>
        <w:ind w:left="709" w:hanging="709"/>
        <w:jc w:val="both"/>
        <w:rPr>
          <w:rFonts w:ascii="Times New Roman" w:eastAsiaTheme="minorEastAsia" w:hAnsi="Times New Roman"/>
          <w:b/>
          <w:sz w:val="24"/>
          <w:lang w:val="en-US"/>
        </w:rPr>
      </w:pPr>
      <w:r>
        <w:rPr>
          <w:rFonts w:ascii="Times New Roman" w:eastAsiaTheme="minorEastAsia" w:hAnsi="Times New Roman"/>
          <w:b/>
          <w:sz w:val="24"/>
          <w:lang w:val="en-US"/>
        </w:rPr>
        <w:t>Uji Normalitas Hasil Pre test dan Pos tes Penelitian</w:t>
      </w:r>
    </w:p>
    <w:p w:rsidR="004872FD" w:rsidRDefault="006A6250">
      <w:pPr>
        <w:pStyle w:val="ListParagraph"/>
        <w:numPr>
          <w:ilvl w:val="0"/>
          <w:numId w:val="68"/>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t>Uji Normalitas Pre test</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Untuk menguji normalitas digunakan uji lilieofers. Berikut tabel uji normalitas hasil pre test penelitian.</w:t>
      </w:r>
    </w:p>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 xml:space="preserve">TABEL 4.7 </w:t>
      </w:r>
    </w:p>
    <w:p w:rsidR="004872FD" w:rsidRDefault="006A6250">
      <w:pPr>
        <w:spacing w:after="0" w:line="480" w:lineRule="auto"/>
        <w:jc w:val="center"/>
        <w:rPr>
          <w:rFonts w:ascii="Times New Roman" w:eastAsiaTheme="minorEastAsia" w:hAnsi="Times New Roman"/>
          <w:b/>
          <w:sz w:val="24"/>
          <w:lang w:val="en-US"/>
        </w:rPr>
      </w:pPr>
      <w:r>
        <w:rPr>
          <w:rFonts w:ascii="Times New Roman" w:eastAsiaTheme="minorEastAsia" w:hAnsi="Times New Roman"/>
          <w:b/>
          <w:sz w:val="24"/>
          <w:lang w:val="en-US"/>
        </w:rPr>
        <w:t>Uji Normalitas Hasil Pre Test</w:t>
      </w:r>
    </w:p>
    <w:tbl>
      <w:tblPr>
        <w:tblStyle w:val="TableGrid"/>
        <w:tblW w:w="0" w:type="auto"/>
        <w:tblLook w:val="04A0" w:firstRow="1" w:lastRow="0" w:firstColumn="1" w:lastColumn="0" w:noHBand="0" w:noVBand="1"/>
      </w:tblPr>
      <w:tblGrid>
        <w:gridCol w:w="534"/>
        <w:gridCol w:w="992"/>
        <w:gridCol w:w="709"/>
        <w:gridCol w:w="992"/>
        <w:gridCol w:w="1134"/>
        <w:gridCol w:w="1134"/>
        <w:gridCol w:w="992"/>
        <w:gridCol w:w="1666"/>
      </w:tblGrid>
      <w:tr w:rsidR="004872FD">
        <w:tc>
          <w:tcPr>
            <w:tcW w:w="534"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No</w:t>
            </w:r>
          </w:p>
        </w:tc>
        <w:tc>
          <w:tcPr>
            <w:tcW w:w="992"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X</w:t>
            </w:r>
            <w:r>
              <w:rPr>
                <w:rFonts w:ascii="Times New Roman" w:eastAsiaTheme="minorEastAsia" w:hAnsi="Times New Roman"/>
                <w:b/>
                <w:sz w:val="24"/>
                <w:vertAlign w:val="subscript"/>
                <w:lang w:val="en-US"/>
              </w:rPr>
              <w:t>1</w:t>
            </w:r>
          </w:p>
        </w:tc>
        <w:tc>
          <w:tcPr>
            <w:tcW w:w="709"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w:t>
            </w:r>
          </w:p>
        </w:tc>
        <w:tc>
          <w:tcPr>
            <w:tcW w:w="992"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kum</w:t>
            </w:r>
          </w:p>
        </w:tc>
        <w:tc>
          <w:tcPr>
            <w:tcW w:w="1134"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Zi</w:t>
            </w:r>
          </w:p>
        </w:tc>
        <w:tc>
          <w:tcPr>
            <w:tcW w:w="1134"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f(Zi)</w:t>
            </w:r>
          </w:p>
        </w:tc>
        <w:tc>
          <w:tcPr>
            <w:tcW w:w="992"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S(Zi)</w:t>
            </w:r>
          </w:p>
        </w:tc>
        <w:tc>
          <w:tcPr>
            <w:tcW w:w="1666" w:type="dxa"/>
          </w:tcPr>
          <w:p w:rsidR="004872FD" w:rsidRDefault="006A6250" w:rsidP="006A6250">
            <w:pPr>
              <w:spacing w:after="0" w:line="240" w:lineRule="auto"/>
              <w:jc w:val="center"/>
              <w:rPr>
                <w:rFonts w:ascii="Times New Roman" w:eastAsiaTheme="minorEastAsia" w:hAnsi="Times New Roman"/>
                <w:b/>
                <w:sz w:val="24"/>
                <w:lang w:val="en-US"/>
              </w:rPr>
            </w:pPr>
            <w:r>
              <w:rPr>
                <w:rFonts w:ascii="Times New Roman" w:eastAsiaTheme="minorEastAsia" w:hAnsi="Times New Roman"/>
                <w:b/>
                <w:sz w:val="24"/>
                <w:lang w:val="en-US"/>
              </w:rPr>
              <w:t>[F(Zi)-S(Zi)]</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50</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-1,55</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0,06</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0,04</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55</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-0,97</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0,16</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0,23</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0,13</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57</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10</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-0,73</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0,23</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0,33</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0,01</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60</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15</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-0,38</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0,35</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0,5</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0,15</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lastRenderedPageBreak/>
              <w:t>5</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65</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17</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0,19</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0,12</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0,56</w:t>
            </w:r>
          </w:p>
        </w:tc>
        <w:tc>
          <w:tcPr>
            <w:tcW w:w="1666" w:type="dxa"/>
          </w:tcPr>
          <w:p w:rsidR="004872FD" w:rsidRDefault="006A6250" w:rsidP="006A6250">
            <w:pPr>
              <w:spacing w:after="0" w:line="240" w:lineRule="auto"/>
              <w:jc w:val="center"/>
              <w:rPr>
                <w:rFonts w:ascii="Times New Roman" w:eastAsiaTheme="minorEastAsia" w:hAnsi="Times New Roman"/>
                <w:b/>
                <w:sz w:val="24"/>
                <w:u w:val="single"/>
                <w:lang w:val="en-US"/>
              </w:rPr>
            </w:pPr>
            <w:r>
              <w:rPr>
                <w:rFonts w:ascii="Times New Roman" w:eastAsiaTheme="minorEastAsia" w:hAnsi="Times New Roman"/>
                <w:b/>
                <w:sz w:val="24"/>
                <w:u w:val="single"/>
                <w:lang w:val="en-US"/>
              </w:rPr>
              <w:t>0,44</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21</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0,43</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0,66</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0,04</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68</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22</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0,54</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0,70</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0,73</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0,03</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70</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25</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0,78</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0,78</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0,83</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0,05</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9</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71</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26</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0,90</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0,81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0,86</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0,05</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10</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75</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28</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1,36</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0,93</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0,01</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29</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1,95</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0,97</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0,96</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0,01</w:t>
            </w:r>
          </w:p>
        </w:tc>
      </w:tr>
      <w:tr w:rsidR="004872FD">
        <w:tc>
          <w:tcPr>
            <w:tcW w:w="5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12</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81</w:t>
            </w:r>
          </w:p>
        </w:tc>
        <w:tc>
          <w:tcPr>
            <w:tcW w:w="709"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2,07</w:t>
            </w:r>
          </w:p>
        </w:tc>
        <w:tc>
          <w:tcPr>
            <w:tcW w:w="1134"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0,98</w:t>
            </w:r>
          </w:p>
        </w:tc>
        <w:tc>
          <w:tcPr>
            <w:tcW w:w="992"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666" w:type="dxa"/>
          </w:tcPr>
          <w:p w:rsidR="004872FD" w:rsidRDefault="006A6250" w:rsidP="006A6250">
            <w:pPr>
              <w:spacing w:after="0" w:line="240" w:lineRule="auto"/>
              <w:jc w:val="center"/>
              <w:rPr>
                <w:rFonts w:ascii="Times New Roman" w:eastAsiaTheme="minorEastAsia" w:hAnsi="Times New Roman"/>
                <w:sz w:val="24"/>
                <w:lang w:val="en-US"/>
              </w:rPr>
            </w:pPr>
            <w:r>
              <w:rPr>
                <w:rFonts w:ascii="Times New Roman" w:eastAsiaTheme="minorEastAsia" w:hAnsi="Times New Roman"/>
                <w:sz w:val="24"/>
                <w:lang w:val="en-US"/>
              </w:rPr>
              <w:t>0,02</w:t>
            </w:r>
          </w:p>
        </w:tc>
      </w:tr>
    </w:tbl>
    <w:p w:rsidR="004872FD" w:rsidRDefault="004872FD" w:rsidP="006A6250">
      <w:pPr>
        <w:spacing w:after="0" w:line="240" w:lineRule="auto"/>
        <w:jc w:val="center"/>
        <w:rPr>
          <w:rFonts w:ascii="Times New Roman" w:eastAsiaTheme="minorEastAsia" w:hAnsi="Times New Roman"/>
          <w:b/>
          <w:sz w:val="24"/>
        </w:rPr>
      </w:pPr>
    </w:p>
    <w:p w:rsidR="004872FD" w:rsidRDefault="006A6250">
      <w:pPr>
        <w:pStyle w:val="ListParagraph"/>
        <w:numPr>
          <w:ilvl w:val="0"/>
          <w:numId w:val="69"/>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Bilangan baku (Zi)</w:t>
      </w:r>
    </w:p>
    <w:p w:rsidR="004872FD" w:rsidRDefault="006A6250">
      <w:pPr>
        <w:pStyle w:val="ListParagraph"/>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Zi = </w:t>
      </w:r>
      <m:oMath>
        <m:f>
          <m:fPr>
            <m:ctrlPr>
              <w:rPr>
                <w:rFonts w:ascii="Cambria Math" w:eastAsiaTheme="minorEastAsia" w:hAnsi="Cambria Math"/>
                <w:i/>
                <w:sz w:val="24"/>
                <w:lang w:val="en-US"/>
              </w:rPr>
            </m:ctrlPr>
          </m:fPr>
          <m:num>
            <m:r>
              <w:rPr>
                <w:rFonts w:ascii="Cambria Math" w:eastAsiaTheme="minorEastAsia" w:hAnsi="Cambria Math"/>
                <w:sz w:val="24"/>
                <w:lang w:val="en-US"/>
              </w:rPr>
              <m:t>X-</m:t>
            </m:r>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num>
          <m:den>
            <m:r>
              <w:rPr>
                <w:rFonts w:ascii="Cambria Math" w:eastAsiaTheme="minorEastAsia" w:hAnsi="Cambria Math"/>
                <w:sz w:val="24"/>
                <w:lang w:val="en-US"/>
              </w:rPr>
              <m:t>SD</m:t>
            </m:r>
          </m:den>
        </m:f>
        <m:r>
          <w:rPr>
            <w:rFonts w:ascii="Cambria Math" w:eastAsiaTheme="minorEastAsia" w:hAnsi="Cambria Math"/>
            <w:sz w:val="24"/>
            <w:lang w:val="en-US"/>
          </w:rPr>
          <m:t xml:space="preserve">= </m:t>
        </m:r>
        <m:f>
          <m:fPr>
            <m:ctrlPr>
              <w:rPr>
                <w:rFonts w:ascii="Cambria Math" w:eastAsiaTheme="minorEastAsia" w:hAnsi="Cambria Math"/>
                <w:i/>
                <w:sz w:val="24"/>
                <w:lang w:val="en-US"/>
              </w:rPr>
            </m:ctrlPr>
          </m:fPr>
          <m:num>
            <m:r>
              <w:rPr>
                <w:rFonts w:ascii="Cambria Math" w:eastAsiaTheme="minorEastAsia" w:hAnsi="Cambria Math"/>
                <w:sz w:val="24"/>
                <w:lang w:val="en-US"/>
              </w:rPr>
              <m:t>50-63,3</m:t>
            </m:r>
          </m:num>
          <m:den>
            <m:r>
              <w:rPr>
                <w:rFonts w:ascii="Cambria Math" w:eastAsiaTheme="minorEastAsia" w:hAnsi="Cambria Math"/>
                <w:sz w:val="24"/>
                <w:lang w:val="en-US"/>
              </w:rPr>
              <m:t>8,55</m:t>
            </m:r>
          </m:den>
        </m:f>
        <m:r>
          <w:rPr>
            <w:rFonts w:ascii="Cambria Math" w:eastAsiaTheme="minorEastAsia" w:hAnsi="Cambria Math"/>
            <w:sz w:val="24"/>
            <w:lang w:val="en-US"/>
          </w:rPr>
          <m:t>= -1,55</m:t>
        </m:r>
      </m:oMath>
    </w:p>
    <w:p w:rsidR="004872FD" w:rsidRDefault="006A6250">
      <w:pPr>
        <w:pStyle w:val="ListParagraph"/>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Demikian untuk mencari Zi selanjutnya.</w:t>
      </w:r>
    </w:p>
    <w:p w:rsidR="004872FD" w:rsidRDefault="006A6250">
      <w:pPr>
        <w:pStyle w:val="ListParagraph"/>
        <w:numPr>
          <w:ilvl w:val="0"/>
          <w:numId w:val="69"/>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F(Zi) = 0,5 </w:t>
      </w:r>
      <w:r>
        <w:rPr>
          <w:rFonts w:ascii="Times New Roman" w:eastAsiaTheme="minorEastAsia" w:hAnsi="Times New Roman" w:cs="Times New Roman"/>
          <w:sz w:val="24"/>
          <w:lang w:val="en-US"/>
        </w:rPr>
        <w:t>±</w:t>
      </w:r>
      <w:r>
        <w:rPr>
          <w:rFonts w:ascii="Times New Roman" w:eastAsiaTheme="minorEastAsia" w:hAnsi="Times New Roman"/>
          <w:sz w:val="24"/>
          <w:lang w:val="en-US"/>
        </w:rPr>
        <w:t xml:space="preserve"> Zi (tabel distribusi standar)</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(-1,55) + 0,5</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(-0,4394) + 0,5</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0,0606</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0,06</w:t>
      </w:r>
    </w:p>
    <w:p w:rsidR="004872FD" w:rsidRDefault="006A6250">
      <w:pPr>
        <w:spacing w:after="0" w:line="480" w:lineRule="auto"/>
        <w:jc w:val="both"/>
        <w:rPr>
          <w:rFonts w:ascii="Times New Roman" w:eastAsiaTheme="minorEastAsia" w:hAnsi="Times New Roman"/>
          <w:sz w:val="24"/>
        </w:rPr>
      </w:pPr>
      <w:r>
        <w:rPr>
          <w:rFonts w:ascii="Times New Roman" w:eastAsiaTheme="minorEastAsia" w:hAnsi="Times New Roman"/>
          <w:sz w:val="24"/>
          <w:lang w:val="en-US"/>
        </w:rPr>
        <w:tab/>
        <w:t>Demikian untuk mencari F(Zi) selanjutnya</w:t>
      </w:r>
    </w:p>
    <w:p w:rsidR="004872FD" w:rsidRDefault="006A6250">
      <w:pPr>
        <w:pStyle w:val="ListParagraph"/>
        <w:numPr>
          <w:ilvl w:val="0"/>
          <w:numId w:val="69"/>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S(Zi) = </w:t>
      </w:r>
      <m:oMath>
        <m:f>
          <m:fPr>
            <m:ctrlPr>
              <w:rPr>
                <w:rFonts w:ascii="Cambria Math" w:eastAsiaTheme="minorEastAsia" w:hAnsi="Cambria Math"/>
                <w:i/>
                <w:sz w:val="24"/>
                <w:lang w:val="en-US"/>
              </w:rPr>
            </m:ctrlPr>
          </m:fPr>
          <m:num>
            <m:sSub>
              <m:sSubPr>
                <m:ctrlPr>
                  <w:rPr>
                    <w:rFonts w:ascii="Cambria Math" w:eastAsiaTheme="minorEastAsia" w:hAnsi="Cambria Math"/>
                    <w:i/>
                    <w:sz w:val="24"/>
                    <w:lang w:val="en-US"/>
                  </w:rPr>
                </m:ctrlPr>
              </m:sSubPr>
              <m:e>
                <m:r>
                  <w:rPr>
                    <w:rFonts w:ascii="Cambria Math" w:eastAsiaTheme="minorEastAsia" w:hAnsi="Cambria Math"/>
                    <w:sz w:val="24"/>
                    <w:lang w:val="en-US"/>
                  </w:rPr>
                  <m:t>f</m:t>
                </m:r>
              </m:e>
              <m:sub>
                <m:r>
                  <w:rPr>
                    <w:rFonts w:ascii="Cambria Math" w:eastAsiaTheme="minorEastAsia" w:hAnsi="Cambria Math"/>
                    <w:sz w:val="24"/>
                    <w:lang w:val="en-US"/>
                  </w:rPr>
                  <m:t>kum</m:t>
                </m:r>
              </m:sub>
            </m:sSub>
          </m:num>
          <m:den>
            <m:r>
              <w:rPr>
                <w:rFonts w:ascii="Cambria Math" w:eastAsiaTheme="minorEastAsia" w:hAnsi="Cambria Math"/>
                <w:sz w:val="24"/>
                <w:lang w:val="en-US"/>
              </w:rPr>
              <m:t>n</m:t>
            </m:r>
          </m:den>
        </m:f>
      </m:oMath>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3</m:t>
            </m:r>
          </m:num>
          <m:den>
            <m:r>
              <w:rPr>
                <w:rFonts w:ascii="Cambria Math" w:eastAsiaTheme="minorEastAsia" w:hAnsi="Cambria Math"/>
                <w:sz w:val="24"/>
                <w:lang w:val="en-US"/>
              </w:rPr>
              <m:t>30</m:t>
            </m:r>
          </m:den>
        </m:f>
      </m:oMath>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0,1</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Demikian untuk mencari S(Zi) selanjutnya</w:t>
      </w:r>
    </w:p>
    <w:p w:rsidR="004872FD" w:rsidRDefault="006A6250">
      <w:pPr>
        <w:pStyle w:val="ListParagraph"/>
        <w:numPr>
          <w:ilvl w:val="0"/>
          <w:numId w:val="69"/>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L </w:t>
      </w:r>
      <w:r>
        <w:rPr>
          <w:rFonts w:ascii="Times New Roman" w:eastAsiaTheme="minorEastAsia" w:hAnsi="Times New Roman"/>
          <w:sz w:val="24"/>
          <w:lang w:val="en-US"/>
        </w:rPr>
        <w:tab/>
        <w:t>= F (Zi) – S (Zi)</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0,06 – 0,1</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-0,04</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0,04 dimutlakkan</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Demikian untuk mencari L selanjutnya</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lastRenderedPageBreak/>
        <w:t>Berdasarkan tabel di atas, di dapat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 xml:space="preserve"> = 0,44 dengan menggunakan </w:t>
      </w:r>
      <w:r>
        <w:rPr>
          <w:rFonts w:ascii="Times New Roman" w:eastAsiaTheme="minorEastAsia" w:hAnsi="Times New Roman" w:cs="Times New Roman"/>
          <w:sz w:val="24"/>
          <w:lang w:val="en-US"/>
        </w:rPr>
        <w:t>α</w:t>
      </w:r>
      <w:r>
        <w:rPr>
          <w:rFonts w:ascii="Times New Roman" w:eastAsiaTheme="minorEastAsia" w:hAnsi="Times New Roman"/>
          <w:sz w:val="24"/>
          <w:lang w:val="en-US"/>
        </w:rPr>
        <w:t xml:space="preserve"> = 0,05 dan N = 30, maka nilai kritis melalui uji Liliefors diperoleh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 0,0161. Ternyata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&lt;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yaitu 0,44 &lt; 0,161 dapat disimpulkan bahwa data berdistribusi normal.</w:t>
      </w:r>
    </w:p>
    <w:p w:rsidR="004872FD" w:rsidRDefault="004872FD" w:rsidP="006A6250">
      <w:pPr>
        <w:pStyle w:val="ListParagraph"/>
        <w:spacing w:after="0" w:line="240" w:lineRule="auto"/>
        <w:ind w:left="0" w:firstLine="720"/>
        <w:jc w:val="both"/>
        <w:rPr>
          <w:rFonts w:ascii="Times New Roman" w:eastAsiaTheme="minorEastAsia" w:hAnsi="Times New Roman"/>
          <w:sz w:val="24"/>
        </w:rPr>
      </w:pPr>
    </w:p>
    <w:p w:rsidR="004872FD" w:rsidRDefault="006A6250">
      <w:pPr>
        <w:pStyle w:val="ListParagraph"/>
        <w:numPr>
          <w:ilvl w:val="0"/>
          <w:numId w:val="68"/>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t>Uji Normalitas Pos test</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Untuk menguji normalitas digunakan uji lilieofers. Berikut tabel uji normalitas hasil pos test.</w:t>
      </w:r>
    </w:p>
    <w:p w:rsidR="004872FD" w:rsidRDefault="006A6250">
      <w:pPr>
        <w:spacing w:after="0" w:line="480" w:lineRule="auto"/>
        <w:jc w:val="center"/>
        <w:rPr>
          <w:rFonts w:ascii="Times New Roman" w:eastAsiaTheme="minorEastAsia" w:hAnsi="Times New Roman"/>
          <w:b/>
          <w:sz w:val="24"/>
          <w:lang w:val="en-US"/>
        </w:rPr>
      </w:pPr>
      <w:r>
        <w:rPr>
          <w:rFonts w:ascii="Times New Roman" w:eastAsiaTheme="minorEastAsia" w:hAnsi="Times New Roman"/>
          <w:b/>
          <w:sz w:val="24"/>
          <w:lang w:val="en-US"/>
        </w:rPr>
        <w:t>Tabel 4.8</w:t>
      </w:r>
    </w:p>
    <w:p w:rsidR="004872FD" w:rsidRDefault="006A6250">
      <w:pPr>
        <w:spacing w:after="0" w:line="480" w:lineRule="auto"/>
        <w:jc w:val="center"/>
        <w:rPr>
          <w:rFonts w:ascii="Times New Roman" w:eastAsiaTheme="minorEastAsia" w:hAnsi="Times New Roman"/>
          <w:b/>
          <w:sz w:val="24"/>
          <w:lang w:val="en-US"/>
        </w:rPr>
      </w:pPr>
      <w:r>
        <w:rPr>
          <w:rFonts w:ascii="Times New Roman" w:eastAsiaTheme="minorEastAsia" w:hAnsi="Times New Roman"/>
          <w:b/>
          <w:sz w:val="24"/>
          <w:lang w:val="en-US"/>
        </w:rPr>
        <w:t>Uji Normalitas Hasil Pos Test</w:t>
      </w:r>
    </w:p>
    <w:tbl>
      <w:tblPr>
        <w:tblStyle w:val="TableGrid"/>
        <w:tblW w:w="0" w:type="auto"/>
        <w:tblLook w:val="04A0" w:firstRow="1" w:lastRow="0" w:firstColumn="1" w:lastColumn="0" w:noHBand="0" w:noVBand="1"/>
      </w:tblPr>
      <w:tblGrid>
        <w:gridCol w:w="534"/>
        <w:gridCol w:w="992"/>
        <w:gridCol w:w="709"/>
        <w:gridCol w:w="992"/>
        <w:gridCol w:w="1134"/>
        <w:gridCol w:w="1134"/>
        <w:gridCol w:w="992"/>
        <w:gridCol w:w="1666"/>
      </w:tblGrid>
      <w:tr w:rsidR="004872FD">
        <w:tc>
          <w:tcPr>
            <w:tcW w:w="534"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No</w:t>
            </w:r>
          </w:p>
        </w:tc>
        <w:tc>
          <w:tcPr>
            <w:tcW w:w="992"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X</w:t>
            </w:r>
            <w:r>
              <w:rPr>
                <w:rFonts w:ascii="Times New Roman" w:eastAsiaTheme="minorEastAsia" w:hAnsi="Times New Roman"/>
                <w:b/>
                <w:sz w:val="24"/>
                <w:vertAlign w:val="subscript"/>
                <w:lang w:val="en-US"/>
              </w:rPr>
              <w:t>1</w:t>
            </w:r>
          </w:p>
        </w:tc>
        <w:tc>
          <w:tcPr>
            <w:tcW w:w="709"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F</w:t>
            </w:r>
          </w:p>
        </w:tc>
        <w:tc>
          <w:tcPr>
            <w:tcW w:w="992"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F</w:t>
            </w:r>
            <w:r>
              <w:rPr>
                <w:rFonts w:ascii="Times New Roman" w:eastAsiaTheme="minorEastAsia" w:hAnsi="Times New Roman"/>
                <w:b/>
                <w:sz w:val="24"/>
                <w:vertAlign w:val="subscript"/>
                <w:lang w:val="en-US"/>
              </w:rPr>
              <w:t>kum</w:t>
            </w:r>
          </w:p>
        </w:tc>
        <w:tc>
          <w:tcPr>
            <w:tcW w:w="1134"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Zi</w:t>
            </w:r>
          </w:p>
        </w:tc>
        <w:tc>
          <w:tcPr>
            <w:tcW w:w="1134"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f(Zi)</w:t>
            </w:r>
          </w:p>
        </w:tc>
        <w:tc>
          <w:tcPr>
            <w:tcW w:w="992"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S(Zi)</w:t>
            </w:r>
          </w:p>
        </w:tc>
        <w:tc>
          <w:tcPr>
            <w:tcW w:w="1666" w:type="dxa"/>
          </w:tcPr>
          <w:p w:rsidR="004872FD" w:rsidRDefault="006A6250">
            <w:pPr>
              <w:spacing w:after="0"/>
              <w:jc w:val="center"/>
              <w:rPr>
                <w:rFonts w:ascii="Times New Roman" w:eastAsiaTheme="minorEastAsia" w:hAnsi="Times New Roman"/>
                <w:b/>
                <w:sz w:val="24"/>
                <w:lang w:val="en-US"/>
              </w:rPr>
            </w:pPr>
            <w:r>
              <w:rPr>
                <w:rFonts w:ascii="Times New Roman" w:eastAsiaTheme="minorEastAsia" w:hAnsi="Times New Roman"/>
                <w:b/>
                <w:sz w:val="24"/>
                <w:lang w:val="en-US"/>
              </w:rPr>
              <w:t>[F(Zi)-S(Zi)]</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63</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-2,15</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0,03</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0,02</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67</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-1,62</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0,01</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70</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-1,22</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0,05</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72</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6</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-0,95</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0,17</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0,2</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0,03</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75</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11</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-0,55</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0,20</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0,36</w:t>
            </w:r>
          </w:p>
        </w:tc>
        <w:tc>
          <w:tcPr>
            <w:tcW w:w="1666" w:type="dxa"/>
          </w:tcPr>
          <w:p w:rsidR="004872FD" w:rsidRDefault="006A6250">
            <w:pPr>
              <w:spacing w:after="0"/>
              <w:jc w:val="center"/>
              <w:rPr>
                <w:rFonts w:ascii="Times New Roman" w:eastAsiaTheme="minorEastAsia" w:hAnsi="Times New Roman"/>
                <w:b/>
                <w:sz w:val="24"/>
                <w:u w:val="single"/>
                <w:lang w:val="en-US"/>
              </w:rPr>
            </w:pPr>
            <w:r>
              <w:rPr>
                <w:rFonts w:ascii="Times New Roman" w:eastAsiaTheme="minorEastAsia" w:hAnsi="Times New Roman"/>
                <w:b/>
                <w:sz w:val="24"/>
                <w:u w:val="single"/>
                <w:lang w:val="en-US"/>
              </w:rPr>
              <w:t>0,16</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6</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77</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16</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-0,29</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0,38</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0,53</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0,15</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78</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17</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-0,15</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0,44</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0,56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0,12</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80</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18</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0,10</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0,53</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0,07</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9</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83</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19</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0,50</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0,69</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0,63</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006</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10</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84</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20</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0,63</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0,73</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0,66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0,07</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85</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22</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0,77</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0,77</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0,73</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0,04</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12</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87</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24</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1,03</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0,84</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0,8</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0,04</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13</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88</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28</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1,16</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0,87</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0,93</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0,06</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14</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90</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29</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1,43</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0,92</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0,96</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0,04</w:t>
            </w:r>
          </w:p>
        </w:tc>
      </w:tr>
      <w:tr w:rsidR="004872FD">
        <w:tc>
          <w:tcPr>
            <w:tcW w:w="5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92</w:t>
            </w:r>
          </w:p>
        </w:tc>
        <w:tc>
          <w:tcPr>
            <w:tcW w:w="709"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30</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1,69</w:t>
            </w:r>
          </w:p>
        </w:tc>
        <w:tc>
          <w:tcPr>
            <w:tcW w:w="1134"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0,95</w:t>
            </w:r>
          </w:p>
        </w:tc>
        <w:tc>
          <w:tcPr>
            <w:tcW w:w="992"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1666" w:type="dxa"/>
          </w:tcPr>
          <w:p w:rsidR="004872FD" w:rsidRDefault="006A6250">
            <w:pPr>
              <w:spacing w:after="0"/>
              <w:jc w:val="center"/>
              <w:rPr>
                <w:rFonts w:ascii="Times New Roman" w:eastAsiaTheme="minorEastAsia" w:hAnsi="Times New Roman"/>
                <w:sz w:val="24"/>
                <w:lang w:val="en-US"/>
              </w:rPr>
            </w:pPr>
            <w:r>
              <w:rPr>
                <w:rFonts w:ascii="Times New Roman" w:eastAsiaTheme="minorEastAsia" w:hAnsi="Times New Roman"/>
                <w:sz w:val="24"/>
                <w:lang w:val="en-US"/>
              </w:rPr>
              <w:t>0,05</w:t>
            </w:r>
          </w:p>
        </w:tc>
      </w:tr>
    </w:tbl>
    <w:p w:rsidR="004872FD" w:rsidRDefault="004872FD">
      <w:pPr>
        <w:spacing w:after="0" w:line="480" w:lineRule="auto"/>
        <w:jc w:val="center"/>
        <w:rPr>
          <w:rFonts w:ascii="Times New Roman" w:eastAsiaTheme="minorEastAsia" w:hAnsi="Times New Roman"/>
          <w:b/>
          <w:sz w:val="24"/>
          <w:lang w:val="en-US"/>
        </w:rPr>
      </w:pPr>
    </w:p>
    <w:p w:rsidR="004872FD" w:rsidRDefault="006A6250">
      <w:pPr>
        <w:pStyle w:val="ListParagraph"/>
        <w:numPr>
          <w:ilvl w:val="0"/>
          <w:numId w:val="70"/>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Bilangan baku (Zi)</w:t>
      </w:r>
    </w:p>
    <w:p w:rsidR="004872FD" w:rsidRDefault="006A6250">
      <w:pPr>
        <w:pStyle w:val="ListParagraph"/>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Zi = </w:t>
      </w:r>
      <m:oMath>
        <m:f>
          <m:fPr>
            <m:ctrlPr>
              <w:rPr>
                <w:rFonts w:ascii="Cambria Math" w:eastAsiaTheme="minorEastAsia" w:hAnsi="Cambria Math"/>
                <w:i/>
                <w:sz w:val="24"/>
                <w:lang w:val="en-US"/>
              </w:rPr>
            </m:ctrlPr>
          </m:fPr>
          <m:num>
            <m:r>
              <w:rPr>
                <w:rFonts w:ascii="Cambria Math" w:eastAsiaTheme="minorEastAsia" w:hAnsi="Cambria Math"/>
                <w:sz w:val="24"/>
                <w:lang w:val="en-US"/>
              </w:rPr>
              <m:t>X-</m:t>
            </m:r>
            <m:acc>
              <m:accPr>
                <m:chr m:val="̅"/>
                <m:ctrlPr>
                  <w:rPr>
                    <w:rFonts w:ascii="Cambria Math" w:eastAsiaTheme="minorEastAsia" w:hAnsi="Cambria Math"/>
                    <w:i/>
                    <w:sz w:val="24"/>
                    <w:lang w:val="en-US"/>
                  </w:rPr>
                </m:ctrlPr>
              </m:accPr>
              <m:e>
                <m:r>
                  <w:rPr>
                    <w:rFonts w:ascii="Cambria Math" w:eastAsiaTheme="minorEastAsia" w:hAnsi="Cambria Math"/>
                    <w:sz w:val="24"/>
                    <w:lang w:val="en-US"/>
                  </w:rPr>
                  <m:t>X</m:t>
                </m:r>
              </m:e>
            </m:acc>
          </m:num>
          <m:den>
            <m:r>
              <w:rPr>
                <w:rFonts w:ascii="Cambria Math" w:eastAsiaTheme="minorEastAsia" w:hAnsi="Cambria Math"/>
                <w:sz w:val="24"/>
                <w:lang w:val="en-US"/>
              </w:rPr>
              <m:t>SD</m:t>
            </m:r>
          </m:den>
        </m:f>
        <m:r>
          <w:rPr>
            <w:rFonts w:ascii="Cambria Math" w:eastAsiaTheme="minorEastAsia" w:hAnsi="Cambria Math"/>
            <w:sz w:val="24"/>
            <w:lang w:val="en-US"/>
          </w:rPr>
          <m:t xml:space="preserve">= </m:t>
        </m:r>
        <m:f>
          <m:fPr>
            <m:ctrlPr>
              <w:rPr>
                <w:rFonts w:ascii="Cambria Math" w:eastAsiaTheme="minorEastAsia" w:hAnsi="Cambria Math"/>
                <w:i/>
                <w:sz w:val="24"/>
                <w:lang w:val="en-US"/>
              </w:rPr>
            </m:ctrlPr>
          </m:fPr>
          <m:num>
            <m:r>
              <w:rPr>
                <w:rFonts w:ascii="Cambria Math" w:eastAsiaTheme="minorEastAsia" w:hAnsi="Cambria Math"/>
                <w:sz w:val="24"/>
                <w:lang w:val="en-US"/>
              </w:rPr>
              <m:t>63-79,2</m:t>
            </m:r>
          </m:num>
          <m:den>
            <m:r>
              <w:rPr>
                <w:rFonts w:ascii="Cambria Math" w:eastAsiaTheme="minorEastAsia" w:hAnsi="Cambria Math"/>
                <w:sz w:val="24"/>
                <w:lang w:val="en-US"/>
              </w:rPr>
              <m:t>7,53</m:t>
            </m:r>
          </m:den>
        </m:f>
        <m:r>
          <w:rPr>
            <w:rFonts w:ascii="Cambria Math" w:eastAsiaTheme="minorEastAsia" w:hAnsi="Cambria Math"/>
            <w:sz w:val="24"/>
            <w:lang w:val="en-US"/>
          </w:rPr>
          <m:t>= -2,15</m:t>
        </m:r>
      </m:oMath>
    </w:p>
    <w:p w:rsidR="004872FD" w:rsidRDefault="006A6250">
      <w:pPr>
        <w:pStyle w:val="ListParagraph"/>
        <w:spacing w:after="0" w:line="480" w:lineRule="auto"/>
        <w:ind w:left="360"/>
        <w:jc w:val="both"/>
        <w:rPr>
          <w:rFonts w:ascii="Times New Roman" w:eastAsiaTheme="minorEastAsia" w:hAnsi="Times New Roman"/>
          <w:sz w:val="24"/>
        </w:rPr>
      </w:pPr>
      <w:r>
        <w:rPr>
          <w:rFonts w:ascii="Times New Roman" w:eastAsiaTheme="minorEastAsia" w:hAnsi="Times New Roman"/>
          <w:sz w:val="24"/>
          <w:lang w:val="en-US"/>
        </w:rPr>
        <w:t>Demikian untuk mencari Zi selanjutnya.</w:t>
      </w:r>
    </w:p>
    <w:p w:rsidR="004872FD" w:rsidRDefault="006A6250">
      <w:pPr>
        <w:pStyle w:val="ListParagraph"/>
        <w:numPr>
          <w:ilvl w:val="0"/>
          <w:numId w:val="70"/>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lastRenderedPageBreak/>
        <w:t xml:space="preserve">F(Zi) = 0,5 </w:t>
      </w:r>
      <w:r>
        <w:rPr>
          <w:rFonts w:ascii="Times New Roman" w:eastAsiaTheme="minorEastAsia" w:hAnsi="Times New Roman" w:cs="Times New Roman"/>
          <w:sz w:val="24"/>
          <w:lang w:val="en-US"/>
        </w:rPr>
        <w:t>±</w:t>
      </w:r>
      <w:r>
        <w:rPr>
          <w:rFonts w:ascii="Times New Roman" w:eastAsiaTheme="minorEastAsia" w:hAnsi="Times New Roman"/>
          <w:sz w:val="24"/>
          <w:lang w:val="en-US"/>
        </w:rPr>
        <w:t xml:space="preserve"> Zi (tabel distribusi standar)</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(-2,15) + 0,5</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(-0,4842) + 0,5</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0,0158</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0,01</w:t>
      </w: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t>Demikian untuk mencari F(Zi) selanjutnya</w:t>
      </w:r>
    </w:p>
    <w:p w:rsidR="004872FD" w:rsidRDefault="004872FD">
      <w:pPr>
        <w:spacing w:after="0" w:line="480" w:lineRule="auto"/>
        <w:jc w:val="both"/>
        <w:rPr>
          <w:rFonts w:ascii="Times New Roman" w:eastAsiaTheme="minorEastAsia" w:hAnsi="Times New Roman"/>
          <w:sz w:val="24"/>
          <w:lang w:val="en-US"/>
        </w:rPr>
      </w:pPr>
    </w:p>
    <w:p w:rsidR="004872FD" w:rsidRDefault="006A6250">
      <w:pPr>
        <w:pStyle w:val="ListParagraph"/>
        <w:numPr>
          <w:ilvl w:val="0"/>
          <w:numId w:val="70"/>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S(Zi) = </w:t>
      </w:r>
      <m:oMath>
        <m:f>
          <m:fPr>
            <m:ctrlPr>
              <w:rPr>
                <w:rFonts w:ascii="Cambria Math" w:eastAsiaTheme="minorEastAsia" w:hAnsi="Cambria Math"/>
                <w:i/>
                <w:sz w:val="24"/>
                <w:lang w:val="en-US"/>
              </w:rPr>
            </m:ctrlPr>
          </m:fPr>
          <m:num>
            <m:sSub>
              <m:sSubPr>
                <m:ctrlPr>
                  <w:rPr>
                    <w:rFonts w:ascii="Cambria Math" w:eastAsiaTheme="minorEastAsia" w:hAnsi="Cambria Math"/>
                    <w:i/>
                    <w:sz w:val="24"/>
                    <w:lang w:val="en-US"/>
                  </w:rPr>
                </m:ctrlPr>
              </m:sSubPr>
              <m:e>
                <m:r>
                  <w:rPr>
                    <w:rFonts w:ascii="Cambria Math" w:eastAsiaTheme="minorEastAsia" w:hAnsi="Cambria Math"/>
                    <w:sz w:val="24"/>
                    <w:lang w:val="en-US"/>
                  </w:rPr>
                  <m:t>f</m:t>
                </m:r>
              </m:e>
              <m:sub>
                <m:r>
                  <w:rPr>
                    <w:rFonts w:ascii="Cambria Math" w:eastAsiaTheme="minorEastAsia" w:hAnsi="Cambria Math"/>
                    <w:sz w:val="24"/>
                    <w:lang w:val="en-US"/>
                  </w:rPr>
                  <m:t>kum</m:t>
                </m:r>
              </m:sub>
            </m:sSub>
          </m:num>
          <m:den>
            <m:r>
              <w:rPr>
                <w:rFonts w:ascii="Cambria Math" w:eastAsiaTheme="minorEastAsia" w:hAnsi="Cambria Math"/>
                <w:sz w:val="24"/>
                <w:lang w:val="en-US"/>
              </w:rPr>
              <m:t>n</m:t>
            </m:r>
          </m:den>
        </m:f>
      </m:oMath>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1</m:t>
            </m:r>
          </m:num>
          <m:den>
            <m:r>
              <w:rPr>
                <w:rFonts w:ascii="Cambria Math" w:eastAsiaTheme="minorEastAsia" w:hAnsi="Cambria Math"/>
                <w:sz w:val="24"/>
                <w:lang w:val="en-US"/>
              </w:rPr>
              <m:t>30</m:t>
            </m:r>
          </m:den>
        </m:f>
      </m:oMath>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0,03</w:t>
      </w:r>
    </w:p>
    <w:p w:rsidR="004872FD" w:rsidRDefault="006A6250">
      <w:pPr>
        <w:pStyle w:val="ListParagraph"/>
        <w:spacing w:after="0" w:line="480" w:lineRule="auto"/>
        <w:jc w:val="both"/>
        <w:rPr>
          <w:rFonts w:ascii="Times New Roman" w:eastAsiaTheme="minorEastAsia" w:hAnsi="Times New Roman"/>
          <w:sz w:val="24"/>
        </w:rPr>
      </w:pPr>
      <w:r>
        <w:rPr>
          <w:rFonts w:ascii="Times New Roman" w:eastAsiaTheme="minorEastAsia" w:hAnsi="Times New Roman"/>
          <w:sz w:val="24"/>
          <w:lang w:val="en-US"/>
        </w:rPr>
        <w:t>Demikian untuk mencari S(Zi) selanjutnya</w:t>
      </w:r>
    </w:p>
    <w:p w:rsidR="004872FD" w:rsidRDefault="004872FD">
      <w:pPr>
        <w:pStyle w:val="ListParagraph"/>
        <w:spacing w:after="0" w:line="480" w:lineRule="auto"/>
        <w:jc w:val="both"/>
        <w:rPr>
          <w:rFonts w:ascii="Times New Roman" w:eastAsiaTheme="minorEastAsia" w:hAnsi="Times New Roman"/>
          <w:sz w:val="24"/>
        </w:rPr>
      </w:pPr>
    </w:p>
    <w:p w:rsidR="004872FD" w:rsidRDefault="006A6250">
      <w:pPr>
        <w:pStyle w:val="ListParagraph"/>
        <w:numPr>
          <w:ilvl w:val="0"/>
          <w:numId w:val="70"/>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L </w:t>
      </w:r>
      <w:r>
        <w:rPr>
          <w:rFonts w:ascii="Times New Roman" w:eastAsiaTheme="minorEastAsia" w:hAnsi="Times New Roman"/>
          <w:sz w:val="24"/>
          <w:lang w:val="en-US"/>
        </w:rPr>
        <w:tab/>
        <w:t>= F (Zi) – S (Zi)</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0,01 – 0,03</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-0,02</w:t>
      </w:r>
    </w:p>
    <w:p w:rsidR="004872FD" w:rsidRDefault="006A6250">
      <w:pPr>
        <w:pStyle w:val="ListParagraph"/>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0,04 dimutlakkan</w:t>
      </w:r>
    </w:p>
    <w:p w:rsidR="004872FD" w:rsidRDefault="006A6250">
      <w:pPr>
        <w:pStyle w:val="ListParagraph"/>
        <w:spacing w:after="0" w:line="480" w:lineRule="auto"/>
        <w:jc w:val="both"/>
        <w:rPr>
          <w:rFonts w:ascii="Times New Roman" w:eastAsiaTheme="minorEastAsia" w:hAnsi="Times New Roman"/>
          <w:sz w:val="24"/>
        </w:rPr>
      </w:pPr>
      <w:r>
        <w:rPr>
          <w:rFonts w:ascii="Times New Roman" w:eastAsiaTheme="minorEastAsia" w:hAnsi="Times New Roman"/>
          <w:sz w:val="24"/>
          <w:lang w:val="en-US"/>
        </w:rPr>
        <w:t>Demikian untuk mencari L selanjutnya</w:t>
      </w:r>
    </w:p>
    <w:p w:rsidR="004872FD" w:rsidRDefault="004872FD">
      <w:pPr>
        <w:pStyle w:val="ListParagraph"/>
        <w:spacing w:after="0" w:line="480" w:lineRule="auto"/>
        <w:jc w:val="both"/>
        <w:rPr>
          <w:rFonts w:ascii="Times New Roman" w:eastAsiaTheme="minorEastAsia" w:hAnsi="Times New Roman"/>
          <w:sz w:val="24"/>
        </w:rPr>
      </w:pPr>
    </w:p>
    <w:p w:rsidR="004872FD" w:rsidRDefault="006A6250">
      <w:pPr>
        <w:spacing w:after="0" w:line="480" w:lineRule="auto"/>
        <w:jc w:val="both"/>
        <w:rPr>
          <w:rFonts w:ascii="Times New Roman" w:eastAsiaTheme="minorEastAsia" w:hAnsi="Times New Roman"/>
          <w:sz w:val="24"/>
        </w:rPr>
      </w:pPr>
      <w:r>
        <w:rPr>
          <w:rFonts w:ascii="Times New Roman" w:eastAsiaTheme="minorEastAsia" w:hAnsi="Times New Roman"/>
          <w:sz w:val="24"/>
        </w:rPr>
        <w:tab/>
      </w:r>
      <w:r>
        <w:rPr>
          <w:rFonts w:ascii="Times New Roman" w:eastAsiaTheme="minorEastAsia" w:hAnsi="Times New Roman"/>
          <w:sz w:val="24"/>
          <w:lang w:val="en-US"/>
        </w:rPr>
        <w:t>Berdasarkan tabel di atas, di dapat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 xml:space="preserve"> = 0,16 dengan menggunakan </w:t>
      </w:r>
      <w:r>
        <w:rPr>
          <w:rFonts w:ascii="Times New Roman" w:eastAsiaTheme="minorEastAsia" w:hAnsi="Times New Roman" w:cs="Times New Roman"/>
          <w:sz w:val="24"/>
          <w:lang w:val="en-US"/>
        </w:rPr>
        <w:t>α</w:t>
      </w:r>
      <w:r>
        <w:rPr>
          <w:rFonts w:ascii="Times New Roman" w:eastAsiaTheme="minorEastAsia" w:hAnsi="Times New Roman"/>
          <w:sz w:val="24"/>
          <w:lang w:val="en-US"/>
        </w:rPr>
        <w:t xml:space="preserve"> = 0,05 dan N = 30, maka nilai kritis melalui uji Liliefors diperoleh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 0,161. Ternyata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&lt;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yaitu 0,16&lt; 0,161 dapat disimpulkan bahwa data berdistribusi normal.</w:t>
      </w:r>
    </w:p>
    <w:p w:rsidR="004872FD" w:rsidRDefault="004872FD">
      <w:pPr>
        <w:spacing w:after="0" w:line="480" w:lineRule="auto"/>
        <w:jc w:val="both"/>
        <w:rPr>
          <w:rFonts w:ascii="Times New Roman" w:eastAsiaTheme="minorEastAsia" w:hAnsi="Times New Roman"/>
          <w:sz w:val="24"/>
        </w:rPr>
      </w:pPr>
    </w:p>
    <w:p w:rsidR="004872FD" w:rsidRDefault="006A6250">
      <w:pPr>
        <w:pStyle w:val="ListParagraph"/>
        <w:numPr>
          <w:ilvl w:val="0"/>
          <w:numId w:val="68"/>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lastRenderedPageBreak/>
        <w:t>Uji Homogenitas</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Pengujian homogenitas yaitu pengujian kesamaan dua varians untuk mengetahui apakah sampel berasal dari populasi yang homogeny atau tidak, untuk menguji kesamaan dua varians ini digunakan rumus :</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F = </w:t>
      </w:r>
      <m:oMath>
        <m:f>
          <m:fPr>
            <m:ctrlPr>
              <w:rPr>
                <w:rFonts w:ascii="Cambria Math" w:eastAsiaTheme="minorEastAsia" w:hAnsi="Cambria Math"/>
                <w:i/>
                <w:sz w:val="24"/>
                <w:lang w:val="en-US"/>
              </w:rPr>
            </m:ctrlPr>
          </m:fPr>
          <m:num>
            <m:r>
              <w:rPr>
                <w:rFonts w:ascii="Cambria Math" w:eastAsiaTheme="minorEastAsia" w:hAnsi="Cambria Math"/>
                <w:sz w:val="24"/>
                <w:lang w:val="en-US"/>
              </w:rPr>
              <m:t>Varians terbesar</m:t>
            </m:r>
          </m:num>
          <m:den>
            <m:r>
              <w:rPr>
                <w:rFonts w:ascii="Cambria Math" w:eastAsiaTheme="minorEastAsia" w:hAnsi="Cambria Math"/>
                <w:sz w:val="24"/>
                <w:lang w:val="en-US"/>
              </w:rPr>
              <m:t>Varians terkecil</m:t>
            </m:r>
          </m:den>
        </m:f>
      </m:oMath>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   = </w:t>
      </w:r>
      <m:oMath>
        <m:f>
          <m:fPr>
            <m:ctrlPr>
              <w:rPr>
                <w:rFonts w:ascii="Cambria Math" w:eastAsiaTheme="minorEastAsia" w:hAnsi="Cambria Math"/>
                <w:i/>
                <w:sz w:val="24"/>
                <w:lang w:val="en-US"/>
              </w:rPr>
            </m:ctrlPr>
          </m:fPr>
          <m:num>
            <m:r>
              <w:rPr>
                <w:rFonts w:ascii="Cambria Math" w:eastAsiaTheme="minorEastAsia" w:hAnsi="Cambria Math"/>
                <w:sz w:val="24"/>
                <w:lang w:val="en-US"/>
              </w:rPr>
              <m:t>73,2</m:t>
            </m:r>
          </m:num>
          <m:den>
            <m:r>
              <w:rPr>
                <w:rFonts w:ascii="Cambria Math" w:eastAsiaTheme="minorEastAsia" w:hAnsi="Cambria Math"/>
                <w:sz w:val="24"/>
                <w:lang w:val="en-US"/>
              </w:rPr>
              <m:t>56,8</m:t>
            </m:r>
          </m:den>
        </m:f>
      </m:oMath>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   = 1,29</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Kriteria pengujian normalitas dan homogenitas yang dilakukan sebelumnya bahwa persyaratan analisis data adalah data berdistribbusi norma dan varians populasi yang homogeny. Dengan demikian pengujian selanjutnya akan dilakukan yaitu uji hipotesis dengan uji “t” dengan rumus berikut:</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 xml:space="preserve"> = </w:t>
      </w:r>
      <m:oMath>
        <m:f>
          <m:fPr>
            <m:ctrlPr>
              <w:rPr>
                <w:rFonts w:ascii="Cambria Math" w:eastAsiaTheme="minorEastAsia" w:hAnsi="Cambria Math"/>
                <w:i/>
                <w:sz w:val="24"/>
                <w:lang w:val="en-US"/>
              </w:rPr>
            </m:ctrlPr>
          </m:fPr>
          <m:num>
            <m:sSub>
              <m:sSubPr>
                <m:ctrlPr>
                  <w:rPr>
                    <w:rFonts w:ascii="Cambria Math" w:eastAsiaTheme="minorEastAsia" w:hAnsi="Cambria Math"/>
                    <w:i/>
                    <w:sz w:val="24"/>
                    <w:lang w:val="en-US"/>
                  </w:rPr>
                </m:ctrlPr>
              </m:sSubPr>
              <m:e>
                <m:r>
                  <w:rPr>
                    <w:rFonts w:ascii="Cambria Math" w:eastAsiaTheme="minorEastAsia" w:hAnsi="Cambria Math"/>
                    <w:sz w:val="24"/>
                    <w:lang w:val="en-US"/>
                  </w:rPr>
                  <m:t>M</m:t>
                </m:r>
              </m:e>
              <m:sub>
                <m:r>
                  <w:rPr>
                    <w:rFonts w:ascii="Cambria Math" w:eastAsiaTheme="minorEastAsia" w:hAnsi="Cambria Math"/>
                    <w:sz w:val="24"/>
                    <w:lang w:val="en-US"/>
                  </w:rPr>
                  <m:t>y</m:t>
                </m:r>
              </m:sub>
            </m:sSub>
            <m:r>
              <w:rPr>
                <w:rFonts w:ascii="Cambria Math" w:eastAsiaTheme="minorEastAsia" w:hAnsi="Cambria Math"/>
                <w:sz w:val="24"/>
                <w:lang w:val="en-US"/>
              </w:rPr>
              <m:t xml:space="preserve">- </m:t>
            </m:r>
            <m:sSub>
              <m:sSubPr>
                <m:ctrlPr>
                  <w:rPr>
                    <w:rFonts w:ascii="Cambria Math" w:eastAsiaTheme="minorEastAsia" w:hAnsi="Cambria Math"/>
                    <w:i/>
                    <w:sz w:val="24"/>
                    <w:lang w:val="en-US"/>
                  </w:rPr>
                </m:ctrlPr>
              </m:sSubPr>
              <m:e>
                <m:r>
                  <w:rPr>
                    <w:rFonts w:ascii="Cambria Math" w:eastAsiaTheme="minorEastAsia" w:hAnsi="Cambria Math"/>
                    <w:sz w:val="24"/>
                    <w:lang w:val="en-US"/>
                  </w:rPr>
                  <m:t>M</m:t>
                </m:r>
              </m:e>
              <m:sub>
                <m:r>
                  <w:rPr>
                    <w:rFonts w:ascii="Cambria Math" w:eastAsiaTheme="minorEastAsia" w:hAnsi="Cambria Math"/>
                    <w:sz w:val="24"/>
                    <w:lang w:val="en-US"/>
                  </w:rPr>
                  <m:t>x</m:t>
                </m:r>
              </m:sub>
            </m:sSub>
          </m:num>
          <m:den>
            <m:sSub>
              <m:sSubPr>
                <m:ctrlPr>
                  <w:rPr>
                    <w:rFonts w:ascii="Cambria Math" w:eastAsiaTheme="minorEastAsia" w:hAnsi="Cambria Math"/>
                    <w:i/>
                    <w:sz w:val="24"/>
                    <w:lang w:val="en-US"/>
                  </w:rPr>
                </m:ctrlPr>
              </m:sSubPr>
              <m:e>
                <m:r>
                  <w:rPr>
                    <w:rFonts w:ascii="Cambria Math" w:eastAsiaTheme="minorEastAsia" w:hAnsi="Cambria Math"/>
                    <w:sz w:val="24"/>
                    <w:lang w:val="en-US"/>
                  </w:rPr>
                  <m:t>SE</m:t>
                </m:r>
              </m:e>
              <m:sub>
                <m:r>
                  <w:rPr>
                    <w:rFonts w:ascii="Cambria Math" w:eastAsiaTheme="minorEastAsia" w:hAnsi="Cambria Math"/>
                    <w:sz w:val="24"/>
                    <w:lang w:val="en-US"/>
                  </w:rPr>
                  <m:t>My-Mx</m:t>
                </m:r>
              </m:sub>
            </m:sSub>
          </m:den>
        </m:f>
      </m:oMath>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dimana :</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ab/>
        <w:t>= t observasi</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M</w:t>
      </w:r>
      <w:r>
        <w:rPr>
          <w:rFonts w:ascii="Times New Roman" w:eastAsiaTheme="minorEastAsia" w:hAnsi="Times New Roman"/>
          <w:sz w:val="24"/>
          <w:vertAlign w:val="subscript"/>
          <w:lang w:val="en-US"/>
        </w:rPr>
        <w:t>y</w:t>
      </w:r>
      <w:r>
        <w:rPr>
          <w:rFonts w:ascii="Times New Roman" w:eastAsiaTheme="minorEastAsia" w:hAnsi="Times New Roman"/>
          <w:sz w:val="24"/>
          <w:lang w:val="en-US"/>
        </w:rPr>
        <w:tab/>
        <w:t>= rata-rata hasil pre test --</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M</w:t>
      </w:r>
      <w:r>
        <w:rPr>
          <w:rFonts w:ascii="Times New Roman" w:eastAsiaTheme="minorEastAsia" w:hAnsi="Times New Roman"/>
          <w:sz w:val="24"/>
          <w:vertAlign w:val="subscript"/>
          <w:lang w:val="en-US"/>
        </w:rPr>
        <w:t>x</w:t>
      </w:r>
      <w:r>
        <w:rPr>
          <w:rFonts w:ascii="Times New Roman" w:eastAsiaTheme="minorEastAsia" w:hAnsi="Times New Roman"/>
          <w:sz w:val="24"/>
          <w:lang w:val="en-US"/>
        </w:rPr>
        <w:tab/>
        <w:t>= rata-rata hasil pos test</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w:t>
      </w:r>
      <w:r>
        <w:rPr>
          <w:rFonts w:ascii="Times New Roman" w:eastAsiaTheme="minorEastAsia" w:hAnsi="Times New Roman"/>
          <w:sz w:val="24"/>
          <w:vertAlign w:val="subscript"/>
          <w:lang w:val="en-US"/>
        </w:rPr>
        <w:t>My – Mx</w:t>
      </w:r>
      <w:r>
        <w:rPr>
          <w:rFonts w:ascii="Times New Roman" w:eastAsiaTheme="minorEastAsia" w:hAnsi="Times New Roman"/>
          <w:sz w:val="24"/>
          <w:lang w:val="en-US"/>
        </w:rPr>
        <w:t xml:space="preserve"> = Standar error perbedaan dua hasil</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Sebelum dilakukan penghitungan uji “t” akan dijelaskan terlebih dahulu mengenai hasil perbedaan standar error dengan rumus :</w:t>
      </w: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SE</w:t>
      </w:r>
      <w:r>
        <w:rPr>
          <w:rFonts w:ascii="Times New Roman" w:eastAsiaTheme="minorEastAsia" w:hAnsi="Times New Roman"/>
          <w:sz w:val="24"/>
          <w:vertAlign w:val="subscript"/>
          <w:lang w:val="en-US"/>
        </w:rPr>
        <w:t>My – Mx</w:t>
      </w: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sSub>
              <m:sSubPr>
                <m:ctrlPr>
                  <w:rPr>
                    <w:rFonts w:ascii="Cambria Math" w:eastAsiaTheme="minorEastAsia" w:hAnsi="Cambria Math"/>
                    <w:i/>
                    <w:sz w:val="24"/>
                    <w:lang w:val="en-US"/>
                  </w:rPr>
                </m:ctrlPr>
              </m:sSubPr>
              <m:e>
                <m:r>
                  <w:rPr>
                    <w:rFonts w:ascii="Cambria Math" w:eastAsiaTheme="minorEastAsia" w:hAnsi="Cambria Math"/>
                    <w:sz w:val="24"/>
                    <w:lang w:val="en-US"/>
                  </w:rPr>
                  <m:t>SE</m:t>
                </m:r>
              </m:e>
              <m:sub>
                <m:sSup>
                  <m:sSupPr>
                    <m:ctrlPr>
                      <w:rPr>
                        <w:rFonts w:ascii="Cambria Math" w:eastAsiaTheme="minorEastAsia" w:hAnsi="Cambria Math"/>
                        <w:i/>
                        <w:sz w:val="24"/>
                        <w:lang w:val="en-US"/>
                      </w:rPr>
                    </m:ctrlPr>
                  </m:sSupPr>
                  <m:e>
                    <m:r>
                      <w:rPr>
                        <w:rFonts w:ascii="Cambria Math" w:eastAsiaTheme="minorEastAsia" w:hAnsi="Cambria Math"/>
                        <w:sz w:val="24"/>
                        <w:lang w:val="en-US"/>
                      </w:rPr>
                      <m:t>My</m:t>
                    </m:r>
                  </m:e>
                  <m:sup>
                    <m:r>
                      <w:rPr>
                        <w:rFonts w:ascii="Cambria Math" w:eastAsiaTheme="minorEastAsia" w:hAnsi="Cambria Math"/>
                        <w:sz w:val="24"/>
                        <w:lang w:val="en-US"/>
                      </w:rPr>
                      <m:t>2</m:t>
                    </m:r>
                  </m:sup>
                </m:sSup>
              </m:sub>
            </m:sSub>
            <m:r>
              <w:rPr>
                <w:rFonts w:ascii="Cambria Math" w:eastAsiaTheme="minorEastAsia" w:hAnsi="Cambria Math"/>
                <w:sz w:val="24"/>
                <w:lang w:val="en-US"/>
              </w:rPr>
              <m:t>+</m:t>
            </m:r>
            <m:sSub>
              <m:sSubPr>
                <m:ctrlPr>
                  <w:rPr>
                    <w:rFonts w:ascii="Cambria Math" w:eastAsiaTheme="minorEastAsia" w:hAnsi="Cambria Math"/>
                    <w:i/>
                    <w:sz w:val="24"/>
                    <w:lang w:val="en-US"/>
                  </w:rPr>
                </m:ctrlPr>
              </m:sSubPr>
              <m:e>
                <m:r>
                  <w:rPr>
                    <w:rFonts w:ascii="Cambria Math" w:eastAsiaTheme="minorEastAsia" w:hAnsi="Cambria Math"/>
                    <w:sz w:val="24"/>
                    <w:lang w:val="en-US"/>
                  </w:rPr>
                  <m:t>SE</m:t>
                </m:r>
              </m:e>
              <m:sub>
                <m:sSup>
                  <m:sSupPr>
                    <m:ctrlPr>
                      <w:rPr>
                        <w:rFonts w:ascii="Cambria Math" w:eastAsiaTheme="minorEastAsia" w:hAnsi="Cambria Math"/>
                        <w:i/>
                        <w:sz w:val="24"/>
                        <w:lang w:val="en-US"/>
                      </w:rPr>
                    </m:ctrlPr>
                  </m:sSupPr>
                  <m:e>
                    <m:r>
                      <w:rPr>
                        <w:rFonts w:ascii="Cambria Math" w:eastAsiaTheme="minorEastAsia" w:hAnsi="Cambria Math"/>
                        <w:sz w:val="24"/>
                        <w:lang w:val="en-US"/>
                      </w:rPr>
                      <m:t>Mx</m:t>
                    </m:r>
                  </m:e>
                  <m:sup>
                    <m:r>
                      <w:rPr>
                        <w:rFonts w:ascii="Cambria Math" w:eastAsiaTheme="minorEastAsia" w:hAnsi="Cambria Math"/>
                        <w:sz w:val="24"/>
                        <w:lang w:val="en-US"/>
                      </w:rPr>
                      <m:t>2</m:t>
                    </m:r>
                  </m:sup>
                </m:sSup>
              </m:sub>
            </m:sSub>
          </m:e>
        </m:rad>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sSup>
              <m:sSupPr>
                <m:ctrlPr>
                  <w:rPr>
                    <w:rFonts w:ascii="Cambria Math" w:eastAsiaTheme="minorEastAsia" w:hAnsi="Cambria Math"/>
                    <w:i/>
                    <w:sz w:val="24"/>
                    <w:lang w:val="en-US"/>
                  </w:rPr>
                </m:ctrlPr>
              </m:sSupPr>
              <m:e>
                <m:r>
                  <w:rPr>
                    <w:rFonts w:ascii="Cambria Math" w:eastAsiaTheme="minorEastAsia" w:hAnsi="Cambria Math"/>
                    <w:sz w:val="24"/>
                    <w:lang w:val="en-US"/>
                  </w:rPr>
                  <m:t>(1,58)</m:t>
                </m:r>
              </m:e>
              <m:sup>
                <m:r>
                  <w:rPr>
                    <w:rFonts w:ascii="Cambria Math" w:eastAsiaTheme="minorEastAsia" w:hAnsi="Cambria Math"/>
                    <w:sz w:val="24"/>
                    <w:lang w:val="en-US"/>
                  </w:rPr>
                  <m:t>2</m:t>
                </m:r>
              </m:sup>
            </m:sSup>
            <m:r>
              <w:rPr>
                <w:rFonts w:ascii="Cambria Math" w:eastAsiaTheme="minorEastAsia" w:hAnsi="Cambria Math"/>
                <w:sz w:val="24"/>
                <w:lang w:val="en-US"/>
              </w:rPr>
              <m:t xml:space="preserve">+ </m:t>
            </m:r>
            <m:sSup>
              <m:sSupPr>
                <m:ctrlPr>
                  <w:rPr>
                    <w:rFonts w:ascii="Cambria Math" w:eastAsiaTheme="minorEastAsia" w:hAnsi="Cambria Math"/>
                    <w:i/>
                    <w:sz w:val="24"/>
                    <w:lang w:val="en-US"/>
                  </w:rPr>
                </m:ctrlPr>
              </m:sSupPr>
              <m:e>
                <m:r>
                  <w:rPr>
                    <w:rFonts w:ascii="Cambria Math" w:eastAsiaTheme="minorEastAsia" w:hAnsi="Cambria Math"/>
                    <w:sz w:val="24"/>
                    <w:lang w:val="en-US"/>
                  </w:rPr>
                  <m:t>(1,39)</m:t>
                </m:r>
              </m:e>
              <m:sup>
                <m:r>
                  <w:rPr>
                    <w:rFonts w:ascii="Cambria Math" w:eastAsiaTheme="minorEastAsia" w:hAnsi="Cambria Math"/>
                    <w:sz w:val="24"/>
                    <w:lang w:val="en-US"/>
                  </w:rPr>
                  <m:t>2</m:t>
                </m:r>
              </m:sup>
            </m:sSup>
          </m:e>
        </m:rad>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2,4964+ 1,9321</m:t>
            </m:r>
          </m:e>
        </m:rad>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lastRenderedPageBreak/>
        <w:tab/>
      </w:r>
      <w:r>
        <w:rPr>
          <w:rFonts w:ascii="Times New Roman" w:eastAsiaTheme="minorEastAsia" w:hAnsi="Times New Roman"/>
          <w:sz w:val="24"/>
          <w:lang w:val="en-US"/>
        </w:rPr>
        <w:tab/>
        <w:t xml:space="preserve">= </w:t>
      </w:r>
      <m:oMath>
        <m:rad>
          <m:radPr>
            <m:degHide m:val="1"/>
            <m:ctrlPr>
              <w:rPr>
                <w:rFonts w:ascii="Cambria Math" w:eastAsiaTheme="minorEastAsia" w:hAnsi="Cambria Math"/>
                <w:i/>
                <w:sz w:val="24"/>
                <w:lang w:val="en-US"/>
              </w:rPr>
            </m:ctrlPr>
          </m:radPr>
          <m:deg/>
          <m:e>
            <m:r>
              <w:rPr>
                <w:rFonts w:ascii="Cambria Math" w:eastAsiaTheme="minorEastAsia" w:hAnsi="Cambria Math"/>
                <w:sz w:val="24"/>
                <w:lang w:val="en-US"/>
              </w:rPr>
              <m:t>4,4285</m:t>
            </m:r>
          </m:e>
        </m:rad>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r>
      <w:r>
        <w:rPr>
          <w:rFonts w:ascii="Times New Roman" w:eastAsiaTheme="minorEastAsia" w:hAnsi="Times New Roman"/>
          <w:sz w:val="24"/>
          <w:lang w:val="en-US"/>
        </w:rPr>
        <w:tab/>
        <w:t>= 2,10</w:t>
      </w: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t>Selanjutnya akan dilakukan pengujian hipotesis dengan menggunakan rumus yang telah dijelaskan sebelumnya.</w:t>
      </w: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 xml:space="preserve"> = </w:t>
      </w:r>
      <m:oMath>
        <m:f>
          <m:fPr>
            <m:ctrlPr>
              <w:rPr>
                <w:rFonts w:ascii="Cambria Math" w:eastAsiaTheme="minorEastAsia" w:hAnsi="Cambria Math"/>
                <w:i/>
                <w:sz w:val="24"/>
                <w:lang w:val="en-US"/>
              </w:rPr>
            </m:ctrlPr>
          </m:fPr>
          <m:num>
            <m:sSub>
              <m:sSubPr>
                <m:ctrlPr>
                  <w:rPr>
                    <w:rFonts w:ascii="Cambria Math" w:eastAsiaTheme="minorEastAsia" w:hAnsi="Cambria Math"/>
                    <w:i/>
                    <w:sz w:val="24"/>
                    <w:lang w:val="en-US"/>
                  </w:rPr>
                </m:ctrlPr>
              </m:sSubPr>
              <m:e>
                <m:r>
                  <w:rPr>
                    <w:rFonts w:ascii="Cambria Math" w:eastAsiaTheme="minorEastAsia" w:hAnsi="Cambria Math"/>
                    <w:sz w:val="24"/>
                    <w:lang w:val="en-US"/>
                  </w:rPr>
                  <m:t>M</m:t>
                </m:r>
              </m:e>
              <m:sub>
                <m:r>
                  <w:rPr>
                    <w:rFonts w:ascii="Cambria Math" w:eastAsiaTheme="minorEastAsia" w:hAnsi="Cambria Math"/>
                    <w:sz w:val="24"/>
                    <w:lang w:val="en-US"/>
                  </w:rPr>
                  <m:t>y</m:t>
                </m:r>
              </m:sub>
            </m:sSub>
            <m:r>
              <w:rPr>
                <w:rFonts w:ascii="Cambria Math" w:eastAsiaTheme="minorEastAsia" w:hAnsi="Cambria Math"/>
                <w:sz w:val="24"/>
                <w:lang w:val="en-US"/>
              </w:rPr>
              <m:t xml:space="preserve">- </m:t>
            </m:r>
            <m:sSub>
              <m:sSubPr>
                <m:ctrlPr>
                  <w:rPr>
                    <w:rFonts w:ascii="Cambria Math" w:eastAsiaTheme="minorEastAsia" w:hAnsi="Cambria Math"/>
                    <w:i/>
                    <w:sz w:val="24"/>
                    <w:lang w:val="en-US"/>
                  </w:rPr>
                </m:ctrlPr>
              </m:sSubPr>
              <m:e>
                <m:r>
                  <w:rPr>
                    <w:rFonts w:ascii="Cambria Math" w:eastAsiaTheme="minorEastAsia" w:hAnsi="Cambria Math"/>
                    <w:sz w:val="24"/>
                    <w:lang w:val="en-US"/>
                  </w:rPr>
                  <m:t>M</m:t>
                </m:r>
              </m:e>
              <m:sub>
                <m:r>
                  <w:rPr>
                    <w:rFonts w:ascii="Cambria Math" w:eastAsiaTheme="minorEastAsia" w:hAnsi="Cambria Math"/>
                    <w:sz w:val="24"/>
                    <w:lang w:val="en-US"/>
                  </w:rPr>
                  <m:t>x</m:t>
                </m:r>
              </m:sub>
            </m:sSub>
          </m:num>
          <m:den>
            <m:sSub>
              <m:sSubPr>
                <m:ctrlPr>
                  <w:rPr>
                    <w:rFonts w:ascii="Cambria Math" w:eastAsiaTheme="minorEastAsia" w:hAnsi="Cambria Math"/>
                    <w:i/>
                    <w:sz w:val="24"/>
                    <w:lang w:val="en-US"/>
                  </w:rPr>
                </m:ctrlPr>
              </m:sSubPr>
              <m:e>
                <m:r>
                  <w:rPr>
                    <w:rFonts w:ascii="Cambria Math" w:eastAsiaTheme="minorEastAsia" w:hAnsi="Cambria Math"/>
                    <w:sz w:val="24"/>
                    <w:lang w:val="en-US"/>
                  </w:rPr>
                  <m:t>SE</m:t>
                </m:r>
              </m:e>
              <m:sub>
                <m:r>
                  <w:rPr>
                    <w:rFonts w:ascii="Cambria Math" w:eastAsiaTheme="minorEastAsia" w:hAnsi="Cambria Math"/>
                    <w:sz w:val="24"/>
                    <w:lang w:val="en-US"/>
                  </w:rPr>
                  <m:t>My-Mx</m:t>
                </m:r>
              </m:sub>
            </m:sSub>
          </m:den>
        </m:f>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 xml:space="preserve"> = </w:t>
      </w:r>
      <m:oMath>
        <m:f>
          <m:fPr>
            <m:ctrlPr>
              <w:rPr>
                <w:rFonts w:ascii="Cambria Math" w:eastAsiaTheme="minorEastAsia" w:hAnsi="Cambria Math"/>
                <w:i/>
                <w:sz w:val="24"/>
                <w:lang w:val="en-US"/>
              </w:rPr>
            </m:ctrlPr>
          </m:fPr>
          <m:num>
            <m:r>
              <w:rPr>
                <w:rFonts w:ascii="Cambria Math" w:eastAsiaTheme="minorEastAsia" w:hAnsi="Cambria Math"/>
                <w:sz w:val="24"/>
                <w:lang w:val="en-US"/>
              </w:rPr>
              <m:t>79,2 - 63,3</m:t>
            </m:r>
          </m:num>
          <m:den>
            <m:r>
              <w:rPr>
                <w:rFonts w:ascii="Cambria Math" w:eastAsiaTheme="minorEastAsia" w:hAnsi="Cambria Math"/>
                <w:sz w:val="24"/>
                <w:lang w:val="en-US"/>
              </w:rPr>
              <m:t>2,10</m:t>
            </m:r>
          </m:den>
        </m:f>
      </m:oMath>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 xml:space="preserve">   = 7,57</w:t>
      </w: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t>Setelah hasil 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 xml:space="preserve"> diperoleh, langkah selanjutnya adalah mengkonsultasikan nilai yang telah diperoleh tersebut dengan tabel “t” pada taraf signifikan 5% dengan derajat kebebasan (df) = N-1 = 30-1 = 29, maka diperoleh taraf signifikan 5% sebesar 2,04. Berdasarkan nilai 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dan t</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yang telah diperoleh maka diketahui bahwa t</w:t>
      </w:r>
      <w:r>
        <w:rPr>
          <w:rFonts w:ascii="Times New Roman" w:eastAsiaTheme="minorEastAsia" w:hAnsi="Times New Roman"/>
          <w:sz w:val="24"/>
          <w:vertAlign w:val="subscript"/>
          <w:lang w:val="en-US"/>
        </w:rPr>
        <w:t>0</w:t>
      </w:r>
      <w:r>
        <w:rPr>
          <w:rFonts w:ascii="Times New Roman" w:eastAsiaTheme="minorEastAsia" w:hAnsi="Times New Roman"/>
          <w:sz w:val="24"/>
          <w:lang w:val="en-US"/>
        </w:rPr>
        <w:t>&gt; t</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yaitu 7,57 &gt; 2,04. Maka hipotesis nihil (H</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 ditolak dan hipotesis alternatif (H</w:t>
      </w:r>
      <w:r>
        <w:rPr>
          <w:rFonts w:ascii="Times New Roman" w:eastAsiaTheme="minorEastAsia" w:hAnsi="Times New Roman"/>
          <w:sz w:val="24"/>
          <w:vertAlign w:val="subscript"/>
          <w:lang w:val="en-US"/>
        </w:rPr>
        <w:t>a</w:t>
      </w:r>
      <w:r>
        <w:rPr>
          <w:rFonts w:ascii="Times New Roman" w:eastAsiaTheme="minorEastAsia" w:hAnsi="Times New Roman"/>
          <w:sz w:val="24"/>
          <w:lang w:val="en-US"/>
        </w:rPr>
        <w:t>) diterima. Hal ini membuktikan bahwa penerapan model pembelajaran kooperatif  memiliki pengaruh yang signifikan dalam meningkatkan kemampuan siswa menulis wacana argumentasi.</w:t>
      </w:r>
    </w:p>
    <w:p w:rsidR="004872FD" w:rsidRDefault="004872FD">
      <w:pPr>
        <w:spacing w:after="0" w:line="480" w:lineRule="auto"/>
        <w:jc w:val="both"/>
        <w:rPr>
          <w:rFonts w:ascii="Times New Roman" w:eastAsiaTheme="minorEastAsia" w:hAnsi="Times New Roman"/>
          <w:sz w:val="24"/>
          <w:lang w:val="en-US"/>
        </w:rPr>
      </w:pPr>
    </w:p>
    <w:p w:rsidR="004872FD" w:rsidRDefault="006A6250">
      <w:pPr>
        <w:spacing w:after="0" w:line="480" w:lineRule="auto"/>
        <w:jc w:val="both"/>
        <w:rPr>
          <w:rFonts w:ascii="Times New Roman" w:eastAsiaTheme="minorEastAsia" w:hAnsi="Times New Roman"/>
          <w:b/>
          <w:sz w:val="24"/>
          <w:lang w:val="en-US"/>
        </w:rPr>
      </w:pPr>
      <w:r>
        <w:rPr>
          <w:rFonts w:ascii="Times New Roman" w:eastAsiaTheme="minorEastAsia" w:hAnsi="Times New Roman"/>
          <w:b/>
          <w:sz w:val="24"/>
        </w:rPr>
        <w:t xml:space="preserve">4.2 </w:t>
      </w:r>
      <w:r>
        <w:rPr>
          <w:rFonts w:ascii="Times New Roman" w:eastAsiaTheme="minorEastAsia" w:hAnsi="Times New Roman"/>
          <w:b/>
          <w:sz w:val="24"/>
          <w:lang w:val="en-US"/>
        </w:rPr>
        <w:t>Temuan Penelitian</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Berdasarkan hasil penelitian yang telah dilakukan penulis diperoleh temuan penelitian sebagai berikut :</w:t>
      </w:r>
    </w:p>
    <w:p w:rsidR="004872FD" w:rsidRDefault="006A6250">
      <w:pPr>
        <w:pStyle w:val="ListParagraph"/>
        <w:numPr>
          <w:ilvl w:val="0"/>
          <w:numId w:val="71"/>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 xml:space="preserve">Kemampuan siswa dalam menulis wacana argumentasi sebelum diterapkan model pembelajaran kooperatif atau pre test mendapat nilai rata-rata sebelum 63,3. Sedangkan setelah menerapkan model pembelajaran kooperatif  atau pos test mendapat nilai rata-rata sebesar 79,2. Hal ini menunjukkan terdapat </w:t>
      </w:r>
      <w:r>
        <w:rPr>
          <w:rFonts w:ascii="Times New Roman" w:eastAsiaTheme="minorEastAsia" w:hAnsi="Times New Roman"/>
          <w:sz w:val="24"/>
          <w:lang w:val="en-US"/>
        </w:rPr>
        <w:lastRenderedPageBreak/>
        <w:t>peningkatan yang signifikan dalam menulis wacana argumentasi siswa setelah diterapkan model pembelajaran kooperatif .</w:t>
      </w:r>
    </w:p>
    <w:p w:rsidR="004872FD" w:rsidRDefault="006A6250">
      <w:pPr>
        <w:pStyle w:val="ListParagraph"/>
        <w:numPr>
          <w:ilvl w:val="0"/>
          <w:numId w:val="71"/>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Uji normalitas hasil pre test yaitu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&lt;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(0,04&lt;0,161) membuktikan bahwa pre test berdistribusi normal. Dan hasil uji normalitas pos test L</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&lt; L</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yaitu 0,16 &lt; 0,161 juga membuktikan bahwa pos test berdistribusi normal.</w:t>
      </w:r>
    </w:p>
    <w:p w:rsidR="004872FD" w:rsidRDefault="006A6250">
      <w:pPr>
        <w:pStyle w:val="ListParagraph"/>
        <w:numPr>
          <w:ilvl w:val="0"/>
          <w:numId w:val="71"/>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Hasil uji homogenitas juga membuktikan bahwa sampel penelitian berasal dari populasi yang homogeny. Hasil uji homogenitas yaitu F</w:t>
      </w:r>
      <w:r>
        <w:rPr>
          <w:rFonts w:ascii="Times New Roman" w:eastAsiaTheme="minorEastAsia" w:hAnsi="Times New Roman"/>
          <w:sz w:val="24"/>
          <w:vertAlign w:val="subscript"/>
          <w:lang w:val="en-US"/>
        </w:rPr>
        <w:t>hitung</w:t>
      </w:r>
      <w:r>
        <w:rPr>
          <w:rFonts w:ascii="Times New Roman" w:eastAsiaTheme="minorEastAsia" w:hAnsi="Times New Roman"/>
          <w:sz w:val="24"/>
          <w:lang w:val="en-US"/>
        </w:rPr>
        <w:t>&lt; F</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tau 1,29 &lt; 1,84.</w:t>
      </w:r>
    </w:p>
    <w:p w:rsidR="004872FD" w:rsidRDefault="006A6250">
      <w:pPr>
        <w:pStyle w:val="ListParagraph"/>
        <w:numPr>
          <w:ilvl w:val="0"/>
          <w:numId w:val="71"/>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Hasil pengujian hipotesis yaitu t</w:t>
      </w:r>
      <w:r>
        <w:rPr>
          <w:rFonts w:ascii="Times New Roman" w:eastAsiaTheme="minorEastAsia" w:hAnsi="Times New Roman"/>
          <w:sz w:val="24"/>
          <w:vertAlign w:val="subscript"/>
          <w:lang w:val="en-US"/>
        </w:rPr>
        <w:t>o</w:t>
      </w:r>
      <w:r>
        <w:rPr>
          <w:rFonts w:ascii="Times New Roman" w:eastAsiaTheme="minorEastAsia" w:hAnsi="Times New Roman"/>
          <w:sz w:val="24"/>
          <w:lang w:val="en-US"/>
        </w:rPr>
        <w:t>&gt; t</w:t>
      </w:r>
      <w:r>
        <w:rPr>
          <w:rFonts w:ascii="Times New Roman" w:eastAsiaTheme="minorEastAsia" w:hAnsi="Times New Roman"/>
          <w:sz w:val="24"/>
          <w:vertAlign w:val="subscript"/>
          <w:lang w:val="en-US"/>
        </w:rPr>
        <w:t>tabel</w:t>
      </w:r>
      <w:r>
        <w:rPr>
          <w:rFonts w:ascii="Times New Roman" w:eastAsiaTheme="minorEastAsia" w:hAnsi="Times New Roman"/>
          <w:sz w:val="24"/>
          <w:lang w:val="en-US"/>
        </w:rPr>
        <w:t xml:space="preserve"> yaitu : 7,57 &gt; 2,04 membuktikan bahwa hipotesis alternatif (Ha) diterima. Yang menyatakan bahwa penerapan model pembelajaran kooperatif  memiliki pengaruh yang signifikan dalam meningkatkan kemampuan menulis wacana argumentasi siswa kelas </w:t>
      </w:r>
      <w:r>
        <w:rPr>
          <w:rFonts w:ascii="Times New Roman" w:hAnsi="Times New Roman"/>
          <w:bCs/>
          <w:sz w:val="24"/>
          <w:szCs w:val="24"/>
        </w:rPr>
        <w:t>XI SMK Negeri 1 Lolofitu Kabupaten Nias Barat tahun pembelajaran 2024-2025</w:t>
      </w:r>
      <w:r>
        <w:rPr>
          <w:rFonts w:ascii="Times New Roman" w:eastAsiaTheme="minorEastAsia" w:hAnsi="Times New Roman"/>
          <w:sz w:val="24"/>
          <w:lang w:val="en-US"/>
        </w:rPr>
        <w:t>.</w:t>
      </w:r>
    </w:p>
    <w:p w:rsidR="004872FD" w:rsidRDefault="004872FD">
      <w:pPr>
        <w:pStyle w:val="ListParagraph"/>
        <w:spacing w:after="0" w:line="480" w:lineRule="auto"/>
        <w:ind w:left="0"/>
        <w:jc w:val="both"/>
        <w:rPr>
          <w:rFonts w:ascii="Times New Roman" w:eastAsiaTheme="minorEastAsia" w:hAnsi="Times New Roman"/>
          <w:sz w:val="24"/>
          <w:lang w:val="en-US"/>
        </w:rPr>
      </w:pPr>
    </w:p>
    <w:p w:rsidR="004872FD" w:rsidRDefault="006A6250">
      <w:pPr>
        <w:pStyle w:val="ListParagraph"/>
        <w:numPr>
          <w:ilvl w:val="1"/>
          <w:numId w:val="71"/>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t>Pembahasan Penelitian</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Model pembelajaran kooperatif  adalah model pembelajaran kelompok yang terdiri dari 4-5 orang. Dimana dalam pembentukan kelompok tersebut berdasarkan tingkat prestasi, jenis kelamin, suku, maupun latar belakang siswa. Dan pada saat penelitian, peneliti membentuk kelompok siswa yang diajar berdasarkan tingkat prestasinya. Hal ini dimaksudkan agar tujuan pembelajaran dapat tercapai karena pada saat siswa sedang belajar kelompok siswa dituntut saling membantu selama proses pembelajaran berlangsung.</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lastRenderedPageBreak/>
        <w:t>Proses pembelajaran yang menggunakan model pembelajaran kooperatif  dapat meningkatkan kemampuan menulis wacana argumentasi hal tersebut dikarenakan model pembelajaran kooperatif  melibatkan kerja sama antara siswa, yaitu siswa dibentuk dalam sebuah kelompok yang dibentuk berdasarkan tingkat prestasinya, kemudian siswa saling mendiskusikan hal-hal yang bersangkutan dengan wacana argumentasi, hal tersebut tidak luput dari pantaian peneliti selaku guru yang memberikan pelajaran menulis wacana argumentasi. Setelah siswa selesai berdiskusi dan semua anggota kelompok dipastikan telah memahami konsep-konsep wacana argumentasi maka siswa secara individual diberi tes lagi tentang kemampuan menuis wacana argumentasi.</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Adapun yang menjadi aspek penilaian kemampuan menulis wacana argumentasi meliputi :</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Kesesuaian isi wacana denggan tema wacana</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Penyampaian argument dengan tepat dan logis</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Penyampaian fakta</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Ketepatan membuat kesimpulan</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Keterpaduan antar kalimat</w:t>
      </w:r>
    </w:p>
    <w:p w:rsidR="004872FD" w:rsidRDefault="006A6250">
      <w:pPr>
        <w:pStyle w:val="ListParagraph"/>
        <w:numPr>
          <w:ilvl w:val="0"/>
          <w:numId w:val="72"/>
        </w:num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Ketepatan penggunaan Bahasa, tanda baca.</w:t>
      </w:r>
    </w:p>
    <w:p w:rsidR="004872FD" w:rsidRDefault="006A6250">
      <w:pPr>
        <w:spacing w:after="0" w:line="480" w:lineRule="auto"/>
        <w:ind w:firstLine="720"/>
        <w:jc w:val="both"/>
        <w:rPr>
          <w:rFonts w:ascii="Times New Roman" w:eastAsiaTheme="minorEastAsia" w:hAnsi="Times New Roman"/>
          <w:sz w:val="24"/>
          <w:lang w:val="en-US"/>
        </w:rPr>
      </w:pPr>
      <w:r>
        <w:rPr>
          <w:rFonts w:ascii="Times New Roman" w:eastAsiaTheme="minorEastAsia" w:hAnsi="Times New Roman"/>
          <w:sz w:val="24"/>
          <w:lang w:val="en-US"/>
        </w:rPr>
        <w:t>Setelah data diolah, maka diketahui hasil kemampuan siswa dalam menulis wacana argumentasi. Berikut uraian aspek-aspek penilaian yang telah diperoleh pada saat pre test dan pos test.</w:t>
      </w:r>
    </w:p>
    <w:p w:rsidR="004872FD" w:rsidRDefault="004872FD">
      <w:pPr>
        <w:spacing w:after="0" w:line="360" w:lineRule="auto"/>
        <w:jc w:val="center"/>
        <w:rPr>
          <w:rFonts w:ascii="Times New Roman" w:eastAsiaTheme="minorEastAsia" w:hAnsi="Times New Roman"/>
          <w:b/>
          <w:sz w:val="24"/>
        </w:rPr>
      </w:pPr>
    </w:p>
    <w:p w:rsidR="004872FD" w:rsidRDefault="004872FD">
      <w:pPr>
        <w:spacing w:after="0" w:line="360" w:lineRule="auto"/>
        <w:jc w:val="center"/>
        <w:rPr>
          <w:rFonts w:ascii="Times New Roman" w:eastAsiaTheme="minorEastAsia" w:hAnsi="Times New Roman"/>
          <w:b/>
          <w:sz w:val="24"/>
        </w:rPr>
      </w:pPr>
    </w:p>
    <w:p w:rsidR="004872FD" w:rsidRDefault="004872FD">
      <w:pPr>
        <w:spacing w:after="0" w:line="360" w:lineRule="auto"/>
        <w:jc w:val="center"/>
        <w:rPr>
          <w:rFonts w:ascii="Times New Roman" w:eastAsiaTheme="minorEastAsia" w:hAnsi="Times New Roman"/>
          <w:b/>
          <w:sz w:val="24"/>
        </w:rPr>
      </w:pPr>
    </w:p>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sz w:val="24"/>
          <w:lang w:val="en-US"/>
        </w:rPr>
        <w:lastRenderedPageBreak/>
        <w:t>Tabel 4.9</w:t>
      </w:r>
    </w:p>
    <w:p w:rsidR="004872FD" w:rsidRDefault="006A6250">
      <w:pPr>
        <w:spacing w:after="0" w:line="360" w:lineRule="auto"/>
        <w:jc w:val="center"/>
        <w:rPr>
          <w:rFonts w:ascii="Times New Roman" w:eastAsiaTheme="minorEastAsia" w:hAnsi="Times New Roman"/>
          <w:b/>
          <w:sz w:val="24"/>
        </w:rPr>
      </w:pPr>
      <w:r>
        <w:rPr>
          <w:rFonts w:ascii="Times New Roman" w:eastAsiaTheme="minorEastAsia" w:hAnsi="Times New Roman"/>
          <w:b/>
          <w:sz w:val="24"/>
          <w:lang w:val="en-US"/>
        </w:rPr>
        <w:t xml:space="preserve">Perbedaan Skor Kemampuan Menulis Wacana Argumentasi </w:t>
      </w:r>
    </w:p>
    <w:p w:rsidR="004872FD" w:rsidRDefault="006A6250">
      <w:pPr>
        <w:spacing w:after="0" w:line="360" w:lineRule="auto"/>
        <w:jc w:val="center"/>
        <w:rPr>
          <w:rFonts w:ascii="Times New Roman" w:eastAsiaTheme="minorEastAsia" w:hAnsi="Times New Roman"/>
          <w:b/>
          <w:sz w:val="24"/>
          <w:lang w:val="en-US"/>
        </w:rPr>
      </w:pPr>
      <w:r>
        <w:rPr>
          <w:rFonts w:ascii="Times New Roman" w:eastAsiaTheme="minorEastAsia" w:hAnsi="Times New Roman"/>
          <w:b/>
          <w:i/>
          <w:sz w:val="24"/>
          <w:lang w:val="en-US"/>
        </w:rPr>
        <w:t>PreTes</w:t>
      </w:r>
      <w:r>
        <w:rPr>
          <w:rFonts w:ascii="Times New Roman" w:eastAsiaTheme="minorEastAsia" w:hAnsi="Times New Roman"/>
          <w:b/>
          <w:sz w:val="24"/>
          <w:lang w:val="en-US"/>
        </w:rPr>
        <w:t>t dan Pos Test</w:t>
      </w:r>
    </w:p>
    <w:tbl>
      <w:tblPr>
        <w:tblStyle w:val="TableGrid"/>
        <w:tblW w:w="8789" w:type="dxa"/>
        <w:jc w:val="center"/>
        <w:tblLayout w:type="fixed"/>
        <w:tblLook w:val="04A0" w:firstRow="1" w:lastRow="0" w:firstColumn="1" w:lastColumn="0" w:noHBand="0" w:noVBand="1"/>
      </w:tblPr>
      <w:tblGrid>
        <w:gridCol w:w="568"/>
        <w:gridCol w:w="3402"/>
        <w:gridCol w:w="992"/>
        <w:gridCol w:w="992"/>
        <w:gridCol w:w="993"/>
        <w:gridCol w:w="972"/>
        <w:gridCol w:w="870"/>
      </w:tblGrid>
      <w:tr w:rsidR="004872FD">
        <w:trPr>
          <w:jc w:val="center"/>
        </w:trPr>
        <w:tc>
          <w:tcPr>
            <w:tcW w:w="568" w:type="dxa"/>
            <w:vMerge w:val="restart"/>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No</w:t>
            </w:r>
          </w:p>
        </w:tc>
        <w:tc>
          <w:tcPr>
            <w:tcW w:w="3402" w:type="dxa"/>
            <w:vMerge w:val="restart"/>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Indicator</w:t>
            </w:r>
          </w:p>
        </w:tc>
        <w:tc>
          <w:tcPr>
            <w:tcW w:w="1984" w:type="dxa"/>
            <w:gridSpan w:val="2"/>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Pencapaian aspek Penilaian</w:t>
            </w:r>
          </w:p>
        </w:tc>
        <w:tc>
          <w:tcPr>
            <w:tcW w:w="1965" w:type="dxa"/>
            <w:gridSpan w:val="2"/>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Rata-rata</w:t>
            </w:r>
          </w:p>
        </w:tc>
        <w:tc>
          <w:tcPr>
            <w:tcW w:w="870" w:type="dxa"/>
            <w:vMerge w:val="restart"/>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Selisih</w:t>
            </w:r>
          </w:p>
        </w:tc>
      </w:tr>
      <w:tr w:rsidR="004872FD">
        <w:trPr>
          <w:jc w:val="center"/>
        </w:trPr>
        <w:tc>
          <w:tcPr>
            <w:tcW w:w="568" w:type="dxa"/>
            <w:vMerge/>
            <w:vAlign w:val="center"/>
          </w:tcPr>
          <w:p w:rsidR="004872FD" w:rsidRDefault="004872FD">
            <w:pPr>
              <w:spacing w:after="0" w:line="360" w:lineRule="auto"/>
              <w:jc w:val="center"/>
              <w:rPr>
                <w:rFonts w:ascii="Times New Roman" w:eastAsiaTheme="minorEastAsia" w:hAnsi="Times New Roman"/>
                <w:sz w:val="24"/>
                <w:lang w:val="en-US"/>
              </w:rPr>
            </w:pPr>
          </w:p>
        </w:tc>
        <w:tc>
          <w:tcPr>
            <w:tcW w:w="3402" w:type="dxa"/>
            <w:vMerge/>
            <w:vAlign w:val="center"/>
          </w:tcPr>
          <w:p w:rsidR="004872FD" w:rsidRDefault="004872FD">
            <w:pPr>
              <w:spacing w:after="0" w:line="360" w:lineRule="auto"/>
              <w:jc w:val="center"/>
              <w:rPr>
                <w:rFonts w:ascii="Times New Roman" w:eastAsiaTheme="minorEastAsia" w:hAnsi="Times New Roman"/>
                <w:sz w:val="24"/>
                <w:lang w:val="en-US"/>
              </w:rPr>
            </w:pPr>
          </w:p>
        </w:tc>
        <w:tc>
          <w:tcPr>
            <w:tcW w:w="992" w:type="dxa"/>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Pre test</w:t>
            </w:r>
          </w:p>
        </w:tc>
        <w:tc>
          <w:tcPr>
            <w:tcW w:w="992" w:type="dxa"/>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Pos test</w:t>
            </w:r>
          </w:p>
        </w:tc>
        <w:tc>
          <w:tcPr>
            <w:tcW w:w="993" w:type="dxa"/>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Pre test</w:t>
            </w:r>
          </w:p>
        </w:tc>
        <w:tc>
          <w:tcPr>
            <w:tcW w:w="972" w:type="dxa"/>
            <w:vAlign w:val="center"/>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Pos test</w:t>
            </w:r>
          </w:p>
        </w:tc>
        <w:tc>
          <w:tcPr>
            <w:tcW w:w="870" w:type="dxa"/>
            <w:vMerge/>
            <w:vAlign w:val="center"/>
          </w:tcPr>
          <w:p w:rsidR="004872FD" w:rsidRDefault="004872FD">
            <w:pPr>
              <w:spacing w:after="0" w:line="360" w:lineRule="auto"/>
              <w:jc w:val="center"/>
              <w:rPr>
                <w:rFonts w:ascii="Times New Roman" w:eastAsiaTheme="minorEastAsia" w:hAnsi="Times New Roman"/>
                <w:sz w:val="24"/>
                <w:lang w:val="en-US"/>
              </w:rPr>
            </w:pP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Kesesuaian isi wacana denggan tema wacana</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490</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600</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16,3</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20</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3,7</w:t>
            </w: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Penyampaian argument</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555</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750</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18,5</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25</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6,5</w:t>
            </w: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Penyampaian fakta</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320</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405</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10,7</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13,5</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2,8</w:t>
            </w: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4</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Ketepatan membuat kesimpulan</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230</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279</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7,6</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9,3</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1,7</w:t>
            </w: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5</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Keterpaduan antara kalimat-kalilmat yang dipaparkan</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205</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225</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6,8</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7,5</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0,7</w:t>
            </w:r>
          </w:p>
        </w:tc>
      </w:tr>
      <w:tr w:rsidR="004872FD">
        <w:trPr>
          <w:jc w:val="center"/>
        </w:trPr>
        <w:tc>
          <w:tcPr>
            <w:tcW w:w="568"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6</w:t>
            </w:r>
          </w:p>
        </w:tc>
        <w:tc>
          <w:tcPr>
            <w:tcW w:w="3402" w:type="dxa"/>
          </w:tcPr>
          <w:p w:rsidR="004872FD" w:rsidRDefault="006A6250">
            <w:pPr>
              <w:spacing w:after="0" w:line="360" w:lineRule="auto"/>
              <w:jc w:val="both"/>
              <w:rPr>
                <w:rFonts w:ascii="Times New Roman" w:eastAsiaTheme="minorEastAsia" w:hAnsi="Times New Roman"/>
                <w:sz w:val="24"/>
                <w:lang w:val="en-US"/>
              </w:rPr>
            </w:pPr>
            <w:r>
              <w:rPr>
                <w:rFonts w:ascii="Times New Roman" w:eastAsiaTheme="minorEastAsia" w:hAnsi="Times New Roman"/>
                <w:sz w:val="24"/>
                <w:lang w:val="en-US"/>
              </w:rPr>
              <w:t>Ketepatan penggunaan Bahasa, dan tanda baca</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103</w:t>
            </w:r>
          </w:p>
        </w:tc>
        <w:tc>
          <w:tcPr>
            <w:tcW w:w="99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116</w:t>
            </w:r>
          </w:p>
        </w:tc>
        <w:tc>
          <w:tcPr>
            <w:tcW w:w="993"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3,4</w:t>
            </w:r>
          </w:p>
        </w:tc>
        <w:tc>
          <w:tcPr>
            <w:tcW w:w="972"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3,8</w:t>
            </w:r>
          </w:p>
        </w:tc>
        <w:tc>
          <w:tcPr>
            <w:tcW w:w="870" w:type="dxa"/>
          </w:tcPr>
          <w:p w:rsidR="004872FD" w:rsidRDefault="006A6250">
            <w:pPr>
              <w:spacing w:after="0" w:line="360" w:lineRule="auto"/>
              <w:jc w:val="center"/>
              <w:rPr>
                <w:rFonts w:ascii="Times New Roman" w:eastAsiaTheme="minorEastAsia" w:hAnsi="Times New Roman"/>
                <w:sz w:val="24"/>
                <w:lang w:val="en-US"/>
              </w:rPr>
            </w:pPr>
            <w:r>
              <w:rPr>
                <w:rFonts w:ascii="Times New Roman" w:eastAsiaTheme="minorEastAsia" w:hAnsi="Times New Roman"/>
                <w:sz w:val="24"/>
                <w:lang w:val="en-US"/>
              </w:rPr>
              <w:t>0,4</w:t>
            </w:r>
          </w:p>
        </w:tc>
      </w:tr>
    </w:tbl>
    <w:p w:rsidR="004872FD" w:rsidRDefault="004872FD">
      <w:pPr>
        <w:spacing w:after="0" w:line="480" w:lineRule="auto"/>
        <w:jc w:val="center"/>
        <w:rPr>
          <w:rFonts w:ascii="Times New Roman" w:eastAsiaTheme="minorEastAsia" w:hAnsi="Times New Roman"/>
          <w:sz w:val="24"/>
          <w:lang w:val="en-US"/>
        </w:rPr>
      </w:pPr>
    </w:p>
    <w:p w:rsidR="004872FD" w:rsidRDefault="006A6250">
      <w:pPr>
        <w:spacing w:after="0" w:line="480" w:lineRule="auto"/>
        <w:jc w:val="both"/>
        <w:rPr>
          <w:rFonts w:ascii="Times New Roman" w:eastAsiaTheme="minorEastAsia" w:hAnsi="Times New Roman"/>
          <w:sz w:val="24"/>
          <w:lang w:val="en-US"/>
        </w:rPr>
      </w:pPr>
      <w:r>
        <w:rPr>
          <w:rFonts w:ascii="Times New Roman" w:eastAsiaTheme="minorEastAsia" w:hAnsi="Times New Roman"/>
          <w:sz w:val="24"/>
          <w:lang w:val="en-US"/>
        </w:rPr>
        <w:tab/>
        <w:t xml:space="preserve">Dari tabel diatas terlihat perbedaan antara nilai pre test dan pos test yang telah diberikan kepada sampel penelitian. Terlihat dengan jelas penggunaan model pembelajaran kooperatif  memiliki pengaruh yang signifikan dalam meningkatkan kemampuan menulis wacana argumentasi pada siswa kelas </w:t>
      </w:r>
      <w:r>
        <w:rPr>
          <w:rFonts w:ascii="Times New Roman" w:hAnsi="Times New Roman"/>
          <w:bCs/>
          <w:sz w:val="24"/>
          <w:szCs w:val="24"/>
        </w:rPr>
        <w:t>XI SMK Negeri 1 Lolofitu Kabupaten Nias Barat tahun pembelajaran 2024-2025</w:t>
      </w:r>
      <w:r>
        <w:rPr>
          <w:rFonts w:ascii="Times New Roman" w:eastAsiaTheme="minorEastAsia" w:hAnsi="Times New Roman"/>
          <w:sz w:val="24"/>
          <w:lang w:val="en-US"/>
        </w:rPr>
        <w:t>. Dengan demikian penggunaan model pembelajaran kooperatif  dapat dijadikan sebagai salah satu alternatif pembelajran yang dapat meningkatkan kemampuan siswa dalam menulis wacana argumentasi.</w:t>
      </w:r>
    </w:p>
    <w:p w:rsidR="004872FD" w:rsidRDefault="006A6250">
      <w:pPr>
        <w:spacing w:after="0" w:line="480" w:lineRule="auto"/>
        <w:jc w:val="both"/>
        <w:rPr>
          <w:rFonts w:ascii="Times New Roman" w:eastAsiaTheme="minorEastAsia" w:hAnsi="Times New Roman"/>
          <w:sz w:val="24"/>
        </w:rPr>
      </w:pPr>
      <w:r>
        <w:rPr>
          <w:rFonts w:ascii="Times New Roman" w:eastAsiaTheme="minorEastAsia" w:hAnsi="Times New Roman"/>
          <w:sz w:val="24"/>
          <w:lang w:val="en-US"/>
        </w:rPr>
        <w:tab/>
        <w:t xml:space="preserve">Untuk lebih memperjelas peningkatan kemampuan menulis wacana argumentasi siswa, berikut akan dijelaskan tentang perolehan skor kemampuan </w:t>
      </w:r>
      <w:r>
        <w:rPr>
          <w:rFonts w:ascii="Times New Roman" w:eastAsiaTheme="minorEastAsia" w:hAnsi="Times New Roman"/>
          <w:sz w:val="24"/>
          <w:lang w:val="en-US"/>
        </w:rPr>
        <w:lastRenderedPageBreak/>
        <w:t>menulis wacana argumentasi siswa sebelum dan sesudah diajar menggunakan model pembelajaran kooperatif</w:t>
      </w:r>
      <w:r>
        <w:rPr>
          <w:rFonts w:ascii="Times New Roman" w:eastAsiaTheme="minorEastAsia" w:hAnsi="Times New Roman"/>
          <w:sz w:val="24"/>
        </w:rPr>
        <w:t>.</w:t>
      </w:r>
    </w:p>
    <w:p w:rsidR="004872FD" w:rsidRDefault="004872FD">
      <w:pPr>
        <w:spacing w:after="0" w:line="480" w:lineRule="auto"/>
        <w:jc w:val="both"/>
        <w:rPr>
          <w:rFonts w:ascii="Times New Roman" w:eastAsiaTheme="minorEastAsia" w:hAnsi="Times New Roman"/>
          <w:sz w:val="24"/>
        </w:rPr>
      </w:pPr>
    </w:p>
    <w:p w:rsidR="004872FD" w:rsidRDefault="006A6250">
      <w:pPr>
        <w:pStyle w:val="ListParagraph"/>
        <w:numPr>
          <w:ilvl w:val="0"/>
          <w:numId w:val="73"/>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t>Kemampuan Menulis Wacana Argumentasi Sebelum diajar Menggunakan model Pembelajaran Kooperatif</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Seperti telah dijelaskan di atas,  bahwa kemampuan siswa dalam menulis wacana argumentasi sebelum diajar menggunakan model pembelajaran kooperatif  mendapat nilai rata-rata yang masih rendah yaitu 63,3. Berikut akan dijelaskan perolehan skor siswa sebelum diajar menggunakan model pembelajaran kooperatif .</w:t>
      </w:r>
    </w:p>
    <w:p w:rsidR="004872FD" w:rsidRDefault="006A6250">
      <w:pPr>
        <w:pStyle w:val="ListParagraph"/>
        <w:numPr>
          <w:ilvl w:val="0"/>
          <w:numId w:val="74"/>
        </w:numPr>
        <w:spacing w:after="0" w:line="480" w:lineRule="auto"/>
        <w:ind w:left="426"/>
        <w:jc w:val="both"/>
        <w:rPr>
          <w:rFonts w:ascii="Times New Roman" w:eastAsiaTheme="minorEastAsia" w:hAnsi="Times New Roman"/>
          <w:sz w:val="24"/>
          <w:lang w:val="en-US"/>
        </w:rPr>
      </w:pPr>
      <w:r>
        <w:rPr>
          <w:rFonts w:ascii="Times New Roman" w:eastAsiaTheme="minorEastAsia" w:hAnsi="Times New Roman"/>
          <w:sz w:val="24"/>
          <w:lang w:val="en-US"/>
        </w:rPr>
        <w:t>Kesesuaian isi wacana dengan tema wacana</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Isi wacana yang sesuai dengan tema merupakan aspek pertama yang menjadi skor penilaian, hal ini dilakukan untuk mengetahui apakah siswa memang menulis wacana argumentasi sesuai tema yang dibahas guna mempengaruhi pembaca. Berdasarkan hasil penelitian yang telah dilakukan, siswa memperoleh skor pada aspek penilaian kesesuaian isi dengan tema yaitu sebesar 490 dengan skor rata-rata sebesar 16,7. Hasil penelitian membuktikan bahwa perolehan skor siswa pada aspek kesesuaian isi dengan tema belum maksimal.</w:t>
      </w:r>
    </w:p>
    <w:p w:rsidR="004872FD" w:rsidRDefault="006A6250">
      <w:pPr>
        <w:pStyle w:val="ListParagraph"/>
        <w:numPr>
          <w:ilvl w:val="0"/>
          <w:numId w:val="74"/>
        </w:numPr>
        <w:spacing w:after="0" w:line="480" w:lineRule="auto"/>
        <w:ind w:left="426"/>
        <w:jc w:val="both"/>
        <w:rPr>
          <w:rFonts w:ascii="Times New Roman" w:eastAsiaTheme="minorEastAsia" w:hAnsi="Times New Roman"/>
          <w:sz w:val="24"/>
          <w:lang w:val="en-US"/>
        </w:rPr>
      </w:pPr>
      <w:r>
        <w:rPr>
          <w:rFonts w:ascii="Times New Roman" w:eastAsiaTheme="minorEastAsia" w:hAnsi="Times New Roman"/>
          <w:sz w:val="24"/>
          <w:lang w:val="en-US"/>
        </w:rPr>
        <w:t>Penyampaian argument dengan tepat dan logis</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Selanjutnya yang menjadi aspek penilaian adalah penyampaian argument guna mempenaruhi pembaca. Data hasil penelitian membuktikan bahwa pada aspek inii siswa memperoleh skor 555 dengna rata-rata 18,5. Skor siswa pada aspek ini juga belum maksimal.</w:t>
      </w:r>
    </w:p>
    <w:p w:rsidR="004872FD" w:rsidRDefault="006A6250">
      <w:pPr>
        <w:pStyle w:val="ListParagraph"/>
        <w:numPr>
          <w:ilvl w:val="0"/>
          <w:numId w:val="74"/>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lastRenderedPageBreak/>
        <w:t>Penyampaian fakta</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Selain kedua aspek di atas, selanjutnya yang menjadi aspek penilaian adalah penyampaian fakta-fakta yang dipaparkan. Pemaparan fakta dan penyampaian argument merupakan aspek yang paling penting dalam sebuah wacana argumentasi. Hal ini dikarenakan wacana argumentasi merupakan sebuah wacana yang bertujuan mempengaruhi pembaca dengan mengemukakan bukti, fakta yang dapat dibuktikan kebenarannya. Berdasarkan penelitian yang telah dilakukan, data yang diperoleh menunjukkan skor siswa masih belum maksimal yaitu 320 dengan rata-rata 10,7.</w:t>
      </w:r>
    </w:p>
    <w:p w:rsidR="004872FD" w:rsidRDefault="006A6250">
      <w:pPr>
        <w:pStyle w:val="ListParagraph"/>
        <w:numPr>
          <w:ilvl w:val="0"/>
          <w:numId w:val="74"/>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Ketepatan Membuat Kesimpulan</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Aspek ke empat yang menjadi penilaian kemampuan menulis wacana argumentasi siswa adalah ketepatan membuat kesimpulan. Kesimpulan merupakan inti wacana yang dimuat dibagian akhir wacana. Kesimpulan wacana yang ditulis harus sesuai dengan tema, argument-argumen yang dipaparkan guna mempengaruhi pembaca. Berdasarkan data yang diperoleh pada saat penelitian skor yang diperoleh siswa pada aspek ini yaitu 230 dengna rata-rata 7,6. Penilaian skor ini sudah termasuk kategori baik.</w:t>
      </w:r>
    </w:p>
    <w:p w:rsidR="004872FD" w:rsidRDefault="006A6250">
      <w:pPr>
        <w:pStyle w:val="ListParagraph"/>
        <w:numPr>
          <w:ilvl w:val="0"/>
          <w:numId w:val="74"/>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Keterpaduan antara kalimat-kalilmat yang dipaparkan</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Keterpaduan kalimat yang satu dengan kalimat yang lainnya merupakan aspek penilaian selanjutnya. Dalam sebuah wacana argumentasi yang baik kalimat-kalimat yang dipaparkan harus koheren dan koherensi dengan kalimat yang lainnya tujuan penulis menyampaikan argument yang dipaparkan dapat </w:t>
      </w:r>
      <w:r>
        <w:rPr>
          <w:rFonts w:ascii="Times New Roman" w:eastAsiaTheme="minorEastAsia" w:hAnsi="Times New Roman"/>
          <w:sz w:val="24"/>
          <w:lang w:val="en-US"/>
        </w:rPr>
        <w:lastRenderedPageBreak/>
        <w:t>tercapai dengan maksimal. Berdasarkan hasil penelitian yang telah dilakukan, skor yang diperoleh siswa mencapai 205 dengna rata-rata 6,8.</w:t>
      </w:r>
    </w:p>
    <w:p w:rsidR="004872FD" w:rsidRDefault="006A6250">
      <w:pPr>
        <w:pStyle w:val="ListParagraph"/>
        <w:numPr>
          <w:ilvl w:val="0"/>
          <w:numId w:val="74"/>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Ketepatan penggunaan Bahasa, dan tanda baca</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Aspek terakhir yang menjadi penilaian dalam tes kemampuan menulis wacana argumentasi ini adalah ketepatan penggunaan EYD. Yang menjadi aspek penilaian dalam aspek ini adalah penggunaan Bahasa dan tanda baca. Data yang diperoleh pada aspek ini setelah melakukan penelitian adalah 103 dengan rata-rata 3,4 skor perolehan ini masik kurang baik.</w:t>
      </w:r>
    </w:p>
    <w:p w:rsidR="004872FD" w:rsidRDefault="006A6250">
      <w:pPr>
        <w:pStyle w:val="ListParagraph"/>
        <w:numPr>
          <w:ilvl w:val="0"/>
          <w:numId w:val="73"/>
        </w:numPr>
        <w:spacing w:after="0" w:line="480" w:lineRule="auto"/>
        <w:ind w:left="426"/>
        <w:jc w:val="both"/>
        <w:rPr>
          <w:rFonts w:ascii="Times New Roman" w:eastAsiaTheme="minorEastAsia" w:hAnsi="Times New Roman"/>
          <w:b/>
          <w:sz w:val="24"/>
          <w:lang w:val="en-US"/>
        </w:rPr>
      </w:pPr>
      <w:r>
        <w:rPr>
          <w:rFonts w:ascii="Times New Roman" w:eastAsiaTheme="minorEastAsia" w:hAnsi="Times New Roman"/>
          <w:b/>
          <w:sz w:val="24"/>
          <w:lang w:val="en-US"/>
        </w:rPr>
        <w:t>Kemampuan Menulis Wacana Argumentasi Sesudah Diajar Menggunakan model Pembelajaran Kooperatif</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Model Pembelajaran Kooperatif adalah model pembelajaran yang melibatkan siswa dalam kegiatan pembelajara. Di mana selama proses pembelajaran siswa saling mendiskusikan konsep-konsep wacana argumentasi sehingga pemahaman siswa lebih luas.</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Berikut adalah penjelasan skor-skor yang diperoleh siswa setelah diakan menggukana model pembelajaran tipe kooperatif :</w:t>
      </w:r>
    </w:p>
    <w:p w:rsidR="004872FD" w:rsidRDefault="006A6250">
      <w:pPr>
        <w:pStyle w:val="ListParagraph"/>
        <w:numPr>
          <w:ilvl w:val="0"/>
          <w:numId w:val="75"/>
        </w:numPr>
        <w:spacing w:after="0" w:line="480" w:lineRule="auto"/>
        <w:ind w:left="426"/>
        <w:jc w:val="both"/>
        <w:rPr>
          <w:rFonts w:ascii="Times New Roman" w:eastAsiaTheme="minorEastAsia" w:hAnsi="Times New Roman"/>
          <w:sz w:val="24"/>
          <w:lang w:val="en-US"/>
        </w:rPr>
      </w:pPr>
      <w:r>
        <w:rPr>
          <w:rFonts w:ascii="Times New Roman" w:eastAsiaTheme="minorEastAsia" w:hAnsi="Times New Roman"/>
          <w:sz w:val="24"/>
          <w:lang w:val="en-US"/>
        </w:rPr>
        <w:t>Kesesuaian isi wacana dengan tema wacana</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Isi wacana yang sesuai dengan tema merupakan aspek pertama yang menjadi skor penilaian. Dari data yang diperoleh pada saat penelitian menunjukkan bahwa siswa meningkat menjadi 600 dengan rata-rata 20. Skor ini merupakan skor maksimal dari kriteria penilaian yang ditentukan. Hal ini membuktikan bahwa penerapan model pembelajran tipe kooperatif mampu </w:t>
      </w:r>
      <w:r>
        <w:rPr>
          <w:rFonts w:ascii="Times New Roman" w:eastAsiaTheme="minorEastAsia" w:hAnsi="Times New Roman"/>
          <w:sz w:val="24"/>
          <w:lang w:val="en-US"/>
        </w:rPr>
        <w:lastRenderedPageBreak/>
        <w:t>meningkatkan kemampuan siswa menulis wacana argumentasi sesuai dengan tema yang ditentukan.</w:t>
      </w:r>
    </w:p>
    <w:p w:rsidR="004872FD" w:rsidRDefault="006A6250">
      <w:pPr>
        <w:pStyle w:val="ListParagraph"/>
        <w:numPr>
          <w:ilvl w:val="0"/>
          <w:numId w:val="75"/>
        </w:numPr>
        <w:spacing w:after="0" w:line="480" w:lineRule="auto"/>
        <w:ind w:left="426"/>
        <w:jc w:val="both"/>
        <w:rPr>
          <w:rFonts w:ascii="Times New Roman" w:eastAsiaTheme="minorEastAsia" w:hAnsi="Times New Roman"/>
          <w:sz w:val="24"/>
          <w:lang w:val="en-US"/>
        </w:rPr>
      </w:pPr>
      <w:r>
        <w:rPr>
          <w:rFonts w:ascii="Times New Roman" w:eastAsiaTheme="minorEastAsia" w:hAnsi="Times New Roman"/>
          <w:sz w:val="24"/>
          <w:lang w:val="en-US"/>
        </w:rPr>
        <w:t>Penyampaian argument dengan tepat dan logis</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Selanjutnya yang menjadi aspek penilaian adalah penyampaian argument guna mempenaruhi pembaca. Data hasil penelitian membuktikan bahwa pada aspek inii siswa memperoleh skor 750 dengna rata-rata 25. Skor siswa pada aspek ini sudah maksimal, hal ini membuktikan bahwa kegiatan diskusi model  kooperatif mampu menambah wawasan siswa dalam menyampaikan argumennya.</w:t>
      </w:r>
    </w:p>
    <w:p w:rsidR="004872FD" w:rsidRDefault="006A6250">
      <w:pPr>
        <w:pStyle w:val="ListParagraph"/>
        <w:numPr>
          <w:ilvl w:val="0"/>
          <w:numId w:val="75"/>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Penyampaian fakta</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Pemaparan fakta dan penyampaian argmen merupakan aspek yang paling penting dalam sebuah wacana argumentasi. Berdasarkan penelitian yang telah dilakukan, data yang diperoleh menunjukkan skor siswa cukup maksimal yaitu 405 dengan rata-rata 13,5.</w:t>
      </w:r>
    </w:p>
    <w:p w:rsidR="004872FD" w:rsidRDefault="006A6250">
      <w:pPr>
        <w:pStyle w:val="ListParagraph"/>
        <w:numPr>
          <w:ilvl w:val="0"/>
          <w:numId w:val="75"/>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Ketepatan Membuat Kesimpulan</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Selanjutnya aspek keempat yang menjadi penilaian kemampuan menulis wacana argumentasi siswa adalah ketepatan membuat kesimpulan. Adapun skor yang diperoleh siswa pada aspek ini yaitu 279 dengan rata-rata 9,3. Walaupun pada saat pre test siswa sudah mencapai nilai baik, namun setelah diterapkan model pembelajaran tipe kooperatif perolehan siswa meningkat mencapai kategori amat baik.</w:t>
      </w:r>
    </w:p>
    <w:p w:rsidR="004872FD" w:rsidRDefault="006A6250">
      <w:pPr>
        <w:pStyle w:val="ListParagraph"/>
        <w:numPr>
          <w:ilvl w:val="0"/>
          <w:numId w:val="75"/>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Keterpaduan antara kalimat-kalilmat yang dipaparkan</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 xml:space="preserve">Dalam salam sebuah wacana argumentasi yang baik kalimat-kalimat yang dipaparkan harus koheren dan koherensi dengan kalimat yang lainnya agar tujuan </w:t>
      </w:r>
      <w:r>
        <w:rPr>
          <w:rFonts w:ascii="Times New Roman" w:eastAsiaTheme="minorEastAsia" w:hAnsi="Times New Roman"/>
          <w:sz w:val="24"/>
          <w:lang w:val="en-US"/>
        </w:rPr>
        <w:lastRenderedPageBreak/>
        <w:t>penulis menyampaian argument yang dipaparkan dapat tercapai dengan maksimal. Berdasarkan hasil penelitian ytang telah dilakukan, skor yang diperoleh siswa mencapai 225 dengan rata-rata 7,5. Hal ini membuktikan terdapat peningkatan kemampuan siswa setelah diterapkan model pembelajaran tipe kooperatif.</w:t>
      </w:r>
    </w:p>
    <w:p w:rsidR="004872FD" w:rsidRDefault="006A6250">
      <w:pPr>
        <w:pStyle w:val="ListParagraph"/>
        <w:numPr>
          <w:ilvl w:val="0"/>
          <w:numId w:val="75"/>
        </w:numPr>
        <w:spacing w:after="0" w:line="480" w:lineRule="auto"/>
        <w:ind w:left="360"/>
        <w:jc w:val="both"/>
        <w:rPr>
          <w:rFonts w:ascii="Times New Roman" w:eastAsiaTheme="minorEastAsia" w:hAnsi="Times New Roman"/>
          <w:sz w:val="24"/>
          <w:lang w:val="en-US"/>
        </w:rPr>
      </w:pPr>
      <w:r>
        <w:rPr>
          <w:rFonts w:ascii="Times New Roman" w:eastAsiaTheme="minorEastAsia" w:hAnsi="Times New Roman"/>
          <w:sz w:val="24"/>
          <w:lang w:val="en-US"/>
        </w:rPr>
        <w:t>Ketepatan penggunaan Bahasa, dan tanda baca</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lang w:val="en-US"/>
        </w:rPr>
        <w:t>Aspek terakhir yang menjadi penilaian dalam tes kemampuan menulis wacana argumentasi ini adalah ketepatan penggunaan EYD. Pada aspek ini akan dilihat seberapa jauh penguasaan bahsa dan tanda baca siswa. Data yang diperolehaspek ini setelah melakukan penelitian adalah 116 dengan rata-rata nilai 3,8. Pada aspek ini tidak terlihat pengaruh yang signifikan, namun tetap terlihat peningkatan skor perolehan siswa.</w:t>
      </w:r>
    </w:p>
    <w:p w:rsidR="004872FD" w:rsidRDefault="004872FD">
      <w:pPr>
        <w:pStyle w:val="ListParagraph"/>
        <w:spacing w:after="0" w:line="480" w:lineRule="auto"/>
        <w:ind w:left="0" w:firstLine="720"/>
        <w:jc w:val="both"/>
        <w:rPr>
          <w:rFonts w:ascii="Times New Roman" w:eastAsiaTheme="minorEastAsia" w:hAnsi="Times New Roman"/>
          <w:sz w:val="24"/>
        </w:rPr>
      </w:pPr>
    </w:p>
    <w:p w:rsidR="004872FD" w:rsidRDefault="006A6250">
      <w:pPr>
        <w:pStyle w:val="ListParagraph"/>
        <w:numPr>
          <w:ilvl w:val="0"/>
          <w:numId w:val="73"/>
        </w:numPr>
        <w:spacing w:after="0" w:line="480" w:lineRule="auto"/>
        <w:ind w:left="360"/>
        <w:jc w:val="both"/>
        <w:rPr>
          <w:rFonts w:ascii="Times New Roman" w:eastAsiaTheme="minorEastAsia" w:hAnsi="Times New Roman"/>
          <w:b/>
          <w:sz w:val="24"/>
          <w:lang w:val="en-US"/>
        </w:rPr>
      </w:pPr>
      <w:r>
        <w:rPr>
          <w:rFonts w:ascii="Times New Roman" w:eastAsiaTheme="minorEastAsia" w:hAnsi="Times New Roman"/>
          <w:b/>
          <w:sz w:val="24"/>
          <w:lang w:val="en-US"/>
        </w:rPr>
        <w:t>Pengaruh Model Pembelajaran Kooperatif dalam Meningkatkan Kemampuan Menulis Wacana Argumentasi</w:t>
      </w:r>
    </w:p>
    <w:p w:rsidR="004872FD" w:rsidRDefault="006A6250">
      <w:pPr>
        <w:pStyle w:val="ListParagraph"/>
        <w:spacing w:after="0" w:line="480" w:lineRule="auto"/>
        <w:ind w:left="0" w:firstLine="720"/>
        <w:jc w:val="both"/>
        <w:rPr>
          <w:rFonts w:ascii="Times New Roman" w:eastAsiaTheme="minorEastAsia" w:hAnsi="Times New Roman"/>
          <w:sz w:val="24"/>
          <w:lang w:val="en-US"/>
        </w:rPr>
      </w:pPr>
      <w:r>
        <w:rPr>
          <w:rFonts w:ascii="Times New Roman" w:eastAsiaTheme="minorEastAsia" w:hAnsi="Times New Roman"/>
          <w:sz w:val="24"/>
          <w:lang w:val="en-US"/>
        </w:rPr>
        <w:t>Setelah melakukan penelitian dan semua data telah diolah menggunakan perhitungan statistic. Maka pada akhirnya didapat sebuah kesimpulan yaitu terdapat pengaruh penerapan model pembelajaran kooperatif  dalam meningkatkan kemampuan menulis wacana argumentasi siswa.</w:t>
      </w:r>
    </w:p>
    <w:p w:rsidR="004872FD" w:rsidRDefault="006A6250">
      <w:pPr>
        <w:pStyle w:val="ListParagraph"/>
        <w:spacing w:after="0" w:line="480" w:lineRule="auto"/>
        <w:ind w:left="0" w:firstLine="720"/>
        <w:jc w:val="both"/>
        <w:rPr>
          <w:rFonts w:ascii="Times New Roman" w:eastAsiaTheme="minorEastAsia" w:hAnsi="Times New Roman"/>
          <w:b/>
          <w:sz w:val="24"/>
          <w:lang w:val="en-US"/>
        </w:rPr>
      </w:pPr>
      <w:r>
        <w:rPr>
          <w:rFonts w:ascii="Times New Roman" w:eastAsiaTheme="minorEastAsia" w:hAnsi="Times New Roman"/>
          <w:sz w:val="24"/>
          <w:lang w:val="en-US"/>
        </w:rPr>
        <w:t xml:space="preserve">Peningkatan kemampuan menulis wacana argumentasi siswa terbukti dengan perolehan nilai rata-rata siswa yaitu sebelum diajar menggunakan model pembelajaran kooperatif  memperoleh skor sebesar 63,3. Dan setelah diajar menggunakan model pembelajaran kooperatif dalam menulis wacana argumentasi perolehan skor rata-rata siswa meningkat menjadi 79,2. Hal ini menunjukkan </w:t>
      </w:r>
      <w:r>
        <w:rPr>
          <w:rFonts w:ascii="Times New Roman" w:eastAsiaTheme="minorEastAsia" w:hAnsi="Times New Roman"/>
          <w:sz w:val="24"/>
          <w:lang w:val="en-US"/>
        </w:rPr>
        <w:lastRenderedPageBreak/>
        <w:t>bahwa model pembelajaran kooperatif tipe kooperatif berpengaruh signifikan dalam meningkatkan kemampuan menulis wacana argumentasi siswa.</w:t>
      </w:r>
      <w:r>
        <w:rPr>
          <w:rFonts w:ascii="Times New Roman" w:eastAsiaTheme="minorEastAsia" w:hAnsi="Times New Roman"/>
          <w:b/>
          <w:sz w:val="24"/>
          <w:lang w:val="en-US"/>
        </w:rPr>
        <w:t xml:space="preserve"> </w:t>
      </w:r>
    </w:p>
    <w:sectPr w:rsidR="004872FD" w:rsidSect="007847F2">
      <w:headerReference w:type="even" r:id="rId9"/>
      <w:headerReference w:type="default" r:id="rId10"/>
      <w:footerReference w:type="default" r:id="rId11"/>
      <w:headerReference w:type="first" r:id="rId12"/>
      <w:pgSz w:w="11907" w:h="16840"/>
      <w:pgMar w:top="2268" w:right="1701" w:bottom="1701" w:left="2268"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45" w:rsidRDefault="00377F45">
      <w:pPr>
        <w:spacing w:line="240" w:lineRule="auto"/>
      </w:pPr>
      <w:r>
        <w:separator/>
      </w:r>
    </w:p>
  </w:endnote>
  <w:endnote w:type="continuationSeparator" w:id="0">
    <w:p w:rsidR="00377F45" w:rsidRDefault="00377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7810D2">
    <w:pPr>
      <w:pStyle w:val="Footer"/>
      <w:jc w:val="center"/>
      <w:rPr>
        <w:rFonts w:ascii="Times New Roman" w:hAnsi="Times New Roman" w:cs="Times New Roman"/>
        <w:sz w:val="24"/>
      </w:rPr>
    </w:pPr>
  </w:p>
  <w:p w:rsidR="007810D2" w:rsidRDefault="0078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45" w:rsidRDefault="00377F45">
      <w:pPr>
        <w:spacing w:after="0"/>
      </w:pPr>
      <w:r>
        <w:separator/>
      </w:r>
    </w:p>
  </w:footnote>
  <w:footnote w:type="continuationSeparator" w:id="0">
    <w:p w:rsidR="00377F45" w:rsidRDefault="00377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C923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9" o:spid="_x0000_s2115"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C92388">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60" o:spid="_x0000_s2116"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sidR="007810D2">
      <w:rPr>
        <w:rFonts w:ascii="Times New Roman" w:hAnsi="Times New Roman" w:cs="Times New Roman"/>
        <w:sz w:val="24"/>
        <w:szCs w:val="24"/>
      </w:rPr>
      <w:fldChar w:fldCharType="begin"/>
    </w:r>
    <w:r w:rsidR="007810D2">
      <w:rPr>
        <w:rFonts w:ascii="Times New Roman" w:hAnsi="Times New Roman" w:cs="Times New Roman"/>
        <w:sz w:val="24"/>
        <w:szCs w:val="24"/>
      </w:rPr>
      <w:instrText xml:space="preserve"> PAGE   \* MERGEFORMAT </w:instrText>
    </w:r>
    <w:r w:rsidR="007810D2">
      <w:rPr>
        <w:rFonts w:ascii="Times New Roman" w:hAnsi="Times New Roman" w:cs="Times New Roman"/>
        <w:sz w:val="24"/>
        <w:szCs w:val="24"/>
      </w:rPr>
      <w:fldChar w:fldCharType="separate"/>
    </w:r>
    <w:r>
      <w:rPr>
        <w:rFonts w:ascii="Times New Roman" w:hAnsi="Times New Roman" w:cs="Times New Roman"/>
        <w:noProof/>
        <w:sz w:val="24"/>
        <w:szCs w:val="24"/>
      </w:rPr>
      <w:t>4</w:t>
    </w:r>
    <w:r w:rsidR="007810D2">
      <w:rPr>
        <w:rFonts w:ascii="Times New Roman" w:hAnsi="Times New Roman" w:cs="Times New Roman"/>
        <w:sz w:val="24"/>
        <w:szCs w:val="24"/>
      </w:rPr>
      <w:fldChar w:fldCharType="end"/>
    </w:r>
  </w:p>
  <w:p w:rsidR="007810D2" w:rsidRDefault="00781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C923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8" o:spid="_x0000_s2114"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A9C"/>
    <w:multiLevelType w:val="multilevel"/>
    <w:tmpl w:val="002E0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6F65"/>
    <w:multiLevelType w:val="multilevel"/>
    <w:tmpl w:val="045C6F6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A3D5E"/>
    <w:multiLevelType w:val="multilevel"/>
    <w:tmpl w:val="05CA3D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CB39D5"/>
    <w:multiLevelType w:val="multilevel"/>
    <w:tmpl w:val="06CB3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01297"/>
    <w:multiLevelType w:val="multilevel"/>
    <w:tmpl w:val="0720129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5">
    <w:nsid w:val="0AEF2E0F"/>
    <w:multiLevelType w:val="multilevel"/>
    <w:tmpl w:val="0AEF2E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86C37"/>
    <w:multiLevelType w:val="multilevel"/>
    <w:tmpl w:val="0E186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0713E"/>
    <w:multiLevelType w:val="multilevel"/>
    <w:tmpl w:val="0F207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933972"/>
    <w:multiLevelType w:val="multilevel"/>
    <w:tmpl w:val="0F93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F904BA"/>
    <w:multiLevelType w:val="multilevel"/>
    <w:tmpl w:val="12F904BA"/>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420261"/>
    <w:multiLevelType w:val="multilevel"/>
    <w:tmpl w:val="1342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77984"/>
    <w:multiLevelType w:val="multilevel"/>
    <w:tmpl w:val="1377798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552546"/>
    <w:multiLevelType w:val="multilevel"/>
    <w:tmpl w:val="15552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5157E5"/>
    <w:multiLevelType w:val="multilevel"/>
    <w:tmpl w:val="165157E5"/>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FC3CED"/>
    <w:multiLevelType w:val="multilevel"/>
    <w:tmpl w:val="18FC3C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9190A3A"/>
    <w:multiLevelType w:val="multilevel"/>
    <w:tmpl w:val="19190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4A5A2E"/>
    <w:multiLevelType w:val="multilevel"/>
    <w:tmpl w:val="194A5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264864"/>
    <w:multiLevelType w:val="multilevel"/>
    <w:tmpl w:val="1B264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40BA6"/>
    <w:multiLevelType w:val="multilevel"/>
    <w:tmpl w:val="1BF40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005AC8"/>
    <w:multiLevelType w:val="multilevel"/>
    <w:tmpl w:val="1C005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lang w:eastAsia="en-US" w:bidi="ar-SA"/>
      </w:rPr>
    </w:lvl>
    <w:lvl w:ilvl="2">
      <w:numFmt w:val="bullet"/>
      <w:lvlText w:val="•"/>
      <w:lvlJc w:val="left"/>
      <w:pPr>
        <w:ind w:left="2821" w:hanging="360"/>
      </w:pPr>
      <w:rPr>
        <w:lang w:eastAsia="en-US" w:bidi="ar-SA"/>
      </w:rPr>
    </w:lvl>
    <w:lvl w:ilvl="3">
      <w:numFmt w:val="bullet"/>
      <w:lvlText w:val="•"/>
      <w:lvlJc w:val="left"/>
      <w:pPr>
        <w:ind w:left="3581" w:hanging="360"/>
      </w:pPr>
      <w:rPr>
        <w:lang w:eastAsia="en-US" w:bidi="ar-SA"/>
      </w:rPr>
    </w:lvl>
    <w:lvl w:ilvl="4">
      <w:numFmt w:val="bullet"/>
      <w:lvlText w:val="•"/>
      <w:lvlJc w:val="left"/>
      <w:pPr>
        <w:ind w:left="4342" w:hanging="360"/>
      </w:pPr>
      <w:rPr>
        <w:lang w:eastAsia="en-US" w:bidi="ar-SA"/>
      </w:rPr>
    </w:lvl>
    <w:lvl w:ilvl="5">
      <w:numFmt w:val="bullet"/>
      <w:lvlText w:val="•"/>
      <w:lvlJc w:val="left"/>
      <w:pPr>
        <w:ind w:left="5103" w:hanging="360"/>
      </w:pPr>
      <w:rPr>
        <w:lang w:eastAsia="en-US" w:bidi="ar-SA"/>
      </w:rPr>
    </w:lvl>
    <w:lvl w:ilvl="6">
      <w:numFmt w:val="bullet"/>
      <w:lvlText w:val="•"/>
      <w:lvlJc w:val="left"/>
      <w:pPr>
        <w:ind w:left="5863" w:hanging="360"/>
      </w:pPr>
      <w:rPr>
        <w:lang w:eastAsia="en-US" w:bidi="ar-SA"/>
      </w:rPr>
    </w:lvl>
    <w:lvl w:ilvl="7">
      <w:numFmt w:val="bullet"/>
      <w:lvlText w:val="•"/>
      <w:lvlJc w:val="left"/>
      <w:pPr>
        <w:ind w:left="6624" w:hanging="360"/>
      </w:pPr>
      <w:rPr>
        <w:lang w:eastAsia="en-US" w:bidi="ar-SA"/>
      </w:rPr>
    </w:lvl>
    <w:lvl w:ilvl="8">
      <w:numFmt w:val="bullet"/>
      <w:lvlText w:val="•"/>
      <w:lvlJc w:val="left"/>
      <w:pPr>
        <w:ind w:left="7385" w:hanging="360"/>
      </w:pPr>
      <w:rPr>
        <w:lang w:eastAsia="en-US" w:bidi="ar-SA"/>
      </w:rPr>
    </w:lvl>
  </w:abstractNum>
  <w:abstractNum w:abstractNumId="21">
    <w:nsid w:val="1E125752"/>
    <w:multiLevelType w:val="multilevel"/>
    <w:tmpl w:val="1E12575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nsid w:val="1E2D5777"/>
    <w:multiLevelType w:val="multilevel"/>
    <w:tmpl w:val="1E2D57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E43118"/>
    <w:multiLevelType w:val="multilevel"/>
    <w:tmpl w:val="1FE431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02725E3"/>
    <w:multiLevelType w:val="multilevel"/>
    <w:tmpl w:val="202725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632F58"/>
    <w:multiLevelType w:val="multilevel"/>
    <w:tmpl w:val="20632F58"/>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6A29D0"/>
    <w:multiLevelType w:val="multilevel"/>
    <w:tmpl w:val="206A29D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32738F5"/>
    <w:multiLevelType w:val="multilevel"/>
    <w:tmpl w:val="232738F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597EAC"/>
    <w:multiLevelType w:val="multilevel"/>
    <w:tmpl w:val="29597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A01241"/>
    <w:multiLevelType w:val="multilevel"/>
    <w:tmpl w:val="29A0124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C1A1133"/>
    <w:multiLevelType w:val="multilevel"/>
    <w:tmpl w:val="2C1A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E87B75"/>
    <w:multiLevelType w:val="multilevel"/>
    <w:tmpl w:val="2CE87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CF1D63"/>
    <w:multiLevelType w:val="multilevel"/>
    <w:tmpl w:val="2DCF1D6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EDC6461"/>
    <w:multiLevelType w:val="multilevel"/>
    <w:tmpl w:val="2EDC646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F574F5D"/>
    <w:multiLevelType w:val="multilevel"/>
    <w:tmpl w:val="2F574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AF558B"/>
    <w:multiLevelType w:val="multilevel"/>
    <w:tmpl w:val="30AF5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801430"/>
    <w:multiLevelType w:val="multilevel"/>
    <w:tmpl w:val="32801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70" w:hanging="360"/>
      </w:pPr>
      <w:rPr>
        <w:rFonts w:hint="default"/>
        <w:lang w:val="id" w:eastAsia="en-US" w:bidi="ar-SA"/>
      </w:rPr>
    </w:lvl>
    <w:lvl w:ilvl="4">
      <w:numFmt w:val="bullet"/>
      <w:lvlText w:val="•"/>
      <w:lvlJc w:val="left"/>
      <w:pPr>
        <w:ind w:left="4075" w:hanging="360"/>
      </w:pPr>
      <w:rPr>
        <w:rFonts w:hint="default"/>
        <w:lang w:val="id" w:eastAsia="en-US" w:bidi="ar-SA"/>
      </w:rPr>
    </w:lvl>
    <w:lvl w:ilvl="5">
      <w:numFmt w:val="bullet"/>
      <w:lvlText w:val="•"/>
      <w:lvlJc w:val="left"/>
      <w:pPr>
        <w:ind w:left="4880" w:hanging="360"/>
      </w:pPr>
      <w:rPr>
        <w:rFonts w:hint="default"/>
        <w:lang w:val="id" w:eastAsia="en-US" w:bidi="ar-SA"/>
      </w:rPr>
    </w:lvl>
    <w:lvl w:ilvl="6">
      <w:numFmt w:val="bullet"/>
      <w:lvlText w:val="•"/>
      <w:lvlJc w:val="left"/>
      <w:pPr>
        <w:ind w:left="5685" w:hanging="360"/>
      </w:pPr>
      <w:rPr>
        <w:rFonts w:hint="default"/>
        <w:lang w:val="id" w:eastAsia="en-US" w:bidi="ar-SA"/>
      </w:rPr>
    </w:lvl>
    <w:lvl w:ilvl="7">
      <w:numFmt w:val="bullet"/>
      <w:lvlText w:val="•"/>
      <w:lvlJc w:val="left"/>
      <w:pPr>
        <w:ind w:left="6490" w:hanging="360"/>
      </w:pPr>
      <w:rPr>
        <w:rFonts w:hint="default"/>
        <w:lang w:val="id" w:eastAsia="en-US" w:bidi="ar-SA"/>
      </w:rPr>
    </w:lvl>
    <w:lvl w:ilvl="8">
      <w:numFmt w:val="bullet"/>
      <w:lvlText w:val="•"/>
      <w:lvlJc w:val="left"/>
      <w:pPr>
        <w:ind w:left="7296" w:hanging="360"/>
      </w:pPr>
      <w:rPr>
        <w:rFonts w:hint="default"/>
        <w:lang w:val="id" w:eastAsia="en-US" w:bidi="ar-SA"/>
      </w:rPr>
    </w:lvl>
  </w:abstractNum>
  <w:abstractNum w:abstractNumId="38">
    <w:nsid w:val="360F1639"/>
    <w:multiLevelType w:val="multilevel"/>
    <w:tmpl w:val="360F16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994D7D"/>
    <w:multiLevelType w:val="multilevel"/>
    <w:tmpl w:val="36994D7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395A62C3"/>
    <w:multiLevelType w:val="multilevel"/>
    <w:tmpl w:val="395A62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BB37F34"/>
    <w:multiLevelType w:val="multilevel"/>
    <w:tmpl w:val="3BB37F34"/>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E5C185A"/>
    <w:multiLevelType w:val="multilevel"/>
    <w:tmpl w:val="3E5C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017777A"/>
    <w:multiLevelType w:val="multilevel"/>
    <w:tmpl w:val="40177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5A0E59"/>
    <w:multiLevelType w:val="multilevel"/>
    <w:tmpl w:val="405A0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7E5A82"/>
    <w:multiLevelType w:val="multilevel"/>
    <w:tmpl w:val="407E5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2B96299"/>
    <w:multiLevelType w:val="multilevel"/>
    <w:tmpl w:val="42B962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3D375B"/>
    <w:multiLevelType w:val="multilevel"/>
    <w:tmpl w:val="433D3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094013"/>
    <w:multiLevelType w:val="multilevel"/>
    <w:tmpl w:val="440940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44801A4A"/>
    <w:multiLevelType w:val="multilevel"/>
    <w:tmpl w:val="44801A4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nsid w:val="466A0DE3"/>
    <w:multiLevelType w:val="multilevel"/>
    <w:tmpl w:val="466A0DE3"/>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80A5E2C"/>
    <w:multiLevelType w:val="multilevel"/>
    <w:tmpl w:val="480A5E2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4882636B"/>
    <w:multiLevelType w:val="multilevel"/>
    <w:tmpl w:val="4882636B"/>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9644A6D"/>
    <w:multiLevelType w:val="multilevel"/>
    <w:tmpl w:val="49644A6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nsid w:val="4B9259EA"/>
    <w:multiLevelType w:val="multilevel"/>
    <w:tmpl w:val="4B925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4BA65EE4"/>
    <w:multiLevelType w:val="multilevel"/>
    <w:tmpl w:val="4BA65EE4"/>
    <w:lvl w:ilvl="0">
      <w:start w:val="1"/>
      <w:numFmt w:val="lowerLetter"/>
      <w:lvlText w:val="%1."/>
      <w:lvlJc w:val="left"/>
      <w:pPr>
        <w:ind w:left="214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796" w:hanging="428"/>
      </w:pPr>
      <w:rPr>
        <w:rFonts w:hint="default"/>
        <w:lang w:val="id" w:eastAsia="en-US" w:bidi="ar-SA"/>
      </w:rPr>
    </w:lvl>
    <w:lvl w:ilvl="2">
      <w:numFmt w:val="bullet"/>
      <w:lvlText w:val="•"/>
      <w:lvlJc w:val="left"/>
      <w:pPr>
        <w:ind w:left="3453" w:hanging="428"/>
      </w:pPr>
      <w:rPr>
        <w:rFonts w:hint="default"/>
        <w:lang w:val="id" w:eastAsia="en-US" w:bidi="ar-SA"/>
      </w:rPr>
    </w:lvl>
    <w:lvl w:ilvl="3">
      <w:numFmt w:val="bullet"/>
      <w:lvlText w:val="•"/>
      <w:lvlJc w:val="left"/>
      <w:pPr>
        <w:ind w:left="4109" w:hanging="428"/>
      </w:pPr>
      <w:rPr>
        <w:rFonts w:hint="default"/>
        <w:lang w:val="id" w:eastAsia="en-US" w:bidi="ar-SA"/>
      </w:rPr>
    </w:lvl>
    <w:lvl w:ilvl="4">
      <w:numFmt w:val="bullet"/>
      <w:lvlText w:val="•"/>
      <w:lvlJc w:val="left"/>
      <w:pPr>
        <w:ind w:left="4766" w:hanging="428"/>
      </w:pPr>
      <w:rPr>
        <w:rFonts w:hint="default"/>
        <w:lang w:val="id" w:eastAsia="en-US" w:bidi="ar-SA"/>
      </w:rPr>
    </w:lvl>
    <w:lvl w:ilvl="5">
      <w:numFmt w:val="bullet"/>
      <w:lvlText w:val="•"/>
      <w:lvlJc w:val="left"/>
      <w:pPr>
        <w:ind w:left="5423" w:hanging="428"/>
      </w:pPr>
      <w:rPr>
        <w:rFonts w:hint="default"/>
        <w:lang w:val="id" w:eastAsia="en-US" w:bidi="ar-SA"/>
      </w:rPr>
    </w:lvl>
    <w:lvl w:ilvl="6">
      <w:numFmt w:val="bullet"/>
      <w:lvlText w:val="•"/>
      <w:lvlJc w:val="left"/>
      <w:pPr>
        <w:ind w:left="6079" w:hanging="428"/>
      </w:pPr>
      <w:rPr>
        <w:rFonts w:hint="default"/>
        <w:lang w:val="id" w:eastAsia="en-US" w:bidi="ar-SA"/>
      </w:rPr>
    </w:lvl>
    <w:lvl w:ilvl="7">
      <w:numFmt w:val="bullet"/>
      <w:lvlText w:val="•"/>
      <w:lvlJc w:val="left"/>
      <w:pPr>
        <w:ind w:left="6736" w:hanging="428"/>
      </w:pPr>
      <w:rPr>
        <w:rFonts w:hint="default"/>
        <w:lang w:val="id" w:eastAsia="en-US" w:bidi="ar-SA"/>
      </w:rPr>
    </w:lvl>
    <w:lvl w:ilvl="8">
      <w:numFmt w:val="bullet"/>
      <w:lvlText w:val="•"/>
      <w:lvlJc w:val="left"/>
      <w:pPr>
        <w:ind w:left="7393" w:hanging="428"/>
      </w:pPr>
      <w:rPr>
        <w:rFonts w:hint="default"/>
        <w:lang w:val="id" w:eastAsia="en-US" w:bidi="ar-SA"/>
      </w:rPr>
    </w:lvl>
  </w:abstractNum>
  <w:abstractNum w:abstractNumId="56">
    <w:nsid w:val="4C703811"/>
    <w:multiLevelType w:val="multilevel"/>
    <w:tmpl w:val="4C703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CC7660"/>
    <w:multiLevelType w:val="multilevel"/>
    <w:tmpl w:val="4CCC7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D975A3"/>
    <w:multiLevelType w:val="multilevel"/>
    <w:tmpl w:val="4CD97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986109"/>
    <w:multiLevelType w:val="multilevel"/>
    <w:tmpl w:val="4E9861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257D39"/>
    <w:multiLevelType w:val="multilevel"/>
    <w:tmpl w:val="4F257D3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4F4439FB"/>
    <w:multiLevelType w:val="multilevel"/>
    <w:tmpl w:val="4F4439FB"/>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2">
    <w:nsid w:val="4F8326C7"/>
    <w:multiLevelType w:val="multilevel"/>
    <w:tmpl w:val="4F83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1934035"/>
    <w:multiLevelType w:val="multilevel"/>
    <w:tmpl w:val="519340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A314D2"/>
    <w:multiLevelType w:val="multilevel"/>
    <w:tmpl w:val="51A314D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nsid w:val="52820A53"/>
    <w:multiLevelType w:val="multilevel"/>
    <w:tmpl w:val="52820A53"/>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2C77590"/>
    <w:multiLevelType w:val="multilevel"/>
    <w:tmpl w:val="52C775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3A35DB4"/>
    <w:multiLevelType w:val="multilevel"/>
    <w:tmpl w:val="53A35DB4"/>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C958D0"/>
    <w:multiLevelType w:val="multilevel"/>
    <w:tmpl w:val="54C95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392D65"/>
    <w:multiLevelType w:val="multilevel"/>
    <w:tmpl w:val="55392D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0">
    <w:nsid w:val="557F242A"/>
    <w:multiLevelType w:val="multilevel"/>
    <w:tmpl w:val="557F242A"/>
    <w:lvl w:ilvl="0">
      <w:start w:val="1"/>
      <w:numFmt w:val="bullet"/>
      <w:lvlText w:val="-"/>
      <w:lvlJc w:val="left"/>
      <w:pPr>
        <w:ind w:left="3960" w:hanging="360"/>
      </w:pPr>
      <w:rPr>
        <w:rFonts w:ascii="Times New Roman" w:eastAsiaTheme="minorHAnsi" w:hAnsi="Times New Roman" w:cs="Times New Roman"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71">
    <w:nsid w:val="558177A8"/>
    <w:multiLevelType w:val="multilevel"/>
    <w:tmpl w:val="558177A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2">
    <w:nsid w:val="55F85C0F"/>
    <w:multiLevelType w:val="multilevel"/>
    <w:tmpl w:val="55F85C0F"/>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5AC33CE5"/>
    <w:multiLevelType w:val="multilevel"/>
    <w:tmpl w:val="5AC33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B3370E"/>
    <w:multiLevelType w:val="multilevel"/>
    <w:tmpl w:val="5BB337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5CBF6678"/>
    <w:multiLevelType w:val="multilevel"/>
    <w:tmpl w:val="5CBF66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F57DA6"/>
    <w:multiLevelType w:val="multilevel"/>
    <w:tmpl w:val="5FF57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0253B2B"/>
    <w:multiLevelType w:val="multilevel"/>
    <w:tmpl w:val="60253B2B"/>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78">
    <w:nsid w:val="60711512"/>
    <w:multiLevelType w:val="multilevel"/>
    <w:tmpl w:val="607115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2564756"/>
    <w:multiLevelType w:val="multilevel"/>
    <w:tmpl w:val="6256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46B330A"/>
    <w:multiLevelType w:val="multilevel"/>
    <w:tmpl w:val="646B330A"/>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834" w:hanging="284"/>
      </w:pPr>
      <w:rPr>
        <w:rFonts w:hint="default"/>
        <w:lang w:val="id" w:eastAsia="en-US" w:bidi="ar-SA"/>
      </w:rPr>
    </w:lvl>
    <w:lvl w:ilvl="6">
      <w:numFmt w:val="bullet"/>
      <w:lvlText w:val="•"/>
      <w:lvlJc w:val="left"/>
      <w:pPr>
        <w:ind w:left="4808" w:hanging="284"/>
      </w:pPr>
      <w:rPr>
        <w:rFonts w:hint="default"/>
        <w:lang w:val="id" w:eastAsia="en-US" w:bidi="ar-SA"/>
      </w:rPr>
    </w:lvl>
    <w:lvl w:ilvl="7">
      <w:numFmt w:val="bullet"/>
      <w:lvlText w:val="•"/>
      <w:lvlJc w:val="left"/>
      <w:pPr>
        <w:ind w:left="5783" w:hanging="284"/>
      </w:pPr>
      <w:rPr>
        <w:rFonts w:hint="default"/>
        <w:lang w:val="id" w:eastAsia="en-US" w:bidi="ar-SA"/>
      </w:rPr>
    </w:lvl>
    <w:lvl w:ilvl="8">
      <w:numFmt w:val="bullet"/>
      <w:lvlText w:val="•"/>
      <w:lvlJc w:val="left"/>
      <w:pPr>
        <w:ind w:left="6757" w:hanging="284"/>
      </w:pPr>
      <w:rPr>
        <w:rFonts w:hint="default"/>
        <w:lang w:val="id" w:eastAsia="en-US" w:bidi="ar-SA"/>
      </w:rPr>
    </w:lvl>
  </w:abstractNum>
  <w:abstractNum w:abstractNumId="81">
    <w:nsid w:val="64B66037"/>
    <w:multiLevelType w:val="multilevel"/>
    <w:tmpl w:val="64B6603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82">
    <w:nsid w:val="65B81824"/>
    <w:multiLevelType w:val="multilevel"/>
    <w:tmpl w:val="65B818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6632280"/>
    <w:multiLevelType w:val="multilevel"/>
    <w:tmpl w:val="66632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nsid w:val="67D9446D"/>
    <w:multiLevelType w:val="multilevel"/>
    <w:tmpl w:val="67D9446D"/>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84A34AE"/>
    <w:multiLevelType w:val="multilevel"/>
    <w:tmpl w:val="684A3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8AE187D"/>
    <w:multiLevelType w:val="multilevel"/>
    <w:tmpl w:val="68AE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B3174DD"/>
    <w:multiLevelType w:val="multilevel"/>
    <w:tmpl w:val="6B317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BC93BAE"/>
    <w:multiLevelType w:val="multilevel"/>
    <w:tmpl w:val="6BC9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E4522A0"/>
    <w:multiLevelType w:val="multilevel"/>
    <w:tmpl w:val="6E4522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E976CD8"/>
    <w:multiLevelType w:val="multilevel"/>
    <w:tmpl w:val="6E976CD8"/>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91">
    <w:nsid w:val="6EC4274F"/>
    <w:multiLevelType w:val="multilevel"/>
    <w:tmpl w:val="6EC4274F"/>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EE21385"/>
    <w:multiLevelType w:val="multilevel"/>
    <w:tmpl w:val="6EE21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0900D87"/>
    <w:multiLevelType w:val="multilevel"/>
    <w:tmpl w:val="70900D8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nsid w:val="70B05C5E"/>
    <w:multiLevelType w:val="multilevel"/>
    <w:tmpl w:val="70B05C5E"/>
    <w:lvl w:ilvl="0">
      <w:start w:val="2"/>
      <w:numFmt w:val="decimal"/>
      <w:lvlText w:val="%1"/>
      <w:lvlJc w:val="left"/>
      <w:pPr>
        <w:ind w:left="1015" w:hanging="428"/>
      </w:pPr>
      <w:rPr>
        <w:rFonts w:hint="default"/>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3834" w:hanging="284"/>
      </w:pPr>
      <w:rPr>
        <w:rFonts w:hint="default"/>
      </w:rPr>
    </w:lvl>
    <w:lvl w:ilvl="6">
      <w:numFmt w:val="bullet"/>
      <w:lvlText w:val="•"/>
      <w:lvlJc w:val="left"/>
      <w:pPr>
        <w:ind w:left="4808" w:hanging="284"/>
      </w:pPr>
      <w:rPr>
        <w:rFonts w:hint="default"/>
      </w:rPr>
    </w:lvl>
    <w:lvl w:ilvl="7">
      <w:numFmt w:val="bullet"/>
      <w:lvlText w:val="•"/>
      <w:lvlJc w:val="left"/>
      <w:pPr>
        <w:ind w:left="5783" w:hanging="284"/>
      </w:pPr>
      <w:rPr>
        <w:rFonts w:hint="default"/>
      </w:rPr>
    </w:lvl>
    <w:lvl w:ilvl="8">
      <w:numFmt w:val="bullet"/>
      <w:lvlText w:val="•"/>
      <w:lvlJc w:val="left"/>
      <w:pPr>
        <w:ind w:left="6757" w:hanging="284"/>
      </w:pPr>
      <w:rPr>
        <w:rFonts w:hint="default"/>
      </w:rPr>
    </w:lvl>
  </w:abstractNum>
  <w:abstractNum w:abstractNumId="95">
    <w:nsid w:val="76347E53"/>
    <w:multiLevelType w:val="multilevel"/>
    <w:tmpl w:val="76347E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69578DA"/>
    <w:multiLevelType w:val="multilevel"/>
    <w:tmpl w:val="769578D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7">
    <w:nsid w:val="799B05EC"/>
    <w:multiLevelType w:val="multilevel"/>
    <w:tmpl w:val="799B0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CA0E65"/>
    <w:multiLevelType w:val="multilevel"/>
    <w:tmpl w:val="79CA0E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9">
    <w:nsid w:val="7A333C92"/>
    <w:multiLevelType w:val="multilevel"/>
    <w:tmpl w:val="7A333C9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0">
    <w:nsid w:val="7C4A67D8"/>
    <w:multiLevelType w:val="multilevel"/>
    <w:tmpl w:val="7C4A6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C7E37B6"/>
    <w:multiLevelType w:val="multilevel"/>
    <w:tmpl w:val="7C7E37B6"/>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7C9A6E28"/>
    <w:multiLevelType w:val="multilevel"/>
    <w:tmpl w:val="7C9A6E2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nsid w:val="7D810CD9"/>
    <w:multiLevelType w:val="multilevel"/>
    <w:tmpl w:val="7D81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ED15B0"/>
    <w:multiLevelType w:val="multilevel"/>
    <w:tmpl w:val="7EED1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F7739C3"/>
    <w:multiLevelType w:val="multilevel"/>
    <w:tmpl w:val="7F7739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num>
  <w:num w:numId="2">
    <w:abstractNumId w:val="37"/>
    <w:lvlOverride w:ilvl="0">
      <w:startOverride w:val="1"/>
    </w:lvlOverride>
    <w:lvlOverride w:ilvl="1">
      <w:startOverride w:val="1"/>
    </w:lvlOverride>
  </w:num>
  <w:num w:numId="3">
    <w:abstractNumId w:val="32"/>
  </w:num>
  <w:num w:numId="4">
    <w:abstractNumId w:val="78"/>
  </w:num>
  <w:num w:numId="5">
    <w:abstractNumId w:val="74"/>
  </w:num>
  <w:num w:numId="6">
    <w:abstractNumId w:val="58"/>
  </w:num>
  <w:num w:numId="7">
    <w:abstractNumId w:val="40"/>
  </w:num>
  <w:num w:numId="8">
    <w:abstractNumId w:val="33"/>
  </w:num>
  <w:num w:numId="9">
    <w:abstractNumId w:val="90"/>
  </w:num>
  <w:num w:numId="10">
    <w:abstractNumId w:val="4"/>
  </w:num>
  <w:num w:numId="11">
    <w:abstractNumId w:val="5"/>
  </w:num>
  <w:num w:numId="12">
    <w:abstractNumId w:val="81"/>
  </w:num>
  <w:num w:numId="13">
    <w:abstractNumId w:val="55"/>
  </w:num>
  <w:num w:numId="14">
    <w:abstractNumId w:val="80"/>
  </w:num>
  <w:num w:numId="15">
    <w:abstractNumId w:val="84"/>
  </w:num>
  <w:num w:numId="16">
    <w:abstractNumId w:val="94"/>
  </w:num>
  <w:num w:numId="17">
    <w:abstractNumId w:val="50"/>
  </w:num>
  <w:num w:numId="18">
    <w:abstractNumId w:val="36"/>
  </w:num>
  <w:num w:numId="19">
    <w:abstractNumId w:val="35"/>
  </w:num>
  <w:num w:numId="20">
    <w:abstractNumId w:val="97"/>
  </w:num>
  <w:num w:numId="21">
    <w:abstractNumId w:val="28"/>
  </w:num>
  <w:num w:numId="22">
    <w:abstractNumId w:val="66"/>
  </w:num>
  <w:num w:numId="23">
    <w:abstractNumId w:val="16"/>
  </w:num>
  <w:num w:numId="24">
    <w:abstractNumId w:val="2"/>
  </w:num>
  <w:num w:numId="25">
    <w:abstractNumId w:val="101"/>
  </w:num>
  <w:num w:numId="26">
    <w:abstractNumId w:val="72"/>
  </w:num>
  <w:num w:numId="27">
    <w:abstractNumId w:val="83"/>
  </w:num>
  <w:num w:numId="28">
    <w:abstractNumId w:val="92"/>
  </w:num>
  <w:num w:numId="29">
    <w:abstractNumId w:val="29"/>
  </w:num>
  <w:num w:numId="30">
    <w:abstractNumId w:val="65"/>
  </w:num>
  <w:num w:numId="31">
    <w:abstractNumId w:val="93"/>
  </w:num>
  <w:num w:numId="32">
    <w:abstractNumId w:val="41"/>
  </w:num>
  <w:num w:numId="33">
    <w:abstractNumId w:val="86"/>
  </w:num>
  <w:num w:numId="34">
    <w:abstractNumId w:val="17"/>
  </w:num>
  <w:num w:numId="35">
    <w:abstractNumId w:val="56"/>
  </w:num>
  <w:num w:numId="36">
    <w:abstractNumId w:val="18"/>
  </w:num>
  <w:num w:numId="37">
    <w:abstractNumId w:val="3"/>
  </w:num>
  <w:num w:numId="38">
    <w:abstractNumId w:val="59"/>
  </w:num>
  <w:num w:numId="39">
    <w:abstractNumId w:val="79"/>
  </w:num>
  <w:num w:numId="40">
    <w:abstractNumId w:val="100"/>
  </w:num>
  <w:num w:numId="41">
    <w:abstractNumId w:val="105"/>
  </w:num>
  <w:num w:numId="42">
    <w:abstractNumId w:val="10"/>
  </w:num>
  <w:num w:numId="43">
    <w:abstractNumId w:val="8"/>
  </w:num>
  <w:num w:numId="44">
    <w:abstractNumId w:val="22"/>
  </w:num>
  <w:num w:numId="45">
    <w:abstractNumId w:val="15"/>
  </w:num>
  <w:num w:numId="46">
    <w:abstractNumId w:val="0"/>
  </w:num>
  <w:num w:numId="47">
    <w:abstractNumId w:val="38"/>
  </w:num>
  <w:num w:numId="48">
    <w:abstractNumId w:val="45"/>
  </w:num>
  <w:num w:numId="49">
    <w:abstractNumId w:val="12"/>
  </w:num>
  <w:num w:numId="50">
    <w:abstractNumId w:val="88"/>
  </w:num>
  <w:num w:numId="51">
    <w:abstractNumId w:val="95"/>
  </w:num>
  <w:num w:numId="52">
    <w:abstractNumId w:val="6"/>
  </w:num>
  <w:num w:numId="53">
    <w:abstractNumId w:val="7"/>
  </w:num>
  <w:num w:numId="54">
    <w:abstractNumId w:val="27"/>
  </w:num>
  <w:num w:numId="55">
    <w:abstractNumId w:val="67"/>
  </w:num>
  <w:num w:numId="56">
    <w:abstractNumId w:val="89"/>
  </w:num>
  <w:num w:numId="57">
    <w:abstractNumId w:val="9"/>
  </w:num>
  <w:num w:numId="58">
    <w:abstractNumId w:val="54"/>
  </w:num>
  <w:num w:numId="59">
    <w:abstractNumId w:val="1"/>
  </w:num>
  <w:num w:numId="60">
    <w:abstractNumId w:val="42"/>
  </w:num>
  <w:num w:numId="61">
    <w:abstractNumId w:val="11"/>
  </w:num>
  <w:num w:numId="62">
    <w:abstractNumId w:val="57"/>
  </w:num>
  <w:num w:numId="63">
    <w:abstractNumId w:val="13"/>
  </w:num>
  <w:num w:numId="64">
    <w:abstractNumId w:val="44"/>
  </w:num>
  <w:num w:numId="65">
    <w:abstractNumId w:val="19"/>
  </w:num>
  <w:num w:numId="66">
    <w:abstractNumId w:val="76"/>
  </w:num>
  <w:num w:numId="67">
    <w:abstractNumId w:val="24"/>
  </w:num>
  <w:num w:numId="68">
    <w:abstractNumId w:val="73"/>
  </w:num>
  <w:num w:numId="69">
    <w:abstractNumId w:val="103"/>
  </w:num>
  <w:num w:numId="70">
    <w:abstractNumId w:val="63"/>
  </w:num>
  <w:num w:numId="71">
    <w:abstractNumId w:val="91"/>
  </w:num>
  <w:num w:numId="72">
    <w:abstractNumId w:val="48"/>
  </w:num>
  <w:num w:numId="73">
    <w:abstractNumId w:val="62"/>
  </w:num>
  <w:num w:numId="74">
    <w:abstractNumId w:val="34"/>
  </w:num>
  <w:num w:numId="75">
    <w:abstractNumId w:val="31"/>
  </w:num>
  <w:num w:numId="76">
    <w:abstractNumId w:val="43"/>
  </w:num>
  <w:num w:numId="77">
    <w:abstractNumId w:val="46"/>
  </w:num>
  <w:num w:numId="78">
    <w:abstractNumId w:val="68"/>
  </w:num>
  <w:num w:numId="79">
    <w:abstractNumId w:val="23"/>
  </w:num>
  <w:num w:numId="80">
    <w:abstractNumId w:val="26"/>
  </w:num>
  <w:num w:numId="81">
    <w:abstractNumId w:val="99"/>
  </w:num>
  <w:num w:numId="82">
    <w:abstractNumId w:val="25"/>
  </w:num>
  <w:num w:numId="83">
    <w:abstractNumId w:val="52"/>
  </w:num>
  <w:num w:numId="84">
    <w:abstractNumId w:val="82"/>
  </w:num>
  <w:num w:numId="85">
    <w:abstractNumId w:val="60"/>
  </w:num>
  <w:num w:numId="86">
    <w:abstractNumId w:val="87"/>
  </w:num>
  <w:num w:numId="87">
    <w:abstractNumId w:val="14"/>
  </w:num>
  <w:num w:numId="88">
    <w:abstractNumId w:val="53"/>
  </w:num>
  <w:num w:numId="89">
    <w:abstractNumId w:val="21"/>
  </w:num>
  <w:num w:numId="90">
    <w:abstractNumId w:val="69"/>
  </w:num>
  <w:num w:numId="91">
    <w:abstractNumId w:val="96"/>
  </w:num>
  <w:num w:numId="92">
    <w:abstractNumId w:val="49"/>
  </w:num>
  <w:num w:numId="93">
    <w:abstractNumId w:val="71"/>
  </w:num>
  <w:num w:numId="94">
    <w:abstractNumId w:val="39"/>
  </w:num>
  <w:num w:numId="95">
    <w:abstractNumId w:val="98"/>
  </w:num>
  <w:num w:numId="96">
    <w:abstractNumId w:val="51"/>
  </w:num>
  <w:num w:numId="97">
    <w:abstractNumId w:val="64"/>
  </w:num>
  <w:num w:numId="98">
    <w:abstractNumId w:val="70"/>
  </w:num>
  <w:num w:numId="99">
    <w:abstractNumId w:val="102"/>
  </w:num>
  <w:num w:numId="100">
    <w:abstractNumId w:val="47"/>
  </w:num>
  <w:num w:numId="101">
    <w:abstractNumId w:val="77"/>
  </w:num>
  <w:num w:numId="102">
    <w:abstractNumId w:val="85"/>
  </w:num>
  <w:num w:numId="103">
    <w:abstractNumId w:val="104"/>
  </w:num>
  <w:num w:numId="104">
    <w:abstractNumId w:val="30"/>
  </w:num>
  <w:num w:numId="105">
    <w:abstractNumId w:val="61"/>
  </w:num>
  <w:num w:numId="106">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ocumentProtection w:edit="forms" w:formatting="1" w:enforcement="1" w:cryptProviderType="rsaAES" w:cryptAlgorithmClass="hash" w:cryptAlgorithmType="typeAny" w:cryptAlgorithmSid="14" w:cryptSpinCount="100000" w:hash="XL1kzYWHT8czyDO8exRYadEC6fM3kzdcF+bNaOxiJnoaWz8f6++GGgkWokZ4ejuh5bqGyFB4AOvlTz34V3ug5Q==" w:salt="mZAO3vdVeOpyEsayg98hUQ=="/>
  <w:defaultTabStop w:val="720"/>
  <w:drawingGridHorizontalSpacing w:val="110"/>
  <w:noPunctuationKerning/>
  <w:characterSpacingControl w:val="doNotCompress"/>
  <w:hdrShapeDefaults>
    <o:shapedefaults v:ext="edit" spidmax="211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3"/>
    <w:rsid w:val="00016D61"/>
    <w:rsid w:val="00022389"/>
    <w:rsid w:val="0002542E"/>
    <w:rsid w:val="000259F4"/>
    <w:rsid w:val="000326E8"/>
    <w:rsid w:val="000467ED"/>
    <w:rsid w:val="00051A79"/>
    <w:rsid w:val="00054807"/>
    <w:rsid w:val="00056FE5"/>
    <w:rsid w:val="00062899"/>
    <w:rsid w:val="00065FDB"/>
    <w:rsid w:val="0007287B"/>
    <w:rsid w:val="000816A3"/>
    <w:rsid w:val="00084478"/>
    <w:rsid w:val="00092BDB"/>
    <w:rsid w:val="00092E5C"/>
    <w:rsid w:val="00094B7A"/>
    <w:rsid w:val="000A392D"/>
    <w:rsid w:val="000A40CC"/>
    <w:rsid w:val="000C54BC"/>
    <w:rsid w:val="000C5CAC"/>
    <w:rsid w:val="000D558E"/>
    <w:rsid w:val="000D6739"/>
    <w:rsid w:val="000E0EA2"/>
    <w:rsid w:val="000E54BE"/>
    <w:rsid w:val="00113D1E"/>
    <w:rsid w:val="001200AA"/>
    <w:rsid w:val="001205FA"/>
    <w:rsid w:val="001263DB"/>
    <w:rsid w:val="00130DE8"/>
    <w:rsid w:val="00133AC7"/>
    <w:rsid w:val="00142FF3"/>
    <w:rsid w:val="00147886"/>
    <w:rsid w:val="001533BD"/>
    <w:rsid w:val="00156818"/>
    <w:rsid w:val="00160300"/>
    <w:rsid w:val="00165C65"/>
    <w:rsid w:val="00175028"/>
    <w:rsid w:val="0017664C"/>
    <w:rsid w:val="0018304F"/>
    <w:rsid w:val="00183BBA"/>
    <w:rsid w:val="001852FF"/>
    <w:rsid w:val="001865B2"/>
    <w:rsid w:val="00187BDF"/>
    <w:rsid w:val="001A5AD2"/>
    <w:rsid w:val="001B1A15"/>
    <w:rsid w:val="001B3142"/>
    <w:rsid w:val="001C58C4"/>
    <w:rsid w:val="001C770D"/>
    <w:rsid w:val="001D2DA5"/>
    <w:rsid w:val="001E0C2D"/>
    <w:rsid w:val="001E4409"/>
    <w:rsid w:val="0021268C"/>
    <w:rsid w:val="00213198"/>
    <w:rsid w:val="0021657B"/>
    <w:rsid w:val="00216F2B"/>
    <w:rsid w:val="00226265"/>
    <w:rsid w:val="0023631F"/>
    <w:rsid w:val="0023699A"/>
    <w:rsid w:val="00243012"/>
    <w:rsid w:val="00246D1B"/>
    <w:rsid w:val="002537B7"/>
    <w:rsid w:val="00254BEA"/>
    <w:rsid w:val="002905A8"/>
    <w:rsid w:val="002B639E"/>
    <w:rsid w:val="002B735C"/>
    <w:rsid w:val="002C4023"/>
    <w:rsid w:val="002C6217"/>
    <w:rsid w:val="002E1DFC"/>
    <w:rsid w:val="002E2E6A"/>
    <w:rsid w:val="002F6DD9"/>
    <w:rsid w:val="00300364"/>
    <w:rsid w:val="003071C8"/>
    <w:rsid w:val="00307E86"/>
    <w:rsid w:val="003228E8"/>
    <w:rsid w:val="0035220F"/>
    <w:rsid w:val="0035435D"/>
    <w:rsid w:val="003577BF"/>
    <w:rsid w:val="003653C4"/>
    <w:rsid w:val="00365C77"/>
    <w:rsid w:val="00373404"/>
    <w:rsid w:val="003747B6"/>
    <w:rsid w:val="0037608F"/>
    <w:rsid w:val="00377F45"/>
    <w:rsid w:val="003861DF"/>
    <w:rsid w:val="00395A0C"/>
    <w:rsid w:val="003A5A7E"/>
    <w:rsid w:val="003C3F8B"/>
    <w:rsid w:val="003D3409"/>
    <w:rsid w:val="003D5190"/>
    <w:rsid w:val="003E7115"/>
    <w:rsid w:val="003F4FF6"/>
    <w:rsid w:val="004057DB"/>
    <w:rsid w:val="00406365"/>
    <w:rsid w:val="0041710F"/>
    <w:rsid w:val="0041716B"/>
    <w:rsid w:val="00430DFC"/>
    <w:rsid w:val="004367BB"/>
    <w:rsid w:val="004408CD"/>
    <w:rsid w:val="004427DD"/>
    <w:rsid w:val="0044492B"/>
    <w:rsid w:val="00453CB8"/>
    <w:rsid w:val="004550D1"/>
    <w:rsid w:val="00461916"/>
    <w:rsid w:val="004710FD"/>
    <w:rsid w:val="00481952"/>
    <w:rsid w:val="0048427F"/>
    <w:rsid w:val="004872FD"/>
    <w:rsid w:val="0049029C"/>
    <w:rsid w:val="00495E24"/>
    <w:rsid w:val="004A5843"/>
    <w:rsid w:val="004A7E8C"/>
    <w:rsid w:val="004B534E"/>
    <w:rsid w:val="004B54B5"/>
    <w:rsid w:val="004E02DF"/>
    <w:rsid w:val="004E1318"/>
    <w:rsid w:val="004E695D"/>
    <w:rsid w:val="00503960"/>
    <w:rsid w:val="00511F3F"/>
    <w:rsid w:val="005174C3"/>
    <w:rsid w:val="0052730F"/>
    <w:rsid w:val="005279E0"/>
    <w:rsid w:val="005322CC"/>
    <w:rsid w:val="0053715E"/>
    <w:rsid w:val="00540172"/>
    <w:rsid w:val="00543C02"/>
    <w:rsid w:val="005440B8"/>
    <w:rsid w:val="005469C8"/>
    <w:rsid w:val="0055008F"/>
    <w:rsid w:val="00570231"/>
    <w:rsid w:val="00581CF5"/>
    <w:rsid w:val="00583AA7"/>
    <w:rsid w:val="00585050"/>
    <w:rsid w:val="00587FDE"/>
    <w:rsid w:val="005A18D1"/>
    <w:rsid w:val="005A3E7C"/>
    <w:rsid w:val="005B052D"/>
    <w:rsid w:val="005B07A3"/>
    <w:rsid w:val="005B5E14"/>
    <w:rsid w:val="005C02C3"/>
    <w:rsid w:val="005C33C6"/>
    <w:rsid w:val="005C7AA7"/>
    <w:rsid w:val="005D0A79"/>
    <w:rsid w:val="005D48A7"/>
    <w:rsid w:val="005D6CA0"/>
    <w:rsid w:val="005F1A14"/>
    <w:rsid w:val="005F1F22"/>
    <w:rsid w:val="00610ED3"/>
    <w:rsid w:val="00615142"/>
    <w:rsid w:val="00620A4A"/>
    <w:rsid w:val="00622153"/>
    <w:rsid w:val="00625D13"/>
    <w:rsid w:val="00625D26"/>
    <w:rsid w:val="0063192C"/>
    <w:rsid w:val="00647197"/>
    <w:rsid w:val="00677DC0"/>
    <w:rsid w:val="00680EC7"/>
    <w:rsid w:val="00684521"/>
    <w:rsid w:val="006A4DF6"/>
    <w:rsid w:val="006A6250"/>
    <w:rsid w:val="006B4630"/>
    <w:rsid w:val="006B5A04"/>
    <w:rsid w:val="006B684D"/>
    <w:rsid w:val="006B6BE4"/>
    <w:rsid w:val="006C1744"/>
    <w:rsid w:val="006C61D4"/>
    <w:rsid w:val="006F31AA"/>
    <w:rsid w:val="007004FD"/>
    <w:rsid w:val="00705A11"/>
    <w:rsid w:val="00714410"/>
    <w:rsid w:val="00714658"/>
    <w:rsid w:val="00716D4E"/>
    <w:rsid w:val="00721021"/>
    <w:rsid w:val="0072335C"/>
    <w:rsid w:val="007234D8"/>
    <w:rsid w:val="00737007"/>
    <w:rsid w:val="00756E91"/>
    <w:rsid w:val="00767043"/>
    <w:rsid w:val="00773FB3"/>
    <w:rsid w:val="0077447F"/>
    <w:rsid w:val="007753DE"/>
    <w:rsid w:val="007810D2"/>
    <w:rsid w:val="00781461"/>
    <w:rsid w:val="00781DBD"/>
    <w:rsid w:val="007847F2"/>
    <w:rsid w:val="00785DE8"/>
    <w:rsid w:val="00787667"/>
    <w:rsid w:val="00793492"/>
    <w:rsid w:val="007B1DF6"/>
    <w:rsid w:val="007C0CDE"/>
    <w:rsid w:val="007C3E7B"/>
    <w:rsid w:val="007C4627"/>
    <w:rsid w:val="007D0D5C"/>
    <w:rsid w:val="007E2618"/>
    <w:rsid w:val="007E7D4F"/>
    <w:rsid w:val="00805653"/>
    <w:rsid w:val="0081382B"/>
    <w:rsid w:val="00820D40"/>
    <w:rsid w:val="00821B37"/>
    <w:rsid w:val="00824B21"/>
    <w:rsid w:val="008479A4"/>
    <w:rsid w:val="0085096D"/>
    <w:rsid w:val="00880B68"/>
    <w:rsid w:val="0088311C"/>
    <w:rsid w:val="008929EB"/>
    <w:rsid w:val="008A1FEE"/>
    <w:rsid w:val="008A5CB3"/>
    <w:rsid w:val="008A7F27"/>
    <w:rsid w:val="008B6993"/>
    <w:rsid w:val="008D3761"/>
    <w:rsid w:val="008E5D99"/>
    <w:rsid w:val="008F041C"/>
    <w:rsid w:val="008F42CE"/>
    <w:rsid w:val="009163AF"/>
    <w:rsid w:val="00916EBD"/>
    <w:rsid w:val="00921260"/>
    <w:rsid w:val="00925731"/>
    <w:rsid w:val="00925FE4"/>
    <w:rsid w:val="009335CD"/>
    <w:rsid w:val="009426F6"/>
    <w:rsid w:val="00983A02"/>
    <w:rsid w:val="009976B2"/>
    <w:rsid w:val="009A31AB"/>
    <w:rsid w:val="009B34E7"/>
    <w:rsid w:val="009C5E73"/>
    <w:rsid w:val="009D00A8"/>
    <w:rsid w:val="009E0DD0"/>
    <w:rsid w:val="009E3537"/>
    <w:rsid w:val="009E743F"/>
    <w:rsid w:val="009F209E"/>
    <w:rsid w:val="00A05076"/>
    <w:rsid w:val="00A17BDD"/>
    <w:rsid w:val="00A469A5"/>
    <w:rsid w:val="00A5160C"/>
    <w:rsid w:val="00A546AF"/>
    <w:rsid w:val="00A618F9"/>
    <w:rsid w:val="00A72CA5"/>
    <w:rsid w:val="00A769E8"/>
    <w:rsid w:val="00A84F72"/>
    <w:rsid w:val="00AA16FD"/>
    <w:rsid w:val="00AA32FA"/>
    <w:rsid w:val="00AB0BFC"/>
    <w:rsid w:val="00AC06EA"/>
    <w:rsid w:val="00AE1449"/>
    <w:rsid w:val="00AE2C2A"/>
    <w:rsid w:val="00AE4777"/>
    <w:rsid w:val="00AE5578"/>
    <w:rsid w:val="00B12CF2"/>
    <w:rsid w:val="00B12D61"/>
    <w:rsid w:val="00B208B9"/>
    <w:rsid w:val="00B34125"/>
    <w:rsid w:val="00B3730F"/>
    <w:rsid w:val="00B400FF"/>
    <w:rsid w:val="00B42CCE"/>
    <w:rsid w:val="00B477DC"/>
    <w:rsid w:val="00B50421"/>
    <w:rsid w:val="00B624D8"/>
    <w:rsid w:val="00B66E92"/>
    <w:rsid w:val="00B67AC3"/>
    <w:rsid w:val="00B72835"/>
    <w:rsid w:val="00B762BA"/>
    <w:rsid w:val="00B7657E"/>
    <w:rsid w:val="00B76A27"/>
    <w:rsid w:val="00B80707"/>
    <w:rsid w:val="00B81D62"/>
    <w:rsid w:val="00B86F30"/>
    <w:rsid w:val="00B904A9"/>
    <w:rsid w:val="00BA0AE2"/>
    <w:rsid w:val="00BB61BD"/>
    <w:rsid w:val="00BC55E6"/>
    <w:rsid w:val="00BD0898"/>
    <w:rsid w:val="00BE4D96"/>
    <w:rsid w:val="00BF4810"/>
    <w:rsid w:val="00C01EB4"/>
    <w:rsid w:val="00C10817"/>
    <w:rsid w:val="00C15BB0"/>
    <w:rsid w:val="00C20483"/>
    <w:rsid w:val="00C2166D"/>
    <w:rsid w:val="00C3351E"/>
    <w:rsid w:val="00C40B2B"/>
    <w:rsid w:val="00C40C73"/>
    <w:rsid w:val="00C42573"/>
    <w:rsid w:val="00C53C95"/>
    <w:rsid w:val="00C604BA"/>
    <w:rsid w:val="00C610E1"/>
    <w:rsid w:val="00C92388"/>
    <w:rsid w:val="00CA268B"/>
    <w:rsid w:val="00CB2F87"/>
    <w:rsid w:val="00CB6D7B"/>
    <w:rsid w:val="00CC6710"/>
    <w:rsid w:val="00CD0815"/>
    <w:rsid w:val="00CD2AAE"/>
    <w:rsid w:val="00CD6D85"/>
    <w:rsid w:val="00CD6E8E"/>
    <w:rsid w:val="00CE3B93"/>
    <w:rsid w:val="00CE5365"/>
    <w:rsid w:val="00CE6AAA"/>
    <w:rsid w:val="00CF43F3"/>
    <w:rsid w:val="00D032CD"/>
    <w:rsid w:val="00D10669"/>
    <w:rsid w:val="00D16DA7"/>
    <w:rsid w:val="00D17A39"/>
    <w:rsid w:val="00D20A1B"/>
    <w:rsid w:val="00D249E9"/>
    <w:rsid w:val="00D36D85"/>
    <w:rsid w:val="00D37D39"/>
    <w:rsid w:val="00D40D8D"/>
    <w:rsid w:val="00D43E30"/>
    <w:rsid w:val="00D450EC"/>
    <w:rsid w:val="00D5515B"/>
    <w:rsid w:val="00D627AA"/>
    <w:rsid w:val="00D73907"/>
    <w:rsid w:val="00D74504"/>
    <w:rsid w:val="00D777C9"/>
    <w:rsid w:val="00D90022"/>
    <w:rsid w:val="00D93F57"/>
    <w:rsid w:val="00D9517B"/>
    <w:rsid w:val="00DA5434"/>
    <w:rsid w:val="00DB771F"/>
    <w:rsid w:val="00DB7903"/>
    <w:rsid w:val="00DC0DEC"/>
    <w:rsid w:val="00DD4410"/>
    <w:rsid w:val="00DE3FFE"/>
    <w:rsid w:val="00DE418C"/>
    <w:rsid w:val="00E059CF"/>
    <w:rsid w:val="00E06636"/>
    <w:rsid w:val="00E24BF9"/>
    <w:rsid w:val="00E32F6C"/>
    <w:rsid w:val="00E337C0"/>
    <w:rsid w:val="00E33EDB"/>
    <w:rsid w:val="00E36710"/>
    <w:rsid w:val="00E42F02"/>
    <w:rsid w:val="00E5022B"/>
    <w:rsid w:val="00E7118F"/>
    <w:rsid w:val="00E93DD5"/>
    <w:rsid w:val="00E94667"/>
    <w:rsid w:val="00EA0FA4"/>
    <w:rsid w:val="00EA379A"/>
    <w:rsid w:val="00EB3818"/>
    <w:rsid w:val="00EB4B87"/>
    <w:rsid w:val="00EB66E5"/>
    <w:rsid w:val="00EC3F61"/>
    <w:rsid w:val="00EC622D"/>
    <w:rsid w:val="00EE1798"/>
    <w:rsid w:val="00F02DC1"/>
    <w:rsid w:val="00F0554C"/>
    <w:rsid w:val="00F15AF2"/>
    <w:rsid w:val="00F16F39"/>
    <w:rsid w:val="00F17C2E"/>
    <w:rsid w:val="00F228E9"/>
    <w:rsid w:val="00F23B15"/>
    <w:rsid w:val="00F333C0"/>
    <w:rsid w:val="00F42809"/>
    <w:rsid w:val="00F43768"/>
    <w:rsid w:val="00F54E67"/>
    <w:rsid w:val="00F62BF8"/>
    <w:rsid w:val="00FB5B9B"/>
    <w:rsid w:val="00FC314B"/>
    <w:rsid w:val="00FC3722"/>
    <w:rsid w:val="00FD427C"/>
    <w:rsid w:val="00FE0AEE"/>
    <w:rsid w:val="00FF6104"/>
    <w:rsid w:val="10BC0900"/>
    <w:rsid w:val="128D43FF"/>
    <w:rsid w:val="1365085F"/>
    <w:rsid w:val="1EBD2EB4"/>
    <w:rsid w:val="202231C7"/>
    <w:rsid w:val="28CF5004"/>
    <w:rsid w:val="2D6778E9"/>
    <w:rsid w:val="3652282D"/>
    <w:rsid w:val="36820DFD"/>
    <w:rsid w:val="3CA22187"/>
    <w:rsid w:val="44C06D59"/>
    <w:rsid w:val="4C1A5CE7"/>
    <w:rsid w:val="52A336A2"/>
    <w:rsid w:val="54A806DF"/>
    <w:rsid w:val="5D13156D"/>
    <w:rsid w:val="62C63F76"/>
    <w:rsid w:val="652F4085"/>
    <w:rsid w:val="7145709A"/>
    <w:rsid w:val="7367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7" fillcolor="white">
      <v:fill color="white"/>
    </o:shapedefaults>
    <o:shapelayout v:ext="edit">
      <o:idmap v:ext="edit" data="1"/>
    </o:shapelayout>
  </w:shapeDefaults>
  <w:decimalSymbol w:val="."/>
  <w:listSeparator w:val=","/>
  <w15:docId w15:val="{BDAE3A5F-1FB0-46F9-A90D-6761643E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left" w:pos="2160"/>
      </w:tabs>
      <w:spacing w:after="0" w:line="360" w:lineRule="auto"/>
      <w:ind w:left="2340" w:hanging="2340"/>
      <w:jc w:val="both"/>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pPr>
      <w:spacing w:after="0" w:line="480" w:lineRule="auto"/>
      <w:ind w:left="360"/>
      <w:jc w:val="both"/>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lang w:val="en-US"/>
    </w:rPr>
  </w:style>
  <w:style w:type="paragraph" w:styleId="NoSpacing">
    <w:name w:val="No Spacing"/>
    <w:uiPriority w:val="1"/>
    <w:qFormat/>
    <w:pPr>
      <w:suppressAutoHyphens/>
      <w:autoSpaceDN w:val="0"/>
      <w:jc w:val="both"/>
      <w:textAlignment w:val="baseline"/>
    </w:pPr>
    <w:rPr>
      <w:rFonts w:ascii="Calibri" w:eastAsia="Calibri" w:hAnsi="Calibri"/>
      <w:sz w:val="22"/>
      <w:szCs w:val="22"/>
      <w:lang w:val="id-ID"/>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u w:val="single"/>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style>
  <w:style w:type="character" w:customStyle="1" w:styleId="CharacterStyle1">
    <w:name w:val="Character Style 1"/>
    <w:uiPriority w:val="99"/>
    <w:qFormat/>
    <w:rPr>
      <w:sz w:val="22"/>
      <w:szCs w:val="22"/>
    </w:rPr>
  </w:style>
  <w:style w:type="paragraph" w:customStyle="1" w:styleId="Style1">
    <w:name w:val="Style 1"/>
    <w:uiPriority w:val="99"/>
    <w:qFormat/>
    <w:pPr>
      <w:autoSpaceDE w:val="0"/>
      <w:autoSpaceDN w:val="0"/>
      <w:adjustRightInd w:val="0"/>
    </w:pPr>
    <w:rPr>
      <w:rFonts w:eastAsiaTheme="minorHAnsi"/>
    </w:r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89"/>
    <customShpInfo spid="_x0000_s108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E7B7C-A170-4562-B34C-53F58B1D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3702</Words>
  <Characters>21104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cp:revision>
  <cp:lastPrinted>2025-09-30T07:14:00Z</cp:lastPrinted>
  <dcterms:created xsi:type="dcterms:W3CDTF">2026-01-19T09:14:00Z</dcterms:created>
  <dcterms:modified xsi:type="dcterms:W3CDTF">2026-01-19T09:14:00Z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BC580C6A1CAB483C98C9CD761EFC0549_12</vt:lpwstr>
  </property>
</Properties>
</file>