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DF8" w:rsidRPr="00065042" w:rsidRDefault="00695DF8" w:rsidP="00695DF8">
      <w:pPr>
        <w:pStyle w:val="BodyText1"/>
        <w:ind w:firstLine="0"/>
        <w:jc w:val="center"/>
        <w:outlineLvl w:val="0"/>
        <w:rPr>
          <w:b/>
          <w:bCs/>
          <w:color w:val="0D0D0D"/>
          <w:sz w:val="24"/>
          <w:szCs w:val="24"/>
        </w:rPr>
      </w:pPr>
      <w:bookmarkStart w:id="0" w:name="_Toc149824577"/>
      <w:bookmarkStart w:id="1" w:name="_Toc199964688"/>
      <w:bookmarkStart w:id="2" w:name="_GoBack"/>
      <w:bookmarkEnd w:id="2"/>
      <w:r w:rsidRPr="00065042">
        <w:rPr>
          <w:b/>
          <w:bCs/>
          <w:color w:val="0D0D0D"/>
          <w:sz w:val="24"/>
          <w:szCs w:val="24"/>
        </w:rPr>
        <w:t>BAB II</w:t>
      </w:r>
      <w:bookmarkEnd w:id="0"/>
      <w:bookmarkEnd w:id="1"/>
      <w:r w:rsidRPr="00065042">
        <w:rPr>
          <w:b/>
          <w:bCs/>
          <w:color w:val="0D0D0D"/>
          <w:sz w:val="24"/>
          <w:szCs w:val="24"/>
        </w:rPr>
        <w:t xml:space="preserve"> </w:t>
      </w:r>
    </w:p>
    <w:p w:rsidR="00695DF8" w:rsidRPr="00065042" w:rsidRDefault="00695DF8" w:rsidP="00695DF8">
      <w:pPr>
        <w:pStyle w:val="BodyText1"/>
        <w:ind w:firstLine="0"/>
        <w:jc w:val="center"/>
        <w:outlineLvl w:val="0"/>
        <w:rPr>
          <w:b/>
          <w:bCs/>
          <w:color w:val="0D0D0D"/>
          <w:sz w:val="24"/>
          <w:szCs w:val="24"/>
        </w:rPr>
      </w:pPr>
      <w:bookmarkStart w:id="3" w:name="_Toc149824578"/>
      <w:bookmarkStart w:id="4" w:name="_Toc199964689"/>
      <w:r w:rsidRPr="00065042">
        <w:rPr>
          <w:b/>
          <w:bCs/>
          <w:color w:val="0D0D0D"/>
          <w:sz w:val="24"/>
          <w:szCs w:val="24"/>
        </w:rPr>
        <w:t>TINJAUAN PUSTAKA</w:t>
      </w:r>
      <w:bookmarkEnd w:id="3"/>
      <w:bookmarkEnd w:id="4"/>
    </w:p>
    <w:p w:rsidR="00695DF8" w:rsidRPr="00065042" w:rsidRDefault="00695DF8" w:rsidP="00695DF8">
      <w:pPr>
        <w:pStyle w:val="Heading40"/>
        <w:keepNext/>
        <w:keepLines/>
        <w:numPr>
          <w:ilvl w:val="1"/>
          <w:numId w:val="16"/>
        </w:numPr>
        <w:ind w:left="709" w:hanging="709"/>
        <w:outlineLvl w:val="1"/>
        <w:rPr>
          <w:color w:val="0D0D0D"/>
          <w:sz w:val="24"/>
          <w:szCs w:val="24"/>
        </w:rPr>
      </w:pPr>
      <w:bookmarkStart w:id="5" w:name="bookmark24"/>
      <w:bookmarkStart w:id="6" w:name="_Toc199964690"/>
      <w:r w:rsidRPr="00065042">
        <w:rPr>
          <w:color w:val="0D0D0D"/>
          <w:sz w:val="24"/>
          <w:szCs w:val="24"/>
          <w:lang w:val="id-ID" w:eastAsia="id-ID" w:bidi="id-ID"/>
        </w:rPr>
        <w:t>Pengertian dan Klasifikasi Biaya</w:t>
      </w:r>
      <w:bookmarkEnd w:id="5"/>
      <w:bookmarkEnd w:id="6"/>
    </w:p>
    <w:p w:rsidR="00695DF8" w:rsidRPr="00065042" w:rsidRDefault="00695DF8" w:rsidP="00695DF8">
      <w:pPr>
        <w:pStyle w:val="Heading40"/>
        <w:keepNext/>
        <w:keepLines/>
        <w:ind w:left="709" w:hanging="709"/>
        <w:jc w:val="both"/>
        <w:outlineLvl w:val="1"/>
        <w:rPr>
          <w:color w:val="0D0D0D"/>
          <w:sz w:val="24"/>
          <w:szCs w:val="24"/>
        </w:rPr>
      </w:pPr>
      <w:bookmarkStart w:id="7" w:name="_Toc199964691"/>
      <w:r w:rsidRPr="00065042">
        <w:rPr>
          <w:color w:val="0D0D0D"/>
          <w:sz w:val="24"/>
          <w:szCs w:val="24"/>
          <w:lang w:eastAsia="id-ID" w:bidi="id-ID"/>
        </w:rPr>
        <w:t xml:space="preserve">2.1.1 </w:t>
      </w:r>
      <w:r>
        <w:rPr>
          <w:color w:val="0D0D0D"/>
          <w:sz w:val="24"/>
          <w:szCs w:val="24"/>
          <w:lang w:eastAsia="id-ID" w:bidi="id-ID"/>
        </w:rPr>
        <w:tab/>
      </w:r>
      <w:r w:rsidRPr="00065042">
        <w:rPr>
          <w:color w:val="0D0D0D"/>
          <w:sz w:val="24"/>
          <w:szCs w:val="24"/>
          <w:lang w:val="id-ID" w:eastAsia="id-ID" w:bidi="id-ID"/>
        </w:rPr>
        <w:t>Pengertian biaya</w:t>
      </w:r>
      <w:bookmarkEnd w:id="7"/>
    </w:p>
    <w:p w:rsidR="00695DF8" w:rsidRPr="00065042" w:rsidRDefault="00695DF8" w:rsidP="00695DF8">
      <w:pPr>
        <w:pStyle w:val="BodyText0"/>
        <w:spacing w:line="480" w:lineRule="auto"/>
        <w:ind w:firstLine="709"/>
        <w:jc w:val="both"/>
        <w:rPr>
          <w:color w:val="0D0D0D"/>
        </w:rPr>
      </w:pPr>
      <w:r w:rsidRPr="00065042">
        <w:rPr>
          <w:color w:val="0D0D0D"/>
          <w:lang w:bidi="id-ID"/>
        </w:rPr>
        <w:t>Salah satu konsep penting dalam akuntansi manajemen adalah konsep kos. Agar pemahaman terhadap akuntansi manajemen lebih baik, seseorang perlu memahami arti kos. Kos (</w:t>
      </w:r>
      <w:r w:rsidRPr="00065042">
        <w:rPr>
          <w:i/>
          <w:iCs/>
          <w:color w:val="0D0D0D"/>
          <w:lang w:bidi="id-ID"/>
        </w:rPr>
        <w:t>cost</w:t>
      </w:r>
      <w:r w:rsidRPr="00065042">
        <w:rPr>
          <w:color w:val="0D0D0D"/>
          <w:lang w:bidi="id-ID"/>
        </w:rPr>
        <w:t>) adalah pengorbanan sumber ekonomi untuk memperoleh barang atau jasa yang diharapkan memberi manfaat sekarang atau masa yang akan datang. Kos diukur dalam satuan mata uang.</w:t>
      </w:r>
    </w:p>
    <w:p w:rsidR="00695DF8" w:rsidRPr="00065042" w:rsidRDefault="00695DF8" w:rsidP="00695DF8">
      <w:pPr>
        <w:pStyle w:val="BodyText0"/>
        <w:spacing w:line="480" w:lineRule="auto"/>
        <w:ind w:firstLine="709"/>
        <w:jc w:val="both"/>
        <w:rPr>
          <w:color w:val="0D0D0D"/>
          <w:lang w:val="en-US"/>
        </w:rPr>
      </w:pPr>
      <w:r w:rsidRPr="00065042">
        <w:rPr>
          <w:color w:val="0D0D0D"/>
          <w:lang w:bidi="id-ID"/>
        </w:rPr>
        <w:t>Saat barang dan jasa dimanfaatkan, kos akan menjadi biaya. Kos yang belum dimanfaatkan dikelompokkan sebagai aset. Biaya (</w:t>
      </w:r>
      <w:r w:rsidRPr="00065042">
        <w:rPr>
          <w:i/>
          <w:iCs/>
          <w:color w:val="0D0D0D"/>
          <w:lang w:bidi="id-ID"/>
        </w:rPr>
        <w:t>expense</w:t>
      </w:r>
      <w:r w:rsidRPr="00065042">
        <w:rPr>
          <w:color w:val="0D0D0D"/>
          <w:lang w:bidi="id-ID"/>
        </w:rPr>
        <w:t>) adalah kos barang atau jasa yang telah digunakan untuk memperoleh pendapatan. Pendapatan adalah nilai barang yang dijual atau jasa yang diberikan. Laba atau rugi merupakan selisih antara pendapatan dengan biaya.</w:t>
      </w:r>
      <w:r w:rsidRPr="00065042">
        <w:rPr>
          <w:color w:val="0D0D0D"/>
          <w:lang w:val="en-US"/>
        </w:rPr>
        <w:t xml:space="preserve"> </w:t>
      </w:r>
      <w:r w:rsidRPr="00065042">
        <w:rPr>
          <w:color w:val="0D0D0D"/>
          <w:lang w:bidi="id-ID"/>
        </w:rPr>
        <w:t>Mursyidi (2008:14) mendefinisikan biaya adalah:</w:t>
      </w:r>
      <w:r w:rsidRPr="00065042">
        <w:rPr>
          <w:color w:val="0D0D0D"/>
          <w:lang w:val="en-US"/>
        </w:rPr>
        <w:t xml:space="preserve"> </w:t>
      </w:r>
      <w:r w:rsidRPr="00065042">
        <w:rPr>
          <w:color w:val="0D0D0D"/>
          <w:lang w:bidi="id-ID"/>
        </w:rPr>
        <w:t>“biaya adalah suatu pengorbanan yang dapat mengurangi kas atau harta lainnya untuk mencapai tujuan, baik yang dapat dibebankan pada saat ini maupun pada saat yang akan datang”.</w:t>
      </w:r>
    </w:p>
    <w:p w:rsidR="00695DF8" w:rsidRDefault="00695DF8" w:rsidP="00695DF8">
      <w:pPr>
        <w:pStyle w:val="BodyText0"/>
        <w:spacing w:line="480" w:lineRule="auto"/>
        <w:ind w:firstLine="709"/>
        <w:jc w:val="both"/>
        <w:rPr>
          <w:color w:val="0D0D0D"/>
          <w:lang w:bidi="id-ID"/>
        </w:rPr>
        <w:sectPr w:rsidR="00695DF8" w:rsidSect="00695DF8">
          <w:headerReference w:type="even" r:id="rId7"/>
          <w:headerReference w:type="default" r:id="rId8"/>
          <w:footerReference w:type="default" r:id="rId9"/>
          <w:headerReference w:type="first" r:id="rId10"/>
          <w:type w:val="continuous"/>
          <w:pgSz w:w="11900" w:h="16840" w:code="9"/>
          <w:pgMar w:top="2268" w:right="1701" w:bottom="1701" w:left="2268" w:header="993" w:footer="1037" w:gutter="0"/>
          <w:cols w:space="720"/>
          <w:noEndnote/>
          <w:docGrid w:linePitch="360"/>
        </w:sectPr>
      </w:pPr>
      <w:r w:rsidRPr="00065042">
        <w:rPr>
          <w:color w:val="0D0D0D"/>
          <w:lang w:bidi="id-ID"/>
        </w:rPr>
        <w:lastRenderedPageBreak/>
        <w:t>Sedangkan menurut Armanto Wijaksono (2006:6), “biaya adalah pengorbanan sumber daya untuk mencapai suatu tujuan tertentu. Sebagai akuntan mendefinisikan biaya sebagai satuan menetap atas pengorbanan barang dan jasa untuk memperoleh manfaat dimasa yang akan datang”.</w:t>
      </w:r>
    </w:p>
    <w:p w:rsidR="00695DF8" w:rsidRPr="00065042" w:rsidRDefault="00695DF8" w:rsidP="00695DF8">
      <w:pPr>
        <w:pStyle w:val="Heading40"/>
        <w:keepNext/>
        <w:keepLines/>
        <w:ind w:left="709" w:hanging="709"/>
        <w:jc w:val="both"/>
        <w:outlineLvl w:val="1"/>
        <w:rPr>
          <w:color w:val="0D0D0D"/>
          <w:sz w:val="24"/>
          <w:szCs w:val="24"/>
        </w:rPr>
      </w:pPr>
      <w:bookmarkStart w:id="8" w:name="bookmark27"/>
      <w:bookmarkStart w:id="9" w:name="_Toc199964692"/>
      <w:r w:rsidRPr="00065042">
        <w:rPr>
          <w:color w:val="0D0D0D"/>
          <w:sz w:val="24"/>
          <w:szCs w:val="24"/>
          <w:lang w:eastAsia="id-ID" w:bidi="id-ID"/>
        </w:rPr>
        <w:lastRenderedPageBreak/>
        <w:t xml:space="preserve">2.1.2 </w:t>
      </w:r>
      <w:r>
        <w:rPr>
          <w:color w:val="0D0D0D"/>
          <w:sz w:val="24"/>
          <w:szCs w:val="24"/>
          <w:lang w:eastAsia="id-ID" w:bidi="id-ID"/>
        </w:rPr>
        <w:tab/>
      </w:r>
      <w:r w:rsidRPr="00065042">
        <w:rPr>
          <w:color w:val="0D0D0D"/>
          <w:sz w:val="24"/>
          <w:szCs w:val="24"/>
          <w:lang w:val="id-ID" w:eastAsia="id-ID" w:bidi="id-ID"/>
        </w:rPr>
        <w:t>Klasifikasi biaya</w:t>
      </w:r>
      <w:bookmarkEnd w:id="8"/>
      <w:bookmarkEnd w:id="9"/>
    </w:p>
    <w:p w:rsidR="00695DF8" w:rsidRPr="00065042" w:rsidRDefault="00695DF8" w:rsidP="00695DF8">
      <w:pPr>
        <w:pStyle w:val="BodyText0"/>
        <w:spacing w:line="480" w:lineRule="auto"/>
        <w:ind w:firstLine="709"/>
        <w:jc w:val="both"/>
        <w:rPr>
          <w:color w:val="0D0D0D"/>
        </w:rPr>
      </w:pPr>
      <w:r w:rsidRPr="00065042">
        <w:rPr>
          <w:color w:val="0D0D0D"/>
          <w:lang w:bidi="id-ID"/>
        </w:rPr>
        <w:t>Pada umumnya pola perilaku biaya diartikan sebagai hubungan antara total biaya dengan perubahan volume kegiatan. Selanjutnya menggolongkan biaya berdasarkan perilakunya dalam hubungannya dengan volume kegiatan menjadi tiga golongan, yaitu :</w:t>
      </w:r>
    </w:p>
    <w:p w:rsidR="00695DF8" w:rsidRPr="00065042" w:rsidRDefault="00695DF8" w:rsidP="00695DF8">
      <w:pPr>
        <w:pStyle w:val="BodyText0"/>
        <w:numPr>
          <w:ilvl w:val="0"/>
          <w:numId w:val="2"/>
        </w:numPr>
        <w:autoSpaceDE/>
        <w:autoSpaceDN/>
        <w:spacing w:line="480" w:lineRule="auto"/>
        <w:ind w:left="426" w:hanging="420"/>
        <w:jc w:val="both"/>
        <w:rPr>
          <w:color w:val="0D0D0D"/>
        </w:rPr>
      </w:pPr>
      <w:r w:rsidRPr="00065042">
        <w:rPr>
          <w:color w:val="0D0D0D"/>
          <w:lang w:bidi="id-ID"/>
        </w:rPr>
        <w:t>Biaya Tetap adalah biaya yang secara totalitas tetap konstan tanpa memandang perubahan tingkat aktivitas. Dengan demikian tidak seperti biaya variable, biaya tetap tidak berpengaruh oleh perubahan volume kegiatan. Akibatnya ketika tingkat aktivitas naik turun, biaya tetap secara totalitas tetap konstan kecuali bila terpengaruh beberapa kekuatan ekstern seperti perubahan harga.</w:t>
      </w:r>
    </w:p>
    <w:p w:rsidR="00695DF8" w:rsidRPr="00065042" w:rsidRDefault="00695DF8" w:rsidP="00695DF8">
      <w:pPr>
        <w:pStyle w:val="BodyText0"/>
        <w:numPr>
          <w:ilvl w:val="0"/>
          <w:numId w:val="2"/>
        </w:numPr>
        <w:autoSpaceDE/>
        <w:autoSpaceDN/>
        <w:spacing w:line="480" w:lineRule="auto"/>
        <w:ind w:left="426" w:hanging="420"/>
        <w:jc w:val="both"/>
        <w:rPr>
          <w:color w:val="0D0D0D"/>
        </w:rPr>
      </w:pPr>
      <w:r w:rsidRPr="00065042">
        <w:rPr>
          <w:color w:val="0D0D0D"/>
          <w:lang w:bidi="id-ID"/>
        </w:rPr>
        <w:t>Biaya Variabel (</w:t>
      </w:r>
      <w:r w:rsidRPr="00065042">
        <w:rPr>
          <w:i/>
          <w:iCs/>
          <w:color w:val="0D0D0D"/>
          <w:lang w:bidi="id-ID"/>
        </w:rPr>
        <w:t>variable cost</w:t>
      </w:r>
      <w:r w:rsidRPr="00065042">
        <w:rPr>
          <w:color w:val="0D0D0D"/>
          <w:lang w:bidi="id-ID"/>
        </w:rPr>
        <w:t xml:space="preserve">), menurut Simamora (2012:142). Mendefinisikan Biaya variabel sebagai biaya yang jumlahnya berubah sebanding dengan perubahan aktivitas bisnis. Apabila tingkat aktivitas meningkat 10 persen, maka jumlah biaya variabel akan </w:t>
      </w:r>
      <w:r w:rsidRPr="00065042">
        <w:rPr>
          <w:color w:val="0D0D0D"/>
          <w:lang w:bidi="id-ID"/>
        </w:rPr>
        <w:lastRenderedPageBreak/>
        <w:t>ikut meningkat sebesar 10 persen. Meskipun begitu, biaya variabel per unit jumlahnya tetap ketika terjadi perubahan aktivitas.</w:t>
      </w:r>
    </w:p>
    <w:p w:rsidR="00695DF8" w:rsidRPr="00146EB6" w:rsidRDefault="00695DF8" w:rsidP="00695DF8">
      <w:pPr>
        <w:pStyle w:val="BodyText0"/>
        <w:numPr>
          <w:ilvl w:val="0"/>
          <w:numId w:val="2"/>
        </w:numPr>
        <w:autoSpaceDE/>
        <w:autoSpaceDN/>
        <w:spacing w:line="480" w:lineRule="auto"/>
        <w:ind w:left="426" w:hanging="420"/>
        <w:jc w:val="both"/>
        <w:rPr>
          <w:color w:val="0D0D0D"/>
        </w:rPr>
      </w:pPr>
      <w:r w:rsidRPr="00065042">
        <w:rPr>
          <w:color w:val="0D0D0D"/>
          <w:lang w:bidi="id-ID"/>
        </w:rPr>
        <w:t>Biaya Semi Variabel adalah biaya yang berubah tidak sebanding dengan perubahan. Volume kegiatan atau biaya yang akan berubah naik jika volume produksi dinaikkan tetapi tidak proposional. Biaya semi variabel merupakan biaya yang mengandung biaya tetap dan biaya variabel. Biaya ini pada dasarnya mempunyai karakteristik seperti biaya tetap dan pada aktivitas lain mempunyai karakteristik seperti biaya variabel.</w:t>
      </w:r>
    </w:p>
    <w:p w:rsidR="00695DF8" w:rsidRDefault="00695DF8" w:rsidP="00695DF8">
      <w:pPr>
        <w:pStyle w:val="BodyText0"/>
        <w:autoSpaceDE/>
        <w:autoSpaceDN/>
        <w:spacing w:line="480" w:lineRule="auto"/>
        <w:ind w:left="709" w:hanging="709"/>
        <w:jc w:val="both"/>
        <w:rPr>
          <w:b/>
          <w:color w:val="0D0D0D"/>
          <w:lang w:val="en-US" w:bidi="id-ID"/>
        </w:rPr>
      </w:pPr>
      <w:r w:rsidRPr="00146EB6">
        <w:rPr>
          <w:b/>
          <w:color w:val="0D0D0D"/>
          <w:lang w:val="en-US" w:bidi="id-ID"/>
        </w:rPr>
        <w:t>2.1.3 Indikator Biaya produksi</w:t>
      </w:r>
    </w:p>
    <w:p w:rsidR="00695DF8" w:rsidRDefault="00695DF8" w:rsidP="00695DF8">
      <w:pPr>
        <w:pStyle w:val="BodyText0"/>
        <w:autoSpaceDE/>
        <w:autoSpaceDN/>
        <w:spacing w:line="480" w:lineRule="auto"/>
        <w:ind w:left="6" w:firstLine="845"/>
        <w:jc w:val="both"/>
        <w:rPr>
          <w:color w:val="0D0D0D"/>
          <w:lang w:val="en-US"/>
        </w:rPr>
      </w:pPr>
      <w:r w:rsidRPr="00146EB6">
        <w:rPr>
          <w:color w:val="0D0D0D"/>
        </w:rPr>
        <w:t>Menurut Harnanto (2017: 30) Indikator Produksi yaitu :</w:t>
      </w:r>
    </w:p>
    <w:p w:rsidR="00695DF8" w:rsidRPr="00146EB6" w:rsidRDefault="00695DF8" w:rsidP="00695DF8">
      <w:pPr>
        <w:pStyle w:val="BodyText0"/>
        <w:autoSpaceDE/>
        <w:autoSpaceDN/>
        <w:spacing w:line="480" w:lineRule="auto"/>
        <w:ind w:left="6" w:hanging="6"/>
        <w:jc w:val="center"/>
        <w:rPr>
          <w:color w:val="0D0D0D"/>
          <w:lang w:val="en-US"/>
        </w:rPr>
      </w:pPr>
      <w:r>
        <w:t>Biaya Produksi = Biaya Bahan Baku + Biaya tenaga Kerja + Biaya Overhead Pabrik</w:t>
      </w:r>
    </w:p>
    <w:p w:rsidR="00695DF8" w:rsidRPr="00146EB6" w:rsidRDefault="00695DF8" w:rsidP="00695DF8">
      <w:pPr>
        <w:pStyle w:val="Heading40"/>
        <w:keepNext/>
        <w:keepLines/>
        <w:numPr>
          <w:ilvl w:val="1"/>
          <w:numId w:val="1"/>
        </w:numPr>
        <w:ind w:left="426"/>
        <w:jc w:val="both"/>
        <w:outlineLvl w:val="1"/>
        <w:rPr>
          <w:b w:val="0"/>
          <w:color w:val="0D0D0D"/>
          <w:sz w:val="24"/>
          <w:szCs w:val="24"/>
          <w:lang w:eastAsia="id-ID" w:bidi="id-ID"/>
        </w:rPr>
      </w:pPr>
      <w:bookmarkStart w:id="10" w:name="_Toc154157273"/>
      <w:bookmarkStart w:id="11" w:name="_Toc199964329"/>
      <w:bookmarkStart w:id="12" w:name="_Toc199964693"/>
      <w:bookmarkStart w:id="13" w:name="bookmark29"/>
      <w:r w:rsidRPr="00146EB6">
        <w:rPr>
          <w:b w:val="0"/>
          <w:sz w:val="24"/>
          <w:szCs w:val="24"/>
        </w:rPr>
        <w:lastRenderedPageBreak/>
        <w:t>Biaya Bahan Baku Menurut Mulyadi (2016 : 275) Biaya bahan baku adalah bahan utama yang merupakan bagian menyeluruh produk jadi, sehingga dapat diidentifikasi langsung kepada produk jadi dan nilainya cukup besar. Dalam memperoleh bahan baku biasanya perusahaan tidak hanya mengeluarkan biaya seharga beli bahan baku saja, melainkan ada biaya tambahan agar bahan baku tersebut sampai pada gudang perusahaan.</w:t>
      </w:r>
      <w:bookmarkEnd w:id="10"/>
      <w:bookmarkEnd w:id="11"/>
      <w:bookmarkEnd w:id="12"/>
    </w:p>
    <w:p w:rsidR="00695DF8" w:rsidRPr="00FA46AF" w:rsidRDefault="00695DF8" w:rsidP="00695DF8">
      <w:pPr>
        <w:pStyle w:val="Heading40"/>
        <w:keepNext/>
        <w:keepLines/>
        <w:numPr>
          <w:ilvl w:val="1"/>
          <w:numId w:val="1"/>
        </w:numPr>
        <w:ind w:left="426"/>
        <w:jc w:val="both"/>
        <w:outlineLvl w:val="1"/>
        <w:rPr>
          <w:b w:val="0"/>
          <w:color w:val="0D0D0D"/>
          <w:sz w:val="24"/>
          <w:szCs w:val="24"/>
          <w:lang w:eastAsia="id-ID" w:bidi="id-ID"/>
        </w:rPr>
      </w:pPr>
      <w:bookmarkStart w:id="14" w:name="_Toc154157274"/>
      <w:bookmarkStart w:id="15" w:name="_Toc199964330"/>
      <w:bookmarkStart w:id="16" w:name="_Toc199964694"/>
      <w:r w:rsidRPr="00FA46AF">
        <w:rPr>
          <w:b w:val="0"/>
          <w:sz w:val="24"/>
          <w:szCs w:val="24"/>
        </w:rPr>
        <w:t>Biaya Tenaga kerja Menurut Mulyadi (2016 : 319) Biaya tenaga kerja langsung adalah tenaga kerja yang digunakan dalam merubah atau mengkonversikan bahan 14 baku menjadi produk selesai dan dapat ditelusuri secara langsung kepada produk selesai.</w:t>
      </w:r>
      <w:bookmarkEnd w:id="14"/>
      <w:bookmarkEnd w:id="15"/>
      <w:bookmarkEnd w:id="16"/>
      <w:r w:rsidRPr="00FA46AF">
        <w:rPr>
          <w:b w:val="0"/>
          <w:sz w:val="24"/>
          <w:szCs w:val="24"/>
        </w:rPr>
        <w:t xml:space="preserve"> </w:t>
      </w:r>
    </w:p>
    <w:p w:rsidR="00695DF8" w:rsidRPr="00FA46AF" w:rsidRDefault="00695DF8" w:rsidP="00695DF8">
      <w:pPr>
        <w:pStyle w:val="Heading40"/>
        <w:keepNext/>
        <w:keepLines/>
        <w:numPr>
          <w:ilvl w:val="1"/>
          <w:numId w:val="1"/>
        </w:numPr>
        <w:ind w:left="426"/>
        <w:jc w:val="both"/>
        <w:outlineLvl w:val="1"/>
        <w:rPr>
          <w:b w:val="0"/>
          <w:color w:val="0D0D0D"/>
          <w:sz w:val="24"/>
          <w:szCs w:val="24"/>
          <w:lang w:eastAsia="id-ID" w:bidi="id-ID"/>
        </w:rPr>
      </w:pPr>
      <w:bookmarkStart w:id="17" w:name="_Toc154157275"/>
      <w:bookmarkStart w:id="18" w:name="_Toc199964331"/>
      <w:bookmarkStart w:id="19" w:name="_Toc199964695"/>
      <w:r w:rsidRPr="00FA46AF">
        <w:rPr>
          <w:b w:val="0"/>
          <w:sz w:val="24"/>
          <w:szCs w:val="24"/>
        </w:rPr>
        <w:t>Biaya Overhead Pabrik Menurut Mulyadi (2016:193) Biaya overhead pabrik adalah biaya selain bahan baku langsung dan tenaga kerja langsung tetapi membantu dalam merubah bahan menjadi produk selesai. Biaya ini tidak dapat ditelusuri secara langsung kepada produk selesai.</w:t>
      </w:r>
      <w:bookmarkEnd w:id="17"/>
      <w:bookmarkEnd w:id="18"/>
      <w:bookmarkEnd w:id="19"/>
    </w:p>
    <w:p w:rsidR="00695DF8" w:rsidRPr="00065042" w:rsidRDefault="00695DF8" w:rsidP="00695DF8">
      <w:pPr>
        <w:pStyle w:val="Heading40"/>
        <w:keepNext/>
        <w:keepLines/>
        <w:ind w:left="709" w:hanging="709"/>
        <w:outlineLvl w:val="1"/>
        <w:rPr>
          <w:color w:val="0D0D0D"/>
          <w:sz w:val="24"/>
          <w:szCs w:val="24"/>
        </w:rPr>
      </w:pPr>
      <w:bookmarkStart w:id="20" w:name="_Toc199964696"/>
      <w:r w:rsidRPr="00065042">
        <w:rPr>
          <w:color w:val="0D0D0D"/>
          <w:sz w:val="24"/>
          <w:szCs w:val="24"/>
          <w:lang w:eastAsia="id-ID" w:bidi="id-ID"/>
        </w:rPr>
        <w:t xml:space="preserve">2.2  </w:t>
      </w:r>
      <w:r>
        <w:rPr>
          <w:color w:val="0D0D0D"/>
          <w:sz w:val="24"/>
          <w:szCs w:val="24"/>
          <w:lang w:eastAsia="id-ID" w:bidi="id-ID"/>
        </w:rPr>
        <w:tab/>
      </w:r>
      <w:r w:rsidRPr="00065042">
        <w:rPr>
          <w:color w:val="0D0D0D"/>
          <w:sz w:val="24"/>
          <w:szCs w:val="24"/>
          <w:lang w:val="id-ID" w:eastAsia="id-ID" w:bidi="id-ID"/>
        </w:rPr>
        <w:t>Pengertian Perencanaan</w:t>
      </w:r>
      <w:bookmarkEnd w:id="13"/>
      <w:bookmarkEnd w:id="20"/>
    </w:p>
    <w:p w:rsidR="00695DF8" w:rsidRPr="00065042" w:rsidRDefault="00695DF8" w:rsidP="00695DF8">
      <w:pPr>
        <w:pStyle w:val="BodyText0"/>
        <w:spacing w:line="480" w:lineRule="auto"/>
        <w:ind w:firstLine="709"/>
        <w:jc w:val="both"/>
        <w:rPr>
          <w:color w:val="0D0D0D"/>
        </w:rPr>
      </w:pPr>
      <w:r w:rsidRPr="00065042">
        <w:rPr>
          <w:color w:val="0D0D0D"/>
          <w:lang w:bidi="id-ID"/>
        </w:rPr>
        <w:t xml:space="preserve">Perencanaan sangat penting dalam kelangsungan hidup suatu perusahaan, perkembangan perusahaan ini hanya mungkin dapat diperoleh bila perusahaan beroparasi </w:t>
      </w:r>
      <w:r w:rsidRPr="00065042">
        <w:rPr>
          <w:color w:val="0D0D0D"/>
          <w:lang w:bidi="id-ID"/>
        </w:rPr>
        <w:lastRenderedPageBreak/>
        <w:t>secara efektif dan efesien, untuk itu dibutuhkan adanya suatu rencana yang baik dan tepat.</w:t>
      </w:r>
    </w:p>
    <w:p w:rsidR="00695DF8" w:rsidRPr="00065042" w:rsidRDefault="00695DF8" w:rsidP="00695DF8">
      <w:pPr>
        <w:pStyle w:val="BodyText0"/>
        <w:spacing w:line="480" w:lineRule="auto"/>
        <w:ind w:firstLine="709"/>
        <w:jc w:val="both"/>
        <w:rPr>
          <w:color w:val="0D0D0D"/>
        </w:rPr>
      </w:pPr>
      <w:r w:rsidRPr="00065042">
        <w:rPr>
          <w:color w:val="0D0D0D"/>
          <w:lang w:bidi="id-ID"/>
        </w:rPr>
        <w:t>Perencanaan adalah cara berpikir mengenai persoalan-persoalan ekonomi, terutama berorientasi pada masa yang akan datang, berkembang dengan hubungan antara tujuan dan keputusan-keputusan kolektif dan mengusahakan kebijakan dan program.</w:t>
      </w:r>
      <w:r>
        <w:rPr>
          <w:color w:val="0D0D0D"/>
          <w:lang w:val="en-US"/>
        </w:rPr>
        <w:t xml:space="preserve"> </w:t>
      </w:r>
      <w:r w:rsidRPr="00065042">
        <w:rPr>
          <w:color w:val="0D0D0D"/>
          <w:lang w:bidi="id-ID"/>
        </w:rPr>
        <w:t>Perencanaan merupakan salah satu proses lain, atau merubah suatu keadaan untuk mencapai maksud yang dituju oleh perencanaan atau oleh orang/badan yang diwakili oleh perencanaan itu. Perencanaan meliputi: Analisis, kebijakan dan rancangan.</w:t>
      </w:r>
    </w:p>
    <w:p w:rsidR="00695DF8" w:rsidRPr="00065042" w:rsidRDefault="00695DF8" w:rsidP="00695DF8">
      <w:pPr>
        <w:pStyle w:val="BodyText0"/>
        <w:spacing w:line="480" w:lineRule="auto"/>
        <w:ind w:firstLine="709"/>
        <w:jc w:val="both"/>
        <w:rPr>
          <w:color w:val="0D0D0D"/>
        </w:rPr>
      </w:pPr>
      <w:r w:rsidRPr="00065042">
        <w:rPr>
          <w:color w:val="0D0D0D"/>
          <w:lang w:bidi="id-ID"/>
        </w:rPr>
        <w:t>Perencanaan memegang penting dalam keberhasilan perusahaan menyangkut masa depan perusahaan guna menjaga komunitas usaha dan pencapaian tujuan perusahaan. Perencanaan laba perlu dilakukan agar dapat menghasilkan laba yang optimal untuk menentukan pihak-pihak yang berkepentingan yaitu para pemegang saham, manajemen, konsumen, karyawan, pemerintah (Kuswadi, 2005:135).</w:t>
      </w:r>
    </w:p>
    <w:p w:rsidR="00695DF8" w:rsidRPr="00065042" w:rsidRDefault="00695DF8" w:rsidP="00695DF8">
      <w:pPr>
        <w:pStyle w:val="BodyText0"/>
        <w:spacing w:line="480" w:lineRule="auto"/>
        <w:jc w:val="both"/>
        <w:rPr>
          <w:color w:val="0D0D0D"/>
        </w:rPr>
      </w:pPr>
      <w:r w:rsidRPr="00065042">
        <w:rPr>
          <w:color w:val="0D0D0D"/>
          <w:lang w:bidi="id-ID"/>
        </w:rPr>
        <w:t>a. Manfaat Perencanaan Laba</w:t>
      </w:r>
    </w:p>
    <w:p w:rsidR="00695DF8" w:rsidRPr="00065042" w:rsidRDefault="00695DF8" w:rsidP="00695DF8">
      <w:pPr>
        <w:pStyle w:val="BodyText0"/>
        <w:spacing w:line="480" w:lineRule="auto"/>
        <w:ind w:firstLine="567"/>
        <w:rPr>
          <w:color w:val="0D0D0D"/>
        </w:rPr>
      </w:pPr>
      <w:r w:rsidRPr="00065042">
        <w:rPr>
          <w:color w:val="0D0D0D"/>
          <w:lang w:bidi="id-ID"/>
        </w:rPr>
        <w:t>Perencanaan laba memiliki beberapa manfaat antara lain:</w:t>
      </w:r>
    </w:p>
    <w:p w:rsidR="00695DF8" w:rsidRPr="00065042" w:rsidRDefault="00695DF8" w:rsidP="00695DF8">
      <w:pPr>
        <w:pStyle w:val="BodyText0"/>
        <w:numPr>
          <w:ilvl w:val="0"/>
          <w:numId w:val="3"/>
        </w:numPr>
        <w:autoSpaceDE/>
        <w:autoSpaceDN/>
        <w:spacing w:line="480" w:lineRule="auto"/>
        <w:ind w:left="426" w:hanging="280"/>
        <w:jc w:val="both"/>
        <w:rPr>
          <w:color w:val="0D0D0D"/>
        </w:rPr>
      </w:pPr>
      <w:r w:rsidRPr="00065042">
        <w:rPr>
          <w:color w:val="0D0D0D"/>
          <w:lang w:bidi="id-ID"/>
        </w:rPr>
        <w:t xml:space="preserve">Perencanaan laba menyediakan suatu pendekatan yang disiplin terhadap identifikasi dan penyelesaian masalah. Hal ini memungkinkan adanya peluang untuk memulai </w:t>
      </w:r>
      <w:r w:rsidRPr="00065042">
        <w:rPr>
          <w:color w:val="0D0D0D"/>
          <w:lang w:bidi="id-ID"/>
        </w:rPr>
        <w:lastRenderedPageBreak/>
        <w:t>kembali setiap segi operasi dan memeriksa kembali kebijakan dan program.</w:t>
      </w:r>
    </w:p>
    <w:p w:rsidR="00695DF8" w:rsidRPr="00065042" w:rsidRDefault="00695DF8" w:rsidP="00695DF8">
      <w:pPr>
        <w:pStyle w:val="BodyText0"/>
        <w:numPr>
          <w:ilvl w:val="0"/>
          <w:numId w:val="3"/>
        </w:numPr>
        <w:autoSpaceDE/>
        <w:autoSpaceDN/>
        <w:spacing w:line="480" w:lineRule="auto"/>
        <w:ind w:left="426" w:hanging="280"/>
        <w:jc w:val="both"/>
        <w:rPr>
          <w:color w:val="0D0D0D"/>
        </w:rPr>
      </w:pPr>
      <w:r w:rsidRPr="00065042">
        <w:rPr>
          <w:color w:val="0D0D0D"/>
          <w:lang w:bidi="id-ID"/>
        </w:rPr>
        <w:t>Perencanaan laba menyediakan arahan ke semua tingkatan manajemen. Hal ini membantu mengembangkan kesadaran akan laba diseluruh lapisan organisasi dan mendorong kesadaran akan biaya serta efesiensi biaya.</w:t>
      </w:r>
    </w:p>
    <w:p w:rsidR="00695DF8" w:rsidRPr="00065042" w:rsidRDefault="00695DF8" w:rsidP="00695DF8">
      <w:pPr>
        <w:pStyle w:val="BodyText0"/>
        <w:numPr>
          <w:ilvl w:val="0"/>
          <w:numId w:val="3"/>
        </w:numPr>
        <w:autoSpaceDE/>
        <w:autoSpaceDN/>
        <w:spacing w:line="480" w:lineRule="auto"/>
        <w:ind w:left="426" w:hanging="280"/>
        <w:jc w:val="both"/>
        <w:rPr>
          <w:color w:val="0D0D0D"/>
        </w:rPr>
      </w:pPr>
      <w:r w:rsidRPr="00065042">
        <w:rPr>
          <w:color w:val="0D0D0D"/>
          <w:lang w:bidi="id-ID"/>
        </w:rPr>
        <w:t>Perencanaan laba meningkatkan koordinasi antar sesama manajer.</w:t>
      </w:r>
    </w:p>
    <w:p w:rsidR="00695DF8" w:rsidRPr="00065042" w:rsidRDefault="00695DF8" w:rsidP="00695DF8">
      <w:pPr>
        <w:pStyle w:val="BodyText0"/>
        <w:numPr>
          <w:ilvl w:val="0"/>
          <w:numId w:val="3"/>
        </w:numPr>
        <w:autoSpaceDE/>
        <w:autoSpaceDN/>
        <w:spacing w:line="480" w:lineRule="auto"/>
        <w:ind w:left="426" w:hanging="280"/>
        <w:jc w:val="both"/>
        <w:rPr>
          <w:color w:val="0D0D0D"/>
        </w:rPr>
      </w:pPr>
      <w:r w:rsidRPr="00065042">
        <w:rPr>
          <w:color w:val="0D0D0D"/>
          <w:lang w:bidi="id-ID"/>
        </w:rPr>
        <w:t>Perencanaan laba menyediakan suatu cara untuk memperoleh ide dan kerja sama dari setiap tingkatan manajemen.</w:t>
      </w:r>
    </w:p>
    <w:p w:rsidR="00695DF8" w:rsidRPr="00065042" w:rsidRDefault="00695DF8" w:rsidP="00695DF8">
      <w:pPr>
        <w:pStyle w:val="BodyText0"/>
        <w:numPr>
          <w:ilvl w:val="0"/>
          <w:numId w:val="3"/>
        </w:numPr>
        <w:autoSpaceDE/>
        <w:autoSpaceDN/>
        <w:spacing w:line="480" w:lineRule="auto"/>
        <w:ind w:left="426" w:hanging="280"/>
        <w:jc w:val="both"/>
        <w:rPr>
          <w:color w:val="0D0D0D"/>
        </w:rPr>
      </w:pPr>
      <w:r w:rsidRPr="00065042">
        <w:rPr>
          <w:color w:val="0D0D0D"/>
          <w:lang w:bidi="id-ID"/>
        </w:rPr>
        <w:t>Anggaran menyediakan suatu tolok ukur untuk mengevaluasi kinerja aktual dan meningkatkan kemampuan dari individu-individu.</w:t>
      </w:r>
    </w:p>
    <w:p w:rsidR="00695DF8" w:rsidRPr="00065042" w:rsidRDefault="00695DF8" w:rsidP="00695DF8">
      <w:pPr>
        <w:pStyle w:val="Heading40"/>
        <w:keepNext/>
        <w:keepLines/>
        <w:ind w:left="709" w:hanging="709"/>
        <w:outlineLvl w:val="1"/>
        <w:rPr>
          <w:color w:val="0D0D0D"/>
          <w:sz w:val="24"/>
          <w:szCs w:val="24"/>
        </w:rPr>
      </w:pPr>
      <w:bookmarkStart w:id="21" w:name="bookmark31"/>
      <w:bookmarkStart w:id="22" w:name="_Toc199964697"/>
      <w:r w:rsidRPr="00065042">
        <w:rPr>
          <w:color w:val="0D0D0D"/>
          <w:sz w:val="24"/>
          <w:szCs w:val="24"/>
          <w:lang w:eastAsia="id-ID" w:bidi="id-ID"/>
        </w:rPr>
        <w:t xml:space="preserve">2.3  </w:t>
      </w:r>
      <w:r>
        <w:rPr>
          <w:color w:val="0D0D0D"/>
          <w:sz w:val="24"/>
          <w:szCs w:val="24"/>
          <w:lang w:eastAsia="id-ID" w:bidi="id-ID"/>
        </w:rPr>
        <w:tab/>
      </w:r>
      <w:r w:rsidRPr="00065042">
        <w:rPr>
          <w:color w:val="0D0D0D"/>
          <w:sz w:val="24"/>
          <w:szCs w:val="24"/>
          <w:lang w:val="id-ID" w:eastAsia="id-ID" w:bidi="id-ID"/>
        </w:rPr>
        <w:t>Pengertian Laba</w:t>
      </w:r>
      <w:bookmarkEnd w:id="21"/>
      <w:bookmarkEnd w:id="22"/>
    </w:p>
    <w:p w:rsidR="00695DF8" w:rsidRPr="00065042" w:rsidRDefault="00695DF8" w:rsidP="00695DF8">
      <w:pPr>
        <w:pStyle w:val="BodyText0"/>
        <w:spacing w:line="480" w:lineRule="auto"/>
        <w:ind w:firstLine="709"/>
        <w:jc w:val="both"/>
        <w:rPr>
          <w:color w:val="0D0D0D"/>
        </w:rPr>
      </w:pPr>
      <w:r w:rsidRPr="00065042">
        <w:rPr>
          <w:color w:val="0D0D0D"/>
          <w:lang w:bidi="id-ID"/>
        </w:rPr>
        <w:t>Tujuan utama dari perusahaan yaitu untuk memperoleh laba, baik untuk mempertahankan eksistensinya maupun untuk mengembangkan perusahaannya. Menurut dalam bukunya “Pengantar Ekonomi Mikro” mengatakan bahwa : “Laba adalah selisih antara penerimaan atau pendapatan total dan jumlah seluruh biaya”.</w:t>
      </w:r>
    </w:p>
    <w:p w:rsidR="00695DF8" w:rsidRPr="00065042" w:rsidRDefault="00695DF8" w:rsidP="00695DF8">
      <w:pPr>
        <w:pStyle w:val="BodyText0"/>
        <w:spacing w:line="480" w:lineRule="auto"/>
        <w:ind w:firstLine="709"/>
        <w:jc w:val="both"/>
        <w:rPr>
          <w:color w:val="0D0D0D"/>
          <w:lang w:val="en-US"/>
        </w:rPr>
      </w:pPr>
      <w:r w:rsidRPr="00065042">
        <w:rPr>
          <w:color w:val="0D0D0D"/>
          <w:lang w:bidi="id-ID"/>
        </w:rPr>
        <w:t>Menurut soemarno S.R dalam bukunya Akuntansi Suatu Pengantar 2</w:t>
      </w:r>
      <w:r w:rsidRPr="00065042">
        <w:rPr>
          <w:color w:val="0D0D0D"/>
          <w:lang w:val="en-US"/>
        </w:rPr>
        <w:t xml:space="preserve"> </w:t>
      </w:r>
      <w:r w:rsidRPr="00065042">
        <w:rPr>
          <w:color w:val="0D0D0D"/>
          <w:lang w:bidi="id-ID"/>
        </w:rPr>
        <w:t>definisi laba adalah:</w:t>
      </w:r>
      <w:r w:rsidRPr="00065042">
        <w:rPr>
          <w:color w:val="0D0D0D"/>
          <w:lang w:val="en-US"/>
        </w:rPr>
        <w:t xml:space="preserve"> </w:t>
      </w:r>
      <w:r w:rsidRPr="00065042">
        <w:rPr>
          <w:color w:val="0D0D0D"/>
          <w:lang w:bidi="id-ID"/>
        </w:rPr>
        <w:t>“Selisih lebih pendapatan atas beban sehubungan dengan kegiatan usaha”</w:t>
      </w:r>
      <w:r w:rsidRPr="00065042">
        <w:rPr>
          <w:color w:val="0D0D0D"/>
          <w:lang w:val="en-US"/>
        </w:rPr>
        <w:t xml:space="preserve"> </w:t>
      </w:r>
      <w:r w:rsidRPr="00065042">
        <w:rPr>
          <w:color w:val="0D0D0D"/>
          <w:lang w:bidi="id-ID"/>
        </w:rPr>
        <w:t xml:space="preserve">Menurut </w:t>
      </w:r>
      <w:r w:rsidRPr="00065042">
        <w:rPr>
          <w:color w:val="0D0D0D"/>
          <w:lang w:bidi="id-ID"/>
        </w:rPr>
        <w:lastRenderedPageBreak/>
        <w:t>Zaki Baridwan dalam bukunya Intermediate Accounting definisi laba adalah : Kenaikan modal (aktiva bersih) yang berasal dari transaksi atau kejadian lain yang mempengaruhi badan usaha selama suatu periode kecuali yang timbul dari pendapat (</w:t>
      </w:r>
      <w:r w:rsidRPr="00065042">
        <w:rPr>
          <w:i/>
          <w:iCs/>
          <w:color w:val="0D0D0D"/>
          <w:lang w:bidi="id-ID"/>
        </w:rPr>
        <w:t>revenue</w:t>
      </w:r>
      <w:r w:rsidRPr="00065042">
        <w:rPr>
          <w:color w:val="0D0D0D"/>
          <w:lang w:bidi="id-ID"/>
        </w:rPr>
        <w:t>) atau investasi oleh pemilik.</w:t>
      </w:r>
    </w:p>
    <w:p w:rsidR="00695DF8" w:rsidRPr="00065042" w:rsidRDefault="00695DF8" w:rsidP="00695DF8">
      <w:pPr>
        <w:pStyle w:val="BodyText0"/>
        <w:spacing w:line="480" w:lineRule="auto"/>
        <w:ind w:firstLine="709"/>
        <w:jc w:val="both"/>
        <w:rPr>
          <w:color w:val="0D0D0D"/>
          <w:lang w:val="en-US"/>
        </w:rPr>
      </w:pPr>
      <w:r w:rsidRPr="00065042">
        <w:rPr>
          <w:color w:val="0D0D0D"/>
          <w:lang w:bidi="id-ID"/>
        </w:rPr>
        <w:t>Menurut ASSEGAF Ibrahim Abdullah dalam Kamus Akuntansi “</w:t>
      </w:r>
      <w:r w:rsidRPr="00065042">
        <w:rPr>
          <w:i/>
          <w:iCs/>
          <w:color w:val="0D0D0D"/>
          <w:lang w:bidi="id-ID"/>
        </w:rPr>
        <w:t>Dictionary of Accounting</w:t>
      </w:r>
      <w:r w:rsidRPr="00065042">
        <w:rPr>
          <w:color w:val="0D0D0D"/>
          <w:lang w:bidi="id-ID"/>
        </w:rPr>
        <w:t>” definisi laba adalah “Bagi perusahaan secara keseluruhan adalah kelebihan pendapatan atas seluruh beban dan biaya”.</w:t>
      </w:r>
    </w:p>
    <w:p w:rsidR="00695DF8" w:rsidRPr="00065042" w:rsidRDefault="00695DF8" w:rsidP="00695DF8">
      <w:pPr>
        <w:pStyle w:val="BodyText0"/>
        <w:spacing w:line="480" w:lineRule="auto"/>
        <w:ind w:firstLine="709"/>
        <w:jc w:val="both"/>
        <w:rPr>
          <w:color w:val="0D0D0D"/>
        </w:rPr>
      </w:pPr>
      <w:r w:rsidRPr="00065042">
        <w:rPr>
          <w:color w:val="0D0D0D"/>
          <w:lang w:bidi="id-ID"/>
        </w:rPr>
        <w:t>Perubahan laba kotor yang disebabkan kenaikan volume yang dijual menunjukan bahwa bagian produksi telah bekerja semakin efesien dalam operasinya.</w:t>
      </w:r>
      <w:r w:rsidRPr="00065042">
        <w:rPr>
          <w:color w:val="0D0D0D"/>
          <w:lang w:val="en-US"/>
        </w:rPr>
        <w:t xml:space="preserve"> </w:t>
      </w:r>
      <w:r w:rsidRPr="00065042">
        <w:rPr>
          <w:color w:val="0D0D0D"/>
          <w:lang w:bidi="id-ID"/>
        </w:rPr>
        <w:t>“Kenaikan laba kotor yang disebabkan oleh faktor ekstern, misalnya adanya kenaikan harga bahan, tingkat upah atau kenaikan harga-harga secara umum”, S. Munawir, (2007:217).</w:t>
      </w:r>
    </w:p>
    <w:p w:rsidR="00695DF8" w:rsidRPr="00065042" w:rsidRDefault="00695DF8" w:rsidP="00695DF8">
      <w:pPr>
        <w:pStyle w:val="BodyText0"/>
        <w:spacing w:line="480" w:lineRule="auto"/>
        <w:ind w:firstLine="709"/>
        <w:jc w:val="both"/>
        <w:rPr>
          <w:color w:val="0D0D0D"/>
        </w:rPr>
      </w:pPr>
      <w:r w:rsidRPr="00065042">
        <w:rPr>
          <w:color w:val="0D0D0D"/>
          <w:lang w:bidi="id-ID"/>
        </w:rPr>
        <w:t xml:space="preserve">Analisa laporan keuangan meliputi kegiatan analisis laporan neraca, laporan Laba Rugi dan dat-data lainnya. Untuk dapat melakukan analisa laporan keuangan perusahaan, diperlukan pengetahuan yang memadai tentang data keuangan perusahaan-perusahaan sejenis atau data tentang industri yang berhubungan dengan perusahaan juga sangat bermanfaat untuk digunakan sebagai bahan analisis, khususnya apabila kita ingin </w:t>
      </w:r>
      <w:r w:rsidRPr="00065042">
        <w:rPr>
          <w:color w:val="0D0D0D"/>
          <w:lang w:bidi="id-ID"/>
        </w:rPr>
        <w:lastRenderedPageBreak/>
        <w:t>melakukan perbandingan.</w:t>
      </w:r>
    </w:p>
    <w:p w:rsidR="00695DF8" w:rsidRPr="00065042" w:rsidRDefault="00695DF8" w:rsidP="00695DF8">
      <w:pPr>
        <w:pStyle w:val="BodyText0"/>
        <w:spacing w:line="480" w:lineRule="auto"/>
        <w:ind w:firstLine="709"/>
        <w:jc w:val="both"/>
        <w:rPr>
          <w:color w:val="0D0D0D"/>
        </w:rPr>
      </w:pPr>
      <w:r w:rsidRPr="00065042">
        <w:rPr>
          <w:color w:val="0D0D0D"/>
          <w:lang w:bidi="id-ID"/>
        </w:rPr>
        <w:t>Besar kecilnya laba kotor ditentukan oleh biaya produksi dan pendapatan, semakin kecil biaya produksi maka semakin besar laba kotor yang diperoleh perusahaan. Semakin kecil biaya produksi maka semakin kecil pula harga pokok produksi dan jika harga pokok produksi kecil maka harga pokok penjualan juga kecl. Selisih antara penjualan dengan harga pokok penjualan akan besar, selisih inilah yang akan menjadi laba kotor perusahaan, begitu pula sebaliknya.</w:t>
      </w:r>
    </w:p>
    <w:p w:rsidR="00695DF8" w:rsidRPr="00065042" w:rsidRDefault="00695DF8" w:rsidP="00695DF8">
      <w:pPr>
        <w:pStyle w:val="BodyText0"/>
        <w:spacing w:line="480" w:lineRule="auto"/>
        <w:ind w:firstLine="709"/>
        <w:jc w:val="both"/>
        <w:rPr>
          <w:color w:val="0D0D0D"/>
        </w:rPr>
      </w:pPr>
      <w:r w:rsidRPr="00065042">
        <w:rPr>
          <w:color w:val="0D0D0D"/>
          <w:lang w:bidi="id-ID"/>
        </w:rPr>
        <w:t>Analisis perkembangan laba kotor adalah suatu analisis untuk mengetahui sebab-sebab perkembangan laba kotor suatu perusahaan yang membandingkan dua laporan laba rugi suatu perusahaan dari periode yang berbeda. Perkembangan laba kotor perlu dianalisis untuk mengetahui sebab- sebab perubahan tersebut, baik perubahan yang menguntungkan maupun yang tidak menguntungkan, sehingga akan dapat diambil tindakan seperlunya untuk periode yang datang. Penyebab perkembangan laba kotor pada dasarnya disebabkan faktor penjualan dan faktor harga pokok penjualan.</w:t>
      </w:r>
    </w:p>
    <w:p w:rsidR="00695DF8" w:rsidRPr="00065042" w:rsidRDefault="00695DF8" w:rsidP="00695DF8">
      <w:pPr>
        <w:pStyle w:val="BodyText0"/>
        <w:spacing w:line="480" w:lineRule="auto"/>
        <w:ind w:firstLine="709"/>
        <w:jc w:val="both"/>
        <w:rPr>
          <w:color w:val="0D0D0D"/>
        </w:rPr>
      </w:pPr>
      <w:r w:rsidRPr="00065042">
        <w:rPr>
          <w:color w:val="0D0D0D"/>
          <w:lang w:bidi="id-ID"/>
        </w:rPr>
        <w:t xml:space="preserve">Faktor harga pokok penjualan juga dipengaruhi oleh kuantitas produk yang dijual dan harga pokok penjualan yang dijual atau dihasilkan tersebut, oleh karena itu </w:t>
      </w:r>
      <w:r w:rsidRPr="00065042">
        <w:rPr>
          <w:color w:val="0D0D0D"/>
          <w:lang w:bidi="id-ID"/>
        </w:rPr>
        <w:lastRenderedPageBreak/>
        <w:t>perkembangan laba kotor yang disebabkan oleh perubahan harga pokok penjualan dapat disebabkan oleh perubahan harga pokok rat-rata per satuan dan perubahan kuantitas atau volume produk yang dijual dengan membandingkan dua laporan perhitungan laba rugi suatu perusahaan dari periode yang berbeda atau dengan membandingkan antara perkembangan laba kotor yang telah dianggarkan dengan realisasi laba kotor dengan tahun yang bersangkutan akan dapat diketahui perkembangan laba kotornya.</w:t>
      </w:r>
    </w:p>
    <w:p w:rsidR="00695DF8" w:rsidRPr="00065042" w:rsidRDefault="00695DF8" w:rsidP="00695DF8">
      <w:pPr>
        <w:pStyle w:val="BodyText0"/>
        <w:spacing w:line="480" w:lineRule="auto"/>
        <w:ind w:firstLine="709"/>
        <w:jc w:val="both"/>
        <w:rPr>
          <w:color w:val="0D0D0D"/>
        </w:rPr>
      </w:pPr>
      <w:r w:rsidRPr="00065042">
        <w:rPr>
          <w:color w:val="0D0D0D"/>
          <w:lang w:bidi="id-ID"/>
        </w:rPr>
        <w:t>Laporan laba rugi merupakan laporan utama untuk melaporkan kinerja suatu perusahaan, terutama tentang profitabilitas dibutuhkan untuk mengambil keputusan tentang sumber ekonomi yang dikelola oleh sebuah perusahaan dimasa yang akan datang. Informasi tersebut juga sering digunakan untuk memperkirakan kemampuan suatu perusahaan untuk menghasilkan kas dan aktiva yang akan disamakan dengan kas dimasa yang akan datang. Informasi tentang kemungkinan perubahan kinerja juga penting dalam hal ini.</w:t>
      </w:r>
      <w:r w:rsidRPr="00065042">
        <w:rPr>
          <w:color w:val="0D0D0D"/>
          <w:lang w:val="en-US"/>
        </w:rPr>
        <w:t xml:space="preserve"> </w:t>
      </w:r>
      <w:r w:rsidRPr="00065042">
        <w:rPr>
          <w:color w:val="0D0D0D"/>
          <w:lang w:bidi="id-ID"/>
        </w:rPr>
        <w:t xml:space="preserve">Dari uraian dapat diketahui bahwa laporan laba rugi merupakan suatu laporan sistematis mengenai mengenai penghasilan biaya laba rugi yang diperoleh suatu perusahaan dalam satu periode. Informasi yang disajikan dalam laporan laba rugi meliputi: a. </w:t>
      </w:r>
      <w:r w:rsidRPr="00065042">
        <w:rPr>
          <w:color w:val="0D0D0D"/>
          <w:lang w:val="en-US" w:bidi="id-ID"/>
        </w:rPr>
        <w:t xml:space="preserve"> </w:t>
      </w:r>
      <w:r w:rsidRPr="00065042">
        <w:rPr>
          <w:color w:val="0D0D0D"/>
          <w:lang w:bidi="id-ID"/>
        </w:rPr>
        <w:t>Bagian pertama</w:t>
      </w:r>
    </w:p>
    <w:p w:rsidR="00695DF8" w:rsidRPr="00065042" w:rsidRDefault="00695DF8" w:rsidP="00695DF8">
      <w:pPr>
        <w:pStyle w:val="BodyText0"/>
        <w:spacing w:line="480" w:lineRule="auto"/>
        <w:ind w:firstLine="709"/>
        <w:jc w:val="both"/>
        <w:rPr>
          <w:color w:val="0D0D0D"/>
        </w:rPr>
      </w:pPr>
      <w:r w:rsidRPr="00065042">
        <w:rPr>
          <w:color w:val="0D0D0D"/>
          <w:lang w:bidi="id-ID"/>
        </w:rPr>
        <w:lastRenderedPageBreak/>
        <w:t>Menunjukan penghasilan yang diperoleh dari usaha pokok perusahaan (penjualan barang dagangan/memberikan service) diikuti dengan harga pokok dari barang atau service yang dijual, sehingga diperoleh laba kotor.</w:t>
      </w:r>
    </w:p>
    <w:p w:rsidR="00695DF8" w:rsidRPr="00065042" w:rsidRDefault="00695DF8" w:rsidP="00695DF8">
      <w:pPr>
        <w:pStyle w:val="BodyText0"/>
        <w:tabs>
          <w:tab w:val="left" w:pos="902"/>
        </w:tabs>
        <w:autoSpaceDE/>
        <w:autoSpaceDN/>
        <w:spacing w:line="480" w:lineRule="auto"/>
        <w:ind w:left="426" w:hanging="426"/>
        <w:rPr>
          <w:color w:val="0D0D0D"/>
        </w:rPr>
      </w:pPr>
      <w:r w:rsidRPr="00065042">
        <w:rPr>
          <w:color w:val="0D0D0D"/>
          <w:lang w:val="en-US" w:bidi="id-ID"/>
        </w:rPr>
        <w:t xml:space="preserve">b.  </w:t>
      </w:r>
      <w:r w:rsidRPr="00065042">
        <w:rPr>
          <w:color w:val="0D0D0D"/>
          <w:lang w:bidi="id-ID"/>
        </w:rPr>
        <w:t>Bagian Kedua</w:t>
      </w:r>
    </w:p>
    <w:p w:rsidR="00695DF8" w:rsidRPr="00065042" w:rsidRDefault="00695DF8" w:rsidP="00695DF8">
      <w:pPr>
        <w:pStyle w:val="BodyText0"/>
        <w:spacing w:line="480" w:lineRule="auto"/>
        <w:ind w:left="284"/>
        <w:jc w:val="both"/>
        <w:rPr>
          <w:color w:val="0D0D0D"/>
        </w:rPr>
      </w:pPr>
      <w:r w:rsidRPr="00065042">
        <w:rPr>
          <w:color w:val="0D0D0D"/>
          <w:lang w:bidi="id-ID"/>
        </w:rPr>
        <w:t>Menunjukkan biaya-biaya operasi yang terdiri dari biaya penjualan dan biaya umum atau administrasi (</w:t>
      </w:r>
      <w:r w:rsidRPr="00065042">
        <w:rPr>
          <w:i/>
          <w:iCs/>
          <w:color w:val="0D0D0D"/>
          <w:lang w:bidi="id-ID"/>
        </w:rPr>
        <w:t>operating expense</w:t>
      </w:r>
      <w:r w:rsidRPr="00065042">
        <w:rPr>
          <w:color w:val="0D0D0D"/>
          <w:lang w:bidi="id-ID"/>
        </w:rPr>
        <w:t>).</w:t>
      </w:r>
    </w:p>
    <w:p w:rsidR="00695DF8" w:rsidRPr="00065042" w:rsidRDefault="00695DF8" w:rsidP="00695DF8">
      <w:pPr>
        <w:pStyle w:val="BodyText0"/>
        <w:autoSpaceDE/>
        <w:autoSpaceDN/>
        <w:spacing w:line="480" w:lineRule="auto"/>
        <w:ind w:left="426" w:hanging="426"/>
        <w:rPr>
          <w:color w:val="0D0D0D"/>
        </w:rPr>
      </w:pPr>
      <w:r w:rsidRPr="00065042">
        <w:rPr>
          <w:color w:val="0D0D0D"/>
          <w:lang w:val="en-US" w:bidi="id-ID"/>
        </w:rPr>
        <w:t xml:space="preserve">c.  </w:t>
      </w:r>
      <w:r w:rsidRPr="00065042">
        <w:rPr>
          <w:color w:val="0D0D0D"/>
          <w:lang w:bidi="id-ID"/>
        </w:rPr>
        <w:t>Bagian Ketiga</w:t>
      </w:r>
    </w:p>
    <w:p w:rsidR="00695DF8" w:rsidRPr="00065042" w:rsidRDefault="00695DF8" w:rsidP="00695DF8">
      <w:pPr>
        <w:pStyle w:val="BodyText0"/>
        <w:spacing w:line="480" w:lineRule="auto"/>
        <w:ind w:left="284"/>
        <w:jc w:val="both"/>
        <w:rPr>
          <w:color w:val="0D0D0D"/>
        </w:rPr>
      </w:pPr>
      <w:r w:rsidRPr="00065042">
        <w:rPr>
          <w:color w:val="0D0D0D"/>
          <w:lang w:bidi="id-ID"/>
        </w:rPr>
        <w:t>Menunjukan harga hasil yang diperoleh diluar operasi pokok perusahaan yang diikuti dengan biaya diluar usaha pokok perusahaan.</w:t>
      </w:r>
    </w:p>
    <w:p w:rsidR="00695DF8" w:rsidRPr="00065042" w:rsidRDefault="00695DF8" w:rsidP="00695DF8">
      <w:pPr>
        <w:pStyle w:val="BodyText0"/>
        <w:tabs>
          <w:tab w:val="left" w:pos="902"/>
        </w:tabs>
        <w:autoSpaceDE/>
        <w:autoSpaceDN/>
        <w:spacing w:line="480" w:lineRule="auto"/>
        <w:rPr>
          <w:color w:val="0D0D0D"/>
        </w:rPr>
      </w:pPr>
      <w:r w:rsidRPr="00065042">
        <w:rPr>
          <w:color w:val="0D0D0D"/>
          <w:lang w:val="en-US" w:bidi="id-ID"/>
        </w:rPr>
        <w:t xml:space="preserve">c.  </w:t>
      </w:r>
      <w:r w:rsidRPr="00065042">
        <w:rPr>
          <w:color w:val="0D0D0D"/>
          <w:lang w:bidi="id-ID"/>
        </w:rPr>
        <w:t>Bagian Keempat</w:t>
      </w:r>
    </w:p>
    <w:p w:rsidR="00695DF8" w:rsidRPr="00065042" w:rsidRDefault="00695DF8" w:rsidP="00695DF8">
      <w:pPr>
        <w:pStyle w:val="BodyText0"/>
        <w:spacing w:line="480" w:lineRule="auto"/>
        <w:ind w:left="284"/>
        <w:jc w:val="both"/>
        <w:rPr>
          <w:color w:val="0D0D0D"/>
        </w:rPr>
      </w:pPr>
      <w:r w:rsidRPr="00065042">
        <w:rPr>
          <w:color w:val="0D0D0D"/>
          <w:lang w:bidi="id-ID"/>
        </w:rPr>
        <w:t>Menunjukkan laba rugi yang insidentil (</w:t>
      </w:r>
      <w:r w:rsidRPr="00065042">
        <w:rPr>
          <w:i/>
          <w:iCs/>
          <w:color w:val="0D0D0D"/>
          <w:lang w:bidi="id-ID"/>
        </w:rPr>
        <w:t>extra ordinary gain or loss</w:t>
      </w:r>
      <w:r w:rsidRPr="00065042">
        <w:rPr>
          <w:color w:val="0D0D0D"/>
          <w:lang w:bidi="id-ID"/>
        </w:rPr>
        <w:t>) sehingga akhirnya diperoleh laba bersih sebelum pajak pendapatan.</w:t>
      </w:r>
    </w:p>
    <w:p w:rsidR="00695DF8" w:rsidRPr="00065042" w:rsidRDefault="00695DF8" w:rsidP="00695DF8">
      <w:pPr>
        <w:pStyle w:val="Heading40"/>
        <w:keepNext/>
        <w:keepLines/>
        <w:tabs>
          <w:tab w:val="left" w:pos="421"/>
        </w:tabs>
        <w:ind w:left="709" w:hanging="709"/>
        <w:outlineLvl w:val="1"/>
        <w:rPr>
          <w:color w:val="0D0D0D"/>
          <w:sz w:val="24"/>
          <w:szCs w:val="24"/>
        </w:rPr>
      </w:pPr>
      <w:bookmarkStart w:id="23" w:name="bookmark33"/>
      <w:bookmarkStart w:id="24" w:name="_Toc199964698"/>
      <w:r w:rsidRPr="00065042">
        <w:rPr>
          <w:color w:val="0D0D0D"/>
          <w:sz w:val="24"/>
          <w:szCs w:val="24"/>
          <w:lang w:eastAsia="id-ID" w:bidi="id-ID"/>
        </w:rPr>
        <w:t xml:space="preserve">2.3.1 </w:t>
      </w:r>
      <w:r>
        <w:rPr>
          <w:color w:val="0D0D0D"/>
          <w:sz w:val="24"/>
          <w:szCs w:val="24"/>
          <w:lang w:eastAsia="id-ID" w:bidi="id-ID"/>
        </w:rPr>
        <w:tab/>
      </w:r>
      <w:r w:rsidRPr="00065042">
        <w:rPr>
          <w:color w:val="0D0D0D"/>
          <w:sz w:val="24"/>
          <w:szCs w:val="24"/>
          <w:lang w:val="id-ID" w:eastAsia="id-ID" w:bidi="id-ID"/>
        </w:rPr>
        <w:t>Jenis-Jenis Laba</w:t>
      </w:r>
      <w:bookmarkEnd w:id="23"/>
      <w:bookmarkEnd w:id="24"/>
    </w:p>
    <w:p w:rsidR="00695DF8" w:rsidRPr="00065042" w:rsidRDefault="00695DF8" w:rsidP="00695DF8">
      <w:pPr>
        <w:pStyle w:val="BodyText0"/>
        <w:spacing w:line="480" w:lineRule="auto"/>
        <w:ind w:firstLine="709"/>
        <w:jc w:val="both"/>
        <w:rPr>
          <w:color w:val="0D0D0D"/>
        </w:rPr>
      </w:pPr>
      <w:r w:rsidRPr="00065042">
        <w:rPr>
          <w:color w:val="0D0D0D"/>
          <w:lang w:bidi="id-ID"/>
        </w:rPr>
        <w:t>Dalam bukunya Akuntansi suatu pengantar 1 Soemarsono menyebutkan beberapa laba dalam bagian perhitungan laba rugi yaitu:</w:t>
      </w:r>
    </w:p>
    <w:p w:rsidR="00695DF8" w:rsidRPr="00065042" w:rsidRDefault="00695DF8" w:rsidP="00695DF8">
      <w:pPr>
        <w:pStyle w:val="BodyText0"/>
        <w:numPr>
          <w:ilvl w:val="0"/>
          <w:numId w:val="4"/>
        </w:numPr>
        <w:autoSpaceDE/>
        <w:autoSpaceDN/>
        <w:spacing w:line="480" w:lineRule="auto"/>
        <w:ind w:left="284" w:hanging="284"/>
        <w:jc w:val="both"/>
        <w:rPr>
          <w:color w:val="0D0D0D"/>
        </w:rPr>
      </w:pPr>
      <w:r w:rsidRPr="00065042">
        <w:rPr>
          <w:color w:val="0D0D0D"/>
          <w:lang w:bidi="id-ID"/>
        </w:rPr>
        <w:t>Laba Bruto</w:t>
      </w:r>
    </w:p>
    <w:p w:rsidR="00695DF8" w:rsidRPr="00065042" w:rsidRDefault="00695DF8" w:rsidP="00695DF8">
      <w:pPr>
        <w:pStyle w:val="BodyText0"/>
        <w:spacing w:line="480" w:lineRule="auto"/>
        <w:ind w:left="284"/>
        <w:jc w:val="both"/>
        <w:rPr>
          <w:color w:val="0D0D0D"/>
          <w:lang w:val="en-US" w:bidi="id-ID"/>
        </w:rPr>
      </w:pPr>
      <w:r w:rsidRPr="00065042">
        <w:rPr>
          <w:color w:val="0D0D0D"/>
          <w:lang w:bidi="id-ID"/>
        </w:rPr>
        <w:lastRenderedPageBreak/>
        <w:t>laba bruto yaitu selisih antar penjualan bersih dengan harga pokok penjualan. Laba bruto kadang disebut juga laba kotor. Disebut laba kotor karena jumlah ini masih harus dikurangi dengan biaya usaha.</w:t>
      </w:r>
    </w:p>
    <w:p w:rsidR="00695DF8" w:rsidRPr="00065042" w:rsidRDefault="00695DF8" w:rsidP="00695DF8">
      <w:pPr>
        <w:pStyle w:val="BodyText0"/>
        <w:numPr>
          <w:ilvl w:val="0"/>
          <w:numId w:val="4"/>
        </w:numPr>
        <w:autoSpaceDE/>
        <w:autoSpaceDN/>
        <w:spacing w:line="480" w:lineRule="auto"/>
        <w:ind w:left="284" w:hanging="284"/>
        <w:jc w:val="both"/>
        <w:rPr>
          <w:color w:val="0D0D0D"/>
        </w:rPr>
      </w:pPr>
      <w:r w:rsidRPr="00065042">
        <w:rPr>
          <w:color w:val="0D0D0D"/>
          <w:lang w:bidi="id-ID"/>
        </w:rPr>
        <w:t>Laba Usaha</w:t>
      </w:r>
    </w:p>
    <w:p w:rsidR="00695DF8" w:rsidRPr="00065042" w:rsidRDefault="00695DF8" w:rsidP="00695DF8">
      <w:pPr>
        <w:pStyle w:val="BodyText0"/>
        <w:spacing w:line="480" w:lineRule="auto"/>
        <w:ind w:left="284"/>
        <w:jc w:val="both"/>
        <w:rPr>
          <w:color w:val="0D0D0D"/>
        </w:rPr>
      </w:pPr>
      <w:r w:rsidRPr="00065042">
        <w:rPr>
          <w:color w:val="0D0D0D"/>
          <w:lang w:bidi="id-ID"/>
        </w:rPr>
        <w:t>Laba usaha yaitu selisih antara laba bruto dan biaya usaha. Laba usaha adalah laba yang diperoleh semata-semata dari kegiatan utama perusahaan.</w:t>
      </w:r>
    </w:p>
    <w:p w:rsidR="00695DF8" w:rsidRPr="00065042" w:rsidRDefault="00695DF8" w:rsidP="00695DF8">
      <w:pPr>
        <w:pStyle w:val="BodyText0"/>
        <w:numPr>
          <w:ilvl w:val="0"/>
          <w:numId w:val="4"/>
        </w:numPr>
        <w:autoSpaceDE/>
        <w:autoSpaceDN/>
        <w:spacing w:line="480" w:lineRule="auto"/>
        <w:ind w:left="284" w:hanging="284"/>
        <w:jc w:val="both"/>
        <w:rPr>
          <w:color w:val="0D0D0D"/>
        </w:rPr>
      </w:pPr>
      <w:r w:rsidRPr="00065042">
        <w:rPr>
          <w:color w:val="0D0D0D"/>
          <w:lang w:bidi="id-ID"/>
        </w:rPr>
        <w:t>Laba Bersih</w:t>
      </w:r>
    </w:p>
    <w:p w:rsidR="00695DF8" w:rsidRPr="00065042" w:rsidRDefault="00695DF8" w:rsidP="00695DF8">
      <w:pPr>
        <w:pStyle w:val="BodyText0"/>
        <w:spacing w:line="480" w:lineRule="auto"/>
        <w:ind w:left="284"/>
        <w:jc w:val="both"/>
        <w:rPr>
          <w:color w:val="0D0D0D"/>
        </w:rPr>
      </w:pPr>
      <w:r w:rsidRPr="00065042">
        <w:rPr>
          <w:color w:val="0D0D0D"/>
          <w:lang w:bidi="id-ID"/>
        </w:rPr>
        <w:t>Laba Bersih yaitu selisih lebih semua pendapatan dan keuntungan terhadap semua biaya dan kerugian. Laba bersih merupakan angka terakhir dalam laporan laba rugi jumlah ini merupakan kenaikan bersih terhadap</w:t>
      </w:r>
    </w:p>
    <w:p w:rsidR="00695DF8" w:rsidRPr="00065042" w:rsidRDefault="00695DF8" w:rsidP="00695DF8">
      <w:pPr>
        <w:pStyle w:val="BodyText0"/>
        <w:spacing w:line="480" w:lineRule="auto"/>
        <w:ind w:left="284"/>
        <w:jc w:val="both"/>
        <w:rPr>
          <w:color w:val="0D0D0D"/>
        </w:rPr>
      </w:pPr>
      <w:r w:rsidRPr="00065042">
        <w:rPr>
          <w:color w:val="0D0D0D"/>
          <w:lang w:bidi="id-ID"/>
        </w:rPr>
        <w:t>modal.</w:t>
      </w:r>
    </w:p>
    <w:p w:rsidR="00695DF8" w:rsidRPr="00065042" w:rsidRDefault="00695DF8" w:rsidP="00695DF8">
      <w:pPr>
        <w:pStyle w:val="BodyText0"/>
        <w:spacing w:line="480" w:lineRule="auto"/>
        <w:ind w:firstLine="709"/>
        <w:jc w:val="both"/>
        <w:rPr>
          <w:color w:val="0D0D0D"/>
        </w:rPr>
      </w:pPr>
      <w:r w:rsidRPr="00065042">
        <w:rPr>
          <w:color w:val="0D0D0D"/>
          <w:lang w:bidi="id-ID"/>
        </w:rPr>
        <w:t>Menurut John J. Wild dalam bukunya Analisis Laporan Keuangan definisi laba adalah “Pendapatan dan keuntungan dikurangi beban dan kerugian selama periode pelaporan”.</w:t>
      </w:r>
      <w:r>
        <w:rPr>
          <w:color w:val="0D0D0D"/>
          <w:lang w:val="en-US"/>
        </w:rPr>
        <w:t xml:space="preserve"> </w:t>
      </w:r>
      <w:r w:rsidRPr="00065042">
        <w:rPr>
          <w:color w:val="0D0D0D"/>
          <w:lang w:bidi="id-ID"/>
        </w:rPr>
        <w:t>M. Tuanakotta mengemukakan jenis-jenis laba dalam hubungannya dengan perhitungan laba, yaitu:</w:t>
      </w:r>
    </w:p>
    <w:p w:rsidR="00695DF8" w:rsidRPr="00065042" w:rsidRDefault="00695DF8" w:rsidP="00695DF8">
      <w:pPr>
        <w:pStyle w:val="BodyText0"/>
        <w:numPr>
          <w:ilvl w:val="0"/>
          <w:numId w:val="17"/>
        </w:numPr>
        <w:autoSpaceDE/>
        <w:autoSpaceDN/>
        <w:spacing w:line="480" w:lineRule="auto"/>
        <w:ind w:left="426"/>
        <w:jc w:val="both"/>
        <w:rPr>
          <w:color w:val="0D0D0D"/>
        </w:rPr>
      </w:pPr>
      <w:r w:rsidRPr="00065042">
        <w:rPr>
          <w:color w:val="0D0D0D"/>
          <w:lang w:bidi="id-ID"/>
        </w:rPr>
        <w:t>Laba Kotor yaitu perbedaan antara pendapatan bersih dan penjualan dengan HPP.</w:t>
      </w:r>
    </w:p>
    <w:p w:rsidR="00695DF8" w:rsidRPr="00065042" w:rsidRDefault="00695DF8" w:rsidP="00695DF8">
      <w:pPr>
        <w:pStyle w:val="BodyText0"/>
        <w:numPr>
          <w:ilvl w:val="0"/>
          <w:numId w:val="17"/>
        </w:numPr>
        <w:autoSpaceDE/>
        <w:autoSpaceDN/>
        <w:spacing w:line="480" w:lineRule="auto"/>
        <w:ind w:left="426"/>
        <w:jc w:val="both"/>
        <w:rPr>
          <w:color w:val="0D0D0D"/>
        </w:rPr>
      </w:pPr>
      <w:r w:rsidRPr="00065042">
        <w:rPr>
          <w:color w:val="0D0D0D"/>
          <w:lang w:bidi="id-ID"/>
        </w:rPr>
        <w:lastRenderedPageBreak/>
        <w:t>Laba dari operasi yaitu selisih antara laba kotor dengan total beban operasi.</w:t>
      </w:r>
    </w:p>
    <w:p w:rsidR="00695DF8" w:rsidRPr="00065042" w:rsidRDefault="00695DF8" w:rsidP="00695DF8">
      <w:pPr>
        <w:pStyle w:val="BodyText0"/>
        <w:numPr>
          <w:ilvl w:val="0"/>
          <w:numId w:val="17"/>
        </w:numPr>
        <w:autoSpaceDE/>
        <w:autoSpaceDN/>
        <w:spacing w:line="480" w:lineRule="auto"/>
        <w:ind w:left="426"/>
        <w:jc w:val="both"/>
        <w:rPr>
          <w:color w:val="0D0D0D"/>
        </w:rPr>
      </w:pPr>
      <w:r w:rsidRPr="00065042">
        <w:rPr>
          <w:color w:val="0D0D0D"/>
          <w:lang w:bidi="id-ID"/>
        </w:rPr>
        <w:t>Laba bersih yaitu angka terakhir dalam perhitungan laba rugi dimana untuk mencarinya laba operasi ditambah dengan beban lain-lain.</w:t>
      </w:r>
    </w:p>
    <w:p w:rsidR="00695DF8" w:rsidRPr="00065042" w:rsidRDefault="00695DF8" w:rsidP="00695DF8">
      <w:pPr>
        <w:pStyle w:val="BodyText0"/>
        <w:spacing w:line="480" w:lineRule="auto"/>
        <w:ind w:firstLine="567"/>
        <w:jc w:val="both"/>
        <w:rPr>
          <w:color w:val="0D0D0D"/>
        </w:rPr>
      </w:pPr>
      <w:r w:rsidRPr="00065042">
        <w:rPr>
          <w:color w:val="0D0D0D"/>
          <w:lang w:bidi="id-ID"/>
        </w:rPr>
        <w:t>Menurut Ahmad Belkaoli dalam menyajikan laporan laba rugi akan terlihat penggolongan dalam penetapan pengukuran laba sebagai berikut:</w:t>
      </w:r>
    </w:p>
    <w:p w:rsidR="00695DF8" w:rsidRPr="00065042" w:rsidRDefault="00695DF8" w:rsidP="00695DF8">
      <w:pPr>
        <w:pStyle w:val="BodyText0"/>
        <w:numPr>
          <w:ilvl w:val="0"/>
          <w:numId w:val="5"/>
        </w:numPr>
        <w:autoSpaceDE/>
        <w:autoSpaceDN/>
        <w:spacing w:line="480" w:lineRule="auto"/>
        <w:ind w:left="567" w:hanging="340"/>
        <w:jc w:val="both"/>
        <w:rPr>
          <w:color w:val="0D0D0D"/>
        </w:rPr>
      </w:pPr>
      <w:r w:rsidRPr="00065042">
        <w:rPr>
          <w:color w:val="0D0D0D"/>
          <w:lang w:bidi="id-ID"/>
        </w:rPr>
        <w:t>Laba kotor atau penjualan, merupakan selisih dari penjualan bersih dan harga pokok penjualan. Laba ini dinamakan laba kotor hasil penjualan bersih sebelum dikurangi degan beban operasi lainnya untuk periode tertentu.</w:t>
      </w:r>
    </w:p>
    <w:p w:rsidR="00695DF8" w:rsidRPr="00065042" w:rsidRDefault="00695DF8" w:rsidP="00695DF8">
      <w:pPr>
        <w:pStyle w:val="BodyText0"/>
        <w:numPr>
          <w:ilvl w:val="0"/>
          <w:numId w:val="5"/>
        </w:numPr>
        <w:autoSpaceDE/>
        <w:autoSpaceDN/>
        <w:spacing w:line="480" w:lineRule="auto"/>
        <w:ind w:left="567" w:hanging="340"/>
        <w:jc w:val="both"/>
        <w:rPr>
          <w:color w:val="0D0D0D"/>
        </w:rPr>
      </w:pPr>
      <w:r w:rsidRPr="00065042">
        <w:rPr>
          <w:color w:val="0D0D0D"/>
          <w:lang w:bidi="id-ID"/>
        </w:rPr>
        <w:t>Laba bersih operasi perusahaan yaitu laba kotor dikurangi dengan sejumlah penjualan, biaya administrasi dan umum.</w:t>
      </w:r>
    </w:p>
    <w:p w:rsidR="00695DF8" w:rsidRPr="00065042" w:rsidRDefault="00695DF8" w:rsidP="00695DF8">
      <w:pPr>
        <w:pStyle w:val="BodyText0"/>
        <w:numPr>
          <w:ilvl w:val="0"/>
          <w:numId w:val="5"/>
        </w:numPr>
        <w:autoSpaceDE/>
        <w:autoSpaceDN/>
        <w:spacing w:line="480" w:lineRule="auto"/>
        <w:ind w:left="567" w:hanging="340"/>
        <w:jc w:val="both"/>
        <w:rPr>
          <w:color w:val="0D0D0D"/>
        </w:rPr>
      </w:pPr>
      <w:r w:rsidRPr="00065042">
        <w:rPr>
          <w:color w:val="0D0D0D"/>
          <w:lang w:bidi="id-ID"/>
        </w:rPr>
        <w:t>Laba bersih sebelum potongan pajak, merupakan pendapatan perusahaan secara keseluruhan sebelum potongan pajak perseroan, yaitu perolehan apabila laba dikurangi atau ditambah dengan selisih pendapatan dan biaya-biaya lain-lain.</w:t>
      </w:r>
    </w:p>
    <w:p w:rsidR="00695DF8" w:rsidRPr="00065042" w:rsidRDefault="00695DF8" w:rsidP="00695DF8">
      <w:pPr>
        <w:pStyle w:val="BodyText0"/>
        <w:numPr>
          <w:ilvl w:val="0"/>
          <w:numId w:val="5"/>
        </w:numPr>
        <w:autoSpaceDE/>
        <w:autoSpaceDN/>
        <w:spacing w:line="480" w:lineRule="auto"/>
        <w:ind w:left="567" w:hanging="340"/>
        <w:jc w:val="both"/>
        <w:rPr>
          <w:color w:val="0D0D0D"/>
        </w:rPr>
      </w:pPr>
      <w:r w:rsidRPr="00065042">
        <w:rPr>
          <w:color w:val="0D0D0D"/>
          <w:lang w:bidi="id-ID"/>
        </w:rPr>
        <w:t>Laba kotor sesudah potongan pajak yaitu laba bersih setelah ditambah atau dikurangi dengan pendapatan dan biaya nonoperasi dan dikurangi dengan pajak perseroan.</w:t>
      </w:r>
    </w:p>
    <w:p w:rsidR="00695DF8" w:rsidRPr="00065042" w:rsidRDefault="00695DF8" w:rsidP="00695DF8">
      <w:pPr>
        <w:pStyle w:val="Heading40"/>
        <w:keepNext/>
        <w:keepLines/>
        <w:numPr>
          <w:ilvl w:val="1"/>
          <w:numId w:val="18"/>
        </w:numPr>
        <w:ind w:left="709" w:hanging="709"/>
        <w:outlineLvl w:val="1"/>
        <w:rPr>
          <w:color w:val="0D0D0D"/>
          <w:sz w:val="24"/>
          <w:szCs w:val="24"/>
        </w:rPr>
      </w:pPr>
      <w:bookmarkStart w:id="25" w:name="bookmark35"/>
      <w:bookmarkStart w:id="26" w:name="_Toc199964699"/>
      <w:r w:rsidRPr="00065042">
        <w:rPr>
          <w:color w:val="0D0D0D"/>
          <w:sz w:val="24"/>
          <w:szCs w:val="24"/>
          <w:lang w:val="id-ID" w:eastAsia="id-ID" w:bidi="id-ID"/>
        </w:rPr>
        <w:lastRenderedPageBreak/>
        <w:t>Metode Penetapan Harga Pokok Produk</w:t>
      </w:r>
      <w:bookmarkEnd w:id="25"/>
      <w:bookmarkEnd w:id="26"/>
    </w:p>
    <w:p w:rsidR="00695DF8" w:rsidRPr="00065042" w:rsidRDefault="00695DF8" w:rsidP="00695DF8">
      <w:pPr>
        <w:pStyle w:val="BodyText0"/>
        <w:spacing w:line="480" w:lineRule="auto"/>
        <w:ind w:firstLine="709"/>
        <w:jc w:val="both"/>
        <w:rPr>
          <w:color w:val="0D0D0D"/>
        </w:rPr>
      </w:pPr>
      <w:r w:rsidRPr="00065042">
        <w:rPr>
          <w:color w:val="0D0D0D"/>
          <w:lang w:bidi="id-ID"/>
        </w:rPr>
        <w:t>Ada beberapa metode yang dapat digunakan sebagai rancangan dan variasi, dalam penetapan harga menurut Marras (2008), harga dapat ditentukan atau dihitung :</w:t>
      </w:r>
    </w:p>
    <w:p w:rsidR="00695DF8" w:rsidRPr="00065042" w:rsidRDefault="00695DF8" w:rsidP="00695DF8">
      <w:pPr>
        <w:pStyle w:val="BodyText0"/>
        <w:numPr>
          <w:ilvl w:val="0"/>
          <w:numId w:val="6"/>
        </w:numPr>
        <w:autoSpaceDE/>
        <w:autoSpaceDN/>
        <w:spacing w:line="480" w:lineRule="auto"/>
        <w:ind w:left="426" w:hanging="420"/>
        <w:jc w:val="both"/>
        <w:rPr>
          <w:color w:val="0D0D0D"/>
        </w:rPr>
      </w:pPr>
      <w:r w:rsidRPr="00065042">
        <w:rPr>
          <w:color w:val="0D0D0D"/>
          <w:lang w:bidi="id-ID"/>
        </w:rPr>
        <w:t>Harga didasarkan pada biaya total ditambah laba yang diinginkan (</w:t>
      </w:r>
      <w:r w:rsidRPr="00065042">
        <w:rPr>
          <w:i/>
          <w:iCs/>
          <w:color w:val="0D0D0D"/>
          <w:lang w:bidi="id-ID"/>
        </w:rPr>
        <w:t>cost plus pricing method</w:t>
      </w:r>
      <w:r w:rsidRPr="00065042">
        <w:rPr>
          <w:color w:val="0D0D0D"/>
          <w:lang w:bidi="id-ID"/>
        </w:rPr>
        <w:t>). Metode penetapan harga ini adalah metode yang paling sederhana di mana penjualan atau produsen menetapkan harga jual untuk satu barang yang besarnya sama dengan jumlah laba yang diinginkan (</w:t>
      </w:r>
      <w:r w:rsidRPr="00065042">
        <w:rPr>
          <w:i/>
          <w:iCs/>
          <w:color w:val="0D0D0D"/>
          <w:lang w:bidi="id-ID"/>
        </w:rPr>
        <w:t>margin</w:t>
      </w:r>
      <w:r w:rsidRPr="00065042">
        <w:rPr>
          <w:color w:val="0D0D0D"/>
          <w:lang w:bidi="id-ID"/>
        </w:rPr>
        <w:t xml:space="preserve">) pada tiap-tiap unit tersebut sehingga formula menjadi; </w:t>
      </w:r>
      <w:r w:rsidRPr="00065042">
        <w:rPr>
          <w:i/>
          <w:iCs/>
          <w:color w:val="0D0D0D"/>
          <w:lang w:bidi="id-ID"/>
        </w:rPr>
        <w:t>cost plus pricing method</w:t>
      </w:r>
      <w:r w:rsidRPr="00065042">
        <w:rPr>
          <w:color w:val="0D0D0D"/>
          <w:lang w:bidi="id-ID"/>
        </w:rPr>
        <w:t xml:space="preserve"> = Biaya total + laba = Harga jual. Metode ini mempertimbangkan bahwa ada bermacam-macam jenis biaya dan biaya ini dipengaruhi secara berbeda oleh kenaikan atau penurunan keluaran (</w:t>
      </w:r>
      <w:r w:rsidRPr="00065042">
        <w:rPr>
          <w:i/>
          <w:iCs/>
          <w:color w:val="0D0D0D"/>
          <w:lang w:bidi="id-ID"/>
        </w:rPr>
        <w:t>output</w:t>
      </w:r>
      <w:r w:rsidRPr="00065042">
        <w:rPr>
          <w:color w:val="0D0D0D"/>
          <w:lang w:bidi="id-ID"/>
        </w:rPr>
        <w:t>) hasil nyata.</w:t>
      </w:r>
    </w:p>
    <w:p w:rsidR="00695DF8" w:rsidRPr="00065042" w:rsidRDefault="00695DF8" w:rsidP="00695DF8">
      <w:pPr>
        <w:pStyle w:val="BodyText0"/>
        <w:spacing w:line="480" w:lineRule="auto"/>
        <w:ind w:left="426"/>
        <w:jc w:val="both"/>
        <w:rPr>
          <w:color w:val="0D0D0D"/>
        </w:rPr>
      </w:pPr>
      <w:r w:rsidRPr="00065042">
        <w:rPr>
          <w:i/>
          <w:iCs/>
          <w:color w:val="0D0D0D"/>
          <w:lang w:bidi="id-ID"/>
        </w:rPr>
        <w:t>Mark Up Pricing Method Variasi</w:t>
      </w:r>
      <w:r w:rsidRPr="00065042">
        <w:rPr>
          <w:color w:val="0D0D0D"/>
          <w:lang w:bidi="id-ID"/>
        </w:rPr>
        <w:t xml:space="preserve"> lain dari metode </w:t>
      </w:r>
      <w:r w:rsidRPr="00065042">
        <w:rPr>
          <w:i/>
          <w:iCs/>
          <w:color w:val="0D0D0D"/>
          <w:lang w:bidi="id-ID"/>
        </w:rPr>
        <w:t>costplux</w:t>
      </w:r>
      <w:r w:rsidRPr="00065042">
        <w:rPr>
          <w:color w:val="0D0D0D"/>
          <w:lang w:bidi="id-ID"/>
        </w:rPr>
        <w:t xml:space="preserve"> adalah </w:t>
      </w:r>
      <w:r w:rsidRPr="00065042">
        <w:rPr>
          <w:i/>
          <w:iCs/>
          <w:color w:val="0D0D0D"/>
          <w:lang w:bidi="id-ID"/>
        </w:rPr>
        <w:t>mark up pricing method</w:t>
      </w:r>
      <w:r w:rsidRPr="00065042">
        <w:rPr>
          <w:color w:val="0D0D0D"/>
          <w:lang w:bidi="id-ID"/>
        </w:rPr>
        <w:t xml:space="preserve"> yang banyak dipakai oleh pedagang. Para pedagang yang membeli barang-barang dagangan akan menentukan harga jualnya setelah menambah harga belinya sejumlah </w:t>
      </w:r>
      <w:r w:rsidRPr="00065042">
        <w:rPr>
          <w:i/>
          <w:iCs/>
          <w:color w:val="0D0D0D"/>
          <w:lang w:bidi="id-ID"/>
        </w:rPr>
        <w:t>mar up</w:t>
      </w:r>
      <w:r w:rsidRPr="00065042">
        <w:rPr>
          <w:color w:val="0D0D0D"/>
          <w:lang w:bidi="id-ID"/>
        </w:rPr>
        <w:t xml:space="preserve"> (kelebihan harga jual di atas harga belinya). Jadi formulanya menjadi:</w:t>
      </w:r>
    </w:p>
    <w:p w:rsidR="00695DF8" w:rsidRPr="00065042" w:rsidRDefault="00695DF8" w:rsidP="00695DF8">
      <w:pPr>
        <w:pStyle w:val="BodyText0"/>
        <w:spacing w:line="480" w:lineRule="auto"/>
        <w:jc w:val="center"/>
        <w:rPr>
          <w:color w:val="0D0D0D"/>
        </w:rPr>
      </w:pPr>
      <w:r w:rsidRPr="00065042">
        <w:rPr>
          <w:color w:val="0D0D0D"/>
          <w:lang w:bidi="id-ID"/>
        </w:rPr>
        <w:t xml:space="preserve">Harga Beli + </w:t>
      </w:r>
      <w:r w:rsidRPr="00065042">
        <w:rPr>
          <w:i/>
          <w:iCs/>
          <w:color w:val="0D0D0D"/>
          <w:lang w:bidi="id-ID"/>
        </w:rPr>
        <w:t>Mark Up</w:t>
      </w:r>
      <w:r w:rsidRPr="00065042">
        <w:rPr>
          <w:color w:val="0D0D0D"/>
          <w:lang w:bidi="id-ID"/>
        </w:rPr>
        <w:t xml:space="preserve"> = Harga Jual</w:t>
      </w:r>
    </w:p>
    <w:p w:rsidR="00695DF8" w:rsidRPr="00065042" w:rsidRDefault="00695DF8" w:rsidP="00695DF8">
      <w:pPr>
        <w:pStyle w:val="BodyText0"/>
        <w:numPr>
          <w:ilvl w:val="0"/>
          <w:numId w:val="6"/>
        </w:numPr>
        <w:autoSpaceDE/>
        <w:autoSpaceDN/>
        <w:spacing w:line="480" w:lineRule="auto"/>
        <w:ind w:left="426" w:hanging="360"/>
        <w:jc w:val="both"/>
        <w:rPr>
          <w:color w:val="0D0D0D"/>
        </w:rPr>
      </w:pPr>
      <w:r w:rsidRPr="00065042">
        <w:rPr>
          <w:color w:val="0D0D0D"/>
          <w:lang w:bidi="id-ID"/>
        </w:rPr>
        <w:lastRenderedPageBreak/>
        <w:t>Harga yang berdasarkan pada keseimbangan antara permintaan dan suplai. Metode penetapan harga yang lain adalah metode menentukan harga terbaik demi tercapainya laba yang optimal melalui keseimbangan antara biaya dengan permintaan pasar. Metode ini memang cocok bagi perusahaan yang tujuan penetapan harga-harganya memaksimalkan laba. Dalam menentukan harga dan mendayagunakannya tentunya perlu pemahaman tentang konsep-konsep istilah berikut seperti;</w:t>
      </w:r>
    </w:p>
    <w:p w:rsidR="00695DF8" w:rsidRPr="00065042" w:rsidRDefault="00695DF8" w:rsidP="00695DF8">
      <w:pPr>
        <w:pStyle w:val="BodyText0"/>
        <w:numPr>
          <w:ilvl w:val="0"/>
          <w:numId w:val="7"/>
        </w:numPr>
        <w:autoSpaceDE/>
        <w:autoSpaceDN/>
        <w:spacing w:line="480" w:lineRule="auto"/>
        <w:ind w:left="1080" w:hanging="513"/>
        <w:jc w:val="both"/>
        <w:rPr>
          <w:color w:val="0D0D0D"/>
        </w:rPr>
      </w:pPr>
      <w:r w:rsidRPr="00065042">
        <w:rPr>
          <w:color w:val="0D0D0D"/>
          <w:lang w:bidi="id-ID"/>
        </w:rPr>
        <w:t xml:space="preserve">Biaya tetap total (total </w:t>
      </w:r>
      <w:r w:rsidRPr="00065042">
        <w:rPr>
          <w:i/>
          <w:iCs/>
          <w:color w:val="0D0D0D"/>
          <w:lang w:bidi="id-ID"/>
        </w:rPr>
        <w:t>fixed cost</w:t>
      </w:r>
      <w:r w:rsidRPr="00065042">
        <w:rPr>
          <w:color w:val="0D0D0D"/>
          <w:lang w:bidi="id-ID"/>
        </w:rPr>
        <w:t>).</w:t>
      </w:r>
    </w:p>
    <w:p w:rsidR="00695DF8" w:rsidRPr="00065042" w:rsidRDefault="00695DF8" w:rsidP="00695DF8">
      <w:pPr>
        <w:pStyle w:val="BodyText0"/>
        <w:numPr>
          <w:ilvl w:val="0"/>
          <w:numId w:val="7"/>
        </w:numPr>
        <w:autoSpaceDE/>
        <w:autoSpaceDN/>
        <w:spacing w:line="480" w:lineRule="auto"/>
        <w:ind w:left="1080" w:hanging="513"/>
        <w:jc w:val="both"/>
        <w:rPr>
          <w:color w:val="0D0D0D"/>
        </w:rPr>
      </w:pPr>
      <w:r w:rsidRPr="00065042">
        <w:rPr>
          <w:color w:val="0D0D0D"/>
          <w:lang w:bidi="id-ID"/>
        </w:rPr>
        <w:t>Biaya Variabel (</w:t>
      </w:r>
      <w:r w:rsidRPr="00065042">
        <w:rPr>
          <w:i/>
          <w:iCs/>
          <w:color w:val="0D0D0D"/>
          <w:lang w:bidi="id-ID"/>
        </w:rPr>
        <w:t>Variable cost</w:t>
      </w:r>
      <w:r w:rsidRPr="00065042">
        <w:rPr>
          <w:color w:val="0D0D0D"/>
          <w:lang w:bidi="id-ID"/>
        </w:rPr>
        <w:t>).</w:t>
      </w:r>
    </w:p>
    <w:p w:rsidR="00695DF8" w:rsidRPr="00065042" w:rsidRDefault="00695DF8" w:rsidP="00695DF8">
      <w:pPr>
        <w:pStyle w:val="BodyText0"/>
        <w:numPr>
          <w:ilvl w:val="0"/>
          <w:numId w:val="7"/>
        </w:numPr>
        <w:autoSpaceDE/>
        <w:autoSpaceDN/>
        <w:spacing w:line="480" w:lineRule="auto"/>
        <w:ind w:left="1080" w:hanging="513"/>
        <w:jc w:val="both"/>
        <w:rPr>
          <w:color w:val="0D0D0D"/>
        </w:rPr>
      </w:pPr>
      <w:r w:rsidRPr="00065042">
        <w:rPr>
          <w:color w:val="0D0D0D"/>
          <w:lang w:bidi="id-ID"/>
        </w:rPr>
        <w:t xml:space="preserve">Biaya Total (total </w:t>
      </w:r>
      <w:r w:rsidRPr="00065042">
        <w:rPr>
          <w:i/>
          <w:iCs/>
          <w:color w:val="0D0D0D"/>
          <w:lang w:bidi="id-ID"/>
        </w:rPr>
        <w:t>cost</w:t>
      </w:r>
      <w:r w:rsidRPr="00065042">
        <w:rPr>
          <w:color w:val="0D0D0D"/>
          <w:lang w:bidi="id-ID"/>
        </w:rPr>
        <w:t>).</w:t>
      </w:r>
    </w:p>
    <w:p w:rsidR="00695DF8" w:rsidRPr="00065042" w:rsidRDefault="00695DF8" w:rsidP="00695DF8">
      <w:pPr>
        <w:pStyle w:val="BodyText0"/>
        <w:numPr>
          <w:ilvl w:val="0"/>
          <w:numId w:val="7"/>
        </w:numPr>
        <w:autoSpaceDE/>
        <w:autoSpaceDN/>
        <w:spacing w:line="480" w:lineRule="auto"/>
        <w:ind w:left="1080" w:hanging="513"/>
        <w:jc w:val="both"/>
        <w:rPr>
          <w:color w:val="0D0D0D"/>
        </w:rPr>
      </w:pPr>
      <w:r w:rsidRPr="00065042">
        <w:rPr>
          <w:color w:val="0D0D0D"/>
          <w:lang w:bidi="id-ID"/>
        </w:rPr>
        <w:t>Biaya marginal (</w:t>
      </w:r>
      <w:r w:rsidRPr="00065042">
        <w:rPr>
          <w:i/>
          <w:iCs/>
          <w:color w:val="0D0D0D"/>
          <w:lang w:bidi="id-ID"/>
        </w:rPr>
        <w:t>marginal cost</w:t>
      </w:r>
      <w:r w:rsidRPr="00065042">
        <w:rPr>
          <w:color w:val="0D0D0D"/>
          <w:lang w:bidi="id-ID"/>
        </w:rPr>
        <w:t>).</w:t>
      </w:r>
    </w:p>
    <w:p w:rsidR="00695DF8" w:rsidRPr="00065042" w:rsidRDefault="00695DF8" w:rsidP="00695DF8">
      <w:pPr>
        <w:pStyle w:val="BodyText0"/>
        <w:spacing w:line="480" w:lineRule="auto"/>
        <w:ind w:left="426"/>
        <w:jc w:val="both"/>
        <w:rPr>
          <w:color w:val="0D0D0D"/>
        </w:rPr>
      </w:pPr>
      <w:r w:rsidRPr="00065042">
        <w:rPr>
          <w:color w:val="0D0D0D"/>
          <w:lang w:bidi="id-ID"/>
        </w:rPr>
        <w:t xml:space="preserve">Analisa </w:t>
      </w:r>
      <w:r w:rsidRPr="00065042">
        <w:rPr>
          <w:i/>
          <w:iCs/>
          <w:color w:val="0D0D0D"/>
          <w:lang w:bidi="id-ID"/>
        </w:rPr>
        <w:t>suplai</w:t>
      </w:r>
      <w:r w:rsidRPr="00065042">
        <w:rPr>
          <w:color w:val="0D0D0D"/>
          <w:lang w:bidi="id-ID"/>
        </w:rPr>
        <w:t xml:space="preserve"> dan permintaan yang dipakai sebagai dasar penetapan harga kurang didayagunakan dalam kalangan bisnis. Menurut mereka analisa ini hanya masa lalu, tidak bisa didayagunakan sebagai pegangan praktis dalam penetapan harga sekarang dan akan datang.</w:t>
      </w:r>
    </w:p>
    <w:p w:rsidR="00695DF8" w:rsidRPr="00065042" w:rsidRDefault="00695DF8" w:rsidP="00695DF8">
      <w:pPr>
        <w:pStyle w:val="BodyText0"/>
        <w:numPr>
          <w:ilvl w:val="0"/>
          <w:numId w:val="6"/>
        </w:numPr>
        <w:autoSpaceDE/>
        <w:autoSpaceDN/>
        <w:spacing w:line="480" w:lineRule="auto"/>
        <w:ind w:left="426" w:hanging="426"/>
        <w:jc w:val="both"/>
        <w:rPr>
          <w:color w:val="0D0D0D"/>
        </w:rPr>
      </w:pPr>
      <w:r w:rsidRPr="00065042">
        <w:rPr>
          <w:color w:val="0D0D0D"/>
          <w:lang w:bidi="id-ID"/>
        </w:rPr>
        <w:t xml:space="preserve">Penetapan harga yang ditetapkan atas dasar kekuatan pasar. Penetapan harga yang ditetapkan atas dasar kekuatan pasar adalah suatu metode penetapan harga yang </w:t>
      </w:r>
      <w:r w:rsidRPr="00065042">
        <w:rPr>
          <w:color w:val="0D0D0D"/>
          <w:lang w:bidi="id-ID"/>
        </w:rPr>
        <w:lastRenderedPageBreak/>
        <w:t xml:space="preserve">berorientasi pada kekuatan pasar di mana harga akan menentukan harga jualnya setelah menambah harga belinya sejumlah </w:t>
      </w:r>
      <w:r w:rsidRPr="00065042">
        <w:rPr>
          <w:i/>
          <w:iCs/>
          <w:color w:val="0D0D0D"/>
          <w:lang w:bidi="id-ID"/>
        </w:rPr>
        <w:t>mark up</w:t>
      </w:r>
      <w:r w:rsidRPr="00065042">
        <w:rPr>
          <w:color w:val="0D0D0D"/>
          <w:lang w:bidi="id-ID"/>
        </w:rPr>
        <w:t xml:space="preserve"> (kelebihan harga di atas harga belinya).</w:t>
      </w:r>
    </w:p>
    <w:p w:rsidR="00695DF8" w:rsidRPr="00065042" w:rsidRDefault="00695DF8" w:rsidP="00695DF8">
      <w:pPr>
        <w:pStyle w:val="BodyText0"/>
        <w:numPr>
          <w:ilvl w:val="0"/>
          <w:numId w:val="6"/>
        </w:numPr>
        <w:autoSpaceDE/>
        <w:autoSpaceDN/>
        <w:spacing w:line="480" w:lineRule="auto"/>
        <w:ind w:left="426" w:hanging="426"/>
        <w:jc w:val="both"/>
        <w:rPr>
          <w:color w:val="0D0D0D"/>
        </w:rPr>
      </w:pPr>
      <w:r w:rsidRPr="00065042">
        <w:rPr>
          <w:color w:val="0D0D0D"/>
          <w:lang w:bidi="id-ID"/>
        </w:rPr>
        <w:t>Harga berdasarkan keseimbangan antara suplai dan permintaan. Metode ini memang paling cocok bagi perusahaan yang tujuan penetapan harga- harganya memaksimalkan laba. Analisa permintaan dan suplai yang dipakai sebagai dasar penetapan harga kurang didayagunakan dalam kalangan bisnis.</w:t>
      </w:r>
    </w:p>
    <w:p w:rsidR="00695DF8" w:rsidRPr="00065042" w:rsidRDefault="00695DF8" w:rsidP="00695DF8">
      <w:pPr>
        <w:pStyle w:val="BodyText0"/>
        <w:numPr>
          <w:ilvl w:val="0"/>
          <w:numId w:val="6"/>
        </w:numPr>
        <w:autoSpaceDE/>
        <w:autoSpaceDN/>
        <w:spacing w:line="480" w:lineRule="auto"/>
        <w:ind w:left="426" w:hanging="426"/>
        <w:jc w:val="both"/>
        <w:rPr>
          <w:color w:val="0D0D0D"/>
        </w:rPr>
      </w:pPr>
      <w:r w:rsidRPr="00065042">
        <w:rPr>
          <w:color w:val="0D0D0D"/>
          <w:lang w:bidi="id-ID"/>
        </w:rPr>
        <w:t>Penetapan harga atas dasar kekuatan pasar. Penetapan harga ini merupakan suatu metode penetapan harga yang berorientasi pada kekuatan pasar dimana harga jual dapat ditetapkan sama dengan harga jual pesaing, di atas harga pesaing atau di bawah harga pesaing.</w:t>
      </w:r>
    </w:p>
    <w:p w:rsidR="00695DF8" w:rsidRPr="00065042" w:rsidRDefault="00695DF8" w:rsidP="00695DF8">
      <w:pPr>
        <w:pStyle w:val="BodyText0"/>
        <w:spacing w:line="480" w:lineRule="auto"/>
        <w:ind w:firstLine="580"/>
        <w:jc w:val="both"/>
        <w:rPr>
          <w:color w:val="0D0D0D"/>
        </w:rPr>
      </w:pPr>
      <w:r w:rsidRPr="00065042">
        <w:rPr>
          <w:color w:val="0D0D0D"/>
          <w:lang w:bidi="id-ID"/>
        </w:rPr>
        <w:t>Menurut Murti-John (2012) metode penetapan harga sebagai berikut:</w:t>
      </w:r>
    </w:p>
    <w:p w:rsidR="00695DF8" w:rsidRPr="00065042" w:rsidRDefault="00695DF8" w:rsidP="00695DF8">
      <w:pPr>
        <w:pStyle w:val="BodyText0"/>
        <w:numPr>
          <w:ilvl w:val="0"/>
          <w:numId w:val="8"/>
        </w:numPr>
        <w:autoSpaceDE/>
        <w:autoSpaceDN/>
        <w:spacing w:line="480" w:lineRule="auto"/>
        <w:ind w:left="993" w:hanging="280"/>
        <w:jc w:val="both"/>
        <w:rPr>
          <w:color w:val="0D0D0D"/>
        </w:rPr>
      </w:pPr>
      <w:r w:rsidRPr="00065042">
        <w:rPr>
          <w:color w:val="0D0D0D"/>
          <w:lang w:bidi="id-ID"/>
        </w:rPr>
        <w:t>Menghitung seluruh biaya tiap unit ditambah marjin tertentu (laba yang dikehendaki).</w:t>
      </w:r>
    </w:p>
    <w:p w:rsidR="00695DF8" w:rsidRPr="00065042" w:rsidRDefault="00695DF8" w:rsidP="00695DF8">
      <w:pPr>
        <w:pStyle w:val="BodyText0"/>
        <w:numPr>
          <w:ilvl w:val="0"/>
          <w:numId w:val="8"/>
        </w:numPr>
        <w:autoSpaceDE/>
        <w:autoSpaceDN/>
        <w:spacing w:line="480" w:lineRule="auto"/>
        <w:ind w:left="993" w:hanging="280"/>
        <w:jc w:val="both"/>
        <w:rPr>
          <w:color w:val="0D0D0D"/>
        </w:rPr>
      </w:pPr>
      <w:r w:rsidRPr="00065042">
        <w:rPr>
          <w:color w:val="0D0D0D"/>
          <w:lang w:bidi="id-ID"/>
        </w:rPr>
        <w:t xml:space="preserve">Menghitung terlebih dulu titik pulang pokok penjualan atau </w:t>
      </w:r>
      <w:r w:rsidRPr="00065042">
        <w:rPr>
          <w:i/>
          <w:iCs/>
          <w:color w:val="0D0D0D"/>
          <w:lang w:bidi="id-ID"/>
        </w:rPr>
        <w:t>break evenp point</w:t>
      </w:r>
      <w:r w:rsidRPr="00065042">
        <w:rPr>
          <w:color w:val="0D0D0D"/>
          <w:lang w:bidi="id-ID"/>
        </w:rPr>
        <w:t xml:space="preserve"> yaitu titik dimana jumlah penerimaan penjualan persis sama dengan seluruh </w:t>
      </w:r>
      <w:r w:rsidRPr="00065042">
        <w:rPr>
          <w:color w:val="0D0D0D"/>
          <w:lang w:bidi="id-ID"/>
        </w:rPr>
        <w:lastRenderedPageBreak/>
        <w:t xml:space="preserve">biaya yang dikeluarkan (Total Revenue = Total </w:t>
      </w:r>
      <w:r w:rsidRPr="00065042">
        <w:rPr>
          <w:i/>
          <w:iCs/>
          <w:color w:val="0D0D0D"/>
          <w:lang w:bidi="id-ID"/>
        </w:rPr>
        <w:t>cost</w:t>
      </w:r>
      <w:r w:rsidRPr="00065042">
        <w:rPr>
          <w:color w:val="0D0D0D"/>
          <w:lang w:bidi="id-ID"/>
        </w:rPr>
        <w:t>), apabila penjualan berada di bawah BEP, maka peusahaan menderita kerugian.</w:t>
      </w:r>
    </w:p>
    <w:p w:rsidR="00695DF8" w:rsidRPr="00065042" w:rsidRDefault="00695DF8" w:rsidP="00695DF8">
      <w:pPr>
        <w:pStyle w:val="BodyText0"/>
        <w:numPr>
          <w:ilvl w:val="0"/>
          <w:numId w:val="8"/>
        </w:numPr>
        <w:autoSpaceDE/>
        <w:autoSpaceDN/>
        <w:spacing w:line="480" w:lineRule="auto"/>
        <w:ind w:left="993" w:hanging="360"/>
        <w:jc w:val="both"/>
        <w:rPr>
          <w:color w:val="0D0D0D"/>
        </w:rPr>
      </w:pPr>
      <w:r w:rsidRPr="00065042">
        <w:rPr>
          <w:color w:val="0D0D0D"/>
          <w:lang w:bidi="id-ID"/>
        </w:rPr>
        <w:t>Menetapkan harga yang setinggi-tingginya. Hal ini biasanya mempunyai tujuan:</w:t>
      </w:r>
    </w:p>
    <w:p w:rsidR="00695DF8" w:rsidRPr="00065042" w:rsidRDefault="00695DF8" w:rsidP="00695DF8">
      <w:pPr>
        <w:pStyle w:val="BodyText0"/>
        <w:numPr>
          <w:ilvl w:val="0"/>
          <w:numId w:val="9"/>
        </w:numPr>
        <w:autoSpaceDE/>
        <w:autoSpaceDN/>
        <w:spacing w:line="480" w:lineRule="auto"/>
        <w:ind w:firstLine="1000"/>
        <w:jc w:val="both"/>
        <w:rPr>
          <w:color w:val="0D0D0D"/>
        </w:rPr>
      </w:pPr>
      <w:r w:rsidRPr="00065042">
        <w:rPr>
          <w:color w:val="0D0D0D"/>
          <w:lang w:bidi="id-ID"/>
        </w:rPr>
        <w:t>Untuk berjaga-jaga terhadap kekeliruan di dalam penetapan harga.</w:t>
      </w:r>
    </w:p>
    <w:p w:rsidR="00695DF8" w:rsidRPr="00065042" w:rsidRDefault="00695DF8" w:rsidP="00695DF8">
      <w:pPr>
        <w:pStyle w:val="BodyText0"/>
        <w:numPr>
          <w:ilvl w:val="0"/>
          <w:numId w:val="9"/>
        </w:numPr>
        <w:autoSpaceDE/>
        <w:autoSpaceDN/>
        <w:spacing w:line="480" w:lineRule="auto"/>
        <w:ind w:firstLine="1000"/>
        <w:jc w:val="both"/>
        <w:rPr>
          <w:color w:val="0D0D0D"/>
        </w:rPr>
      </w:pPr>
      <w:r w:rsidRPr="00065042">
        <w:rPr>
          <w:color w:val="0D0D0D"/>
          <w:lang w:bidi="id-ID"/>
        </w:rPr>
        <w:t>Untuk mempertinggi citra produk.</w:t>
      </w:r>
    </w:p>
    <w:p w:rsidR="00695DF8" w:rsidRPr="00065042" w:rsidRDefault="00695DF8" w:rsidP="00695DF8">
      <w:pPr>
        <w:pStyle w:val="BodyText0"/>
        <w:numPr>
          <w:ilvl w:val="0"/>
          <w:numId w:val="9"/>
        </w:numPr>
        <w:autoSpaceDE/>
        <w:autoSpaceDN/>
        <w:spacing w:line="480" w:lineRule="auto"/>
        <w:ind w:firstLine="1000"/>
        <w:jc w:val="both"/>
        <w:rPr>
          <w:color w:val="0D0D0D"/>
        </w:rPr>
      </w:pPr>
      <w:r w:rsidRPr="00065042">
        <w:rPr>
          <w:color w:val="0D0D0D"/>
          <w:lang w:bidi="id-ID"/>
        </w:rPr>
        <w:t>Untuk mencapi keuntungan per kesatuan produk yang tinggi.</w:t>
      </w:r>
    </w:p>
    <w:p w:rsidR="00695DF8" w:rsidRPr="00065042" w:rsidRDefault="00695DF8" w:rsidP="00695DF8">
      <w:pPr>
        <w:pStyle w:val="BodyText0"/>
        <w:spacing w:line="480" w:lineRule="auto"/>
        <w:jc w:val="both"/>
        <w:rPr>
          <w:color w:val="0D0D0D"/>
        </w:rPr>
      </w:pPr>
      <w:r w:rsidRPr="00065042">
        <w:rPr>
          <w:color w:val="0D0D0D"/>
          <w:lang w:bidi="id-ID"/>
        </w:rPr>
        <w:t>Kelemahan metode ini ialah:</w:t>
      </w:r>
    </w:p>
    <w:p w:rsidR="00695DF8" w:rsidRPr="00065042" w:rsidRDefault="00695DF8" w:rsidP="00695DF8">
      <w:pPr>
        <w:pStyle w:val="BodyText0"/>
        <w:numPr>
          <w:ilvl w:val="0"/>
          <w:numId w:val="10"/>
        </w:numPr>
        <w:autoSpaceDE/>
        <w:autoSpaceDN/>
        <w:spacing w:line="480" w:lineRule="auto"/>
        <w:ind w:left="426" w:hanging="426"/>
        <w:jc w:val="both"/>
        <w:rPr>
          <w:color w:val="0D0D0D"/>
        </w:rPr>
      </w:pPr>
      <w:r w:rsidRPr="00065042">
        <w:rPr>
          <w:color w:val="0D0D0D"/>
          <w:lang w:bidi="id-ID"/>
        </w:rPr>
        <w:t>Sulit untuk menemukan pembeli yang bersedia membeli produk baik produk itu masih baru maupun yang telah berada pada tahap kejenuhan.</w:t>
      </w:r>
    </w:p>
    <w:p w:rsidR="00695DF8" w:rsidRPr="00065042" w:rsidRDefault="00695DF8" w:rsidP="00695DF8">
      <w:pPr>
        <w:pStyle w:val="BodyText0"/>
        <w:numPr>
          <w:ilvl w:val="0"/>
          <w:numId w:val="10"/>
        </w:numPr>
        <w:autoSpaceDE/>
        <w:autoSpaceDN/>
        <w:spacing w:line="480" w:lineRule="auto"/>
        <w:ind w:left="426" w:hanging="440"/>
        <w:jc w:val="both"/>
        <w:rPr>
          <w:color w:val="0D0D0D"/>
        </w:rPr>
      </w:pPr>
      <w:r w:rsidRPr="00065042">
        <w:rPr>
          <w:color w:val="0D0D0D"/>
          <w:lang w:bidi="id-ID"/>
        </w:rPr>
        <w:t>Memberi kesempatan kepada pesaing untuk merebut konsumen.</w:t>
      </w:r>
    </w:p>
    <w:p w:rsidR="00695DF8" w:rsidRDefault="00695DF8" w:rsidP="00695DF8">
      <w:pPr>
        <w:pStyle w:val="BodyText0"/>
        <w:autoSpaceDE/>
        <w:autoSpaceDN/>
        <w:spacing w:line="480" w:lineRule="auto"/>
        <w:ind w:left="426"/>
        <w:jc w:val="both"/>
        <w:rPr>
          <w:color w:val="0D0D0D"/>
          <w:lang w:val="en-US"/>
        </w:rPr>
      </w:pPr>
      <w:r w:rsidRPr="00065042">
        <w:rPr>
          <w:color w:val="0D0D0D"/>
          <w:lang w:bidi="id-ID"/>
        </w:rPr>
        <w:t>Menetapkan harga yang serendah-rendahnya. Strategi ini dapat dipakai apabila perusahaan menginginkan volume penjualan yang tinggi dan laba tiap kesatuan produk relatif rendah. Namun demikian strategi ini dirasa lebih agresif dapat memperkuat kedudukan perusahaan di pasar.</w:t>
      </w:r>
      <w:r>
        <w:rPr>
          <w:color w:val="0D0D0D"/>
          <w:lang w:val="en-US"/>
        </w:rPr>
        <w:t xml:space="preserve"> </w:t>
      </w:r>
    </w:p>
    <w:p w:rsidR="00695DF8" w:rsidRPr="00065042" w:rsidRDefault="00695DF8" w:rsidP="00695DF8">
      <w:pPr>
        <w:pStyle w:val="BodyText0"/>
        <w:autoSpaceDE/>
        <w:autoSpaceDN/>
        <w:spacing w:line="480" w:lineRule="auto"/>
        <w:ind w:firstLine="567"/>
        <w:jc w:val="both"/>
        <w:rPr>
          <w:color w:val="0D0D0D"/>
        </w:rPr>
      </w:pPr>
      <w:r w:rsidRPr="00065042">
        <w:rPr>
          <w:color w:val="0D0D0D"/>
          <w:lang w:bidi="id-ID"/>
        </w:rPr>
        <w:t>Dalam penetapan harga, sering kita jumpai harga ditetapkan secara:</w:t>
      </w:r>
    </w:p>
    <w:p w:rsidR="00695DF8" w:rsidRPr="00065042" w:rsidRDefault="00695DF8" w:rsidP="00695DF8">
      <w:pPr>
        <w:pStyle w:val="BodyText0"/>
        <w:numPr>
          <w:ilvl w:val="0"/>
          <w:numId w:val="19"/>
        </w:numPr>
        <w:autoSpaceDE/>
        <w:autoSpaceDN/>
        <w:spacing w:line="480" w:lineRule="auto"/>
        <w:ind w:left="993" w:hanging="426"/>
        <w:jc w:val="both"/>
        <w:rPr>
          <w:color w:val="0D0D0D"/>
        </w:rPr>
      </w:pPr>
      <w:r w:rsidRPr="00065042">
        <w:rPr>
          <w:color w:val="0D0D0D"/>
          <w:lang w:bidi="id-ID"/>
        </w:rPr>
        <w:t xml:space="preserve">Psikologis. Penetapan harga ini biasanya diberikan pada para penyalur atau </w:t>
      </w:r>
      <w:r w:rsidRPr="00065042">
        <w:rPr>
          <w:color w:val="0D0D0D"/>
          <w:lang w:bidi="id-ID"/>
        </w:rPr>
        <w:lastRenderedPageBreak/>
        <w:t>pengecer.</w:t>
      </w:r>
    </w:p>
    <w:p w:rsidR="00695DF8" w:rsidRPr="00065042" w:rsidRDefault="00695DF8" w:rsidP="00695DF8">
      <w:pPr>
        <w:pStyle w:val="BodyText0"/>
        <w:numPr>
          <w:ilvl w:val="0"/>
          <w:numId w:val="19"/>
        </w:numPr>
        <w:autoSpaceDE/>
        <w:autoSpaceDN/>
        <w:spacing w:line="480" w:lineRule="auto"/>
        <w:ind w:left="993" w:hanging="426"/>
        <w:jc w:val="both"/>
        <w:rPr>
          <w:color w:val="0D0D0D"/>
        </w:rPr>
      </w:pPr>
      <w:r w:rsidRPr="00065042">
        <w:rPr>
          <w:color w:val="0D0D0D"/>
          <w:lang w:bidi="id-ID"/>
        </w:rPr>
        <w:t>Bertingkat. Penetapan ini juga lebih sering digunakan oleh pengecer daripada pedagang besar atau oleh perusahaan sendiri.</w:t>
      </w:r>
    </w:p>
    <w:p w:rsidR="00695DF8" w:rsidRPr="00065042" w:rsidRDefault="00695DF8" w:rsidP="00695DF8">
      <w:pPr>
        <w:pStyle w:val="BodyText0"/>
        <w:numPr>
          <w:ilvl w:val="0"/>
          <w:numId w:val="19"/>
        </w:numPr>
        <w:autoSpaceDE/>
        <w:autoSpaceDN/>
        <w:spacing w:line="480" w:lineRule="auto"/>
        <w:ind w:left="993" w:hanging="426"/>
        <w:jc w:val="both"/>
        <w:rPr>
          <w:color w:val="0D0D0D"/>
        </w:rPr>
      </w:pPr>
      <w:r w:rsidRPr="00065042">
        <w:rPr>
          <w:color w:val="0D0D0D"/>
          <w:lang w:bidi="id-ID"/>
        </w:rPr>
        <w:t>Pemberiaan potongan pembelian: di sini penjual memberikan potongan (</w:t>
      </w:r>
      <w:r w:rsidRPr="00065042">
        <w:rPr>
          <w:i/>
          <w:iCs/>
          <w:color w:val="0D0D0D"/>
          <w:lang w:bidi="id-ID"/>
        </w:rPr>
        <w:t>discount</w:t>
      </w:r>
      <w:r w:rsidRPr="00065042">
        <w:rPr>
          <w:color w:val="0D0D0D"/>
          <w:lang w:bidi="id-ID"/>
        </w:rPr>
        <w:t>) yaitu, pengurangan dari harga yang ada dan potongan ini diwujudkan dalam bentuk tunai.</w:t>
      </w:r>
    </w:p>
    <w:p w:rsidR="00695DF8" w:rsidRPr="00065042" w:rsidRDefault="00695DF8" w:rsidP="00695DF8">
      <w:pPr>
        <w:pStyle w:val="Heading40"/>
        <w:keepNext/>
        <w:keepLines/>
        <w:ind w:left="709" w:hanging="709"/>
        <w:outlineLvl w:val="1"/>
        <w:rPr>
          <w:color w:val="0D0D0D"/>
          <w:sz w:val="24"/>
          <w:szCs w:val="24"/>
        </w:rPr>
      </w:pPr>
      <w:bookmarkStart w:id="27" w:name="bookmark37"/>
      <w:bookmarkStart w:id="28" w:name="_Toc199964700"/>
      <w:r w:rsidRPr="00065042">
        <w:rPr>
          <w:color w:val="0D0D0D"/>
          <w:sz w:val="24"/>
          <w:szCs w:val="24"/>
          <w:lang w:eastAsia="id-ID" w:bidi="id-ID"/>
        </w:rPr>
        <w:t xml:space="preserve">2.5  </w:t>
      </w:r>
      <w:r>
        <w:rPr>
          <w:color w:val="0D0D0D"/>
          <w:sz w:val="24"/>
          <w:szCs w:val="24"/>
          <w:lang w:eastAsia="id-ID" w:bidi="id-ID"/>
        </w:rPr>
        <w:tab/>
      </w:r>
      <w:r w:rsidRPr="00065042">
        <w:rPr>
          <w:color w:val="0D0D0D"/>
          <w:sz w:val="24"/>
          <w:szCs w:val="24"/>
          <w:lang w:val="id-ID" w:eastAsia="id-ID" w:bidi="id-ID"/>
        </w:rPr>
        <w:t xml:space="preserve">Metode </w:t>
      </w:r>
      <w:r w:rsidRPr="00065042">
        <w:rPr>
          <w:i/>
          <w:iCs/>
          <w:color w:val="0D0D0D"/>
          <w:sz w:val="24"/>
          <w:szCs w:val="24"/>
          <w:lang w:val="id-ID" w:eastAsia="id-ID" w:bidi="id-ID"/>
        </w:rPr>
        <w:t>Break Even Point</w:t>
      </w:r>
      <w:r w:rsidRPr="00065042">
        <w:rPr>
          <w:color w:val="0D0D0D"/>
          <w:sz w:val="24"/>
          <w:szCs w:val="24"/>
          <w:lang w:val="id-ID" w:eastAsia="id-ID" w:bidi="id-ID"/>
        </w:rPr>
        <w:t xml:space="preserve"> (BEP)</w:t>
      </w:r>
      <w:bookmarkEnd w:id="27"/>
      <w:bookmarkEnd w:id="28"/>
    </w:p>
    <w:p w:rsidR="00695DF8" w:rsidRPr="00065042" w:rsidRDefault="00695DF8" w:rsidP="00695DF8">
      <w:pPr>
        <w:pStyle w:val="BodyText0"/>
        <w:spacing w:line="480" w:lineRule="auto"/>
        <w:ind w:firstLine="709"/>
        <w:jc w:val="both"/>
        <w:rPr>
          <w:color w:val="0D0D0D"/>
        </w:rPr>
      </w:pPr>
      <w:r w:rsidRPr="00065042">
        <w:rPr>
          <w:color w:val="0D0D0D"/>
          <w:lang w:bidi="id-ID"/>
        </w:rPr>
        <w:t>Menurut Alwi (2009:265) menyatakan bahwa “</w:t>
      </w:r>
      <w:r w:rsidRPr="00065042">
        <w:rPr>
          <w:i/>
          <w:iCs/>
          <w:color w:val="0D0D0D"/>
          <w:lang w:bidi="id-ID"/>
        </w:rPr>
        <w:t xml:space="preserve">break even point </w:t>
      </w:r>
      <w:r w:rsidRPr="00065042">
        <w:rPr>
          <w:color w:val="0D0D0D"/>
          <w:lang w:bidi="id-ID"/>
        </w:rPr>
        <w:t>adalah suatu keadaan dimana dalam operasi perusahaan, perusahaan itu tidak memperoleh laba dan tidak menderita rugi.</w:t>
      </w:r>
    </w:p>
    <w:p w:rsidR="00695DF8" w:rsidRPr="00065042" w:rsidRDefault="00695DF8" w:rsidP="00695DF8">
      <w:pPr>
        <w:pStyle w:val="BodyText0"/>
        <w:spacing w:line="480" w:lineRule="auto"/>
        <w:jc w:val="both"/>
        <w:rPr>
          <w:color w:val="0D0D0D"/>
        </w:rPr>
      </w:pPr>
      <w:r w:rsidRPr="00065042">
        <w:rPr>
          <w:color w:val="0D0D0D"/>
          <w:lang w:bidi="id-ID"/>
        </w:rPr>
        <w:t>Mulyadi (2007) menjelaskan bahwa:</w:t>
      </w:r>
      <w:r>
        <w:rPr>
          <w:color w:val="0D0D0D"/>
          <w:lang w:val="en-US"/>
        </w:rPr>
        <w:t xml:space="preserve"> </w:t>
      </w:r>
      <w:r w:rsidRPr="00065042">
        <w:rPr>
          <w:color w:val="0D0D0D"/>
          <w:lang w:bidi="id-ID"/>
        </w:rPr>
        <w:t>“impas adalah suatu keadaan diaman suatu usaha tidak memperoleh laba dan tidak memperoleh laba dan tidak menderita rugi, dengan kata lain suatu usaha dikatakan impas jika jumlah pendapatan (</w:t>
      </w:r>
      <w:r w:rsidRPr="00065042">
        <w:rPr>
          <w:i/>
          <w:iCs/>
          <w:color w:val="0D0D0D"/>
          <w:lang w:bidi="id-ID"/>
        </w:rPr>
        <w:t>revenue</w:t>
      </w:r>
      <w:r w:rsidRPr="00065042">
        <w:rPr>
          <w:color w:val="0D0D0D"/>
          <w:lang w:bidi="id-ID"/>
        </w:rPr>
        <w:t>) sama dengan jumlah biaya, atau apabila laba kontribusi hanya dapat digunakan untuk menutup biaya tetap saja”.</w:t>
      </w:r>
      <w:r>
        <w:rPr>
          <w:color w:val="0D0D0D"/>
          <w:lang w:val="en-US"/>
        </w:rPr>
        <w:t xml:space="preserve"> </w:t>
      </w:r>
      <w:r w:rsidRPr="00065042">
        <w:rPr>
          <w:color w:val="0D0D0D"/>
          <w:lang w:bidi="id-ID"/>
        </w:rPr>
        <w:t>Hansen dan Mowen (2011) menyatakan “</w:t>
      </w:r>
      <w:r w:rsidRPr="00065042">
        <w:rPr>
          <w:i/>
          <w:iCs/>
          <w:color w:val="0D0D0D"/>
          <w:lang w:bidi="id-ID"/>
        </w:rPr>
        <w:t>break even point is where total revenues equal costs, the point is zero profits</w:t>
      </w:r>
      <w:r w:rsidRPr="00065042">
        <w:rPr>
          <w:color w:val="0D0D0D"/>
          <w:lang w:bidi="id-ID"/>
        </w:rPr>
        <w:t>”.</w:t>
      </w:r>
    </w:p>
    <w:p w:rsidR="00695DF8" w:rsidRPr="00065042" w:rsidRDefault="00695DF8" w:rsidP="00695DF8">
      <w:pPr>
        <w:pStyle w:val="BodyText0"/>
        <w:spacing w:line="480" w:lineRule="auto"/>
        <w:ind w:firstLine="567"/>
        <w:jc w:val="both"/>
        <w:rPr>
          <w:color w:val="0D0D0D"/>
        </w:rPr>
      </w:pPr>
      <w:r w:rsidRPr="00065042">
        <w:rPr>
          <w:i/>
          <w:iCs/>
          <w:color w:val="0D0D0D"/>
          <w:lang w:bidi="id-ID"/>
        </w:rPr>
        <w:lastRenderedPageBreak/>
        <w:t>Break even point</w:t>
      </w:r>
      <w:r w:rsidRPr="00065042">
        <w:rPr>
          <w:color w:val="0D0D0D"/>
          <w:lang w:bidi="id-ID"/>
        </w:rPr>
        <w:t xml:space="preserve"> dapat diartikan sebagai suatu titik atau keadaan di mana perusahaan di dalam operasinya tidak memperoleh keuntungan dan tidak memderita rugi. Dengan kata lain, pada keadaan itu keuntungan dan kerugian sama dengan nol. Hal ini bisa terjadi, bila perusahaan di dalam operasinya menggunakan biaya tetap, dan volume penjualan hanya cukup untuk menutup biaya tetap dan variabel. Apabila penjualan hanya cukup menutup biaya variabel dan sebagian biaya tetap, maka perusahaan menderita rugi. Dan sebaliknya akan memperoleh keuntungan, bila penualan melebihi biaya variabel dan biaya tetap yang harus dikeluarkan.</w:t>
      </w:r>
    </w:p>
    <w:p w:rsidR="00695DF8" w:rsidRPr="00065042" w:rsidRDefault="00695DF8" w:rsidP="00695DF8">
      <w:pPr>
        <w:pStyle w:val="BodyText0"/>
        <w:spacing w:line="480" w:lineRule="auto"/>
        <w:ind w:firstLine="567"/>
        <w:jc w:val="both"/>
        <w:rPr>
          <w:color w:val="0D0D0D"/>
        </w:rPr>
      </w:pPr>
      <w:r w:rsidRPr="00065042">
        <w:rPr>
          <w:color w:val="0D0D0D"/>
          <w:lang w:bidi="id-ID"/>
        </w:rPr>
        <w:t xml:space="preserve">Analisis </w:t>
      </w:r>
      <w:r w:rsidRPr="00065042">
        <w:rPr>
          <w:i/>
          <w:iCs/>
          <w:color w:val="0D0D0D"/>
          <w:lang w:bidi="id-ID"/>
        </w:rPr>
        <w:t>break even point</w:t>
      </w:r>
      <w:r w:rsidRPr="00065042">
        <w:rPr>
          <w:color w:val="0D0D0D"/>
          <w:lang w:bidi="id-ID"/>
        </w:rPr>
        <w:t xml:space="preserve"> secara umum dapat memberikan informasi kepada pimpinan, bagaimana pola hubungan antara volume penjualan, </w:t>
      </w:r>
      <w:r w:rsidRPr="00065042">
        <w:rPr>
          <w:i/>
          <w:iCs/>
          <w:color w:val="0D0D0D"/>
          <w:lang w:bidi="id-ID"/>
        </w:rPr>
        <w:t xml:space="preserve">cost </w:t>
      </w:r>
      <w:r w:rsidRPr="00065042">
        <w:rPr>
          <w:color w:val="0D0D0D"/>
          <w:lang w:bidi="id-ID"/>
        </w:rPr>
        <w:t xml:space="preserve">dan tingkat keuntungan yang akan diperoleh pada level penjualan tertentu. Sehingga analisis </w:t>
      </w:r>
      <w:r w:rsidRPr="00065042">
        <w:rPr>
          <w:i/>
          <w:iCs/>
          <w:color w:val="0D0D0D"/>
          <w:lang w:bidi="id-ID"/>
        </w:rPr>
        <w:t>break even</w:t>
      </w:r>
      <w:r w:rsidRPr="00065042">
        <w:rPr>
          <w:color w:val="0D0D0D"/>
          <w:lang w:bidi="id-ID"/>
        </w:rPr>
        <w:t xml:space="preserve"> sering juga disebut dengan </w:t>
      </w:r>
      <w:r w:rsidRPr="00065042">
        <w:rPr>
          <w:i/>
          <w:iCs/>
          <w:color w:val="0D0D0D"/>
          <w:lang w:bidi="id-ID"/>
        </w:rPr>
        <w:t>cost volume</w:t>
      </w:r>
      <w:r w:rsidRPr="00065042">
        <w:rPr>
          <w:color w:val="0D0D0D"/>
          <w:lang w:bidi="id-ID"/>
        </w:rPr>
        <w:t xml:space="preserve">, </w:t>
      </w:r>
      <w:r w:rsidRPr="00065042">
        <w:rPr>
          <w:i/>
          <w:iCs/>
          <w:color w:val="0D0D0D"/>
          <w:lang w:bidi="id-ID"/>
        </w:rPr>
        <w:t>profit analysis</w:t>
      </w:r>
      <w:r w:rsidRPr="00065042">
        <w:rPr>
          <w:color w:val="0D0D0D"/>
          <w:lang w:bidi="id-ID"/>
        </w:rPr>
        <w:t>.</w:t>
      </w:r>
    </w:p>
    <w:p w:rsidR="00695DF8" w:rsidRPr="00065042" w:rsidRDefault="00695DF8" w:rsidP="00695DF8">
      <w:pPr>
        <w:pStyle w:val="BodyText0"/>
        <w:spacing w:line="480" w:lineRule="auto"/>
        <w:ind w:firstLine="567"/>
        <w:jc w:val="both"/>
        <w:rPr>
          <w:color w:val="0D0D0D"/>
        </w:rPr>
      </w:pPr>
      <w:r w:rsidRPr="00065042">
        <w:rPr>
          <w:color w:val="0D0D0D"/>
          <w:lang w:bidi="id-ID"/>
        </w:rPr>
        <w:t xml:space="preserve">Analisis </w:t>
      </w:r>
      <w:r w:rsidRPr="00065042">
        <w:rPr>
          <w:i/>
          <w:iCs/>
          <w:color w:val="0D0D0D"/>
          <w:lang w:bidi="id-ID"/>
        </w:rPr>
        <w:t>break even point</w:t>
      </w:r>
      <w:r w:rsidRPr="00065042">
        <w:rPr>
          <w:color w:val="0D0D0D"/>
          <w:lang w:bidi="id-ID"/>
        </w:rPr>
        <w:t xml:space="preserve"> dapat membantu pimpinan dalam mengambil keputusan antara lain mengenai:</w:t>
      </w:r>
    </w:p>
    <w:p w:rsidR="00695DF8" w:rsidRPr="00065042" w:rsidRDefault="00695DF8" w:rsidP="00695DF8">
      <w:pPr>
        <w:pStyle w:val="BodyText0"/>
        <w:numPr>
          <w:ilvl w:val="0"/>
          <w:numId w:val="11"/>
        </w:numPr>
        <w:autoSpaceDE/>
        <w:autoSpaceDN/>
        <w:spacing w:line="480" w:lineRule="auto"/>
        <w:ind w:left="567" w:hanging="280"/>
        <w:jc w:val="both"/>
        <w:rPr>
          <w:color w:val="0D0D0D"/>
        </w:rPr>
      </w:pPr>
      <w:r w:rsidRPr="00065042">
        <w:rPr>
          <w:color w:val="0D0D0D"/>
          <w:lang w:bidi="id-ID"/>
        </w:rPr>
        <w:t>Jumlah penjualan minimal yang harus dipertahankan agar perusahaan tidak mengalami kerugian.</w:t>
      </w:r>
    </w:p>
    <w:p w:rsidR="00695DF8" w:rsidRPr="00065042" w:rsidRDefault="00695DF8" w:rsidP="00695DF8">
      <w:pPr>
        <w:pStyle w:val="BodyText0"/>
        <w:numPr>
          <w:ilvl w:val="0"/>
          <w:numId w:val="11"/>
        </w:numPr>
        <w:autoSpaceDE/>
        <w:autoSpaceDN/>
        <w:spacing w:line="480" w:lineRule="auto"/>
        <w:ind w:left="567" w:hanging="280"/>
        <w:jc w:val="both"/>
        <w:rPr>
          <w:color w:val="0D0D0D"/>
        </w:rPr>
      </w:pPr>
      <w:r w:rsidRPr="00065042">
        <w:rPr>
          <w:color w:val="0D0D0D"/>
          <w:lang w:bidi="id-ID"/>
        </w:rPr>
        <w:lastRenderedPageBreak/>
        <w:t>Jumlah penjualan yang harus dicapai untuk memperoleh keuntungan tertentu.</w:t>
      </w:r>
    </w:p>
    <w:p w:rsidR="00695DF8" w:rsidRPr="00065042" w:rsidRDefault="00695DF8" w:rsidP="00695DF8">
      <w:pPr>
        <w:pStyle w:val="BodyText0"/>
        <w:numPr>
          <w:ilvl w:val="0"/>
          <w:numId w:val="11"/>
        </w:numPr>
        <w:autoSpaceDE/>
        <w:autoSpaceDN/>
        <w:spacing w:line="480" w:lineRule="auto"/>
        <w:ind w:left="567" w:hanging="280"/>
        <w:jc w:val="both"/>
        <w:rPr>
          <w:color w:val="0D0D0D"/>
        </w:rPr>
      </w:pPr>
      <w:r w:rsidRPr="00065042">
        <w:rPr>
          <w:color w:val="0D0D0D"/>
          <w:lang w:bidi="id-ID"/>
        </w:rPr>
        <w:t>Seberapa jauhkah berkurangnya penjualan agar perusahaan tidak menderita rugi.</w:t>
      </w:r>
    </w:p>
    <w:p w:rsidR="00695DF8" w:rsidRPr="00065042" w:rsidRDefault="00695DF8" w:rsidP="00695DF8">
      <w:pPr>
        <w:pStyle w:val="BodyText0"/>
        <w:numPr>
          <w:ilvl w:val="0"/>
          <w:numId w:val="11"/>
        </w:numPr>
        <w:autoSpaceDE/>
        <w:autoSpaceDN/>
        <w:spacing w:line="480" w:lineRule="auto"/>
        <w:ind w:left="567" w:hanging="280"/>
        <w:jc w:val="both"/>
        <w:rPr>
          <w:color w:val="0D0D0D"/>
        </w:rPr>
      </w:pPr>
      <w:r w:rsidRPr="00065042">
        <w:rPr>
          <w:color w:val="0D0D0D"/>
          <w:lang w:bidi="id-ID"/>
        </w:rPr>
        <w:t>Untuk mengetahui bagaimana efek perubahan harga jual, biaya dan volume penjualan terhadap keuntungan yang akan diperoleh.</w:t>
      </w:r>
    </w:p>
    <w:p w:rsidR="00695DF8" w:rsidRPr="00065042" w:rsidRDefault="00695DF8" w:rsidP="00695DF8">
      <w:pPr>
        <w:pStyle w:val="BodyText0"/>
        <w:spacing w:line="480" w:lineRule="auto"/>
        <w:ind w:firstLine="580"/>
        <w:jc w:val="both"/>
        <w:rPr>
          <w:color w:val="0D0D0D"/>
        </w:rPr>
      </w:pPr>
      <w:r w:rsidRPr="00065042">
        <w:rPr>
          <w:color w:val="0D0D0D"/>
          <w:lang w:bidi="id-ID"/>
        </w:rPr>
        <w:t>Volume penjualan di mana penghasilannya (</w:t>
      </w:r>
      <w:r w:rsidRPr="00065042">
        <w:rPr>
          <w:i/>
          <w:iCs/>
          <w:color w:val="0D0D0D"/>
          <w:lang w:bidi="id-ID"/>
        </w:rPr>
        <w:t>revenue</w:t>
      </w:r>
      <w:r w:rsidRPr="00065042">
        <w:rPr>
          <w:color w:val="0D0D0D"/>
          <w:lang w:bidi="id-ID"/>
        </w:rPr>
        <w:t xml:space="preserve">) tepat sama besarnya dengan biaya totalnya, sehingga perusahaan tidak mendapatkan keuntungan atau menderita kerugian dinamakan </w:t>
      </w:r>
      <w:r w:rsidRPr="00065042">
        <w:rPr>
          <w:i/>
          <w:iCs/>
          <w:color w:val="0D0D0D"/>
          <w:lang w:bidi="id-ID"/>
        </w:rPr>
        <w:t>Break Even Point</w:t>
      </w:r>
      <w:r w:rsidRPr="00065042">
        <w:rPr>
          <w:color w:val="0D0D0D"/>
          <w:lang w:bidi="id-ID"/>
        </w:rPr>
        <w:t>.</w:t>
      </w:r>
    </w:p>
    <w:p w:rsidR="00695DF8" w:rsidRPr="00065042" w:rsidRDefault="00695DF8" w:rsidP="00695DF8">
      <w:pPr>
        <w:pStyle w:val="BodyText0"/>
        <w:spacing w:line="480" w:lineRule="auto"/>
        <w:ind w:firstLine="360"/>
        <w:jc w:val="both"/>
        <w:rPr>
          <w:color w:val="0D0D0D"/>
        </w:rPr>
      </w:pPr>
      <w:r w:rsidRPr="00065042">
        <w:rPr>
          <w:color w:val="0D0D0D"/>
          <w:lang w:bidi="id-ID"/>
        </w:rPr>
        <w:t>Rumusan untuk menghitung BEP = titik impas</w:t>
      </w:r>
    </w:p>
    <w:p w:rsidR="00695DF8" w:rsidRPr="00065042" w:rsidRDefault="00695DF8" w:rsidP="00695DF8">
      <w:pPr>
        <w:pStyle w:val="BodyText0"/>
        <w:numPr>
          <w:ilvl w:val="0"/>
          <w:numId w:val="12"/>
        </w:numPr>
        <w:tabs>
          <w:tab w:val="left" w:pos="779"/>
        </w:tabs>
        <w:autoSpaceDE/>
        <w:autoSpaceDN/>
        <w:spacing w:line="480" w:lineRule="auto"/>
        <w:ind w:firstLine="440"/>
        <w:jc w:val="both"/>
        <w:rPr>
          <w:color w:val="0D0D0D"/>
        </w:rPr>
      </w:pPr>
      <w:r w:rsidRPr="00065042">
        <w:rPr>
          <w:color w:val="0D0D0D"/>
          <w:lang w:bidi="id-ID"/>
        </w:rPr>
        <w:t>Atas dasar rupiah</w:t>
      </w:r>
    </w:p>
    <w:p w:rsidR="00695DF8" w:rsidRPr="00065042" w:rsidRDefault="00695DF8" w:rsidP="00695DF8">
      <w:pPr>
        <w:pStyle w:val="BodyText0"/>
        <w:rPr>
          <w:color w:val="0D0D0D"/>
        </w:rPr>
      </w:pPr>
      <w:r w:rsidRPr="00065042">
        <w:rPr>
          <w:color w:val="0D0D0D"/>
          <w:lang w:val="en-US" w:bidi="id-ID"/>
        </w:rPr>
        <w:t xml:space="preserve">                                                  </w:t>
      </w:r>
      <w:r w:rsidRPr="00065042">
        <w:rPr>
          <w:color w:val="0D0D0D"/>
          <w:lang w:bidi="id-ID"/>
        </w:rPr>
        <w:t>FC</w:t>
      </w:r>
    </w:p>
    <w:p w:rsidR="00695DF8" w:rsidRPr="00065042" w:rsidRDefault="00695DF8" w:rsidP="00695DF8">
      <w:pPr>
        <w:pStyle w:val="BodyText0"/>
        <w:tabs>
          <w:tab w:val="left" w:leader="hyphen" w:pos="3500"/>
        </w:tabs>
        <w:ind w:left="1820"/>
        <w:rPr>
          <w:color w:val="0D0D0D"/>
        </w:rPr>
      </w:pPr>
      <w:r w:rsidRPr="00065042">
        <w:rPr>
          <w:color w:val="0D0D0D"/>
          <w:lang w:bidi="id-ID"/>
        </w:rPr>
        <w:t>BEP (Rp) =</w:t>
      </w:r>
      <w:r w:rsidRPr="00065042">
        <w:rPr>
          <w:color w:val="0D0D0D"/>
          <w:lang w:bidi="id-ID"/>
        </w:rPr>
        <w:tab/>
      </w:r>
    </w:p>
    <w:p w:rsidR="00695DF8" w:rsidRPr="00065042" w:rsidRDefault="00695DF8" w:rsidP="00695DF8">
      <w:pPr>
        <w:pStyle w:val="BodyText0"/>
        <w:tabs>
          <w:tab w:val="left" w:leader="hyphen" w:pos="691"/>
        </w:tabs>
        <w:rPr>
          <w:color w:val="0D0D0D"/>
        </w:rPr>
      </w:pPr>
      <w:r w:rsidRPr="00065042">
        <w:rPr>
          <w:color w:val="0D0D0D"/>
          <w:lang w:val="en-US" w:bidi="id-ID"/>
        </w:rPr>
        <w:t xml:space="preserve">                                                    </w:t>
      </w:r>
      <w:r w:rsidRPr="00065042">
        <w:rPr>
          <w:color w:val="0D0D0D"/>
          <w:lang w:bidi="id-ID"/>
        </w:rPr>
        <w:t>1s</w:t>
      </w:r>
    </w:p>
    <w:p w:rsidR="00695DF8" w:rsidRPr="00065042" w:rsidRDefault="00695DF8" w:rsidP="00695DF8">
      <w:pPr>
        <w:pStyle w:val="BodyText0"/>
        <w:numPr>
          <w:ilvl w:val="0"/>
          <w:numId w:val="12"/>
        </w:numPr>
        <w:tabs>
          <w:tab w:val="left" w:pos="803"/>
        </w:tabs>
        <w:autoSpaceDE/>
        <w:autoSpaceDN/>
        <w:spacing w:line="480" w:lineRule="auto"/>
        <w:ind w:firstLine="440"/>
        <w:jc w:val="both"/>
        <w:rPr>
          <w:color w:val="0D0D0D"/>
        </w:rPr>
      </w:pPr>
      <w:r w:rsidRPr="00065042">
        <w:rPr>
          <w:color w:val="0D0D0D"/>
          <w:lang w:bidi="id-ID"/>
        </w:rPr>
        <w:t>Atas dasar unit</w:t>
      </w:r>
    </w:p>
    <w:p w:rsidR="00695DF8" w:rsidRPr="00065042" w:rsidRDefault="00695DF8" w:rsidP="00695DF8">
      <w:pPr>
        <w:pStyle w:val="BodyText0"/>
        <w:tabs>
          <w:tab w:val="right" w:pos="5874"/>
          <w:tab w:val="left" w:pos="6086"/>
        </w:tabs>
        <w:spacing w:line="480" w:lineRule="auto"/>
        <w:ind w:left="1240"/>
        <w:jc w:val="both"/>
        <w:rPr>
          <w:color w:val="0D0D0D"/>
        </w:rPr>
      </w:pPr>
      <w:r w:rsidRPr="00065042">
        <w:rPr>
          <w:color w:val="0D0D0D"/>
          <w:lang w:bidi="id-ID"/>
        </w:rPr>
        <w:t>BEP</w:t>
      </w:r>
      <w:r w:rsidRPr="00065042">
        <w:rPr>
          <w:color w:val="0D0D0D"/>
          <w:lang w:bidi="id-ID"/>
        </w:rPr>
        <w:tab/>
        <w:t>=</w:t>
      </w:r>
      <w:r w:rsidRPr="00065042">
        <w:rPr>
          <w:color w:val="0D0D0D"/>
          <w:lang w:bidi="id-ID"/>
        </w:rPr>
        <w:tab/>
        <w:t>TR - TC</w:t>
      </w:r>
    </w:p>
    <w:p w:rsidR="00695DF8" w:rsidRPr="00065042" w:rsidRDefault="00695DF8" w:rsidP="00695DF8">
      <w:pPr>
        <w:pStyle w:val="Tableofcontents0"/>
        <w:tabs>
          <w:tab w:val="right" w:pos="5874"/>
          <w:tab w:val="left" w:pos="6077"/>
        </w:tabs>
        <w:spacing w:line="480" w:lineRule="auto"/>
        <w:ind w:left="1240"/>
        <w:jc w:val="both"/>
        <w:rPr>
          <w:color w:val="0D0D0D"/>
          <w:sz w:val="24"/>
          <w:szCs w:val="24"/>
        </w:rPr>
      </w:pPr>
      <w:r w:rsidRPr="00065042">
        <w:rPr>
          <w:color w:val="0D0D0D"/>
          <w:sz w:val="24"/>
          <w:szCs w:val="24"/>
        </w:rPr>
        <w:fldChar w:fldCharType="begin"/>
      </w:r>
      <w:r w:rsidRPr="00065042">
        <w:rPr>
          <w:color w:val="0D0D0D"/>
          <w:sz w:val="24"/>
          <w:szCs w:val="24"/>
        </w:rPr>
        <w:instrText xml:space="preserve"> TOC \o "1-5" \h \z </w:instrText>
      </w:r>
      <w:r w:rsidRPr="00065042">
        <w:rPr>
          <w:color w:val="0D0D0D"/>
          <w:sz w:val="24"/>
          <w:szCs w:val="24"/>
        </w:rPr>
        <w:fldChar w:fldCharType="separate"/>
      </w:r>
      <w:r w:rsidRPr="00065042">
        <w:rPr>
          <w:color w:val="0D0D0D"/>
          <w:sz w:val="24"/>
          <w:szCs w:val="24"/>
        </w:rPr>
        <w:t>TR - TC</w:t>
      </w:r>
      <w:r w:rsidRPr="00065042">
        <w:rPr>
          <w:color w:val="0D0D0D"/>
          <w:sz w:val="24"/>
          <w:szCs w:val="24"/>
        </w:rPr>
        <w:tab/>
        <w:t>=</w:t>
      </w:r>
      <w:r w:rsidRPr="00065042">
        <w:rPr>
          <w:color w:val="0D0D0D"/>
          <w:sz w:val="24"/>
          <w:szCs w:val="24"/>
        </w:rPr>
        <w:tab/>
        <w:t>0</w:t>
      </w:r>
    </w:p>
    <w:p w:rsidR="00695DF8" w:rsidRPr="00065042" w:rsidRDefault="00695DF8" w:rsidP="00695DF8">
      <w:pPr>
        <w:pStyle w:val="Tableofcontents0"/>
        <w:tabs>
          <w:tab w:val="left" w:pos="2486"/>
          <w:tab w:val="left" w:pos="2722"/>
          <w:tab w:val="left" w:pos="3197"/>
          <w:tab w:val="right" w:pos="5874"/>
          <w:tab w:val="left" w:pos="6077"/>
        </w:tabs>
        <w:spacing w:line="480" w:lineRule="auto"/>
        <w:ind w:left="1240"/>
        <w:jc w:val="both"/>
        <w:rPr>
          <w:color w:val="0D0D0D"/>
          <w:sz w:val="24"/>
          <w:szCs w:val="24"/>
        </w:rPr>
      </w:pPr>
      <w:r w:rsidRPr="00065042">
        <w:rPr>
          <w:color w:val="0D0D0D"/>
          <w:sz w:val="24"/>
          <w:szCs w:val="24"/>
        </w:rPr>
        <w:t>(Unit Price</w:t>
      </w:r>
      <w:r w:rsidRPr="00065042">
        <w:rPr>
          <w:color w:val="0D0D0D"/>
          <w:sz w:val="24"/>
          <w:szCs w:val="24"/>
        </w:rPr>
        <w:tab/>
        <w:t>X</w:t>
      </w:r>
      <w:r w:rsidRPr="00065042">
        <w:rPr>
          <w:color w:val="0D0D0D"/>
          <w:sz w:val="24"/>
          <w:szCs w:val="24"/>
        </w:rPr>
        <w:tab/>
        <w:t>Q) -</w:t>
      </w:r>
      <w:r w:rsidRPr="00065042">
        <w:rPr>
          <w:color w:val="0D0D0D"/>
          <w:sz w:val="24"/>
          <w:szCs w:val="24"/>
        </w:rPr>
        <w:tab/>
        <w:t>TC</w:t>
      </w:r>
      <w:r w:rsidRPr="00065042">
        <w:rPr>
          <w:color w:val="0D0D0D"/>
          <w:sz w:val="24"/>
          <w:szCs w:val="24"/>
        </w:rPr>
        <w:tab/>
        <w:t>=</w:t>
      </w:r>
      <w:r w:rsidRPr="00065042">
        <w:rPr>
          <w:color w:val="0D0D0D"/>
          <w:sz w:val="24"/>
          <w:szCs w:val="24"/>
        </w:rPr>
        <w:tab/>
        <w:t>0</w:t>
      </w:r>
    </w:p>
    <w:p w:rsidR="00695DF8" w:rsidRPr="00065042" w:rsidRDefault="00695DF8" w:rsidP="00695DF8">
      <w:pPr>
        <w:pStyle w:val="Tableofcontents0"/>
        <w:tabs>
          <w:tab w:val="left" w:pos="2486"/>
          <w:tab w:val="left" w:pos="2722"/>
          <w:tab w:val="left" w:pos="3197"/>
          <w:tab w:val="center" w:pos="3682"/>
          <w:tab w:val="center" w:pos="3918"/>
          <w:tab w:val="right" w:pos="5874"/>
          <w:tab w:val="left" w:pos="6077"/>
        </w:tabs>
        <w:spacing w:line="480" w:lineRule="auto"/>
        <w:ind w:left="1240"/>
        <w:jc w:val="both"/>
        <w:rPr>
          <w:color w:val="0D0D0D"/>
          <w:sz w:val="24"/>
          <w:szCs w:val="24"/>
        </w:rPr>
      </w:pPr>
      <w:r w:rsidRPr="00065042">
        <w:rPr>
          <w:color w:val="0D0D0D"/>
          <w:sz w:val="24"/>
          <w:szCs w:val="24"/>
        </w:rPr>
        <w:t>(Unit Price</w:t>
      </w:r>
      <w:r w:rsidRPr="00065042">
        <w:rPr>
          <w:color w:val="0D0D0D"/>
          <w:sz w:val="24"/>
          <w:szCs w:val="24"/>
        </w:rPr>
        <w:tab/>
        <w:t>X</w:t>
      </w:r>
      <w:r w:rsidRPr="00065042">
        <w:rPr>
          <w:color w:val="0D0D0D"/>
          <w:sz w:val="24"/>
          <w:szCs w:val="24"/>
        </w:rPr>
        <w:tab/>
        <w:t>Q) -</w:t>
      </w:r>
      <w:r w:rsidRPr="00065042">
        <w:rPr>
          <w:color w:val="0D0D0D"/>
          <w:sz w:val="24"/>
          <w:szCs w:val="24"/>
        </w:rPr>
        <w:tab/>
        <w:t>(VC</w:t>
      </w:r>
      <w:r w:rsidRPr="00065042">
        <w:rPr>
          <w:color w:val="0D0D0D"/>
          <w:sz w:val="24"/>
          <w:szCs w:val="24"/>
        </w:rPr>
        <w:tab/>
        <w:t>+</w:t>
      </w:r>
      <w:r w:rsidRPr="00065042">
        <w:rPr>
          <w:color w:val="0D0D0D"/>
          <w:sz w:val="24"/>
          <w:szCs w:val="24"/>
        </w:rPr>
        <w:tab/>
        <w:t>FC)</w:t>
      </w:r>
      <w:r w:rsidRPr="00065042">
        <w:rPr>
          <w:color w:val="0D0D0D"/>
          <w:sz w:val="24"/>
          <w:szCs w:val="24"/>
        </w:rPr>
        <w:tab/>
        <w:t>=</w:t>
      </w:r>
      <w:r w:rsidRPr="00065042">
        <w:rPr>
          <w:color w:val="0D0D0D"/>
          <w:sz w:val="24"/>
          <w:szCs w:val="24"/>
        </w:rPr>
        <w:tab/>
        <w:t>0</w:t>
      </w:r>
    </w:p>
    <w:p w:rsidR="00695DF8" w:rsidRPr="00065042" w:rsidRDefault="00695DF8" w:rsidP="00695DF8">
      <w:pPr>
        <w:pStyle w:val="Tableofcontents0"/>
        <w:tabs>
          <w:tab w:val="left" w:pos="2486"/>
          <w:tab w:val="left" w:pos="2722"/>
          <w:tab w:val="left" w:pos="3197"/>
          <w:tab w:val="center" w:pos="3763"/>
          <w:tab w:val="right" w:pos="5874"/>
          <w:tab w:val="left" w:pos="6077"/>
        </w:tabs>
        <w:spacing w:line="480" w:lineRule="auto"/>
        <w:ind w:left="1240"/>
        <w:jc w:val="both"/>
        <w:rPr>
          <w:color w:val="0D0D0D"/>
          <w:sz w:val="24"/>
          <w:szCs w:val="24"/>
        </w:rPr>
      </w:pPr>
      <w:r w:rsidRPr="00065042">
        <w:rPr>
          <w:color w:val="0D0D0D"/>
          <w:sz w:val="24"/>
          <w:szCs w:val="24"/>
        </w:rPr>
        <w:lastRenderedPageBreak/>
        <w:t>(Unit Price</w:t>
      </w:r>
      <w:r w:rsidRPr="00065042">
        <w:rPr>
          <w:color w:val="0D0D0D"/>
          <w:sz w:val="24"/>
          <w:szCs w:val="24"/>
        </w:rPr>
        <w:tab/>
        <w:t>X</w:t>
      </w:r>
      <w:r w:rsidRPr="00065042">
        <w:rPr>
          <w:color w:val="0D0D0D"/>
          <w:sz w:val="24"/>
          <w:szCs w:val="24"/>
        </w:rPr>
        <w:tab/>
        <w:t>Q) -</w:t>
      </w:r>
      <w:r w:rsidRPr="00065042">
        <w:rPr>
          <w:color w:val="0D0D0D"/>
          <w:sz w:val="24"/>
          <w:szCs w:val="24"/>
        </w:rPr>
        <w:tab/>
        <w:t>(Q X</w:t>
      </w:r>
      <w:r w:rsidRPr="00065042">
        <w:rPr>
          <w:color w:val="0D0D0D"/>
          <w:sz w:val="24"/>
          <w:szCs w:val="24"/>
        </w:rPr>
        <w:tab/>
        <w:t>Unit VC + FC)</w:t>
      </w:r>
      <w:r w:rsidRPr="00065042">
        <w:rPr>
          <w:color w:val="0D0D0D"/>
          <w:sz w:val="24"/>
          <w:szCs w:val="24"/>
        </w:rPr>
        <w:tab/>
        <w:t>=</w:t>
      </w:r>
      <w:r w:rsidRPr="00065042">
        <w:rPr>
          <w:color w:val="0D0D0D"/>
          <w:sz w:val="24"/>
          <w:szCs w:val="24"/>
        </w:rPr>
        <w:tab/>
        <w:t>0</w:t>
      </w:r>
      <w:r w:rsidRPr="00065042">
        <w:rPr>
          <w:color w:val="0D0D0D"/>
          <w:sz w:val="24"/>
          <w:szCs w:val="24"/>
        </w:rPr>
        <w:fldChar w:fldCharType="end"/>
      </w:r>
    </w:p>
    <w:p w:rsidR="00695DF8" w:rsidRPr="00065042" w:rsidRDefault="00695DF8" w:rsidP="00695DF8">
      <w:pPr>
        <w:pStyle w:val="BodyText0"/>
        <w:tabs>
          <w:tab w:val="left" w:pos="5636"/>
        </w:tabs>
        <w:spacing w:line="480" w:lineRule="auto"/>
        <w:ind w:left="1220"/>
        <w:rPr>
          <w:color w:val="0D0D0D"/>
        </w:rPr>
      </w:pPr>
      <w:r w:rsidRPr="00065042">
        <w:rPr>
          <w:color w:val="0D0D0D"/>
          <w:lang w:bidi="id-ID"/>
        </w:rPr>
        <w:t>(Unit Price X Q) - (Q X Unit VC) - FC</w:t>
      </w:r>
      <w:r w:rsidRPr="00065042">
        <w:rPr>
          <w:color w:val="0D0D0D"/>
          <w:lang w:bidi="id-ID"/>
        </w:rPr>
        <w:tab/>
        <w:t>= 0</w:t>
      </w:r>
    </w:p>
    <w:p w:rsidR="00695DF8" w:rsidRPr="00065042" w:rsidRDefault="00695DF8" w:rsidP="00695DF8">
      <w:pPr>
        <w:pStyle w:val="BodyText0"/>
        <w:tabs>
          <w:tab w:val="left" w:pos="5636"/>
        </w:tabs>
        <w:spacing w:line="480" w:lineRule="auto"/>
        <w:ind w:left="1220"/>
        <w:rPr>
          <w:color w:val="0D0D0D"/>
        </w:rPr>
      </w:pPr>
      <w:r w:rsidRPr="00065042">
        <w:rPr>
          <w:color w:val="0D0D0D"/>
          <w:lang w:bidi="id-ID"/>
        </w:rPr>
        <w:t>(Unit Price X Q) - (Q X Unit VC) - FC</w:t>
      </w:r>
      <w:r w:rsidRPr="00065042">
        <w:rPr>
          <w:color w:val="0D0D0D"/>
          <w:lang w:bidi="id-ID"/>
        </w:rPr>
        <w:tab/>
        <w:t>= 0</w:t>
      </w:r>
    </w:p>
    <w:p w:rsidR="00695DF8" w:rsidRPr="00065042" w:rsidRDefault="00695DF8" w:rsidP="00695DF8">
      <w:pPr>
        <w:pStyle w:val="BodyText0"/>
        <w:spacing w:line="480" w:lineRule="auto"/>
        <w:ind w:left="1700"/>
        <w:rPr>
          <w:color w:val="0D0D0D"/>
        </w:rPr>
      </w:pPr>
      <w:r w:rsidRPr="00065042">
        <w:rPr>
          <w:color w:val="0D0D0D"/>
          <w:lang w:bidi="id-ID"/>
        </w:rPr>
        <w:t xml:space="preserve">_ </w:t>
      </w:r>
      <w:r w:rsidRPr="00065042">
        <w:rPr>
          <w:color w:val="0D0D0D"/>
          <w:vertAlign w:val="superscript"/>
          <w:lang w:bidi="id-ID"/>
        </w:rPr>
        <w:t>FC</w:t>
      </w:r>
    </w:p>
    <w:p w:rsidR="00695DF8" w:rsidRPr="00065042" w:rsidRDefault="00695DF8" w:rsidP="00695DF8">
      <w:pPr>
        <w:pStyle w:val="BodyText0"/>
        <w:spacing w:line="480" w:lineRule="auto"/>
        <w:ind w:left="1460"/>
        <w:rPr>
          <w:color w:val="0D0D0D"/>
        </w:rPr>
      </w:pPr>
      <w:r w:rsidRPr="00065042">
        <w:rPr>
          <w:color w:val="0D0D0D"/>
          <w:lang w:bidi="id-ID"/>
        </w:rPr>
        <w:t>$ (Unit Price — Unit VC)</w:t>
      </w:r>
    </w:p>
    <w:p w:rsidR="00695DF8" w:rsidRPr="00065042" w:rsidRDefault="00695DF8" w:rsidP="00695DF8">
      <w:pPr>
        <w:pStyle w:val="BodyText0"/>
        <w:spacing w:line="480" w:lineRule="auto"/>
        <w:ind w:left="1220"/>
        <w:rPr>
          <w:color w:val="0D0D0D"/>
        </w:rPr>
      </w:pPr>
      <w:r w:rsidRPr="00065042">
        <w:rPr>
          <w:color w:val="0D0D0D"/>
          <w:lang w:bidi="id-ID"/>
        </w:rPr>
        <w:t>Sehingga diperoleh rumus sebagai berikut :</w:t>
      </w:r>
    </w:p>
    <w:p w:rsidR="00695DF8" w:rsidRPr="00065042" w:rsidRDefault="00695DF8" w:rsidP="00695DF8">
      <w:pPr>
        <w:pStyle w:val="BodyText0"/>
        <w:rPr>
          <w:color w:val="0D0D0D"/>
        </w:rPr>
      </w:pPr>
      <w:r w:rsidRPr="00065042">
        <w:rPr>
          <w:i/>
          <w:iCs/>
          <w:color w:val="0D0D0D"/>
          <w:lang w:val="en-US" w:bidi="id-ID"/>
        </w:rPr>
        <w:t xml:space="preserve">                                                    </w:t>
      </w:r>
      <w:r w:rsidRPr="00065042">
        <w:rPr>
          <w:i/>
          <w:iCs/>
          <w:color w:val="0D0D0D"/>
          <w:lang w:bidi="id-ID"/>
        </w:rPr>
        <w:t>FC</w:t>
      </w:r>
    </w:p>
    <w:p w:rsidR="00695DF8" w:rsidRPr="00065042" w:rsidRDefault="00695DF8" w:rsidP="00695DF8">
      <w:pPr>
        <w:pStyle w:val="BodyText0"/>
        <w:tabs>
          <w:tab w:val="left" w:leader="hyphen" w:pos="3691"/>
        </w:tabs>
        <w:ind w:left="1860"/>
        <w:rPr>
          <w:color w:val="0D0D0D"/>
        </w:rPr>
      </w:pPr>
      <w:r w:rsidRPr="00065042">
        <w:rPr>
          <w:color w:val="0D0D0D"/>
          <w:lang w:bidi="id-ID"/>
        </w:rPr>
        <w:t>BEP (Q) =</w:t>
      </w:r>
      <w:r w:rsidRPr="00065042">
        <w:rPr>
          <w:color w:val="0D0D0D"/>
          <w:lang w:bidi="id-ID"/>
        </w:rPr>
        <w:tab/>
      </w:r>
    </w:p>
    <w:p w:rsidR="00695DF8" w:rsidRPr="00065042" w:rsidRDefault="00695DF8" w:rsidP="00695DF8">
      <w:pPr>
        <w:pStyle w:val="BodyText0"/>
        <w:rPr>
          <w:color w:val="0D0D0D"/>
        </w:rPr>
      </w:pPr>
      <w:r w:rsidRPr="00065042">
        <w:rPr>
          <w:color w:val="0D0D0D"/>
          <w:lang w:val="en-US" w:bidi="id-ID"/>
        </w:rPr>
        <w:t xml:space="preserve">                                                 </w:t>
      </w:r>
      <w:r w:rsidRPr="00065042">
        <w:rPr>
          <w:color w:val="0D0D0D"/>
          <w:lang w:bidi="id-ID"/>
        </w:rPr>
        <w:t>P - VC</w:t>
      </w:r>
    </w:p>
    <w:p w:rsidR="00695DF8" w:rsidRPr="00065042" w:rsidRDefault="00695DF8" w:rsidP="00695DF8">
      <w:pPr>
        <w:pStyle w:val="BodyText0"/>
        <w:spacing w:line="480" w:lineRule="auto"/>
        <w:rPr>
          <w:color w:val="0D0D0D"/>
        </w:rPr>
      </w:pPr>
      <w:r w:rsidRPr="00065042">
        <w:rPr>
          <w:color w:val="0D0D0D"/>
          <w:lang w:bidi="id-ID"/>
        </w:rPr>
        <w:t>Keterangan:</w:t>
      </w:r>
    </w:p>
    <w:p w:rsidR="00695DF8" w:rsidRPr="00065042" w:rsidRDefault="00695DF8" w:rsidP="00695DF8">
      <w:pPr>
        <w:pStyle w:val="BodyText0"/>
        <w:tabs>
          <w:tab w:val="left" w:pos="1418"/>
        </w:tabs>
        <w:spacing w:line="480" w:lineRule="auto"/>
        <w:ind w:left="1418" w:hanging="1418"/>
        <w:rPr>
          <w:color w:val="0D0D0D"/>
        </w:rPr>
      </w:pPr>
      <w:r w:rsidRPr="00065042">
        <w:rPr>
          <w:color w:val="0D0D0D"/>
          <w:lang w:bidi="id-ID"/>
        </w:rPr>
        <w:t>FC</w:t>
      </w:r>
      <w:r w:rsidRPr="00065042">
        <w:rPr>
          <w:color w:val="0D0D0D"/>
          <w:lang w:bidi="id-ID"/>
        </w:rPr>
        <w:tab/>
        <w:t>= Biaya Tetap</w:t>
      </w:r>
    </w:p>
    <w:p w:rsidR="00695DF8" w:rsidRPr="00065042" w:rsidRDefault="00695DF8" w:rsidP="00695DF8">
      <w:pPr>
        <w:pStyle w:val="BodyText0"/>
        <w:tabs>
          <w:tab w:val="left" w:pos="1418"/>
          <w:tab w:val="left" w:pos="3839"/>
        </w:tabs>
        <w:spacing w:line="480" w:lineRule="auto"/>
        <w:ind w:left="1418" w:hanging="1418"/>
        <w:rPr>
          <w:color w:val="0D0D0D"/>
        </w:rPr>
      </w:pPr>
      <w:r w:rsidRPr="00065042">
        <w:rPr>
          <w:color w:val="0D0D0D"/>
          <w:lang w:bidi="id-ID"/>
        </w:rPr>
        <w:t>VC</w:t>
      </w:r>
      <w:r w:rsidRPr="00065042">
        <w:rPr>
          <w:color w:val="0D0D0D"/>
          <w:lang w:bidi="id-ID"/>
        </w:rPr>
        <w:tab/>
        <w:t>= Biaya variabel</w:t>
      </w:r>
      <w:r w:rsidRPr="00065042">
        <w:rPr>
          <w:color w:val="0D0D0D"/>
          <w:lang w:val="en-US" w:bidi="id-ID"/>
        </w:rPr>
        <w:t xml:space="preserve"> </w:t>
      </w:r>
      <w:r w:rsidRPr="00065042">
        <w:rPr>
          <w:color w:val="0D0D0D"/>
          <w:lang w:bidi="id-ID"/>
        </w:rPr>
        <w:t>per unit</w:t>
      </w:r>
    </w:p>
    <w:p w:rsidR="00695DF8" w:rsidRPr="00065042" w:rsidRDefault="00695DF8" w:rsidP="00695DF8">
      <w:pPr>
        <w:pStyle w:val="BodyText0"/>
        <w:tabs>
          <w:tab w:val="left" w:pos="1418"/>
          <w:tab w:val="left" w:pos="3844"/>
        </w:tabs>
        <w:spacing w:line="480" w:lineRule="auto"/>
        <w:ind w:left="1418" w:hanging="1418"/>
        <w:rPr>
          <w:color w:val="0D0D0D"/>
        </w:rPr>
      </w:pPr>
      <w:r w:rsidRPr="00065042">
        <w:rPr>
          <w:color w:val="0D0D0D"/>
          <w:lang w:bidi="id-ID"/>
        </w:rPr>
        <w:t>P</w:t>
      </w:r>
      <w:r w:rsidRPr="00065042">
        <w:rPr>
          <w:color w:val="0D0D0D"/>
          <w:lang w:bidi="id-ID"/>
        </w:rPr>
        <w:tab/>
        <w:t>= Harga jual perunit</w:t>
      </w:r>
    </w:p>
    <w:p w:rsidR="00695DF8" w:rsidRPr="00065042" w:rsidRDefault="00695DF8" w:rsidP="00695DF8">
      <w:pPr>
        <w:pStyle w:val="BodyText0"/>
        <w:tabs>
          <w:tab w:val="left" w:pos="1418"/>
        </w:tabs>
        <w:spacing w:line="480" w:lineRule="auto"/>
        <w:ind w:left="1418" w:hanging="1418"/>
        <w:rPr>
          <w:color w:val="0D0D0D"/>
        </w:rPr>
      </w:pPr>
      <w:r w:rsidRPr="00065042">
        <w:rPr>
          <w:color w:val="0D0D0D"/>
          <w:lang w:bidi="id-ID"/>
        </w:rPr>
        <w:t>S</w:t>
      </w:r>
      <w:r w:rsidRPr="00065042">
        <w:rPr>
          <w:color w:val="0D0D0D"/>
          <w:lang w:bidi="id-ID"/>
        </w:rPr>
        <w:tab/>
        <w:t>= Penjualan</w:t>
      </w:r>
    </w:p>
    <w:p w:rsidR="00695DF8" w:rsidRPr="00065042" w:rsidRDefault="00695DF8" w:rsidP="00695DF8">
      <w:pPr>
        <w:pStyle w:val="BodyText0"/>
        <w:tabs>
          <w:tab w:val="left" w:pos="1418"/>
        </w:tabs>
        <w:spacing w:line="480" w:lineRule="auto"/>
        <w:ind w:left="1418" w:hanging="1418"/>
        <w:rPr>
          <w:color w:val="0D0D0D"/>
        </w:rPr>
      </w:pPr>
      <w:r w:rsidRPr="00065042">
        <w:rPr>
          <w:color w:val="0D0D0D"/>
          <w:lang w:bidi="id-ID"/>
        </w:rPr>
        <w:t>BEP (Rp)</w:t>
      </w:r>
      <w:r w:rsidRPr="00065042">
        <w:rPr>
          <w:color w:val="0D0D0D"/>
          <w:lang w:val="en-US" w:bidi="id-ID"/>
        </w:rPr>
        <w:tab/>
      </w:r>
      <w:r w:rsidRPr="00065042">
        <w:rPr>
          <w:color w:val="0D0D0D"/>
          <w:lang w:bidi="id-ID"/>
        </w:rPr>
        <w:t>= Jumlah untuk produk yang dihasilkan impas dalam rupiah</w:t>
      </w:r>
    </w:p>
    <w:p w:rsidR="00695DF8" w:rsidRPr="00065042" w:rsidRDefault="00695DF8" w:rsidP="00695DF8">
      <w:pPr>
        <w:pStyle w:val="BodyText0"/>
        <w:tabs>
          <w:tab w:val="left" w:pos="1418"/>
          <w:tab w:val="left" w:pos="2602"/>
        </w:tabs>
        <w:spacing w:line="480" w:lineRule="auto"/>
        <w:ind w:left="1418" w:hanging="1418"/>
        <w:rPr>
          <w:color w:val="0D0D0D"/>
        </w:rPr>
      </w:pPr>
      <w:r w:rsidRPr="00065042">
        <w:rPr>
          <w:color w:val="0D0D0D"/>
          <w:lang w:bidi="id-ID"/>
        </w:rPr>
        <w:t>BEP (Q)</w:t>
      </w:r>
      <w:r w:rsidRPr="00065042">
        <w:rPr>
          <w:color w:val="0D0D0D"/>
          <w:lang w:bidi="id-ID"/>
        </w:rPr>
        <w:tab/>
        <w:t>= Jumlah untuk produk yang dihasilkan impas dalam</w:t>
      </w:r>
      <w:r>
        <w:rPr>
          <w:color w:val="0D0D0D"/>
          <w:lang w:val="en-US"/>
        </w:rPr>
        <w:t xml:space="preserve"> </w:t>
      </w:r>
      <w:r w:rsidRPr="00065042">
        <w:rPr>
          <w:color w:val="0D0D0D"/>
          <w:lang w:bidi="id-ID"/>
        </w:rPr>
        <w:t>unit</w:t>
      </w:r>
    </w:p>
    <w:p w:rsidR="00695DF8" w:rsidRPr="00065042" w:rsidRDefault="00695DF8" w:rsidP="00695DF8">
      <w:pPr>
        <w:pStyle w:val="Heading40"/>
        <w:keepNext/>
        <w:keepLines/>
        <w:ind w:left="709" w:hanging="709"/>
        <w:jc w:val="both"/>
        <w:outlineLvl w:val="1"/>
        <w:rPr>
          <w:color w:val="0D0D0D"/>
          <w:sz w:val="24"/>
          <w:szCs w:val="24"/>
        </w:rPr>
      </w:pPr>
      <w:bookmarkStart w:id="29" w:name="bookmark39"/>
      <w:bookmarkStart w:id="30" w:name="_Toc199964701"/>
      <w:r w:rsidRPr="00065042">
        <w:rPr>
          <w:color w:val="0D0D0D"/>
          <w:sz w:val="24"/>
          <w:szCs w:val="24"/>
          <w:lang w:eastAsia="id-ID" w:bidi="id-ID"/>
        </w:rPr>
        <w:lastRenderedPageBreak/>
        <w:t xml:space="preserve">2.5.1  </w:t>
      </w:r>
      <w:r>
        <w:rPr>
          <w:color w:val="0D0D0D"/>
          <w:sz w:val="24"/>
          <w:szCs w:val="24"/>
          <w:lang w:eastAsia="id-ID" w:bidi="id-ID"/>
        </w:rPr>
        <w:tab/>
      </w:r>
      <w:r w:rsidRPr="00065042">
        <w:rPr>
          <w:color w:val="0D0D0D"/>
          <w:sz w:val="24"/>
          <w:szCs w:val="24"/>
          <w:lang w:val="id-ID" w:eastAsia="id-ID" w:bidi="id-ID"/>
        </w:rPr>
        <w:t xml:space="preserve">Manfaat Analisa </w:t>
      </w:r>
      <w:r w:rsidRPr="00065042">
        <w:rPr>
          <w:i/>
          <w:iCs/>
          <w:color w:val="0D0D0D"/>
          <w:sz w:val="24"/>
          <w:szCs w:val="24"/>
          <w:lang w:val="id-ID" w:eastAsia="id-ID" w:bidi="id-ID"/>
        </w:rPr>
        <w:t>Break Even Point</w:t>
      </w:r>
      <w:r w:rsidRPr="00065042">
        <w:rPr>
          <w:color w:val="0D0D0D"/>
          <w:sz w:val="24"/>
          <w:szCs w:val="24"/>
          <w:lang w:val="id-ID" w:eastAsia="id-ID" w:bidi="id-ID"/>
        </w:rPr>
        <w:t xml:space="preserve"> Dalam Pengambilan Keputusan</w:t>
      </w:r>
      <w:bookmarkEnd w:id="29"/>
      <w:bookmarkEnd w:id="30"/>
    </w:p>
    <w:p w:rsidR="00695DF8" w:rsidRPr="00065042" w:rsidRDefault="00695DF8" w:rsidP="00695DF8">
      <w:pPr>
        <w:pStyle w:val="BodyText0"/>
        <w:spacing w:line="480" w:lineRule="auto"/>
        <w:ind w:firstLine="709"/>
        <w:jc w:val="both"/>
        <w:rPr>
          <w:color w:val="0D0D0D"/>
        </w:rPr>
      </w:pPr>
      <w:r w:rsidRPr="00065042">
        <w:rPr>
          <w:color w:val="0D0D0D"/>
          <w:lang w:bidi="id-ID"/>
        </w:rPr>
        <w:t xml:space="preserve">Karena anggaran perusahan adalah alat bantu manajemen di bidang perencanaan dan pengawasan, maka penggunaan alat BEP dalam sistem penganggaran harus menggunakan data anggaran. Dengan demikian tingkat </w:t>
      </w:r>
      <w:r w:rsidRPr="00065042">
        <w:rPr>
          <w:i/>
          <w:iCs/>
          <w:color w:val="0D0D0D"/>
          <w:lang w:bidi="id-ID"/>
        </w:rPr>
        <w:t>Break Even</w:t>
      </w:r>
      <w:r w:rsidRPr="00065042">
        <w:rPr>
          <w:color w:val="0D0D0D"/>
          <w:lang w:bidi="id-ID"/>
        </w:rPr>
        <w:t xml:space="preserve"> yang dihasilkan akan merupakan perkiraan </w:t>
      </w:r>
      <w:r w:rsidRPr="00065042">
        <w:rPr>
          <w:i/>
          <w:iCs/>
          <w:color w:val="0D0D0D"/>
          <w:lang w:bidi="id-ID"/>
        </w:rPr>
        <w:t>break even</w:t>
      </w:r>
      <w:r w:rsidRPr="00065042">
        <w:rPr>
          <w:color w:val="0D0D0D"/>
          <w:lang w:bidi="id-ID"/>
        </w:rPr>
        <w:t xml:space="preserve"> untuk waktu yang akan datang. Kegunaan BEP yang di anggarkan adalah:</w:t>
      </w:r>
    </w:p>
    <w:p w:rsidR="00695DF8" w:rsidRPr="00065042" w:rsidRDefault="00695DF8" w:rsidP="00695DF8">
      <w:pPr>
        <w:pStyle w:val="BodyText0"/>
        <w:spacing w:line="480" w:lineRule="auto"/>
        <w:ind w:firstLine="709"/>
        <w:jc w:val="both"/>
        <w:rPr>
          <w:color w:val="0D0D0D"/>
        </w:rPr>
      </w:pPr>
      <w:r w:rsidRPr="00065042">
        <w:rPr>
          <w:color w:val="0D0D0D"/>
          <w:lang w:bidi="id-ID"/>
        </w:rPr>
        <w:t>Bukan untuk membantu menentukan berupa jumlah penjualan yang dapat diharapkan, melainkan untuk memberikan gambaran tentang batas jumlah penjualan minimal yang harus diusahakan agar perusahaan tidak menderita tugi. Hal itu penting karena kemunduran dalam penjualan yang disebabkan oleh berbagai hal dapat saja terjadi, artinya penjualan rill lebih kecil dari penjualan yang dianggarkan.</w:t>
      </w:r>
    </w:p>
    <w:p w:rsidR="00695DF8" w:rsidRPr="00065042" w:rsidRDefault="00695DF8" w:rsidP="00695DF8">
      <w:pPr>
        <w:pStyle w:val="BodyText0"/>
        <w:spacing w:line="480" w:lineRule="auto"/>
        <w:ind w:firstLine="709"/>
        <w:jc w:val="both"/>
        <w:rPr>
          <w:color w:val="0D0D0D"/>
        </w:rPr>
      </w:pPr>
      <w:r w:rsidRPr="00065042">
        <w:rPr>
          <w:color w:val="0D0D0D"/>
          <w:lang w:bidi="id-ID"/>
        </w:rPr>
        <w:t xml:space="preserve">Bila perusahaan tidak ingin menderita rugi, maka pimpinan harus tahu batas pengurangan penjualan yang dapat ditolerir. Dan batas dimaksud dapat ditentukan melalui analisa </w:t>
      </w:r>
      <w:r w:rsidRPr="00065042">
        <w:rPr>
          <w:i/>
          <w:iCs/>
          <w:color w:val="0D0D0D"/>
          <w:lang w:bidi="id-ID"/>
        </w:rPr>
        <w:t>Break Even</w:t>
      </w:r>
      <w:r w:rsidRPr="00065042">
        <w:rPr>
          <w:color w:val="0D0D0D"/>
          <w:lang w:bidi="id-ID"/>
        </w:rPr>
        <w:t xml:space="preserve"> dapat digunakan untuk menentukan volume penjualan yang direncanakan. Tetapi akan lebih tepat kiranya bila dikatakan bahwa jumlah penjualan yang dapat diraih oleh perusahaan bukannya ditentukan dengan perhitungan-perhitungan yang </w:t>
      </w:r>
      <w:r w:rsidRPr="00065042">
        <w:rPr>
          <w:color w:val="0D0D0D"/>
          <w:lang w:bidi="id-ID"/>
        </w:rPr>
        <w:lastRenderedPageBreak/>
        <w:t>dibuat di atas kertas, melainkan lebih ditentukan dengan perhitungan-perhitungan yang dibuat di atas kertas, melainkan lebih ditentukan oleh berbagai upaya pemasaran yang dilakukan oleh perusahaan itu dalam kaitannya dengan situasi persaingan yang dihadapi di pasar penjualan. Dalam keadaan pasar yang dikuasai oleh pembeli, penentuan sasaran penjualan dengan memperhatikan situasi persaingan kiranya akan lebih tepat dibanding dengan cara yang lain.</w:t>
      </w:r>
    </w:p>
    <w:p w:rsidR="00695DF8" w:rsidRPr="00065042" w:rsidRDefault="00695DF8" w:rsidP="00695DF8">
      <w:pPr>
        <w:pStyle w:val="BodyText0"/>
        <w:spacing w:line="480" w:lineRule="auto"/>
        <w:ind w:firstLine="709"/>
        <w:jc w:val="both"/>
        <w:rPr>
          <w:color w:val="0D0D0D"/>
        </w:rPr>
      </w:pPr>
      <w:r w:rsidRPr="00065042">
        <w:rPr>
          <w:color w:val="0D0D0D"/>
          <w:lang w:bidi="id-ID"/>
        </w:rPr>
        <w:t xml:space="preserve">Analisa </w:t>
      </w:r>
      <w:r w:rsidRPr="00065042">
        <w:rPr>
          <w:i/>
          <w:iCs/>
          <w:color w:val="0D0D0D"/>
          <w:lang w:bidi="id-ID"/>
        </w:rPr>
        <w:t>Break Even Point</w:t>
      </w:r>
      <w:r w:rsidRPr="00065042">
        <w:rPr>
          <w:color w:val="0D0D0D"/>
          <w:lang w:bidi="id-ID"/>
        </w:rPr>
        <w:t xml:space="preserve"> dalam hal ini bermanfaat untuk menilai apakah sasaran penjualan yang telah ditentukan kiranya akan memberikan keuntungan atau tidak, dan berapa jauh kemungkinan penjualan dapat ditolerir.</w:t>
      </w:r>
    </w:p>
    <w:p w:rsidR="00695DF8" w:rsidRPr="00065042" w:rsidRDefault="00695DF8" w:rsidP="00695DF8">
      <w:pPr>
        <w:pStyle w:val="BodyText0"/>
        <w:spacing w:line="480" w:lineRule="auto"/>
        <w:ind w:firstLine="709"/>
        <w:jc w:val="both"/>
        <w:rPr>
          <w:color w:val="0D0D0D"/>
        </w:rPr>
      </w:pPr>
      <w:r w:rsidRPr="00065042">
        <w:rPr>
          <w:color w:val="0D0D0D"/>
          <w:lang w:bidi="id-ID"/>
        </w:rPr>
        <w:t xml:space="preserve">Analisa </w:t>
      </w:r>
      <w:r w:rsidRPr="00065042">
        <w:rPr>
          <w:i/>
          <w:iCs/>
          <w:color w:val="0D0D0D"/>
          <w:lang w:bidi="id-ID"/>
        </w:rPr>
        <w:t>Break Even</w:t>
      </w:r>
      <w:r w:rsidRPr="00065042">
        <w:rPr>
          <w:color w:val="0D0D0D"/>
          <w:lang w:bidi="id-ID"/>
        </w:rPr>
        <w:t xml:space="preserve"> juga dapat dipakai untuk menetukan jumlah penjualan yang seharusnya diperoleh pada persyaratan tertentu, misalnya penjualan yang memberikan sejumlah laba tertentu. Jumlah penjualan yang seharusnya diperoleh akan sama dengan penjualan pada keadaan </w:t>
      </w:r>
      <w:r w:rsidRPr="00065042">
        <w:rPr>
          <w:i/>
          <w:iCs/>
          <w:color w:val="0D0D0D"/>
          <w:lang w:bidi="id-ID"/>
        </w:rPr>
        <w:t xml:space="preserve">break even </w:t>
      </w:r>
      <w:r w:rsidRPr="00065042">
        <w:rPr>
          <w:color w:val="0D0D0D"/>
          <w:lang w:bidi="id-ID"/>
        </w:rPr>
        <w:t>ditambah sejumlah penjualan yang lain yang diperlukan untuk memperoleh laba yang dimaksud.</w:t>
      </w:r>
    </w:p>
    <w:p w:rsidR="00695DF8" w:rsidRPr="00065042" w:rsidRDefault="00695DF8" w:rsidP="00695DF8">
      <w:pPr>
        <w:pStyle w:val="BodyText0"/>
        <w:spacing w:line="480" w:lineRule="auto"/>
        <w:ind w:firstLine="709"/>
        <w:jc w:val="both"/>
        <w:rPr>
          <w:color w:val="0D0D0D"/>
        </w:rPr>
      </w:pPr>
      <w:r w:rsidRPr="00065042">
        <w:rPr>
          <w:i/>
          <w:iCs/>
          <w:color w:val="0D0D0D"/>
          <w:lang w:bidi="id-ID"/>
        </w:rPr>
        <w:t>Break Even Point</w:t>
      </w:r>
      <w:r w:rsidRPr="00065042">
        <w:rPr>
          <w:color w:val="0D0D0D"/>
          <w:lang w:bidi="id-ID"/>
        </w:rPr>
        <w:t xml:space="preserve"> amatlah penting kalau kita membuat usaha agar kita tidak mengalami kerugian, apa itu usaha jasa atau manufaktur, diantara manfaat BEP adalah:</w:t>
      </w:r>
    </w:p>
    <w:p w:rsidR="00695DF8" w:rsidRPr="00065042" w:rsidRDefault="00695DF8" w:rsidP="00695DF8">
      <w:pPr>
        <w:pStyle w:val="BodyText0"/>
        <w:numPr>
          <w:ilvl w:val="0"/>
          <w:numId w:val="13"/>
        </w:numPr>
        <w:autoSpaceDE/>
        <w:autoSpaceDN/>
        <w:spacing w:line="480" w:lineRule="auto"/>
        <w:ind w:left="426" w:hanging="360"/>
        <w:jc w:val="both"/>
        <w:rPr>
          <w:color w:val="0D0D0D"/>
        </w:rPr>
      </w:pPr>
      <w:r w:rsidRPr="00065042">
        <w:rPr>
          <w:color w:val="0D0D0D"/>
          <w:lang w:bidi="id-ID"/>
        </w:rPr>
        <w:lastRenderedPageBreak/>
        <w:t>Alat perencanaan untuk hasilkan laba.</w:t>
      </w:r>
    </w:p>
    <w:p w:rsidR="00695DF8" w:rsidRPr="00065042" w:rsidRDefault="00695DF8" w:rsidP="00695DF8">
      <w:pPr>
        <w:pStyle w:val="BodyText0"/>
        <w:numPr>
          <w:ilvl w:val="0"/>
          <w:numId w:val="13"/>
        </w:numPr>
        <w:autoSpaceDE/>
        <w:autoSpaceDN/>
        <w:spacing w:line="480" w:lineRule="auto"/>
        <w:ind w:left="426" w:hanging="360"/>
        <w:jc w:val="both"/>
        <w:rPr>
          <w:color w:val="0D0D0D"/>
        </w:rPr>
      </w:pPr>
      <w:r w:rsidRPr="00065042">
        <w:rPr>
          <w:color w:val="0D0D0D"/>
          <w:lang w:bidi="id-ID"/>
        </w:rPr>
        <w:t>Memberikan informasi mengenai berbagai tingkat volume penjualan, serta hubungannya dengan kemungkinan memperoleh laba menurut tingkat penjualan yang bersangkutan.</w:t>
      </w:r>
    </w:p>
    <w:p w:rsidR="00695DF8" w:rsidRPr="00065042" w:rsidRDefault="00695DF8" w:rsidP="00695DF8">
      <w:pPr>
        <w:pStyle w:val="BodyText0"/>
        <w:numPr>
          <w:ilvl w:val="0"/>
          <w:numId w:val="13"/>
        </w:numPr>
        <w:autoSpaceDE/>
        <w:autoSpaceDN/>
        <w:spacing w:line="480" w:lineRule="auto"/>
        <w:ind w:left="426" w:hanging="360"/>
        <w:jc w:val="both"/>
        <w:rPr>
          <w:color w:val="0D0D0D"/>
        </w:rPr>
      </w:pPr>
      <w:r w:rsidRPr="00065042">
        <w:rPr>
          <w:color w:val="0D0D0D"/>
          <w:lang w:bidi="id-ID"/>
        </w:rPr>
        <w:t>Mengevaluasi laba dari perusahaan secara keseluruhan.</w:t>
      </w:r>
    </w:p>
    <w:p w:rsidR="00695DF8" w:rsidRPr="00065042" w:rsidRDefault="00695DF8" w:rsidP="00695DF8">
      <w:pPr>
        <w:pStyle w:val="BodyText0"/>
        <w:numPr>
          <w:ilvl w:val="0"/>
          <w:numId w:val="13"/>
        </w:numPr>
        <w:autoSpaceDE/>
        <w:autoSpaceDN/>
        <w:spacing w:line="480" w:lineRule="auto"/>
        <w:ind w:left="426" w:hanging="360"/>
        <w:jc w:val="both"/>
        <w:rPr>
          <w:color w:val="0D0D0D"/>
        </w:rPr>
      </w:pPr>
      <w:r w:rsidRPr="00065042">
        <w:rPr>
          <w:color w:val="0D0D0D"/>
          <w:lang w:bidi="id-ID"/>
        </w:rPr>
        <w:t>Mengganti system laporan yang tebal dengan grafik yang mudah dibaca dan dimengerti.</w:t>
      </w:r>
    </w:p>
    <w:p w:rsidR="00695DF8" w:rsidRPr="00065042" w:rsidRDefault="00695DF8" w:rsidP="00695DF8">
      <w:pPr>
        <w:pStyle w:val="BodyText0"/>
        <w:spacing w:line="480" w:lineRule="auto"/>
        <w:ind w:firstLine="709"/>
        <w:jc w:val="both"/>
        <w:rPr>
          <w:color w:val="0D0D0D"/>
        </w:rPr>
      </w:pPr>
      <w:r w:rsidRPr="00065042">
        <w:rPr>
          <w:color w:val="0D0D0D"/>
          <w:lang w:bidi="id-ID"/>
        </w:rPr>
        <w:t>Setelah kita mengetahui betapa manfaatnya BEP dalam usaha yang kita rintis, komponen yang berperan disini yaitu biaya, dimana biaya yang dimaksud adalah biaya variabel dan biaya tetap, dimana pada prakteknya untuk memisahkannya atau menentukan suatu biaya itu biaya variabel atau tetap bukanlah pekerjaan yang mudah. Biaya tetap adalah biaya yang harus dikeluarkan oleh kita untuk produksi ataupun tidak, sedangkan biaya variabel adalah biaya yang dikeluarkan untuk menghasilkan satu unit produksi jadi kalau tidak produksi maka tidak ada biaya ini.</w:t>
      </w:r>
    </w:p>
    <w:p w:rsidR="00695DF8" w:rsidRPr="00065042" w:rsidRDefault="00695DF8" w:rsidP="00695DF8">
      <w:pPr>
        <w:pStyle w:val="Heading40"/>
        <w:keepNext/>
        <w:keepLines/>
        <w:ind w:left="709" w:hanging="709"/>
        <w:outlineLvl w:val="1"/>
        <w:rPr>
          <w:color w:val="0D0D0D"/>
          <w:sz w:val="24"/>
          <w:szCs w:val="24"/>
        </w:rPr>
      </w:pPr>
      <w:bookmarkStart w:id="31" w:name="bookmark41"/>
      <w:bookmarkStart w:id="32" w:name="_Toc199964702"/>
      <w:r w:rsidRPr="00065042">
        <w:rPr>
          <w:color w:val="0D0D0D"/>
          <w:sz w:val="24"/>
          <w:szCs w:val="24"/>
          <w:lang w:eastAsia="id-ID" w:bidi="id-ID"/>
        </w:rPr>
        <w:t xml:space="preserve">2.5.2 </w:t>
      </w:r>
      <w:r>
        <w:rPr>
          <w:color w:val="0D0D0D"/>
          <w:sz w:val="24"/>
          <w:szCs w:val="24"/>
          <w:lang w:eastAsia="id-ID" w:bidi="id-ID"/>
        </w:rPr>
        <w:tab/>
      </w:r>
      <w:r w:rsidRPr="00065042">
        <w:rPr>
          <w:color w:val="0D0D0D"/>
          <w:sz w:val="24"/>
          <w:szCs w:val="24"/>
          <w:lang w:val="id-ID" w:eastAsia="id-ID" w:bidi="id-ID"/>
        </w:rPr>
        <w:t xml:space="preserve">Kelemahan Metode Perhitungan Analisis </w:t>
      </w:r>
      <w:r w:rsidRPr="00065042">
        <w:rPr>
          <w:i/>
          <w:iCs/>
          <w:color w:val="0D0D0D"/>
          <w:sz w:val="24"/>
          <w:szCs w:val="24"/>
          <w:lang w:val="id-ID" w:eastAsia="id-ID" w:bidi="id-ID"/>
        </w:rPr>
        <w:t>Break Even Point</w:t>
      </w:r>
      <w:bookmarkEnd w:id="31"/>
      <w:bookmarkEnd w:id="32"/>
    </w:p>
    <w:p w:rsidR="00695DF8" w:rsidRPr="00065042" w:rsidRDefault="00695DF8" w:rsidP="00695DF8">
      <w:pPr>
        <w:pStyle w:val="BodyText0"/>
        <w:spacing w:line="480" w:lineRule="auto"/>
        <w:ind w:firstLine="709"/>
        <w:jc w:val="both"/>
        <w:rPr>
          <w:color w:val="0D0D0D"/>
        </w:rPr>
      </w:pPr>
      <w:r w:rsidRPr="00065042">
        <w:rPr>
          <w:color w:val="0D0D0D"/>
          <w:lang w:bidi="id-ID"/>
        </w:rPr>
        <w:t xml:space="preserve">Keterbatasan dari analisis </w:t>
      </w:r>
      <w:r w:rsidRPr="00065042">
        <w:rPr>
          <w:i/>
          <w:iCs/>
          <w:color w:val="0D0D0D"/>
          <w:lang w:bidi="id-ID"/>
        </w:rPr>
        <w:t>break even point</w:t>
      </w:r>
      <w:r w:rsidRPr="00065042">
        <w:rPr>
          <w:color w:val="0D0D0D"/>
          <w:lang w:bidi="id-ID"/>
        </w:rPr>
        <w:t xml:space="preserve"> :</w:t>
      </w:r>
    </w:p>
    <w:p w:rsidR="00695DF8" w:rsidRPr="00065042" w:rsidRDefault="00695DF8" w:rsidP="00695DF8">
      <w:pPr>
        <w:pStyle w:val="BodyText0"/>
        <w:numPr>
          <w:ilvl w:val="0"/>
          <w:numId w:val="14"/>
        </w:numPr>
        <w:autoSpaceDE/>
        <w:autoSpaceDN/>
        <w:spacing w:line="480" w:lineRule="auto"/>
        <w:ind w:left="284" w:hanging="284"/>
        <w:jc w:val="both"/>
        <w:rPr>
          <w:color w:val="0D0D0D"/>
        </w:rPr>
      </w:pPr>
      <w:r w:rsidRPr="00065042">
        <w:rPr>
          <w:color w:val="0D0D0D"/>
          <w:lang w:bidi="id-ID"/>
        </w:rPr>
        <w:lastRenderedPageBreak/>
        <w:t>Asumsi tentang linearity</w:t>
      </w:r>
    </w:p>
    <w:p w:rsidR="00695DF8" w:rsidRPr="00065042" w:rsidRDefault="00695DF8" w:rsidP="00695DF8">
      <w:pPr>
        <w:pStyle w:val="BodyText0"/>
        <w:spacing w:line="480" w:lineRule="auto"/>
        <w:ind w:left="284"/>
        <w:jc w:val="both"/>
        <w:rPr>
          <w:color w:val="0D0D0D"/>
        </w:rPr>
      </w:pPr>
      <w:r w:rsidRPr="00065042">
        <w:rPr>
          <w:color w:val="0D0D0D"/>
          <w:lang w:bidi="id-ID"/>
        </w:rPr>
        <w:t xml:space="preserve">Harga jual per unit maupun </w:t>
      </w:r>
      <w:r w:rsidRPr="00065042">
        <w:rPr>
          <w:i/>
          <w:iCs/>
          <w:color w:val="0D0D0D"/>
          <w:lang w:bidi="id-ID"/>
        </w:rPr>
        <w:t>variabel operating cost</w:t>
      </w:r>
      <w:r w:rsidRPr="00065042">
        <w:rPr>
          <w:color w:val="0D0D0D"/>
          <w:lang w:bidi="id-ID"/>
        </w:rPr>
        <w:t xml:space="preserve"> per unit tidaklah berdiri sendiri terlepas dari volume penjualan yang artinya tingkat penjualan yang melewati titik tertentu hanya akan dicapai dengan jalan menurunkan harga jual per unit. Hal ini tentu saja akan menyebabkan garis </w:t>
      </w:r>
      <w:r w:rsidRPr="00065042">
        <w:rPr>
          <w:i/>
          <w:iCs/>
          <w:color w:val="0D0D0D"/>
          <w:lang w:bidi="id-ID"/>
        </w:rPr>
        <w:t>revenue</w:t>
      </w:r>
      <w:r w:rsidRPr="00065042">
        <w:rPr>
          <w:color w:val="0D0D0D"/>
          <w:lang w:bidi="id-ID"/>
        </w:rPr>
        <w:t xml:space="preserve"> tidak akan lurus melainkan melengkung. </w:t>
      </w:r>
      <w:r w:rsidRPr="00065042">
        <w:rPr>
          <w:i/>
          <w:iCs/>
          <w:color w:val="0D0D0D"/>
          <w:lang w:bidi="id-ID"/>
        </w:rPr>
        <w:t xml:space="preserve">Variabel operating cost </w:t>
      </w:r>
      <w:r w:rsidRPr="00065042">
        <w:rPr>
          <w:color w:val="0D0D0D"/>
          <w:lang w:bidi="id-ID"/>
        </w:rPr>
        <w:t>per unit juga akan bertambah besar dengan meningkatnya volume penjualan mendekati kapasitas penuh. Hal ini bisa saja disebabkan karena menurunnya efisiensi tenaga kerja atau bertambah besarnya upah lembur.</w:t>
      </w:r>
    </w:p>
    <w:p w:rsidR="00695DF8" w:rsidRPr="00065042" w:rsidRDefault="00695DF8" w:rsidP="00695DF8">
      <w:pPr>
        <w:pStyle w:val="BodyText0"/>
        <w:numPr>
          <w:ilvl w:val="0"/>
          <w:numId w:val="14"/>
        </w:numPr>
        <w:autoSpaceDE/>
        <w:autoSpaceDN/>
        <w:spacing w:line="480" w:lineRule="auto"/>
        <w:ind w:left="284" w:hanging="284"/>
        <w:jc w:val="both"/>
        <w:rPr>
          <w:color w:val="0D0D0D"/>
        </w:rPr>
      </w:pPr>
      <w:r w:rsidRPr="00065042">
        <w:rPr>
          <w:color w:val="0D0D0D"/>
          <w:lang w:bidi="id-ID"/>
        </w:rPr>
        <w:t>Klasifikasi biaya</w:t>
      </w:r>
    </w:p>
    <w:p w:rsidR="00695DF8" w:rsidRPr="00065042" w:rsidRDefault="00695DF8" w:rsidP="00695DF8">
      <w:pPr>
        <w:pStyle w:val="BodyText0"/>
        <w:spacing w:line="480" w:lineRule="auto"/>
        <w:ind w:left="284"/>
        <w:jc w:val="both"/>
        <w:rPr>
          <w:color w:val="0D0D0D"/>
        </w:rPr>
      </w:pPr>
      <w:r w:rsidRPr="00065042">
        <w:rPr>
          <w:color w:val="0D0D0D"/>
          <w:lang w:bidi="id-ID"/>
        </w:rPr>
        <w:t xml:space="preserve">Kelemahan kedua dari analisis </w:t>
      </w:r>
      <w:r w:rsidRPr="00065042">
        <w:rPr>
          <w:i/>
          <w:iCs/>
          <w:color w:val="0D0D0D"/>
          <w:lang w:bidi="id-ID"/>
        </w:rPr>
        <w:t>break even point</w:t>
      </w:r>
      <w:r w:rsidRPr="00065042">
        <w:rPr>
          <w:color w:val="0D0D0D"/>
          <w:lang w:bidi="id-ID"/>
        </w:rPr>
        <w:t xml:space="preserve"> adalah kesulitan di dalam mengklasifikasi biaya karena adanya biaya variabel di mana biaya ini tetap sampai dengan tingkat tertentu dan kemudian berubah-ubah setelah melewati titik tersebut.</w:t>
      </w:r>
    </w:p>
    <w:p w:rsidR="00695DF8" w:rsidRPr="00065042" w:rsidRDefault="00695DF8" w:rsidP="00695DF8">
      <w:pPr>
        <w:pStyle w:val="BodyText0"/>
        <w:numPr>
          <w:ilvl w:val="0"/>
          <w:numId w:val="14"/>
        </w:numPr>
        <w:autoSpaceDE/>
        <w:autoSpaceDN/>
        <w:spacing w:line="480" w:lineRule="auto"/>
        <w:ind w:left="284" w:hanging="284"/>
        <w:jc w:val="both"/>
        <w:rPr>
          <w:color w:val="0D0D0D"/>
        </w:rPr>
      </w:pPr>
      <w:r w:rsidRPr="00065042">
        <w:rPr>
          <w:color w:val="0D0D0D"/>
          <w:lang w:bidi="id-ID"/>
        </w:rPr>
        <w:t>Jangka waktu penggunaan</w:t>
      </w:r>
    </w:p>
    <w:p w:rsidR="00695DF8" w:rsidRPr="00065042" w:rsidRDefault="00695DF8" w:rsidP="00695DF8">
      <w:pPr>
        <w:pStyle w:val="BodyText0"/>
        <w:spacing w:line="480" w:lineRule="auto"/>
        <w:ind w:left="284"/>
        <w:jc w:val="both"/>
        <w:rPr>
          <w:color w:val="0D0D0D"/>
        </w:rPr>
      </w:pPr>
      <w:r w:rsidRPr="00065042">
        <w:rPr>
          <w:color w:val="0D0D0D"/>
          <w:lang w:bidi="id-ID"/>
        </w:rPr>
        <w:t xml:space="preserve">Kelemahan lain dari analisis </w:t>
      </w:r>
      <w:r w:rsidRPr="00065042">
        <w:rPr>
          <w:i/>
          <w:iCs/>
          <w:color w:val="0D0D0D"/>
          <w:lang w:bidi="id-ID"/>
        </w:rPr>
        <w:t>break even point</w:t>
      </w:r>
      <w:r w:rsidRPr="00065042">
        <w:rPr>
          <w:color w:val="0D0D0D"/>
          <w:lang w:bidi="id-ID"/>
        </w:rPr>
        <w:t xml:space="preserve"> adalah jangka waktu penerapannya yang terbatas, biasanya haya digunakan di dalam pembuatan proyeksi operasi perusahaan selama setahun.</w:t>
      </w:r>
    </w:p>
    <w:p w:rsidR="00695DF8" w:rsidRPr="00065042" w:rsidRDefault="00695DF8" w:rsidP="00695DF8">
      <w:pPr>
        <w:pStyle w:val="Heading40"/>
        <w:keepNext/>
        <w:keepLines/>
        <w:ind w:left="709" w:hanging="709"/>
        <w:outlineLvl w:val="1"/>
        <w:rPr>
          <w:color w:val="0D0D0D"/>
          <w:sz w:val="24"/>
          <w:szCs w:val="24"/>
        </w:rPr>
      </w:pPr>
      <w:bookmarkStart w:id="33" w:name="bookmark43"/>
      <w:bookmarkStart w:id="34" w:name="_Toc199964703"/>
      <w:r w:rsidRPr="00065042">
        <w:rPr>
          <w:color w:val="0D0D0D"/>
          <w:sz w:val="24"/>
          <w:szCs w:val="24"/>
          <w:lang w:eastAsia="id-ID" w:bidi="id-ID"/>
        </w:rPr>
        <w:lastRenderedPageBreak/>
        <w:t>2.5.</w:t>
      </w:r>
      <w:r>
        <w:rPr>
          <w:color w:val="0D0D0D"/>
          <w:sz w:val="24"/>
          <w:szCs w:val="24"/>
          <w:lang w:eastAsia="id-ID" w:bidi="id-ID"/>
        </w:rPr>
        <w:t xml:space="preserve">3 </w:t>
      </w:r>
      <w:r w:rsidRPr="00065042">
        <w:rPr>
          <w:color w:val="0D0D0D"/>
          <w:sz w:val="24"/>
          <w:szCs w:val="24"/>
          <w:lang w:eastAsia="id-ID" w:bidi="id-ID"/>
        </w:rPr>
        <w:t xml:space="preserve"> </w:t>
      </w:r>
      <w:r>
        <w:rPr>
          <w:color w:val="0D0D0D"/>
          <w:sz w:val="24"/>
          <w:szCs w:val="24"/>
          <w:lang w:eastAsia="id-ID" w:bidi="id-ID"/>
        </w:rPr>
        <w:tab/>
      </w:r>
      <w:r w:rsidRPr="00065042">
        <w:rPr>
          <w:color w:val="0D0D0D"/>
          <w:sz w:val="24"/>
          <w:szCs w:val="24"/>
          <w:lang w:val="id-ID" w:eastAsia="id-ID" w:bidi="id-ID"/>
        </w:rPr>
        <w:t xml:space="preserve">Hubungan BEP dengan </w:t>
      </w:r>
      <w:r w:rsidRPr="00065042">
        <w:rPr>
          <w:i/>
          <w:iCs/>
          <w:color w:val="0D0D0D"/>
          <w:sz w:val="24"/>
          <w:szCs w:val="24"/>
          <w:lang w:val="id-ID" w:eastAsia="id-ID" w:bidi="id-ID"/>
        </w:rPr>
        <w:t>Cost Volume Profit</w:t>
      </w:r>
      <w:bookmarkEnd w:id="33"/>
      <w:bookmarkEnd w:id="34"/>
    </w:p>
    <w:p w:rsidR="00695DF8" w:rsidRPr="00065042" w:rsidRDefault="00695DF8" w:rsidP="00695DF8">
      <w:pPr>
        <w:pStyle w:val="BodyText0"/>
        <w:spacing w:line="480" w:lineRule="auto"/>
        <w:ind w:firstLine="709"/>
        <w:jc w:val="both"/>
        <w:rPr>
          <w:color w:val="0D0D0D"/>
        </w:rPr>
      </w:pPr>
      <w:r w:rsidRPr="00065042">
        <w:rPr>
          <w:i/>
          <w:iCs/>
          <w:color w:val="0D0D0D"/>
          <w:lang w:bidi="id-ID"/>
        </w:rPr>
        <w:t>Cost Volume Profit</w:t>
      </w:r>
      <w:r w:rsidRPr="00065042">
        <w:rPr>
          <w:color w:val="0D0D0D"/>
          <w:lang w:bidi="id-ID"/>
        </w:rPr>
        <w:t xml:space="preserve"> (CVP) adalah alat yang menghubungkan kaitan antara Biaya, volume, dan profit (laba) dari suatu perusahaan dengan fokus kepada lima hal berikut:</w:t>
      </w:r>
    </w:p>
    <w:p w:rsidR="00695DF8" w:rsidRPr="00065042" w:rsidRDefault="00695DF8" w:rsidP="00695DF8">
      <w:pPr>
        <w:pStyle w:val="BodyText0"/>
        <w:numPr>
          <w:ilvl w:val="0"/>
          <w:numId w:val="15"/>
        </w:numPr>
        <w:autoSpaceDE/>
        <w:autoSpaceDN/>
        <w:spacing w:line="480" w:lineRule="auto"/>
        <w:ind w:left="426" w:hanging="426"/>
        <w:jc w:val="both"/>
        <w:rPr>
          <w:color w:val="0D0D0D"/>
        </w:rPr>
      </w:pPr>
      <w:r w:rsidRPr="00065042">
        <w:rPr>
          <w:color w:val="0D0D0D"/>
          <w:lang w:bidi="id-ID"/>
        </w:rPr>
        <w:t>Harga Produk (</w:t>
      </w:r>
      <w:r w:rsidRPr="00065042">
        <w:rPr>
          <w:i/>
          <w:iCs/>
          <w:color w:val="0D0D0D"/>
          <w:lang w:bidi="id-ID"/>
        </w:rPr>
        <w:t>Prices of products</w:t>
      </w:r>
      <w:r w:rsidRPr="00065042">
        <w:rPr>
          <w:color w:val="0D0D0D"/>
          <w:lang w:bidi="id-ID"/>
        </w:rPr>
        <w:t>)</w:t>
      </w:r>
    </w:p>
    <w:p w:rsidR="00695DF8" w:rsidRPr="00065042" w:rsidRDefault="00695DF8" w:rsidP="00695DF8">
      <w:pPr>
        <w:pStyle w:val="BodyText0"/>
        <w:numPr>
          <w:ilvl w:val="0"/>
          <w:numId w:val="15"/>
        </w:numPr>
        <w:autoSpaceDE/>
        <w:autoSpaceDN/>
        <w:spacing w:line="480" w:lineRule="auto"/>
        <w:ind w:left="426" w:hanging="426"/>
        <w:jc w:val="both"/>
        <w:rPr>
          <w:color w:val="0D0D0D"/>
        </w:rPr>
      </w:pPr>
      <w:r w:rsidRPr="00065042">
        <w:rPr>
          <w:color w:val="0D0D0D"/>
          <w:lang w:bidi="id-ID"/>
        </w:rPr>
        <w:t>Volume Produksi</w:t>
      </w:r>
    </w:p>
    <w:p w:rsidR="00695DF8" w:rsidRPr="00065042" w:rsidRDefault="00695DF8" w:rsidP="00695DF8">
      <w:pPr>
        <w:pStyle w:val="BodyText0"/>
        <w:numPr>
          <w:ilvl w:val="0"/>
          <w:numId w:val="15"/>
        </w:numPr>
        <w:autoSpaceDE/>
        <w:autoSpaceDN/>
        <w:spacing w:line="480" w:lineRule="auto"/>
        <w:ind w:left="426" w:hanging="426"/>
        <w:jc w:val="both"/>
        <w:rPr>
          <w:color w:val="0D0D0D"/>
        </w:rPr>
      </w:pPr>
      <w:r w:rsidRPr="00065042">
        <w:rPr>
          <w:i/>
          <w:iCs/>
          <w:color w:val="0D0D0D"/>
          <w:lang w:bidi="id-ID"/>
        </w:rPr>
        <w:t>Variable Expense</w:t>
      </w:r>
      <w:r w:rsidRPr="00065042">
        <w:rPr>
          <w:color w:val="0D0D0D"/>
          <w:lang w:bidi="id-ID"/>
        </w:rPr>
        <w:t xml:space="preserve"> per unit</w:t>
      </w:r>
    </w:p>
    <w:p w:rsidR="00695DF8" w:rsidRPr="00065042" w:rsidRDefault="00695DF8" w:rsidP="00695DF8">
      <w:pPr>
        <w:pStyle w:val="BodyText0"/>
        <w:numPr>
          <w:ilvl w:val="0"/>
          <w:numId w:val="15"/>
        </w:numPr>
        <w:autoSpaceDE/>
        <w:autoSpaceDN/>
        <w:spacing w:line="480" w:lineRule="auto"/>
        <w:ind w:left="426" w:hanging="426"/>
        <w:jc w:val="both"/>
        <w:rPr>
          <w:color w:val="0D0D0D"/>
        </w:rPr>
      </w:pPr>
      <w:r w:rsidRPr="00065042">
        <w:rPr>
          <w:i/>
          <w:iCs/>
          <w:color w:val="0D0D0D"/>
          <w:lang w:bidi="id-ID"/>
        </w:rPr>
        <w:t>Total Fix Expense</w:t>
      </w:r>
      <w:r w:rsidRPr="00065042">
        <w:rPr>
          <w:color w:val="0D0D0D"/>
          <w:lang w:bidi="id-ID"/>
        </w:rPr>
        <w:t xml:space="preserve"> (Biaya Yang sifatnya tetap tidak terpengaruh oleh fluktuasi kuantitas produksi)</w:t>
      </w:r>
    </w:p>
    <w:p w:rsidR="00695DF8" w:rsidRPr="00065042" w:rsidRDefault="00695DF8" w:rsidP="00695DF8">
      <w:pPr>
        <w:pStyle w:val="BodyText0"/>
        <w:numPr>
          <w:ilvl w:val="0"/>
          <w:numId w:val="15"/>
        </w:numPr>
        <w:autoSpaceDE/>
        <w:autoSpaceDN/>
        <w:spacing w:line="480" w:lineRule="auto"/>
        <w:ind w:left="426" w:hanging="426"/>
        <w:jc w:val="both"/>
        <w:rPr>
          <w:color w:val="0D0D0D"/>
        </w:rPr>
      </w:pPr>
      <w:r w:rsidRPr="00065042">
        <w:rPr>
          <w:i/>
          <w:iCs/>
          <w:color w:val="0D0D0D"/>
          <w:lang w:bidi="id-ID"/>
        </w:rPr>
        <w:t>Mix of Product sold</w:t>
      </w:r>
      <w:r w:rsidRPr="00065042">
        <w:rPr>
          <w:color w:val="0D0D0D"/>
          <w:lang w:bidi="id-ID"/>
        </w:rPr>
        <w:t xml:space="preserve"> (Product bauran dalam penjualan)</w:t>
      </w:r>
      <w:r>
        <w:rPr>
          <w:color w:val="0D0D0D"/>
          <w:lang w:val="en-US" w:bidi="id-ID"/>
        </w:rPr>
        <w:t xml:space="preserve"> </w:t>
      </w:r>
      <w:r w:rsidRPr="00065042">
        <w:rPr>
          <w:color w:val="0D0D0D"/>
          <w:lang w:bidi="id-ID"/>
        </w:rPr>
        <w:t>Dengan bantuan CVP ini, manajemen dapat menentukan volume penjualan dan bauran produk yang dibutuhkan untuk mencapai tingkat laba yang diharapkan dengan sumber daya yang dimiliki.</w:t>
      </w:r>
    </w:p>
    <w:p w:rsidR="00695DF8" w:rsidRPr="00065042" w:rsidRDefault="00695DF8" w:rsidP="00695DF8">
      <w:pPr>
        <w:pStyle w:val="BodyText0"/>
        <w:numPr>
          <w:ilvl w:val="0"/>
          <w:numId w:val="15"/>
        </w:numPr>
        <w:autoSpaceDE/>
        <w:autoSpaceDN/>
        <w:spacing w:line="480" w:lineRule="auto"/>
        <w:ind w:left="426" w:hanging="426"/>
        <w:jc w:val="both"/>
        <w:rPr>
          <w:color w:val="0D0D0D"/>
        </w:rPr>
      </w:pPr>
      <w:r w:rsidRPr="00065042">
        <w:rPr>
          <w:color w:val="0D0D0D"/>
          <w:lang w:bidi="id-ID"/>
        </w:rPr>
        <w:t>Dalam melakukan analisis CVP didasarkan pada suatu asumsi.</w:t>
      </w:r>
    </w:p>
    <w:p w:rsidR="00695DF8" w:rsidRPr="00065042" w:rsidRDefault="00695DF8" w:rsidP="00695DF8">
      <w:pPr>
        <w:pStyle w:val="BodyText0"/>
        <w:numPr>
          <w:ilvl w:val="0"/>
          <w:numId w:val="15"/>
        </w:numPr>
        <w:autoSpaceDE/>
        <w:autoSpaceDN/>
        <w:spacing w:line="480" w:lineRule="auto"/>
        <w:ind w:left="426" w:hanging="426"/>
        <w:jc w:val="both"/>
        <w:rPr>
          <w:color w:val="0D0D0D"/>
        </w:rPr>
      </w:pPr>
      <w:r w:rsidRPr="00065042">
        <w:rPr>
          <w:color w:val="0D0D0D"/>
          <w:lang w:bidi="id-ID"/>
        </w:rPr>
        <w:t>Semua biaya dapat dipisahkan menjadi biaya tetap dan biaya variabel.</w:t>
      </w:r>
    </w:p>
    <w:p w:rsidR="00695DF8" w:rsidRPr="00065042" w:rsidRDefault="00695DF8" w:rsidP="00695DF8">
      <w:pPr>
        <w:pStyle w:val="BodyText0"/>
        <w:numPr>
          <w:ilvl w:val="0"/>
          <w:numId w:val="15"/>
        </w:numPr>
        <w:autoSpaceDE/>
        <w:autoSpaceDN/>
        <w:spacing w:line="480" w:lineRule="auto"/>
        <w:ind w:left="426" w:hanging="426"/>
        <w:jc w:val="both"/>
        <w:rPr>
          <w:color w:val="0D0D0D"/>
        </w:rPr>
      </w:pPr>
      <w:r w:rsidRPr="00065042">
        <w:rPr>
          <w:color w:val="0D0D0D"/>
          <w:lang w:bidi="id-ID"/>
        </w:rPr>
        <w:t>Jumlah biaya tetap tidak berubah dalam kisaran tertentu dari data yang dianalisis.</w:t>
      </w:r>
    </w:p>
    <w:p w:rsidR="00695DF8" w:rsidRPr="00065042" w:rsidRDefault="00695DF8" w:rsidP="00695DF8">
      <w:pPr>
        <w:pStyle w:val="BodyText0"/>
        <w:numPr>
          <w:ilvl w:val="0"/>
          <w:numId w:val="15"/>
        </w:numPr>
        <w:autoSpaceDE/>
        <w:autoSpaceDN/>
        <w:spacing w:line="480" w:lineRule="auto"/>
        <w:ind w:left="426" w:hanging="426"/>
        <w:jc w:val="both"/>
        <w:rPr>
          <w:color w:val="0D0D0D"/>
        </w:rPr>
      </w:pPr>
      <w:r w:rsidRPr="00065042">
        <w:rPr>
          <w:color w:val="0D0D0D"/>
          <w:lang w:bidi="id-ID"/>
        </w:rPr>
        <w:t>Biaya variabel berubah seiring dengan perubahan dalam volume produk atau kegiatan dalam kisaran tertentu dari volume yang dianalisis.</w:t>
      </w:r>
      <w:r w:rsidRPr="00065042">
        <w:rPr>
          <w:color w:val="0D0D0D"/>
          <w:lang w:val="en-US"/>
        </w:rPr>
        <w:t xml:space="preserve"> </w:t>
      </w:r>
      <w:r w:rsidRPr="00065042">
        <w:rPr>
          <w:color w:val="0D0D0D"/>
          <w:lang w:bidi="id-ID"/>
        </w:rPr>
        <w:t xml:space="preserve">CVP ini berguna dalam </w:t>
      </w:r>
      <w:r w:rsidRPr="00065042">
        <w:rPr>
          <w:color w:val="0D0D0D"/>
          <w:lang w:bidi="id-ID"/>
        </w:rPr>
        <w:lastRenderedPageBreak/>
        <w:t>mengkalkulasikan BEP (</w:t>
      </w:r>
      <w:r w:rsidRPr="00065042">
        <w:rPr>
          <w:i/>
          <w:iCs/>
          <w:color w:val="0D0D0D"/>
          <w:lang w:bidi="id-ID"/>
        </w:rPr>
        <w:t>Break Even Point</w:t>
      </w:r>
      <w:r w:rsidRPr="00065042">
        <w:rPr>
          <w:color w:val="0D0D0D"/>
          <w:lang w:bidi="id-ID"/>
        </w:rPr>
        <w:t>).</w:t>
      </w:r>
    </w:p>
    <w:p w:rsidR="00695DF8" w:rsidRPr="00065042" w:rsidRDefault="00695DF8" w:rsidP="00695DF8">
      <w:pPr>
        <w:pStyle w:val="BodyText0"/>
        <w:spacing w:line="480" w:lineRule="auto"/>
        <w:ind w:firstLine="709"/>
        <w:jc w:val="both"/>
        <w:rPr>
          <w:color w:val="0D0D0D"/>
        </w:rPr>
      </w:pPr>
      <w:r w:rsidRPr="00065042">
        <w:rPr>
          <w:color w:val="0D0D0D"/>
          <w:lang w:bidi="id-ID"/>
        </w:rPr>
        <w:t xml:space="preserve">Langkah awal dalam menghitung BEP adalah menentukan </w:t>
      </w:r>
      <w:r w:rsidRPr="00065042">
        <w:rPr>
          <w:i/>
          <w:iCs/>
          <w:color w:val="0D0D0D"/>
          <w:lang w:bidi="id-ID"/>
        </w:rPr>
        <w:t>Contribution Margin. Contribution Margin</w:t>
      </w:r>
      <w:r w:rsidRPr="00065042">
        <w:rPr>
          <w:color w:val="0D0D0D"/>
          <w:lang w:bidi="id-ID"/>
        </w:rPr>
        <w:t xml:space="preserve"> adalah saldo dari </w:t>
      </w:r>
      <w:r w:rsidRPr="00065042">
        <w:rPr>
          <w:i/>
          <w:iCs/>
          <w:color w:val="0D0D0D"/>
          <w:lang w:bidi="id-ID"/>
        </w:rPr>
        <w:t>revenue</w:t>
      </w:r>
      <w:r w:rsidRPr="00065042">
        <w:rPr>
          <w:color w:val="0D0D0D"/>
          <w:lang w:bidi="id-ID"/>
        </w:rPr>
        <w:t xml:space="preserve"> (pendapatan) setelah dikurangi </w:t>
      </w:r>
      <w:r w:rsidRPr="00065042">
        <w:rPr>
          <w:i/>
          <w:iCs/>
          <w:color w:val="0D0D0D"/>
          <w:lang w:bidi="id-ID"/>
        </w:rPr>
        <w:t>variable expense</w:t>
      </w:r>
      <w:r w:rsidRPr="00065042">
        <w:rPr>
          <w:color w:val="0D0D0D"/>
          <w:lang w:bidi="id-ID"/>
        </w:rPr>
        <w:t xml:space="preserve"> (Biaya tak tetap). Nilai tersebut sudah mencover </w:t>
      </w:r>
      <w:r w:rsidRPr="00065042">
        <w:rPr>
          <w:i/>
          <w:iCs/>
          <w:color w:val="0D0D0D"/>
          <w:lang w:bidi="id-ID"/>
        </w:rPr>
        <w:t>fixed ecpense</w:t>
      </w:r>
      <w:r w:rsidRPr="00065042">
        <w:rPr>
          <w:color w:val="0D0D0D"/>
          <w:lang w:bidi="id-ID"/>
        </w:rPr>
        <w:t xml:space="preserve">. Jadi seandainya </w:t>
      </w:r>
      <w:r w:rsidRPr="00065042">
        <w:rPr>
          <w:i/>
          <w:iCs/>
          <w:color w:val="0D0D0D"/>
          <w:lang w:bidi="id-ID"/>
        </w:rPr>
        <w:t>contribution margin</w:t>
      </w:r>
      <w:r w:rsidRPr="00065042">
        <w:rPr>
          <w:color w:val="0D0D0D"/>
          <w:lang w:bidi="id-ID"/>
        </w:rPr>
        <w:t xml:space="preserve"> lebih kecil dari pada </w:t>
      </w:r>
      <w:r w:rsidRPr="00065042">
        <w:rPr>
          <w:i/>
          <w:iCs/>
          <w:color w:val="0D0D0D"/>
          <w:lang w:bidi="id-ID"/>
        </w:rPr>
        <w:t>fixed expense</w:t>
      </w:r>
      <w:r w:rsidRPr="00065042">
        <w:rPr>
          <w:color w:val="0D0D0D"/>
          <w:lang w:bidi="id-ID"/>
        </w:rPr>
        <w:t>, maka bisa dipastikan bahwa perusahaan ada dalam keadaan rugi (</w:t>
      </w:r>
      <w:r w:rsidRPr="00065042">
        <w:rPr>
          <w:i/>
          <w:iCs/>
          <w:color w:val="0D0D0D"/>
          <w:lang w:bidi="id-ID"/>
        </w:rPr>
        <w:t>loss</w:t>
      </w:r>
      <w:r w:rsidRPr="00065042">
        <w:rPr>
          <w:color w:val="0D0D0D"/>
          <w:lang w:bidi="id-ID"/>
        </w:rPr>
        <w:t>).</w:t>
      </w:r>
    </w:p>
    <w:p w:rsidR="00695DF8" w:rsidRPr="00065042" w:rsidRDefault="00695DF8" w:rsidP="00695DF8">
      <w:pPr>
        <w:pStyle w:val="BodyText0"/>
        <w:pBdr>
          <w:top w:val="single" w:sz="4" w:space="0" w:color="auto"/>
          <w:left w:val="single" w:sz="4" w:space="0" w:color="auto"/>
          <w:bottom w:val="single" w:sz="4" w:space="0" w:color="auto"/>
          <w:right w:val="single" w:sz="4" w:space="0" w:color="auto"/>
        </w:pBdr>
        <w:spacing w:line="480" w:lineRule="auto"/>
        <w:ind w:firstLine="800"/>
        <w:jc w:val="both"/>
        <w:rPr>
          <w:color w:val="0D0D0D"/>
        </w:rPr>
      </w:pPr>
      <w:r w:rsidRPr="00065042">
        <w:rPr>
          <w:i/>
          <w:iCs/>
          <w:color w:val="0D0D0D"/>
          <w:lang w:bidi="id-ID"/>
        </w:rPr>
        <w:t>Contribution margin = Revenues - Variabel</w:t>
      </w:r>
    </w:p>
    <w:p w:rsidR="00695DF8" w:rsidRPr="00065042" w:rsidRDefault="00695DF8" w:rsidP="00695DF8">
      <w:pPr>
        <w:pStyle w:val="BodyText0"/>
        <w:pBdr>
          <w:top w:val="single" w:sz="4" w:space="0" w:color="auto"/>
          <w:left w:val="single" w:sz="4" w:space="0" w:color="auto"/>
          <w:bottom w:val="single" w:sz="4" w:space="0" w:color="auto"/>
          <w:right w:val="single" w:sz="4" w:space="0" w:color="auto"/>
        </w:pBdr>
        <w:spacing w:line="480" w:lineRule="auto"/>
        <w:ind w:firstLine="800"/>
        <w:jc w:val="both"/>
        <w:rPr>
          <w:color w:val="0D0D0D"/>
        </w:rPr>
      </w:pPr>
      <w:r w:rsidRPr="00065042">
        <w:rPr>
          <w:i/>
          <w:iCs/>
          <w:color w:val="0D0D0D"/>
          <w:lang w:bidi="id-ID"/>
        </w:rPr>
        <w:t>Contribution margin per unit = Revenues per unit - variable expense</w:t>
      </w:r>
    </w:p>
    <w:p w:rsidR="00695DF8" w:rsidRPr="00065042" w:rsidRDefault="00695DF8" w:rsidP="00695DF8">
      <w:pPr>
        <w:pStyle w:val="Heading40"/>
        <w:keepNext/>
        <w:keepLines/>
        <w:ind w:left="709" w:hanging="709"/>
        <w:outlineLvl w:val="1"/>
        <w:rPr>
          <w:color w:val="0D0D0D"/>
          <w:sz w:val="24"/>
          <w:szCs w:val="24"/>
        </w:rPr>
      </w:pPr>
      <w:bookmarkStart w:id="35" w:name="bookmark45"/>
      <w:bookmarkStart w:id="36" w:name="_Toc199964704"/>
      <w:r w:rsidRPr="00065042">
        <w:rPr>
          <w:color w:val="0D0D0D"/>
          <w:sz w:val="24"/>
          <w:szCs w:val="24"/>
          <w:lang w:eastAsia="id-ID" w:bidi="id-ID"/>
        </w:rPr>
        <w:t xml:space="preserve">2.6 </w:t>
      </w:r>
      <w:r>
        <w:rPr>
          <w:color w:val="0D0D0D"/>
          <w:sz w:val="24"/>
          <w:szCs w:val="24"/>
          <w:lang w:eastAsia="id-ID" w:bidi="id-ID"/>
        </w:rPr>
        <w:tab/>
      </w:r>
      <w:r w:rsidRPr="00065042">
        <w:rPr>
          <w:color w:val="0D0D0D"/>
          <w:sz w:val="24"/>
          <w:szCs w:val="24"/>
          <w:lang w:val="id-ID" w:eastAsia="id-ID" w:bidi="id-ID"/>
        </w:rPr>
        <w:t>Kerangka Pikir</w:t>
      </w:r>
      <w:bookmarkEnd w:id="35"/>
      <w:bookmarkEnd w:id="36"/>
    </w:p>
    <w:p w:rsidR="00695DF8" w:rsidRPr="00065042" w:rsidRDefault="00695DF8" w:rsidP="00695DF8">
      <w:pPr>
        <w:pStyle w:val="BodyText0"/>
        <w:spacing w:line="480" w:lineRule="auto"/>
        <w:ind w:firstLine="709"/>
        <w:jc w:val="both"/>
        <w:rPr>
          <w:color w:val="0D0D0D"/>
        </w:rPr>
      </w:pPr>
      <w:r w:rsidRPr="00065042">
        <w:rPr>
          <w:color w:val="0D0D0D"/>
          <w:lang w:bidi="id-ID"/>
        </w:rPr>
        <w:t>Uma Sekaran (1992) dalam Sugiono (2013) mengemukakan bahwa, kerangka pemikiran merupakan model konseptual tentang bagaimana teori berhubungan dengan berbagai faktor yang telah diidentifikasi sebagai masalah penting.</w:t>
      </w:r>
    </w:p>
    <w:p w:rsidR="00695DF8" w:rsidRDefault="00695DF8" w:rsidP="00695DF8">
      <w:pPr>
        <w:pStyle w:val="BodyText0"/>
        <w:spacing w:line="480" w:lineRule="auto"/>
        <w:ind w:firstLine="567"/>
        <w:jc w:val="both"/>
        <w:rPr>
          <w:color w:val="0D0D0D"/>
          <w:lang w:val="en-US" w:bidi="id-ID"/>
        </w:rPr>
      </w:pPr>
      <w:r w:rsidRPr="00065042">
        <w:rPr>
          <w:color w:val="0D0D0D"/>
          <w:lang w:bidi="id-ID"/>
        </w:rPr>
        <w:t>Berdasarkan uraian serta penjelasan diatas tentang latar belakang, tinjaun pustaka dengan teori-teori yang telah dijelaskan sebelumnya terhadap penelitian ini, maka sebagai kerangka pikir dari penelitian dapat digambarkan sebagai berikut:</w:t>
      </w:r>
    </w:p>
    <w:p w:rsidR="00695DF8" w:rsidRPr="00065042" w:rsidRDefault="00695DF8" w:rsidP="00695DF8">
      <w:pPr>
        <w:pStyle w:val="BodyText0"/>
        <w:spacing w:line="480" w:lineRule="auto"/>
        <w:ind w:firstLine="567"/>
        <w:jc w:val="both"/>
        <w:rPr>
          <w:color w:val="0D0D0D"/>
          <w:lang w:val="en-US" w:bidi="id-ID"/>
        </w:rPr>
      </w:pPr>
      <w:r>
        <w:rPr>
          <w:noProof/>
          <w:color w:val="0D0D0D"/>
          <w:lang w:val="en-US" w:eastAsia="en-US"/>
        </w:rPr>
        <mc:AlternateContent>
          <mc:Choice Requires="wpg">
            <w:drawing>
              <wp:anchor distT="0" distB="0" distL="114300" distR="114300" simplePos="0" relativeHeight="251659264" behindDoc="0" locked="0" layoutInCell="1" allowOverlap="1" wp14:anchorId="4353AC24" wp14:editId="7BFFC674">
                <wp:simplePos x="0" y="0"/>
                <wp:positionH relativeFrom="column">
                  <wp:posOffset>168910</wp:posOffset>
                </wp:positionH>
                <wp:positionV relativeFrom="paragraph">
                  <wp:posOffset>-33020</wp:posOffset>
                </wp:positionV>
                <wp:extent cx="4939665" cy="3955415"/>
                <wp:effectExtent l="0" t="12700" r="4445" b="0"/>
                <wp:wrapNone/>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9665" cy="3955415"/>
                          <a:chOff x="2784" y="3155"/>
                          <a:chExt cx="7779" cy="6229"/>
                        </a:xfrm>
                      </wpg:grpSpPr>
                      <pic:pic xmlns:pic="http://schemas.openxmlformats.org/drawingml/2006/picture">
                        <pic:nvPicPr>
                          <pic:cNvPr id="4" name="Picutre 52"/>
                          <pic:cNvPicPr>
                            <a:picLocks noChangeAspect="1" noChangeArrowheads="1"/>
                          </pic:cNvPicPr>
                        </pic:nvPicPr>
                        <pic:blipFill>
                          <a:blip r:embed="rId11">
                            <a:extLst>
                              <a:ext uri="{28A0092B-C50C-407E-A947-70E740481C1C}">
                                <a14:useLocalDpi xmlns:a14="http://schemas.microsoft.com/office/drawing/2010/main" val="0"/>
                              </a:ext>
                            </a:extLst>
                          </a:blip>
                          <a:srcRect t="13260"/>
                          <a:stretch>
                            <a:fillRect/>
                          </a:stretch>
                        </pic:blipFill>
                        <pic:spPr bwMode="auto">
                          <a:xfrm>
                            <a:off x="2784" y="4157"/>
                            <a:ext cx="7779" cy="5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5" name="Group 7"/>
                        <wpg:cNvGrpSpPr>
                          <a:grpSpLocks/>
                        </wpg:cNvGrpSpPr>
                        <wpg:grpSpPr bwMode="auto">
                          <a:xfrm>
                            <a:off x="4770" y="3155"/>
                            <a:ext cx="3161" cy="1002"/>
                            <a:chOff x="4770" y="3155"/>
                            <a:chExt cx="3161" cy="1002"/>
                          </a:xfrm>
                        </wpg:grpSpPr>
                        <wps:wsp>
                          <wps:cNvPr id="6" name="AutoShape 5"/>
                          <wps:cNvCnPr>
                            <a:cxnSpLocks noChangeShapeType="1"/>
                          </wps:cNvCnPr>
                          <wps:spPr bwMode="auto">
                            <a:xfrm>
                              <a:off x="6368" y="3797"/>
                              <a:ext cx="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6"/>
                          <wps:cNvSpPr>
                            <a:spLocks noChangeArrowheads="1"/>
                          </wps:cNvSpPr>
                          <wps:spPr bwMode="auto">
                            <a:xfrm>
                              <a:off x="4770" y="3155"/>
                              <a:ext cx="3161" cy="642"/>
                            </a:xfrm>
                            <a:prstGeom prst="rect">
                              <a:avLst/>
                            </a:prstGeom>
                            <a:solidFill>
                              <a:srgbClr val="FFFFFF"/>
                            </a:solidFill>
                            <a:ln w="9525">
                              <a:solidFill>
                                <a:srgbClr val="000000"/>
                              </a:solidFill>
                              <a:miter lim="800000"/>
                              <a:headEnd/>
                              <a:tailEnd/>
                            </a:ln>
                          </wps:spPr>
                          <wps:txbx>
                            <w:txbxContent>
                              <w:p w:rsidR="00695DF8" w:rsidRPr="00016676" w:rsidRDefault="00695DF8" w:rsidP="00695DF8">
                                <w:pPr>
                                  <w:jc w:val="center"/>
                                  <w:rPr>
                                    <w:rFonts w:ascii="Times New Roman" w:hAnsi="Times New Roman" w:cs="Times New Roman"/>
                                    <w:lang w:val="en-US"/>
                                  </w:rPr>
                                </w:pPr>
                                <w:r w:rsidRPr="00016676">
                                  <w:rPr>
                                    <w:rFonts w:ascii="Times New Roman" w:hAnsi="Times New Roman" w:cs="Times New Roman"/>
                                    <w:lang w:val="en-US"/>
                                  </w:rPr>
                                  <w:t>PTPN II Tanjung Morawa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53AC24" id="Group 8" o:spid="_x0000_s1026" style="position:absolute;left:0;text-align:left;margin-left:13.3pt;margin-top:-2.6pt;width:388.95pt;height:311.45pt;z-index:251659264" coordorigin="2784,3155" coordsize="7779,6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utre 52" o:spid="_x0000_s1027" type="#_x0000_t75" style="position:absolute;left:2784;top:4157;width:7779;height:52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jrEHEAAAA2gAAAA8AAABkcnMvZG93bnJldi54bWxEj0FrwkAUhO8F/8PyhF5K3bRY0dSNWEHw&#10;0EujBY+v2WcSkn0bdjca/31XEDwOM/MNs1wNphVncr62rOBtkoAgLqyuuVRw2G9f5yB8QNbYWiYF&#10;V/KwykZPS0y1vfAPnfNQighhn6KCKoQuldIXFRn0E9sRR+9kncEQpSuldniJcNPK9ySZSYM1x4UK&#10;O9pUVDR5bxQsNkXzZfvjR5704ftl+vt3redOqefxsP4EEWgIj/C9vdMKpnC7Em+AzP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NjrEHEAAAA2gAAAA8AAAAAAAAAAAAAAAAA&#10;nwIAAGRycy9kb3ducmV2LnhtbFBLBQYAAAAABAAEAPcAAACQAwAAAAA=&#10;">
                  <v:imagedata r:id="rId12" o:title="" croptop="8690f"/>
                </v:shape>
                <v:group id="Group 7" o:spid="_x0000_s1028" style="position:absolute;left:4770;top:3155;width:3161;height:1002" coordorigin="4770,3155" coordsize="3161,1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32" coordsize="21600,21600" o:spt="32" o:oned="t" path="m,l21600,21600e" filled="f">
                    <v:path arrowok="t" fillok="f" o:connecttype="none"/>
                    <o:lock v:ext="edit" shapetype="t"/>
                  </v:shapetype>
                  <v:shape id="AutoShape 5" o:spid="_x0000_s1029" type="#_x0000_t32" style="position:absolute;left:6368;top:3797;width: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rect id="Rectangle 6" o:spid="_x0000_s1030" style="position:absolute;left:4770;top:3155;width:3161;height: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695DF8" w:rsidRPr="00016676" w:rsidRDefault="00695DF8" w:rsidP="00695DF8">
                          <w:pPr>
                            <w:jc w:val="center"/>
                            <w:rPr>
                              <w:rFonts w:ascii="Times New Roman" w:hAnsi="Times New Roman" w:cs="Times New Roman"/>
                              <w:lang w:val="en-US"/>
                            </w:rPr>
                          </w:pPr>
                          <w:r w:rsidRPr="00016676">
                            <w:rPr>
                              <w:rFonts w:ascii="Times New Roman" w:hAnsi="Times New Roman" w:cs="Times New Roman"/>
                              <w:lang w:val="en-US"/>
                            </w:rPr>
                            <w:t>PTPN II Tanjung Morawa</w:t>
                          </w:r>
                        </w:p>
                      </w:txbxContent>
                    </v:textbox>
                  </v:rect>
                </v:group>
              </v:group>
            </w:pict>
          </mc:Fallback>
        </mc:AlternateContent>
      </w:r>
    </w:p>
    <w:p w:rsidR="00695DF8" w:rsidRPr="00065042" w:rsidRDefault="00695DF8" w:rsidP="00695DF8">
      <w:pPr>
        <w:pStyle w:val="BodyText0"/>
        <w:spacing w:line="480" w:lineRule="auto"/>
        <w:ind w:firstLine="567"/>
        <w:jc w:val="both"/>
        <w:rPr>
          <w:color w:val="0D0D0D"/>
          <w:lang w:val="en-US"/>
        </w:rPr>
      </w:pPr>
    </w:p>
    <w:p w:rsidR="00695DF8" w:rsidRPr="00065042" w:rsidRDefault="00695DF8" w:rsidP="00695DF8">
      <w:pPr>
        <w:spacing w:line="480" w:lineRule="auto"/>
        <w:jc w:val="center"/>
        <w:rPr>
          <w:rFonts w:ascii="Times New Roman" w:hAnsi="Times New Roman" w:cs="Times New Roman"/>
          <w:color w:val="0D0D0D"/>
        </w:rPr>
      </w:pPr>
    </w:p>
    <w:p w:rsidR="00695DF8" w:rsidRPr="00065042" w:rsidRDefault="00695DF8" w:rsidP="00695DF8">
      <w:pPr>
        <w:spacing w:line="480" w:lineRule="auto"/>
        <w:rPr>
          <w:rFonts w:ascii="Times New Roman" w:hAnsi="Times New Roman" w:cs="Times New Roman"/>
          <w:color w:val="0D0D0D"/>
        </w:rPr>
      </w:pPr>
    </w:p>
    <w:p w:rsidR="00695DF8" w:rsidRPr="00065042" w:rsidRDefault="00695DF8" w:rsidP="00695DF8">
      <w:pPr>
        <w:pStyle w:val="BodyText0"/>
        <w:spacing w:line="480" w:lineRule="auto"/>
        <w:jc w:val="center"/>
        <w:rPr>
          <w:b/>
          <w:bCs/>
          <w:color w:val="0D0D0D"/>
          <w:lang w:val="en-US" w:bidi="id-ID"/>
        </w:rPr>
      </w:pPr>
    </w:p>
    <w:p w:rsidR="00695DF8" w:rsidRPr="00065042" w:rsidRDefault="00695DF8" w:rsidP="00695DF8">
      <w:pPr>
        <w:pStyle w:val="BodyText0"/>
        <w:spacing w:line="480" w:lineRule="auto"/>
        <w:jc w:val="center"/>
        <w:rPr>
          <w:b/>
          <w:bCs/>
          <w:color w:val="0D0D0D"/>
          <w:lang w:val="en-US" w:bidi="id-ID"/>
        </w:rPr>
      </w:pPr>
    </w:p>
    <w:p w:rsidR="00695DF8" w:rsidRPr="00065042" w:rsidRDefault="00695DF8" w:rsidP="00695DF8">
      <w:pPr>
        <w:pStyle w:val="BodyText0"/>
        <w:spacing w:line="480" w:lineRule="auto"/>
        <w:jc w:val="center"/>
        <w:rPr>
          <w:b/>
          <w:bCs/>
          <w:color w:val="0D0D0D"/>
          <w:lang w:val="en-US" w:bidi="id-ID"/>
        </w:rPr>
      </w:pPr>
    </w:p>
    <w:p w:rsidR="00695DF8" w:rsidRPr="00065042" w:rsidRDefault="00695DF8" w:rsidP="00695DF8">
      <w:pPr>
        <w:pStyle w:val="BodyText0"/>
        <w:spacing w:line="480" w:lineRule="auto"/>
        <w:jc w:val="center"/>
        <w:rPr>
          <w:b/>
          <w:bCs/>
          <w:color w:val="0D0D0D"/>
          <w:lang w:val="en-US" w:bidi="id-ID"/>
        </w:rPr>
      </w:pPr>
    </w:p>
    <w:p w:rsidR="00695DF8" w:rsidRPr="00065042" w:rsidRDefault="00695DF8" w:rsidP="00695DF8">
      <w:pPr>
        <w:pStyle w:val="BodyText0"/>
        <w:spacing w:line="480" w:lineRule="auto"/>
        <w:jc w:val="center"/>
        <w:rPr>
          <w:b/>
          <w:bCs/>
          <w:color w:val="0D0D0D"/>
          <w:lang w:val="en-US" w:bidi="id-ID"/>
        </w:rPr>
      </w:pPr>
    </w:p>
    <w:p w:rsidR="00695DF8" w:rsidRPr="00065042" w:rsidRDefault="00695DF8" w:rsidP="00695DF8">
      <w:pPr>
        <w:pStyle w:val="BodyText0"/>
        <w:spacing w:line="480" w:lineRule="auto"/>
        <w:jc w:val="center"/>
        <w:rPr>
          <w:b/>
          <w:bCs/>
          <w:color w:val="0D0D0D"/>
          <w:lang w:val="en-US" w:bidi="id-ID"/>
        </w:rPr>
      </w:pPr>
    </w:p>
    <w:p w:rsidR="00695DF8" w:rsidRPr="00065042" w:rsidRDefault="00695DF8" w:rsidP="00695DF8">
      <w:pPr>
        <w:pStyle w:val="BodyText0"/>
        <w:spacing w:line="480" w:lineRule="auto"/>
        <w:jc w:val="center"/>
        <w:rPr>
          <w:b/>
          <w:bCs/>
          <w:color w:val="0D0D0D"/>
          <w:lang w:val="en-US" w:bidi="id-ID"/>
        </w:rPr>
      </w:pPr>
    </w:p>
    <w:p w:rsidR="00695DF8" w:rsidRDefault="00695DF8" w:rsidP="00695DF8">
      <w:pPr>
        <w:pStyle w:val="BodyText0"/>
        <w:spacing w:line="480" w:lineRule="auto"/>
        <w:jc w:val="center"/>
        <w:rPr>
          <w:b/>
          <w:bCs/>
          <w:color w:val="0D0D0D"/>
          <w:lang w:val="en-US" w:bidi="id-ID"/>
        </w:rPr>
      </w:pPr>
    </w:p>
    <w:p w:rsidR="00695DF8" w:rsidRPr="00065042" w:rsidRDefault="00695DF8" w:rsidP="00695DF8">
      <w:pPr>
        <w:pStyle w:val="BodyText0"/>
        <w:spacing w:line="480" w:lineRule="auto"/>
        <w:jc w:val="center"/>
        <w:rPr>
          <w:color w:val="0D0D0D"/>
        </w:rPr>
      </w:pPr>
      <w:r w:rsidRPr="00065042">
        <w:rPr>
          <w:b/>
          <w:bCs/>
          <w:color w:val="0D0D0D"/>
          <w:lang w:bidi="id-ID"/>
        </w:rPr>
        <w:t xml:space="preserve">Gambar </w:t>
      </w:r>
      <w:r>
        <w:rPr>
          <w:b/>
          <w:bCs/>
          <w:color w:val="0D0D0D"/>
          <w:lang w:val="en-US" w:bidi="id-ID"/>
        </w:rPr>
        <w:t>2.</w:t>
      </w:r>
      <w:r w:rsidRPr="00065042">
        <w:rPr>
          <w:b/>
          <w:bCs/>
          <w:color w:val="0D0D0D"/>
          <w:lang w:bidi="id-ID"/>
        </w:rPr>
        <w:t>1</w:t>
      </w:r>
      <w:r>
        <w:rPr>
          <w:b/>
          <w:bCs/>
          <w:color w:val="0D0D0D"/>
          <w:lang w:val="en-US" w:bidi="id-ID"/>
        </w:rPr>
        <w:t xml:space="preserve"> </w:t>
      </w:r>
      <w:r w:rsidRPr="00065042">
        <w:rPr>
          <w:b/>
          <w:bCs/>
          <w:color w:val="0D0D0D"/>
          <w:lang w:bidi="id-ID"/>
        </w:rPr>
        <w:t>Kerangka Pikir</w:t>
      </w:r>
    </w:p>
    <w:p w:rsidR="00695DF8" w:rsidRPr="00065042" w:rsidRDefault="00695DF8" w:rsidP="00695DF8">
      <w:pPr>
        <w:pStyle w:val="Heading40"/>
        <w:keepNext/>
        <w:keepLines/>
        <w:ind w:left="709" w:hanging="709"/>
        <w:outlineLvl w:val="1"/>
        <w:rPr>
          <w:color w:val="0D0D0D"/>
          <w:sz w:val="24"/>
          <w:szCs w:val="24"/>
        </w:rPr>
      </w:pPr>
      <w:bookmarkStart w:id="37" w:name="bookmark47"/>
      <w:bookmarkStart w:id="38" w:name="_Toc199964705"/>
      <w:r w:rsidRPr="00065042">
        <w:rPr>
          <w:color w:val="0D0D0D"/>
          <w:sz w:val="24"/>
          <w:szCs w:val="24"/>
          <w:lang w:eastAsia="id-ID" w:bidi="id-ID"/>
        </w:rPr>
        <w:t xml:space="preserve">2.7 </w:t>
      </w:r>
      <w:r>
        <w:rPr>
          <w:color w:val="0D0D0D"/>
          <w:sz w:val="24"/>
          <w:szCs w:val="24"/>
          <w:lang w:eastAsia="id-ID" w:bidi="id-ID"/>
        </w:rPr>
        <w:t xml:space="preserve"> </w:t>
      </w:r>
      <w:r>
        <w:rPr>
          <w:color w:val="0D0D0D"/>
          <w:sz w:val="24"/>
          <w:szCs w:val="24"/>
          <w:lang w:eastAsia="id-ID" w:bidi="id-ID"/>
        </w:rPr>
        <w:tab/>
      </w:r>
      <w:r w:rsidRPr="00065042">
        <w:rPr>
          <w:color w:val="0D0D0D"/>
          <w:sz w:val="24"/>
          <w:szCs w:val="24"/>
          <w:lang w:val="id-ID" w:eastAsia="id-ID" w:bidi="id-ID"/>
        </w:rPr>
        <w:t>Penelitian Terdahulu</w:t>
      </w:r>
      <w:bookmarkEnd w:id="37"/>
      <w:bookmarkEnd w:id="38"/>
    </w:p>
    <w:p w:rsidR="00695DF8" w:rsidRPr="00065042" w:rsidRDefault="00695DF8" w:rsidP="00695DF8">
      <w:pPr>
        <w:pStyle w:val="BodyText0"/>
        <w:spacing w:line="480" w:lineRule="auto"/>
        <w:ind w:firstLine="709"/>
        <w:jc w:val="both"/>
        <w:rPr>
          <w:color w:val="0D0D0D"/>
        </w:rPr>
      </w:pPr>
      <w:r w:rsidRPr="00065042">
        <w:rPr>
          <w:color w:val="0D0D0D"/>
          <w:lang w:bidi="id-ID"/>
        </w:rPr>
        <w:t xml:space="preserve">Muhammad Yusuf Andrianto, dkk (2012). “Analisis Estimasi </w:t>
      </w:r>
      <w:r w:rsidRPr="00065042">
        <w:rPr>
          <w:i/>
          <w:iCs/>
          <w:color w:val="0D0D0D"/>
          <w:lang w:bidi="id-ID"/>
        </w:rPr>
        <w:t>Cost- Volume-Profit (CVP)</w:t>
      </w:r>
      <w:r w:rsidRPr="00065042">
        <w:rPr>
          <w:color w:val="0D0D0D"/>
          <w:lang w:bidi="id-ID"/>
        </w:rPr>
        <w:t xml:space="preserve"> Dalam Hubungannya Dengan Perencanaan Laba Pada Hotel TLOGO Mas Sarangan”. Berdasarkan hasil penelitian Muhammad Yusuf Andrianto menyimpulkan </w:t>
      </w:r>
      <w:r w:rsidRPr="00065042">
        <w:rPr>
          <w:color w:val="0D0D0D"/>
          <w:lang w:bidi="id-ID"/>
        </w:rPr>
        <w:lastRenderedPageBreak/>
        <w:t xml:space="preserve">bahwa </w:t>
      </w:r>
      <w:r w:rsidRPr="00065042">
        <w:rPr>
          <w:i/>
          <w:iCs/>
          <w:color w:val="0D0D0D"/>
          <w:lang w:bidi="id-ID"/>
        </w:rPr>
        <w:t>Cost-Volume-Profit (CVP)</w:t>
      </w:r>
      <w:r w:rsidRPr="00065042">
        <w:rPr>
          <w:color w:val="0D0D0D"/>
          <w:lang w:bidi="id-ID"/>
        </w:rPr>
        <w:t xml:space="preserve"> dalam hubungannya dengan perencanaan laba pada hotel Tlogo Mas Sarangan. Hasil analisis perencanaan laba Hotel Tlogo Masa Sarangan menetapkan sebesar 10% dari total penjualan. Hal ini terlihat dari fluktuasi kenaikan laba yang dialami tiap tahunnya mulai dari tahun 2009 hingga 2011.</w:t>
      </w:r>
    </w:p>
    <w:p w:rsidR="00695DF8" w:rsidRPr="00065042" w:rsidRDefault="00695DF8" w:rsidP="00695DF8">
      <w:pPr>
        <w:pStyle w:val="BodyText0"/>
        <w:spacing w:line="480" w:lineRule="auto"/>
        <w:ind w:firstLine="709"/>
        <w:jc w:val="both"/>
        <w:rPr>
          <w:color w:val="0D0D0D"/>
        </w:rPr>
      </w:pPr>
      <w:r w:rsidRPr="00065042">
        <w:rPr>
          <w:color w:val="0D0D0D"/>
          <w:lang w:bidi="id-ID"/>
        </w:rPr>
        <w:t xml:space="preserve">Nengah Sudjana, dkk (2016). “Analisis </w:t>
      </w:r>
      <w:r w:rsidRPr="00065042">
        <w:rPr>
          <w:i/>
          <w:iCs/>
          <w:color w:val="0D0D0D"/>
          <w:lang w:bidi="id-ID"/>
        </w:rPr>
        <w:t xml:space="preserve">Break Even Point (BEP) </w:t>
      </w:r>
      <w:r w:rsidRPr="00065042">
        <w:rPr>
          <w:color w:val="0D0D0D"/>
          <w:lang w:bidi="id-ID"/>
        </w:rPr>
        <w:t xml:space="preserve">Sebagai Alat Perencanaan Laba (Studi Pada CV. Langgeng Makmur Bersama Lumajang Periode 2012-2014)”. Berdasarkan hasil penelitian peneliti menyimpulkan bahwa penerapan analisis </w:t>
      </w:r>
      <w:r w:rsidRPr="00065042">
        <w:rPr>
          <w:i/>
          <w:iCs/>
          <w:color w:val="0D0D0D"/>
          <w:lang w:bidi="id-ID"/>
        </w:rPr>
        <w:t>break even point</w:t>
      </w:r>
      <w:r w:rsidRPr="00065042">
        <w:rPr>
          <w:color w:val="0D0D0D"/>
          <w:lang w:bidi="id-ID"/>
        </w:rPr>
        <w:t xml:space="preserve"> sebagai alat untuk perencanaan laba CV. Langgeng Makmur Bersama pada kurun waktu 2012</w:t>
      </w:r>
      <w:r w:rsidRPr="00065042">
        <w:rPr>
          <w:color w:val="0D0D0D"/>
          <w:lang w:bidi="id-ID"/>
        </w:rPr>
        <w:softHyphen/>
        <w:t xml:space="preserve">2013 dilakukan melalui beberapa tahapan, pertama yaitu biaya diklasifikasikan serta memisahkan biaya yang berhubungan dengan volume kegiatan perusahaan sehingga dapat dikelompokkan ke dalam biaya tetap, biaya variabel, biaya semi variabel. Kedua, yaitu mengelompokkan dan mengidentifikasi biaya semivariabel kedalam jenis biaya tetap dan biaya variabel dengan menggunakan metode kuadrat kecil., menentukan kontribusi margin, menentukan </w:t>
      </w:r>
      <w:r w:rsidRPr="00065042">
        <w:rPr>
          <w:i/>
          <w:iCs/>
          <w:color w:val="0D0D0D"/>
          <w:lang w:bidi="id-ID"/>
        </w:rPr>
        <w:t>break even point</w:t>
      </w:r>
      <w:r w:rsidRPr="00065042">
        <w:rPr>
          <w:color w:val="0D0D0D"/>
          <w:lang w:bidi="id-ID"/>
        </w:rPr>
        <w:t xml:space="preserve">, </w:t>
      </w:r>
      <w:r w:rsidRPr="00065042">
        <w:rPr>
          <w:i/>
          <w:iCs/>
          <w:color w:val="0D0D0D"/>
          <w:lang w:bidi="id-ID"/>
        </w:rPr>
        <w:t>margin of safety</w:t>
      </w:r>
      <w:r w:rsidRPr="00065042">
        <w:rPr>
          <w:color w:val="0D0D0D"/>
          <w:lang w:bidi="id-ID"/>
        </w:rPr>
        <w:t xml:space="preserve"> serta </w:t>
      </w:r>
      <w:r w:rsidRPr="00065042">
        <w:rPr>
          <w:i/>
          <w:iCs/>
          <w:color w:val="0D0D0D"/>
          <w:lang w:bidi="id-ID"/>
        </w:rPr>
        <w:t>minimal sales.</w:t>
      </w:r>
    </w:p>
    <w:p w:rsidR="00695DF8" w:rsidRPr="00065042" w:rsidRDefault="00695DF8" w:rsidP="00695DF8">
      <w:pPr>
        <w:pStyle w:val="BodyText0"/>
        <w:spacing w:line="480" w:lineRule="auto"/>
        <w:ind w:firstLine="709"/>
        <w:jc w:val="both"/>
        <w:rPr>
          <w:color w:val="0D0D0D"/>
        </w:rPr>
      </w:pPr>
      <w:r w:rsidRPr="00065042">
        <w:rPr>
          <w:color w:val="0D0D0D"/>
          <w:lang w:bidi="id-ID"/>
        </w:rPr>
        <w:t xml:space="preserve">Merry Beatrix Malombeke (2013). “Analisa </w:t>
      </w:r>
      <w:r w:rsidRPr="00065042">
        <w:rPr>
          <w:i/>
          <w:iCs/>
          <w:color w:val="0D0D0D"/>
          <w:lang w:bidi="id-ID"/>
        </w:rPr>
        <w:t>Break Even Point</w:t>
      </w:r>
      <w:r w:rsidRPr="00065042">
        <w:rPr>
          <w:color w:val="0D0D0D"/>
          <w:lang w:bidi="id-ID"/>
        </w:rPr>
        <w:t xml:space="preserve"> Sebagai Dasar </w:t>
      </w:r>
      <w:r w:rsidRPr="00065042">
        <w:rPr>
          <w:color w:val="0D0D0D"/>
          <w:lang w:bidi="id-ID"/>
        </w:rPr>
        <w:lastRenderedPageBreak/>
        <w:t xml:space="preserve">Perencanaan Laba Holland Bakery Manado”. Berdasarkan hasil penelitian Merry menyimpulkan bahwa selama tahun 2011 tahun yang diambil sampel untuk penelitian Holland Bakery memproduksi produk </w:t>
      </w:r>
      <w:r w:rsidRPr="00065042">
        <w:rPr>
          <w:i/>
          <w:iCs/>
          <w:color w:val="0D0D0D"/>
          <w:lang w:bidi="id-ID"/>
        </w:rPr>
        <w:t>taaries, bread,</w:t>
      </w:r>
      <w:r w:rsidRPr="00065042">
        <w:rPr>
          <w:color w:val="0D0D0D"/>
          <w:lang w:bidi="id-ID"/>
        </w:rPr>
        <w:t xml:space="preserve"> dan </w:t>
      </w:r>
      <w:r w:rsidRPr="00065042">
        <w:rPr>
          <w:i/>
          <w:iCs/>
          <w:color w:val="0D0D0D"/>
          <w:lang w:bidi="id-ID"/>
        </w:rPr>
        <w:t>pastry</w:t>
      </w:r>
      <w:r w:rsidRPr="00065042">
        <w:rPr>
          <w:color w:val="0D0D0D"/>
          <w:lang w:bidi="id-ID"/>
        </w:rPr>
        <w:t xml:space="preserve"> di atas titik impas dengan kata lain Holland Bakery mampu memperoleh keuntungan, dan keuntungan ini bergerak cukup signifikan dari hasil penjualan dan hal tersebut berarti Holland Bakery telah mampu merencanakan perolehan laba dengan sebaik mungkin.</w:t>
      </w:r>
    </w:p>
    <w:p w:rsidR="00695DF8" w:rsidRPr="00065042" w:rsidRDefault="00695DF8" w:rsidP="00695DF8">
      <w:pPr>
        <w:pStyle w:val="BodyText0"/>
        <w:spacing w:line="480" w:lineRule="auto"/>
        <w:ind w:firstLine="709"/>
        <w:jc w:val="both"/>
        <w:rPr>
          <w:color w:val="0D0D0D"/>
        </w:rPr>
      </w:pPr>
      <w:r w:rsidRPr="00065042">
        <w:rPr>
          <w:color w:val="0D0D0D"/>
          <w:lang w:bidi="id-ID"/>
        </w:rPr>
        <w:t xml:space="preserve">Christine Praticia Ponomban (2013). “Analisis </w:t>
      </w:r>
      <w:r w:rsidRPr="00065042">
        <w:rPr>
          <w:i/>
          <w:iCs/>
          <w:color w:val="0D0D0D"/>
          <w:lang w:bidi="id-ID"/>
        </w:rPr>
        <w:t xml:space="preserve">Break Even Point </w:t>
      </w:r>
      <w:r w:rsidRPr="00065042">
        <w:rPr>
          <w:color w:val="0D0D0D"/>
          <w:lang w:bidi="id-ID"/>
        </w:rPr>
        <w:t>Sebagai Alat Perencanaan Laba Pada PT. Tropica Cocoprima”. Berdasarkan hasil penelitian peneliti tersebut menyimpulkan bahwa kemampuan perusahaan dalam menghasilkan produk cukup tinggi. Hal ini memungkinkan perusahaan untuk mengadakan perluasan produksi atau meningkatkan volume produksi sesuai dengan kapasitas perusahaan. Sehingga biaya tetap dapat dimanfaatkan sebaik-baiknya dan akan berpengaruh positif terhadap kenaikan laba.</w:t>
      </w:r>
    </w:p>
    <w:p w:rsidR="00695DF8" w:rsidRPr="00065042" w:rsidRDefault="00695DF8" w:rsidP="00695DF8">
      <w:pPr>
        <w:pStyle w:val="BodyText0"/>
        <w:spacing w:line="480" w:lineRule="auto"/>
        <w:ind w:firstLine="709"/>
        <w:jc w:val="both"/>
        <w:rPr>
          <w:color w:val="0D0D0D"/>
        </w:rPr>
      </w:pPr>
      <w:r w:rsidRPr="00065042">
        <w:rPr>
          <w:color w:val="0D0D0D"/>
          <w:lang w:bidi="id-ID"/>
        </w:rPr>
        <w:t xml:space="preserve">Ricky Budiman Samahati (2013). “Analisis Biaya, Volume, Laba Sebagai Alat Bantu Perencanaan Laba Pada Hotel Sedona Manado”. Berdasarkan hasil penelitian tersebut peneliti menyimpulkan bahwa </w:t>
      </w:r>
      <w:r w:rsidRPr="00065042">
        <w:rPr>
          <w:i/>
          <w:iCs/>
          <w:color w:val="0D0D0D"/>
          <w:lang w:bidi="id-ID"/>
        </w:rPr>
        <w:t>Break Even Point</w:t>
      </w:r>
      <w:r w:rsidRPr="00065042">
        <w:rPr>
          <w:color w:val="0D0D0D"/>
          <w:lang w:bidi="id-ID"/>
        </w:rPr>
        <w:t xml:space="preserve"> Hotel Sedona Manado tahun 2011 adalah Rp. 10,689,703,558.93 sedangkan tahun 2012 adalah Rp. 10,813,378,046.61. </w:t>
      </w:r>
      <w:r w:rsidRPr="00065042">
        <w:rPr>
          <w:color w:val="0D0D0D"/>
          <w:lang w:bidi="id-ID"/>
        </w:rPr>
        <w:lastRenderedPageBreak/>
        <w:t xml:space="preserve">dan pada perencanaan 2013 </w:t>
      </w:r>
      <w:r w:rsidRPr="00065042">
        <w:rPr>
          <w:i/>
          <w:iCs/>
          <w:color w:val="0D0D0D"/>
          <w:lang w:bidi="id-ID"/>
        </w:rPr>
        <w:t>break even point</w:t>
      </w:r>
      <w:r w:rsidRPr="00065042">
        <w:rPr>
          <w:color w:val="0D0D0D"/>
          <w:lang w:bidi="id-ID"/>
        </w:rPr>
        <w:t xml:space="preserve"> Hotel Sedona Manado adalah Rp. 10,903,001,880.93.</w:t>
      </w:r>
    </w:p>
    <w:p w:rsidR="00695DF8" w:rsidRPr="00065042" w:rsidRDefault="00695DF8" w:rsidP="00695DF8">
      <w:pPr>
        <w:pStyle w:val="BodyText0"/>
        <w:spacing w:line="480" w:lineRule="auto"/>
        <w:ind w:firstLine="709"/>
        <w:jc w:val="both"/>
        <w:rPr>
          <w:color w:val="0D0D0D"/>
        </w:rPr>
      </w:pPr>
      <w:r w:rsidRPr="00065042">
        <w:rPr>
          <w:color w:val="0D0D0D"/>
          <w:lang w:bidi="id-ID"/>
        </w:rPr>
        <w:t xml:space="preserve">Agustina Pradita Marhaeni (2011). “Analisis </w:t>
      </w:r>
      <w:r w:rsidRPr="00065042">
        <w:rPr>
          <w:i/>
          <w:iCs/>
          <w:color w:val="0D0D0D"/>
          <w:lang w:bidi="id-ID"/>
        </w:rPr>
        <w:t>Break Even Point</w:t>
      </w:r>
      <w:r w:rsidRPr="00065042">
        <w:rPr>
          <w:color w:val="0D0D0D"/>
          <w:lang w:bidi="id-ID"/>
        </w:rPr>
        <w:t xml:space="preserve"> Sebagai Alat Perencanaan Laba Pada Industri Kecil Tegel di Kecamatan Pedurungan Periode 2004-2008 (Studi Kasus Usaha Manufaktur). Berdasarkan pada hasil penelitian tersebut, peneliti menarik kesimpulan bahwa dengan diketahuinya ramalan BEP yang akan datang maka pimpinan dapat mencapai tujuan sesuai dengan waktu yang direncanakan yang bertujuan untuk menetapkan produk mana yang dapat menjadi unggulan dilihat dari </w:t>
      </w:r>
      <w:r w:rsidRPr="00065042">
        <w:rPr>
          <w:i/>
          <w:iCs/>
          <w:color w:val="0D0D0D"/>
          <w:lang w:bidi="id-ID"/>
        </w:rPr>
        <w:t>break even point, margin of safety</w:t>
      </w:r>
      <w:r w:rsidRPr="00065042">
        <w:rPr>
          <w:color w:val="0D0D0D"/>
          <w:lang w:bidi="id-ID"/>
        </w:rPr>
        <w:t xml:space="preserve"> dan </w:t>
      </w:r>
      <w:r w:rsidRPr="00065042">
        <w:rPr>
          <w:i/>
          <w:iCs/>
          <w:color w:val="0D0D0D"/>
          <w:lang w:bidi="id-ID"/>
        </w:rPr>
        <w:t>profit margin</w:t>
      </w:r>
      <w:r w:rsidRPr="00065042">
        <w:rPr>
          <w:color w:val="0D0D0D"/>
          <w:lang w:bidi="id-ID"/>
        </w:rPr>
        <w:t>.</w:t>
      </w:r>
    </w:p>
    <w:p w:rsidR="00695DF8" w:rsidRPr="00065042" w:rsidRDefault="00695DF8" w:rsidP="00695DF8">
      <w:pPr>
        <w:pStyle w:val="BodyText0"/>
        <w:spacing w:line="480" w:lineRule="auto"/>
        <w:ind w:firstLine="709"/>
        <w:jc w:val="both"/>
        <w:rPr>
          <w:color w:val="0D0D0D"/>
        </w:rPr>
      </w:pPr>
      <w:r w:rsidRPr="00065042">
        <w:rPr>
          <w:color w:val="0D0D0D"/>
          <w:lang w:bidi="id-ID"/>
        </w:rPr>
        <w:t xml:space="preserve">Vivin Ulfathu Choiriyah, dkk (2016). “Analisis </w:t>
      </w:r>
      <w:r w:rsidRPr="00065042">
        <w:rPr>
          <w:i/>
          <w:iCs/>
          <w:color w:val="0D0D0D"/>
          <w:lang w:bidi="id-ID"/>
        </w:rPr>
        <w:t xml:space="preserve">Break Even Point </w:t>
      </w:r>
      <w:r w:rsidRPr="00065042">
        <w:rPr>
          <w:color w:val="0D0D0D"/>
          <w:lang w:bidi="id-ID"/>
        </w:rPr>
        <w:t xml:space="preserve">Sebagai Alat Perencanaan Penjualan Pada tingkat Laba Yang Diharapkan (studi Kasus pasa Perhutani Pluwod Industri Kediri Tahun 2013-2014). Berdasarkan pada hasil penelitian tersebut, peniliti menyimpulkan bahwa penggunaan metode </w:t>
      </w:r>
      <w:r w:rsidRPr="00065042">
        <w:rPr>
          <w:i/>
          <w:iCs/>
          <w:color w:val="0D0D0D"/>
          <w:lang w:bidi="id-ID"/>
        </w:rPr>
        <w:t>break even point (BEP)mix</w:t>
      </w:r>
      <w:r w:rsidRPr="00065042">
        <w:rPr>
          <w:color w:val="0D0D0D"/>
          <w:lang w:bidi="id-ID"/>
        </w:rPr>
        <w:t xml:space="preserve"> dapat menjelaskan komposisi produk maupun sebaran penjualan dalam satuan moneter.</w:t>
      </w:r>
    </w:p>
    <w:p w:rsidR="00695DF8" w:rsidRPr="00065042" w:rsidRDefault="00695DF8" w:rsidP="00695DF8">
      <w:pPr>
        <w:pStyle w:val="BodyText0"/>
        <w:spacing w:line="480" w:lineRule="auto"/>
        <w:ind w:firstLine="709"/>
        <w:jc w:val="both"/>
        <w:rPr>
          <w:color w:val="0D0D0D"/>
        </w:rPr>
      </w:pPr>
      <w:r w:rsidRPr="00065042">
        <w:rPr>
          <w:color w:val="0D0D0D"/>
          <w:lang w:bidi="id-ID"/>
        </w:rPr>
        <w:t xml:space="preserve">Retno Ariyanti, dkk (2014). “Analisis </w:t>
      </w:r>
      <w:r w:rsidRPr="00065042">
        <w:rPr>
          <w:i/>
          <w:iCs/>
          <w:color w:val="0D0D0D"/>
          <w:lang w:bidi="id-ID"/>
        </w:rPr>
        <w:t>Break Even Point</w:t>
      </w:r>
      <w:r w:rsidRPr="00065042">
        <w:rPr>
          <w:color w:val="0D0D0D"/>
          <w:lang w:bidi="id-ID"/>
        </w:rPr>
        <w:t xml:space="preserve"> Sebagai Dasar Pengambilan Keputusan Manajemen Terhadap Perencanaan Volume Penjualan dan Laba”. </w:t>
      </w:r>
      <w:r w:rsidRPr="00065042">
        <w:rPr>
          <w:color w:val="0D0D0D"/>
          <w:lang w:bidi="id-ID"/>
        </w:rPr>
        <w:lastRenderedPageBreak/>
        <w:t xml:space="preserve">Berdasarkan penelitian tersebut peneliti menyimpulkan bahwa </w:t>
      </w:r>
      <w:r w:rsidRPr="00065042">
        <w:rPr>
          <w:i/>
          <w:iCs/>
          <w:color w:val="0D0D0D"/>
          <w:lang w:bidi="id-ID"/>
        </w:rPr>
        <w:t>Break Even Point</w:t>
      </w:r>
      <w:r w:rsidRPr="00065042">
        <w:rPr>
          <w:color w:val="0D0D0D"/>
          <w:lang w:bidi="id-ID"/>
        </w:rPr>
        <w:t xml:space="preserve"> (BEP) merupakan suatu keadaan pada saat perusahaan tidak mengalami laba dan tidak mengalami kerugian atau impas.</w:t>
      </w:r>
    </w:p>
    <w:p w:rsidR="00695DF8" w:rsidRPr="00065042" w:rsidRDefault="00695DF8" w:rsidP="00695DF8">
      <w:pPr>
        <w:pStyle w:val="BodyText0"/>
        <w:spacing w:line="480" w:lineRule="auto"/>
        <w:ind w:firstLine="709"/>
        <w:jc w:val="both"/>
        <w:rPr>
          <w:color w:val="0D0D0D"/>
        </w:rPr>
      </w:pPr>
      <w:r w:rsidRPr="00065042">
        <w:rPr>
          <w:color w:val="0D0D0D"/>
          <w:lang w:bidi="id-ID"/>
        </w:rPr>
        <w:t>Berdasarkan uraian penelitian sebelumya bentuk disajikan dalam tabel 1 di bawah ini:</w:t>
      </w:r>
    </w:p>
    <w:p w:rsidR="00695DF8" w:rsidRPr="00065042" w:rsidRDefault="00695DF8" w:rsidP="00695DF8">
      <w:pPr>
        <w:pStyle w:val="BodyText0"/>
        <w:jc w:val="center"/>
        <w:rPr>
          <w:color w:val="0D0D0D"/>
        </w:rPr>
      </w:pPr>
      <w:r w:rsidRPr="00065042">
        <w:rPr>
          <w:b/>
          <w:bCs/>
          <w:color w:val="0D0D0D"/>
          <w:lang w:bidi="id-ID"/>
        </w:rPr>
        <w:t xml:space="preserve">Tabel </w:t>
      </w:r>
      <w:r w:rsidRPr="00065042">
        <w:rPr>
          <w:b/>
          <w:bCs/>
          <w:color w:val="0D0D0D"/>
          <w:lang w:val="en-US" w:bidi="id-ID"/>
        </w:rPr>
        <w:t>2.</w:t>
      </w:r>
      <w:r w:rsidRPr="00065042">
        <w:rPr>
          <w:b/>
          <w:bCs/>
          <w:color w:val="0D0D0D"/>
          <w:lang w:bidi="id-ID"/>
        </w:rPr>
        <w:t>1</w:t>
      </w:r>
    </w:p>
    <w:p w:rsidR="00695DF8" w:rsidRDefault="00695DF8" w:rsidP="00695DF8">
      <w:pPr>
        <w:pStyle w:val="BodyText0"/>
        <w:jc w:val="center"/>
        <w:rPr>
          <w:b/>
          <w:bCs/>
          <w:color w:val="0D0D0D"/>
          <w:lang w:val="en-US" w:bidi="id-ID"/>
        </w:rPr>
      </w:pPr>
      <w:r w:rsidRPr="00065042">
        <w:rPr>
          <w:b/>
          <w:bCs/>
          <w:color w:val="0D0D0D"/>
          <w:lang w:bidi="id-ID"/>
        </w:rPr>
        <w:t>Daftar Hasil Penelitian Terdahulu</w:t>
      </w:r>
    </w:p>
    <w:tbl>
      <w:tblPr>
        <w:tblOverlap w:val="neve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2"/>
        <w:gridCol w:w="1844"/>
        <w:gridCol w:w="1984"/>
        <w:gridCol w:w="2835"/>
        <w:gridCol w:w="2248"/>
      </w:tblGrid>
      <w:tr w:rsidR="00695DF8" w:rsidRPr="00DC6043" w:rsidTr="00EF07E6">
        <w:trPr>
          <w:trHeight w:hRule="exact" w:val="845"/>
          <w:jc w:val="center"/>
        </w:trPr>
        <w:tc>
          <w:tcPr>
            <w:tcW w:w="412" w:type="dxa"/>
            <w:shd w:val="clear" w:color="auto" w:fill="auto"/>
            <w:vAlign w:val="center"/>
          </w:tcPr>
          <w:p w:rsidR="00695DF8" w:rsidRPr="00DC6043" w:rsidRDefault="00695DF8" w:rsidP="00EF07E6">
            <w:pPr>
              <w:pStyle w:val="Other0"/>
              <w:spacing w:line="240" w:lineRule="auto"/>
              <w:ind w:firstLine="0"/>
              <w:jc w:val="center"/>
              <w:rPr>
                <w:color w:val="0D0D0D"/>
                <w:sz w:val="24"/>
                <w:szCs w:val="24"/>
                <w:lang w:val="id-ID" w:eastAsia="id-ID" w:bidi="id-ID"/>
              </w:rPr>
            </w:pPr>
            <w:r w:rsidRPr="00DC6043">
              <w:rPr>
                <w:b/>
                <w:bCs/>
                <w:color w:val="0D0D0D"/>
                <w:sz w:val="24"/>
                <w:szCs w:val="24"/>
                <w:lang w:val="id-ID" w:eastAsia="id-ID" w:bidi="id-ID"/>
              </w:rPr>
              <w:t>No.</w:t>
            </w:r>
          </w:p>
        </w:tc>
        <w:tc>
          <w:tcPr>
            <w:tcW w:w="1844" w:type="dxa"/>
            <w:shd w:val="clear" w:color="auto" w:fill="auto"/>
            <w:vAlign w:val="center"/>
          </w:tcPr>
          <w:p w:rsidR="00695DF8" w:rsidRPr="00DC6043" w:rsidRDefault="00695DF8" w:rsidP="00EF07E6">
            <w:pPr>
              <w:pStyle w:val="Other0"/>
              <w:spacing w:line="240" w:lineRule="auto"/>
              <w:ind w:firstLine="0"/>
              <w:jc w:val="center"/>
              <w:rPr>
                <w:color w:val="0D0D0D"/>
                <w:sz w:val="24"/>
                <w:szCs w:val="24"/>
                <w:lang w:val="id-ID" w:eastAsia="id-ID" w:bidi="id-ID"/>
              </w:rPr>
            </w:pPr>
            <w:r w:rsidRPr="00DC6043">
              <w:rPr>
                <w:b/>
                <w:bCs/>
                <w:color w:val="0D0D0D"/>
                <w:sz w:val="24"/>
                <w:szCs w:val="24"/>
                <w:lang w:val="id-ID" w:eastAsia="id-ID" w:bidi="id-ID"/>
              </w:rPr>
              <w:t>Penulis</w:t>
            </w:r>
          </w:p>
        </w:tc>
        <w:tc>
          <w:tcPr>
            <w:tcW w:w="1984" w:type="dxa"/>
            <w:shd w:val="clear" w:color="auto" w:fill="auto"/>
            <w:vAlign w:val="center"/>
          </w:tcPr>
          <w:p w:rsidR="00695DF8" w:rsidRPr="00DC6043" w:rsidRDefault="00695DF8" w:rsidP="00EF07E6">
            <w:pPr>
              <w:pStyle w:val="Other0"/>
              <w:spacing w:line="240" w:lineRule="auto"/>
              <w:ind w:firstLine="0"/>
              <w:jc w:val="center"/>
              <w:rPr>
                <w:color w:val="0D0D0D"/>
                <w:sz w:val="24"/>
                <w:szCs w:val="24"/>
                <w:lang w:val="id-ID" w:eastAsia="id-ID" w:bidi="id-ID"/>
              </w:rPr>
            </w:pPr>
            <w:r w:rsidRPr="00DC6043">
              <w:rPr>
                <w:b/>
                <w:bCs/>
                <w:color w:val="0D0D0D"/>
                <w:sz w:val="24"/>
                <w:szCs w:val="24"/>
                <w:lang w:val="id-ID" w:eastAsia="id-ID" w:bidi="id-ID"/>
              </w:rPr>
              <w:t>Judul Penelitian</w:t>
            </w:r>
          </w:p>
        </w:tc>
        <w:tc>
          <w:tcPr>
            <w:tcW w:w="2835" w:type="dxa"/>
            <w:shd w:val="clear" w:color="auto" w:fill="auto"/>
            <w:vAlign w:val="center"/>
          </w:tcPr>
          <w:p w:rsidR="00695DF8" w:rsidRPr="00DC6043" w:rsidRDefault="00695DF8" w:rsidP="00EF07E6">
            <w:pPr>
              <w:pStyle w:val="Other0"/>
              <w:spacing w:line="240" w:lineRule="auto"/>
              <w:ind w:firstLine="0"/>
              <w:jc w:val="center"/>
              <w:rPr>
                <w:color w:val="0D0D0D"/>
                <w:sz w:val="24"/>
                <w:szCs w:val="24"/>
                <w:lang w:val="id-ID" w:eastAsia="id-ID" w:bidi="id-ID"/>
              </w:rPr>
            </w:pPr>
            <w:r w:rsidRPr="00DC6043">
              <w:rPr>
                <w:b/>
                <w:bCs/>
                <w:color w:val="0D0D0D"/>
                <w:sz w:val="24"/>
                <w:szCs w:val="24"/>
                <w:lang w:val="id-ID" w:eastAsia="id-ID" w:bidi="id-ID"/>
              </w:rPr>
              <w:t>Metode Penelitian dan Variabel yang digunakan</w:t>
            </w:r>
          </w:p>
        </w:tc>
        <w:tc>
          <w:tcPr>
            <w:tcW w:w="2248" w:type="dxa"/>
            <w:shd w:val="clear" w:color="auto" w:fill="auto"/>
            <w:vAlign w:val="center"/>
          </w:tcPr>
          <w:p w:rsidR="00695DF8" w:rsidRPr="00DC6043" w:rsidRDefault="00695DF8" w:rsidP="00EF07E6">
            <w:pPr>
              <w:pStyle w:val="Other0"/>
              <w:spacing w:line="240" w:lineRule="auto"/>
              <w:ind w:firstLine="0"/>
              <w:jc w:val="center"/>
              <w:rPr>
                <w:color w:val="0D0D0D"/>
                <w:sz w:val="24"/>
                <w:szCs w:val="24"/>
                <w:lang w:val="id-ID" w:eastAsia="id-ID" w:bidi="id-ID"/>
              </w:rPr>
            </w:pPr>
            <w:r w:rsidRPr="00DC6043">
              <w:rPr>
                <w:b/>
                <w:bCs/>
                <w:color w:val="0D0D0D"/>
                <w:sz w:val="24"/>
                <w:szCs w:val="24"/>
                <w:lang w:val="id-ID" w:eastAsia="id-ID" w:bidi="id-ID"/>
              </w:rPr>
              <w:t>Hasil Penelitian</w:t>
            </w:r>
          </w:p>
        </w:tc>
      </w:tr>
      <w:tr w:rsidR="00695DF8" w:rsidRPr="00DC6043" w:rsidTr="00EF07E6">
        <w:trPr>
          <w:trHeight w:val="554"/>
          <w:jc w:val="center"/>
        </w:trPr>
        <w:tc>
          <w:tcPr>
            <w:tcW w:w="412" w:type="dxa"/>
            <w:shd w:val="clear" w:color="auto" w:fill="auto"/>
            <w:vAlign w:val="center"/>
          </w:tcPr>
          <w:p w:rsidR="00695DF8" w:rsidRPr="00DC6043" w:rsidRDefault="00695DF8" w:rsidP="00EF07E6">
            <w:pPr>
              <w:pStyle w:val="Other0"/>
              <w:spacing w:line="240" w:lineRule="auto"/>
              <w:ind w:firstLine="0"/>
              <w:jc w:val="center"/>
              <w:rPr>
                <w:color w:val="0D0D0D"/>
                <w:sz w:val="24"/>
                <w:szCs w:val="24"/>
                <w:lang w:val="id-ID" w:eastAsia="id-ID" w:bidi="id-ID"/>
              </w:rPr>
            </w:pPr>
            <w:r w:rsidRPr="00DC6043">
              <w:rPr>
                <w:color w:val="0D0D0D"/>
                <w:sz w:val="24"/>
                <w:szCs w:val="24"/>
                <w:lang w:eastAsia="id-ID" w:bidi="id-ID"/>
              </w:rPr>
              <w:t>1</w:t>
            </w:r>
            <w:r w:rsidRPr="00DC6043">
              <w:rPr>
                <w:color w:val="0D0D0D"/>
                <w:sz w:val="24"/>
                <w:szCs w:val="24"/>
                <w:lang w:val="id-ID" w:eastAsia="id-ID" w:bidi="id-ID"/>
              </w:rPr>
              <w:t>.</w:t>
            </w:r>
          </w:p>
          <w:p w:rsidR="00695DF8" w:rsidRPr="00DC6043" w:rsidRDefault="00695DF8" w:rsidP="00EF07E6">
            <w:pPr>
              <w:rPr>
                <w:rFonts w:ascii="Times New Roman" w:hAnsi="Times New Roman" w:cs="Times New Roman"/>
                <w:color w:val="0D0D0D"/>
              </w:rPr>
            </w:pPr>
            <w:r w:rsidRPr="00DC6043">
              <w:rPr>
                <w:rFonts w:ascii="Times New Roman" w:hAnsi="Times New Roman" w:cs="Times New Roman"/>
                <w:color w:val="0D0D0D"/>
              </w:rPr>
              <w:br w:type="page"/>
            </w:r>
          </w:p>
        </w:tc>
        <w:tc>
          <w:tcPr>
            <w:tcW w:w="1844" w:type="dxa"/>
            <w:shd w:val="clear" w:color="auto" w:fill="auto"/>
          </w:tcPr>
          <w:p w:rsidR="00695DF8" w:rsidRPr="00DC6043" w:rsidRDefault="00695DF8" w:rsidP="00EF07E6">
            <w:pPr>
              <w:pStyle w:val="Other0"/>
              <w:spacing w:line="240" w:lineRule="auto"/>
              <w:ind w:left="110" w:firstLine="0"/>
              <w:rPr>
                <w:color w:val="0D0D0D"/>
                <w:sz w:val="24"/>
                <w:szCs w:val="24"/>
                <w:lang w:val="id-ID" w:eastAsia="id-ID" w:bidi="id-ID"/>
              </w:rPr>
            </w:pPr>
            <w:r w:rsidRPr="00DC6043">
              <w:rPr>
                <w:color w:val="0D0D0D"/>
                <w:sz w:val="24"/>
                <w:szCs w:val="24"/>
                <w:lang w:val="id-ID" w:eastAsia="id-ID" w:bidi="id-ID"/>
              </w:rPr>
              <w:t>Agustina Pradita Marhaeni.</w:t>
            </w:r>
            <w:r>
              <w:rPr>
                <w:color w:val="0D0D0D"/>
                <w:sz w:val="24"/>
                <w:szCs w:val="24"/>
                <w:lang w:eastAsia="id-ID" w:bidi="id-ID"/>
              </w:rPr>
              <w:t xml:space="preserve"> </w:t>
            </w:r>
            <w:r w:rsidRPr="00DC6043">
              <w:rPr>
                <w:color w:val="0D0D0D"/>
                <w:sz w:val="24"/>
                <w:szCs w:val="24"/>
                <w:lang w:val="id-ID" w:eastAsia="id-ID" w:bidi="id-ID"/>
              </w:rPr>
              <w:t>(2011)</w:t>
            </w:r>
          </w:p>
        </w:tc>
        <w:tc>
          <w:tcPr>
            <w:tcW w:w="1984" w:type="dxa"/>
            <w:shd w:val="clear" w:color="auto" w:fill="auto"/>
          </w:tcPr>
          <w:p w:rsidR="00695DF8" w:rsidRPr="00DC6043" w:rsidRDefault="00695DF8" w:rsidP="00EF07E6">
            <w:pPr>
              <w:pStyle w:val="Other0"/>
              <w:spacing w:line="240" w:lineRule="auto"/>
              <w:ind w:left="131" w:firstLine="0"/>
              <w:rPr>
                <w:color w:val="0D0D0D"/>
                <w:sz w:val="24"/>
                <w:szCs w:val="24"/>
                <w:lang w:val="id-ID" w:eastAsia="id-ID" w:bidi="id-ID"/>
              </w:rPr>
            </w:pPr>
            <w:r w:rsidRPr="00DC6043">
              <w:rPr>
                <w:color w:val="0D0D0D"/>
                <w:sz w:val="24"/>
                <w:szCs w:val="24"/>
                <w:lang w:val="id-ID" w:eastAsia="id-ID" w:bidi="id-ID"/>
              </w:rPr>
              <w:t>Analisis</w:t>
            </w:r>
          </w:p>
          <w:p w:rsidR="00695DF8" w:rsidRPr="00DC6043" w:rsidRDefault="00695DF8" w:rsidP="00EF07E6">
            <w:pPr>
              <w:pStyle w:val="Other0"/>
              <w:tabs>
                <w:tab w:val="left" w:pos="883"/>
              </w:tabs>
              <w:spacing w:line="240" w:lineRule="auto"/>
              <w:ind w:left="131" w:firstLine="0"/>
              <w:rPr>
                <w:color w:val="0D0D0D"/>
                <w:sz w:val="24"/>
                <w:szCs w:val="24"/>
                <w:lang w:val="id-ID" w:eastAsia="id-ID" w:bidi="id-ID"/>
              </w:rPr>
            </w:pPr>
            <w:r w:rsidRPr="00DC6043">
              <w:rPr>
                <w:i/>
                <w:iCs/>
                <w:color w:val="0D0D0D"/>
                <w:sz w:val="24"/>
                <w:szCs w:val="24"/>
                <w:lang w:val="id-ID" w:eastAsia="id-ID" w:bidi="id-ID"/>
              </w:rPr>
              <w:t>Break Even Point</w:t>
            </w:r>
            <w:r w:rsidRPr="00DC6043">
              <w:rPr>
                <w:color w:val="0D0D0D"/>
                <w:sz w:val="24"/>
                <w:szCs w:val="24"/>
                <w:lang w:val="id-ID" w:eastAsia="id-ID" w:bidi="id-ID"/>
              </w:rPr>
              <w:t xml:space="preserve"> Sebagai Alat</w:t>
            </w:r>
            <w:r>
              <w:rPr>
                <w:color w:val="0D0D0D"/>
                <w:sz w:val="24"/>
                <w:szCs w:val="24"/>
                <w:lang w:eastAsia="id-ID" w:bidi="id-ID"/>
              </w:rPr>
              <w:t xml:space="preserve"> </w:t>
            </w:r>
            <w:r w:rsidRPr="00DC6043">
              <w:rPr>
                <w:color w:val="0D0D0D"/>
                <w:sz w:val="24"/>
                <w:szCs w:val="24"/>
                <w:lang w:val="id-ID" w:eastAsia="id-ID" w:bidi="id-ID"/>
              </w:rPr>
              <w:t>Perencanaan Laba</w:t>
            </w:r>
            <w:r w:rsidRPr="00DC6043">
              <w:rPr>
                <w:color w:val="0D0D0D"/>
                <w:sz w:val="24"/>
                <w:szCs w:val="24"/>
                <w:lang w:eastAsia="id-ID" w:bidi="id-ID"/>
              </w:rPr>
              <w:t xml:space="preserve"> </w:t>
            </w:r>
            <w:r w:rsidRPr="00DC6043">
              <w:rPr>
                <w:color w:val="0D0D0D"/>
                <w:sz w:val="24"/>
                <w:szCs w:val="24"/>
                <w:lang w:val="id-ID" w:eastAsia="id-ID" w:bidi="id-ID"/>
              </w:rPr>
              <w:t>Pada</w:t>
            </w:r>
          </w:p>
          <w:p w:rsidR="00695DF8" w:rsidRPr="00DC6043" w:rsidRDefault="00695DF8" w:rsidP="00EF07E6">
            <w:pPr>
              <w:pStyle w:val="Other0"/>
              <w:spacing w:line="240" w:lineRule="auto"/>
              <w:ind w:left="131" w:firstLine="0"/>
              <w:rPr>
                <w:color w:val="0D0D0D"/>
                <w:sz w:val="24"/>
                <w:szCs w:val="24"/>
                <w:lang w:val="id-ID" w:eastAsia="id-ID" w:bidi="id-ID"/>
              </w:rPr>
            </w:pPr>
            <w:r w:rsidRPr="00DC6043">
              <w:rPr>
                <w:color w:val="0D0D0D"/>
                <w:sz w:val="24"/>
                <w:szCs w:val="24"/>
                <w:lang w:val="id-ID" w:eastAsia="id-ID" w:bidi="id-ID"/>
              </w:rPr>
              <w:t>Industri Kecil Tegel di Kec. Pedurungan Periode 2004-2008 (Studi Kasus</w:t>
            </w:r>
            <w:r>
              <w:rPr>
                <w:color w:val="0D0D0D"/>
                <w:sz w:val="24"/>
                <w:szCs w:val="24"/>
                <w:lang w:eastAsia="id-ID" w:bidi="id-ID"/>
              </w:rPr>
              <w:t xml:space="preserve"> </w:t>
            </w:r>
            <w:r w:rsidRPr="00DC6043">
              <w:rPr>
                <w:color w:val="0D0D0D"/>
                <w:sz w:val="24"/>
                <w:szCs w:val="24"/>
                <w:lang w:val="id-ID" w:eastAsia="id-ID" w:bidi="id-ID"/>
              </w:rPr>
              <w:t>Usaha</w:t>
            </w:r>
            <w:r w:rsidRPr="00DC6043">
              <w:rPr>
                <w:color w:val="0D0D0D"/>
                <w:sz w:val="24"/>
                <w:szCs w:val="24"/>
                <w:lang w:eastAsia="id-ID" w:bidi="id-ID"/>
              </w:rPr>
              <w:t xml:space="preserve"> </w:t>
            </w:r>
            <w:r w:rsidRPr="00DC6043">
              <w:rPr>
                <w:color w:val="0D0D0D"/>
                <w:sz w:val="24"/>
                <w:szCs w:val="24"/>
                <w:lang w:val="id-ID" w:eastAsia="id-ID" w:bidi="id-ID"/>
              </w:rPr>
              <w:t>Manufaktur)</w:t>
            </w:r>
          </w:p>
        </w:tc>
        <w:tc>
          <w:tcPr>
            <w:tcW w:w="2835" w:type="dxa"/>
            <w:shd w:val="clear" w:color="auto" w:fill="auto"/>
          </w:tcPr>
          <w:p w:rsidR="00695DF8" w:rsidRPr="00DC6043" w:rsidRDefault="00695DF8" w:rsidP="00EF07E6">
            <w:pPr>
              <w:pStyle w:val="Other0"/>
              <w:tabs>
                <w:tab w:val="right" w:pos="2438"/>
              </w:tabs>
              <w:spacing w:line="240" w:lineRule="auto"/>
              <w:ind w:left="174" w:firstLine="0"/>
              <w:rPr>
                <w:color w:val="0D0D0D"/>
                <w:sz w:val="24"/>
                <w:szCs w:val="24"/>
                <w:lang w:val="id-ID" w:eastAsia="id-ID" w:bidi="id-ID"/>
              </w:rPr>
            </w:pPr>
            <w:r w:rsidRPr="00DC6043">
              <w:rPr>
                <w:color w:val="0D0D0D"/>
                <w:sz w:val="24"/>
                <w:szCs w:val="24"/>
                <w:lang w:val="id-ID" w:eastAsia="id-ID" w:bidi="id-ID"/>
              </w:rPr>
              <w:t>Analisis kuantitatif yaitu menyajikan rangkuma</w:t>
            </w:r>
            <w:r>
              <w:rPr>
                <w:color w:val="0D0D0D"/>
                <w:sz w:val="24"/>
                <w:szCs w:val="24"/>
                <w:lang w:val="id-ID" w:eastAsia="id-ID" w:bidi="id-ID"/>
              </w:rPr>
              <w:t>n data atau nilai yang</w:t>
            </w:r>
            <w:r>
              <w:rPr>
                <w:color w:val="0D0D0D"/>
                <w:sz w:val="24"/>
                <w:szCs w:val="24"/>
                <w:lang w:eastAsia="id-ID" w:bidi="id-ID"/>
              </w:rPr>
              <w:t xml:space="preserve"> </w:t>
            </w:r>
            <w:r w:rsidRPr="00DC6043">
              <w:rPr>
                <w:color w:val="0D0D0D"/>
                <w:sz w:val="24"/>
                <w:szCs w:val="24"/>
                <w:lang w:val="id-ID" w:eastAsia="id-ID" w:bidi="id-ID"/>
              </w:rPr>
              <w:t>dihitung</w:t>
            </w:r>
            <w:r w:rsidRPr="00DC6043">
              <w:rPr>
                <w:color w:val="0D0D0D"/>
                <w:sz w:val="24"/>
                <w:szCs w:val="24"/>
                <w:lang w:eastAsia="id-ID" w:bidi="id-ID"/>
              </w:rPr>
              <w:t xml:space="preserve"> </w:t>
            </w:r>
            <w:r w:rsidRPr="00DC6043">
              <w:rPr>
                <w:color w:val="0D0D0D"/>
                <w:sz w:val="24"/>
                <w:szCs w:val="24"/>
                <w:lang w:val="id-ID" w:eastAsia="id-ID" w:bidi="id-ID"/>
              </w:rPr>
              <w:t>berdasarkan</w:t>
            </w:r>
            <w:r>
              <w:rPr>
                <w:color w:val="0D0D0D"/>
                <w:sz w:val="24"/>
                <w:szCs w:val="24"/>
                <w:lang w:eastAsia="id-ID" w:bidi="id-ID"/>
              </w:rPr>
              <w:t xml:space="preserve"> </w:t>
            </w:r>
            <w:r w:rsidRPr="00DC6043">
              <w:rPr>
                <w:color w:val="0D0D0D"/>
                <w:sz w:val="24"/>
                <w:szCs w:val="24"/>
                <w:lang w:val="id-ID" w:eastAsia="id-ID" w:bidi="id-ID"/>
              </w:rPr>
              <w:t>data yang tersedia atau</w:t>
            </w:r>
            <w:r>
              <w:rPr>
                <w:color w:val="0D0D0D"/>
                <w:sz w:val="24"/>
                <w:szCs w:val="24"/>
                <w:lang w:val="id-ID" w:eastAsia="id-ID" w:bidi="id-ID"/>
              </w:rPr>
              <w:t xml:space="preserve"> data</w:t>
            </w:r>
            <w:r>
              <w:rPr>
                <w:color w:val="0D0D0D"/>
                <w:sz w:val="24"/>
                <w:szCs w:val="24"/>
                <w:lang w:eastAsia="id-ID" w:bidi="id-ID"/>
              </w:rPr>
              <w:t xml:space="preserve"> </w:t>
            </w:r>
            <w:r>
              <w:rPr>
                <w:color w:val="0D0D0D"/>
                <w:sz w:val="24"/>
                <w:szCs w:val="24"/>
                <w:lang w:val="id-ID" w:eastAsia="id-ID" w:bidi="id-ID"/>
              </w:rPr>
              <w:t>yang dikumpulkan</w:t>
            </w:r>
            <w:r>
              <w:rPr>
                <w:color w:val="0D0D0D"/>
                <w:sz w:val="24"/>
                <w:szCs w:val="24"/>
                <w:lang w:eastAsia="id-ID" w:bidi="id-ID"/>
              </w:rPr>
              <w:t xml:space="preserve"> </w:t>
            </w:r>
            <w:r w:rsidRPr="00DC6043">
              <w:rPr>
                <w:color w:val="0D0D0D"/>
                <w:sz w:val="24"/>
                <w:szCs w:val="24"/>
                <w:lang w:val="id-ID" w:eastAsia="id-ID" w:bidi="id-ID"/>
              </w:rPr>
              <w:t>kemudian</w:t>
            </w:r>
            <w:r w:rsidRPr="00DC6043">
              <w:rPr>
                <w:color w:val="0D0D0D"/>
                <w:sz w:val="24"/>
                <w:szCs w:val="24"/>
                <w:lang w:eastAsia="id-ID" w:bidi="id-ID"/>
              </w:rPr>
              <w:t xml:space="preserve"> </w:t>
            </w:r>
            <w:r w:rsidRPr="00DC6043">
              <w:rPr>
                <w:color w:val="0D0D0D"/>
                <w:sz w:val="24"/>
                <w:szCs w:val="24"/>
                <w:lang w:val="id-ID" w:eastAsia="id-ID" w:bidi="id-ID"/>
              </w:rPr>
              <w:t>disajikan</w:t>
            </w:r>
            <w:r>
              <w:rPr>
                <w:color w:val="0D0D0D"/>
                <w:sz w:val="24"/>
                <w:szCs w:val="24"/>
                <w:lang w:eastAsia="id-ID" w:bidi="id-ID"/>
              </w:rPr>
              <w:t xml:space="preserve"> </w:t>
            </w:r>
            <w:r w:rsidRPr="00DC6043">
              <w:rPr>
                <w:color w:val="0D0D0D"/>
                <w:sz w:val="24"/>
                <w:szCs w:val="24"/>
                <w:lang w:val="id-ID" w:eastAsia="id-ID" w:bidi="id-ID"/>
              </w:rPr>
              <w:t>dalam bentuk instrumen analisis tabel.</w:t>
            </w:r>
            <w:r w:rsidRPr="00DC6043">
              <w:rPr>
                <w:color w:val="0D0D0D"/>
                <w:sz w:val="24"/>
                <w:szCs w:val="24"/>
                <w:lang w:eastAsia="id-ID" w:bidi="id-ID"/>
              </w:rPr>
              <w:t xml:space="preserve"> </w:t>
            </w:r>
            <w:r w:rsidRPr="00DC6043">
              <w:rPr>
                <w:i/>
                <w:iCs/>
                <w:color w:val="0D0D0D"/>
                <w:sz w:val="24"/>
                <w:szCs w:val="24"/>
                <w:lang w:val="id-ID" w:eastAsia="id-ID" w:bidi="id-ID"/>
              </w:rPr>
              <w:t>Break</w:t>
            </w:r>
            <w:r w:rsidRPr="00DC6043">
              <w:rPr>
                <w:i/>
                <w:iCs/>
                <w:color w:val="0D0D0D"/>
                <w:sz w:val="24"/>
                <w:szCs w:val="24"/>
                <w:lang w:eastAsia="id-ID" w:bidi="id-ID"/>
              </w:rPr>
              <w:t xml:space="preserve"> </w:t>
            </w:r>
            <w:r w:rsidRPr="00DC6043">
              <w:rPr>
                <w:i/>
                <w:iCs/>
                <w:color w:val="0D0D0D"/>
                <w:sz w:val="24"/>
                <w:szCs w:val="24"/>
                <w:lang w:val="id-ID" w:eastAsia="id-ID" w:bidi="id-ID"/>
              </w:rPr>
              <w:t>even</w:t>
            </w:r>
            <w:r w:rsidRPr="00DC6043">
              <w:rPr>
                <w:i/>
                <w:iCs/>
                <w:color w:val="0D0D0D"/>
                <w:sz w:val="24"/>
                <w:szCs w:val="24"/>
                <w:lang w:eastAsia="id-ID" w:bidi="id-ID"/>
              </w:rPr>
              <w:t xml:space="preserve"> </w:t>
            </w:r>
            <w:r w:rsidRPr="00DC6043">
              <w:rPr>
                <w:i/>
                <w:iCs/>
                <w:color w:val="0D0D0D"/>
                <w:sz w:val="24"/>
                <w:szCs w:val="24"/>
                <w:lang w:val="id-ID" w:eastAsia="id-ID" w:bidi="id-ID"/>
              </w:rPr>
              <w:t>point</w:t>
            </w:r>
            <w:r w:rsidRPr="00DC6043">
              <w:rPr>
                <w:color w:val="0D0D0D"/>
                <w:sz w:val="24"/>
                <w:szCs w:val="24"/>
                <w:lang w:val="id-ID" w:eastAsia="id-ID" w:bidi="id-ID"/>
              </w:rPr>
              <w:t>,</w:t>
            </w:r>
            <w:r w:rsidRPr="00DC6043">
              <w:rPr>
                <w:color w:val="0D0D0D"/>
                <w:sz w:val="24"/>
                <w:szCs w:val="24"/>
                <w:lang w:eastAsia="id-ID" w:bidi="id-ID"/>
              </w:rPr>
              <w:t xml:space="preserve"> </w:t>
            </w:r>
            <w:r w:rsidRPr="00DC6043">
              <w:rPr>
                <w:i/>
                <w:iCs/>
                <w:color w:val="0D0D0D"/>
                <w:sz w:val="24"/>
                <w:szCs w:val="24"/>
                <w:lang w:val="id-ID" w:eastAsia="id-ID" w:bidi="id-ID"/>
              </w:rPr>
              <w:t>profibility,</w:t>
            </w:r>
            <w:r w:rsidRPr="00DC6043">
              <w:rPr>
                <w:i/>
                <w:iCs/>
                <w:color w:val="0D0D0D"/>
                <w:sz w:val="24"/>
                <w:szCs w:val="24"/>
                <w:lang w:eastAsia="id-ID" w:bidi="id-ID"/>
              </w:rPr>
              <w:t xml:space="preserve"> </w:t>
            </w:r>
            <w:r w:rsidRPr="00DC6043">
              <w:rPr>
                <w:i/>
                <w:iCs/>
                <w:color w:val="0D0D0D"/>
                <w:sz w:val="24"/>
                <w:szCs w:val="24"/>
                <w:lang w:val="id-ID" w:eastAsia="id-ID" w:bidi="id-ID"/>
              </w:rPr>
              <w:t>profit</w:t>
            </w:r>
            <w:r>
              <w:rPr>
                <w:color w:val="0D0D0D"/>
                <w:sz w:val="24"/>
                <w:szCs w:val="24"/>
                <w:lang w:eastAsia="id-ID" w:bidi="id-ID"/>
              </w:rPr>
              <w:t xml:space="preserve"> </w:t>
            </w:r>
            <w:r w:rsidRPr="00DC6043">
              <w:rPr>
                <w:i/>
                <w:iCs/>
                <w:color w:val="0D0D0D"/>
                <w:sz w:val="24"/>
                <w:szCs w:val="24"/>
                <w:lang w:val="id-ID" w:eastAsia="id-ID" w:bidi="id-ID"/>
              </w:rPr>
              <w:t>planning.</w:t>
            </w:r>
          </w:p>
        </w:tc>
        <w:tc>
          <w:tcPr>
            <w:tcW w:w="2248" w:type="dxa"/>
            <w:shd w:val="clear" w:color="auto" w:fill="auto"/>
          </w:tcPr>
          <w:p w:rsidR="00695DF8" w:rsidRPr="00DC6043" w:rsidRDefault="00695DF8" w:rsidP="00EF07E6">
            <w:pPr>
              <w:pStyle w:val="Other0"/>
              <w:spacing w:line="240" w:lineRule="auto"/>
              <w:ind w:left="172" w:firstLine="0"/>
              <w:rPr>
                <w:color w:val="0D0D0D"/>
                <w:sz w:val="24"/>
                <w:szCs w:val="24"/>
                <w:lang w:val="id-ID" w:eastAsia="id-ID" w:bidi="id-ID"/>
              </w:rPr>
            </w:pPr>
            <w:r w:rsidRPr="00DC6043">
              <w:rPr>
                <w:color w:val="0D0D0D"/>
                <w:sz w:val="24"/>
                <w:szCs w:val="24"/>
                <w:lang w:val="id-ID" w:eastAsia="id-ID" w:bidi="id-ID"/>
              </w:rPr>
              <w:t>Dari</w:t>
            </w:r>
            <w:r w:rsidRPr="00DC6043">
              <w:rPr>
                <w:color w:val="0D0D0D"/>
                <w:sz w:val="24"/>
                <w:szCs w:val="24"/>
                <w:lang w:eastAsia="id-ID" w:bidi="id-ID"/>
              </w:rPr>
              <w:t xml:space="preserve"> </w:t>
            </w:r>
            <w:r w:rsidRPr="00DC6043">
              <w:rPr>
                <w:color w:val="0D0D0D"/>
                <w:sz w:val="24"/>
                <w:szCs w:val="24"/>
                <w:lang w:val="id-ID" w:eastAsia="id-ID" w:bidi="id-ID"/>
              </w:rPr>
              <w:t>penelitian</w:t>
            </w:r>
            <w:r>
              <w:rPr>
                <w:color w:val="0D0D0D"/>
                <w:sz w:val="24"/>
                <w:szCs w:val="24"/>
                <w:lang w:eastAsia="id-ID" w:bidi="id-ID"/>
              </w:rPr>
              <w:t xml:space="preserve"> </w:t>
            </w:r>
            <w:r w:rsidRPr="00DC6043">
              <w:rPr>
                <w:color w:val="0D0D0D"/>
                <w:sz w:val="24"/>
                <w:szCs w:val="24"/>
                <w:lang w:val="id-ID" w:eastAsia="id-ID" w:bidi="id-ID"/>
              </w:rPr>
              <w:t>yang dilakukan pada</w:t>
            </w:r>
            <w:r w:rsidRPr="00DC6043">
              <w:rPr>
                <w:color w:val="0D0D0D"/>
                <w:sz w:val="24"/>
                <w:szCs w:val="24"/>
                <w:lang w:eastAsia="id-ID" w:bidi="id-ID"/>
              </w:rPr>
              <w:t xml:space="preserve"> </w:t>
            </w:r>
            <w:r w:rsidRPr="00DC6043">
              <w:rPr>
                <w:color w:val="0D0D0D"/>
                <w:sz w:val="24"/>
                <w:szCs w:val="24"/>
                <w:lang w:val="id-ID" w:eastAsia="id-ID" w:bidi="id-ID"/>
              </w:rPr>
              <w:t>industri</w:t>
            </w:r>
            <w:r>
              <w:rPr>
                <w:color w:val="0D0D0D"/>
                <w:sz w:val="24"/>
                <w:szCs w:val="24"/>
                <w:lang w:eastAsia="id-ID" w:bidi="id-ID"/>
              </w:rPr>
              <w:t xml:space="preserve"> </w:t>
            </w:r>
            <w:r w:rsidRPr="00DC6043">
              <w:rPr>
                <w:color w:val="0D0D0D"/>
                <w:sz w:val="24"/>
                <w:szCs w:val="24"/>
                <w:lang w:val="id-ID" w:eastAsia="id-ID" w:bidi="id-ID"/>
              </w:rPr>
              <w:t>kecil</w:t>
            </w:r>
            <w:r w:rsidRPr="00DC6043">
              <w:rPr>
                <w:color w:val="0D0D0D"/>
                <w:sz w:val="24"/>
                <w:szCs w:val="24"/>
                <w:lang w:eastAsia="id-ID" w:bidi="id-ID"/>
              </w:rPr>
              <w:t xml:space="preserve"> </w:t>
            </w:r>
            <w:r w:rsidRPr="00DC6043">
              <w:rPr>
                <w:color w:val="0D0D0D"/>
                <w:sz w:val="24"/>
                <w:szCs w:val="24"/>
                <w:lang w:val="id-ID" w:eastAsia="id-ID" w:bidi="id-ID"/>
              </w:rPr>
              <w:t>tegel</w:t>
            </w:r>
            <w:r w:rsidRPr="00DC6043">
              <w:rPr>
                <w:color w:val="0D0D0D"/>
                <w:sz w:val="24"/>
                <w:szCs w:val="24"/>
                <w:lang w:eastAsia="id-ID" w:bidi="id-ID"/>
              </w:rPr>
              <w:t xml:space="preserve"> </w:t>
            </w:r>
            <w:r w:rsidRPr="00DC6043">
              <w:rPr>
                <w:color w:val="0D0D0D"/>
                <w:sz w:val="24"/>
                <w:szCs w:val="24"/>
                <w:lang w:val="id-ID" w:eastAsia="id-ID" w:bidi="id-ID"/>
              </w:rPr>
              <w:t>di</w:t>
            </w:r>
            <w:r>
              <w:rPr>
                <w:color w:val="0D0D0D"/>
                <w:sz w:val="24"/>
                <w:szCs w:val="24"/>
                <w:lang w:eastAsia="id-ID" w:bidi="id-ID"/>
              </w:rPr>
              <w:t xml:space="preserve"> </w:t>
            </w:r>
            <w:r w:rsidRPr="00DC6043">
              <w:rPr>
                <w:color w:val="0D0D0D"/>
                <w:sz w:val="24"/>
                <w:szCs w:val="24"/>
                <w:lang w:val="id-ID" w:eastAsia="id-ID" w:bidi="id-ID"/>
              </w:rPr>
              <w:t>Kec. Pedurungan dengan</w:t>
            </w:r>
            <w:r w:rsidRPr="00DC6043">
              <w:rPr>
                <w:color w:val="0D0D0D"/>
                <w:sz w:val="24"/>
                <w:szCs w:val="24"/>
                <w:lang w:eastAsia="id-ID" w:bidi="id-ID"/>
              </w:rPr>
              <w:t xml:space="preserve"> </w:t>
            </w:r>
            <w:r w:rsidRPr="00DC6043">
              <w:rPr>
                <w:color w:val="0D0D0D"/>
                <w:sz w:val="24"/>
                <w:szCs w:val="24"/>
                <w:lang w:val="id-ID" w:eastAsia="id-ID" w:bidi="id-ID"/>
              </w:rPr>
              <w:t>analisa</w:t>
            </w:r>
            <w:r>
              <w:rPr>
                <w:color w:val="0D0D0D"/>
                <w:sz w:val="24"/>
                <w:szCs w:val="24"/>
                <w:lang w:eastAsia="id-ID" w:bidi="id-ID"/>
              </w:rPr>
              <w:t xml:space="preserve"> </w:t>
            </w:r>
            <w:r w:rsidRPr="00DC6043">
              <w:rPr>
                <w:i/>
                <w:iCs/>
                <w:color w:val="0D0D0D"/>
                <w:sz w:val="24"/>
                <w:szCs w:val="24"/>
                <w:lang w:val="id-ID" w:eastAsia="id-ID" w:bidi="id-ID"/>
              </w:rPr>
              <w:t xml:space="preserve">break even point </w:t>
            </w:r>
            <w:r w:rsidRPr="00DC6043">
              <w:rPr>
                <w:color w:val="0D0D0D"/>
                <w:sz w:val="24"/>
                <w:szCs w:val="24"/>
                <w:lang w:val="id-ID" w:eastAsia="id-ID" w:bidi="id-ID"/>
              </w:rPr>
              <w:t>maka diketahui berapa</w:t>
            </w:r>
            <w:r w:rsidRPr="00DC6043">
              <w:rPr>
                <w:color w:val="0D0D0D"/>
                <w:sz w:val="24"/>
                <w:szCs w:val="24"/>
                <w:lang w:eastAsia="id-ID" w:bidi="id-ID"/>
              </w:rPr>
              <w:t xml:space="preserve"> </w:t>
            </w:r>
            <w:r w:rsidRPr="00DC6043">
              <w:rPr>
                <w:color w:val="0D0D0D"/>
                <w:sz w:val="24"/>
                <w:szCs w:val="24"/>
                <w:lang w:val="id-ID" w:eastAsia="id-ID" w:bidi="id-ID"/>
              </w:rPr>
              <w:t>biaya</w:t>
            </w:r>
            <w:r>
              <w:rPr>
                <w:color w:val="0D0D0D"/>
                <w:sz w:val="24"/>
                <w:szCs w:val="24"/>
                <w:lang w:eastAsia="id-ID" w:bidi="id-ID"/>
              </w:rPr>
              <w:t xml:space="preserve"> </w:t>
            </w:r>
            <w:r w:rsidRPr="00DC6043">
              <w:rPr>
                <w:color w:val="0D0D0D"/>
                <w:sz w:val="24"/>
                <w:szCs w:val="24"/>
                <w:lang w:val="id-ID" w:eastAsia="id-ID" w:bidi="id-ID"/>
              </w:rPr>
              <w:t>yang</w:t>
            </w:r>
            <w:r w:rsidRPr="00DC6043">
              <w:rPr>
                <w:color w:val="0D0D0D"/>
                <w:sz w:val="24"/>
                <w:szCs w:val="24"/>
                <w:lang w:eastAsia="id-ID" w:bidi="id-ID"/>
              </w:rPr>
              <w:t xml:space="preserve"> </w:t>
            </w:r>
            <w:r w:rsidRPr="00DC6043">
              <w:rPr>
                <w:color w:val="0D0D0D"/>
                <w:sz w:val="24"/>
                <w:szCs w:val="24"/>
                <w:lang w:val="id-ID" w:eastAsia="id-ID" w:bidi="id-ID"/>
              </w:rPr>
              <w:t>harus</w:t>
            </w:r>
            <w:r>
              <w:rPr>
                <w:color w:val="0D0D0D"/>
                <w:sz w:val="24"/>
                <w:szCs w:val="24"/>
                <w:lang w:eastAsia="id-ID" w:bidi="id-ID"/>
              </w:rPr>
              <w:t xml:space="preserve"> </w:t>
            </w:r>
            <w:r w:rsidRPr="00DC6043">
              <w:rPr>
                <w:color w:val="0D0D0D"/>
                <w:sz w:val="24"/>
                <w:szCs w:val="24"/>
                <w:lang w:val="id-ID" w:eastAsia="id-ID" w:bidi="id-ID"/>
              </w:rPr>
              <w:t>dikeluarkan dan berapa</w:t>
            </w:r>
            <w:r w:rsidRPr="00DC6043">
              <w:rPr>
                <w:color w:val="0D0D0D"/>
                <w:sz w:val="24"/>
                <w:szCs w:val="24"/>
                <w:lang w:eastAsia="id-ID" w:bidi="id-ID"/>
              </w:rPr>
              <w:t xml:space="preserve"> </w:t>
            </w:r>
            <w:r w:rsidRPr="00DC6043">
              <w:rPr>
                <w:color w:val="0D0D0D"/>
                <w:sz w:val="24"/>
                <w:szCs w:val="24"/>
                <w:lang w:val="id-ID" w:eastAsia="id-ID" w:bidi="id-ID"/>
              </w:rPr>
              <w:t>besar</w:t>
            </w:r>
            <w:r>
              <w:rPr>
                <w:color w:val="0D0D0D"/>
                <w:sz w:val="24"/>
                <w:szCs w:val="24"/>
                <w:lang w:eastAsia="id-ID" w:bidi="id-ID"/>
              </w:rPr>
              <w:t xml:space="preserve"> </w:t>
            </w:r>
            <w:r>
              <w:rPr>
                <w:color w:val="0D0D0D"/>
                <w:sz w:val="24"/>
                <w:szCs w:val="24"/>
                <w:lang w:val="id-ID" w:eastAsia="id-ID" w:bidi="id-ID"/>
              </w:rPr>
              <w:t>labanya, dengan demikian maka</w:t>
            </w:r>
            <w:r>
              <w:rPr>
                <w:color w:val="0D0D0D"/>
                <w:sz w:val="24"/>
                <w:szCs w:val="24"/>
                <w:lang w:eastAsia="id-ID" w:bidi="id-ID"/>
              </w:rPr>
              <w:t xml:space="preserve"> </w:t>
            </w:r>
            <w:r w:rsidRPr="00DC6043">
              <w:rPr>
                <w:color w:val="0D0D0D"/>
                <w:sz w:val="24"/>
                <w:szCs w:val="24"/>
                <w:lang w:val="id-ID" w:eastAsia="id-ID" w:bidi="id-ID"/>
              </w:rPr>
              <w:t>pimpinan</w:t>
            </w:r>
            <w:r>
              <w:rPr>
                <w:color w:val="0D0D0D"/>
                <w:sz w:val="24"/>
                <w:szCs w:val="24"/>
                <w:lang w:val="id-ID" w:eastAsia="id-ID" w:bidi="id-ID"/>
              </w:rPr>
              <w:t xml:space="preserve"> dapat</w:t>
            </w:r>
            <w:r>
              <w:rPr>
                <w:color w:val="0D0D0D"/>
                <w:sz w:val="24"/>
                <w:szCs w:val="24"/>
                <w:lang w:eastAsia="id-ID" w:bidi="id-ID"/>
              </w:rPr>
              <w:t xml:space="preserve"> </w:t>
            </w:r>
            <w:r w:rsidRPr="00DC6043">
              <w:rPr>
                <w:color w:val="0D0D0D"/>
                <w:sz w:val="24"/>
                <w:szCs w:val="24"/>
                <w:lang w:val="id-ID" w:eastAsia="id-ID" w:bidi="id-ID"/>
              </w:rPr>
              <w:t>menekan</w:t>
            </w:r>
            <w:r w:rsidRPr="00DC6043">
              <w:rPr>
                <w:color w:val="0D0D0D"/>
                <w:sz w:val="24"/>
                <w:szCs w:val="24"/>
                <w:lang w:eastAsia="id-ID" w:bidi="id-ID"/>
              </w:rPr>
              <w:t xml:space="preserve"> </w:t>
            </w:r>
            <w:r w:rsidRPr="00DC6043">
              <w:rPr>
                <w:color w:val="0D0D0D"/>
                <w:sz w:val="24"/>
                <w:szCs w:val="24"/>
                <w:lang w:val="id-ID" w:eastAsia="id-ID" w:bidi="id-ID"/>
              </w:rPr>
              <w:t>biaya</w:t>
            </w:r>
            <w:r w:rsidRPr="00DC6043">
              <w:rPr>
                <w:color w:val="0D0D0D"/>
                <w:sz w:val="24"/>
                <w:szCs w:val="24"/>
                <w:lang w:eastAsia="id-ID" w:bidi="id-ID"/>
              </w:rPr>
              <w:t xml:space="preserve"> </w:t>
            </w:r>
            <w:r>
              <w:rPr>
                <w:color w:val="0D0D0D"/>
                <w:sz w:val="24"/>
                <w:szCs w:val="24"/>
                <w:lang w:val="id-ID" w:eastAsia="id-ID" w:bidi="id-ID"/>
              </w:rPr>
              <w:t>produksi dengan tidak</w:t>
            </w:r>
            <w:r>
              <w:rPr>
                <w:color w:val="0D0D0D"/>
                <w:sz w:val="24"/>
                <w:szCs w:val="24"/>
                <w:lang w:eastAsia="id-ID" w:bidi="id-ID"/>
              </w:rPr>
              <w:t xml:space="preserve"> </w:t>
            </w:r>
            <w:r w:rsidRPr="00DC6043">
              <w:rPr>
                <w:color w:val="0D0D0D"/>
                <w:sz w:val="24"/>
                <w:szCs w:val="24"/>
                <w:lang w:val="id-ID" w:eastAsia="id-ID" w:bidi="id-ID"/>
              </w:rPr>
              <w:t>mengurangi keuntungan.</w:t>
            </w:r>
          </w:p>
        </w:tc>
      </w:tr>
      <w:tr w:rsidR="00695DF8" w:rsidRPr="00DC6043" w:rsidTr="00EF07E6">
        <w:trPr>
          <w:trHeight w:hRule="exact" w:val="3139"/>
          <w:jc w:val="center"/>
        </w:trPr>
        <w:tc>
          <w:tcPr>
            <w:tcW w:w="412" w:type="dxa"/>
            <w:shd w:val="clear" w:color="auto" w:fill="auto"/>
            <w:vAlign w:val="center"/>
          </w:tcPr>
          <w:p w:rsidR="00695DF8" w:rsidRPr="00DC6043" w:rsidRDefault="00695DF8" w:rsidP="00EF07E6">
            <w:pPr>
              <w:pStyle w:val="Other0"/>
              <w:spacing w:line="240" w:lineRule="auto"/>
              <w:ind w:firstLine="0"/>
              <w:jc w:val="center"/>
              <w:rPr>
                <w:color w:val="0D0D0D"/>
                <w:sz w:val="24"/>
                <w:szCs w:val="24"/>
                <w:lang w:val="id-ID" w:eastAsia="id-ID" w:bidi="id-ID"/>
              </w:rPr>
            </w:pPr>
            <w:r w:rsidRPr="00DC6043">
              <w:rPr>
                <w:color w:val="0D0D0D"/>
                <w:sz w:val="24"/>
                <w:szCs w:val="24"/>
                <w:lang w:eastAsia="id-ID" w:bidi="id-ID"/>
              </w:rPr>
              <w:lastRenderedPageBreak/>
              <w:t>2</w:t>
            </w:r>
            <w:r w:rsidRPr="00DC6043">
              <w:rPr>
                <w:color w:val="0D0D0D"/>
                <w:sz w:val="24"/>
                <w:szCs w:val="24"/>
                <w:lang w:val="id-ID" w:eastAsia="id-ID" w:bidi="id-ID"/>
              </w:rPr>
              <w:t>.</w:t>
            </w:r>
          </w:p>
        </w:tc>
        <w:tc>
          <w:tcPr>
            <w:tcW w:w="1844" w:type="dxa"/>
            <w:shd w:val="clear" w:color="auto" w:fill="auto"/>
          </w:tcPr>
          <w:p w:rsidR="00695DF8" w:rsidRPr="00DC6043" w:rsidRDefault="00695DF8" w:rsidP="00EF07E6">
            <w:pPr>
              <w:pStyle w:val="Other0"/>
              <w:spacing w:line="240" w:lineRule="auto"/>
              <w:ind w:left="110" w:firstLine="0"/>
              <w:rPr>
                <w:color w:val="0D0D0D"/>
                <w:sz w:val="24"/>
                <w:szCs w:val="24"/>
                <w:lang w:val="id-ID" w:eastAsia="id-ID" w:bidi="id-ID"/>
              </w:rPr>
            </w:pPr>
            <w:r>
              <w:rPr>
                <w:color w:val="0D0D0D"/>
                <w:sz w:val="24"/>
                <w:szCs w:val="24"/>
                <w:lang w:val="id-ID" w:eastAsia="id-ID" w:bidi="id-ID"/>
              </w:rPr>
              <w:t>Christine Praticia</w:t>
            </w:r>
            <w:r>
              <w:rPr>
                <w:color w:val="0D0D0D"/>
                <w:sz w:val="24"/>
                <w:szCs w:val="24"/>
                <w:lang w:eastAsia="id-ID" w:bidi="id-ID"/>
              </w:rPr>
              <w:t xml:space="preserve"> </w:t>
            </w:r>
            <w:r w:rsidRPr="00DC6043">
              <w:rPr>
                <w:color w:val="0D0D0D"/>
                <w:sz w:val="24"/>
                <w:szCs w:val="24"/>
                <w:lang w:val="id-ID" w:eastAsia="id-ID" w:bidi="id-ID"/>
              </w:rPr>
              <w:t>Ponomban.</w:t>
            </w:r>
          </w:p>
          <w:p w:rsidR="00695DF8" w:rsidRPr="00DC6043" w:rsidRDefault="00695DF8" w:rsidP="00EF07E6">
            <w:pPr>
              <w:pStyle w:val="Other0"/>
              <w:spacing w:line="240" w:lineRule="auto"/>
              <w:ind w:left="110" w:firstLine="0"/>
              <w:jc w:val="both"/>
              <w:rPr>
                <w:color w:val="0D0D0D"/>
                <w:sz w:val="24"/>
                <w:szCs w:val="24"/>
                <w:lang w:val="id-ID" w:eastAsia="id-ID" w:bidi="id-ID"/>
              </w:rPr>
            </w:pPr>
            <w:r w:rsidRPr="00DC6043">
              <w:rPr>
                <w:color w:val="0D0D0D"/>
                <w:sz w:val="24"/>
                <w:szCs w:val="24"/>
                <w:lang w:val="id-ID" w:eastAsia="id-ID" w:bidi="id-ID"/>
              </w:rPr>
              <w:t>(2013)</w:t>
            </w:r>
          </w:p>
        </w:tc>
        <w:tc>
          <w:tcPr>
            <w:tcW w:w="1984" w:type="dxa"/>
            <w:shd w:val="clear" w:color="auto" w:fill="auto"/>
          </w:tcPr>
          <w:p w:rsidR="00695DF8" w:rsidRPr="00DC6043" w:rsidRDefault="00695DF8" w:rsidP="00EF07E6">
            <w:pPr>
              <w:pStyle w:val="Other0"/>
              <w:spacing w:line="240" w:lineRule="auto"/>
              <w:ind w:left="131" w:firstLine="0"/>
              <w:rPr>
                <w:color w:val="0D0D0D"/>
                <w:sz w:val="24"/>
                <w:szCs w:val="24"/>
                <w:lang w:val="id-ID" w:eastAsia="id-ID" w:bidi="id-ID"/>
              </w:rPr>
            </w:pPr>
            <w:r w:rsidRPr="00DC6043">
              <w:rPr>
                <w:color w:val="0D0D0D"/>
                <w:sz w:val="24"/>
                <w:szCs w:val="24"/>
                <w:lang w:val="id-ID" w:eastAsia="id-ID" w:bidi="id-ID"/>
              </w:rPr>
              <w:t>Analisis</w:t>
            </w:r>
          </w:p>
          <w:p w:rsidR="00695DF8" w:rsidRPr="00DC6043" w:rsidRDefault="00695DF8" w:rsidP="00EF07E6">
            <w:pPr>
              <w:pStyle w:val="Other0"/>
              <w:spacing w:line="240" w:lineRule="auto"/>
              <w:ind w:left="131" w:firstLine="0"/>
              <w:rPr>
                <w:color w:val="0D0D0D"/>
                <w:sz w:val="24"/>
                <w:szCs w:val="24"/>
                <w:lang w:val="id-ID" w:eastAsia="id-ID" w:bidi="id-ID"/>
              </w:rPr>
            </w:pPr>
            <w:r w:rsidRPr="00DC6043">
              <w:rPr>
                <w:i/>
                <w:iCs/>
                <w:color w:val="0D0D0D"/>
                <w:sz w:val="24"/>
                <w:szCs w:val="24"/>
                <w:lang w:val="id-ID" w:eastAsia="id-ID" w:bidi="id-ID"/>
              </w:rPr>
              <w:t>Break Even Point</w:t>
            </w:r>
            <w:r w:rsidRPr="00DC6043">
              <w:rPr>
                <w:color w:val="0D0D0D"/>
                <w:sz w:val="24"/>
                <w:szCs w:val="24"/>
                <w:lang w:val="id-ID" w:eastAsia="id-ID" w:bidi="id-ID"/>
              </w:rPr>
              <w:t xml:space="preserve"> Sebagai Alat</w:t>
            </w:r>
            <w:r>
              <w:rPr>
                <w:color w:val="0D0D0D"/>
                <w:sz w:val="24"/>
                <w:szCs w:val="24"/>
                <w:lang w:eastAsia="id-ID" w:bidi="id-ID"/>
              </w:rPr>
              <w:t xml:space="preserve"> </w:t>
            </w:r>
            <w:r w:rsidRPr="00DC6043">
              <w:rPr>
                <w:color w:val="0D0D0D"/>
                <w:sz w:val="24"/>
                <w:szCs w:val="24"/>
                <w:lang w:val="id-ID" w:eastAsia="id-ID" w:bidi="id-ID"/>
              </w:rPr>
              <w:t>Perencanaan</w:t>
            </w:r>
          </w:p>
          <w:p w:rsidR="00695DF8" w:rsidRPr="00DC6043" w:rsidRDefault="00695DF8" w:rsidP="00EF07E6">
            <w:pPr>
              <w:pStyle w:val="Other0"/>
              <w:tabs>
                <w:tab w:val="left" w:pos="874"/>
              </w:tabs>
              <w:spacing w:line="240" w:lineRule="auto"/>
              <w:ind w:left="131" w:firstLine="0"/>
              <w:rPr>
                <w:color w:val="0D0D0D"/>
                <w:sz w:val="24"/>
                <w:szCs w:val="24"/>
                <w:lang w:val="id-ID" w:eastAsia="id-ID" w:bidi="id-ID"/>
              </w:rPr>
            </w:pPr>
            <w:r w:rsidRPr="00DC6043">
              <w:rPr>
                <w:color w:val="0D0D0D"/>
                <w:sz w:val="24"/>
                <w:szCs w:val="24"/>
                <w:lang w:val="id-ID" w:eastAsia="id-ID" w:bidi="id-ID"/>
              </w:rPr>
              <w:t>Laba</w:t>
            </w:r>
            <w:r w:rsidRPr="00DC6043">
              <w:rPr>
                <w:color w:val="0D0D0D"/>
                <w:sz w:val="24"/>
                <w:szCs w:val="24"/>
                <w:lang w:eastAsia="id-ID" w:bidi="id-ID"/>
              </w:rPr>
              <w:t xml:space="preserve"> </w:t>
            </w:r>
            <w:r w:rsidRPr="00DC6043">
              <w:rPr>
                <w:color w:val="0D0D0D"/>
                <w:sz w:val="24"/>
                <w:szCs w:val="24"/>
                <w:lang w:val="id-ID" w:eastAsia="id-ID" w:bidi="id-ID"/>
              </w:rPr>
              <w:t>Pada</w:t>
            </w:r>
          </w:p>
          <w:p w:rsidR="00695DF8" w:rsidRPr="00DC6043" w:rsidRDefault="00695DF8" w:rsidP="00EF07E6">
            <w:pPr>
              <w:pStyle w:val="Other0"/>
              <w:tabs>
                <w:tab w:val="left" w:pos="605"/>
              </w:tabs>
              <w:spacing w:line="240" w:lineRule="auto"/>
              <w:ind w:left="131" w:firstLine="0"/>
              <w:rPr>
                <w:color w:val="0D0D0D"/>
                <w:sz w:val="24"/>
                <w:szCs w:val="24"/>
                <w:lang w:val="id-ID" w:eastAsia="id-ID" w:bidi="id-ID"/>
              </w:rPr>
            </w:pPr>
            <w:r w:rsidRPr="00DC6043">
              <w:rPr>
                <w:color w:val="0D0D0D"/>
                <w:sz w:val="24"/>
                <w:szCs w:val="24"/>
                <w:lang w:val="id-ID" w:eastAsia="id-ID" w:bidi="id-ID"/>
              </w:rPr>
              <w:t>PT.Tropica</w:t>
            </w:r>
          </w:p>
          <w:p w:rsidR="00695DF8" w:rsidRPr="00DC6043" w:rsidRDefault="00695DF8" w:rsidP="00EF07E6">
            <w:pPr>
              <w:pStyle w:val="Other0"/>
              <w:spacing w:line="240" w:lineRule="auto"/>
              <w:ind w:left="131" w:firstLine="0"/>
              <w:rPr>
                <w:color w:val="0D0D0D"/>
                <w:sz w:val="24"/>
                <w:szCs w:val="24"/>
                <w:lang w:val="id-ID" w:eastAsia="id-ID" w:bidi="id-ID"/>
              </w:rPr>
            </w:pPr>
            <w:r w:rsidRPr="00DC6043">
              <w:rPr>
                <w:color w:val="0D0D0D"/>
                <w:sz w:val="24"/>
                <w:szCs w:val="24"/>
                <w:lang w:val="id-ID" w:eastAsia="id-ID" w:bidi="id-ID"/>
              </w:rPr>
              <w:t>Cocoprima</w:t>
            </w:r>
          </w:p>
        </w:tc>
        <w:tc>
          <w:tcPr>
            <w:tcW w:w="2835" w:type="dxa"/>
            <w:shd w:val="clear" w:color="auto" w:fill="auto"/>
          </w:tcPr>
          <w:p w:rsidR="00695DF8" w:rsidRPr="00DC6043" w:rsidRDefault="00695DF8" w:rsidP="00EF07E6">
            <w:pPr>
              <w:pStyle w:val="Other0"/>
              <w:spacing w:line="240" w:lineRule="auto"/>
              <w:ind w:left="174" w:firstLine="0"/>
              <w:rPr>
                <w:color w:val="0D0D0D"/>
                <w:sz w:val="24"/>
                <w:szCs w:val="24"/>
                <w:lang w:val="id-ID" w:eastAsia="id-ID" w:bidi="id-ID"/>
              </w:rPr>
            </w:pPr>
            <w:r w:rsidRPr="00DC6043">
              <w:rPr>
                <w:color w:val="0D0D0D"/>
                <w:sz w:val="24"/>
                <w:szCs w:val="24"/>
                <w:lang w:val="id-ID" w:eastAsia="id-ID" w:bidi="id-ID"/>
              </w:rPr>
              <w:t>Analisis deskriptif yaitu dilakukan</w:t>
            </w:r>
            <w:r w:rsidRPr="00DC6043">
              <w:rPr>
                <w:color w:val="0D0D0D"/>
                <w:sz w:val="24"/>
                <w:szCs w:val="24"/>
                <w:lang w:eastAsia="id-ID" w:bidi="id-ID"/>
              </w:rPr>
              <w:t xml:space="preserve"> </w:t>
            </w:r>
            <w:r w:rsidRPr="00DC6043">
              <w:rPr>
                <w:color w:val="0D0D0D"/>
                <w:sz w:val="24"/>
                <w:szCs w:val="24"/>
                <w:lang w:val="id-ID" w:eastAsia="id-ID" w:bidi="id-ID"/>
              </w:rPr>
              <w:t>untuk</w:t>
            </w:r>
            <w:r>
              <w:rPr>
                <w:color w:val="0D0D0D"/>
                <w:sz w:val="24"/>
                <w:szCs w:val="24"/>
                <w:lang w:eastAsia="id-ID" w:bidi="id-ID"/>
              </w:rPr>
              <w:t xml:space="preserve"> </w:t>
            </w:r>
            <w:r w:rsidRPr="00DC6043">
              <w:rPr>
                <w:color w:val="0D0D0D"/>
                <w:sz w:val="24"/>
                <w:szCs w:val="24"/>
                <w:lang w:val="id-ID" w:eastAsia="id-ID" w:bidi="id-ID"/>
              </w:rPr>
              <w:t>mengetahui dan menjadi mam</w:t>
            </w:r>
            <w:r>
              <w:rPr>
                <w:color w:val="0D0D0D"/>
                <w:sz w:val="24"/>
                <w:szCs w:val="24"/>
                <w:lang w:val="id-ID" w:eastAsia="id-ID" w:bidi="id-ID"/>
              </w:rPr>
              <w:t>pu</w:t>
            </w:r>
            <w:r>
              <w:rPr>
                <w:color w:val="0D0D0D"/>
                <w:sz w:val="24"/>
                <w:szCs w:val="24"/>
                <w:lang w:eastAsia="id-ID" w:bidi="id-ID"/>
              </w:rPr>
              <w:t xml:space="preserve"> </w:t>
            </w:r>
            <w:r w:rsidRPr="00DC6043">
              <w:rPr>
                <w:color w:val="0D0D0D"/>
                <w:sz w:val="24"/>
                <w:szCs w:val="24"/>
                <w:lang w:val="id-ID" w:eastAsia="id-ID" w:bidi="id-ID"/>
              </w:rPr>
              <w:t>untuk</w:t>
            </w:r>
            <w:r>
              <w:rPr>
                <w:color w:val="0D0D0D"/>
                <w:sz w:val="24"/>
                <w:szCs w:val="24"/>
                <w:lang w:eastAsia="id-ID" w:bidi="id-ID"/>
              </w:rPr>
              <w:t xml:space="preserve"> </w:t>
            </w:r>
            <w:r w:rsidRPr="00DC6043">
              <w:rPr>
                <w:color w:val="0D0D0D"/>
                <w:sz w:val="24"/>
                <w:szCs w:val="24"/>
                <w:lang w:val="id-ID" w:eastAsia="id-ID" w:bidi="id-ID"/>
              </w:rPr>
              <w:t>menjelaskan</w:t>
            </w:r>
            <w:r w:rsidRPr="00DC6043">
              <w:rPr>
                <w:color w:val="0D0D0D"/>
                <w:sz w:val="24"/>
                <w:szCs w:val="24"/>
                <w:lang w:eastAsia="id-ID" w:bidi="id-ID"/>
              </w:rPr>
              <w:t xml:space="preserve"> </w:t>
            </w:r>
            <w:r w:rsidRPr="00DC6043">
              <w:rPr>
                <w:color w:val="0D0D0D"/>
                <w:sz w:val="24"/>
                <w:szCs w:val="24"/>
                <w:lang w:val="id-ID" w:eastAsia="id-ID" w:bidi="id-ID"/>
              </w:rPr>
              <w:t>variabel</w:t>
            </w:r>
            <w:r w:rsidRPr="00DC6043">
              <w:rPr>
                <w:color w:val="0D0D0D"/>
                <w:sz w:val="24"/>
                <w:szCs w:val="24"/>
                <w:lang w:eastAsia="id-ID" w:bidi="id-ID"/>
              </w:rPr>
              <w:t xml:space="preserve"> </w:t>
            </w:r>
            <w:r>
              <w:rPr>
                <w:color w:val="0D0D0D"/>
                <w:sz w:val="24"/>
                <w:szCs w:val="24"/>
                <w:lang w:val="id-ID" w:eastAsia="id-ID" w:bidi="id-ID"/>
              </w:rPr>
              <w:t>yang diteliti</w:t>
            </w:r>
            <w:r>
              <w:rPr>
                <w:color w:val="0D0D0D"/>
                <w:sz w:val="24"/>
                <w:szCs w:val="24"/>
                <w:lang w:eastAsia="id-ID" w:bidi="id-ID"/>
              </w:rPr>
              <w:t xml:space="preserve"> </w:t>
            </w:r>
            <w:r w:rsidRPr="00DC6043">
              <w:rPr>
                <w:color w:val="0D0D0D"/>
                <w:sz w:val="24"/>
                <w:szCs w:val="24"/>
                <w:lang w:val="id-ID" w:eastAsia="id-ID" w:bidi="id-ID"/>
              </w:rPr>
              <w:t>dalam suatu situasi.</w:t>
            </w:r>
            <w:r w:rsidRPr="00DC6043">
              <w:rPr>
                <w:color w:val="0D0D0D"/>
                <w:sz w:val="24"/>
                <w:szCs w:val="24"/>
                <w:lang w:eastAsia="id-ID" w:bidi="id-ID"/>
              </w:rPr>
              <w:t xml:space="preserve"> </w:t>
            </w:r>
            <w:r w:rsidRPr="00DC6043">
              <w:rPr>
                <w:i/>
                <w:iCs/>
                <w:color w:val="0D0D0D"/>
                <w:sz w:val="24"/>
                <w:szCs w:val="24"/>
                <w:lang w:val="id-ID" w:eastAsia="id-ID" w:bidi="id-ID"/>
              </w:rPr>
              <w:t>Break</w:t>
            </w:r>
            <w:r w:rsidRPr="00DC6043">
              <w:rPr>
                <w:i/>
                <w:iCs/>
                <w:color w:val="0D0D0D"/>
                <w:sz w:val="24"/>
                <w:szCs w:val="24"/>
                <w:lang w:eastAsia="id-ID" w:bidi="id-ID"/>
              </w:rPr>
              <w:t xml:space="preserve"> </w:t>
            </w:r>
            <w:r w:rsidRPr="00DC6043">
              <w:rPr>
                <w:i/>
                <w:iCs/>
                <w:color w:val="0D0D0D"/>
                <w:sz w:val="24"/>
                <w:szCs w:val="24"/>
                <w:lang w:val="id-ID" w:eastAsia="id-ID" w:bidi="id-ID"/>
              </w:rPr>
              <w:t>Even</w:t>
            </w:r>
            <w:r w:rsidRPr="00DC6043">
              <w:rPr>
                <w:i/>
                <w:iCs/>
                <w:color w:val="0D0D0D"/>
                <w:sz w:val="24"/>
                <w:szCs w:val="24"/>
                <w:lang w:eastAsia="id-ID" w:bidi="id-ID"/>
              </w:rPr>
              <w:t xml:space="preserve"> </w:t>
            </w:r>
            <w:r w:rsidRPr="00DC6043">
              <w:rPr>
                <w:i/>
                <w:iCs/>
                <w:color w:val="0D0D0D"/>
                <w:sz w:val="24"/>
                <w:szCs w:val="24"/>
                <w:lang w:val="id-ID" w:eastAsia="id-ID" w:bidi="id-ID"/>
              </w:rPr>
              <w:t>Point,</w:t>
            </w:r>
            <w:r w:rsidRPr="00DC6043">
              <w:rPr>
                <w:color w:val="0D0D0D"/>
                <w:sz w:val="24"/>
                <w:szCs w:val="24"/>
                <w:lang w:eastAsia="id-ID" w:bidi="id-ID"/>
              </w:rPr>
              <w:t xml:space="preserve"> </w:t>
            </w:r>
            <w:r w:rsidRPr="00DC6043">
              <w:rPr>
                <w:color w:val="0D0D0D"/>
                <w:sz w:val="24"/>
                <w:szCs w:val="24"/>
                <w:lang w:val="id-ID" w:eastAsia="id-ID" w:bidi="id-ID"/>
              </w:rPr>
              <w:t>perencanaan laba</w:t>
            </w:r>
          </w:p>
        </w:tc>
        <w:tc>
          <w:tcPr>
            <w:tcW w:w="2248" w:type="dxa"/>
            <w:shd w:val="clear" w:color="auto" w:fill="auto"/>
          </w:tcPr>
          <w:p w:rsidR="00695DF8" w:rsidRPr="00DC6043" w:rsidRDefault="00695DF8" w:rsidP="00EF07E6">
            <w:pPr>
              <w:pStyle w:val="Other0"/>
              <w:spacing w:line="240" w:lineRule="auto"/>
              <w:ind w:left="192" w:firstLine="0"/>
              <w:rPr>
                <w:color w:val="0D0D0D"/>
                <w:sz w:val="24"/>
                <w:szCs w:val="24"/>
                <w:lang w:val="id-ID" w:eastAsia="id-ID" w:bidi="id-ID"/>
              </w:rPr>
            </w:pPr>
            <w:r w:rsidRPr="00DC6043">
              <w:rPr>
                <w:color w:val="0D0D0D"/>
                <w:sz w:val="24"/>
                <w:szCs w:val="24"/>
                <w:lang w:val="id-ID" w:eastAsia="id-ID" w:bidi="id-ID"/>
              </w:rPr>
              <w:t>Dari</w:t>
            </w:r>
            <w:r w:rsidRPr="00DC6043">
              <w:rPr>
                <w:color w:val="0D0D0D"/>
                <w:sz w:val="24"/>
                <w:szCs w:val="24"/>
                <w:lang w:eastAsia="id-ID" w:bidi="id-ID"/>
              </w:rPr>
              <w:t xml:space="preserve"> </w:t>
            </w:r>
            <w:r w:rsidRPr="00DC6043">
              <w:rPr>
                <w:color w:val="0D0D0D"/>
                <w:sz w:val="24"/>
                <w:szCs w:val="24"/>
                <w:lang w:val="id-ID" w:eastAsia="id-ID" w:bidi="id-ID"/>
              </w:rPr>
              <w:t>penelitian</w:t>
            </w:r>
            <w:r>
              <w:rPr>
                <w:color w:val="0D0D0D"/>
                <w:sz w:val="24"/>
                <w:szCs w:val="24"/>
                <w:lang w:eastAsia="id-ID" w:bidi="id-ID"/>
              </w:rPr>
              <w:t xml:space="preserve"> </w:t>
            </w:r>
            <w:r w:rsidRPr="00DC6043">
              <w:rPr>
                <w:color w:val="0D0D0D"/>
                <w:sz w:val="24"/>
                <w:szCs w:val="24"/>
                <w:lang w:val="id-ID" w:eastAsia="id-ID" w:bidi="id-ID"/>
              </w:rPr>
              <w:t>yang dilakukan pada PT. Tropica Cocoprima penjualan</w:t>
            </w:r>
            <w:r w:rsidRPr="00DC6043">
              <w:rPr>
                <w:color w:val="0D0D0D"/>
                <w:sz w:val="24"/>
                <w:szCs w:val="24"/>
                <w:lang w:eastAsia="id-ID" w:bidi="id-ID"/>
              </w:rPr>
              <w:t xml:space="preserve"> </w:t>
            </w:r>
            <w:r w:rsidRPr="00DC6043">
              <w:rPr>
                <w:color w:val="0D0D0D"/>
                <w:sz w:val="24"/>
                <w:szCs w:val="24"/>
                <w:lang w:val="id-ID" w:eastAsia="id-ID" w:bidi="id-ID"/>
              </w:rPr>
              <w:t>yang</w:t>
            </w:r>
            <w:r>
              <w:rPr>
                <w:color w:val="0D0D0D"/>
                <w:sz w:val="24"/>
                <w:szCs w:val="24"/>
                <w:lang w:eastAsia="id-ID" w:bidi="id-ID"/>
              </w:rPr>
              <w:t xml:space="preserve"> </w:t>
            </w:r>
            <w:r w:rsidRPr="00DC6043">
              <w:rPr>
                <w:color w:val="0D0D0D"/>
                <w:sz w:val="24"/>
                <w:szCs w:val="24"/>
                <w:lang w:val="id-ID" w:eastAsia="id-ID" w:bidi="id-ID"/>
              </w:rPr>
              <w:t>dilakukan perusahaan sudah baik dan selalu berada di atas</w:t>
            </w:r>
            <w:r w:rsidRPr="00DC6043">
              <w:rPr>
                <w:color w:val="0D0D0D"/>
                <w:sz w:val="24"/>
                <w:szCs w:val="24"/>
                <w:lang w:eastAsia="id-ID" w:bidi="id-ID"/>
              </w:rPr>
              <w:t xml:space="preserve"> </w:t>
            </w:r>
            <w:r w:rsidRPr="00DC6043">
              <w:rPr>
                <w:color w:val="0D0D0D"/>
                <w:sz w:val="24"/>
                <w:szCs w:val="24"/>
                <w:lang w:val="id-ID" w:eastAsia="id-ID" w:bidi="id-ID"/>
              </w:rPr>
              <w:t>statistik</w:t>
            </w:r>
            <w:r>
              <w:rPr>
                <w:color w:val="0D0D0D"/>
                <w:sz w:val="24"/>
                <w:szCs w:val="24"/>
                <w:lang w:eastAsia="id-ID" w:bidi="id-ID"/>
              </w:rPr>
              <w:t xml:space="preserve"> </w:t>
            </w:r>
            <w:r>
              <w:rPr>
                <w:color w:val="0D0D0D"/>
                <w:sz w:val="24"/>
                <w:szCs w:val="24"/>
                <w:lang w:val="id-ID" w:eastAsia="id-ID" w:bidi="id-ID"/>
              </w:rPr>
              <w:t>impas</w:t>
            </w:r>
            <w:r>
              <w:rPr>
                <w:color w:val="0D0D0D"/>
                <w:sz w:val="24"/>
                <w:szCs w:val="24"/>
                <w:lang w:eastAsia="id-ID" w:bidi="id-ID"/>
              </w:rPr>
              <w:t xml:space="preserve"> </w:t>
            </w:r>
            <w:r w:rsidRPr="00DC6043">
              <w:rPr>
                <w:color w:val="0D0D0D"/>
                <w:sz w:val="24"/>
                <w:szCs w:val="24"/>
                <w:lang w:val="id-ID" w:eastAsia="id-ID" w:bidi="id-ID"/>
              </w:rPr>
              <w:t>(perusahaan sudah</w:t>
            </w:r>
            <w:r w:rsidRPr="00DC6043">
              <w:rPr>
                <w:color w:val="0D0D0D"/>
                <w:sz w:val="24"/>
                <w:szCs w:val="24"/>
                <w:lang w:eastAsia="id-ID" w:bidi="id-ID"/>
              </w:rPr>
              <w:t xml:space="preserve"> </w:t>
            </w:r>
            <w:r w:rsidRPr="00DC6043">
              <w:rPr>
                <w:color w:val="0D0D0D"/>
                <w:sz w:val="24"/>
                <w:szCs w:val="24"/>
                <w:lang w:val="id-ID" w:eastAsia="id-ID" w:bidi="id-ID"/>
              </w:rPr>
              <w:t>mampu</w:t>
            </w:r>
            <w:r>
              <w:rPr>
                <w:color w:val="0D0D0D"/>
                <w:sz w:val="24"/>
                <w:szCs w:val="24"/>
                <w:lang w:eastAsia="id-ID" w:bidi="id-ID"/>
              </w:rPr>
              <w:t xml:space="preserve"> </w:t>
            </w:r>
            <w:r w:rsidRPr="00DC6043">
              <w:rPr>
                <w:color w:val="0D0D0D"/>
                <w:sz w:val="24"/>
                <w:szCs w:val="24"/>
                <w:lang w:val="id-ID" w:eastAsia="id-ID" w:bidi="id-ID"/>
              </w:rPr>
              <w:t>mencapai keuntungan disetiap tahunnya)</w:t>
            </w:r>
          </w:p>
        </w:tc>
      </w:tr>
      <w:tr w:rsidR="00695DF8" w:rsidRPr="00DC6043" w:rsidTr="00EF07E6">
        <w:trPr>
          <w:trHeight w:val="3512"/>
          <w:jc w:val="center"/>
        </w:trPr>
        <w:tc>
          <w:tcPr>
            <w:tcW w:w="412" w:type="dxa"/>
            <w:shd w:val="clear" w:color="auto" w:fill="auto"/>
            <w:vAlign w:val="center"/>
          </w:tcPr>
          <w:p w:rsidR="00695DF8" w:rsidRPr="00DC6043" w:rsidRDefault="00695DF8" w:rsidP="00EF07E6">
            <w:pPr>
              <w:pStyle w:val="Other0"/>
              <w:spacing w:line="240" w:lineRule="auto"/>
              <w:ind w:firstLine="0"/>
              <w:jc w:val="center"/>
              <w:rPr>
                <w:color w:val="0D0D0D"/>
                <w:sz w:val="24"/>
                <w:szCs w:val="24"/>
                <w:lang w:val="id-ID" w:eastAsia="id-ID" w:bidi="id-ID"/>
              </w:rPr>
            </w:pPr>
            <w:r w:rsidRPr="00DC6043">
              <w:rPr>
                <w:color w:val="0D0D0D"/>
                <w:sz w:val="24"/>
                <w:szCs w:val="24"/>
                <w:lang w:eastAsia="id-ID" w:bidi="id-ID"/>
              </w:rPr>
              <w:t>3</w:t>
            </w:r>
            <w:r w:rsidRPr="00DC6043">
              <w:rPr>
                <w:color w:val="0D0D0D"/>
                <w:sz w:val="24"/>
                <w:szCs w:val="24"/>
                <w:lang w:val="id-ID" w:eastAsia="id-ID" w:bidi="id-ID"/>
              </w:rPr>
              <w:t>.</w:t>
            </w:r>
          </w:p>
        </w:tc>
        <w:tc>
          <w:tcPr>
            <w:tcW w:w="1844" w:type="dxa"/>
            <w:shd w:val="clear" w:color="auto" w:fill="auto"/>
          </w:tcPr>
          <w:p w:rsidR="00695DF8" w:rsidRPr="00DC6043" w:rsidRDefault="00695DF8" w:rsidP="00EF07E6">
            <w:pPr>
              <w:pStyle w:val="Other0"/>
              <w:spacing w:line="240" w:lineRule="auto"/>
              <w:ind w:left="110" w:firstLine="0"/>
              <w:rPr>
                <w:color w:val="0D0D0D"/>
                <w:sz w:val="24"/>
                <w:szCs w:val="24"/>
                <w:lang w:val="id-ID" w:eastAsia="id-ID" w:bidi="id-ID"/>
              </w:rPr>
            </w:pPr>
            <w:r w:rsidRPr="00DC6043">
              <w:rPr>
                <w:color w:val="0D0D0D"/>
                <w:sz w:val="24"/>
                <w:szCs w:val="24"/>
                <w:lang w:val="id-ID" w:eastAsia="id-ID" w:bidi="id-ID"/>
              </w:rPr>
              <w:t>Muhammad Yusuf Andrianto, Nengah Sudjana, Devi</w:t>
            </w:r>
            <w:r w:rsidRPr="00DC6043">
              <w:rPr>
                <w:color w:val="0D0D0D"/>
                <w:sz w:val="24"/>
                <w:szCs w:val="24"/>
                <w:lang w:eastAsia="id-ID" w:bidi="id-ID"/>
              </w:rPr>
              <w:t xml:space="preserve"> </w:t>
            </w:r>
            <w:r w:rsidRPr="00DC6043">
              <w:rPr>
                <w:color w:val="0D0D0D"/>
                <w:sz w:val="24"/>
                <w:szCs w:val="24"/>
                <w:lang w:val="id-ID" w:eastAsia="id-ID" w:bidi="id-ID"/>
              </w:rPr>
              <w:t>Farah</w:t>
            </w:r>
            <w:r w:rsidRPr="00DC6043">
              <w:rPr>
                <w:color w:val="0D0D0D"/>
                <w:sz w:val="24"/>
                <w:szCs w:val="24"/>
                <w:lang w:eastAsia="id-ID" w:bidi="id-ID"/>
              </w:rPr>
              <w:t xml:space="preserve"> </w:t>
            </w:r>
            <w:r w:rsidRPr="00DC6043">
              <w:rPr>
                <w:color w:val="0D0D0D"/>
                <w:sz w:val="24"/>
                <w:szCs w:val="24"/>
                <w:lang w:val="id-ID" w:eastAsia="id-ID" w:bidi="id-ID"/>
              </w:rPr>
              <w:t>Azizah. (2016)</w:t>
            </w:r>
          </w:p>
        </w:tc>
        <w:tc>
          <w:tcPr>
            <w:tcW w:w="1984" w:type="dxa"/>
            <w:shd w:val="clear" w:color="auto" w:fill="auto"/>
          </w:tcPr>
          <w:p w:rsidR="00695DF8" w:rsidRPr="00DC6043" w:rsidRDefault="00695DF8" w:rsidP="00EF07E6">
            <w:pPr>
              <w:pStyle w:val="Other0"/>
              <w:spacing w:line="240" w:lineRule="auto"/>
              <w:ind w:left="131" w:firstLine="0"/>
              <w:rPr>
                <w:color w:val="0D0D0D"/>
                <w:sz w:val="24"/>
                <w:szCs w:val="24"/>
                <w:lang w:val="id-ID" w:eastAsia="id-ID" w:bidi="id-ID"/>
              </w:rPr>
            </w:pPr>
            <w:r w:rsidRPr="00DC6043">
              <w:rPr>
                <w:color w:val="0D0D0D"/>
                <w:sz w:val="24"/>
                <w:szCs w:val="24"/>
                <w:lang w:val="id-ID" w:eastAsia="id-ID" w:bidi="id-ID"/>
              </w:rPr>
              <w:t xml:space="preserve">Analisis </w:t>
            </w:r>
            <w:r w:rsidRPr="00DC6043">
              <w:rPr>
                <w:i/>
                <w:iCs/>
                <w:color w:val="0D0D0D"/>
                <w:sz w:val="24"/>
                <w:szCs w:val="24"/>
                <w:lang w:val="id-ID" w:eastAsia="id-ID" w:bidi="id-ID"/>
              </w:rPr>
              <w:t>Break Even Point</w:t>
            </w:r>
            <w:r>
              <w:rPr>
                <w:color w:val="0D0D0D"/>
                <w:sz w:val="24"/>
                <w:szCs w:val="24"/>
                <w:lang w:eastAsia="id-ID" w:bidi="id-ID"/>
              </w:rPr>
              <w:t xml:space="preserve"> </w:t>
            </w:r>
            <w:r w:rsidRPr="00DC6043">
              <w:rPr>
                <w:color w:val="0D0D0D"/>
                <w:sz w:val="24"/>
                <w:szCs w:val="24"/>
                <w:lang w:val="id-ID" w:eastAsia="id-ID" w:bidi="id-ID"/>
              </w:rPr>
              <w:t>Sebagai Alat Perencanaan Laba</w:t>
            </w:r>
            <w:r w:rsidRPr="00DC6043">
              <w:rPr>
                <w:color w:val="0D0D0D"/>
                <w:sz w:val="24"/>
                <w:szCs w:val="24"/>
                <w:lang w:eastAsia="id-ID" w:bidi="id-ID"/>
              </w:rPr>
              <w:t xml:space="preserve"> </w:t>
            </w:r>
            <w:r w:rsidRPr="00DC6043">
              <w:rPr>
                <w:color w:val="0D0D0D"/>
                <w:sz w:val="24"/>
                <w:szCs w:val="24"/>
                <w:lang w:val="id-ID" w:eastAsia="id-ID" w:bidi="id-ID"/>
              </w:rPr>
              <w:t>(Studi</w:t>
            </w:r>
            <w:r>
              <w:rPr>
                <w:color w:val="0D0D0D"/>
                <w:sz w:val="24"/>
                <w:szCs w:val="24"/>
                <w:lang w:eastAsia="id-ID" w:bidi="id-ID"/>
              </w:rPr>
              <w:t xml:space="preserve"> </w:t>
            </w:r>
            <w:r w:rsidRPr="00DC6043">
              <w:rPr>
                <w:color w:val="0D0D0D"/>
                <w:sz w:val="24"/>
                <w:szCs w:val="24"/>
                <w:lang w:val="id-ID" w:eastAsia="id-ID" w:bidi="id-ID"/>
              </w:rPr>
              <w:t>Pada</w:t>
            </w:r>
            <w:r w:rsidRPr="00DC6043">
              <w:rPr>
                <w:color w:val="0D0D0D"/>
                <w:sz w:val="24"/>
                <w:szCs w:val="24"/>
                <w:lang w:eastAsia="id-ID" w:bidi="id-ID"/>
              </w:rPr>
              <w:t xml:space="preserve"> </w:t>
            </w:r>
            <w:r w:rsidRPr="00DC6043">
              <w:rPr>
                <w:color w:val="0D0D0D"/>
                <w:sz w:val="24"/>
                <w:szCs w:val="24"/>
                <w:lang w:val="id-ID" w:eastAsia="id-ID" w:bidi="id-ID"/>
              </w:rPr>
              <w:t>CV.</w:t>
            </w:r>
            <w:r>
              <w:rPr>
                <w:color w:val="0D0D0D"/>
                <w:sz w:val="24"/>
                <w:szCs w:val="24"/>
                <w:lang w:eastAsia="id-ID" w:bidi="id-ID"/>
              </w:rPr>
              <w:t xml:space="preserve"> </w:t>
            </w:r>
            <w:r>
              <w:rPr>
                <w:color w:val="0D0D0D"/>
                <w:sz w:val="24"/>
                <w:szCs w:val="24"/>
                <w:lang w:val="id-ID" w:eastAsia="id-ID" w:bidi="id-ID"/>
              </w:rPr>
              <w:t>Langgeng Makmur</w:t>
            </w:r>
            <w:r>
              <w:rPr>
                <w:color w:val="0D0D0D"/>
                <w:sz w:val="24"/>
                <w:szCs w:val="24"/>
                <w:lang w:eastAsia="id-ID" w:bidi="id-ID"/>
              </w:rPr>
              <w:t xml:space="preserve"> </w:t>
            </w:r>
            <w:r w:rsidRPr="00DC6043">
              <w:rPr>
                <w:color w:val="0D0D0D"/>
                <w:sz w:val="24"/>
                <w:szCs w:val="24"/>
                <w:lang w:val="id-ID" w:eastAsia="id-ID" w:bidi="id-ID"/>
              </w:rPr>
              <w:t>Bersama Lumajang Periode</w:t>
            </w:r>
          </w:p>
          <w:p w:rsidR="00695DF8" w:rsidRPr="00DC6043" w:rsidRDefault="00695DF8" w:rsidP="00EF07E6">
            <w:pPr>
              <w:pStyle w:val="Other0"/>
              <w:spacing w:line="240" w:lineRule="auto"/>
              <w:ind w:left="131" w:firstLine="0"/>
              <w:rPr>
                <w:color w:val="0D0D0D"/>
                <w:sz w:val="24"/>
                <w:szCs w:val="24"/>
                <w:lang w:eastAsia="id-ID" w:bidi="id-ID"/>
              </w:rPr>
            </w:pPr>
            <w:r w:rsidRPr="00DC6043">
              <w:rPr>
                <w:color w:val="0D0D0D"/>
                <w:sz w:val="24"/>
                <w:szCs w:val="24"/>
                <w:lang w:val="id-ID" w:eastAsia="id-ID" w:bidi="id-ID"/>
              </w:rPr>
              <w:t>2012-2014)</w:t>
            </w:r>
          </w:p>
        </w:tc>
        <w:tc>
          <w:tcPr>
            <w:tcW w:w="2835" w:type="dxa"/>
            <w:shd w:val="clear" w:color="auto" w:fill="auto"/>
          </w:tcPr>
          <w:p w:rsidR="00695DF8" w:rsidRPr="00DC6043" w:rsidRDefault="00695DF8" w:rsidP="00EF07E6">
            <w:pPr>
              <w:pStyle w:val="Other0"/>
              <w:spacing w:line="240" w:lineRule="auto"/>
              <w:ind w:left="174" w:firstLine="0"/>
              <w:rPr>
                <w:color w:val="0D0D0D"/>
                <w:sz w:val="24"/>
                <w:szCs w:val="24"/>
                <w:lang w:val="id-ID" w:eastAsia="id-ID" w:bidi="id-ID"/>
              </w:rPr>
            </w:pPr>
            <w:r w:rsidRPr="00DC6043">
              <w:rPr>
                <w:color w:val="0D0D0D"/>
                <w:sz w:val="24"/>
                <w:szCs w:val="24"/>
                <w:lang w:val="id-ID" w:eastAsia="id-ID" w:bidi="id-ID"/>
              </w:rPr>
              <w:t>Analisis</w:t>
            </w:r>
            <w:r w:rsidRPr="00DC6043">
              <w:rPr>
                <w:color w:val="0D0D0D"/>
                <w:sz w:val="24"/>
                <w:szCs w:val="24"/>
                <w:lang w:eastAsia="id-ID" w:bidi="id-ID"/>
              </w:rPr>
              <w:t xml:space="preserve"> </w:t>
            </w:r>
            <w:r w:rsidRPr="00DC6043">
              <w:rPr>
                <w:color w:val="0D0D0D"/>
                <w:sz w:val="24"/>
                <w:szCs w:val="24"/>
                <w:lang w:val="id-ID" w:eastAsia="id-ID" w:bidi="id-ID"/>
              </w:rPr>
              <w:t>deskriptif</w:t>
            </w:r>
            <w:r w:rsidRPr="00DC6043">
              <w:rPr>
                <w:color w:val="0D0D0D"/>
                <w:sz w:val="24"/>
                <w:szCs w:val="24"/>
                <w:lang w:eastAsia="id-ID" w:bidi="id-ID"/>
              </w:rPr>
              <w:t xml:space="preserve"> </w:t>
            </w:r>
            <w:r w:rsidRPr="00DC6043">
              <w:rPr>
                <w:color w:val="0D0D0D"/>
                <w:sz w:val="24"/>
                <w:szCs w:val="24"/>
                <w:lang w:val="id-ID" w:eastAsia="id-ID" w:bidi="id-ID"/>
              </w:rPr>
              <w:t>dengan</w:t>
            </w:r>
            <w:r w:rsidRPr="00DC6043">
              <w:rPr>
                <w:color w:val="0D0D0D"/>
                <w:sz w:val="24"/>
                <w:szCs w:val="24"/>
                <w:lang w:eastAsia="id-ID" w:bidi="id-ID"/>
              </w:rPr>
              <w:t xml:space="preserve"> </w:t>
            </w:r>
            <w:r w:rsidRPr="00DC6043">
              <w:rPr>
                <w:color w:val="0D0D0D"/>
                <w:sz w:val="24"/>
                <w:szCs w:val="24"/>
                <w:lang w:val="id-ID" w:eastAsia="id-ID" w:bidi="id-ID"/>
              </w:rPr>
              <w:t>pendekatan</w:t>
            </w:r>
            <w:r w:rsidRPr="00DC6043">
              <w:rPr>
                <w:color w:val="0D0D0D"/>
                <w:sz w:val="24"/>
                <w:szCs w:val="24"/>
                <w:lang w:eastAsia="id-ID" w:bidi="id-ID"/>
              </w:rPr>
              <w:t xml:space="preserve"> </w:t>
            </w:r>
            <w:r w:rsidRPr="00DC6043">
              <w:rPr>
                <w:color w:val="0D0D0D"/>
                <w:sz w:val="24"/>
                <w:szCs w:val="24"/>
                <w:lang w:val="id-ID" w:eastAsia="id-ID" w:bidi="id-ID"/>
              </w:rPr>
              <w:t>kualitatif</w:t>
            </w:r>
            <w:r w:rsidRPr="00DC6043">
              <w:rPr>
                <w:color w:val="0D0D0D"/>
                <w:sz w:val="24"/>
                <w:szCs w:val="24"/>
                <w:lang w:eastAsia="id-ID" w:bidi="id-ID"/>
              </w:rPr>
              <w:t xml:space="preserve"> </w:t>
            </w:r>
            <w:r w:rsidRPr="00DC6043">
              <w:rPr>
                <w:color w:val="0D0D0D"/>
                <w:sz w:val="24"/>
                <w:szCs w:val="24"/>
                <w:lang w:val="id-ID" w:eastAsia="id-ID" w:bidi="id-ID"/>
              </w:rPr>
              <w:t>merupakan</w:t>
            </w:r>
            <w:r w:rsidRPr="00DC6043">
              <w:rPr>
                <w:color w:val="0D0D0D"/>
                <w:sz w:val="24"/>
                <w:szCs w:val="24"/>
                <w:lang w:eastAsia="id-ID" w:bidi="id-ID"/>
              </w:rPr>
              <w:t xml:space="preserve"> </w:t>
            </w:r>
            <w:r>
              <w:rPr>
                <w:color w:val="0D0D0D"/>
                <w:sz w:val="24"/>
                <w:szCs w:val="24"/>
                <w:lang w:val="id-ID" w:eastAsia="id-ID" w:bidi="id-ID"/>
              </w:rPr>
              <w:t>jenis</w:t>
            </w:r>
            <w:r>
              <w:rPr>
                <w:color w:val="0D0D0D"/>
                <w:sz w:val="24"/>
                <w:szCs w:val="24"/>
                <w:lang w:eastAsia="id-ID" w:bidi="id-ID"/>
              </w:rPr>
              <w:t xml:space="preserve"> </w:t>
            </w:r>
            <w:r w:rsidRPr="00DC6043">
              <w:rPr>
                <w:color w:val="0D0D0D"/>
                <w:sz w:val="24"/>
                <w:szCs w:val="24"/>
                <w:lang w:val="id-ID" w:eastAsia="id-ID" w:bidi="id-ID"/>
              </w:rPr>
              <w:t>penelitian</w:t>
            </w:r>
            <w:r w:rsidRPr="00DC6043">
              <w:rPr>
                <w:color w:val="0D0D0D"/>
                <w:sz w:val="24"/>
                <w:szCs w:val="24"/>
                <w:lang w:eastAsia="id-ID" w:bidi="id-ID"/>
              </w:rPr>
              <w:t xml:space="preserve"> </w:t>
            </w:r>
            <w:r w:rsidRPr="00DC6043">
              <w:rPr>
                <w:color w:val="0D0D0D"/>
                <w:sz w:val="24"/>
                <w:szCs w:val="24"/>
                <w:lang w:val="id-ID" w:eastAsia="id-ID" w:bidi="id-ID"/>
              </w:rPr>
              <w:t>yang</w:t>
            </w:r>
            <w:r>
              <w:rPr>
                <w:color w:val="0D0D0D"/>
                <w:sz w:val="24"/>
                <w:szCs w:val="24"/>
                <w:lang w:eastAsia="id-ID" w:bidi="id-ID"/>
              </w:rPr>
              <w:t xml:space="preserve"> </w:t>
            </w:r>
            <w:r w:rsidRPr="00DC6043">
              <w:rPr>
                <w:color w:val="0D0D0D"/>
                <w:sz w:val="24"/>
                <w:szCs w:val="24"/>
                <w:lang w:val="id-ID" w:eastAsia="id-ID" w:bidi="id-ID"/>
              </w:rPr>
              <w:t>memberikan fakta-fakta maupun kejadian secara sistematis</w:t>
            </w:r>
            <w:r w:rsidRPr="00DC6043">
              <w:rPr>
                <w:color w:val="0D0D0D"/>
                <w:sz w:val="24"/>
                <w:szCs w:val="24"/>
                <w:lang w:eastAsia="id-ID" w:bidi="id-ID"/>
              </w:rPr>
              <w:t xml:space="preserve"> </w:t>
            </w:r>
            <w:r>
              <w:rPr>
                <w:color w:val="0D0D0D"/>
                <w:sz w:val="24"/>
                <w:szCs w:val="24"/>
                <w:lang w:val="id-ID" w:eastAsia="id-ID" w:bidi="id-ID"/>
              </w:rPr>
              <w:t>dan</w:t>
            </w:r>
            <w:r>
              <w:rPr>
                <w:color w:val="0D0D0D"/>
                <w:sz w:val="24"/>
                <w:szCs w:val="24"/>
                <w:lang w:eastAsia="id-ID" w:bidi="id-ID"/>
              </w:rPr>
              <w:t xml:space="preserve"> </w:t>
            </w:r>
            <w:r w:rsidRPr="00DC6043">
              <w:rPr>
                <w:color w:val="0D0D0D"/>
                <w:sz w:val="24"/>
                <w:szCs w:val="24"/>
                <w:lang w:val="id-ID" w:eastAsia="id-ID" w:bidi="id-ID"/>
              </w:rPr>
              <w:t>akurat</w:t>
            </w:r>
            <w:r w:rsidRPr="00DC6043">
              <w:rPr>
                <w:color w:val="0D0D0D"/>
                <w:sz w:val="24"/>
                <w:szCs w:val="24"/>
                <w:lang w:eastAsia="id-ID" w:bidi="id-ID"/>
              </w:rPr>
              <w:t xml:space="preserve"> </w:t>
            </w:r>
            <w:r>
              <w:rPr>
                <w:color w:val="0D0D0D"/>
                <w:sz w:val="24"/>
                <w:szCs w:val="24"/>
                <w:lang w:val="id-ID" w:eastAsia="id-ID" w:bidi="id-ID"/>
              </w:rPr>
              <w:t>kemudian</w:t>
            </w:r>
            <w:r>
              <w:rPr>
                <w:color w:val="0D0D0D"/>
                <w:sz w:val="24"/>
                <w:szCs w:val="24"/>
                <w:lang w:eastAsia="id-ID" w:bidi="id-ID"/>
              </w:rPr>
              <w:t xml:space="preserve"> </w:t>
            </w:r>
            <w:r w:rsidRPr="00DC6043">
              <w:rPr>
                <w:color w:val="0D0D0D"/>
                <w:sz w:val="24"/>
                <w:szCs w:val="24"/>
                <w:lang w:val="id-ID" w:eastAsia="id-ID" w:bidi="id-ID"/>
              </w:rPr>
              <w:t>mendeskripsikan, mencatat</w:t>
            </w:r>
            <w:r w:rsidRPr="00DC6043">
              <w:rPr>
                <w:color w:val="0D0D0D"/>
                <w:sz w:val="24"/>
                <w:szCs w:val="24"/>
                <w:lang w:eastAsia="id-ID" w:bidi="id-ID"/>
              </w:rPr>
              <w:t xml:space="preserve"> </w:t>
            </w:r>
            <w:r w:rsidRPr="00DC6043">
              <w:rPr>
                <w:color w:val="0D0D0D"/>
                <w:sz w:val="24"/>
                <w:szCs w:val="24"/>
                <w:lang w:val="id-ID" w:eastAsia="id-ID" w:bidi="id-ID"/>
              </w:rPr>
              <w:t>dan</w:t>
            </w:r>
            <w:r w:rsidRPr="00DC6043">
              <w:rPr>
                <w:color w:val="0D0D0D"/>
                <w:sz w:val="24"/>
                <w:szCs w:val="24"/>
                <w:lang w:eastAsia="id-ID" w:bidi="id-ID"/>
              </w:rPr>
              <w:t xml:space="preserve"> </w:t>
            </w:r>
            <w:r w:rsidRPr="00DC6043">
              <w:rPr>
                <w:color w:val="0D0D0D"/>
                <w:sz w:val="24"/>
                <w:szCs w:val="24"/>
                <w:lang w:val="id-ID" w:eastAsia="id-ID" w:bidi="id-ID"/>
              </w:rPr>
              <w:t>menganalisis</w:t>
            </w:r>
            <w:r w:rsidRPr="00DC6043">
              <w:rPr>
                <w:color w:val="0D0D0D"/>
                <w:sz w:val="24"/>
                <w:szCs w:val="24"/>
                <w:lang w:eastAsia="id-ID" w:bidi="id-ID"/>
              </w:rPr>
              <w:t xml:space="preserve"> </w:t>
            </w:r>
            <w:r w:rsidRPr="00DC6043">
              <w:rPr>
                <w:color w:val="0D0D0D"/>
                <w:sz w:val="24"/>
                <w:szCs w:val="24"/>
                <w:lang w:val="id-ID" w:eastAsia="id-ID" w:bidi="id-ID"/>
              </w:rPr>
              <w:t>kondisi-</w:t>
            </w:r>
          </w:p>
          <w:p w:rsidR="00695DF8" w:rsidRPr="00DC6043" w:rsidRDefault="00695DF8" w:rsidP="00EF07E6">
            <w:pPr>
              <w:pStyle w:val="Other0"/>
              <w:spacing w:line="240" w:lineRule="auto"/>
              <w:ind w:left="174" w:firstLine="0"/>
              <w:rPr>
                <w:color w:val="0D0D0D"/>
                <w:sz w:val="24"/>
                <w:szCs w:val="24"/>
                <w:lang w:val="id-ID" w:eastAsia="id-ID" w:bidi="id-ID"/>
              </w:rPr>
            </w:pPr>
            <w:r w:rsidRPr="00DC6043">
              <w:rPr>
                <w:color w:val="0D0D0D"/>
                <w:sz w:val="24"/>
                <w:szCs w:val="24"/>
                <w:lang w:val="id-ID" w:eastAsia="id-ID" w:bidi="id-ID"/>
              </w:rPr>
              <w:t>kondisi yang sekarang</w:t>
            </w:r>
            <w:r w:rsidRPr="00DC6043">
              <w:rPr>
                <w:color w:val="0D0D0D"/>
                <w:sz w:val="24"/>
                <w:szCs w:val="24"/>
                <w:lang w:eastAsia="id-ID" w:bidi="id-ID"/>
              </w:rPr>
              <w:t xml:space="preserve"> </w:t>
            </w:r>
            <w:r w:rsidRPr="00DC6043">
              <w:rPr>
                <w:color w:val="0D0D0D"/>
                <w:sz w:val="24"/>
                <w:szCs w:val="24"/>
                <w:lang w:val="id-ID" w:eastAsia="id-ID" w:bidi="id-ID"/>
              </w:rPr>
              <w:t>Ini</w:t>
            </w:r>
            <w:r w:rsidRPr="00DC6043">
              <w:rPr>
                <w:color w:val="0D0D0D"/>
                <w:sz w:val="24"/>
                <w:szCs w:val="24"/>
                <w:lang w:eastAsia="id-ID" w:bidi="id-ID"/>
              </w:rPr>
              <w:t xml:space="preserve"> </w:t>
            </w:r>
            <w:r w:rsidRPr="00DC6043">
              <w:rPr>
                <w:color w:val="0D0D0D"/>
                <w:sz w:val="24"/>
                <w:szCs w:val="24"/>
                <w:lang w:val="id-ID" w:eastAsia="id-ID" w:bidi="id-ID"/>
              </w:rPr>
              <w:t>terjadi.</w:t>
            </w:r>
            <w:r w:rsidRPr="00DC6043">
              <w:rPr>
                <w:color w:val="0D0D0D"/>
                <w:sz w:val="24"/>
                <w:szCs w:val="24"/>
                <w:lang w:eastAsia="id-ID" w:bidi="id-ID"/>
              </w:rPr>
              <w:t xml:space="preserve"> </w:t>
            </w:r>
            <w:r w:rsidRPr="00DC6043">
              <w:rPr>
                <w:color w:val="0D0D0D"/>
                <w:sz w:val="24"/>
                <w:szCs w:val="24"/>
                <w:lang w:val="id-ID" w:eastAsia="id-ID" w:bidi="id-ID"/>
              </w:rPr>
              <w:t xml:space="preserve">Volume penjualan, BEP </w:t>
            </w:r>
            <w:r w:rsidRPr="00DC6043">
              <w:rPr>
                <w:i/>
                <w:iCs/>
                <w:color w:val="0D0D0D"/>
                <w:sz w:val="24"/>
                <w:szCs w:val="24"/>
                <w:lang w:val="id-ID" w:eastAsia="id-ID" w:bidi="id-ID"/>
              </w:rPr>
              <w:t>Mix, margin of safety.</w:t>
            </w:r>
          </w:p>
        </w:tc>
        <w:tc>
          <w:tcPr>
            <w:tcW w:w="2248" w:type="dxa"/>
            <w:shd w:val="clear" w:color="auto" w:fill="auto"/>
          </w:tcPr>
          <w:p w:rsidR="00695DF8" w:rsidRPr="00DC6043" w:rsidRDefault="00695DF8" w:rsidP="00EF07E6">
            <w:pPr>
              <w:pStyle w:val="Other0"/>
              <w:spacing w:line="240" w:lineRule="auto"/>
              <w:ind w:left="192" w:firstLine="0"/>
              <w:rPr>
                <w:color w:val="0D0D0D"/>
                <w:sz w:val="24"/>
                <w:szCs w:val="24"/>
                <w:lang w:val="id-ID" w:eastAsia="id-ID" w:bidi="id-ID"/>
              </w:rPr>
            </w:pPr>
            <w:r w:rsidRPr="00DC6043">
              <w:rPr>
                <w:color w:val="0D0D0D"/>
                <w:sz w:val="24"/>
                <w:szCs w:val="24"/>
                <w:lang w:val="id-ID" w:eastAsia="id-ID" w:bidi="id-ID"/>
              </w:rPr>
              <w:t>Dari</w:t>
            </w:r>
            <w:r w:rsidRPr="00DC6043">
              <w:rPr>
                <w:color w:val="0D0D0D"/>
                <w:sz w:val="24"/>
                <w:szCs w:val="24"/>
                <w:lang w:eastAsia="id-ID" w:bidi="id-ID"/>
              </w:rPr>
              <w:t xml:space="preserve"> </w:t>
            </w:r>
            <w:r w:rsidRPr="00DC6043">
              <w:rPr>
                <w:color w:val="0D0D0D"/>
                <w:sz w:val="24"/>
                <w:szCs w:val="24"/>
                <w:lang w:val="id-ID" w:eastAsia="id-ID" w:bidi="id-ID"/>
              </w:rPr>
              <w:t>penelitian</w:t>
            </w:r>
          </w:p>
          <w:p w:rsidR="00695DF8" w:rsidRPr="00DC6043" w:rsidRDefault="00695DF8" w:rsidP="00EF07E6">
            <w:pPr>
              <w:pStyle w:val="Other0"/>
              <w:spacing w:line="240" w:lineRule="auto"/>
              <w:ind w:left="192" w:firstLine="0"/>
              <w:rPr>
                <w:color w:val="0D0D0D"/>
                <w:sz w:val="24"/>
                <w:szCs w:val="24"/>
                <w:lang w:val="id-ID" w:eastAsia="id-ID" w:bidi="id-ID"/>
              </w:rPr>
            </w:pPr>
            <w:r w:rsidRPr="00DC6043">
              <w:rPr>
                <w:color w:val="0D0D0D"/>
                <w:sz w:val="24"/>
                <w:szCs w:val="24"/>
                <w:lang w:val="id-ID" w:eastAsia="id-ID" w:bidi="id-ID"/>
              </w:rPr>
              <w:t>yang dilakukan pada</w:t>
            </w:r>
            <w:r w:rsidRPr="00DC6043">
              <w:rPr>
                <w:color w:val="0D0D0D"/>
                <w:sz w:val="24"/>
                <w:szCs w:val="24"/>
                <w:lang w:eastAsia="id-ID" w:bidi="id-ID"/>
              </w:rPr>
              <w:t xml:space="preserve"> </w:t>
            </w:r>
            <w:r w:rsidRPr="00DC6043">
              <w:rPr>
                <w:color w:val="0D0D0D"/>
                <w:sz w:val="24"/>
                <w:szCs w:val="24"/>
                <w:lang w:val="id-ID" w:eastAsia="id-ID" w:bidi="id-ID"/>
              </w:rPr>
              <w:t>CV.Langgeng Makmur dlakukan melalui beberapa tahapan.</w:t>
            </w:r>
          </w:p>
        </w:tc>
      </w:tr>
      <w:tr w:rsidR="00695DF8" w:rsidRPr="00DC6043" w:rsidTr="00EF07E6">
        <w:trPr>
          <w:trHeight w:val="4111"/>
          <w:jc w:val="center"/>
        </w:trPr>
        <w:tc>
          <w:tcPr>
            <w:tcW w:w="412" w:type="dxa"/>
            <w:shd w:val="clear" w:color="auto" w:fill="auto"/>
            <w:vAlign w:val="center"/>
          </w:tcPr>
          <w:p w:rsidR="00695DF8" w:rsidRPr="00DC6043" w:rsidRDefault="00695DF8" w:rsidP="00EF07E6">
            <w:pPr>
              <w:pStyle w:val="Other0"/>
              <w:spacing w:line="240" w:lineRule="auto"/>
              <w:ind w:firstLine="0"/>
              <w:jc w:val="center"/>
              <w:rPr>
                <w:color w:val="0D0D0D"/>
                <w:sz w:val="24"/>
                <w:szCs w:val="24"/>
                <w:lang w:val="id-ID" w:eastAsia="id-ID" w:bidi="id-ID"/>
              </w:rPr>
            </w:pPr>
            <w:r w:rsidRPr="00DC6043">
              <w:rPr>
                <w:color w:val="0D0D0D"/>
                <w:sz w:val="24"/>
                <w:szCs w:val="24"/>
                <w:lang w:eastAsia="id-ID" w:bidi="id-ID"/>
              </w:rPr>
              <w:lastRenderedPageBreak/>
              <w:t>4</w:t>
            </w:r>
            <w:r w:rsidRPr="00DC6043">
              <w:rPr>
                <w:color w:val="0D0D0D"/>
                <w:sz w:val="24"/>
                <w:szCs w:val="24"/>
                <w:lang w:val="id-ID" w:eastAsia="id-ID" w:bidi="id-ID"/>
              </w:rPr>
              <w:t>.</w:t>
            </w:r>
          </w:p>
          <w:p w:rsidR="00695DF8" w:rsidRPr="00DC6043" w:rsidRDefault="00695DF8" w:rsidP="00EF07E6">
            <w:pPr>
              <w:rPr>
                <w:rFonts w:ascii="Times New Roman" w:hAnsi="Times New Roman" w:cs="Times New Roman"/>
                <w:color w:val="0D0D0D"/>
              </w:rPr>
            </w:pPr>
            <w:r w:rsidRPr="00DC6043">
              <w:rPr>
                <w:rFonts w:ascii="Times New Roman" w:hAnsi="Times New Roman" w:cs="Times New Roman"/>
                <w:color w:val="0D0D0D"/>
              </w:rPr>
              <w:br w:type="page"/>
            </w:r>
          </w:p>
        </w:tc>
        <w:tc>
          <w:tcPr>
            <w:tcW w:w="1844" w:type="dxa"/>
            <w:shd w:val="clear" w:color="auto" w:fill="auto"/>
          </w:tcPr>
          <w:p w:rsidR="00695DF8" w:rsidRPr="00DC6043" w:rsidRDefault="00695DF8" w:rsidP="00EF07E6">
            <w:pPr>
              <w:pStyle w:val="Other0"/>
              <w:spacing w:line="240" w:lineRule="auto"/>
              <w:ind w:left="110" w:firstLine="0"/>
              <w:rPr>
                <w:color w:val="0D0D0D"/>
                <w:sz w:val="24"/>
                <w:szCs w:val="24"/>
                <w:lang w:val="id-ID" w:eastAsia="id-ID" w:bidi="id-ID"/>
              </w:rPr>
            </w:pPr>
            <w:r w:rsidRPr="00DC6043">
              <w:rPr>
                <w:color w:val="0D0D0D"/>
                <w:sz w:val="24"/>
                <w:szCs w:val="24"/>
                <w:lang w:val="id-ID" w:eastAsia="id-ID" w:bidi="id-ID"/>
              </w:rPr>
              <w:t>Vivin</w:t>
            </w:r>
            <w:r w:rsidRPr="00DC6043">
              <w:rPr>
                <w:color w:val="0D0D0D"/>
                <w:sz w:val="24"/>
                <w:szCs w:val="24"/>
                <w:lang w:eastAsia="id-ID" w:bidi="id-ID"/>
              </w:rPr>
              <w:t xml:space="preserve"> </w:t>
            </w:r>
            <w:r w:rsidRPr="00DC6043">
              <w:rPr>
                <w:color w:val="0D0D0D"/>
                <w:sz w:val="24"/>
                <w:szCs w:val="24"/>
                <w:lang w:val="id-ID" w:eastAsia="id-ID" w:bidi="id-ID"/>
              </w:rPr>
              <w:t>Ulfathu</w:t>
            </w:r>
          </w:p>
          <w:p w:rsidR="00695DF8" w:rsidRPr="00DC6043" w:rsidRDefault="00695DF8" w:rsidP="00EF07E6">
            <w:pPr>
              <w:pStyle w:val="Other0"/>
              <w:spacing w:line="240" w:lineRule="auto"/>
              <w:ind w:left="110" w:firstLine="0"/>
              <w:rPr>
                <w:color w:val="0D0D0D"/>
                <w:sz w:val="24"/>
                <w:szCs w:val="24"/>
                <w:lang w:val="id-ID" w:eastAsia="id-ID" w:bidi="id-ID"/>
              </w:rPr>
            </w:pPr>
            <w:r w:rsidRPr="00DC6043">
              <w:rPr>
                <w:color w:val="0D0D0D"/>
                <w:sz w:val="24"/>
                <w:szCs w:val="24"/>
                <w:lang w:val="id-ID" w:eastAsia="id-ID" w:bidi="id-ID"/>
              </w:rPr>
              <w:t>Choiriyah, Moch. Dzulkiron AR., Raden</w:t>
            </w:r>
            <w:r w:rsidRPr="00DC6043">
              <w:rPr>
                <w:color w:val="0D0D0D"/>
                <w:sz w:val="24"/>
                <w:szCs w:val="24"/>
                <w:lang w:eastAsia="id-ID" w:bidi="id-ID"/>
              </w:rPr>
              <w:t xml:space="preserve"> </w:t>
            </w:r>
            <w:r w:rsidRPr="00DC6043">
              <w:rPr>
                <w:color w:val="0D0D0D"/>
                <w:sz w:val="24"/>
                <w:szCs w:val="24"/>
                <w:lang w:val="id-ID" w:eastAsia="id-ID" w:bidi="id-ID"/>
              </w:rPr>
              <w:t>Rustam</w:t>
            </w:r>
          </w:p>
          <w:p w:rsidR="00695DF8" w:rsidRPr="00DC6043" w:rsidRDefault="00695DF8" w:rsidP="00EF07E6">
            <w:pPr>
              <w:pStyle w:val="Other0"/>
              <w:spacing w:line="240" w:lineRule="auto"/>
              <w:ind w:left="110" w:firstLine="0"/>
              <w:rPr>
                <w:color w:val="0D0D0D"/>
                <w:sz w:val="24"/>
                <w:szCs w:val="24"/>
                <w:lang w:val="id-ID" w:eastAsia="id-ID" w:bidi="id-ID"/>
              </w:rPr>
            </w:pPr>
            <w:r w:rsidRPr="00DC6043">
              <w:rPr>
                <w:color w:val="0D0D0D"/>
                <w:sz w:val="24"/>
                <w:szCs w:val="24"/>
                <w:lang w:val="id-ID" w:eastAsia="id-ID" w:bidi="id-ID"/>
              </w:rPr>
              <w:t>Hidayat.</w:t>
            </w:r>
            <w:r w:rsidRPr="00DC6043">
              <w:rPr>
                <w:color w:val="0D0D0D"/>
                <w:sz w:val="24"/>
                <w:szCs w:val="24"/>
                <w:lang w:eastAsia="id-ID" w:bidi="id-ID"/>
              </w:rPr>
              <w:t xml:space="preserve"> </w:t>
            </w:r>
            <w:r w:rsidRPr="00DC6043">
              <w:rPr>
                <w:color w:val="0D0D0D"/>
                <w:sz w:val="24"/>
                <w:szCs w:val="24"/>
                <w:lang w:val="id-ID" w:eastAsia="id-ID" w:bidi="id-ID"/>
              </w:rPr>
              <w:t>(2016)</w:t>
            </w:r>
          </w:p>
        </w:tc>
        <w:tc>
          <w:tcPr>
            <w:tcW w:w="1984" w:type="dxa"/>
            <w:shd w:val="clear" w:color="auto" w:fill="auto"/>
          </w:tcPr>
          <w:p w:rsidR="00695DF8" w:rsidRPr="00DC6043" w:rsidRDefault="00695DF8" w:rsidP="00EF07E6">
            <w:pPr>
              <w:pStyle w:val="Other0"/>
              <w:spacing w:line="240" w:lineRule="auto"/>
              <w:ind w:left="131" w:firstLine="0"/>
              <w:rPr>
                <w:color w:val="0D0D0D"/>
                <w:sz w:val="24"/>
                <w:szCs w:val="24"/>
                <w:lang w:val="id-ID" w:eastAsia="id-ID" w:bidi="id-ID"/>
              </w:rPr>
            </w:pPr>
            <w:r w:rsidRPr="00DC6043">
              <w:rPr>
                <w:color w:val="0D0D0D"/>
                <w:sz w:val="24"/>
                <w:szCs w:val="24"/>
                <w:lang w:val="id-ID" w:eastAsia="id-ID" w:bidi="id-ID"/>
              </w:rPr>
              <w:t>Analisis</w:t>
            </w:r>
          </w:p>
          <w:p w:rsidR="00695DF8" w:rsidRPr="00DC6043" w:rsidRDefault="00695DF8" w:rsidP="00EF07E6">
            <w:pPr>
              <w:pStyle w:val="Other0"/>
              <w:spacing w:line="240" w:lineRule="auto"/>
              <w:ind w:left="131" w:firstLine="0"/>
              <w:rPr>
                <w:color w:val="0D0D0D"/>
                <w:sz w:val="24"/>
                <w:szCs w:val="24"/>
                <w:lang w:val="id-ID" w:eastAsia="id-ID" w:bidi="id-ID"/>
              </w:rPr>
            </w:pPr>
            <w:r w:rsidRPr="00DC6043">
              <w:rPr>
                <w:i/>
                <w:iCs/>
                <w:color w:val="0D0D0D"/>
                <w:sz w:val="24"/>
                <w:szCs w:val="24"/>
                <w:lang w:val="id-ID" w:eastAsia="id-ID" w:bidi="id-ID"/>
              </w:rPr>
              <w:t>Break Even Point</w:t>
            </w:r>
            <w:r>
              <w:rPr>
                <w:color w:val="0D0D0D"/>
                <w:sz w:val="24"/>
                <w:szCs w:val="24"/>
                <w:lang w:val="id-ID" w:eastAsia="id-ID" w:bidi="id-ID"/>
              </w:rPr>
              <w:t xml:space="preserve"> Sebagai Alat</w:t>
            </w:r>
            <w:r>
              <w:rPr>
                <w:color w:val="0D0D0D"/>
                <w:sz w:val="24"/>
                <w:szCs w:val="24"/>
                <w:lang w:eastAsia="id-ID" w:bidi="id-ID"/>
              </w:rPr>
              <w:t xml:space="preserve"> </w:t>
            </w:r>
            <w:r w:rsidRPr="00DC6043">
              <w:rPr>
                <w:color w:val="0D0D0D"/>
                <w:sz w:val="24"/>
                <w:szCs w:val="24"/>
                <w:lang w:val="id-ID" w:eastAsia="id-ID" w:bidi="id-ID"/>
              </w:rPr>
              <w:t>Perencanaan Penjualan Pada Tingkat</w:t>
            </w:r>
            <w:r>
              <w:rPr>
                <w:color w:val="0D0D0D"/>
                <w:sz w:val="24"/>
                <w:szCs w:val="24"/>
                <w:lang w:eastAsia="id-ID" w:bidi="id-ID"/>
              </w:rPr>
              <w:t xml:space="preserve"> </w:t>
            </w:r>
            <w:r w:rsidRPr="00DC6043">
              <w:rPr>
                <w:color w:val="0D0D0D"/>
                <w:sz w:val="24"/>
                <w:szCs w:val="24"/>
                <w:lang w:val="id-ID" w:eastAsia="id-ID" w:bidi="id-ID"/>
              </w:rPr>
              <w:t>Laba</w:t>
            </w:r>
            <w:r w:rsidRPr="00DC6043">
              <w:rPr>
                <w:color w:val="0D0D0D"/>
                <w:sz w:val="24"/>
                <w:szCs w:val="24"/>
                <w:lang w:eastAsia="id-ID" w:bidi="id-ID"/>
              </w:rPr>
              <w:t xml:space="preserve"> </w:t>
            </w:r>
            <w:r w:rsidRPr="00DC6043">
              <w:rPr>
                <w:color w:val="0D0D0D"/>
                <w:sz w:val="24"/>
                <w:szCs w:val="24"/>
                <w:lang w:val="id-ID" w:eastAsia="id-ID" w:bidi="id-ID"/>
              </w:rPr>
              <w:t>Yang</w:t>
            </w:r>
            <w:r>
              <w:rPr>
                <w:color w:val="0D0D0D"/>
                <w:sz w:val="24"/>
                <w:szCs w:val="24"/>
                <w:lang w:eastAsia="id-ID" w:bidi="id-ID"/>
              </w:rPr>
              <w:t xml:space="preserve"> </w:t>
            </w:r>
            <w:r w:rsidRPr="00DC6043">
              <w:rPr>
                <w:color w:val="0D0D0D"/>
                <w:sz w:val="24"/>
                <w:szCs w:val="24"/>
                <w:lang w:val="id-ID" w:eastAsia="id-ID" w:bidi="id-ID"/>
              </w:rPr>
              <w:t>diharapkan (Studi Kasus Pada Perhutani Plywood Industri Kediri Tahun 2013-2014)</w:t>
            </w:r>
          </w:p>
        </w:tc>
        <w:tc>
          <w:tcPr>
            <w:tcW w:w="2835" w:type="dxa"/>
            <w:shd w:val="clear" w:color="auto" w:fill="auto"/>
          </w:tcPr>
          <w:p w:rsidR="00695DF8" w:rsidRPr="00DC6043" w:rsidRDefault="00695DF8" w:rsidP="00EF07E6">
            <w:pPr>
              <w:pStyle w:val="Other0"/>
              <w:spacing w:line="240" w:lineRule="auto"/>
              <w:ind w:left="174" w:firstLine="0"/>
              <w:rPr>
                <w:color w:val="0D0D0D"/>
                <w:sz w:val="24"/>
                <w:szCs w:val="24"/>
                <w:lang w:val="id-ID" w:eastAsia="id-ID" w:bidi="id-ID"/>
              </w:rPr>
            </w:pPr>
            <w:r w:rsidRPr="00DC6043">
              <w:rPr>
                <w:color w:val="0D0D0D"/>
                <w:sz w:val="24"/>
                <w:szCs w:val="24"/>
                <w:lang w:val="id-ID" w:eastAsia="id-ID" w:bidi="id-ID"/>
              </w:rPr>
              <w:t>Analisis</w:t>
            </w:r>
            <w:r w:rsidRPr="00DC6043">
              <w:rPr>
                <w:color w:val="0D0D0D"/>
                <w:sz w:val="24"/>
                <w:szCs w:val="24"/>
                <w:lang w:eastAsia="id-ID" w:bidi="id-ID"/>
              </w:rPr>
              <w:t xml:space="preserve"> </w:t>
            </w:r>
            <w:r w:rsidRPr="00DC6043">
              <w:rPr>
                <w:color w:val="0D0D0D"/>
                <w:sz w:val="24"/>
                <w:szCs w:val="24"/>
                <w:lang w:val="id-ID" w:eastAsia="id-ID" w:bidi="id-ID"/>
              </w:rPr>
              <w:t>deskriptif</w:t>
            </w:r>
            <w:r>
              <w:rPr>
                <w:color w:val="0D0D0D"/>
                <w:sz w:val="24"/>
                <w:szCs w:val="24"/>
                <w:lang w:eastAsia="id-ID" w:bidi="id-ID"/>
              </w:rPr>
              <w:t xml:space="preserve"> </w:t>
            </w:r>
            <w:r w:rsidRPr="00DC6043">
              <w:rPr>
                <w:color w:val="0D0D0D"/>
                <w:sz w:val="24"/>
                <w:szCs w:val="24"/>
                <w:lang w:val="id-ID" w:eastAsia="id-ID" w:bidi="id-ID"/>
              </w:rPr>
              <w:t>Dengan</w:t>
            </w:r>
            <w:r w:rsidRPr="00DC6043">
              <w:rPr>
                <w:color w:val="0D0D0D"/>
                <w:sz w:val="24"/>
                <w:szCs w:val="24"/>
                <w:lang w:eastAsia="id-ID" w:bidi="id-ID"/>
              </w:rPr>
              <w:t xml:space="preserve"> </w:t>
            </w:r>
            <w:r w:rsidRPr="00DC6043">
              <w:rPr>
                <w:color w:val="0D0D0D"/>
                <w:sz w:val="24"/>
                <w:szCs w:val="24"/>
                <w:lang w:val="id-ID" w:eastAsia="id-ID" w:bidi="id-ID"/>
              </w:rPr>
              <w:t>pendekatan</w:t>
            </w:r>
            <w:r>
              <w:rPr>
                <w:color w:val="0D0D0D"/>
                <w:sz w:val="24"/>
                <w:szCs w:val="24"/>
                <w:lang w:eastAsia="id-ID" w:bidi="id-ID"/>
              </w:rPr>
              <w:t xml:space="preserve"> </w:t>
            </w:r>
            <w:r w:rsidRPr="00DC6043">
              <w:rPr>
                <w:color w:val="0D0D0D"/>
                <w:sz w:val="24"/>
                <w:szCs w:val="24"/>
                <w:lang w:val="id-ID" w:eastAsia="id-ID" w:bidi="id-ID"/>
              </w:rPr>
              <w:t>Kualitatif</w:t>
            </w:r>
            <w:r w:rsidRPr="00DC6043">
              <w:rPr>
                <w:color w:val="0D0D0D"/>
                <w:sz w:val="24"/>
                <w:szCs w:val="24"/>
                <w:lang w:eastAsia="id-ID" w:bidi="id-ID"/>
              </w:rPr>
              <w:t xml:space="preserve"> </w:t>
            </w:r>
            <w:r w:rsidRPr="00DC6043">
              <w:rPr>
                <w:color w:val="0D0D0D"/>
                <w:sz w:val="24"/>
                <w:szCs w:val="24"/>
                <w:lang w:val="id-ID" w:eastAsia="id-ID" w:bidi="id-ID"/>
              </w:rPr>
              <w:t>merupakan</w:t>
            </w:r>
            <w:r>
              <w:rPr>
                <w:color w:val="0D0D0D"/>
                <w:sz w:val="24"/>
                <w:szCs w:val="24"/>
                <w:lang w:eastAsia="id-ID" w:bidi="id-ID"/>
              </w:rPr>
              <w:t xml:space="preserve"> </w:t>
            </w:r>
            <w:r w:rsidRPr="00DC6043">
              <w:rPr>
                <w:color w:val="0D0D0D"/>
                <w:sz w:val="24"/>
                <w:szCs w:val="24"/>
                <w:lang w:val="id-ID" w:eastAsia="id-ID" w:bidi="id-ID"/>
              </w:rPr>
              <w:t>Jenis</w:t>
            </w:r>
            <w:r w:rsidRPr="00DC6043">
              <w:rPr>
                <w:color w:val="0D0D0D"/>
                <w:sz w:val="24"/>
                <w:szCs w:val="24"/>
                <w:lang w:eastAsia="id-ID" w:bidi="id-ID"/>
              </w:rPr>
              <w:t xml:space="preserve"> </w:t>
            </w:r>
            <w:r w:rsidRPr="00DC6043">
              <w:rPr>
                <w:color w:val="0D0D0D"/>
                <w:sz w:val="24"/>
                <w:szCs w:val="24"/>
                <w:lang w:val="id-ID" w:eastAsia="id-ID" w:bidi="id-ID"/>
              </w:rPr>
              <w:t>penelitian</w:t>
            </w:r>
            <w:r w:rsidRPr="00DC6043">
              <w:rPr>
                <w:color w:val="0D0D0D"/>
                <w:sz w:val="24"/>
                <w:szCs w:val="24"/>
                <w:lang w:eastAsia="id-ID" w:bidi="id-ID"/>
              </w:rPr>
              <w:t xml:space="preserve"> </w:t>
            </w:r>
            <w:r w:rsidRPr="00DC6043">
              <w:rPr>
                <w:color w:val="0D0D0D"/>
                <w:sz w:val="24"/>
                <w:szCs w:val="24"/>
                <w:lang w:val="id-ID" w:eastAsia="id-ID" w:bidi="id-ID"/>
              </w:rPr>
              <w:t>yang</w:t>
            </w:r>
            <w:r>
              <w:rPr>
                <w:color w:val="0D0D0D"/>
                <w:sz w:val="24"/>
                <w:szCs w:val="24"/>
                <w:lang w:eastAsia="id-ID" w:bidi="id-ID"/>
              </w:rPr>
              <w:t xml:space="preserve"> </w:t>
            </w:r>
            <w:r w:rsidRPr="00DC6043">
              <w:rPr>
                <w:color w:val="0D0D0D"/>
                <w:sz w:val="24"/>
                <w:szCs w:val="24"/>
                <w:lang w:val="id-ID" w:eastAsia="id-ID" w:bidi="id-ID"/>
              </w:rPr>
              <w:t>Memberikan</w:t>
            </w:r>
            <w:r w:rsidRPr="00DC6043">
              <w:rPr>
                <w:color w:val="0D0D0D"/>
                <w:sz w:val="24"/>
                <w:szCs w:val="24"/>
                <w:lang w:eastAsia="id-ID" w:bidi="id-ID"/>
              </w:rPr>
              <w:t xml:space="preserve"> </w:t>
            </w:r>
            <w:r w:rsidRPr="00DC6043">
              <w:rPr>
                <w:color w:val="0D0D0D"/>
                <w:sz w:val="24"/>
                <w:szCs w:val="24"/>
                <w:lang w:val="id-ID" w:eastAsia="id-ID" w:bidi="id-ID"/>
              </w:rPr>
              <w:t>fakta-fakta maupun kejadian secara sistematis</w:t>
            </w:r>
            <w:r w:rsidRPr="00DC6043">
              <w:rPr>
                <w:color w:val="0D0D0D"/>
                <w:sz w:val="24"/>
                <w:szCs w:val="24"/>
                <w:lang w:eastAsia="id-ID" w:bidi="id-ID"/>
              </w:rPr>
              <w:t xml:space="preserve"> </w:t>
            </w:r>
            <w:r>
              <w:rPr>
                <w:color w:val="0D0D0D"/>
                <w:sz w:val="24"/>
                <w:szCs w:val="24"/>
                <w:lang w:val="id-ID" w:eastAsia="id-ID" w:bidi="id-ID"/>
              </w:rPr>
              <w:t>dan</w:t>
            </w:r>
            <w:r>
              <w:rPr>
                <w:color w:val="0D0D0D"/>
                <w:sz w:val="24"/>
                <w:szCs w:val="24"/>
                <w:lang w:eastAsia="id-ID" w:bidi="id-ID"/>
              </w:rPr>
              <w:t xml:space="preserve"> </w:t>
            </w:r>
            <w:r w:rsidRPr="00DC6043">
              <w:rPr>
                <w:color w:val="0D0D0D"/>
                <w:sz w:val="24"/>
                <w:szCs w:val="24"/>
                <w:lang w:val="id-ID" w:eastAsia="id-ID" w:bidi="id-ID"/>
              </w:rPr>
              <w:t>akurat</w:t>
            </w:r>
            <w:r>
              <w:rPr>
                <w:color w:val="0D0D0D"/>
                <w:sz w:val="24"/>
                <w:szCs w:val="24"/>
                <w:lang w:eastAsia="id-ID" w:bidi="id-ID"/>
              </w:rPr>
              <w:t xml:space="preserve"> </w:t>
            </w:r>
            <w:r w:rsidRPr="00DC6043">
              <w:rPr>
                <w:color w:val="0D0D0D"/>
                <w:sz w:val="24"/>
                <w:szCs w:val="24"/>
                <w:lang w:val="id-ID" w:eastAsia="id-ID" w:bidi="id-ID"/>
              </w:rPr>
              <w:t>Kemudian</w:t>
            </w:r>
            <w:r>
              <w:rPr>
                <w:color w:val="0D0D0D"/>
                <w:sz w:val="24"/>
                <w:szCs w:val="24"/>
                <w:lang w:eastAsia="id-ID" w:bidi="id-ID"/>
              </w:rPr>
              <w:t xml:space="preserve"> </w:t>
            </w:r>
            <w:r w:rsidRPr="00DC6043">
              <w:rPr>
                <w:color w:val="0D0D0D"/>
                <w:sz w:val="24"/>
                <w:szCs w:val="24"/>
                <w:lang w:val="id-ID" w:eastAsia="id-ID" w:bidi="id-ID"/>
              </w:rPr>
              <w:t>mendeskripsikan, mencatat</w:t>
            </w:r>
            <w:r w:rsidRPr="00DC6043">
              <w:rPr>
                <w:color w:val="0D0D0D"/>
                <w:sz w:val="24"/>
                <w:szCs w:val="24"/>
                <w:lang w:eastAsia="id-ID" w:bidi="id-ID"/>
              </w:rPr>
              <w:t xml:space="preserve"> </w:t>
            </w:r>
            <w:r w:rsidRPr="00DC6043">
              <w:rPr>
                <w:color w:val="0D0D0D"/>
                <w:sz w:val="24"/>
                <w:szCs w:val="24"/>
                <w:lang w:val="id-ID" w:eastAsia="id-ID" w:bidi="id-ID"/>
              </w:rPr>
              <w:t>dan</w:t>
            </w:r>
            <w:r w:rsidRPr="00DC6043">
              <w:rPr>
                <w:color w:val="0D0D0D"/>
                <w:sz w:val="24"/>
                <w:szCs w:val="24"/>
                <w:lang w:eastAsia="id-ID" w:bidi="id-ID"/>
              </w:rPr>
              <w:t xml:space="preserve"> </w:t>
            </w:r>
            <w:r w:rsidRPr="00DC6043">
              <w:rPr>
                <w:color w:val="0D0D0D"/>
                <w:sz w:val="24"/>
                <w:szCs w:val="24"/>
                <w:lang w:val="id-ID" w:eastAsia="id-ID" w:bidi="id-ID"/>
              </w:rPr>
              <w:t>menganalisis</w:t>
            </w:r>
            <w:r w:rsidRPr="00DC6043">
              <w:rPr>
                <w:color w:val="0D0D0D"/>
                <w:sz w:val="24"/>
                <w:szCs w:val="24"/>
                <w:lang w:eastAsia="id-ID" w:bidi="id-ID"/>
              </w:rPr>
              <w:t xml:space="preserve"> </w:t>
            </w:r>
            <w:r w:rsidRPr="00DC6043">
              <w:rPr>
                <w:color w:val="0D0D0D"/>
                <w:sz w:val="24"/>
                <w:szCs w:val="24"/>
                <w:lang w:val="id-ID" w:eastAsia="id-ID" w:bidi="id-ID"/>
              </w:rPr>
              <w:t>kondisi-</w:t>
            </w:r>
          </w:p>
          <w:p w:rsidR="00695DF8" w:rsidRPr="00DC6043" w:rsidRDefault="00695DF8" w:rsidP="00EF07E6">
            <w:pPr>
              <w:pStyle w:val="Other0"/>
              <w:spacing w:line="240" w:lineRule="auto"/>
              <w:ind w:left="174" w:firstLine="0"/>
              <w:rPr>
                <w:color w:val="0D0D0D"/>
                <w:sz w:val="24"/>
                <w:szCs w:val="24"/>
                <w:lang w:val="id-ID" w:eastAsia="id-ID" w:bidi="id-ID"/>
              </w:rPr>
            </w:pPr>
            <w:r w:rsidRPr="00DC6043">
              <w:rPr>
                <w:color w:val="0D0D0D"/>
                <w:sz w:val="24"/>
                <w:szCs w:val="24"/>
                <w:lang w:val="id-ID" w:eastAsia="id-ID" w:bidi="id-ID"/>
              </w:rPr>
              <w:t>kondisi yang sekarang ini</w:t>
            </w:r>
            <w:r w:rsidRPr="00DC6043">
              <w:rPr>
                <w:color w:val="0D0D0D"/>
                <w:sz w:val="24"/>
                <w:szCs w:val="24"/>
                <w:lang w:eastAsia="id-ID" w:bidi="id-ID"/>
              </w:rPr>
              <w:t xml:space="preserve"> </w:t>
            </w:r>
            <w:r w:rsidRPr="00DC6043">
              <w:rPr>
                <w:color w:val="0D0D0D"/>
                <w:sz w:val="24"/>
                <w:szCs w:val="24"/>
                <w:lang w:val="id-ID" w:eastAsia="id-ID" w:bidi="id-ID"/>
              </w:rPr>
              <w:t>terjadi.</w:t>
            </w:r>
            <w:r w:rsidRPr="00DC6043">
              <w:rPr>
                <w:color w:val="0D0D0D"/>
                <w:sz w:val="24"/>
                <w:szCs w:val="24"/>
                <w:lang w:eastAsia="id-ID" w:bidi="id-ID"/>
              </w:rPr>
              <w:t xml:space="preserve"> </w:t>
            </w:r>
            <w:r w:rsidRPr="00DC6043">
              <w:rPr>
                <w:i/>
                <w:iCs/>
                <w:color w:val="0D0D0D"/>
                <w:sz w:val="24"/>
                <w:szCs w:val="24"/>
                <w:lang w:val="id-ID" w:eastAsia="id-ID" w:bidi="id-ID"/>
              </w:rPr>
              <w:t>Break even point, costs, sales and profit.</w:t>
            </w:r>
          </w:p>
        </w:tc>
        <w:tc>
          <w:tcPr>
            <w:tcW w:w="2248" w:type="dxa"/>
            <w:shd w:val="clear" w:color="auto" w:fill="auto"/>
          </w:tcPr>
          <w:p w:rsidR="00695DF8" w:rsidRPr="00DC6043" w:rsidRDefault="00695DF8" w:rsidP="00EF07E6">
            <w:pPr>
              <w:pStyle w:val="Other0"/>
              <w:spacing w:line="240" w:lineRule="auto"/>
              <w:ind w:left="192" w:firstLine="0"/>
              <w:rPr>
                <w:color w:val="0D0D0D"/>
                <w:sz w:val="24"/>
                <w:szCs w:val="24"/>
                <w:lang w:val="id-ID" w:eastAsia="id-ID" w:bidi="id-ID"/>
              </w:rPr>
            </w:pPr>
            <w:r w:rsidRPr="00DC6043">
              <w:rPr>
                <w:color w:val="0D0D0D"/>
                <w:sz w:val="24"/>
                <w:szCs w:val="24"/>
                <w:lang w:val="id-ID" w:eastAsia="id-ID" w:bidi="id-ID"/>
              </w:rPr>
              <w:t>Dari</w:t>
            </w:r>
            <w:r w:rsidRPr="00DC6043">
              <w:rPr>
                <w:color w:val="0D0D0D"/>
                <w:sz w:val="24"/>
                <w:szCs w:val="24"/>
                <w:lang w:eastAsia="id-ID" w:bidi="id-ID"/>
              </w:rPr>
              <w:t xml:space="preserve"> </w:t>
            </w:r>
            <w:r w:rsidRPr="00DC6043">
              <w:rPr>
                <w:color w:val="0D0D0D"/>
                <w:sz w:val="24"/>
                <w:szCs w:val="24"/>
                <w:lang w:val="id-ID" w:eastAsia="id-ID" w:bidi="id-ID"/>
              </w:rPr>
              <w:t>hasil</w:t>
            </w:r>
            <w:r w:rsidRPr="00DC6043">
              <w:rPr>
                <w:color w:val="0D0D0D"/>
                <w:sz w:val="24"/>
                <w:szCs w:val="24"/>
                <w:lang w:eastAsia="id-ID" w:bidi="id-ID"/>
              </w:rPr>
              <w:t xml:space="preserve"> </w:t>
            </w:r>
            <w:r w:rsidRPr="00DC6043">
              <w:rPr>
                <w:color w:val="0D0D0D"/>
                <w:sz w:val="24"/>
                <w:szCs w:val="24"/>
                <w:lang w:val="id-ID" w:eastAsia="id-ID" w:bidi="id-ID"/>
              </w:rPr>
              <w:t>penelitian</w:t>
            </w:r>
            <w:r w:rsidRPr="00DC6043">
              <w:rPr>
                <w:color w:val="0D0D0D"/>
                <w:sz w:val="24"/>
                <w:szCs w:val="24"/>
                <w:lang w:eastAsia="id-ID" w:bidi="id-ID"/>
              </w:rPr>
              <w:t xml:space="preserve"> </w:t>
            </w:r>
            <w:r w:rsidRPr="00DC6043">
              <w:rPr>
                <w:color w:val="0D0D0D"/>
                <w:sz w:val="24"/>
                <w:szCs w:val="24"/>
                <w:lang w:val="id-ID" w:eastAsia="id-ID" w:bidi="id-ID"/>
              </w:rPr>
              <w:t>yang</w:t>
            </w:r>
            <w:r w:rsidRPr="00DC6043">
              <w:rPr>
                <w:color w:val="0D0D0D"/>
                <w:sz w:val="24"/>
                <w:szCs w:val="24"/>
                <w:lang w:eastAsia="id-ID" w:bidi="id-ID"/>
              </w:rPr>
              <w:t xml:space="preserve"> </w:t>
            </w:r>
            <w:r w:rsidRPr="00DC6043">
              <w:rPr>
                <w:color w:val="0D0D0D"/>
                <w:sz w:val="24"/>
                <w:szCs w:val="24"/>
                <w:lang w:val="id-ID" w:eastAsia="id-ID" w:bidi="id-ID"/>
              </w:rPr>
              <w:t>Dilakukan</w:t>
            </w:r>
            <w:r w:rsidRPr="00DC6043">
              <w:rPr>
                <w:color w:val="0D0D0D"/>
                <w:sz w:val="24"/>
                <w:szCs w:val="24"/>
                <w:lang w:eastAsia="id-ID" w:bidi="id-ID"/>
              </w:rPr>
              <w:t xml:space="preserve"> </w:t>
            </w:r>
            <w:r w:rsidRPr="00DC6043">
              <w:rPr>
                <w:color w:val="0D0D0D"/>
                <w:sz w:val="24"/>
                <w:szCs w:val="24"/>
                <w:lang w:val="id-ID" w:eastAsia="id-ID" w:bidi="id-ID"/>
              </w:rPr>
              <w:t>pada</w:t>
            </w:r>
            <w:r>
              <w:rPr>
                <w:color w:val="0D0D0D"/>
                <w:sz w:val="24"/>
                <w:szCs w:val="24"/>
                <w:lang w:eastAsia="id-ID" w:bidi="id-ID"/>
              </w:rPr>
              <w:t xml:space="preserve"> </w:t>
            </w:r>
            <w:r w:rsidRPr="00DC6043">
              <w:rPr>
                <w:color w:val="0D0D0D"/>
                <w:sz w:val="24"/>
                <w:szCs w:val="24"/>
                <w:lang w:val="id-ID" w:eastAsia="id-ID" w:bidi="id-ID"/>
              </w:rPr>
              <w:t>Perhutani Plywood Industri menunjukkan bahwa</w:t>
            </w:r>
            <w:r w:rsidRPr="00DC6043">
              <w:rPr>
                <w:color w:val="0D0D0D"/>
                <w:sz w:val="24"/>
                <w:szCs w:val="24"/>
                <w:lang w:eastAsia="id-ID" w:bidi="id-ID"/>
              </w:rPr>
              <w:t xml:space="preserve"> </w:t>
            </w:r>
            <w:r w:rsidRPr="00DC6043">
              <w:rPr>
                <w:color w:val="0D0D0D"/>
                <w:sz w:val="24"/>
                <w:szCs w:val="24"/>
                <w:lang w:val="id-ID" w:eastAsia="id-ID" w:bidi="id-ID"/>
              </w:rPr>
              <w:t>rencana</w:t>
            </w:r>
            <w:r>
              <w:rPr>
                <w:color w:val="0D0D0D"/>
                <w:sz w:val="24"/>
                <w:szCs w:val="24"/>
                <w:lang w:eastAsia="id-ID" w:bidi="id-ID"/>
              </w:rPr>
              <w:t xml:space="preserve"> </w:t>
            </w:r>
            <w:r w:rsidRPr="00DC6043">
              <w:rPr>
                <w:color w:val="0D0D0D"/>
                <w:sz w:val="24"/>
                <w:szCs w:val="24"/>
                <w:lang w:val="id-ID" w:eastAsia="id-ID" w:bidi="id-ID"/>
              </w:rPr>
              <w:t>Penjualan</w:t>
            </w:r>
            <w:r w:rsidRPr="00DC6043">
              <w:rPr>
                <w:color w:val="0D0D0D"/>
                <w:sz w:val="24"/>
                <w:szCs w:val="24"/>
                <w:lang w:eastAsia="id-ID" w:bidi="id-ID"/>
              </w:rPr>
              <w:t xml:space="preserve"> </w:t>
            </w:r>
            <w:r w:rsidRPr="00DC6043">
              <w:rPr>
                <w:color w:val="0D0D0D"/>
                <w:sz w:val="24"/>
                <w:szCs w:val="24"/>
                <w:lang w:val="id-ID" w:eastAsia="id-ID" w:bidi="id-ID"/>
              </w:rPr>
              <w:t>pada</w:t>
            </w:r>
            <w:r w:rsidRPr="00DC6043">
              <w:rPr>
                <w:color w:val="0D0D0D"/>
                <w:sz w:val="24"/>
                <w:szCs w:val="24"/>
                <w:lang w:eastAsia="id-ID" w:bidi="id-ID"/>
              </w:rPr>
              <w:t xml:space="preserve"> </w:t>
            </w:r>
            <w:r w:rsidRPr="00DC6043">
              <w:rPr>
                <w:color w:val="0D0D0D"/>
                <w:sz w:val="24"/>
                <w:szCs w:val="24"/>
                <w:lang w:val="id-ID" w:eastAsia="id-ID" w:bidi="id-ID"/>
              </w:rPr>
              <w:t>tingkat laba yang</w:t>
            </w:r>
            <w:r w:rsidRPr="00DC6043">
              <w:rPr>
                <w:color w:val="0D0D0D"/>
                <w:sz w:val="24"/>
                <w:szCs w:val="24"/>
                <w:lang w:eastAsia="id-ID" w:bidi="id-ID"/>
              </w:rPr>
              <w:t xml:space="preserve"> </w:t>
            </w:r>
            <w:r w:rsidRPr="00DC6043">
              <w:rPr>
                <w:color w:val="0D0D0D"/>
                <w:sz w:val="24"/>
                <w:szCs w:val="24"/>
                <w:lang w:val="id-ID" w:eastAsia="id-ID" w:bidi="id-ID"/>
              </w:rPr>
              <w:t>sesuai</w:t>
            </w:r>
            <w:r w:rsidRPr="00DC6043">
              <w:rPr>
                <w:color w:val="0D0D0D"/>
                <w:sz w:val="24"/>
                <w:szCs w:val="24"/>
                <w:lang w:eastAsia="id-ID" w:bidi="id-ID"/>
              </w:rPr>
              <w:t xml:space="preserve"> </w:t>
            </w:r>
            <w:r w:rsidRPr="00DC6043">
              <w:rPr>
                <w:color w:val="0D0D0D"/>
                <w:sz w:val="24"/>
                <w:szCs w:val="24"/>
                <w:lang w:val="id-ID" w:eastAsia="id-ID" w:bidi="id-ID"/>
              </w:rPr>
              <w:t>dengan</w:t>
            </w:r>
            <w:r w:rsidRPr="00DC6043">
              <w:rPr>
                <w:color w:val="0D0D0D"/>
                <w:sz w:val="24"/>
                <w:szCs w:val="24"/>
                <w:lang w:eastAsia="id-ID" w:bidi="id-ID"/>
              </w:rPr>
              <w:t xml:space="preserve"> </w:t>
            </w:r>
            <w:r w:rsidRPr="00DC6043">
              <w:rPr>
                <w:color w:val="0D0D0D"/>
                <w:sz w:val="24"/>
                <w:szCs w:val="24"/>
                <w:lang w:val="id-ID" w:eastAsia="id-ID" w:bidi="id-ID"/>
              </w:rPr>
              <w:t>yang diharapkan.</w:t>
            </w:r>
          </w:p>
        </w:tc>
      </w:tr>
      <w:tr w:rsidR="00695DF8" w:rsidRPr="00DC6043" w:rsidTr="00EF07E6">
        <w:trPr>
          <w:trHeight w:hRule="exact" w:val="3834"/>
          <w:jc w:val="center"/>
        </w:trPr>
        <w:tc>
          <w:tcPr>
            <w:tcW w:w="412" w:type="dxa"/>
            <w:shd w:val="clear" w:color="auto" w:fill="auto"/>
            <w:vAlign w:val="center"/>
          </w:tcPr>
          <w:p w:rsidR="00695DF8" w:rsidRPr="00DC6043" w:rsidRDefault="00695DF8" w:rsidP="00EF07E6">
            <w:pPr>
              <w:pStyle w:val="Other0"/>
              <w:spacing w:line="240" w:lineRule="auto"/>
              <w:ind w:firstLine="0"/>
              <w:jc w:val="center"/>
              <w:rPr>
                <w:color w:val="0D0D0D"/>
                <w:sz w:val="24"/>
                <w:szCs w:val="24"/>
                <w:lang w:val="id-ID" w:eastAsia="id-ID" w:bidi="id-ID"/>
              </w:rPr>
            </w:pPr>
            <w:r w:rsidRPr="00DC6043">
              <w:rPr>
                <w:color w:val="0D0D0D"/>
                <w:sz w:val="24"/>
                <w:szCs w:val="24"/>
                <w:lang w:eastAsia="id-ID" w:bidi="id-ID"/>
              </w:rPr>
              <w:t>5</w:t>
            </w:r>
            <w:r w:rsidRPr="00DC6043">
              <w:rPr>
                <w:color w:val="0D0D0D"/>
                <w:sz w:val="24"/>
                <w:szCs w:val="24"/>
                <w:lang w:val="id-ID" w:eastAsia="id-ID" w:bidi="id-ID"/>
              </w:rPr>
              <w:t>.</w:t>
            </w:r>
          </w:p>
        </w:tc>
        <w:tc>
          <w:tcPr>
            <w:tcW w:w="1844" w:type="dxa"/>
            <w:shd w:val="clear" w:color="auto" w:fill="auto"/>
          </w:tcPr>
          <w:p w:rsidR="00695DF8" w:rsidRPr="00DC6043" w:rsidRDefault="00695DF8" w:rsidP="00EF07E6">
            <w:pPr>
              <w:pStyle w:val="Other0"/>
              <w:spacing w:line="240" w:lineRule="auto"/>
              <w:ind w:left="110" w:firstLine="0"/>
              <w:rPr>
                <w:color w:val="0D0D0D"/>
                <w:sz w:val="24"/>
                <w:szCs w:val="24"/>
                <w:lang w:val="id-ID" w:eastAsia="id-ID" w:bidi="id-ID"/>
              </w:rPr>
            </w:pPr>
            <w:r w:rsidRPr="00DC6043">
              <w:rPr>
                <w:color w:val="0D0D0D"/>
                <w:sz w:val="24"/>
                <w:szCs w:val="24"/>
                <w:lang w:val="id-ID" w:eastAsia="id-ID" w:bidi="id-ID"/>
              </w:rPr>
              <w:t>Suci</w:t>
            </w:r>
            <w:r w:rsidRPr="00DC6043">
              <w:rPr>
                <w:color w:val="0D0D0D"/>
                <w:sz w:val="24"/>
                <w:szCs w:val="24"/>
                <w:lang w:eastAsia="id-ID" w:bidi="id-ID"/>
              </w:rPr>
              <w:t xml:space="preserve"> </w:t>
            </w:r>
            <w:r w:rsidRPr="00DC6043">
              <w:rPr>
                <w:color w:val="0D0D0D"/>
                <w:sz w:val="24"/>
                <w:szCs w:val="24"/>
                <w:lang w:val="id-ID" w:eastAsia="id-ID" w:bidi="id-ID"/>
              </w:rPr>
              <w:t>Mulya</w:t>
            </w:r>
          </w:p>
          <w:p w:rsidR="00695DF8" w:rsidRPr="00DC6043" w:rsidRDefault="00695DF8" w:rsidP="00EF07E6">
            <w:pPr>
              <w:pStyle w:val="Other0"/>
              <w:spacing w:line="240" w:lineRule="auto"/>
              <w:ind w:left="110" w:firstLine="0"/>
              <w:rPr>
                <w:color w:val="0D0D0D"/>
                <w:sz w:val="24"/>
                <w:szCs w:val="24"/>
                <w:lang w:val="id-ID" w:eastAsia="id-ID" w:bidi="id-ID"/>
              </w:rPr>
            </w:pPr>
            <w:r w:rsidRPr="00DC6043">
              <w:rPr>
                <w:color w:val="0D0D0D"/>
                <w:sz w:val="24"/>
                <w:szCs w:val="24"/>
                <w:lang w:val="id-ID" w:eastAsia="id-ID" w:bidi="id-ID"/>
              </w:rPr>
              <w:t>Wijayanti, Darminto, Muhammad Saifi. (2014)</w:t>
            </w:r>
          </w:p>
        </w:tc>
        <w:tc>
          <w:tcPr>
            <w:tcW w:w="1984" w:type="dxa"/>
            <w:shd w:val="clear" w:color="auto" w:fill="auto"/>
          </w:tcPr>
          <w:p w:rsidR="00695DF8" w:rsidRPr="00DC6043" w:rsidRDefault="00695DF8" w:rsidP="00EF07E6">
            <w:pPr>
              <w:pStyle w:val="Other0"/>
              <w:spacing w:line="240" w:lineRule="auto"/>
              <w:ind w:firstLine="0"/>
              <w:rPr>
                <w:color w:val="0D0D0D"/>
                <w:sz w:val="24"/>
                <w:szCs w:val="24"/>
                <w:lang w:val="id-ID" w:eastAsia="id-ID" w:bidi="id-ID"/>
              </w:rPr>
            </w:pPr>
            <w:r w:rsidRPr="00DC6043">
              <w:rPr>
                <w:color w:val="0D0D0D"/>
                <w:sz w:val="24"/>
                <w:szCs w:val="24"/>
                <w:lang w:val="id-ID" w:eastAsia="id-ID" w:bidi="id-ID"/>
              </w:rPr>
              <w:t xml:space="preserve">Analisis </w:t>
            </w:r>
            <w:r w:rsidRPr="00DC6043">
              <w:rPr>
                <w:i/>
                <w:iCs/>
                <w:color w:val="0D0D0D"/>
                <w:sz w:val="24"/>
                <w:szCs w:val="24"/>
                <w:lang w:val="id-ID" w:eastAsia="id-ID" w:bidi="id-ID"/>
              </w:rPr>
              <w:t>Break Even Point</w:t>
            </w:r>
            <w:r>
              <w:rPr>
                <w:color w:val="0D0D0D"/>
                <w:sz w:val="24"/>
                <w:szCs w:val="24"/>
                <w:lang w:eastAsia="id-ID" w:bidi="id-ID"/>
              </w:rPr>
              <w:t xml:space="preserve"> </w:t>
            </w:r>
            <w:r w:rsidRPr="00DC6043">
              <w:rPr>
                <w:color w:val="0D0D0D"/>
                <w:sz w:val="24"/>
                <w:szCs w:val="24"/>
                <w:lang w:val="id-ID" w:eastAsia="id-ID" w:bidi="id-ID"/>
              </w:rPr>
              <w:t>Sebagai Salah</w:t>
            </w:r>
            <w:r w:rsidRPr="00DC6043">
              <w:rPr>
                <w:color w:val="0D0D0D"/>
                <w:sz w:val="24"/>
                <w:szCs w:val="24"/>
                <w:lang w:eastAsia="id-ID" w:bidi="id-ID"/>
              </w:rPr>
              <w:t xml:space="preserve"> </w:t>
            </w:r>
            <w:r w:rsidRPr="00DC6043">
              <w:rPr>
                <w:color w:val="0D0D0D"/>
                <w:sz w:val="24"/>
                <w:szCs w:val="24"/>
                <w:lang w:val="id-ID" w:eastAsia="id-ID" w:bidi="id-ID"/>
              </w:rPr>
              <w:t>Satu</w:t>
            </w:r>
            <w:r w:rsidRPr="00DC6043">
              <w:rPr>
                <w:color w:val="0D0D0D"/>
                <w:sz w:val="24"/>
                <w:szCs w:val="24"/>
                <w:lang w:eastAsia="id-ID" w:bidi="id-ID"/>
              </w:rPr>
              <w:t xml:space="preserve"> </w:t>
            </w:r>
            <w:r>
              <w:rPr>
                <w:color w:val="0D0D0D"/>
                <w:sz w:val="24"/>
                <w:szCs w:val="24"/>
                <w:lang w:val="id-ID" w:eastAsia="id-ID" w:bidi="id-ID"/>
              </w:rPr>
              <w:t>Alat</w:t>
            </w:r>
            <w:r>
              <w:rPr>
                <w:color w:val="0D0D0D"/>
                <w:sz w:val="24"/>
                <w:szCs w:val="24"/>
                <w:lang w:eastAsia="id-ID" w:bidi="id-ID"/>
              </w:rPr>
              <w:t xml:space="preserve"> </w:t>
            </w:r>
            <w:r w:rsidRPr="00DC6043">
              <w:rPr>
                <w:color w:val="0D0D0D"/>
                <w:sz w:val="24"/>
                <w:szCs w:val="24"/>
                <w:lang w:val="id-ID" w:eastAsia="id-ID" w:bidi="id-ID"/>
              </w:rPr>
              <w:t>Perencanaan Penjualan dan</w:t>
            </w:r>
            <w:r w:rsidRPr="00DC6043">
              <w:rPr>
                <w:color w:val="0D0D0D"/>
                <w:sz w:val="24"/>
                <w:szCs w:val="24"/>
                <w:lang w:eastAsia="id-ID" w:bidi="id-ID"/>
              </w:rPr>
              <w:t xml:space="preserve"> </w:t>
            </w:r>
            <w:r w:rsidRPr="00DC6043">
              <w:rPr>
                <w:color w:val="0D0D0D"/>
                <w:sz w:val="24"/>
                <w:szCs w:val="24"/>
                <w:lang w:val="id-ID" w:eastAsia="id-ID" w:bidi="id-ID"/>
              </w:rPr>
              <w:t>Laba</w:t>
            </w:r>
            <w:r w:rsidRPr="00DC6043">
              <w:rPr>
                <w:color w:val="0D0D0D"/>
                <w:sz w:val="24"/>
                <w:szCs w:val="24"/>
                <w:lang w:eastAsia="id-ID" w:bidi="id-ID"/>
              </w:rPr>
              <w:t xml:space="preserve"> </w:t>
            </w:r>
            <w:r w:rsidRPr="00DC6043">
              <w:rPr>
                <w:color w:val="0D0D0D"/>
                <w:sz w:val="24"/>
                <w:szCs w:val="24"/>
                <w:lang w:val="id-ID" w:eastAsia="id-ID" w:bidi="id-ID"/>
              </w:rPr>
              <w:t>(Studi</w:t>
            </w:r>
            <w:r w:rsidRPr="00DC6043">
              <w:rPr>
                <w:color w:val="0D0D0D"/>
                <w:sz w:val="24"/>
                <w:szCs w:val="24"/>
                <w:lang w:eastAsia="id-ID" w:bidi="id-ID"/>
              </w:rPr>
              <w:t xml:space="preserve"> </w:t>
            </w:r>
            <w:r w:rsidRPr="00DC6043">
              <w:rPr>
                <w:color w:val="0D0D0D"/>
                <w:sz w:val="24"/>
                <w:szCs w:val="24"/>
                <w:lang w:val="id-ID" w:eastAsia="id-ID" w:bidi="id-ID"/>
              </w:rPr>
              <w:t>pada</w:t>
            </w:r>
            <w:r w:rsidRPr="00DC6043">
              <w:rPr>
                <w:color w:val="0D0D0D"/>
                <w:sz w:val="24"/>
                <w:szCs w:val="24"/>
                <w:lang w:eastAsia="id-ID" w:bidi="id-ID"/>
              </w:rPr>
              <w:t xml:space="preserve"> </w:t>
            </w:r>
            <w:r>
              <w:rPr>
                <w:color w:val="0D0D0D"/>
                <w:sz w:val="24"/>
                <w:szCs w:val="24"/>
                <w:lang w:val="id-ID" w:eastAsia="id-ID" w:bidi="id-ID"/>
              </w:rPr>
              <w:t>PT Ultrajaya Milk Industry &amp;</w:t>
            </w:r>
            <w:r>
              <w:rPr>
                <w:color w:val="0D0D0D"/>
                <w:sz w:val="24"/>
                <w:szCs w:val="24"/>
                <w:lang w:eastAsia="id-ID" w:bidi="id-ID"/>
              </w:rPr>
              <w:t xml:space="preserve"> </w:t>
            </w:r>
            <w:r w:rsidRPr="00DC6043">
              <w:rPr>
                <w:color w:val="0D0D0D"/>
                <w:sz w:val="24"/>
                <w:szCs w:val="24"/>
                <w:lang w:val="id-ID" w:eastAsia="id-ID" w:bidi="id-ID"/>
              </w:rPr>
              <w:t>Trading</w:t>
            </w:r>
          </w:p>
          <w:p w:rsidR="00695DF8" w:rsidRPr="00DC6043" w:rsidRDefault="00695DF8" w:rsidP="00EF07E6">
            <w:pPr>
              <w:pStyle w:val="Other0"/>
              <w:spacing w:line="240" w:lineRule="auto"/>
              <w:ind w:firstLine="0"/>
              <w:rPr>
                <w:color w:val="0D0D0D"/>
                <w:sz w:val="24"/>
                <w:szCs w:val="24"/>
                <w:lang w:val="id-ID" w:eastAsia="id-ID" w:bidi="id-ID"/>
              </w:rPr>
            </w:pPr>
            <w:r w:rsidRPr="00DC6043">
              <w:rPr>
                <w:color w:val="0D0D0D"/>
                <w:sz w:val="24"/>
                <w:szCs w:val="24"/>
                <w:lang w:val="id-ID" w:eastAsia="id-ID" w:bidi="id-ID"/>
              </w:rPr>
              <w:t>Company, Tbk)</w:t>
            </w:r>
          </w:p>
        </w:tc>
        <w:tc>
          <w:tcPr>
            <w:tcW w:w="2835" w:type="dxa"/>
            <w:shd w:val="clear" w:color="auto" w:fill="auto"/>
          </w:tcPr>
          <w:p w:rsidR="00695DF8" w:rsidRPr="00DC6043" w:rsidRDefault="00695DF8" w:rsidP="00EF07E6">
            <w:pPr>
              <w:pStyle w:val="Other0"/>
              <w:tabs>
                <w:tab w:val="right" w:pos="2467"/>
              </w:tabs>
              <w:spacing w:line="240" w:lineRule="auto"/>
              <w:ind w:left="174" w:firstLine="0"/>
              <w:jc w:val="both"/>
              <w:rPr>
                <w:color w:val="0D0D0D"/>
                <w:sz w:val="24"/>
                <w:szCs w:val="24"/>
                <w:lang w:val="id-ID" w:eastAsia="id-ID" w:bidi="id-ID"/>
              </w:rPr>
            </w:pPr>
            <w:r w:rsidRPr="00DC6043">
              <w:rPr>
                <w:color w:val="0D0D0D"/>
                <w:sz w:val="24"/>
                <w:szCs w:val="24"/>
                <w:lang w:val="id-ID" w:eastAsia="id-ID" w:bidi="id-ID"/>
              </w:rPr>
              <w:t>Analisis</w:t>
            </w:r>
            <w:r w:rsidRPr="00DC6043">
              <w:rPr>
                <w:color w:val="0D0D0D"/>
                <w:sz w:val="24"/>
                <w:szCs w:val="24"/>
                <w:lang w:eastAsia="id-ID" w:bidi="id-ID"/>
              </w:rPr>
              <w:t xml:space="preserve"> </w:t>
            </w:r>
            <w:r w:rsidRPr="00DC6043">
              <w:rPr>
                <w:color w:val="0D0D0D"/>
                <w:sz w:val="24"/>
                <w:szCs w:val="24"/>
                <w:lang w:val="id-ID" w:eastAsia="id-ID" w:bidi="id-ID"/>
              </w:rPr>
              <w:t>deskriptif</w:t>
            </w:r>
          </w:p>
          <w:p w:rsidR="00695DF8" w:rsidRPr="00DC6043" w:rsidRDefault="00695DF8" w:rsidP="00EF07E6">
            <w:pPr>
              <w:pStyle w:val="Other0"/>
              <w:spacing w:line="240" w:lineRule="auto"/>
              <w:ind w:left="174" w:firstLine="0"/>
              <w:jc w:val="both"/>
              <w:rPr>
                <w:color w:val="0D0D0D"/>
                <w:sz w:val="24"/>
                <w:szCs w:val="24"/>
                <w:lang w:val="id-ID" w:eastAsia="id-ID" w:bidi="id-ID"/>
              </w:rPr>
            </w:pPr>
            <w:r>
              <w:rPr>
                <w:color w:val="0D0D0D"/>
                <w:sz w:val="24"/>
                <w:szCs w:val="24"/>
                <w:lang w:val="id-ID" w:eastAsia="id-ID" w:bidi="id-ID"/>
              </w:rPr>
              <w:t>Dengan</w:t>
            </w:r>
            <w:r>
              <w:rPr>
                <w:color w:val="0D0D0D"/>
                <w:sz w:val="24"/>
                <w:szCs w:val="24"/>
                <w:lang w:eastAsia="id-ID" w:bidi="id-ID"/>
              </w:rPr>
              <w:t xml:space="preserve"> </w:t>
            </w:r>
            <w:r w:rsidRPr="00DC6043">
              <w:rPr>
                <w:color w:val="0D0D0D"/>
                <w:sz w:val="24"/>
                <w:szCs w:val="24"/>
                <w:lang w:val="id-ID" w:eastAsia="id-ID" w:bidi="id-ID"/>
              </w:rPr>
              <w:t>pendekatan</w:t>
            </w:r>
          </w:p>
          <w:p w:rsidR="00695DF8" w:rsidRPr="00DC6043" w:rsidRDefault="00695DF8" w:rsidP="00EF07E6">
            <w:pPr>
              <w:pStyle w:val="Other0"/>
              <w:spacing w:line="240" w:lineRule="auto"/>
              <w:ind w:left="174" w:firstLine="0"/>
              <w:rPr>
                <w:color w:val="0D0D0D"/>
                <w:sz w:val="24"/>
                <w:szCs w:val="24"/>
                <w:lang w:val="id-ID" w:eastAsia="id-ID" w:bidi="id-ID"/>
              </w:rPr>
            </w:pPr>
            <w:r w:rsidRPr="00DC6043">
              <w:rPr>
                <w:color w:val="0D0D0D"/>
                <w:sz w:val="24"/>
                <w:szCs w:val="24"/>
                <w:lang w:val="id-ID" w:eastAsia="id-ID" w:bidi="id-ID"/>
              </w:rPr>
              <w:t>kualitatif</w:t>
            </w:r>
            <w:r w:rsidRPr="00DC6043">
              <w:rPr>
                <w:color w:val="0D0D0D"/>
                <w:sz w:val="24"/>
                <w:szCs w:val="24"/>
                <w:lang w:eastAsia="id-ID" w:bidi="id-ID"/>
              </w:rPr>
              <w:t xml:space="preserve"> </w:t>
            </w:r>
            <w:r w:rsidRPr="00DC6043">
              <w:rPr>
                <w:color w:val="0D0D0D"/>
                <w:sz w:val="24"/>
                <w:szCs w:val="24"/>
                <w:lang w:val="id-ID" w:eastAsia="id-ID" w:bidi="id-ID"/>
              </w:rPr>
              <w:t>merupakan</w:t>
            </w:r>
            <w:r w:rsidRPr="00DC6043">
              <w:rPr>
                <w:color w:val="0D0D0D"/>
                <w:sz w:val="24"/>
                <w:szCs w:val="24"/>
                <w:lang w:eastAsia="id-ID" w:bidi="id-ID"/>
              </w:rPr>
              <w:t xml:space="preserve"> </w:t>
            </w:r>
            <w:r w:rsidRPr="00DC6043">
              <w:rPr>
                <w:color w:val="0D0D0D"/>
                <w:sz w:val="24"/>
                <w:szCs w:val="24"/>
                <w:lang w:val="id-ID" w:eastAsia="id-ID" w:bidi="id-ID"/>
              </w:rPr>
              <w:t>jenis penelitian</w:t>
            </w:r>
            <w:r w:rsidRPr="00DC6043">
              <w:rPr>
                <w:color w:val="0D0D0D"/>
                <w:sz w:val="24"/>
                <w:szCs w:val="24"/>
                <w:lang w:eastAsia="id-ID" w:bidi="id-ID"/>
              </w:rPr>
              <w:t xml:space="preserve"> </w:t>
            </w:r>
            <w:r>
              <w:rPr>
                <w:color w:val="0D0D0D"/>
                <w:sz w:val="24"/>
                <w:szCs w:val="24"/>
                <w:lang w:val="id-ID" w:eastAsia="id-ID" w:bidi="id-ID"/>
              </w:rPr>
              <w:t>yan</w:t>
            </w:r>
            <w:r>
              <w:rPr>
                <w:color w:val="0D0D0D"/>
                <w:sz w:val="24"/>
                <w:szCs w:val="24"/>
                <w:lang w:eastAsia="id-ID" w:bidi="id-ID"/>
              </w:rPr>
              <w:t xml:space="preserve">g </w:t>
            </w:r>
            <w:r w:rsidRPr="00DC6043">
              <w:rPr>
                <w:color w:val="0D0D0D"/>
                <w:sz w:val="24"/>
                <w:szCs w:val="24"/>
                <w:lang w:val="id-ID" w:eastAsia="id-ID" w:bidi="id-ID"/>
              </w:rPr>
              <w:t>memberikan fakta-fakta maupun kejadian secara sistematis</w:t>
            </w:r>
            <w:r w:rsidRPr="00DC6043">
              <w:rPr>
                <w:color w:val="0D0D0D"/>
                <w:sz w:val="24"/>
                <w:szCs w:val="24"/>
                <w:lang w:eastAsia="id-ID" w:bidi="id-ID"/>
              </w:rPr>
              <w:t xml:space="preserve"> </w:t>
            </w:r>
            <w:r>
              <w:rPr>
                <w:color w:val="0D0D0D"/>
                <w:sz w:val="24"/>
                <w:szCs w:val="24"/>
                <w:lang w:val="id-ID" w:eastAsia="id-ID" w:bidi="id-ID"/>
              </w:rPr>
              <w:t>dan</w:t>
            </w:r>
            <w:r>
              <w:rPr>
                <w:color w:val="0D0D0D"/>
                <w:sz w:val="24"/>
                <w:szCs w:val="24"/>
                <w:lang w:eastAsia="id-ID" w:bidi="id-ID"/>
              </w:rPr>
              <w:t xml:space="preserve"> </w:t>
            </w:r>
            <w:r w:rsidRPr="00DC6043">
              <w:rPr>
                <w:color w:val="0D0D0D"/>
                <w:sz w:val="24"/>
                <w:szCs w:val="24"/>
                <w:lang w:val="id-ID" w:eastAsia="id-ID" w:bidi="id-ID"/>
              </w:rPr>
              <w:t>akurat</w:t>
            </w:r>
            <w:r w:rsidRPr="00DC6043">
              <w:rPr>
                <w:color w:val="0D0D0D"/>
                <w:sz w:val="24"/>
                <w:szCs w:val="24"/>
                <w:lang w:eastAsia="id-ID" w:bidi="id-ID"/>
              </w:rPr>
              <w:t xml:space="preserve"> </w:t>
            </w:r>
            <w:r w:rsidRPr="00DC6043">
              <w:rPr>
                <w:color w:val="0D0D0D"/>
                <w:sz w:val="24"/>
                <w:szCs w:val="24"/>
                <w:lang w:val="id-ID" w:eastAsia="id-ID" w:bidi="id-ID"/>
              </w:rPr>
              <w:t>kemudian</w:t>
            </w:r>
            <w:r>
              <w:rPr>
                <w:color w:val="0D0D0D"/>
                <w:sz w:val="24"/>
                <w:szCs w:val="24"/>
                <w:lang w:eastAsia="id-ID" w:bidi="id-ID"/>
              </w:rPr>
              <w:t xml:space="preserve"> </w:t>
            </w:r>
            <w:r w:rsidRPr="00DC6043">
              <w:rPr>
                <w:color w:val="0D0D0D"/>
                <w:sz w:val="24"/>
                <w:szCs w:val="24"/>
                <w:lang w:val="id-ID" w:eastAsia="id-ID" w:bidi="id-ID"/>
              </w:rPr>
              <w:t>mendeskripsikan, mencatat</w:t>
            </w:r>
            <w:r w:rsidRPr="00DC6043">
              <w:rPr>
                <w:color w:val="0D0D0D"/>
                <w:sz w:val="24"/>
                <w:szCs w:val="24"/>
                <w:lang w:eastAsia="id-ID" w:bidi="id-ID"/>
              </w:rPr>
              <w:t xml:space="preserve"> </w:t>
            </w:r>
            <w:r w:rsidRPr="00DC6043">
              <w:rPr>
                <w:color w:val="0D0D0D"/>
                <w:sz w:val="24"/>
                <w:szCs w:val="24"/>
                <w:lang w:val="id-ID" w:eastAsia="id-ID" w:bidi="id-ID"/>
              </w:rPr>
              <w:t>dan</w:t>
            </w:r>
            <w:r w:rsidRPr="00DC6043">
              <w:rPr>
                <w:color w:val="0D0D0D"/>
                <w:sz w:val="24"/>
                <w:szCs w:val="24"/>
                <w:lang w:eastAsia="id-ID" w:bidi="id-ID"/>
              </w:rPr>
              <w:t xml:space="preserve"> </w:t>
            </w:r>
            <w:r w:rsidRPr="00DC6043">
              <w:rPr>
                <w:color w:val="0D0D0D"/>
                <w:sz w:val="24"/>
                <w:szCs w:val="24"/>
                <w:lang w:val="id-ID" w:eastAsia="id-ID" w:bidi="id-ID"/>
              </w:rPr>
              <w:t>menganalisis</w:t>
            </w:r>
            <w:r w:rsidRPr="00DC6043">
              <w:rPr>
                <w:color w:val="0D0D0D"/>
                <w:sz w:val="24"/>
                <w:szCs w:val="24"/>
                <w:lang w:eastAsia="id-ID" w:bidi="id-ID"/>
              </w:rPr>
              <w:t xml:space="preserve"> </w:t>
            </w:r>
            <w:r w:rsidRPr="00DC6043">
              <w:rPr>
                <w:color w:val="0D0D0D"/>
                <w:sz w:val="24"/>
                <w:szCs w:val="24"/>
                <w:lang w:val="id-ID" w:eastAsia="id-ID" w:bidi="id-ID"/>
              </w:rPr>
              <w:t>kondisi-</w:t>
            </w:r>
          </w:p>
          <w:p w:rsidR="00695DF8" w:rsidRPr="00DC6043" w:rsidRDefault="00695DF8" w:rsidP="00EF07E6">
            <w:pPr>
              <w:pStyle w:val="Other0"/>
              <w:spacing w:line="240" w:lineRule="auto"/>
              <w:ind w:left="174" w:firstLine="0"/>
              <w:jc w:val="both"/>
              <w:rPr>
                <w:color w:val="0D0D0D"/>
                <w:sz w:val="24"/>
                <w:szCs w:val="24"/>
                <w:lang w:val="id-ID" w:eastAsia="id-ID" w:bidi="id-ID"/>
              </w:rPr>
            </w:pPr>
            <w:r w:rsidRPr="00DC6043">
              <w:rPr>
                <w:color w:val="0D0D0D"/>
                <w:sz w:val="24"/>
                <w:szCs w:val="24"/>
                <w:lang w:val="id-ID" w:eastAsia="id-ID" w:bidi="id-ID"/>
              </w:rPr>
              <w:t>kondisi yang sekarang ini terjadi.</w:t>
            </w:r>
            <w:r w:rsidRPr="00DC6043">
              <w:rPr>
                <w:color w:val="0D0D0D"/>
                <w:sz w:val="24"/>
                <w:szCs w:val="24"/>
                <w:lang w:eastAsia="id-ID" w:bidi="id-ID"/>
              </w:rPr>
              <w:t xml:space="preserve"> </w:t>
            </w:r>
            <w:r>
              <w:rPr>
                <w:i/>
                <w:iCs/>
                <w:color w:val="0D0D0D"/>
                <w:sz w:val="24"/>
                <w:szCs w:val="24"/>
                <w:lang w:val="id-ID" w:eastAsia="id-ID" w:bidi="id-ID"/>
              </w:rPr>
              <w:t>Break</w:t>
            </w:r>
            <w:r w:rsidRPr="00DC6043">
              <w:rPr>
                <w:i/>
                <w:iCs/>
                <w:color w:val="0D0D0D"/>
                <w:sz w:val="24"/>
                <w:szCs w:val="24"/>
                <w:lang w:val="id-ID" w:eastAsia="id-ID" w:bidi="id-ID"/>
              </w:rPr>
              <w:t>even</w:t>
            </w:r>
            <w:r w:rsidRPr="00DC6043">
              <w:rPr>
                <w:i/>
                <w:iCs/>
                <w:color w:val="0D0D0D"/>
                <w:sz w:val="24"/>
                <w:szCs w:val="24"/>
                <w:lang w:eastAsia="id-ID" w:bidi="id-ID"/>
              </w:rPr>
              <w:t xml:space="preserve"> </w:t>
            </w:r>
            <w:r w:rsidRPr="00DC6043">
              <w:rPr>
                <w:i/>
                <w:iCs/>
                <w:color w:val="0D0D0D"/>
                <w:sz w:val="24"/>
                <w:szCs w:val="24"/>
                <w:lang w:val="id-ID" w:eastAsia="id-ID" w:bidi="id-ID"/>
              </w:rPr>
              <w:t>point,</w:t>
            </w:r>
          </w:p>
          <w:p w:rsidR="00695DF8" w:rsidRPr="00DC6043" w:rsidRDefault="00695DF8" w:rsidP="00EF07E6">
            <w:pPr>
              <w:pStyle w:val="Other0"/>
              <w:tabs>
                <w:tab w:val="left" w:pos="1507"/>
              </w:tabs>
              <w:spacing w:line="240" w:lineRule="auto"/>
              <w:ind w:left="174" w:firstLine="0"/>
              <w:jc w:val="both"/>
              <w:rPr>
                <w:color w:val="0D0D0D"/>
                <w:sz w:val="24"/>
                <w:szCs w:val="24"/>
                <w:lang w:val="id-ID" w:eastAsia="id-ID" w:bidi="id-ID"/>
              </w:rPr>
            </w:pPr>
            <w:r w:rsidRPr="00DC6043">
              <w:rPr>
                <w:color w:val="0D0D0D"/>
                <w:sz w:val="24"/>
                <w:szCs w:val="24"/>
                <w:lang w:val="id-ID" w:eastAsia="id-ID" w:bidi="id-ID"/>
              </w:rPr>
              <w:t>perencanaan</w:t>
            </w:r>
            <w:r w:rsidRPr="00DC6043">
              <w:rPr>
                <w:color w:val="0D0D0D"/>
                <w:sz w:val="24"/>
                <w:szCs w:val="24"/>
                <w:lang w:eastAsia="id-ID" w:bidi="id-ID"/>
              </w:rPr>
              <w:t xml:space="preserve"> </w:t>
            </w:r>
            <w:r w:rsidRPr="00DC6043">
              <w:rPr>
                <w:color w:val="0D0D0D"/>
                <w:sz w:val="24"/>
                <w:szCs w:val="24"/>
                <w:lang w:val="id-ID" w:eastAsia="id-ID" w:bidi="id-ID"/>
              </w:rPr>
              <w:t>penjualan</w:t>
            </w:r>
          </w:p>
          <w:p w:rsidR="00695DF8" w:rsidRPr="00DC6043" w:rsidRDefault="00695DF8" w:rsidP="00EF07E6">
            <w:pPr>
              <w:pStyle w:val="Other0"/>
              <w:spacing w:line="240" w:lineRule="auto"/>
              <w:ind w:left="174" w:firstLine="0"/>
              <w:jc w:val="both"/>
              <w:rPr>
                <w:color w:val="0D0D0D"/>
                <w:sz w:val="24"/>
                <w:szCs w:val="24"/>
                <w:lang w:val="id-ID" w:eastAsia="id-ID" w:bidi="id-ID"/>
              </w:rPr>
            </w:pPr>
            <w:r w:rsidRPr="00DC6043">
              <w:rPr>
                <w:color w:val="0D0D0D"/>
                <w:sz w:val="24"/>
                <w:szCs w:val="24"/>
                <w:lang w:val="id-ID" w:eastAsia="id-ID" w:bidi="id-ID"/>
              </w:rPr>
              <w:t>dan laba.</w:t>
            </w:r>
          </w:p>
        </w:tc>
        <w:tc>
          <w:tcPr>
            <w:tcW w:w="2248" w:type="dxa"/>
            <w:shd w:val="clear" w:color="auto" w:fill="auto"/>
          </w:tcPr>
          <w:p w:rsidR="00695DF8" w:rsidRPr="00DC6043" w:rsidRDefault="00695DF8" w:rsidP="00EF07E6">
            <w:pPr>
              <w:pStyle w:val="Other0"/>
              <w:spacing w:line="240" w:lineRule="auto"/>
              <w:ind w:left="192" w:firstLine="0"/>
              <w:rPr>
                <w:color w:val="0D0D0D"/>
                <w:sz w:val="24"/>
                <w:szCs w:val="24"/>
                <w:lang w:val="id-ID" w:eastAsia="id-ID" w:bidi="id-ID"/>
              </w:rPr>
            </w:pPr>
            <w:r w:rsidRPr="00DC6043">
              <w:rPr>
                <w:color w:val="0D0D0D"/>
                <w:sz w:val="24"/>
                <w:szCs w:val="24"/>
                <w:lang w:val="id-ID" w:eastAsia="id-ID" w:bidi="id-ID"/>
              </w:rPr>
              <w:t>Dari</w:t>
            </w:r>
            <w:r w:rsidRPr="00DC6043">
              <w:rPr>
                <w:color w:val="0D0D0D"/>
                <w:sz w:val="24"/>
                <w:szCs w:val="24"/>
                <w:lang w:eastAsia="id-ID" w:bidi="id-ID"/>
              </w:rPr>
              <w:t xml:space="preserve"> </w:t>
            </w:r>
            <w:r w:rsidRPr="00DC6043">
              <w:rPr>
                <w:color w:val="0D0D0D"/>
                <w:sz w:val="24"/>
                <w:szCs w:val="24"/>
                <w:lang w:val="id-ID" w:eastAsia="id-ID" w:bidi="id-ID"/>
              </w:rPr>
              <w:t>hasil</w:t>
            </w:r>
            <w:r w:rsidRPr="00DC6043">
              <w:rPr>
                <w:color w:val="0D0D0D"/>
                <w:sz w:val="24"/>
                <w:szCs w:val="24"/>
                <w:lang w:eastAsia="id-ID" w:bidi="id-ID"/>
              </w:rPr>
              <w:t xml:space="preserve"> </w:t>
            </w:r>
            <w:r w:rsidRPr="00DC6043">
              <w:rPr>
                <w:color w:val="0D0D0D"/>
                <w:sz w:val="24"/>
                <w:szCs w:val="24"/>
                <w:lang w:val="id-ID" w:eastAsia="id-ID" w:bidi="id-ID"/>
              </w:rPr>
              <w:t>penelitian yang dilakukan</w:t>
            </w:r>
            <w:r w:rsidRPr="00DC6043">
              <w:rPr>
                <w:color w:val="0D0D0D"/>
                <w:sz w:val="24"/>
                <w:szCs w:val="24"/>
                <w:lang w:eastAsia="id-ID" w:bidi="id-ID"/>
              </w:rPr>
              <w:t xml:space="preserve"> </w:t>
            </w:r>
            <w:r w:rsidRPr="00DC6043">
              <w:rPr>
                <w:color w:val="0D0D0D"/>
                <w:sz w:val="24"/>
                <w:szCs w:val="24"/>
                <w:lang w:val="id-ID" w:eastAsia="id-ID" w:bidi="id-ID"/>
              </w:rPr>
              <w:t>pada</w:t>
            </w:r>
            <w:r>
              <w:rPr>
                <w:color w:val="0D0D0D"/>
                <w:sz w:val="24"/>
                <w:szCs w:val="24"/>
                <w:lang w:eastAsia="id-ID" w:bidi="id-ID"/>
              </w:rPr>
              <w:t xml:space="preserve"> </w:t>
            </w:r>
            <w:r w:rsidRPr="00DC6043">
              <w:rPr>
                <w:color w:val="0D0D0D"/>
                <w:sz w:val="24"/>
                <w:szCs w:val="24"/>
                <w:lang w:val="id-ID" w:eastAsia="id-ID" w:bidi="id-ID"/>
              </w:rPr>
              <w:t>PT</w:t>
            </w:r>
            <w:r>
              <w:rPr>
                <w:color w:val="0D0D0D"/>
                <w:sz w:val="24"/>
                <w:szCs w:val="24"/>
                <w:lang w:eastAsia="id-ID" w:bidi="id-ID"/>
              </w:rPr>
              <w:t xml:space="preserve">. </w:t>
            </w:r>
            <w:r w:rsidRPr="00DC6043">
              <w:rPr>
                <w:color w:val="0D0D0D"/>
                <w:sz w:val="24"/>
                <w:szCs w:val="24"/>
                <w:lang w:val="id-ID" w:eastAsia="id-ID" w:bidi="id-ID"/>
              </w:rPr>
              <w:t>Ultrajaya</w:t>
            </w:r>
            <w:r>
              <w:rPr>
                <w:color w:val="0D0D0D"/>
                <w:sz w:val="24"/>
                <w:szCs w:val="24"/>
                <w:lang w:eastAsia="id-ID" w:bidi="id-ID"/>
              </w:rPr>
              <w:t xml:space="preserve"> </w:t>
            </w:r>
            <w:r w:rsidRPr="00DC6043">
              <w:rPr>
                <w:color w:val="0D0D0D"/>
                <w:sz w:val="24"/>
                <w:szCs w:val="24"/>
                <w:lang w:val="id-ID" w:eastAsia="id-ID" w:bidi="id-ID"/>
              </w:rPr>
              <w:t>Milk</w:t>
            </w:r>
            <w:r w:rsidRPr="00DC6043">
              <w:rPr>
                <w:color w:val="0D0D0D"/>
                <w:sz w:val="24"/>
                <w:szCs w:val="24"/>
                <w:lang w:eastAsia="id-ID" w:bidi="id-ID"/>
              </w:rPr>
              <w:t xml:space="preserve"> </w:t>
            </w:r>
            <w:r w:rsidRPr="00DC6043">
              <w:rPr>
                <w:color w:val="0D0D0D"/>
                <w:sz w:val="24"/>
                <w:szCs w:val="24"/>
                <w:lang w:val="id-ID" w:eastAsia="id-ID" w:bidi="id-ID"/>
              </w:rPr>
              <w:t>Industry</w:t>
            </w:r>
            <w:r>
              <w:rPr>
                <w:color w:val="0D0D0D"/>
                <w:sz w:val="24"/>
                <w:szCs w:val="24"/>
                <w:lang w:eastAsia="id-ID" w:bidi="id-ID"/>
              </w:rPr>
              <w:t xml:space="preserve"> </w:t>
            </w:r>
            <w:r w:rsidRPr="00DC6043">
              <w:rPr>
                <w:color w:val="0D0D0D"/>
                <w:sz w:val="24"/>
                <w:szCs w:val="24"/>
                <w:lang w:val="id-ID" w:eastAsia="id-ID" w:bidi="id-ID"/>
              </w:rPr>
              <w:t>Tidak</w:t>
            </w:r>
            <w:r w:rsidRPr="00DC6043">
              <w:rPr>
                <w:color w:val="0D0D0D"/>
                <w:sz w:val="24"/>
                <w:szCs w:val="24"/>
                <w:lang w:eastAsia="id-ID" w:bidi="id-ID"/>
              </w:rPr>
              <w:t xml:space="preserve"> </w:t>
            </w:r>
            <w:r>
              <w:rPr>
                <w:color w:val="0D0D0D"/>
                <w:sz w:val="24"/>
                <w:szCs w:val="24"/>
                <w:lang w:val="id-ID" w:eastAsia="id-ID" w:bidi="id-ID"/>
              </w:rPr>
              <w:t>mengalami rugi dan tidak pula</w:t>
            </w:r>
            <w:r>
              <w:rPr>
                <w:color w:val="0D0D0D"/>
                <w:sz w:val="24"/>
                <w:szCs w:val="24"/>
                <w:lang w:eastAsia="id-ID" w:bidi="id-ID"/>
              </w:rPr>
              <w:t xml:space="preserve"> </w:t>
            </w:r>
            <w:r w:rsidRPr="00DC6043">
              <w:rPr>
                <w:color w:val="0D0D0D"/>
                <w:sz w:val="24"/>
                <w:szCs w:val="24"/>
                <w:lang w:val="id-ID" w:eastAsia="id-ID" w:bidi="id-ID"/>
              </w:rPr>
              <w:t>mendapatkan laba atau berada di titik impas.</w:t>
            </w:r>
          </w:p>
        </w:tc>
      </w:tr>
      <w:tr w:rsidR="00695DF8" w:rsidRPr="00DC6043" w:rsidTr="00EF07E6">
        <w:trPr>
          <w:trHeight w:hRule="exact" w:val="3398"/>
          <w:jc w:val="center"/>
        </w:trPr>
        <w:tc>
          <w:tcPr>
            <w:tcW w:w="412" w:type="dxa"/>
            <w:shd w:val="clear" w:color="auto" w:fill="auto"/>
            <w:vAlign w:val="center"/>
          </w:tcPr>
          <w:p w:rsidR="00695DF8" w:rsidRPr="00DC6043" w:rsidRDefault="00695DF8" w:rsidP="00EF07E6">
            <w:pPr>
              <w:pStyle w:val="Other0"/>
              <w:spacing w:line="240" w:lineRule="auto"/>
              <w:ind w:firstLine="0"/>
              <w:jc w:val="center"/>
              <w:rPr>
                <w:color w:val="0D0D0D"/>
                <w:sz w:val="24"/>
                <w:szCs w:val="24"/>
                <w:lang w:val="id-ID" w:eastAsia="id-ID" w:bidi="id-ID"/>
              </w:rPr>
            </w:pPr>
            <w:r w:rsidRPr="00DC6043">
              <w:rPr>
                <w:color w:val="0D0D0D"/>
                <w:sz w:val="24"/>
                <w:szCs w:val="24"/>
                <w:lang w:eastAsia="id-ID" w:bidi="id-ID"/>
              </w:rPr>
              <w:lastRenderedPageBreak/>
              <w:t>6</w:t>
            </w:r>
            <w:r w:rsidRPr="00DC6043">
              <w:rPr>
                <w:color w:val="0D0D0D"/>
                <w:sz w:val="24"/>
                <w:szCs w:val="24"/>
                <w:lang w:val="id-ID" w:eastAsia="id-ID" w:bidi="id-ID"/>
              </w:rPr>
              <w:t>.</w:t>
            </w:r>
          </w:p>
        </w:tc>
        <w:tc>
          <w:tcPr>
            <w:tcW w:w="1844" w:type="dxa"/>
            <w:shd w:val="clear" w:color="auto" w:fill="auto"/>
          </w:tcPr>
          <w:p w:rsidR="00695DF8" w:rsidRPr="00DC6043" w:rsidRDefault="00695DF8" w:rsidP="00EF07E6">
            <w:pPr>
              <w:pStyle w:val="Other0"/>
              <w:spacing w:line="240" w:lineRule="auto"/>
              <w:ind w:left="110" w:firstLine="0"/>
              <w:rPr>
                <w:color w:val="0D0D0D"/>
                <w:sz w:val="24"/>
                <w:szCs w:val="24"/>
                <w:lang w:val="id-ID" w:eastAsia="id-ID" w:bidi="id-ID"/>
              </w:rPr>
            </w:pPr>
            <w:r>
              <w:rPr>
                <w:color w:val="0D0D0D"/>
                <w:sz w:val="24"/>
                <w:szCs w:val="24"/>
                <w:lang w:val="id-ID" w:eastAsia="id-ID" w:bidi="id-ID"/>
              </w:rPr>
              <w:t>Elfrida</w:t>
            </w:r>
            <w:r>
              <w:rPr>
                <w:color w:val="0D0D0D"/>
                <w:sz w:val="24"/>
                <w:szCs w:val="24"/>
                <w:lang w:eastAsia="id-ID" w:bidi="id-ID"/>
              </w:rPr>
              <w:t xml:space="preserve"> </w:t>
            </w:r>
            <w:r w:rsidRPr="00DC6043">
              <w:rPr>
                <w:color w:val="0D0D0D"/>
                <w:sz w:val="24"/>
                <w:szCs w:val="24"/>
                <w:lang w:val="id-ID" w:eastAsia="id-ID" w:bidi="id-ID"/>
              </w:rPr>
              <w:t>Lestari,</w:t>
            </w:r>
          </w:p>
          <w:p w:rsidR="00695DF8" w:rsidRPr="00DC6043" w:rsidRDefault="00695DF8" w:rsidP="00EF07E6">
            <w:pPr>
              <w:pStyle w:val="Other0"/>
              <w:spacing w:line="240" w:lineRule="auto"/>
              <w:ind w:left="110" w:firstLine="0"/>
              <w:rPr>
                <w:color w:val="0D0D0D"/>
                <w:sz w:val="24"/>
                <w:szCs w:val="24"/>
                <w:lang w:val="id-ID" w:eastAsia="id-ID" w:bidi="id-ID"/>
              </w:rPr>
            </w:pPr>
            <w:r>
              <w:rPr>
                <w:color w:val="0D0D0D"/>
                <w:sz w:val="24"/>
                <w:szCs w:val="24"/>
                <w:lang w:val="id-ID" w:eastAsia="id-ID" w:bidi="id-ID"/>
              </w:rPr>
              <w:t>Rini</w:t>
            </w:r>
            <w:r>
              <w:rPr>
                <w:color w:val="0D0D0D"/>
                <w:sz w:val="24"/>
                <w:szCs w:val="24"/>
                <w:lang w:eastAsia="id-ID" w:bidi="id-ID"/>
              </w:rPr>
              <w:t xml:space="preserve"> </w:t>
            </w:r>
            <w:r w:rsidRPr="00DC6043">
              <w:rPr>
                <w:color w:val="0D0D0D"/>
                <w:sz w:val="24"/>
                <w:szCs w:val="24"/>
                <w:lang w:val="id-ID" w:eastAsia="id-ID" w:bidi="id-ID"/>
              </w:rPr>
              <w:t>Dwiastutiningsih. (2007)</w:t>
            </w:r>
          </w:p>
        </w:tc>
        <w:tc>
          <w:tcPr>
            <w:tcW w:w="1984" w:type="dxa"/>
            <w:shd w:val="clear" w:color="auto" w:fill="auto"/>
          </w:tcPr>
          <w:p w:rsidR="00695DF8" w:rsidRPr="00DC6043" w:rsidRDefault="00695DF8" w:rsidP="00EF07E6">
            <w:pPr>
              <w:pStyle w:val="Other0"/>
              <w:spacing w:line="240" w:lineRule="auto"/>
              <w:ind w:firstLine="0"/>
              <w:rPr>
                <w:color w:val="0D0D0D"/>
                <w:sz w:val="24"/>
                <w:szCs w:val="24"/>
                <w:lang w:val="id-ID" w:eastAsia="id-ID" w:bidi="id-ID"/>
              </w:rPr>
            </w:pPr>
            <w:r w:rsidRPr="00DC6043">
              <w:rPr>
                <w:color w:val="0D0D0D"/>
                <w:sz w:val="24"/>
                <w:szCs w:val="24"/>
                <w:lang w:val="id-ID" w:eastAsia="id-ID" w:bidi="id-ID"/>
              </w:rPr>
              <w:t xml:space="preserve">Analisis </w:t>
            </w:r>
            <w:r w:rsidRPr="00DC6043">
              <w:rPr>
                <w:i/>
                <w:iCs/>
                <w:color w:val="0D0D0D"/>
                <w:sz w:val="24"/>
                <w:szCs w:val="24"/>
                <w:lang w:val="id-ID" w:eastAsia="id-ID" w:bidi="id-ID"/>
              </w:rPr>
              <w:t>Break Even Point</w:t>
            </w:r>
            <w:r w:rsidRPr="00DC6043">
              <w:rPr>
                <w:color w:val="0D0D0D"/>
                <w:sz w:val="24"/>
                <w:szCs w:val="24"/>
                <w:lang w:val="id-ID" w:eastAsia="id-ID" w:bidi="id-ID"/>
              </w:rPr>
              <w:t xml:space="preserve"> Sebagai Alat Perencanaan Laba</w:t>
            </w:r>
            <w:r w:rsidRPr="00DC6043">
              <w:rPr>
                <w:color w:val="0D0D0D"/>
                <w:sz w:val="24"/>
                <w:szCs w:val="24"/>
                <w:lang w:eastAsia="id-ID" w:bidi="id-ID"/>
              </w:rPr>
              <w:t xml:space="preserve"> </w:t>
            </w:r>
            <w:r w:rsidRPr="00DC6043">
              <w:rPr>
                <w:color w:val="0D0D0D"/>
                <w:sz w:val="24"/>
                <w:szCs w:val="24"/>
                <w:lang w:val="id-ID" w:eastAsia="id-ID" w:bidi="id-ID"/>
              </w:rPr>
              <w:t>pada</w:t>
            </w:r>
            <w:r>
              <w:rPr>
                <w:color w:val="0D0D0D"/>
                <w:sz w:val="24"/>
                <w:szCs w:val="24"/>
                <w:lang w:eastAsia="id-ID" w:bidi="id-ID"/>
              </w:rPr>
              <w:t xml:space="preserve"> </w:t>
            </w:r>
            <w:r w:rsidRPr="00DC6043">
              <w:rPr>
                <w:color w:val="0D0D0D"/>
                <w:sz w:val="24"/>
                <w:szCs w:val="24"/>
                <w:lang w:val="id-ID" w:eastAsia="id-ID" w:bidi="id-ID"/>
              </w:rPr>
              <w:t>PT. Indricipta Aditama</w:t>
            </w:r>
          </w:p>
        </w:tc>
        <w:tc>
          <w:tcPr>
            <w:tcW w:w="2835" w:type="dxa"/>
            <w:shd w:val="clear" w:color="auto" w:fill="auto"/>
          </w:tcPr>
          <w:p w:rsidR="00695DF8" w:rsidRPr="00DC6043" w:rsidRDefault="00695DF8" w:rsidP="00EF07E6">
            <w:pPr>
              <w:pStyle w:val="Other0"/>
              <w:spacing w:line="240" w:lineRule="auto"/>
              <w:ind w:left="174" w:firstLine="0"/>
              <w:rPr>
                <w:color w:val="0D0D0D"/>
                <w:sz w:val="24"/>
                <w:szCs w:val="24"/>
                <w:lang w:val="id-ID" w:eastAsia="id-ID" w:bidi="id-ID"/>
              </w:rPr>
            </w:pPr>
            <w:r w:rsidRPr="00DC6043">
              <w:rPr>
                <w:color w:val="0D0D0D"/>
                <w:sz w:val="24"/>
                <w:szCs w:val="24"/>
                <w:lang w:val="id-ID" w:eastAsia="id-ID" w:bidi="id-ID"/>
              </w:rPr>
              <w:t>Analisis</w:t>
            </w:r>
            <w:r w:rsidRPr="00DC6043">
              <w:rPr>
                <w:color w:val="0D0D0D"/>
                <w:sz w:val="24"/>
                <w:szCs w:val="24"/>
                <w:lang w:eastAsia="id-ID" w:bidi="id-ID"/>
              </w:rPr>
              <w:t xml:space="preserve"> </w:t>
            </w:r>
            <w:r w:rsidRPr="00DC6043">
              <w:rPr>
                <w:color w:val="0D0D0D"/>
                <w:sz w:val="24"/>
                <w:szCs w:val="24"/>
                <w:lang w:val="id-ID" w:eastAsia="id-ID" w:bidi="id-ID"/>
              </w:rPr>
              <w:t>deskriptif</w:t>
            </w:r>
            <w:r w:rsidRPr="00DC6043">
              <w:rPr>
                <w:color w:val="0D0D0D"/>
                <w:sz w:val="24"/>
                <w:szCs w:val="24"/>
                <w:lang w:eastAsia="id-ID" w:bidi="id-ID"/>
              </w:rPr>
              <w:t xml:space="preserve"> </w:t>
            </w:r>
            <w:r w:rsidRPr="00DC6043">
              <w:rPr>
                <w:color w:val="0D0D0D"/>
                <w:sz w:val="24"/>
                <w:szCs w:val="24"/>
                <w:lang w:val="id-ID" w:eastAsia="id-ID" w:bidi="id-ID"/>
              </w:rPr>
              <w:t>dengan</w:t>
            </w:r>
            <w:r w:rsidRPr="00DC6043">
              <w:rPr>
                <w:color w:val="0D0D0D"/>
                <w:sz w:val="24"/>
                <w:szCs w:val="24"/>
                <w:lang w:eastAsia="id-ID" w:bidi="id-ID"/>
              </w:rPr>
              <w:t xml:space="preserve"> </w:t>
            </w:r>
            <w:r w:rsidRPr="00DC6043">
              <w:rPr>
                <w:color w:val="0D0D0D"/>
                <w:sz w:val="24"/>
                <w:szCs w:val="24"/>
                <w:lang w:val="id-ID" w:eastAsia="id-ID" w:bidi="id-ID"/>
              </w:rPr>
              <w:t>pendekatan</w:t>
            </w:r>
            <w:r w:rsidRPr="00DC6043">
              <w:rPr>
                <w:color w:val="0D0D0D"/>
                <w:sz w:val="24"/>
                <w:szCs w:val="24"/>
                <w:lang w:eastAsia="id-ID" w:bidi="id-ID"/>
              </w:rPr>
              <w:t xml:space="preserve"> </w:t>
            </w:r>
            <w:r w:rsidRPr="00DC6043">
              <w:rPr>
                <w:color w:val="0D0D0D"/>
                <w:sz w:val="24"/>
                <w:szCs w:val="24"/>
                <w:lang w:val="id-ID" w:eastAsia="id-ID" w:bidi="id-ID"/>
              </w:rPr>
              <w:t>kualitatif</w:t>
            </w:r>
            <w:r w:rsidRPr="00DC6043">
              <w:rPr>
                <w:color w:val="0D0D0D"/>
                <w:sz w:val="24"/>
                <w:szCs w:val="24"/>
                <w:lang w:eastAsia="id-ID" w:bidi="id-ID"/>
              </w:rPr>
              <w:t xml:space="preserve"> </w:t>
            </w:r>
            <w:r w:rsidRPr="00DC6043">
              <w:rPr>
                <w:color w:val="0D0D0D"/>
                <w:sz w:val="24"/>
                <w:szCs w:val="24"/>
                <w:lang w:val="id-ID" w:eastAsia="id-ID" w:bidi="id-ID"/>
              </w:rPr>
              <w:t>merupakan</w:t>
            </w:r>
            <w:r w:rsidRPr="00DC6043">
              <w:rPr>
                <w:color w:val="0D0D0D"/>
                <w:sz w:val="24"/>
                <w:szCs w:val="24"/>
                <w:lang w:eastAsia="id-ID" w:bidi="id-ID"/>
              </w:rPr>
              <w:t xml:space="preserve"> </w:t>
            </w:r>
            <w:r w:rsidRPr="00DC6043">
              <w:rPr>
                <w:color w:val="0D0D0D"/>
                <w:sz w:val="24"/>
                <w:szCs w:val="24"/>
                <w:lang w:val="id-ID" w:eastAsia="id-ID" w:bidi="id-ID"/>
              </w:rPr>
              <w:t>jenis</w:t>
            </w:r>
            <w:r w:rsidRPr="00DC6043">
              <w:rPr>
                <w:color w:val="0D0D0D"/>
                <w:sz w:val="24"/>
                <w:szCs w:val="24"/>
                <w:lang w:eastAsia="id-ID" w:bidi="id-ID"/>
              </w:rPr>
              <w:t xml:space="preserve">n </w:t>
            </w:r>
            <w:r w:rsidRPr="00DC6043">
              <w:rPr>
                <w:color w:val="0D0D0D"/>
                <w:sz w:val="24"/>
                <w:szCs w:val="24"/>
                <w:lang w:val="id-ID" w:eastAsia="id-ID" w:bidi="id-ID"/>
              </w:rPr>
              <w:t>penelitian</w:t>
            </w:r>
            <w:r w:rsidRPr="00DC6043">
              <w:rPr>
                <w:color w:val="0D0D0D"/>
                <w:sz w:val="24"/>
                <w:szCs w:val="24"/>
                <w:lang w:eastAsia="id-ID" w:bidi="id-ID"/>
              </w:rPr>
              <w:t xml:space="preserve"> </w:t>
            </w:r>
            <w:r w:rsidRPr="00DC6043">
              <w:rPr>
                <w:color w:val="0D0D0D"/>
                <w:sz w:val="24"/>
                <w:szCs w:val="24"/>
                <w:lang w:val="id-ID" w:eastAsia="id-ID" w:bidi="id-ID"/>
              </w:rPr>
              <w:t>yang</w:t>
            </w:r>
            <w:r>
              <w:rPr>
                <w:color w:val="0D0D0D"/>
                <w:sz w:val="24"/>
                <w:szCs w:val="24"/>
                <w:lang w:eastAsia="id-ID" w:bidi="id-ID"/>
              </w:rPr>
              <w:t xml:space="preserve"> </w:t>
            </w:r>
            <w:r w:rsidRPr="00DC6043">
              <w:rPr>
                <w:color w:val="0D0D0D"/>
                <w:sz w:val="24"/>
                <w:szCs w:val="24"/>
                <w:lang w:val="id-ID" w:eastAsia="id-ID" w:bidi="id-ID"/>
              </w:rPr>
              <w:t>memberikan fakta-fakta maupun kejadian secara sistematisendeskripsikan, mencatat</w:t>
            </w:r>
            <w:r w:rsidRPr="00DC6043">
              <w:rPr>
                <w:color w:val="0D0D0D"/>
                <w:sz w:val="24"/>
                <w:szCs w:val="24"/>
                <w:lang w:eastAsia="id-ID" w:bidi="id-ID"/>
              </w:rPr>
              <w:t xml:space="preserve"> </w:t>
            </w:r>
            <w:r w:rsidRPr="00DC6043">
              <w:rPr>
                <w:color w:val="0D0D0D"/>
                <w:sz w:val="24"/>
                <w:szCs w:val="24"/>
                <w:lang w:val="id-ID" w:eastAsia="id-ID" w:bidi="id-ID"/>
              </w:rPr>
              <w:t>dan</w:t>
            </w:r>
            <w:r w:rsidRPr="00DC6043">
              <w:rPr>
                <w:color w:val="0D0D0D"/>
                <w:sz w:val="24"/>
                <w:szCs w:val="24"/>
                <w:lang w:eastAsia="id-ID" w:bidi="id-ID"/>
              </w:rPr>
              <w:t xml:space="preserve"> </w:t>
            </w:r>
            <w:r w:rsidRPr="00DC6043">
              <w:rPr>
                <w:color w:val="0D0D0D"/>
                <w:sz w:val="24"/>
                <w:szCs w:val="24"/>
                <w:lang w:val="id-ID" w:eastAsia="id-ID" w:bidi="id-ID"/>
              </w:rPr>
              <w:t>menganalisis</w:t>
            </w:r>
            <w:r w:rsidRPr="00DC6043">
              <w:rPr>
                <w:color w:val="0D0D0D"/>
                <w:sz w:val="24"/>
                <w:szCs w:val="24"/>
                <w:lang w:eastAsia="id-ID" w:bidi="id-ID"/>
              </w:rPr>
              <w:t xml:space="preserve"> </w:t>
            </w:r>
            <w:r w:rsidRPr="00DC6043">
              <w:rPr>
                <w:color w:val="0D0D0D"/>
                <w:sz w:val="24"/>
                <w:szCs w:val="24"/>
                <w:lang w:val="id-ID" w:eastAsia="id-ID" w:bidi="id-ID"/>
              </w:rPr>
              <w:t>kondisi-</w:t>
            </w:r>
            <w:r w:rsidRPr="00DC6043">
              <w:rPr>
                <w:color w:val="0D0D0D"/>
                <w:sz w:val="24"/>
                <w:szCs w:val="24"/>
                <w:lang w:eastAsia="id-ID" w:bidi="id-ID"/>
              </w:rPr>
              <w:t xml:space="preserve"> </w:t>
            </w:r>
            <w:r w:rsidRPr="00DC6043">
              <w:rPr>
                <w:color w:val="0D0D0D"/>
                <w:sz w:val="24"/>
                <w:szCs w:val="24"/>
                <w:lang w:val="id-ID" w:eastAsia="id-ID" w:bidi="id-ID"/>
              </w:rPr>
              <w:t>kondisi yang sekarang ini terjadi.</w:t>
            </w:r>
          </w:p>
          <w:p w:rsidR="00695DF8" w:rsidRPr="00DC6043" w:rsidRDefault="00695DF8" w:rsidP="00EF07E6">
            <w:pPr>
              <w:pStyle w:val="Other0"/>
              <w:spacing w:line="240" w:lineRule="auto"/>
              <w:ind w:left="174" w:firstLine="0"/>
              <w:rPr>
                <w:color w:val="0D0D0D"/>
                <w:sz w:val="24"/>
                <w:szCs w:val="24"/>
                <w:lang w:val="id-ID" w:eastAsia="id-ID" w:bidi="id-ID"/>
              </w:rPr>
            </w:pPr>
            <w:r w:rsidRPr="00DC6043">
              <w:rPr>
                <w:i/>
                <w:iCs/>
                <w:color w:val="0D0D0D"/>
                <w:sz w:val="24"/>
                <w:szCs w:val="24"/>
                <w:lang w:val="id-ID" w:eastAsia="id-ID" w:bidi="id-ID"/>
              </w:rPr>
              <w:t>Break even point, costs, sales and profit.</w:t>
            </w:r>
          </w:p>
        </w:tc>
        <w:tc>
          <w:tcPr>
            <w:tcW w:w="2248" w:type="dxa"/>
            <w:shd w:val="clear" w:color="auto" w:fill="auto"/>
          </w:tcPr>
          <w:p w:rsidR="00695DF8" w:rsidRPr="00DC6043" w:rsidRDefault="00695DF8" w:rsidP="00EF07E6">
            <w:pPr>
              <w:pStyle w:val="Other0"/>
              <w:spacing w:line="240" w:lineRule="auto"/>
              <w:ind w:left="192" w:firstLine="0"/>
              <w:rPr>
                <w:color w:val="0D0D0D"/>
                <w:sz w:val="24"/>
                <w:szCs w:val="24"/>
                <w:lang w:val="id-ID" w:eastAsia="id-ID" w:bidi="id-ID"/>
              </w:rPr>
            </w:pPr>
            <w:r w:rsidRPr="00DC6043">
              <w:rPr>
                <w:color w:val="0D0D0D"/>
                <w:sz w:val="24"/>
                <w:szCs w:val="24"/>
                <w:lang w:val="id-ID" w:eastAsia="id-ID" w:bidi="id-ID"/>
              </w:rPr>
              <w:t>Dari</w:t>
            </w:r>
            <w:r w:rsidRPr="00DC6043">
              <w:rPr>
                <w:color w:val="0D0D0D"/>
                <w:sz w:val="24"/>
                <w:szCs w:val="24"/>
                <w:lang w:eastAsia="id-ID" w:bidi="id-ID"/>
              </w:rPr>
              <w:t xml:space="preserve"> </w:t>
            </w:r>
            <w:r w:rsidRPr="00DC6043">
              <w:rPr>
                <w:color w:val="0D0D0D"/>
                <w:sz w:val="24"/>
                <w:szCs w:val="24"/>
                <w:lang w:val="id-ID" w:eastAsia="id-ID" w:bidi="id-ID"/>
              </w:rPr>
              <w:t>hasil</w:t>
            </w:r>
            <w:r w:rsidRPr="00DC6043">
              <w:rPr>
                <w:color w:val="0D0D0D"/>
                <w:sz w:val="24"/>
                <w:szCs w:val="24"/>
                <w:lang w:eastAsia="id-ID" w:bidi="id-ID"/>
              </w:rPr>
              <w:t xml:space="preserve"> </w:t>
            </w:r>
            <w:r w:rsidRPr="00DC6043">
              <w:rPr>
                <w:color w:val="0D0D0D"/>
                <w:sz w:val="24"/>
                <w:szCs w:val="24"/>
                <w:lang w:val="id-ID" w:eastAsia="id-ID" w:bidi="id-ID"/>
              </w:rPr>
              <w:t>penelitian</w:t>
            </w:r>
            <w:r w:rsidRPr="00DC6043">
              <w:rPr>
                <w:color w:val="0D0D0D"/>
                <w:sz w:val="24"/>
                <w:szCs w:val="24"/>
                <w:lang w:eastAsia="id-ID" w:bidi="id-ID"/>
              </w:rPr>
              <w:t xml:space="preserve"> </w:t>
            </w:r>
            <w:r w:rsidRPr="00DC6043">
              <w:rPr>
                <w:color w:val="0D0D0D"/>
                <w:sz w:val="24"/>
                <w:szCs w:val="24"/>
                <w:lang w:val="id-ID" w:eastAsia="id-ID" w:bidi="id-ID"/>
              </w:rPr>
              <w:t>yang</w:t>
            </w:r>
            <w:r>
              <w:rPr>
                <w:color w:val="0D0D0D"/>
                <w:sz w:val="24"/>
                <w:szCs w:val="24"/>
                <w:lang w:eastAsia="id-ID" w:bidi="id-ID"/>
              </w:rPr>
              <w:t xml:space="preserve"> </w:t>
            </w:r>
            <w:r w:rsidRPr="00DC6043">
              <w:rPr>
                <w:color w:val="0D0D0D"/>
                <w:sz w:val="24"/>
                <w:szCs w:val="24"/>
                <w:lang w:val="id-ID" w:eastAsia="id-ID" w:bidi="id-ID"/>
              </w:rPr>
              <w:t>Dilakukan</w:t>
            </w:r>
            <w:r w:rsidRPr="00DC6043">
              <w:rPr>
                <w:color w:val="0D0D0D"/>
                <w:sz w:val="24"/>
                <w:szCs w:val="24"/>
                <w:lang w:eastAsia="id-ID" w:bidi="id-ID"/>
              </w:rPr>
              <w:t xml:space="preserve"> </w:t>
            </w:r>
            <w:r w:rsidRPr="00DC6043">
              <w:rPr>
                <w:color w:val="0D0D0D"/>
                <w:sz w:val="24"/>
                <w:szCs w:val="24"/>
                <w:lang w:val="id-ID" w:eastAsia="id-ID" w:bidi="id-ID"/>
              </w:rPr>
              <w:t>pada</w:t>
            </w:r>
            <w:r>
              <w:rPr>
                <w:color w:val="0D0D0D"/>
                <w:sz w:val="24"/>
                <w:szCs w:val="24"/>
                <w:lang w:eastAsia="id-ID" w:bidi="id-ID"/>
              </w:rPr>
              <w:t xml:space="preserve"> </w:t>
            </w:r>
            <w:r w:rsidRPr="00DC6043">
              <w:rPr>
                <w:color w:val="0D0D0D"/>
                <w:sz w:val="24"/>
                <w:szCs w:val="24"/>
                <w:lang w:val="id-ID" w:eastAsia="id-ID" w:bidi="id-ID"/>
              </w:rPr>
              <w:t>PT</w:t>
            </w:r>
            <w:r>
              <w:rPr>
                <w:color w:val="0D0D0D"/>
                <w:sz w:val="24"/>
                <w:szCs w:val="24"/>
                <w:lang w:eastAsia="id-ID" w:bidi="id-ID"/>
              </w:rPr>
              <w:t xml:space="preserve">. </w:t>
            </w:r>
            <w:r w:rsidRPr="00DC6043">
              <w:rPr>
                <w:color w:val="0D0D0D"/>
                <w:sz w:val="24"/>
                <w:szCs w:val="24"/>
                <w:lang w:val="id-ID" w:eastAsia="id-ID" w:bidi="id-ID"/>
              </w:rPr>
              <w:t>Indricipta</w:t>
            </w:r>
            <w:r>
              <w:rPr>
                <w:color w:val="0D0D0D"/>
                <w:sz w:val="24"/>
                <w:szCs w:val="24"/>
                <w:lang w:eastAsia="id-ID" w:bidi="id-ID"/>
              </w:rPr>
              <w:t xml:space="preserve"> </w:t>
            </w:r>
            <w:r>
              <w:rPr>
                <w:color w:val="0D0D0D"/>
                <w:sz w:val="24"/>
                <w:szCs w:val="24"/>
                <w:lang w:val="id-ID" w:eastAsia="id-ID" w:bidi="id-ID"/>
              </w:rPr>
              <w:t>Aditama mengalami penurunan</w:t>
            </w:r>
            <w:r>
              <w:rPr>
                <w:color w:val="0D0D0D"/>
                <w:sz w:val="24"/>
                <w:szCs w:val="24"/>
                <w:lang w:eastAsia="id-ID" w:bidi="id-ID"/>
              </w:rPr>
              <w:t xml:space="preserve"> </w:t>
            </w:r>
            <w:r w:rsidRPr="00DC6043">
              <w:rPr>
                <w:color w:val="0D0D0D"/>
                <w:sz w:val="24"/>
                <w:szCs w:val="24"/>
                <w:lang w:val="id-ID" w:eastAsia="id-ID" w:bidi="id-ID"/>
              </w:rPr>
              <w:t>profit.</w:t>
            </w:r>
          </w:p>
        </w:tc>
      </w:tr>
      <w:tr w:rsidR="00695DF8" w:rsidRPr="00DC6043" w:rsidTr="00EF07E6">
        <w:trPr>
          <w:trHeight w:hRule="exact" w:val="4973"/>
          <w:jc w:val="center"/>
        </w:trPr>
        <w:tc>
          <w:tcPr>
            <w:tcW w:w="412" w:type="dxa"/>
            <w:shd w:val="clear" w:color="auto" w:fill="auto"/>
            <w:vAlign w:val="center"/>
          </w:tcPr>
          <w:p w:rsidR="00695DF8" w:rsidRPr="00DC6043" w:rsidRDefault="00695DF8" w:rsidP="00EF07E6">
            <w:pPr>
              <w:pStyle w:val="Other0"/>
              <w:spacing w:line="240" w:lineRule="auto"/>
              <w:ind w:firstLine="0"/>
              <w:jc w:val="center"/>
              <w:rPr>
                <w:color w:val="0D0D0D"/>
                <w:sz w:val="24"/>
                <w:szCs w:val="24"/>
                <w:lang w:eastAsia="id-ID" w:bidi="id-ID"/>
              </w:rPr>
            </w:pPr>
            <w:r w:rsidRPr="00DC6043">
              <w:rPr>
                <w:color w:val="0D0D0D"/>
                <w:sz w:val="24"/>
                <w:szCs w:val="24"/>
                <w:lang w:eastAsia="id-ID" w:bidi="id-ID"/>
              </w:rPr>
              <w:t>7.</w:t>
            </w:r>
          </w:p>
        </w:tc>
        <w:tc>
          <w:tcPr>
            <w:tcW w:w="1844" w:type="dxa"/>
            <w:shd w:val="clear" w:color="auto" w:fill="auto"/>
          </w:tcPr>
          <w:p w:rsidR="00695DF8" w:rsidRPr="00DC6043" w:rsidRDefault="00695DF8" w:rsidP="00EF07E6">
            <w:pPr>
              <w:pStyle w:val="Other0"/>
              <w:tabs>
                <w:tab w:val="left" w:pos="970"/>
              </w:tabs>
              <w:spacing w:line="240" w:lineRule="auto"/>
              <w:ind w:firstLine="0"/>
              <w:rPr>
                <w:color w:val="0D0D0D"/>
                <w:sz w:val="24"/>
                <w:szCs w:val="24"/>
                <w:lang w:eastAsia="id-ID" w:bidi="id-ID"/>
              </w:rPr>
            </w:pPr>
            <w:r w:rsidRPr="00DC6043">
              <w:rPr>
                <w:color w:val="0D0D0D"/>
                <w:sz w:val="24"/>
                <w:szCs w:val="24"/>
                <w:lang w:val="id-ID" w:eastAsia="id-ID" w:bidi="id-ID"/>
              </w:rPr>
              <w:t>Ucik Arfianti</w:t>
            </w:r>
            <w:r w:rsidRPr="00DC6043">
              <w:rPr>
                <w:color w:val="0D0D0D"/>
                <w:sz w:val="24"/>
                <w:szCs w:val="24"/>
                <w:lang w:eastAsia="id-ID" w:bidi="id-ID"/>
              </w:rPr>
              <w:t xml:space="preserve">, Reswanda (2020) </w:t>
            </w:r>
          </w:p>
        </w:tc>
        <w:tc>
          <w:tcPr>
            <w:tcW w:w="1984" w:type="dxa"/>
            <w:shd w:val="clear" w:color="auto" w:fill="auto"/>
          </w:tcPr>
          <w:p w:rsidR="00695DF8" w:rsidRPr="00DC6043" w:rsidRDefault="00695DF8" w:rsidP="00EF07E6">
            <w:pPr>
              <w:pStyle w:val="Other0"/>
              <w:tabs>
                <w:tab w:val="left" w:pos="902"/>
              </w:tabs>
              <w:spacing w:line="240" w:lineRule="auto"/>
              <w:ind w:left="10" w:firstLine="0"/>
              <w:rPr>
                <w:color w:val="0D0D0D"/>
                <w:sz w:val="24"/>
                <w:szCs w:val="24"/>
                <w:lang w:eastAsia="id-ID" w:bidi="id-ID"/>
              </w:rPr>
            </w:pPr>
            <w:r w:rsidRPr="00DC6043">
              <w:rPr>
                <w:sz w:val="24"/>
                <w:szCs w:val="24"/>
              </w:rPr>
              <w:t>Break Even Point Analysis As A Basic of Profit Planning In Handal Insan Sentosa Batik Business</w:t>
            </w:r>
          </w:p>
        </w:tc>
        <w:tc>
          <w:tcPr>
            <w:tcW w:w="2835" w:type="dxa"/>
            <w:shd w:val="clear" w:color="auto" w:fill="auto"/>
          </w:tcPr>
          <w:p w:rsidR="00695DF8" w:rsidRPr="00DC6043" w:rsidRDefault="00695DF8" w:rsidP="00EF07E6">
            <w:pPr>
              <w:pStyle w:val="Other0"/>
              <w:spacing w:line="240" w:lineRule="auto"/>
              <w:ind w:left="174" w:firstLine="0"/>
              <w:rPr>
                <w:color w:val="0D0D0D"/>
                <w:sz w:val="24"/>
                <w:szCs w:val="24"/>
                <w:lang w:val="id-ID" w:eastAsia="id-ID" w:bidi="id-ID"/>
              </w:rPr>
            </w:pPr>
            <w:r w:rsidRPr="00DC6043">
              <w:rPr>
                <w:sz w:val="24"/>
                <w:szCs w:val="24"/>
              </w:rPr>
              <w:t>This research used a descriptive qualitative research method with a case study approach. Qualitative descriptive research is research that illustrates or depicts the object of research based on facts that appear or as they are.</w:t>
            </w:r>
          </w:p>
        </w:tc>
        <w:tc>
          <w:tcPr>
            <w:tcW w:w="2248" w:type="dxa"/>
            <w:shd w:val="clear" w:color="auto" w:fill="auto"/>
          </w:tcPr>
          <w:p w:rsidR="00695DF8" w:rsidRPr="00DC6043" w:rsidRDefault="00695DF8" w:rsidP="00EF07E6">
            <w:pPr>
              <w:pStyle w:val="Other0"/>
              <w:spacing w:line="240" w:lineRule="auto"/>
              <w:ind w:left="192" w:firstLine="0"/>
              <w:rPr>
                <w:color w:val="0D0D0D"/>
                <w:sz w:val="24"/>
                <w:szCs w:val="24"/>
                <w:lang w:val="id-ID" w:eastAsia="id-ID" w:bidi="id-ID"/>
              </w:rPr>
            </w:pPr>
            <w:r w:rsidRPr="00DC6043">
              <w:rPr>
                <w:sz w:val="24"/>
                <w:szCs w:val="24"/>
              </w:rPr>
              <w:t>The achi</w:t>
            </w:r>
            <w:r>
              <w:rPr>
                <w:sz w:val="24"/>
                <w:szCs w:val="24"/>
              </w:rPr>
              <w:t xml:space="preserve">eved margin of safety is 10% or </w:t>
            </w:r>
            <w:r w:rsidRPr="00DC6043">
              <w:rPr>
                <w:sz w:val="24"/>
                <w:szCs w:val="24"/>
              </w:rPr>
              <w:t xml:space="preserve">Rp.22,200,000 from sales. So that the margin of safety obtained is Rp.199,800,000. In this case the greater the margin of safety the better for the company because the company can experience a significant decline. MSMEs are advised to classify costs to prepare financial reports and apply a BEP </w:t>
            </w:r>
            <w:r w:rsidRPr="00DC6043">
              <w:rPr>
                <w:sz w:val="24"/>
                <w:szCs w:val="24"/>
              </w:rPr>
              <w:lastRenderedPageBreak/>
              <w:t>analysis to determine financial condition.</w:t>
            </w:r>
          </w:p>
        </w:tc>
      </w:tr>
      <w:tr w:rsidR="00695DF8" w:rsidRPr="00DC6043" w:rsidTr="00EF07E6">
        <w:trPr>
          <w:trHeight w:hRule="exact" w:val="2841"/>
          <w:jc w:val="center"/>
        </w:trPr>
        <w:tc>
          <w:tcPr>
            <w:tcW w:w="412" w:type="dxa"/>
            <w:shd w:val="clear" w:color="auto" w:fill="auto"/>
            <w:vAlign w:val="center"/>
          </w:tcPr>
          <w:p w:rsidR="00695DF8" w:rsidRPr="00DC6043" w:rsidRDefault="00695DF8" w:rsidP="00EF07E6">
            <w:pPr>
              <w:pStyle w:val="Other0"/>
              <w:spacing w:line="240" w:lineRule="auto"/>
              <w:ind w:firstLine="0"/>
              <w:jc w:val="center"/>
              <w:rPr>
                <w:color w:val="0D0D0D"/>
                <w:sz w:val="24"/>
                <w:szCs w:val="24"/>
                <w:lang w:eastAsia="id-ID" w:bidi="id-ID"/>
              </w:rPr>
            </w:pPr>
            <w:r w:rsidRPr="00DC6043">
              <w:rPr>
                <w:color w:val="0D0D0D"/>
                <w:sz w:val="24"/>
                <w:szCs w:val="24"/>
                <w:lang w:eastAsia="id-ID" w:bidi="id-ID"/>
              </w:rPr>
              <w:lastRenderedPageBreak/>
              <w:t>8.</w:t>
            </w:r>
          </w:p>
        </w:tc>
        <w:tc>
          <w:tcPr>
            <w:tcW w:w="1844" w:type="dxa"/>
            <w:shd w:val="clear" w:color="auto" w:fill="auto"/>
          </w:tcPr>
          <w:p w:rsidR="00695DF8" w:rsidRPr="00DC6043" w:rsidRDefault="00695DF8" w:rsidP="00EF07E6">
            <w:pPr>
              <w:pStyle w:val="Other0"/>
              <w:tabs>
                <w:tab w:val="left" w:pos="970"/>
              </w:tabs>
              <w:spacing w:line="240" w:lineRule="auto"/>
              <w:ind w:firstLine="0"/>
              <w:rPr>
                <w:color w:val="0D0D0D"/>
                <w:sz w:val="24"/>
                <w:szCs w:val="24"/>
                <w:lang w:eastAsia="id-ID" w:bidi="id-ID"/>
              </w:rPr>
            </w:pPr>
            <w:r w:rsidRPr="00DC6043">
              <w:rPr>
                <w:color w:val="0D0D0D"/>
                <w:sz w:val="24"/>
                <w:szCs w:val="24"/>
                <w:lang w:val="id-ID" w:eastAsia="id-ID" w:bidi="id-ID"/>
              </w:rPr>
              <w:t>Nuryadi</w:t>
            </w:r>
            <w:r w:rsidRPr="00DC6043">
              <w:rPr>
                <w:color w:val="0D0D0D"/>
                <w:sz w:val="24"/>
                <w:szCs w:val="24"/>
                <w:lang w:eastAsia="id-ID" w:bidi="id-ID"/>
              </w:rPr>
              <w:t xml:space="preserve"> (2022)</w:t>
            </w:r>
          </w:p>
        </w:tc>
        <w:tc>
          <w:tcPr>
            <w:tcW w:w="1984" w:type="dxa"/>
            <w:shd w:val="clear" w:color="auto" w:fill="auto"/>
          </w:tcPr>
          <w:p w:rsidR="00695DF8" w:rsidRPr="00DC6043" w:rsidRDefault="00695DF8" w:rsidP="00EF07E6">
            <w:pPr>
              <w:pStyle w:val="Other0"/>
              <w:tabs>
                <w:tab w:val="left" w:pos="902"/>
              </w:tabs>
              <w:spacing w:line="240" w:lineRule="auto"/>
              <w:ind w:firstLine="0"/>
              <w:rPr>
                <w:color w:val="0D0D0D"/>
                <w:sz w:val="24"/>
                <w:szCs w:val="24"/>
                <w:lang w:val="id-ID" w:eastAsia="id-ID" w:bidi="id-ID"/>
              </w:rPr>
            </w:pPr>
            <w:r w:rsidRPr="00DC6043">
              <w:rPr>
                <w:sz w:val="24"/>
                <w:szCs w:val="24"/>
              </w:rPr>
              <w:t>Analysis Break Even Point In Epic Sewing House Ward In Mojokerto</w:t>
            </w:r>
          </w:p>
        </w:tc>
        <w:tc>
          <w:tcPr>
            <w:tcW w:w="2835" w:type="dxa"/>
            <w:shd w:val="clear" w:color="auto" w:fill="auto"/>
          </w:tcPr>
          <w:p w:rsidR="00695DF8" w:rsidRPr="00DC6043" w:rsidRDefault="00695DF8" w:rsidP="00EF07E6">
            <w:pPr>
              <w:pStyle w:val="Other0"/>
              <w:spacing w:line="240" w:lineRule="auto"/>
              <w:ind w:left="174" w:firstLine="0"/>
              <w:rPr>
                <w:color w:val="0D0D0D"/>
                <w:sz w:val="24"/>
                <w:szCs w:val="24"/>
                <w:lang w:val="id-ID" w:eastAsia="id-ID" w:bidi="id-ID"/>
              </w:rPr>
            </w:pPr>
            <w:r w:rsidRPr="00DC6043">
              <w:rPr>
                <w:sz w:val="24"/>
                <w:szCs w:val="24"/>
              </w:rPr>
              <w:t>In this research, the writer uses the type of field research, because he wants to get complete data and wants to know firsthand what is actually happening in the field.</w:t>
            </w:r>
          </w:p>
        </w:tc>
        <w:tc>
          <w:tcPr>
            <w:tcW w:w="2248" w:type="dxa"/>
            <w:shd w:val="clear" w:color="auto" w:fill="auto"/>
          </w:tcPr>
          <w:p w:rsidR="00695DF8" w:rsidRPr="00DC6043" w:rsidRDefault="00695DF8" w:rsidP="00EF07E6">
            <w:pPr>
              <w:pStyle w:val="Other0"/>
              <w:tabs>
                <w:tab w:val="right" w:pos="1675"/>
              </w:tabs>
              <w:spacing w:line="240" w:lineRule="auto"/>
              <w:ind w:left="192" w:firstLine="0"/>
              <w:rPr>
                <w:color w:val="0D0D0D"/>
                <w:sz w:val="24"/>
                <w:szCs w:val="24"/>
                <w:lang w:val="id-ID" w:eastAsia="id-ID" w:bidi="id-ID"/>
              </w:rPr>
            </w:pPr>
            <w:r w:rsidRPr="00DC6043">
              <w:rPr>
                <w:sz w:val="24"/>
                <w:szCs w:val="24"/>
              </w:rPr>
              <w:t>The results show that the Break Even Point Analysis at the Epik Sewing House in Mojokerto Ward is in accordance with the calculation of the break even point in 2017, 2018, and 2019.</w:t>
            </w:r>
          </w:p>
        </w:tc>
      </w:tr>
      <w:tr w:rsidR="00695DF8" w:rsidRPr="00DC6043" w:rsidTr="00EF07E6">
        <w:trPr>
          <w:trHeight w:hRule="exact" w:val="3983"/>
          <w:jc w:val="center"/>
        </w:trPr>
        <w:tc>
          <w:tcPr>
            <w:tcW w:w="412" w:type="dxa"/>
            <w:shd w:val="clear" w:color="auto" w:fill="auto"/>
            <w:vAlign w:val="center"/>
          </w:tcPr>
          <w:p w:rsidR="00695DF8" w:rsidRPr="00DC6043" w:rsidRDefault="00695DF8" w:rsidP="00EF07E6">
            <w:pPr>
              <w:pStyle w:val="Other0"/>
              <w:spacing w:line="240" w:lineRule="auto"/>
              <w:ind w:firstLine="0"/>
              <w:jc w:val="center"/>
              <w:rPr>
                <w:color w:val="0D0D0D"/>
                <w:sz w:val="24"/>
                <w:szCs w:val="24"/>
                <w:lang w:eastAsia="id-ID" w:bidi="id-ID"/>
              </w:rPr>
            </w:pPr>
            <w:r w:rsidRPr="00DC6043">
              <w:rPr>
                <w:color w:val="0D0D0D"/>
                <w:sz w:val="24"/>
                <w:szCs w:val="24"/>
                <w:lang w:eastAsia="id-ID" w:bidi="id-ID"/>
              </w:rPr>
              <w:lastRenderedPageBreak/>
              <w:t>9.</w:t>
            </w:r>
          </w:p>
        </w:tc>
        <w:tc>
          <w:tcPr>
            <w:tcW w:w="1844" w:type="dxa"/>
            <w:shd w:val="clear" w:color="auto" w:fill="auto"/>
          </w:tcPr>
          <w:p w:rsidR="00695DF8" w:rsidRPr="00DC6043" w:rsidRDefault="00695DF8" w:rsidP="00EF07E6">
            <w:pPr>
              <w:pStyle w:val="Other0"/>
              <w:tabs>
                <w:tab w:val="left" w:pos="970"/>
              </w:tabs>
              <w:spacing w:line="240" w:lineRule="auto"/>
              <w:ind w:firstLine="0"/>
              <w:rPr>
                <w:color w:val="0D0D0D"/>
                <w:sz w:val="24"/>
                <w:szCs w:val="24"/>
                <w:lang w:eastAsia="id-ID" w:bidi="id-ID"/>
              </w:rPr>
            </w:pPr>
            <w:r w:rsidRPr="00DC6043">
              <w:rPr>
                <w:color w:val="0D0D0D"/>
                <w:sz w:val="24"/>
                <w:szCs w:val="24"/>
                <w:lang w:eastAsia="id-ID" w:bidi="id-ID"/>
              </w:rPr>
              <w:t xml:space="preserve"> Sri Sutrismi, Nurani Nurani, Miratul Zahiroh (2022)</w:t>
            </w:r>
          </w:p>
        </w:tc>
        <w:tc>
          <w:tcPr>
            <w:tcW w:w="1984" w:type="dxa"/>
            <w:shd w:val="clear" w:color="auto" w:fill="auto"/>
          </w:tcPr>
          <w:p w:rsidR="00695DF8" w:rsidRPr="00DC6043" w:rsidRDefault="00695DF8" w:rsidP="00EF07E6">
            <w:pPr>
              <w:pStyle w:val="Other0"/>
              <w:spacing w:line="240" w:lineRule="auto"/>
              <w:ind w:firstLine="0"/>
              <w:rPr>
                <w:color w:val="0D0D0D"/>
                <w:sz w:val="24"/>
                <w:szCs w:val="24"/>
                <w:lang w:val="id-ID" w:eastAsia="id-ID" w:bidi="id-ID"/>
              </w:rPr>
            </w:pPr>
            <w:r w:rsidRPr="00DC6043">
              <w:rPr>
                <w:sz w:val="24"/>
                <w:szCs w:val="24"/>
              </w:rPr>
              <w:t>Target Sales and Profit Analysis through the Approach Break Even Point (BEP) at PT. Hotel Sahid International Tbk.</w:t>
            </w:r>
          </w:p>
        </w:tc>
        <w:tc>
          <w:tcPr>
            <w:tcW w:w="2835" w:type="dxa"/>
            <w:shd w:val="clear" w:color="auto" w:fill="auto"/>
          </w:tcPr>
          <w:p w:rsidR="00695DF8" w:rsidRPr="00DC6043" w:rsidRDefault="00695DF8" w:rsidP="00EF07E6">
            <w:pPr>
              <w:pStyle w:val="Other0"/>
              <w:spacing w:line="240" w:lineRule="auto"/>
              <w:ind w:left="174" w:firstLine="0"/>
              <w:rPr>
                <w:color w:val="0D0D0D"/>
                <w:sz w:val="24"/>
                <w:szCs w:val="24"/>
                <w:lang w:val="id-ID" w:eastAsia="id-ID" w:bidi="id-ID"/>
              </w:rPr>
            </w:pPr>
            <w:r w:rsidRPr="00DC6043">
              <w:rPr>
                <w:sz w:val="24"/>
                <w:szCs w:val="24"/>
              </w:rPr>
              <w:t>The data collection method used in this study is documentation The data analysis method used in this research is Breakeven point analysis by adding up fixed costs and variable costs or total costs deducted from sales, it will be able to know where the break-even point or the company's position when it does not experience profit or not suffer losses.</w:t>
            </w:r>
          </w:p>
        </w:tc>
        <w:tc>
          <w:tcPr>
            <w:tcW w:w="2248" w:type="dxa"/>
            <w:shd w:val="clear" w:color="auto" w:fill="auto"/>
          </w:tcPr>
          <w:p w:rsidR="00695DF8" w:rsidRPr="00DC6043" w:rsidRDefault="00695DF8" w:rsidP="00EF07E6">
            <w:pPr>
              <w:pStyle w:val="Other0"/>
              <w:tabs>
                <w:tab w:val="right" w:pos="1675"/>
              </w:tabs>
              <w:spacing w:line="240" w:lineRule="auto"/>
              <w:ind w:left="192" w:firstLine="0"/>
              <w:rPr>
                <w:color w:val="0D0D0D"/>
                <w:sz w:val="24"/>
                <w:szCs w:val="24"/>
                <w:lang w:val="id-ID" w:eastAsia="id-ID" w:bidi="id-ID"/>
              </w:rPr>
            </w:pPr>
            <w:r w:rsidRPr="00DC6043">
              <w:rPr>
                <w:sz w:val="24"/>
                <w:szCs w:val="24"/>
              </w:rPr>
              <w:t>Based on the results of the study it is known that in order for companies to seek achieve the profit target and the sales gain as expected, one of the ways that is carried out is by optimizing the marketing cost by ten percent (10%), then the impact is not only on the break-even point but also the profit achievement can be IDR. 3,331,204,860.</w:t>
            </w:r>
          </w:p>
        </w:tc>
      </w:tr>
      <w:tr w:rsidR="00695DF8" w:rsidRPr="00DC6043" w:rsidTr="00EF07E6">
        <w:trPr>
          <w:trHeight w:hRule="exact" w:val="5505"/>
          <w:jc w:val="center"/>
        </w:trPr>
        <w:tc>
          <w:tcPr>
            <w:tcW w:w="412" w:type="dxa"/>
            <w:shd w:val="clear" w:color="auto" w:fill="auto"/>
            <w:vAlign w:val="center"/>
          </w:tcPr>
          <w:p w:rsidR="00695DF8" w:rsidRPr="00DC6043" w:rsidRDefault="00695DF8" w:rsidP="00EF07E6">
            <w:pPr>
              <w:pStyle w:val="Other0"/>
              <w:spacing w:line="240" w:lineRule="auto"/>
              <w:ind w:firstLine="0"/>
              <w:jc w:val="center"/>
              <w:rPr>
                <w:color w:val="0D0D0D"/>
                <w:sz w:val="24"/>
                <w:szCs w:val="24"/>
                <w:lang w:eastAsia="id-ID" w:bidi="id-ID"/>
              </w:rPr>
            </w:pPr>
            <w:r w:rsidRPr="00DC6043">
              <w:rPr>
                <w:color w:val="0D0D0D"/>
                <w:sz w:val="24"/>
                <w:szCs w:val="24"/>
                <w:lang w:eastAsia="id-ID" w:bidi="id-ID"/>
              </w:rPr>
              <w:lastRenderedPageBreak/>
              <w:t xml:space="preserve"> 10.</w:t>
            </w:r>
          </w:p>
        </w:tc>
        <w:tc>
          <w:tcPr>
            <w:tcW w:w="1844" w:type="dxa"/>
            <w:shd w:val="clear" w:color="auto" w:fill="auto"/>
          </w:tcPr>
          <w:p w:rsidR="00695DF8" w:rsidRPr="00DC6043" w:rsidRDefault="00695DF8" w:rsidP="00EF07E6">
            <w:pPr>
              <w:pStyle w:val="Other0"/>
              <w:tabs>
                <w:tab w:val="left" w:pos="970"/>
              </w:tabs>
              <w:spacing w:line="240" w:lineRule="auto"/>
              <w:ind w:firstLine="0"/>
              <w:rPr>
                <w:color w:val="0D0D0D"/>
                <w:sz w:val="24"/>
                <w:szCs w:val="24"/>
                <w:lang w:val="id-ID" w:eastAsia="id-ID" w:bidi="id-ID"/>
              </w:rPr>
            </w:pPr>
            <w:r w:rsidRPr="00DC6043">
              <w:rPr>
                <w:sz w:val="24"/>
                <w:szCs w:val="24"/>
              </w:rPr>
              <w:t>Agus Jamaludin</w:t>
            </w:r>
          </w:p>
        </w:tc>
        <w:tc>
          <w:tcPr>
            <w:tcW w:w="1984" w:type="dxa"/>
            <w:shd w:val="clear" w:color="auto" w:fill="auto"/>
          </w:tcPr>
          <w:p w:rsidR="00695DF8" w:rsidRPr="00DC6043" w:rsidRDefault="00695DF8" w:rsidP="00EF07E6">
            <w:pPr>
              <w:pStyle w:val="Other0"/>
              <w:tabs>
                <w:tab w:val="left" w:pos="902"/>
              </w:tabs>
              <w:spacing w:line="240" w:lineRule="auto"/>
              <w:ind w:firstLine="0"/>
              <w:rPr>
                <w:color w:val="0D0D0D"/>
                <w:sz w:val="24"/>
                <w:szCs w:val="24"/>
                <w:lang w:val="id-ID" w:eastAsia="id-ID" w:bidi="id-ID"/>
              </w:rPr>
            </w:pPr>
            <w:r w:rsidRPr="00DC6043">
              <w:rPr>
                <w:sz w:val="24"/>
                <w:szCs w:val="24"/>
              </w:rPr>
              <w:t>Analysis Of Break-Even Point In Cv.Bata Cikarang Indonesia</w:t>
            </w:r>
          </w:p>
        </w:tc>
        <w:tc>
          <w:tcPr>
            <w:tcW w:w="2835" w:type="dxa"/>
            <w:shd w:val="clear" w:color="auto" w:fill="auto"/>
          </w:tcPr>
          <w:p w:rsidR="00695DF8" w:rsidRPr="00DC6043" w:rsidRDefault="00695DF8" w:rsidP="00EF07E6">
            <w:pPr>
              <w:pStyle w:val="Other0"/>
              <w:spacing w:line="240" w:lineRule="auto"/>
              <w:ind w:left="174" w:firstLine="0"/>
              <w:rPr>
                <w:color w:val="0D0D0D"/>
                <w:sz w:val="24"/>
                <w:szCs w:val="24"/>
                <w:lang w:val="id-ID" w:eastAsia="id-ID" w:bidi="id-ID"/>
              </w:rPr>
            </w:pPr>
            <w:r w:rsidRPr="00DC6043">
              <w:rPr>
                <w:sz w:val="24"/>
                <w:szCs w:val="24"/>
              </w:rPr>
              <w:t>The research method is Field Research by visiting research objects and conducting interviews, and Library Research by exposing existing data in the form of Balance Sheet and Profit and Loss reports, and sales of data in the form of quantitative data and in the form of descriptive.</w:t>
            </w:r>
          </w:p>
        </w:tc>
        <w:tc>
          <w:tcPr>
            <w:tcW w:w="2248" w:type="dxa"/>
            <w:shd w:val="clear" w:color="auto" w:fill="auto"/>
          </w:tcPr>
          <w:p w:rsidR="00695DF8" w:rsidRPr="00DC6043" w:rsidRDefault="00695DF8" w:rsidP="00EF07E6">
            <w:pPr>
              <w:pStyle w:val="Other0"/>
              <w:tabs>
                <w:tab w:val="right" w:pos="1675"/>
              </w:tabs>
              <w:spacing w:line="240" w:lineRule="auto"/>
              <w:ind w:left="192" w:firstLine="0"/>
              <w:rPr>
                <w:color w:val="0D0D0D"/>
                <w:sz w:val="24"/>
                <w:szCs w:val="24"/>
                <w:lang w:val="id-ID" w:eastAsia="id-ID" w:bidi="id-ID"/>
              </w:rPr>
            </w:pPr>
            <w:r w:rsidRPr="00DC6043">
              <w:rPr>
                <w:sz w:val="24"/>
                <w:szCs w:val="24"/>
              </w:rPr>
              <w:t>Break Event Point analysis is performed to determine the company's financial performance, can also be used as a reference in making decisions that affect the company's future. As for the results in 2017 the BEP unit is 1,055,194 and the rupiah BEP is IDR 422,077,922 and 2018 the BEP unit = 1,027,397.26 and the IDR BEP is IDR 462,392,108.</w:t>
            </w:r>
          </w:p>
        </w:tc>
      </w:tr>
    </w:tbl>
    <w:p w:rsidR="00695DF8" w:rsidRDefault="00695DF8" w:rsidP="00695DF8">
      <w:pPr>
        <w:rPr>
          <w:rFonts w:ascii="Times New Roman" w:hAnsi="Times New Roman" w:cs="Times New Roman"/>
          <w:color w:val="0D0D0D"/>
          <w:lang w:val="en-US"/>
        </w:rPr>
      </w:pPr>
    </w:p>
    <w:p w:rsidR="00695DF8" w:rsidRPr="00065042" w:rsidRDefault="00695DF8" w:rsidP="00695DF8">
      <w:pPr>
        <w:pStyle w:val="Heading40"/>
        <w:keepNext/>
        <w:keepLines/>
        <w:ind w:left="567" w:hanging="567"/>
        <w:outlineLvl w:val="1"/>
        <w:rPr>
          <w:color w:val="0D0D0D"/>
          <w:sz w:val="24"/>
          <w:szCs w:val="24"/>
        </w:rPr>
      </w:pPr>
      <w:bookmarkStart w:id="39" w:name="bookmark49"/>
      <w:bookmarkStart w:id="40" w:name="_Toc199964706"/>
      <w:r>
        <w:rPr>
          <w:color w:val="0D0D0D"/>
          <w:sz w:val="24"/>
          <w:szCs w:val="24"/>
          <w:lang w:eastAsia="id-ID" w:bidi="id-ID"/>
        </w:rPr>
        <w:t>2.8</w:t>
      </w:r>
      <w:r>
        <w:rPr>
          <w:color w:val="0D0D0D"/>
          <w:sz w:val="24"/>
          <w:szCs w:val="24"/>
          <w:lang w:eastAsia="id-ID" w:bidi="id-ID"/>
        </w:rPr>
        <w:tab/>
      </w:r>
      <w:r w:rsidRPr="00065042">
        <w:rPr>
          <w:color w:val="0D0D0D"/>
          <w:sz w:val="24"/>
          <w:szCs w:val="24"/>
          <w:lang w:val="id-ID" w:eastAsia="id-ID" w:bidi="id-ID"/>
        </w:rPr>
        <w:t>Hipotesis</w:t>
      </w:r>
      <w:bookmarkEnd w:id="39"/>
      <w:bookmarkEnd w:id="40"/>
    </w:p>
    <w:p w:rsidR="00695DF8" w:rsidRPr="00065042" w:rsidRDefault="00695DF8" w:rsidP="00695DF8">
      <w:pPr>
        <w:pStyle w:val="BodyText1"/>
        <w:ind w:firstLine="567"/>
        <w:jc w:val="both"/>
        <w:outlineLvl w:val="0"/>
        <w:rPr>
          <w:color w:val="0D0D0D"/>
          <w:sz w:val="24"/>
          <w:szCs w:val="24"/>
        </w:rPr>
      </w:pPr>
      <w:bookmarkStart w:id="41" w:name="_Toc150951528"/>
      <w:bookmarkStart w:id="42" w:name="_Toc154157287"/>
      <w:bookmarkStart w:id="43" w:name="_Toc199964343"/>
      <w:bookmarkStart w:id="44" w:name="_Toc199964707"/>
      <w:r w:rsidRPr="00065042">
        <w:rPr>
          <w:color w:val="0D0D0D"/>
          <w:sz w:val="24"/>
          <w:szCs w:val="24"/>
        </w:rPr>
        <w:t xml:space="preserve">Berdasarkan kerangka pikir yang telah diuraikan sebelumnya, maka hipotesis dalam penelitian ini adalah </w:t>
      </w:r>
      <w:r w:rsidRPr="00065042">
        <w:rPr>
          <w:i/>
          <w:iCs/>
          <w:color w:val="0D0D0D"/>
          <w:sz w:val="24"/>
          <w:szCs w:val="24"/>
        </w:rPr>
        <w:t>break even point</w:t>
      </w:r>
      <w:r w:rsidRPr="00065042">
        <w:rPr>
          <w:color w:val="0D0D0D"/>
          <w:sz w:val="24"/>
          <w:szCs w:val="24"/>
        </w:rPr>
        <w:t>dapat digunakan sebagai alat untuk perencanaan laba pada PTPN II di Tanjung Morawa.</w:t>
      </w:r>
      <w:bookmarkEnd w:id="41"/>
      <w:bookmarkEnd w:id="42"/>
      <w:bookmarkEnd w:id="43"/>
      <w:bookmarkEnd w:id="44"/>
    </w:p>
    <w:p w:rsidR="00695DF8" w:rsidRDefault="00695DF8" w:rsidP="00695DF8">
      <w:pPr>
        <w:pStyle w:val="BodyText1"/>
        <w:spacing w:after="260" w:line="240" w:lineRule="auto"/>
        <w:ind w:firstLine="0"/>
        <w:jc w:val="center"/>
        <w:outlineLvl w:val="0"/>
        <w:rPr>
          <w:b/>
          <w:bCs/>
          <w:color w:val="0D0D0D"/>
        </w:rPr>
      </w:pPr>
    </w:p>
    <w:p w:rsidR="000B465B" w:rsidRDefault="000B465B"/>
    <w:sectPr w:rsidR="000B465B" w:rsidSect="00695DF8">
      <w:type w:val="continuous"/>
      <w:pgSz w:w="11900"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541" w:rsidRDefault="00C133DE">
      <w:r>
        <w:separator/>
      </w:r>
    </w:p>
  </w:endnote>
  <w:endnote w:type="continuationSeparator" w:id="0">
    <w:p w:rsidR="00537541" w:rsidRDefault="00C1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BCA" w:rsidRPr="00F63FE5" w:rsidRDefault="005E59D5">
    <w:pPr>
      <w:pStyle w:val="Footer"/>
      <w:jc w:val="center"/>
      <w:rPr>
        <w:rFonts w:ascii="Times New Roman" w:hAnsi="Times New Roman"/>
      </w:rPr>
    </w:pPr>
    <w:r w:rsidRPr="00F63FE5">
      <w:rPr>
        <w:rFonts w:ascii="Times New Roman" w:hAnsi="Times New Roman"/>
      </w:rPr>
      <w:fldChar w:fldCharType="begin"/>
    </w:r>
    <w:r w:rsidRPr="00F63FE5">
      <w:rPr>
        <w:rFonts w:ascii="Times New Roman" w:hAnsi="Times New Roman"/>
      </w:rPr>
      <w:instrText xml:space="preserve"> PAGE   \* MERGEFORMAT </w:instrText>
    </w:r>
    <w:r w:rsidRPr="00F63FE5">
      <w:rPr>
        <w:rFonts w:ascii="Times New Roman" w:hAnsi="Times New Roman"/>
      </w:rPr>
      <w:fldChar w:fldCharType="separate"/>
    </w:r>
    <w:r w:rsidR="00AA660D">
      <w:rPr>
        <w:rFonts w:ascii="Times New Roman" w:hAnsi="Times New Roman"/>
        <w:noProof/>
      </w:rPr>
      <w:t>2</w:t>
    </w:r>
    <w:r w:rsidRPr="00F63FE5">
      <w:rPr>
        <w:rFonts w:ascii="Times New Roman" w:hAnsi="Times New Roman"/>
      </w:rPr>
      <w:fldChar w:fldCharType="end"/>
    </w:r>
  </w:p>
  <w:p w:rsidR="00684BCA" w:rsidRDefault="00AA660D">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541" w:rsidRDefault="00C133DE">
      <w:r>
        <w:separator/>
      </w:r>
    </w:p>
  </w:footnote>
  <w:footnote w:type="continuationSeparator" w:id="0">
    <w:p w:rsidR="00537541" w:rsidRDefault="00C13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1AC" w:rsidRDefault="00AA660D">
    <w:pPr>
      <w:pStyle w:val="Header"/>
    </w:pPr>
    <w:r>
      <w:rPr>
        <w:noProof/>
        <w:lang w:val="en-US"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15438" o:spid="_x0000_s2050"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BCA" w:rsidRDefault="00AA660D">
    <w:pPr>
      <w:spacing w:line="1" w:lineRule="exact"/>
    </w:pPr>
    <w:r>
      <w:rPr>
        <w:noProof/>
        <w:lang w:val="en-US"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15439" o:spid="_x0000_s2051"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1AC" w:rsidRDefault="00AA660D">
    <w:pPr>
      <w:pStyle w:val="Header"/>
    </w:pPr>
    <w:r>
      <w:rPr>
        <w:noProof/>
        <w:lang w:val="en-US"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15437" o:spid="_x0000_s2049" type="#_x0000_t75" style="position:absolute;margin-left:0;margin-top:0;width:396.3pt;height:396.3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643"/>
    <w:multiLevelType w:val="hybridMultilevel"/>
    <w:tmpl w:val="FDA2F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03B1C"/>
    <w:multiLevelType w:val="multilevel"/>
    <w:tmpl w:val="C93230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9A1A5C"/>
    <w:multiLevelType w:val="multilevel"/>
    <w:tmpl w:val="B10CB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C26D3F"/>
    <w:multiLevelType w:val="multilevel"/>
    <w:tmpl w:val="C8829D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4018F0"/>
    <w:multiLevelType w:val="multilevel"/>
    <w:tmpl w:val="AFF27F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E828F2"/>
    <w:multiLevelType w:val="hybridMultilevel"/>
    <w:tmpl w:val="03C87664"/>
    <w:lvl w:ilvl="0" w:tplc="0409000F">
      <w:start w:val="1"/>
      <w:numFmt w:val="decimal"/>
      <w:lvlText w:val="%1."/>
      <w:lvlJc w:val="left"/>
      <w:pPr>
        <w:ind w:left="720" w:hanging="360"/>
      </w:pPr>
    </w:lvl>
    <w:lvl w:ilvl="1" w:tplc="3976EFC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750D44"/>
    <w:multiLevelType w:val="multilevel"/>
    <w:tmpl w:val="2932CC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2A483D"/>
    <w:multiLevelType w:val="multilevel"/>
    <w:tmpl w:val="050873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37F438F"/>
    <w:multiLevelType w:val="multilevel"/>
    <w:tmpl w:val="32B01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060860"/>
    <w:multiLevelType w:val="multilevel"/>
    <w:tmpl w:val="F992EB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5A6EE7"/>
    <w:multiLevelType w:val="multilevel"/>
    <w:tmpl w:val="E37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3E6EB2"/>
    <w:multiLevelType w:val="multilevel"/>
    <w:tmpl w:val="E61EAD0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AC21CFC"/>
    <w:multiLevelType w:val="multilevel"/>
    <w:tmpl w:val="56FA15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314058"/>
    <w:multiLevelType w:val="multilevel"/>
    <w:tmpl w:val="4E0C9B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105887"/>
    <w:multiLevelType w:val="multilevel"/>
    <w:tmpl w:val="0D5012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D31558"/>
    <w:multiLevelType w:val="multilevel"/>
    <w:tmpl w:val="06C882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8A46EC"/>
    <w:multiLevelType w:val="multilevel"/>
    <w:tmpl w:val="128E2DA2"/>
    <w:lvl w:ilvl="0">
      <w:start w:val="1"/>
      <w:numFmt w:val="lowerLetter"/>
      <w:lvlText w:val="%1."/>
      <w:lvlJc w:val="left"/>
      <w:rPr>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BF712F"/>
    <w:multiLevelType w:val="multilevel"/>
    <w:tmpl w:val="EA44F2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A9C739C"/>
    <w:multiLevelType w:val="multilevel"/>
    <w:tmpl w:val="EA44F2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5"/>
  </w:num>
  <w:num w:numId="4">
    <w:abstractNumId w:val="16"/>
  </w:num>
  <w:num w:numId="5">
    <w:abstractNumId w:val="1"/>
  </w:num>
  <w:num w:numId="6">
    <w:abstractNumId w:val="17"/>
  </w:num>
  <w:num w:numId="7">
    <w:abstractNumId w:val="9"/>
  </w:num>
  <w:num w:numId="8">
    <w:abstractNumId w:val="4"/>
  </w:num>
  <w:num w:numId="9">
    <w:abstractNumId w:val="10"/>
  </w:num>
  <w:num w:numId="10">
    <w:abstractNumId w:val="2"/>
  </w:num>
  <w:num w:numId="11">
    <w:abstractNumId w:val="12"/>
  </w:num>
  <w:num w:numId="12">
    <w:abstractNumId w:val="13"/>
  </w:num>
  <w:num w:numId="13">
    <w:abstractNumId w:val="8"/>
  </w:num>
  <w:num w:numId="14">
    <w:abstractNumId w:val="6"/>
  </w:num>
  <w:num w:numId="15">
    <w:abstractNumId w:val="14"/>
  </w:num>
  <w:num w:numId="16">
    <w:abstractNumId w:val="7"/>
  </w:num>
  <w:num w:numId="17">
    <w:abstractNumId w:val="0"/>
  </w:num>
  <w:num w:numId="18">
    <w:abstractNumId w:val="1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Kpc7P+H/+BKvcvmurfmpBk65Z8dirnPLiv+knphJ8T/QFDwUd77RAm2y7GGsr06XvptcXSCEEQGj5MkRq837OA==" w:salt="klyUsmsCG4XNl9qJZjin0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DF8"/>
    <w:rsid w:val="000B465B"/>
    <w:rsid w:val="00522A9F"/>
    <w:rsid w:val="00537541"/>
    <w:rsid w:val="005E59D5"/>
    <w:rsid w:val="00695DF8"/>
    <w:rsid w:val="00AA660D"/>
    <w:rsid w:val="00BC11AC"/>
    <w:rsid w:val="00C13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6F760AB-A473-498E-8F35-6C08CF89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95DF8"/>
    <w:pPr>
      <w:widowControl w:val="0"/>
      <w:spacing w:after="0" w:line="240" w:lineRule="auto"/>
    </w:pPr>
    <w:rPr>
      <w:rFonts w:ascii="Microsoft Sans Serif" w:eastAsia="Microsoft Sans Serif" w:hAnsi="Microsoft Sans Serif" w:cs="Microsoft Sans Serif"/>
      <w:color w:val="000000"/>
      <w:sz w:val="24"/>
      <w:szCs w:val="24"/>
      <w:lang w:val="id-ID" w:eastAsia="id-ID" w:bidi="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695DF8"/>
    <w:rPr>
      <w:rFonts w:ascii="Times New Roman" w:eastAsia="Times New Roman" w:hAnsi="Times New Roman" w:cs="Times New Roman"/>
    </w:rPr>
  </w:style>
  <w:style w:type="character" w:customStyle="1" w:styleId="Tableofcontents">
    <w:name w:val="Table of contents_"/>
    <w:link w:val="Tableofcontents0"/>
    <w:rsid w:val="00695DF8"/>
    <w:rPr>
      <w:rFonts w:ascii="Times New Roman" w:eastAsia="Times New Roman" w:hAnsi="Times New Roman" w:cs="Times New Roman"/>
    </w:rPr>
  </w:style>
  <w:style w:type="character" w:customStyle="1" w:styleId="Other">
    <w:name w:val="Other_"/>
    <w:link w:val="Other0"/>
    <w:rsid w:val="00695DF8"/>
    <w:rPr>
      <w:rFonts w:ascii="Times New Roman" w:eastAsia="Times New Roman" w:hAnsi="Times New Roman" w:cs="Times New Roman"/>
    </w:rPr>
  </w:style>
  <w:style w:type="paragraph" w:customStyle="1" w:styleId="BodyText1">
    <w:name w:val="Body Text1"/>
    <w:basedOn w:val="Normal"/>
    <w:link w:val="Bodytext"/>
    <w:qFormat/>
    <w:rsid w:val="00695DF8"/>
    <w:pPr>
      <w:spacing w:line="480" w:lineRule="auto"/>
      <w:ind w:firstLine="400"/>
    </w:pPr>
    <w:rPr>
      <w:rFonts w:ascii="Times New Roman" w:eastAsia="Times New Roman" w:hAnsi="Times New Roman" w:cs="Times New Roman"/>
      <w:color w:val="auto"/>
      <w:sz w:val="22"/>
      <w:szCs w:val="22"/>
      <w:lang w:val="en-US" w:eastAsia="en-US" w:bidi="ar-SA"/>
    </w:rPr>
  </w:style>
  <w:style w:type="paragraph" w:customStyle="1" w:styleId="Tableofcontents0">
    <w:name w:val="Table of contents"/>
    <w:basedOn w:val="Normal"/>
    <w:link w:val="Tableofcontents"/>
    <w:rsid w:val="00695DF8"/>
    <w:pPr>
      <w:spacing w:line="338" w:lineRule="auto"/>
    </w:pPr>
    <w:rPr>
      <w:rFonts w:ascii="Times New Roman" w:eastAsia="Times New Roman" w:hAnsi="Times New Roman" w:cs="Times New Roman"/>
      <w:color w:val="auto"/>
      <w:sz w:val="22"/>
      <w:szCs w:val="22"/>
      <w:lang w:val="en-US" w:eastAsia="en-US" w:bidi="ar-SA"/>
    </w:rPr>
  </w:style>
  <w:style w:type="paragraph" w:customStyle="1" w:styleId="Other0">
    <w:name w:val="Other"/>
    <w:basedOn w:val="Normal"/>
    <w:link w:val="Other"/>
    <w:rsid w:val="00695DF8"/>
    <w:pPr>
      <w:spacing w:line="480" w:lineRule="auto"/>
      <w:ind w:firstLine="400"/>
    </w:pPr>
    <w:rPr>
      <w:rFonts w:ascii="Times New Roman" w:eastAsia="Times New Roman" w:hAnsi="Times New Roman" w:cs="Times New Roman"/>
      <w:color w:val="auto"/>
      <w:sz w:val="22"/>
      <w:szCs w:val="22"/>
      <w:lang w:val="en-US" w:eastAsia="en-US" w:bidi="ar-SA"/>
    </w:rPr>
  </w:style>
  <w:style w:type="paragraph" w:styleId="Footer">
    <w:name w:val="footer"/>
    <w:basedOn w:val="Normal"/>
    <w:link w:val="FooterChar"/>
    <w:uiPriority w:val="99"/>
    <w:unhideWhenUsed/>
    <w:rsid w:val="00695DF8"/>
    <w:pPr>
      <w:tabs>
        <w:tab w:val="center" w:pos="4680"/>
        <w:tab w:val="right" w:pos="9360"/>
      </w:tabs>
    </w:pPr>
    <w:rPr>
      <w:rFonts w:cs="Times New Roman"/>
      <w:sz w:val="20"/>
      <w:szCs w:val="20"/>
      <w:lang w:val="x-none" w:eastAsia="x-none" w:bidi="ar-SA"/>
    </w:rPr>
  </w:style>
  <w:style w:type="character" w:customStyle="1" w:styleId="FooterChar">
    <w:name w:val="Footer Char"/>
    <w:basedOn w:val="DefaultParagraphFont"/>
    <w:link w:val="Footer"/>
    <w:uiPriority w:val="99"/>
    <w:rsid w:val="00695DF8"/>
    <w:rPr>
      <w:rFonts w:ascii="Microsoft Sans Serif" w:eastAsia="Microsoft Sans Serif" w:hAnsi="Microsoft Sans Serif" w:cs="Times New Roman"/>
      <w:color w:val="000000"/>
      <w:sz w:val="20"/>
      <w:szCs w:val="20"/>
      <w:lang w:val="x-none" w:eastAsia="x-none"/>
    </w:rPr>
  </w:style>
  <w:style w:type="paragraph" w:styleId="BodyText0">
    <w:name w:val="Body Text"/>
    <w:basedOn w:val="Normal"/>
    <w:link w:val="BodyTextChar"/>
    <w:uiPriority w:val="1"/>
    <w:qFormat/>
    <w:rsid w:val="00695DF8"/>
    <w:pPr>
      <w:autoSpaceDE w:val="0"/>
      <w:autoSpaceDN w:val="0"/>
    </w:pPr>
    <w:rPr>
      <w:rFonts w:ascii="Times New Roman" w:eastAsia="Times New Roman" w:hAnsi="Times New Roman" w:cs="Times New Roman"/>
      <w:color w:val="auto"/>
      <w:lang w:val="x-none" w:eastAsia="x-none" w:bidi="ar-SA"/>
    </w:rPr>
  </w:style>
  <w:style w:type="character" w:customStyle="1" w:styleId="BodyTextChar">
    <w:name w:val="Body Text Char"/>
    <w:basedOn w:val="DefaultParagraphFont"/>
    <w:link w:val="BodyText0"/>
    <w:uiPriority w:val="1"/>
    <w:rsid w:val="00695DF8"/>
    <w:rPr>
      <w:rFonts w:ascii="Times New Roman" w:eastAsia="Times New Roman" w:hAnsi="Times New Roman" w:cs="Times New Roman"/>
      <w:sz w:val="24"/>
      <w:szCs w:val="24"/>
      <w:lang w:val="x-none" w:eastAsia="x-none"/>
    </w:rPr>
  </w:style>
  <w:style w:type="character" w:customStyle="1" w:styleId="Heading4">
    <w:name w:val="Heading #4_"/>
    <w:link w:val="Heading40"/>
    <w:rsid w:val="00695DF8"/>
    <w:rPr>
      <w:rFonts w:ascii="Times New Roman" w:eastAsia="Times New Roman" w:hAnsi="Times New Roman" w:cs="Times New Roman"/>
      <w:b/>
      <w:bCs/>
    </w:rPr>
  </w:style>
  <w:style w:type="paragraph" w:customStyle="1" w:styleId="Heading40">
    <w:name w:val="Heading #4"/>
    <w:basedOn w:val="Normal"/>
    <w:link w:val="Heading4"/>
    <w:rsid w:val="00695DF8"/>
    <w:pPr>
      <w:spacing w:line="480" w:lineRule="auto"/>
      <w:outlineLvl w:val="3"/>
    </w:pPr>
    <w:rPr>
      <w:rFonts w:ascii="Times New Roman" w:eastAsia="Times New Roman" w:hAnsi="Times New Roman" w:cs="Times New Roman"/>
      <w:b/>
      <w:bCs/>
      <w:color w:val="auto"/>
      <w:sz w:val="22"/>
      <w:szCs w:val="22"/>
      <w:lang w:val="en-US" w:eastAsia="en-US" w:bidi="ar-SA"/>
    </w:rPr>
  </w:style>
  <w:style w:type="paragraph" w:styleId="Header">
    <w:name w:val="header"/>
    <w:basedOn w:val="Normal"/>
    <w:link w:val="HeaderChar"/>
    <w:uiPriority w:val="99"/>
    <w:unhideWhenUsed/>
    <w:rsid w:val="00BC11AC"/>
    <w:pPr>
      <w:tabs>
        <w:tab w:val="center" w:pos="4680"/>
        <w:tab w:val="right" w:pos="9360"/>
      </w:tabs>
    </w:pPr>
  </w:style>
  <w:style w:type="character" w:customStyle="1" w:styleId="HeaderChar">
    <w:name w:val="Header Char"/>
    <w:basedOn w:val="DefaultParagraphFont"/>
    <w:link w:val="Header"/>
    <w:uiPriority w:val="99"/>
    <w:rsid w:val="00BC11AC"/>
    <w:rPr>
      <w:rFonts w:ascii="Microsoft Sans Serif" w:eastAsia="Microsoft Sans Serif" w:hAnsi="Microsoft Sans Serif" w:cs="Microsoft Sans Serif"/>
      <w:color w:val="000000"/>
      <w:sz w:val="24"/>
      <w:szCs w:val="24"/>
      <w:lang w:val="id-ID" w:eastAsia="id-ID" w:bidi="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5595</Words>
  <Characters>31897</Characters>
  <Application>Microsoft Office Word</Application>
  <DocSecurity>4</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2026-01-26T01:29:00Z</dcterms:created>
  <dcterms:modified xsi:type="dcterms:W3CDTF">2026-01-26T01:29:00Z</dcterms:modified>
</cp:coreProperties>
</file>