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CC" w:rsidRDefault="00F02213" w:rsidP="00F02213">
      <w:pPr>
        <w:tabs>
          <w:tab w:val="left" w:pos="2055"/>
        </w:tabs>
        <w:jc w:val="center"/>
        <w:rPr>
          <w:rFonts w:ascii="Times New Roman" w:hAnsi="Times New Roman" w:cs="Times New Roman"/>
          <w:b/>
          <w:bCs/>
          <w:sz w:val="24"/>
          <w:szCs w:val="24"/>
        </w:rPr>
      </w:pPr>
      <w:r>
        <w:rPr>
          <w:rFonts w:ascii="Times New Roman" w:hAnsi="Times New Roman" w:cs="Times New Roman"/>
          <w:b/>
          <w:bCs/>
          <w:sz w:val="24"/>
          <w:szCs w:val="24"/>
        </w:rPr>
        <w:t>BAB III</w:t>
      </w:r>
    </w:p>
    <w:p w:rsidR="00F02213" w:rsidRDefault="00F02213" w:rsidP="00F02213">
      <w:pPr>
        <w:tabs>
          <w:tab w:val="left" w:pos="2055"/>
        </w:tabs>
        <w:jc w:val="center"/>
        <w:rPr>
          <w:rFonts w:ascii="Times New Roman" w:hAnsi="Times New Roman" w:cs="Times New Roman"/>
          <w:b/>
          <w:bCs/>
          <w:sz w:val="24"/>
          <w:szCs w:val="24"/>
        </w:rPr>
      </w:pPr>
      <w:r>
        <w:rPr>
          <w:rFonts w:ascii="Times New Roman" w:hAnsi="Times New Roman" w:cs="Times New Roman"/>
          <w:b/>
          <w:bCs/>
          <w:sz w:val="24"/>
          <w:szCs w:val="24"/>
        </w:rPr>
        <w:t>METODOLOGI PENELITIAN</w:t>
      </w:r>
    </w:p>
    <w:p w:rsidR="00B475CC" w:rsidRDefault="00B475CC" w:rsidP="001F5A27">
      <w:pPr>
        <w:tabs>
          <w:tab w:val="left" w:pos="2055"/>
        </w:tabs>
        <w:jc w:val="both"/>
        <w:rPr>
          <w:rFonts w:ascii="Times New Roman" w:hAnsi="Times New Roman" w:cs="Times New Roman"/>
          <w:b/>
          <w:bCs/>
          <w:sz w:val="24"/>
          <w:szCs w:val="24"/>
        </w:rPr>
      </w:pPr>
    </w:p>
    <w:p w:rsidR="00E32935" w:rsidRPr="00492886" w:rsidRDefault="00E32935" w:rsidP="00E32935">
      <w:pPr>
        <w:pStyle w:val="Heading2"/>
        <w:numPr>
          <w:ilvl w:val="0"/>
          <w:numId w:val="0"/>
        </w:numPr>
      </w:pPr>
      <w:bookmarkStart w:id="0" w:name="_Toc162604188"/>
      <w:r>
        <w:rPr>
          <w:lang w:val="id-ID"/>
        </w:rPr>
        <w:t xml:space="preserve">3.1.     </w:t>
      </w:r>
      <w:r w:rsidRPr="00492886">
        <w:t>DesainPenelitian</w:t>
      </w:r>
      <w:bookmarkEnd w:id="0"/>
    </w:p>
    <w:p w:rsidR="00E32935" w:rsidRPr="00EB7EDC" w:rsidRDefault="00544BCC" w:rsidP="00EB7EDC">
      <w:pPr>
        <w:pStyle w:val="NoSpacing"/>
        <w:rPr>
          <w:lang w:val="en-ID"/>
        </w:rPr>
      </w:pPr>
      <w:r w:rsidRPr="00544BCC">
        <w:rPr>
          <w:szCs w:val="24"/>
        </w:rPr>
        <w:t>Menurut Sekaran &amp; Bougie (2017), desain penelitian merupakan sebuah rancangan sistematis yang digunakan untuk mengarahkan proses pengumpulan, pengukuran, dan analisis data, yang semuanya dilakukan berdasarkan informasi yang diperoleh dari responden dalam sebuah studi. Dalam konteks penelitian ini, tujuannya adalah untuk mengetahui seberapa jauh responden memilih suatu desain yang menurut mereka paling sesuai dengan preferensi atau pandangannya. Untuk menganalisis data yang dikumpulkan, peneliti menggunakan pendekatan deskriptif dan kuantitatif, yakni dengan mengolah jawaban responden secara statistik guna memperoleh gambaran yang objektif dan teru</w:t>
      </w:r>
      <w:r>
        <w:rPr>
          <w:szCs w:val="24"/>
        </w:rPr>
        <w:t>kur dari fenomena yang diteliti</w:t>
      </w:r>
      <w:r w:rsidR="00E32935" w:rsidRPr="00673473">
        <w:rPr>
          <w:szCs w:val="24"/>
        </w:rPr>
        <w:t>.</w:t>
      </w:r>
    </w:p>
    <w:p w:rsidR="00317484" w:rsidRDefault="00544BCC" w:rsidP="00EB7EDC">
      <w:pPr>
        <w:pStyle w:val="NoSpacing"/>
        <w:sectPr w:rsidR="00317484" w:rsidSect="00667B8D">
          <w:headerReference w:type="even" r:id="rId8"/>
          <w:headerReference w:type="default" r:id="rId9"/>
          <w:footerReference w:type="default" r:id="rId10"/>
          <w:headerReference w:type="first" r:id="rId11"/>
          <w:pgSz w:w="11906" w:h="16838"/>
          <w:pgMar w:top="2268" w:right="1701" w:bottom="1701" w:left="2268" w:header="709" w:footer="709" w:gutter="0"/>
          <w:cols w:space="708"/>
          <w:docGrid w:linePitch="360"/>
        </w:sectPr>
      </w:pPr>
      <w:r w:rsidRPr="00544BCC">
        <w:t xml:space="preserve">Berdasarkan pendapat Sugiyono (2021), pendekatan kuantitatif merupakan metode penelitian yang berpijak pada pandangan filsafat positivisme, di mana penelitian difokuskan pada objek-objek yang dapat diukur secara empiris dan objektif. Metode ini digunakan untuk menyelidiki populasi atau sampel tertentu yang telah ditentukan sebelumnya, sehingga hasilnya dapat digeneralisasikan. Pengumpulan data dilakukan dengan menggunakan instrumen yang terstandar, seperti kuesioner atau lembar observasi, agar hasil yang diperoleh dapat diukur secara sistematis. Setelah data terkumpul, proses analisis dilakukan menggunakan teknik statistik, baik deskriptif maupun inferensial, dengan tujuan utama untuk </w:t>
      </w:r>
    </w:p>
    <w:p w:rsidR="00A10577" w:rsidRDefault="00544BCC" w:rsidP="00317484">
      <w:pPr>
        <w:pStyle w:val="NoSpacing"/>
        <w:ind w:firstLine="0"/>
      </w:pPr>
      <w:r w:rsidRPr="00544BCC">
        <w:lastRenderedPageBreak/>
        <w:t xml:space="preserve">menguji hipotesis yang telah dirumuskan sebelumnya, serta menarik kesimpulan berdasarkan </w:t>
      </w:r>
      <w:r>
        <w:t>bukti-bukti numerik yang akurat</w:t>
      </w:r>
      <w:r w:rsidR="00E32935">
        <w:t>.</w:t>
      </w:r>
    </w:p>
    <w:p w:rsidR="00E32935" w:rsidRPr="00A10577" w:rsidRDefault="00EB7EDC" w:rsidP="00A10577">
      <w:pPr>
        <w:spacing w:line="480" w:lineRule="auto"/>
        <w:ind w:firstLine="720"/>
        <w:contextualSpacing/>
        <w:jc w:val="both"/>
        <w:rPr>
          <w:rFonts w:ascii="Times New Roman" w:eastAsia="Times New Roman" w:hAnsi="Times New Roman" w:cs="Times New Roman"/>
          <w:noProof/>
          <w:sz w:val="24"/>
          <w:szCs w:val="24"/>
        </w:rPr>
      </w:pPr>
      <w:r w:rsidRPr="00EB7EDC">
        <w:rPr>
          <w:rFonts w:ascii="Times New Roman" w:hAnsi="Times New Roman" w:cs="Times New Roman"/>
          <w:sz w:val="24"/>
          <w:szCs w:val="24"/>
        </w:rPr>
        <w:t>Metode ini digunakan untuk mengetahui dan memaham</w:t>
      </w:r>
      <w:r>
        <w:rPr>
          <w:rFonts w:ascii="Times New Roman" w:hAnsi="Times New Roman" w:cs="Times New Roman"/>
          <w:sz w:val="24"/>
          <w:szCs w:val="24"/>
        </w:rPr>
        <w:t xml:space="preserve">i </w:t>
      </w:r>
      <w:r w:rsidR="00E32935" w:rsidRPr="00CC4523">
        <w:t>‘‘</w:t>
      </w:r>
      <w:r w:rsidR="00A10577">
        <w:rPr>
          <w:rFonts w:ascii="Times New Roman" w:eastAsia="Times New Roman" w:hAnsi="Times New Roman" w:cs="Times New Roman"/>
          <w:noProof/>
          <w:sz w:val="24"/>
          <w:szCs w:val="24"/>
          <w:lang w:val="en-US"/>
        </w:rPr>
        <w:t>P</w:t>
      </w:r>
      <w:r w:rsidR="00A10577" w:rsidRPr="0023590B">
        <w:rPr>
          <w:rFonts w:ascii="Times New Roman" w:eastAsia="Times New Roman" w:hAnsi="Times New Roman" w:cs="Times New Roman"/>
          <w:noProof/>
          <w:sz w:val="24"/>
          <w:szCs w:val="24"/>
        </w:rPr>
        <w:t xml:space="preserve">engaruh </w:t>
      </w:r>
      <w:r w:rsidR="00A10577" w:rsidRPr="0023590B">
        <w:rPr>
          <w:rFonts w:ascii="Times New Roman" w:eastAsia="Times New Roman" w:hAnsi="Times New Roman" w:cs="Times New Roman"/>
          <w:noProof/>
          <w:sz w:val="24"/>
          <w:szCs w:val="24"/>
          <w:lang w:val="en-US"/>
        </w:rPr>
        <w:t>Citra merek</w:t>
      </w:r>
      <w:r w:rsidR="00A10577" w:rsidRPr="0023590B">
        <w:rPr>
          <w:rFonts w:ascii="Times New Roman" w:eastAsia="Times New Roman" w:hAnsi="Times New Roman" w:cs="Times New Roman"/>
          <w:noProof/>
          <w:sz w:val="24"/>
          <w:szCs w:val="24"/>
        </w:rPr>
        <w:t xml:space="preserve">, </w:t>
      </w:r>
      <w:r w:rsidR="00A10577">
        <w:rPr>
          <w:rFonts w:ascii="Times New Roman" w:eastAsia="Times New Roman" w:hAnsi="Times New Roman" w:cs="Times New Roman"/>
          <w:noProof/>
          <w:sz w:val="24"/>
          <w:szCs w:val="24"/>
          <w:lang w:val="en-US"/>
        </w:rPr>
        <w:t xml:space="preserve">inovasi </w:t>
      </w:r>
      <w:r w:rsidR="00A10577" w:rsidRPr="0023590B">
        <w:rPr>
          <w:rFonts w:ascii="Times New Roman" w:eastAsia="Times New Roman" w:hAnsi="Times New Roman" w:cs="Times New Roman"/>
          <w:noProof/>
          <w:sz w:val="24"/>
          <w:szCs w:val="24"/>
          <w:lang w:val="en-US"/>
        </w:rPr>
        <w:t xml:space="preserve">produk </w:t>
      </w:r>
      <w:r w:rsidR="00A10577" w:rsidRPr="0023590B">
        <w:rPr>
          <w:rFonts w:ascii="Times New Roman" w:eastAsia="Times New Roman" w:hAnsi="Times New Roman" w:cs="Times New Roman"/>
          <w:noProof/>
          <w:sz w:val="24"/>
          <w:szCs w:val="24"/>
        </w:rPr>
        <w:t xml:space="preserve">dan </w:t>
      </w:r>
      <w:r w:rsidR="00A10577" w:rsidRPr="0023590B">
        <w:rPr>
          <w:rFonts w:ascii="Times New Roman" w:eastAsia="Times New Roman" w:hAnsi="Times New Roman" w:cs="Times New Roman"/>
          <w:i/>
          <w:noProof/>
          <w:sz w:val="24"/>
          <w:szCs w:val="24"/>
          <w:lang w:val="en-US"/>
        </w:rPr>
        <w:t xml:space="preserve">Lifestyle </w:t>
      </w:r>
      <w:r w:rsidR="00A10577" w:rsidRPr="0023590B">
        <w:rPr>
          <w:rFonts w:ascii="Times New Roman" w:eastAsia="Times New Roman" w:hAnsi="Times New Roman" w:cs="Times New Roman"/>
          <w:noProof/>
          <w:sz w:val="24"/>
          <w:szCs w:val="24"/>
        </w:rPr>
        <w:t xml:space="preserve">terhadap keputusan pembelian </w:t>
      </w:r>
      <w:r w:rsidR="00A10577" w:rsidRPr="008B62CA">
        <w:rPr>
          <w:rFonts w:ascii="Times New Roman" w:eastAsia="Times New Roman" w:hAnsi="Times New Roman" w:cs="Times New Roman"/>
          <w:i/>
          <w:iCs/>
          <w:noProof/>
          <w:sz w:val="24"/>
          <w:szCs w:val="24"/>
        </w:rPr>
        <w:t>smar</w:t>
      </w:r>
      <w:r w:rsidR="008B62CA" w:rsidRPr="008B62CA">
        <w:rPr>
          <w:rFonts w:ascii="Times New Roman" w:eastAsia="Times New Roman" w:hAnsi="Times New Roman" w:cs="Times New Roman"/>
          <w:i/>
          <w:iCs/>
          <w:noProof/>
          <w:sz w:val="24"/>
          <w:szCs w:val="24"/>
          <w:lang w:val="en-US"/>
        </w:rPr>
        <w:t>t</w:t>
      </w:r>
      <w:r w:rsidR="00A10577" w:rsidRPr="008B62CA">
        <w:rPr>
          <w:rFonts w:ascii="Times New Roman" w:eastAsia="Times New Roman" w:hAnsi="Times New Roman" w:cs="Times New Roman"/>
          <w:i/>
          <w:iCs/>
          <w:noProof/>
          <w:sz w:val="24"/>
          <w:szCs w:val="24"/>
        </w:rPr>
        <w:t>phone</w:t>
      </w:r>
      <w:r w:rsidR="00A10577">
        <w:rPr>
          <w:rFonts w:ascii="Times New Roman" w:eastAsia="Times New Roman" w:hAnsi="Times New Roman" w:cs="Times New Roman"/>
          <w:noProof/>
          <w:sz w:val="24"/>
          <w:szCs w:val="24"/>
        </w:rPr>
        <w:t xml:space="preserve"> iPhone </w:t>
      </w:r>
      <w:r w:rsidR="00A10577">
        <w:rPr>
          <w:rFonts w:ascii="Times New Roman" w:eastAsia="Times New Roman" w:hAnsi="Times New Roman" w:cs="Times New Roman"/>
          <w:noProof/>
          <w:sz w:val="24"/>
          <w:szCs w:val="24"/>
          <w:lang w:val="en-US"/>
        </w:rPr>
        <w:t>D</w:t>
      </w:r>
      <w:r w:rsidR="00A10577">
        <w:rPr>
          <w:rFonts w:ascii="Times New Roman" w:eastAsia="Times New Roman" w:hAnsi="Times New Roman" w:cs="Times New Roman"/>
          <w:noProof/>
          <w:sz w:val="24"/>
          <w:szCs w:val="24"/>
        </w:rPr>
        <w:t xml:space="preserve">esa Patumbak </w:t>
      </w:r>
      <w:r w:rsidR="00A10577">
        <w:rPr>
          <w:rFonts w:ascii="Times New Roman" w:eastAsia="Times New Roman" w:hAnsi="Times New Roman" w:cs="Times New Roman"/>
          <w:noProof/>
          <w:sz w:val="24"/>
          <w:szCs w:val="24"/>
          <w:lang w:val="en-US"/>
        </w:rPr>
        <w:t>K</w:t>
      </w:r>
      <w:r w:rsidR="00A10577" w:rsidRPr="0023590B">
        <w:rPr>
          <w:rFonts w:ascii="Times New Roman" w:eastAsia="Times New Roman" w:hAnsi="Times New Roman" w:cs="Times New Roman"/>
          <w:noProof/>
          <w:sz w:val="24"/>
          <w:szCs w:val="24"/>
        </w:rPr>
        <w:t xml:space="preserve">ampung  </w:t>
      </w:r>
      <w:r w:rsidR="00A10577" w:rsidRPr="00A10577">
        <w:rPr>
          <w:rFonts w:ascii="Times New Roman" w:eastAsia="Times New Roman" w:hAnsi="Times New Roman" w:cs="Times New Roman"/>
          <w:noProof/>
          <w:sz w:val="24"/>
          <w:szCs w:val="24"/>
        </w:rPr>
        <w:t>Deli Serdang</w:t>
      </w:r>
      <w:r w:rsidR="00E32935">
        <w:rPr>
          <w:rFonts w:ascii="Times New Roman" w:hAnsi="Times New Roman"/>
          <w:noProof/>
          <w:sz w:val="24"/>
          <w:szCs w:val="24"/>
        </w:rPr>
        <w:t>”.</w:t>
      </w:r>
    </w:p>
    <w:p w:rsidR="00E32935" w:rsidRPr="00492886" w:rsidRDefault="00E32935" w:rsidP="00B27D39">
      <w:pPr>
        <w:pStyle w:val="Heading2"/>
        <w:numPr>
          <w:ilvl w:val="0"/>
          <w:numId w:val="0"/>
        </w:numPr>
      </w:pPr>
      <w:r>
        <w:t xml:space="preserve">3.2. </w:t>
      </w:r>
      <w:bookmarkStart w:id="1" w:name="_Toc162604189"/>
      <w:r w:rsidRPr="00492886">
        <w:t>Waktu</w:t>
      </w:r>
      <w:r>
        <w:t xml:space="preserve"> Penelitian </w:t>
      </w:r>
      <w:r w:rsidRPr="00492886">
        <w:t>dan</w:t>
      </w:r>
      <w:r>
        <w:t xml:space="preserve"> Lokasi</w:t>
      </w:r>
      <w:bookmarkEnd w:id="1"/>
    </w:p>
    <w:p w:rsidR="00E32935" w:rsidRPr="006A59A6" w:rsidRDefault="00E32935" w:rsidP="00B27D39">
      <w:pPr>
        <w:pStyle w:val="Heading3"/>
      </w:pPr>
      <w:bookmarkStart w:id="2" w:name="_Toc162604190"/>
      <w:r>
        <w:t xml:space="preserve">3.2.1.  </w:t>
      </w:r>
      <w:r w:rsidRPr="006A59A6">
        <w:t>Waktu</w:t>
      </w:r>
      <w:r>
        <w:t xml:space="preserve"> Penelitian</w:t>
      </w:r>
      <w:bookmarkEnd w:id="2"/>
    </w:p>
    <w:p w:rsidR="00E32935" w:rsidRPr="006A59A6" w:rsidRDefault="00EB7EDC" w:rsidP="00EB7EDC">
      <w:pPr>
        <w:pStyle w:val="NoSpacing"/>
        <w:tabs>
          <w:tab w:val="left" w:pos="5940"/>
        </w:tabs>
      </w:pPr>
      <w:r w:rsidRPr="00EB7EDC">
        <w:t>Penelitian ini direncanakan berlangsung mulai bulan</w:t>
      </w:r>
      <w:r>
        <w:t xml:space="preserve"> Desember 2024 hingga Juli 2025</w:t>
      </w:r>
      <w:r w:rsidR="00E32935">
        <w:t>.</w:t>
      </w:r>
    </w:p>
    <w:p w:rsidR="00E32935" w:rsidRPr="006A59A6" w:rsidRDefault="00E32935" w:rsidP="00F050EB">
      <w:pPr>
        <w:pStyle w:val="Heading3"/>
        <w:numPr>
          <w:ilvl w:val="2"/>
          <w:numId w:val="19"/>
        </w:numPr>
        <w:ind w:left="720"/>
      </w:pPr>
      <w:bookmarkStart w:id="3" w:name="_Toc162604191"/>
      <w:r>
        <w:t>Lokasi Penelitian</w:t>
      </w:r>
      <w:bookmarkEnd w:id="3"/>
    </w:p>
    <w:p w:rsidR="00E32935" w:rsidRDefault="005F7A88" w:rsidP="005F7A88">
      <w:pPr>
        <w:pStyle w:val="NoSpacing"/>
      </w:pPr>
      <w:r w:rsidRPr="005F7A88">
        <w:t>Penelitian ini akan dilaksanakan di Desa Patumbak Kampung, Deli Serdang, yang merupakan wilayah dengan tingkat perkembangan teknologi yang pesat. Mayoritas penduduknya berada pada rentang usia 15–25 tahun dan memiliki karakteristik yang responsif terhadap perkembangan teknologi. Kondisi tersebut menjadikan Desa Patumbak Kampung sebagai lokasi yang strategis dan relevan untuk memperoleh data yang mendalam serta mendukung p</w:t>
      </w:r>
      <w:r>
        <w:t>encapaian tujuan penelitian ini</w:t>
      </w:r>
      <w:r w:rsidR="00950EFA">
        <w:t>.</w:t>
      </w:r>
    </w:p>
    <w:p w:rsidR="00E32935" w:rsidRPr="002331C5" w:rsidRDefault="00E32935" w:rsidP="00E32935">
      <w:pPr>
        <w:pStyle w:val="NoSpacing"/>
        <w:spacing w:line="276" w:lineRule="auto"/>
        <w:jc w:val="center"/>
        <w:rPr>
          <w:b/>
        </w:rPr>
      </w:pPr>
      <w:r w:rsidRPr="002331C5">
        <w:rPr>
          <w:b/>
        </w:rPr>
        <w:t>Tabel3.1</w:t>
      </w:r>
    </w:p>
    <w:p w:rsidR="00E32935" w:rsidRDefault="00E32935" w:rsidP="00E32935">
      <w:pPr>
        <w:pStyle w:val="NoSpacing"/>
        <w:spacing w:line="276" w:lineRule="auto"/>
        <w:jc w:val="center"/>
        <w:rPr>
          <w:b/>
        </w:rPr>
      </w:pPr>
      <w:r w:rsidRPr="002331C5">
        <w:rPr>
          <w:b/>
        </w:rPr>
        <w:t>JadwalPenelitian</w:t>
      </w:r>
    </w:p>
    <w:p w:rsidR="00E32935" w:rsidRPr="002331C5" w:rsidRDefault="00E32935" w:rsidP="00E32935">
      <w:pPr>
        <w:pStyle w:val="NoSpacing"/>
        <w:spacing w:line="276" w:lineRule="auto"/>
        <w:jc w:val="center"/>
      </w:pPr>
      <w:r>
        <w:t xml:space="preserve">Jadwal Penelitian Berikut Pada Tabel Dibawah ini. </w:t>
      </w:r>
    </w:p>
    <w:tbl>
      <w:tblPr>
        <w:tblW w:w="10902" w:type="dxa"/>
        <w:tblInd w:w="-1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2"/>
        <w:gridCol w:w="10"/>
        <w:gridCol w:w="1408"/>
        <w:gridCol w:w="213"/>
        <w:gridCol w:w="10"/>
        <w:gridCol w:w="284"/>
        <w:gridCol w:w="283"/>
        <w:gridCol w:w="284"/>
        <w:gridCol w:w="283"/>
        <w:gridCol w:w="284"/>
        <w:gridCol w:w="283"/>
        <w:gridCol w:w="284"/>
        <w:gridCol w:w="283"/>
        <w:gridCol w:w="284"/>
        <w:gridCol w:w="283"/>
        <w:gridCol w:w="284"/>
        <w:gridCol w:w="283"/>
        <w:gridCol w:w="284"/>
        <w:gridCol w:w="283"/>
        <w:gridCol w:w="284"/>
        <w:gridCol w:w="254"/>
        <w:gridCol w:w="29"/>
        <w:gridCol w:w="284"/>
        <w:gridCol w:w="283"/>
        <w:gridCol w:w="284"/>
        <w:gridCol w:w="240"/>
        <w:gridCol w:w="43"/>
        <w:gridCol w:w="284"/>
        <w:gridCol w:w="283"/>
        <w:gridCol w:w="284"/>
        <w:gridCol w:w="283"/>
        <w:gridCol w:w="284"/>
        <w:gridCol w:w="283"/>
        <w:gridCol w:w="284"/>
        <w:gridCol w:w="283"/>
        <w:gridCol w:w="284"/>
        <w:gridCol w:w="283"/>
        <w:gridCol w:w="284"/>
      </w:tblGrid>
      <w:tr w:rsidR="00E32935" w:rsidTr="001B1136">
        <w:trPr>
          <w:trHeight w:val="553"/>
        </w:trPr>
        <w:tc>
          <w:tcPr>
            <w:tcW w:w="472" w:type="dxa"/>
            <w:vMerge w:val="restart"/>
          </w:tcPr>
          <w:p w:rsidR="00E32935" w:rsidRDefault="00E32935" w:rsidP="00671978">
            <w:pPr>
              <w:pStyle w:val="TableParagraph"/>
              <w:spacing w:before="10"/>
              <w:rPr>
                <w:b/>
                <w:sz w:val="24"/>
              </w:rPr>
            </w:pPr>
          </w:p>
          <w:p w:rsidR="00E32935" w:rsidRDefault="00E32935" w:rsidP="00671978">
            <w:pPr>
              <w:pStyle w:val="TableParagraph"/>
              <w:spacing w:before="1"/>
              <w:ind w:left="55"/>
              <w:rPr>
                <w:b/>
                <w:sz w:val="24"/>
              </w:rPr>
            </w:pPr>
            <w:r>
              <w:rPr>
                <w:b/>
                <w:spacing w:val="-5"/>
                <w:sz w:val="24"/>
              </w:rPr>
              <w:t>No</w:t>
            </w:r>
          </w:p>
        </w:tc>
        <w:tc>
          <w:tcPr>
            <w:tcW w:w="1418" w:type="dxa"/>
            <w:gridSpan w:val="2"/>
            <w:vMerge w:val="restart"/>
          </w:tcPr>
          <w:p w:rsidR="00E32935" w:rsidRDefault="00E32935" w:rsidP="00671978">
            <w:pPr>
              <w:pStyle w:val="TableParagraph"/>
              <w:spacing w:before="47"/>
              <w:rPr>
                <w:b/>
              </w:rPr>
            </w:pPr>
          </w:p>
          <w:p w:rsidR="00E32935" w:rsidRDefault="00E32935" w:rsidP="00671978">
            <w:pPr>
              <w:pStyle w:val="TableParagraph"/>
              <w:spacing w:before="1"/>
              <w:ind w:left="216"/>
              <w:rPr>
                <w:b/>
              </w:rPr>
            </w:pPr>
            <w:r>
              <w:rPr>
                <w:b/>
                <w:spacing w:val="-2"/>
              </w:rPr>
              <w:t>Kegiatan</w:t>
            </w:r>
          </w:p>
        </w:tc>
        <w:tc>
          <w:tcPr>
            <w:tcW w:w="1074" w:type="dxa"/>
            <w:gridSpan w:val="5"/>
          </w:tcPr>
          <w:p w:rsidR="00E32935" w:rsidRDefault="00E32935" w:rsidP="00671978">
            <w:pPr>
              <w:pStyle w:val="TableParagraph"/>
              <w:ind w:left="334" w:right="311" w:firstLine="52"/>
              <w:rPr>
                <w:b/>
                <w:sz w:val="24"/>
              </w:rPr>
            </w:pPr>
            <w:r>
              <w:rPr>
                <w:b/>
                <w:spacing w:val="-4"/>
                <w:sz w:val="24"/>
              </w:rPr>
              <w:t>Des 2024</w:t>
            </w:r>
          </w:p>
        </w:tc>
        <w:tc>
          <w:tcPr>
            <w:tcW w:w="1134" w:type="dxa"/>
            <w:gridSpan w:val="4"/>
          </w:tcPr>
          <w:p w:rsidR="00E32935" w:rsidRDefault="00E32935" w:rsidP="00671978">
            <w:pPr>
              <w:pStyle w:val="TableParagraph"/>
              <w:ind w:left="257" w:right="229" w:firstLine="48"/>
              <w:rPr>
                <w:b/>
                <w:sz w:val="24"/>
              </w:rPr>
            </w:pPr>
            <w:r>
              <w:rPr>
                <w:b/>
                <w:spacing w:val="-4"/>
                <w:sz w:val="24"/>
              </w:rPr>
              <w:t>Jan 2025</w:t>
            </w:r>
          </w:p>
        </w:tc>
        <w:tc>
          <w:tcPr>
            <w:tcW w:w="1134" w:type="dxa"/>
            <w:gridSpan w:val="4"/>
          </w:tcPr>
          <w:p w:rsidR="00E32935" w:rsidRDefault="00E32935" w:rsidP="00671978">
            <w:pPr>
              <w:pStyle w:val="TableParagraph"/>
              <w:ind w:left="304" w:right="247" w:firstLine="14"/>
              <w:rPr>
                <w:b/>
                <w:sz w:val="24"/>
              </w:rPr>
            </w:pPr>
            <w:r>
              <w:rPr>
                <w:b/>
                <w:spacing w:val="-4"/>
                <w:sz w:val="24"/>
              </w:rPr>
              <w:t>Feb 2025</w:t>
            </w:r>
          </w:p>
        </w:tc>
        <w:tc>
          <w:tcPr>
            <w:tcW w:w="1134" w:type="dxa"/>
            <w:gridSpan w:val="4"/>
          </w:tcPr>
          <w:p w:rsidR="00E32935" w:rsidRDefault="00E32935" w:rsidP="00671978">
            <w:pPr>
              <w:pStyle w:val="TableParagraph"/>
              <w:ind w:left="312" w:right="220"/>
              <w:rPr>
                <w:b/>
                <w:sz w:val="24"/>
              </w:rPr>
            </w:pPr>
            <w:r>
              <w:rPr>
                <w:b/>
                <w:spacing w:val="-4"/>
                <w:sz w:val="24"/>
              </w:rPr>
              <w:t>Mar 2025</w:t>
            </w:r>
          </w:p>
        </w:tc>
        <w:tc>
          <w:tcPr>
            <w:tcW w:w="1134" w:type="dxa"/>
            <w:gridSpan w:val="5"/>
          </w:tcPr>
          <w:p w:rsidR="00E32935" w:rsidRDefault="00E32935" w:rsidP="00671978">
            <w:pPr>
              <w:pStyle w:val="TableParagraph"/>
              <w:ind w:left="311" w:right="201" w:firstLine="40"/>
              <w:rPr>
                <w:b/>
                <w:sz w:val="24"/>
              </w:rPr>
            </w:pPr>
            <w:r>
              <w:rPr>
                <w:b/>
                <w:spacing w:val="-4"/>
                <w:sz w:val="24"/>
              </w:rPr>
              <w:t>Apr 2025</w:t>
            </w:r>
          </w:p>
        </w:tc>
        <w:tc>
          <w:tcPr>
            <w:tcW w:w="1134" w:type="dxa"/>
            <w:gridSpan w:val="5"/>
          </w:tcPr>
          <w:p w:rsidR="00E32935" w:rsidRDefault="00E32935" w:rsidP="00671978">
            <w:pPr>
              <w:pStyle w:val="TableParagraph"/>
              <w:ind w:left="353" w:right="240" w:firstLine="45"/>
              <w:rPr>
                <w:b/>
                <w:sz w:val="24"/>
              </w:rPr>
            </w:pPr>
            <w:r>
              <w:rPr>
                <w:b/>
                <w:spacing w:val="-4"/>
                <w:sz w:val="24"/>
              </w:rPr>
              <w:t>Mei 2025</w:t>
            </w:r>
          </w:p>
        </w:tc>
        <w:tc>
          <w:tcPr>
            <w:tcW w:w="1134" w:type="dxa"/>
            <w:gridSpan w:val="4"/>
          </w:tcPr>
          <w:p w:rsidR="00E32935" w:rsidRDefault="00E32935" w:rsidP="00671978">
            <w:pPr>
              <w:pStyle w:val="TableParagraph"/>
              <w:ind w:left="345" w:right="225" w:firstLine="79"/>
              <w:rPr>
                <w:b/>
                <w:sz w:val="24"/>
              </w:rPr>
            </w:pPr>
            <w:r>
              <w:rPr>
                <w:b/>
                <w:spacing w:val="-4"/>
                <w:sz w:val="24"/>
              </w:rPr>
              <w:t>Jun2025</w:t>
            </w:r>
          </w:p>
        </w:tc>
        <w:tc>
          <w:tcPr>
            <w:tcW w:w="1134" w:type="dxa"/>
            <w:gridSpan w:val="4"/>
          </w:tcPr>
          <w:p w:rsidR="00E32935" w:rsidRDefault="00E32935" w:rsidP="00671978">
            <w:pPr>
              <w:pStyle w:val="TableParagraph"/>
              <w:ind w:left="374" w:right="256" w:firstLine="45"/>
              <w:rPr>
                <w:b/>
                <w:spacing w:val="-4"/>
                <w:sz w:val="24"/>
              </w:rPr>
            </w:pPr>
            <w:r>
              <w:rPr>
                <w:b/>
                <w:spacing w:val="-4"/>
                <w:sz w:val="24"/>
              </w:rPr>
              <w:t>Jul</w:t>
            </w:r>
          </w:p>
          <w:p w:rsidR="00E32935" w:rsidRDefault="00E32935" w:rsidP="00671978">
            <w:pPr>
              <w:pStyle w:val="TableParagraph"/>
              <w:ind w:left="374" w:right="256"/>
              <w:rPr>
                <w:b/>
                <w:sz w:val="24"/>
              </w:rPr>
            </w:pPr>
            <w:r>
              <w:rPr>
                <w:b/>
                <w:spacing w:val="-4"/>
                <w:sz w:val="24"/>
              </w:rPr>
              <w:t>2025</w:t>
            </w:r>
          </w:p>
        </w:tc>
      </w:tr>
      <w:tr w:rsidR="00E32935" w:rsidTr="001B1136">
        <w:trPr>
          <w:trHeight w:val="290"/>
        </w:trPr>
        <w:tc>
          <w:tcPr>
            <w:tcW w:w="472" w:type="dxa"/>
            <w:vMerge/>
            <w:tcBorders>
              <w:top w:val="nil"/>
            </w:tcBorders>
          </w:tcPr>
          <w:p w:rsidR="00E32935" w:rsidRDefault="00E32935" w:rsidP="00671978">
            <w:pPr>
              <w:spacing w:line="240" w:lineRule="auto"/>
              <w:rPr>
                <w:sz w:val="2"/>
                <w:szCs w:val="2"/>
              </w:rPr>
            </w:pPr>
          </w:p>
        </w:tc>
        <w:tc>
          <w:tcPr>
            <w:tcW w:w="1418" w:type="dxa"/>
            <w:gridSpan w:val="2"/>
            <w:vMerge/>
            <w:tcBorders>
              <w:top w:val="nil"/>
            </w:tcBorders>
          </w:tcPr>
          <w:p w:rsidR="00E32935" w:rsidRDefault="00E32935" w:rsidP="00671978">
            <w:pPr>
              <w:spacing w:line="240" w:lineRule="auto"/>
              <w:rPr>
                <w:sz w:val="2"/>
                <w:szCs w:val="2"/>
              </w:rPr>
            </w:pPr>
          </w:p>
        </w:tc>
        <w:tc>
          <w:tcPr>
            <w:tcW w:w="213" w:type="dxa"/>
          </w:tcPr>
          <w:p w:rsidR="00E32935" w:rsidRDefault="00E32935" w:rsidP="00671978">
            <w:pPr>
              <w:pStyle w:val="TableParagraph"/>
              <w:ind w:left="108"/>
              <w:jc w:val="center"/>
              <w:rPr>
                <w:b/>
              </w:rPr>
            </w:pPr>
            <w:r>
              <w:rPr>
                <w:b/>
                <w:spacing w:val="-10"/>
              </w:rPr>
              <w:t>1</w:t>
            </w:r>
          </w:p>
        </w:tc>
        <w:tc>
          <w:tcPr>
            <w:tcW w:w="294" w:type="dxa"/>
            <w:gridSpan w:val="2"/>
          </w:tcPr>
          <w:p w:rsidR="00E32935" w:rsidRDefault="00E32935" w:rsidP="00671978">
            <w:pPr>
              <w:pStyle w:val="TableParagraph"/>
              <w:ind w:left="110"/>
              <w:jc w:val="center"/>
              <w:rPr>
                <w:b/>
              </w:rPr>
            </w:pPr>
            <w:r>
              <w:rPr>
                <w:b/>
                <w:spacing w:val="-10"/>
              </w:rPr>
              <w:t>2</w:t>
            </w:r>
          </w:p>
        </w:tc>
        <w:tc>
          <w:tcPr>
            <w:tcW w:w="283" w:type="dxa"/>
          </w:tcPr>
          <w:p w:rsidR="00E32935" w:rsidRDefault="00E32935" w:rsidP="00671978">
            <w:pPr>
              <w:pStyle w:val="TableParagraph"/>
              <w:ind w:left="110"/>
              <w:jc w:val="center"/>
              <w:rPr>
                <w:b/>
              </w:rPr>
            </w:pPr>
            <w:r>
              <w:rPr>
                <w:b/>
                <w:spacing w:val="-10"/>
              </w:rPr>
              <w:t>3</w:t>
            </w:r>
          </w:p>
        </w:tc>
        <w:tc>
          <w:tcPr>
            <w:tcW w:w="284" w:type="dxa"/>
          </w:tcPr>
          <w:p w:rsidR="00E32935" w:rsidRDefault="00E32935" w:rsidP="00671978">
            <w:pPr>
              <w:pStyle w:val="TableParagraph"/>
              <w:ind w:left="111"/>
              <w:jc w:val="center"/>
              <w:rPr>
                <w:b/>
              </w:rPr>
            </w:pPr>
            <w:r>
              <w:rPr>
                <w:b/>
                <w:spacing w:val="-10"/>
              </w:rPr>
              <w:t>4</w:t>
            </w:r>
          </w:p>
        </w:tc>
        <w:tc>
          <w:tcPr>
            <w:tcW w:w="283" w:type="dxa"/>
          </w:tcPr>
          <w:p w:rsidR="00E32935" w:rsidRDefault="00E32935" w:rsidP="00671978">
            <w:pPr>
              <w:pStyle w:val="TableParagraph"/>
              <w:ind w:left="113"/>
              <w:jc w:val="center"/>
              <w:rPr>
                <w:b/>
              </w:rPr>
            </w:pPr>
            <w:r>
              <w:rPr>
                <w:b/>
                <w:spacing w:val="-10"/>
              </w:rPr>
              <w:t>1</w:t>
            </w:r>
          </w:p>
        </w:tc>
        <w:tc>
          <w:tcPr>
            <w:tcW w:w="284" w:type="dxa"/>
          </w:tcPr>
          <w:p w:rsidR="00E32935" w:rsidRDefault="00E32935" w:rsidP="00671978">
            <w:pPr>
              <w:pStyle w:val="TableParagraph"/>
              <w:ind w:left="114"/>
              <w:jc w:val="center"/>
              <w:rPr>
                <w:b/>
              </w:rPr>
            </w:pPr>
            <w:r>
              <w:rPr>
                <w:b/>
                <w:spacing w:val="-10"/>
              </w:rPr>
              <w:t>2</w:t>
            </w:r>
          </w:p>
        </w:tc>
        <w:tc>
          <w:tcPr>
            <w:tcW w:w="283" w:type="dxa"/>
          </w:tcPr>
          <w:p w:rsidR="00E32935" w:rsidRDefault="00E32935" w:rsidP="00671978">
            <w:pPr>
              <w:pStyle w:val="TableParagraph"/>
              <w:ind w:left="115"/>
              <w:jc w:val="center"/>
              <w:rPr>
                <w:b/>
              </w:rPr>
            </w:pPr>
            <w:r>
              <w:rPr>
                <w:b/>
                <w:spacing w:val="-10"/>
              </w:rPr>
              <w:t>3</w:t>
            </w:r>
          </w:p>
        </w:tc>
        <w:tc>
          <w:tcPr>
            <w:tcW w:w="284" w:type="dxa"/>
          </w:tcPr>
          <w:p w:rsidR="00E32935" w:rsidRDefault="00E32935" w:rsidP="00671978">
            <w:pPr>
              <w:pStyle w:val="TableParagraph"/>
              <w:ind w:left="25"/>
              <w:jc w:val="center"/>
              <w:rPr>
                <w:b/>
              </w:rPr>
            </w:pPr>
            <w:r>
              <w:rPr>
                <w:b/>
                <w:spacing w:val="-10"/>
              </w:rPr>
              <w:t>4</w:t>
            </w:r>
          </w:p>
        </w:tc>
        <w:tc>
          <w:tcPr>
            <w:tcW w:w="283" w:type="dxa"/>
          </w:tcPr>
          <w:p w:rsidR="00E32935" w:rsidRDefault="00E32935" w:rsidP="00671978">
            <w:pPr>
              <w:pStyle w:val="TableParagraph"/>
              <w:ind w:left="117"/>
              <w:jc w:val="center"/>
              <w:rPr>
                <w:b/>
              </w:rPr>
            </w:pPr>
            <w:r>
              <w:rPr>
                <w:b/>
                <w:spacing w:val="-10"/>
              </w:rPr>
              <w:t>1</w:t>
            </w:r>
          </w:p>
        </w:tc>
        <w:tc>
          <w:tcPr>
            <w:tcW w:w="284" w:type="dxa"/>
          </w:tcPr>
          <w:p w:rsidR="00E32935" w:rsidRDefault="00E32935" w:rsidP="00671978">
            <w:pPr>
              <w:pStyle w:val="TableParagraph"/>
              <w:ind w:left="118"/>
              <w:jc w:val="center"/>
              <w:rPr>
                <w:b/>
              </w:rPr>
            </w:pPr>
            <w:r>
              <w:rPr>
                <w:b/>
                <w:spacing w:val="-10"/>
              </w:rPr>
              <w:t>2</w:t>
            </w:r>
          </w:p>
        </w:tc>
        <w:tc>
          <w:tcPr>
            <w:tcW w:w="283" w:type="dxa"/>
          </w:tcPr>
          <w:p w:rsidR="00E32935" w:rsidRDefault="00E32935" w:rsidP="00671978">
            <w:pPr>
              <w:pStyle w:val="TableParagraph"/>
              <w:ind w:left="119" w:right="-15"/>
              <w:jc w:val="center"/>
              <w:rPr>
                <w:b/>
              </w:rPr>
            </w:pPr>
            <w:r>
              <w:rPr>
                <w:b/>
                <w:spacing w:val="-10"/>
              </w:rPr>
              <w:t>3</w:t>
            </w:r>
          </w:p>
        </w:tc>
        <w:tc>
          <w:tcPr>
            <w:tcW w:w="284" w:type="dxa"/>
          </w:tcPr>
          <w:p w:rsidR="00E32935" w:rsidRDefault="00E32935" w:rsidP="00671978">
            <w:pPr>
              <w:pStyle w:val="TableParagraph"/>
              <w:ind w:left="123"/>
              <w:jc w:val="center"/>
              <w:rPr>
                <w:b/>
              </w:rPr>
            </w:pPr>
            <w:r>
              <w:rPr>
                <w:b/>
                <w:spacing w:val="-10"/>
              </w:rPr>
              <w:t>4</w:t>
            </w:r>
          </w:p>
        </w:tc>
        <w:tc>
          <w:tcPr>
            <w:tcW w:w="283" w:type="dxa"/>
          </w:tcPr>
          <w:p w:rsidR="00E32935" w:rsidRDefault="00E32935" w:rsidP="00671978">
            <w:pPr>
              <w:pStyle w:val="TableParagraph"/>
              <w:ind w:left="122"/>
              <w:jc w:val="center"/>
              <w:rPr>
                <w:b/>
              </w:rPr>
            </w:pPr>
            <w:r>
              <w:rPr>
                <w:b/>
                <w:spacing w:val="-10"/>
              </w:rPr>
              <w:t>1</w:t>
            </w:r>
          </w:p>
        </w:tc>
        <w:tc>
          <w:tcPr>
            <w:tcW w:w="284" w:type="dxa"/>
          </w:tcPr>
          <w:p w:rsidR="00E32935" w:rsidRDefault="00E32935" w:rsidP="00671978">
            <w:pPr>
              <w:pStyle w:val="TableParagraph"/>
              <w:ind w:left="123"/>
              <w:jc w:val="center"/>
              <w:rPr>
                <w:b/>
              </w:rPr>
            </w:pPr>
            <w:r>
              <w:rPr>
                <w:b/>
                <w:spacing w:val="-10"/>
              </w:rPr>
              <w:t>2</w:t>
            </w:r>
          </w:p>
        </w:tc>
        <w:tc>
          <w:tcPr>
            <w:tcW w:w="283" w:type="dxa"/>
          </w:tcPr>
          <w:p w:rsidR="00E32935" w:rsidRDefault="00E32935" w:rsidP="00671978">
            <w:pPr>
              <w:pStyle w:val="TableParagraph"/>
              <w:ind w:left="127"/>
              <w:jc w:val="center"/>
              <w:rPr>
                <w:b/>
              </w:rPr>
            </w:pPr>
            <w:r>
              <w:rPr>
                <w:b/>
                <w:spacing w:val="-10"/>
              </w:rPr>
              <w:t>3</w:t>
            </w:r>
          </w:p>
        </w:tc>
        <w:tc>
          <w:tcPr>
            <w:tcW w:w="284" w:type="dxa"/>
          </w:tcPr>
          <w:p w:rsidR="00E32935" w:rsidRDefault="00E32935" w:rsidP="00671978">
            <w:pPr>
              <w:pStyle w:val="TableParagraph"/>
              <w:ind w:left="125" w:right="-15"/>
              <w:jc w:val="center"/>
              <w:rPr>
                <w:b/>
              </w:rPr>
            </w:pPr>
            <w:r>
              <w:rPr>
                <w:b/>
                <w:spacing w:val="-10"/>
              </w:rPr>
              <w:t>4</w:t>
            </w:r>
          </w:p>
        </w:tc>
        <w:tc>
          <w:tcPr>
            <w:tcW w:w="283" w:type="dxa"/>
            <w:gridSpan w:val="2"/>
          </w:tcPr>
          <w:p w:rsidR="00E32935" w:rsidRDefault="00E32935" w:rsidP="00671978">
            <w:pPr>
              <w:pStyle w:val="TableParagraph"/>
              <w:ind w:left="127"/>
              <w:jc w:val="center"/>
              <w:rPr>
                <w:b/>
              </w:rPr>
            </w:pPr>
            <w:r>
              <w:rPr>
                <w:b/>
                <w:spacing w:val="-10"/>
              </w:rPr>
              <w:t>1</w:t>
            </w:r>
          </w:p>
        </w:tc>
        <w:tc>
          <w:tcPr>
            <w:tcW w:w="284" w:type="dxa"/>
          </w:tcPr>
          <w:p w:rsidR="00E32935" w:rsidRDefault="00E32935" w:rsidP="00671978">
            <w:pPr>
              <w:pStyle w:val="TableParagraph"/>
              <w:ind w:left="128" w:right="-15"/>
              <w:jc w:val="center"/>
              <w:rPr>
                <w:b/>
              </w:rPr>
            </w:pPr>
            <w:r>
              <w:rPr>
                <w:b/>
                <w:spacing w:val="-10"/>
              </w:rPr>
              <w:t>2</w:t>
            </w:r>
          </w:p>
        </w:tc>
        <w:tc>
          <w:tcPr>
            <w:tcW w:w="283" w:type="dxa"/>
          </w:tcPr>
          <w:p w:rsidR="00E32935" w:rsidRDefault="00E32935" w:rsidP="00671978">
            <w:pPr>
              <w:pStyle w:val="TableParagraph"/>
              <w:ind w:left="130" w:right="-15"/>
              <w:jc w:val="center"/>
              <w:rPr>
                <w:b/>
              </w:rPr>
            </w:pPr>
            <w:r>
              <w:rPr>
                <w:b/>
                <w:spacing w:val="-10"/>
              </w:rPr>
              <w:t>3</w:t>
            </w:r>
          </w:p>
        </w:tc>
        <w:tc>
          <w:tcPr>
            <w:tcW w:w="284" w:type="dxa"/>
          </w:tcPr>
          <w:p w:rsidR="00E32935" w:rsidRDefault="00E32935" w:rsidP="00671978">
            <w:pPr>
              <w:pStyle w:val="TableParagraph"/>
              <w:ind w:left="132" w:right="-15"/>
              <w:jc w:val="center"/>
              <w:rPr>
                <w:b/>
              </w:rPr>
            </w:pPr>
            <w:r>
              <w:rPr>
                <w:b/>
                <w:spacing w:val="-10"/>
              </w:rPr>
              <w:t>4</w:t>
            </w:r>
          </w:p>
        </w:tc>
        <w:tc>
          <w:tcPr>
            <w:tcW w:w="283" w:type="dxa"/>
            <w:gridSpan w:val="2"/>
          </w:tcPr>
          <w:p w:rsidR="00E32935" w:rsidRDefault="00E32935" w:rsidP="00671978">
            <w:pPr>
              <w:pStyle w:val="TableParagraph"/>
              <w:ind w:left="134" w:right="-29"/>
              <w:jc w:val="center"/>
              <w:rPr>
                <w:b/>
              </w:rPr>
            </w:pPr>
            <w:r>
              <w:rPr>
                <w:b/>
                <w:spacing w:val="-10"/>
              </w:rPr>
              <w:t>1</w:t>
            </w:r>
          </w:p>
        </w:tc>
        <w:tc>
          <w:tcPr>
            <w:tcW w:w="284" w:type="dxa"/>
          </w:tcPr>
          <w:p w:rsidR="00E32935" w:rsidRDefault="00E32935" w:rsidP="00671978">
            <w:pPr>
              <w:pStyle w:val="TableParagraph"/>
              <w:ind w:left="137" w:right="-29"/>
              <w:jc w:val="center"/>
              <w:rPr>
                <w:b/>
              </w:rPr>
            </w:pPr>
            <w:r>
              <w:rPr>
                <w:b/>
                <w:spacing w:val="-10"/>
              </w:rPr>
              <w:t>2</w:t>
            </w:r>
          </w:p>
        </w:tc>
        <w:tc>
          <w:tcPr>
            <w:tcW w:w="283" w:type="dxa"/>
          </w:tcPr>
          <w:p w:rsidR="00E32935" w:rsidRDefault="00E32935" w:rsidP="00671978">
            <w:pPr>
              <w:pStyle w:val="TableParagraph"/>
              <w:ind w:left="139"/>
              <w:jc w:val="center"/>
              <w:rPr>
                <w:b/>
              </w:rPr>
            </w:pPr>
            <w:r>
              <w:rPr>
                <w:b/>
                <w:spacing w:val="-10"/>
              </w:rPr>
              <w:t>3</w:t>
            </w:r>
          </w:p>
        </w:tc>
        <w:tc>
          <w:tcPr>
            <w:tcW w:w="284" w:type="dxa"/>
          </w:tcPr>
          <w:p w:rsidR="00E32935" w:rsidRDefault="00E32935" w:rsidP="00671978">
            <w:pPr>
              <w:pStyle w:val="TableParagraph"/>
              <w:ind w:left="141"/>
              <w:jc w:val="center"/>
              <w:rPr>
                <w:b/>
              </w:rPr>
            </w:pPr>
            <w:r>
              <w:rPr>
                <w:b/>
                <w:spacing w:val="-10"/>
              </w:rPr>
              <w:t>4</w:t>
            </w:r>
          </w:p>
        </w:tc>
        <w:tc>
          <w:tcPr>
            <w:tcW w:w="283" w:type="dxa"/>
          </w:tcPr>
          <w:p w:rsidR="00E32935" w:rsidRDefault="00E32935" w:rsidP="00671978">
            <w:pPr>
              <w:pStyle w:val="TableParagraph"/>
              <w:ind w:left="143" w:right="-44"/>
              <w:jc w:val="center"/>
              <w:rPr>
                <w:b/>
              </w:rPr>
            </w:pPr>
            <w:r>
              <w:rPr>
                <w:b/>
                <w:spacing w:val="-10"/>
              </w:rPr>
              <w:t>1</w:t>
            </w:r>
          </w:p>
        </w:tc>
        <w:tc>
          <w:tcPr>
            <w:tcW w:w="284" w:type="dxa"/>
          </w:tcPr>
          <w:p w:rsidR="00E32935" w:rsidRDefault="00E32935" w:rsidP="00671978">
            <w:pPr>
              <w:pStyle w:val="TableParagraph"/>
              <w:ind w:left="145" w:right="-15"/>
              <w:jc w:val="center"/>
              <w:rPr>
                <w:b/>
              </w:rPr>
            </w:pPr>
            <w:r>
              <w:rPr>
                <w:b/>
                <w:spacing w:val="-10"/>
              </w:rPr>
              <w:t>2</w:t>
            </w:r>
          </w:p>
        </w:tc>
        <w:tc>
          <w:tcPr>
            <w:tcW w:w="283" w:type="dxa"/>
          </w:tcPr>
          <w:p w:rsidR="00E32935" w:rsidRDefault="00E32935" w:rsidP="00671978">
            <w:pPr>
              <w:pStyle w:val="TableParagraph"/>
              <w:ind w:left="146" w:right="-15"/>
              <w:jc w:val="center"/>
              <w:rPr>
                <w:b/>
              </w:rPr>
            </w:pPr>
            <w:r>
              <w:rPr>
                <w:b/>
                <w:spacing w:val="-10"/>
              </w:rPr>
              <w:t>3</w:t>
            </w:r>
          </w:p>
        </w:tc>
        <w:tc>
          <w:tcPr>
            <w:tcW w:w="284" w:type="dxa"/>
          </w:tcPr>
          <w:p w:rsidR="00E32935" w:rsidRDefault="00E32935" w:rsidP="00671978">
            <w:pPr>
              <w:pStyle w:val="TableParagraph"/>
              <w:ind w:left="147"/>
              <w:jc w:val="center"/>
              <w:rPr>
                <w:b/>
              </w:rPr>
            </w:pPr>
            <w:r>
              <w:rPr>
                <w:b/>
                <w:spacing w:val="-10"/>
              </w:rPr>
              <w:t>4</w:t>
            </w:r>
          </w:p>
        </w:tc>
        <w:tc>
          <w:tcPr>
            <w:tcW w:w="283" w:type="dxa"/>
          </w:tcPr>
          <w:p w:rsidR="00E32935" w:rsidRDefault="00E32935" w:rsidP="00671978">
            <w:pPr>
              <w:pStyle w:val="TableParagraph"/>
              <w:ind w:left="151" w:right="-15"/>
              <w:jc w:val="center"/>
              <w:rPr>
                <w:b/>
              </w:rPr>
            </w:pPr>
            <w:r>
              <w:rPr>
                <w:b/>
                <w:spacing w:val="-10"/>
              </w:rPr>
              <w:t>1</w:t>
            </w:r>
          </w:p>
        </w:tc>
        <w:tc>
          <w:tcPr>
            <w:tcW w:w="284" w:type="dxa"/>
          </w:tcPr>
          <w:p w:rsidR="00E32935" w:rsidRDefault="00E32935" w:rsidP="00671978">
            <w:pPr>
              <w:pStyle w:val="TableParagraph"/>
              <w:ind w:left="150" w:right="-15"/>
              <w:jc w:val="center"/>
              <w:rPr>
                <w:b/>
              </w:rPr>
            </w:pPr>
            <w:r>
              <w:rPr>
                <w:b/>
                <w:spacing w:val="-10"/>
              </w:rPr>
              <w:t>2</w:t>
            </w:r>
          </w:p>
        </w:tc>
        <w:tc>
          <w:tcPr>
            <w:tcW w:w="283" w:type="dxa"/>
          </w:tcPr>
          <w:p w:rsidR="00E32935" w:rsidRDefault="00E32935" w:rsidP="00671978">
            <w:pPr>
              <w:pStyle w:val="TableParagraph"/>
              <w:ind w:left="151" w:right="-15"/>
              <w:jc w:val="center"/>
              <w:rPr>
                <w:b/>
              </w:rPr>
            </w:pPr>
            <w:r>
              <w:rPr>
                <w:b/>
                <w:spacing w:val="-10"/>
              </w:rPr>
              <w:t>3</w:t>
            </w:r>
          </w:p>
        </w:tc>
        <w:tc>
          <w:tcPr>
            <w:tcW w:w="284" w:type="dxa"/>
          </w:tcPr>
          <w:p w:rsidR="00E32935" w:rsidRDefault="00E32935" w:rsidP="00671978">
            <w:pPr>
              <w:pStyle w:val="TableParagraph"/>
              <w:ind w:left="152"/>
              <w:jc w:val="center"/>
              <w:rPr>
                <w:b/>
              </w:rPr>
            </w:pPr>
            <w:r>
              <w:rPr>
                <w:b/>
                <w:spacing w:val="-10"/>
              </w:rPr>
              <w:t>4</w:t>
            </w:r>
          </w:p>
        </w:tc>
      </w:tr>
      <w:tr w:rsidR="00E32935" w:rsidTr="001B1136">
        <w:trPr>
          <w:trHeight w:val="116"/>
        </w:trPr>
        <w:tc>
          <w:tcPr>
            <w:tcW w:w="472" w:type="dxa"/>
          </w:tcPr>
          <w:p w:rsidR="00E32935" w:rsidRDefault="00E32935" w:rsidP="00671978">
            <w:pPr>
              <w:pStyle w:val="TableParagraph"/>
              <w:ind w:left="2" w:right="74"/>
              <w:jc w:val="center"/>
              <w:rPr>
                <w:sz w:val="24"/>
              </w:rPr>
            </w:pPr>
            <w:r>
              <w:rPr>
                <w:spacing w:val="-10"/>
                <w:sz w:val="24"/>
              </w:rPr>
              <w:t>1</w:t>
            </w:r>
          </w:p>
        </w:tc>
        <w:tc>
          <w:tcPr>
            <w:tcW w:w="1418" w:type="dxa"/>
            <w:gridSpan w:val="2"/>
          </w:tcPr>
          <w:p w:rsidR="00E32935" w:rsidRDefault="00E32935" w:rsidP="00671978">
            <w:pPr>
              <w:pStyle w:val="TableParagraph"/>
              <w:ind w:left="115"/>
            </w:pPr>
            <w:r>
              <w:rPr>
                <w:spacing w:val="-2"/>
              </w:rPr>
              <w:t>Pengajuan</w:t>
            </w:r>
          </w:p>
          <w:p w:rsidR="00E32935" w:rsidRDefault="00E32935" w:rsidP="00671978">
            <w:pPr>
              <w:pStyle w:val="TableParagraph"/>
              <w:spacing w:before="1"/>
              <w:ind w:left="115"/>
            </w:pPr>
            <w:r>
              <w:rPr>
                <w:spacing w:val="-2"/>
              </w:rPr>
              <w:t>Judul</w:t>
            </w:r>
          </w:p>
        </w:tc>
        <w:tc>
          <w:tcPr>
            <w:tcW w:w="213" w:type="dxa"/>
            <w:shd w:val="clear" w:color="auto" w:fill="000000" w:themeFill="text1"/>
          </w:tcPr>
          <w:p w:rsidR="00E32935" w:rsidRDefault="00E32935" w:rsidP="00671978">
            <w:pPr>
              <w:pStyle w:val="TableParagraph"/>
            </w:pPr>
          </w:p>
        </w:tc>
        <w:tc>
          <w:tcPr>
            <w:tcW w:w="294" w:type="dxa"/>
            <w:gridSpan w:val="2"/>
            <w:shd w:val="clear" w:color="auto" w:fill="000000" w:themeFill="text1"/>
          </w:tcPr>
          <w:p w:rsidR="00E32935" w:rsidRDefault="00E32935" w:rsidP="00671978">
            <w:pPr>
              <w:pStyle w:val="TableParagraph"/>
            </w:pPr>
          </w:p>
        </w:tc>
        <w:tc>
          <w:tcPr>
            <w:tcW w:w="283" w:type="dxa"/>
            <w:shd w:val="clear" w:color="auto" w:fill="000000" w:themeFill="text1"/>
          </w:tcPr>
          <w:p w:rsidR="00E32935" w:rsidRDefault="00E32935" w:rsidP="00671978">
            <w:pPr>
              <w:pStyle w:val="TableParagraph"/>
            </w:pPr>
          </w:p>
        </w:tc>
        <w:tc>
          <w:tcPr>
            <w:tcW w:w="284" w:type="dxa"/>
            <w:shd w:val="clear" w:color="auto" w:fill="000000" w:themeFill="text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gridSpan w:val="2"/>
            <w:shd w:val="clear" w:color="auto" w:fill="FFFFFF" w:themeFill="background1"/>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gridSpan w:val="2"/>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r>
      <w:tr w:rsidR="002114E9" w:rsidTr="001B1136">
        <w:trPr>
          <w:trHeight w:val="506"/>
        </w:trPr>
        <w:tc>
          <w:tcPr>
            <w:tcW w:w="472" w:type="dxa"/>
          </w:tcPr>
          <w:p w:rsidR="00E32935" w:rsidRDefault="00E32935" w:rsidP="00671978">
            <w:pPr>
              <w:pStyle w:val="TableParagraph"/>
              <w:ind w:left="2" w:right="74"/>
              <w:jc w:val="center"/>
              <w:rPr>
                <w:sz w:val="24"/>
              </w:rPr>
            </w:pPr>
            <w:r>
              <w:rPr>
                <w:spacing w:val="-10"/>
                <w:sz w:val="24"/>
              </w:rPr>
              <w:t>2</w:t>
            </w:r>
          </w:p>
        </w:tc>
        <w:tc>
          <w:tcPr>
            <w:tcW w:w="1418" w:type="dxa"/>
            <w:gridSpan w:val="2"/>
          </w:tcPr>
          <w:p w:rsidR="00E32935" w:rsidRDefault="00E32935" w:rsidP="00671978">
            <w:pPr>
              <w:pStyle w:val="TableParagraph"/>
              <w:ind w:left="115"/>
            </w:pPr>
            <w:r>
              <w:rPr>
                <w:spacing w:val="-2"/>
              </w:rPr>
              <w:t>Penyusuna</w:t>
            </w:r>
            <w:r>
              <w:t xml:space="preserve">n </w:t>
            </w:r>
            <w:r w:rsidR="00A21D49">
              <w:rPr>
                <w:spacing w:val="-2"/>
              </w:rPr>
              <w:t>Skripsi</w:t>
            </w:r>
          </w:p>
        </w:tc>
        <w:tc>
          <w:tcPr>
            <w:tcW w:w="213" w:type="dxa"/>
            <w:shd w:val="clear" w:color="auto" w:fill="FFFFFF" w:themeFill="background1"/>
          </w:tcPr>
          <w:p w:rsidR="00E32935" w:rsidRDefault="00E32935" w:rsidP="00671978">
            <w:pPr>
              <w:pStyle w:val="TableParagraph"/>
            </w:pPr>
          </w:p>
        </w:tc>
        <w:tc>
          <w:tcPr>
            <w:tcW w:w="294" w:type="dxa"/>
            <w:gridSpan w:val="2"/>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000000" w:themeFill="text1"/>
          </w:tcPr>
          <w:p w:rsidR="00E32935" w:rsidRDefault="00E32935" w:rsidP="00671978">
            <w:pPr>
              <w:pStyle w:val="TableParagraph"/>
            </w:pPr>
          </w:p>
        </w:tc>
        <w:tc>
          <w:tcPr>
            <w:tcW w:w="284" w:type="dxa"/>
            <w:shd w:val="clear" w:color="auto" w:fill="000000" w:themeFill="text1"/>
          </w:tcPr>
          <w:p w:rsidR="00E32935" w:rsidRDefault="00E32935" w:rsidP="00671978">
            <w:pPr>
              <w:pStyle w:val="TableParagraph"/>
            </w:pPr>
          </w:p>
        </w:tc>
        <w:tc>
          <w:tcPr>
            <w:tcW w:w="283" w:type="dxa"/>
            <w:shd w:val="clear" w:color="auto" w:fill="000000" w:themeFill="text1"/>
          </w:tcPr>
          <w:p w:rsidR="00E32935" w:rsidRDefault="00E32935" w:rsidP="00671978">
            <w:pPr>
              <w:pStyle w:val="TableParagraph"/>
            </w:pPr>
          </w:p>
        </w:tc>
        <w:tc>
          <w:tcPr>
            <w:tcW w:w="284" w:type="dxa"/>
            <w:shd w:val="clear" w:color="auto" w:fill="000000" w:themeFill="text1"/>
          </w:tcPr>
          <w:p w:rsidR="00E32935" w:rsidRPr="005866A7" w:rsidRDefault="00E32935" w:rsidP="005866A7"/>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gridSpan w:val="2"/>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Pr="005866A7" w:rsidRDefault="00E32935" w:rsidP="005866A7"/>
        </w:tc>
        <w:tc>
          <w:tcPr>
            <w:tcW w:w="283" w:type="dxa"/>
            <w:gridSpan w:val="2"/>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r>
      <w:tr w:rsidR="00E32935" w:rsidTr="001B1136">
        <w:trPr>
          <w:trHeight w:val="327"/>
        </w:trPr>
        <w:tc>
          <w:tcPr>
            <w:tcW w:w="472" w:type="dxa"/>
          </w:tcPr>
          <w:p w:rsidR="00E32935" w:rsidRDefault="00E32935" w:rsidP="00671978">
            <w:pPr>
              <w:pStyle w:val="TableParagraph"/>
              <w:ind w:left="2" w:right="74"/>
              <w:jc w:val="center"/>
              <w:rPr>
                <w:sz w:val="24"/>
              </w:rPr>
            </w:pPr>
            <w:r>
              <w:rPr>
                <w:spacing w:val="-10"/>
                <w:sz w:val="24"/>
              </w:rPr>
              <w:lastRenderedPageBreak/>
              <w:t>3</w:t>
            </w:r>
          </w:p>
        </w:tc>
        <w:tc>
          <w:tcPr>
            <w:tcW w:w="1418" w:type="dxa"/>
            <w:gridSpan w:val="2"/>
          </w:tcPr>
          <w:p w:rsidR="00E32935" w:rsidRDefault="00E32935" w:rsidP="00671978">
            <w:pPr>
              <w:pStyle w:val="TableParagraph"/>
            </w:pPr>
            <w:r>
              <w:rPr>
                <w:spacing w:val="-2"/>
              </w:rPr>
              <w:t>Pra Riset</w:t>
            </w:r>
          </w:p>
        </w:tc>
        <w:tc>
          <w:tcPr>
            <w:tcW w:w="213" w:type="dxa"/>
            <w:shd w:val="clear" w:color="auto" w:fill="FFFFFF" w:themeFill="background1"/>
          </w:tcPr>
          <w:p w:rsidR="00E32935" w:rsidRDefault="00E32935" w:rsidP="00671978">
            <w:pPr>
              <w:pStyle w:val="TableParagraph"/>
            </w:pPr>
          </w:p>
        </w:tc>
        <w:tc>
          <w:tcPr>
            <w:tcW w:w="294" w:type="dxa"/>
            <w:gridSpan w:val="2"/>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auto"/>
          </w:tcPr>
          <w:p w:rsidR="00E32935" w:rsidRPr="001937E9" w:rsidRDefault="00E32935" w:rsidP="00671978">
            <w:pPr>
              <w:pStyle w:val="TableParagraph"/>
              <w:rPr>
                <w:color w:val="FFFFFF" w:themeColor="background1"/>
              </w:rPr>
            </w:pPr>
          </w:p>
        </w:tc>
        <w:tc>
          <w:tcPr>
            <w:tcW w:w="284" w:type="dxa"/>
            <w:shd w:val="clear" w:color="auto" w:fill="auto"/>
          </w:tcPr>
          <w:p w:rsidR="00E32935" w:rsidRDefault="00E32935" w:rsidP="00671978">
            <w:pPr>
              <w:pStyle w:val="TableParagraph"/>
            </w:pPr>
          </w:p>
        </w:tc>
        <w:tc>
          <w:tcPr>
            <w:tcW w:w="283" w:type="dxa"/>
            <w:shd w:val="clear" w:color="auto" w:fill="000000" w:themeFill="text1"/>
          </w:tcPr>
          <w:p w:rsidR="00E32935" w:rsidRDefault="00E32935" w:rsidP="00671978">
            <w:pPr>
              <w:pStyle w:val="TableParagraph"/>
            </w:pPr>
          </w:p>
        </w:tc>
        <w:tc>
          <w:tcPr>
            <w:tcW w:w="284" w:type="dxa"/>
            <w:shd w:val="clear" w:color="auto" w:fill="000000" w:themeFill="text1"/>
          </w:tcPr>
          <w:p w:rsidR="00E32935" w:rsidRDefault="00E32935" w:rsidP="00671978">
            <w:pPr>
              <w:pStyle w:val="TableParagraph"/>
            </w:pPr>
          </w:p>
        </w:tc>
        <w:tc>
          <w:tcPr>
            <w:tcW w:w="283" w:type="dxa"/>
            <w:shd w:val="clear" w:color="auto" w:fill="000000" w:themeFill="text1"/>
          </w:tcPr>
          <w:p w:rsidR="00E32935" w:rsidRDefault="00E32935" w:rsidP="00671978">
            <w:pPr>
              <w:pStyle w:val="TableParagraph"/>
            </w:pPr>
          </w:p>
        </w:tc>
        <w:tc>
          <w:tcPr>
            <w:tcW w:w="284" w:type="dxa"/>
            <w:shd w:val="clear" w:color="auto" w:fill="000000" w:themeFill="text1"/>
          </w:tcPr>
          <w:p w:rsidR="00E32935" w:rsidRDefault="00E32935" w:rsidP="00671978">
            <w:pPr>
              <w:pStyle w:val="TableParagraph"/>
            </w:pPr>
          </w:p>
        </w:tc>
        <w:tc>
          <w:tcPr>
            <w:tcW w:w="283" w:type="dxa"/>
            <w:shd w:val="clear" w:color="auto" w:fill="auto"/>
          </w:tcPr>
          <w:p w:rsidR="00E32935" w:rsidRDefault="00E32935" w:rsidP="00671978">
            <w:pPr>
              <w:pStyle w:val="TableParagraph"/>
            </w:pPr>
          </w:p>
        </w:tc>
        <w:tc>
          <w:tcPr>
            <w:tcW w:w="284" w:type="dxa"/>
            <w:shd w:val="clear" w:color="auto" w:fill="auto"/>
          </w:tcPr>
          <w:p w:rsidR="00E32935" w:rsidRDefault="00E32935" w:rsidP="00671978">
            <w:pPr>
              <w:pStyle w:val="TableParagraph"/>
            </w:pPr>
          </w:p>
        </w:tc>
        <w:tc>
          <w:tcPr>
            <w:tcW w:w="283" w:type="dxa"/>
            <w:shd w:val="clear" w:color="auto" w:fill="auto"/>
          </w:tcPr>
          <w:p w:rsidR="00E32935" w:rsidRDefault="00E32935" w:rsidP="00671978">
            <w:pPr>
              <w:pStyle w:val="TableParagraph"/>
            </w:pPr>
          </w:p>
        </w:tc>
        <w:tc>
          <w:tcPr>
            <w:tcW w:w="284" w:type="dxa"/>
            <w:shd w:val="clear" w:color="auto" w:fill="auto"/>
          </w:tcPr>
          <w:p w:rsidR="00E32935" w:rsidRDefault="00E32935" w:rsidP="00671978">
            <w:pPr>
              <w:pStyle w:val="TableParagraph"/>
            </w:pPr>
          </w:p>
        </w:tc>
        <w:tc>
          <w:tcPr>
            <w:tcW w:w="283" w:type="dxa"/>
            <w:gridSpan w:val="2"/>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gridSpan w:val="2"/>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auto"/>
          </w:tcPr>
          <w:p w:rsidR="00E32935" w:rsidRDefault="00E32935" w:rsidP="00671978">
            <w:pPr>
              <w:pStyle w:val="TableParagraph"/>
            </w:pPr>
          </w:p>
        </w:tc>
        <w:tc>
          <w:tcPr>
            <w:tcW w:w="284" w:type="dxa"/>
            <w:shd w:val="clear" w:color="auto" w:fill="auto"/>
          </w:tcPr>
          <w:p w:rsidR="00E32935" w:rsidRDefault="00E32935" w:rsidP="00671978">
            <w:pPr>
              <w:pStyle w:val="TableParagraph"/>
            </w:pPr>
          </w:p>
        </w:tc>
        <w:tc>
          <w:tcPr>
            <w:tcW w:w="283" w:type="dxa"/>
            <w:shd w:val="clear" w:color="auto" w:fill="auto"/>
          </w:tcPr>
          <w:p w:rsidR="00E32935" w:rsidRDefault="00E32935" w:rsidP="00671978">
            <w:pPr>
              <w:pStyle w:val="TableParagraph"/>
            </w:pPr>
          </w:p>
        </w:tc>
        <w:tc>
          <w:tcPr>
            <w:tcW w:w="284" w:type="dxa"/>
            <w:shd w:val="clear" w:color="auto" w:fill="auto"/>
          </w:tcPr>
          <w:p w:rsidR="00E32935" w:rsidRDefault="00E32935" w:rsidP="00671978">
            <w:pPr>
              <w:pStyle w:val="TableParagraph"/>
            </w:pPr>
          </w:p>
        </w:tc>
        <w:tc>
          <w:tcPr>
            <w:tcW w:w="283" w:type="dxa"/>
            <w:shd w:val="clear" w:color="auto" w:fill="auto"/>
          </w:tcPr>
          <w:p w:rsidR="00E32935" w:rsidRDefault="00E32935" w:rsidP="00671978">
            <w:pPr>
              <w:pStyle w:val="TableParagraph"/>
            </w:pPr>
          </w:p>
        </w:tc>
        <w:tc>
          <w:tcPr>
            <w:tcW w:w="284" w:type="dxa"/>
            <w:shd w:val="clear" w:color="auto" w:fill="auto"/>
          </w:tcPr>
          <w:p w:rsidR="00E32935" w:rsidRDefault="00E32935" w:rsidP="00671978">
            <w:pPr>
              <w:pStyle w:val="TableParagraph"/>
            </w:pPr>
          </w:p>
        </w:tc>
        <w:tc>
          <w:tcPr>
            <w:tcW w:w="283" w:type="dxa"/>
            <w:shd w:val="clear" w:color="auto" w:fill="auto"/>
          </w:tcPr>
          <w:p w:rsidR="00E32935" w:rsidRDefault="00E32935" w:rsidP="00671978">
            <w:pPr>
              <w:pStyle w:val="TableParagraph"/>
            </w:pPr>
          </w:p>
        </w:tc>
        <w:tc>
          <w:tcPr>
            <w:tcW w:w="284" w:type="dxa"/>
            <w:shd w:val="clear" w:color="auto" w:fill="auto"/>
          </w:tcPr>
          <w:p w:rsidR="00E32935" w:rsidRDefault="00E32935" w:rsidP="00671978">
            <w:pPr>
              <w:pStyle w:val="TableParagraph"/>
            </w:pPr>
          </w:p>
        </w:tc>
      </w:tr>
      <w:tr w:rsidR="002114E9" w:rsidTr="001B1136">
        <w:trPr>
          <w:trHeight w:val="506"/>
        </w:trPr>
        <w:tc>
          <w:tcPr>
            <w:tcW w:w="472" w:type="dxa"/>
          </w:tcPr>
          <w:p w:rsidR="00E32935" w:rsidRPr="00ED0F4F" w:rsidRDefault="00E32935" w:rsidP="00671978">
            <w:pPr>
              <w:pStyle w:val="TableParagraph"/>
              <w:ind w:left="2"/>
              <w:jc w:val="center"/>
              <w:rPr>
                <w:sz w:val="24"/>
                <w:lang w:val="id-ID"/>
              </w:rPr>
            </w:pPr>
            <w:r>
              <w:rPr>
                <w:spacing w:val="-10"/>
                <w:sz w:val="24"/>
                <w:lang w:val="id-ID"/>
              </w:rPr>
              <w:t>4</w:t>
            </w:r>
          </w:p>
        </w:tc>
        <w:tc>
          <w:tcPr>
            <w:tcW w:w="1418" w:type="dxa"/>
            <w:gridSpan w:val="2"/>
          </w:tcPr>
          <w:p w:rsidR="00E32935" w:rsidRDefault="00E32935" w:rsidP="00671978">
            <w:pPr>
              <w:pStyle w:val="TableParagraph"/>
              <w:ind w:left="115"/>
            </w:pPr>
            <w:r>
              <w:rPr>
                <w:spacing w:val="-2"/>
              </w:rPr>
              <w:t>Bimbingan</w:t>
            </w:r>
          </w:p>
          <w:p w:rsidR="00E32935" w:rsidRDefault="00A21D49" w:rsidP="00671978">
            <w:pPr>
              <w:pStyle w:val="TableParagraph"/>
              <w:ind w:left="115"/>
            </w:pPr>
            <w:r>
              <w:rPr>
                <w:spacing w:val="-2"/>
              </w:rPr>
              <w:t>Skripsi</w:t>
            </w:r>
          </w:p>
        </w:tc>
        <w:tc>
          <w:tcPr>
            <w:tcW w:w="213" w:type="dxa"/>
            <w:shd w:val="clear" w:color="auto" w:fill="FFFFFF" w:themeFill="background1"/>
          </w:tcPr>
          <w:p w:rsidR="00E32935" w:rsidRDefault="00E32935" w:rsidP="00671978">
            <w:pPr>
              <w:pStyle w:val="TableParagraph"/>
            </w:pPr>
          </w:p>
        </w:tc>
        <w:tc>
          <w:tcPr>
            <w:tcW w:w="294" w:type="dxa"/>
            <w:gridSpan w:val="2"/>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tcBorders>
              <w:bottom w:val="single" w:sz="4" w:space="0" w:color="auto"/>
            </w:tcBorders>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000000" w:themeFill="text1"/>
          </w:tcPr>
          <w:p w:rsidR="00E32935" w:rsidRDefault="00E32935" w:rsidP="00671978">
            <w:pPr>
              <w:pStyle w:val="TableParagraph"/>
            </w:pPr>
          </w:p>
        </w:tc>
        <w:tc>
          <w:tcPr>
            <w:tcW w:w="284" w:type="dxa"/>
            <w:shd w:val="clear" w:color="auto" w:fill="000000" w:themeFill="text1"/>
          </w:tcPr>
          <w:p w:rsidR="00E32935" w:rsidRDefault="00E32935" w:rsidP="00671978">
            <w:pPr>
              <w:pStyle w:val="TableParagraph"/>
            </w:pPr>
          </w:p>
        </w:tc>
        <w:tc>
          <w:tcPr>
            <w:tcW w:w="283" w:type="dxa"/>
            <w:shd w:val="clear" w:color="auto" w:fill="000000" w:themeFill="text1"/>
          </w:tcPr>
          <w:p w:rsidR="00E32935" w:rsidRDefault="00E32935" w:rsidP="00671978">
            <w:pPr>
              <w:pStyle w:val="TableParagraph"/>
            </w:pPr>
          </w:p>
        </w:tc>
        <w:tc>
          <w:tcPr>
            <w:tcW w:w="284" w:type="dxa"/>
            <w:shd w:val="clear" w:color="auto" w:fill="000000" w:themeFill="text1"/>
          </w:tcPr>
          <w:p w:rsidR="00E32935" w:rsidRDefault="00E32935" w:rsidP="00671978">
            <w:pPr>
              <w:pStyle w:val="TableParagraph"/>
            </w:pPr>
          </w:p>
        </w:tc>
        <w:tc>
          <w:tcPr>
            <w:tcW w:w="283" w:type="dxa"/>
            <w:gridSpan w:val="2"/>
            <w:shd w:val="clear" w:color="auto" w:fill="000000" w:themeFill="text1"/>
          </w:tcPr>
          <w:p w:rsidR="00E32935" w:rsidRDefault="00E32935" w:rsidP="00671978">
            <w:pPr>
              <w:pStyle w:val="TableParagraph"/>
            </w:pPr>
          </w:p>
        </w:tc>
        <w:tc>
          <w:tcPr>
            <w:tcW w:w="284" w:type="dxa"/>
            <w:shd w:val="clear" w:color="auto" w:fill="000000" w:themeFill="text1"/>
          </w:tcPr>
          <w:p w:rsidR="00E32935" w:rsidRDefault="00E32935" w:rsidP="00671978">
            <w:pPr>
              <w:pStyle w:val="TableParagraph"/>
            </w:pPr>
          </w:p>
        </w:tc>
        <w:tc>
          <w:tcPr>
            <w:tcW w:w="283" w:type="dxa"/>
            <w:shd w:val="clear" w:color="auto" w:fill="000000" w:themeFill="text1"/>
          </w:tcPr>
          <w:p w:rsidR="00E32935" w:rsidRPr="001937E9" w:rsidRDefault="00E32935" w:rsidP="00671978">
            <w:pPr>
              <w:pStyle w:val="TableParagraph"/>
              <w:rPr>
                <w:color w:val="FFFFFF" w:themeColor="background1"/>
              </w:rPr>
            </w:pPr>
          </w:p>
        </w:tc>
        <w:tc>
          <w:tcPr>
            <w:tcW w:w="284" w:type="dxa"/>
            <w:shd w:val="clear" w:color="auto" w:fill="000000" w:themeFill="text1"/>
          </w:tcPr>
          <w:p w:rsidR="00E32935" w:rsidRDefault="00E32935" w:rsidP="00671978">
            <w:pPr>
              <w:pStyle w:val="TableParagraph"/>
            </w:pPr>
          </w:p>
        </w:tc>
        <w:tc>
          <w:tcPr>
            <w:tcW w:w="283" w:type="dxa"/>
            <w:gridSpan w:val="2"/>
            <w:shd w:val="clear" w:color="auto" w:fill="000000" w:themeFill="text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auto"/>
          </w:tcPr>
          <w:p w:rsidR="00E32935" w:rsidRDefault="00E32935" w:rsidP="00671978">
            <w:pPr>
              <w:pStyle w:val="TableParagraph"/>
            </w:pPr>
          </w:p>
        </w:tc>
        <w:tc>
          <w:tcPr>
            <w:tcW w:w="283" w:type="dxa"/>
            <w:shd w:val="clear" w:color="auto" w:fill="auto"/>
          </w:tcPr>
          <w:p w:rsidR="00E32935" w:rsidRDefault="00E32935" w:rsidP="00671978">
            <w:pPr>
              <w:pStyle w:val="TableParagraph"/>
            </w:pPr>
          </w:p>
        </w:tc>
        <w:tc>
          <w:tcPr>
            <w:tcW w:w="284" w:type="dxa"/>
            <w:shd w:val="clear" w:color="auto" w:fill="auto"/>
          </w:tcPr>
          <w:p w:rsidR="00E32935" w:rsidRDefault="00E32935" w:rsidP="00671978">
            <w:pPr>
              <w:pStyle w:val="TableParagraph"/>
            </w:pPr>
          </w:p>
        </w:tc>
        <w:tc>
          <w:tcPr>
            <w:tcW w:w="283" w:type="dxa"/>
            <w:shd w:val="clear" w:color="auto" w:fill="auto"/>
          </w:tcPr>
          <w:p w:rsidR="00E32935" w:rsidRDefault="00E32935" w:rsidP="00671978">
            <w:pPr>
              <w:pStyle w:val="TableParagraph"/>
            </w:pPr>
          </w:p>
        </w:tc>
        <w:tc>
          <w:tcPr>
            <w:tcW w:w="284" w:type="dxa"/>
            <w:shd w:val="clear" w:color="auto" w:fill="auto"/>
          </w:tcPr>
          <w:p w:rsidR="00E32935" w:rsidRDefault="00E32935" w:rsidP="00671978">
            <w:pPr>
              <w:pStyle w:val="TableParagraph"/>
            </w:pPr>
          </w:p>
        </w:tc>
        <w:tc>
          <w:tcPr>
            <w:tcW w:w="283" w:type="dxa"/>
            <w:shd w:val="clear" w:color="auto" w:fill="auto"/>
          </w:tcPr>
          <w:p w:rsidR="00E32935" w:rsidRDefault="00E32935" w:rsidP="00671978">
            <w:pPr>
              <w:pStyle w:val="TableParagraph"/>
            </w:pPr>
          </w:p>
        </w:tc>
        <w:tc>
          <w:tcPr>
            <w:tcW w:w="284" w:type="dxa"/>
            <w:shd w:val="clear" w:color="auto" w:fill="auto"/>
          </w:tcPr>
          <w:p w:rsidR="00E32935" w:rsidRDefault="00E32935" w:rsidP="00671978">
            <w:pPr>
              <w:pStyle w:val="TableParagraph"/>
            </w:pPr>
          </w:p>
        </w:tc>
      </w:tr>
      <w:tr w:rsidR="00E32935" w:rsidTr="001B1136">
        <w:trPr>
          <w:trHeight w:val="551"/>
        </w:trPr>
        <w:tc>
          <w:tcPr>
            <w:tcW w:w="472" w:type="dxa"/>
          </w:tcPr>
          <w:p w:rsidR="00E32935" w:rsidRPr="00ED0F4F" w:rsidRDefault="00E32935" w:rsidP="00671978">
            <w:pPr>
              <w:pStyle w:val="TableParagraph"/>
              <w:ind w:left="2"/>
              <w:jc w:val="center"/>
              <w:rPr>
                <w:sz w:val="24"/>
                <w:lang w:val="id-ID"/>
              </w:rPr>
            </w:pPr>
            <w:r>
              <w:rPr>
                <w:spacing w:val="-10"/>
                <w:sz w:val="24"/>
                <w:lang w:val="id-ID"/>
              </w:rPr>
              <w:t>5</w:t>
            </w:r>
          </w:p>
        </w:tc>
        <w:tc>
          <w:tcPr>
            <w:tcW w:w="1418" w:type="dxa"/>
            <w:gridSpan w:val="2"/>
            <w:shd w:val="clear" w:color="auto" w:fill="FFFFFF" w:themeFill="background1"/>
          </w:tcPr>
          <w:p w:rsidR="00E32935" w:rsidRDefault="00E32935" w:rsidP="00671978">
            <w:pPr>
              <w:pStyle w:val="TableParagraph"/>
              <w:spacing w:before="17"/>
              <w:ind w:left="115"/>
            </w:pPr>
            <w:r>
              <w:rPr>
                <w:spacing w:val="-2"/>
              </w:rPr>
              <w:t xml:space="preserve">Seminar </w:t>
            </w:r>
            <w:r w:rsidR="001B1136">
              <w:rPr>
                <w:spacing w:val="-2"/>
              </w:rPr>
              <w:t>Proposal</w:t>
            </w:r>
          </w:p>
        </w:tc>
        <w:tc>
          <w:tcPr>
            <w:tcW w:w="213" w:type="dxa"/>
          </w:tcPr>
          <w:p w:rsidR="00E32935" w:rsidRDefault="00E32935" w:rsidP="00671978">
            <w:pPr>
              <w:pStyle w:val="TableParagraph"/>
            </w:pPr>
          </w:p>
        </w:tc>
        <w:tc>
          <w:tcPr>
            <w:tcW w:w="294" w:type="dxa"/>
            <w:gridSpan w:val="2"/>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Borders>
              <w:top w:val="single" w:sz="4" w:space="0" w:color="auto"/>
            </w:tcBorders>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gridSpan w:val="2"/>
            <w:tcBorders>
              <w:bottom w:val="single" w:sz="4" w:space="0" w:color="auto"/>
            </w:tcBorders>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gridSpan w:val="2"/>
            <w:shd w:val="clear" w:color="auto" w:fill="FFFFFF" w:themeFill="background1"/>
          </w:tcPr>
          <w:p w:rsidR="00E32935" w:rsidRDefault="00E32935" w:rsidP="00671978">
            <w:pPr>
              <w:pStyle w:val="TableParagraph"/>
            </w:pPr>
          </w:p>
        </w:tc>
        <w:tc>
          <w:tcPr>
            <w:tcW w:w="284" w:type="dxa"/>
            <w:shd w:val="clear" w:color="auto" w:fill="000000" w:themeFill="text1"/>
          </w:tcPr>
          <w:p w:rsidR="00E32935" w:rsidRDefault="00E32935" w:rsidP="00671978">
            <w:pPr>
              <w:pStyle w:val="TableParagraph"/>
            </w:pPr>
          </w:p>
        </w:tc>
        <w:tc>
          <w:tcPr>
            <w:tcW w:w="283" w:type="dxa"/>
            <w:shd w:val="clear" w:color="auto" w:fill="000000" w:themeFill="text1"/>
          </w:tcPr>
          <w:p w:rsidR="00E32935" w:rsidRDefault="00E32935" w:rsidP="00671978">
            <w:pPr>
              <w:pStyle w:val="TableParagraph"/>
            </w:pPr>
          </w:p>
        </w:tc>
        <w:tc>
          <w:tcPr>
            <w:tcW w:w="284" w:type="dxa"/>
            <w:shd w:val="clear" w:color="auto" w:fill="000000" w:themeFill="text1"/>
          </w:tcPr>
          <w:p w:rsidR="00E32935" w:rsidRDefault="00E32935" w:rsidP="00671978">
            <w:pPr>
              <w:pStyle w:val="TableParagraph"/>
            </w:pPr>
          </w:p>
        </w:tc>
        <w:tc>
          <w:tcPr>
            <w:tcW w:w="283" w:type="dxa"/>
            <w:shd w:val="clear" w:color="auto" w:fill="FFFFFF" w:themeFill="background1"/>
          </w:tcPr>
          <w:p w:rsidR="00E32935" w:rsidRDefault="00E32935" w:rsidP="00671978">
            <w:pPr>
              <w:pStyle w:val="TableParagraph"/>
            </w:pPr>
          </w:p>
        </w:tc>
        <w:tc>
          <w:tcPr>
            <w:tcW w:w="284" w:type="dxa"/>
            <w:shd w:val="clear" w:color="auto" w:fill="FFFFFF" w:themeFill="background1"/>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c>
          <w:tcPr>
            <w:tcW w:w="283" w:type="dxa"/>
          </w:tcPr>
          <w:p w:rsidR="00E32935" w:rsidRDefault="00E32935" w:rsidP="00671978">
            <w:pPr>
              <w:pStyle w:val="TableParagraph"/>
            </w:pPr>
          </w:p>
        </w:tc>
        <w:tc>
          <w:tcPr>
            <w:tcW w:w="284" w:type="dxa"/>
          </w:tcPr>
          <w:p w:rsidR="00E32935" w:rsidRDefault="00E32935" w:rsidP="00671978">
            <w:pPr>
              <w:pStyle w:val="TableParagraph"/>
            </w:pPr>
          </w:p>
        </w:tc>
      </w:tr>
      <w:tr w:rsidR="001B1136" w:rsidTr="004369A8">
        <w:trPr>
          <w:trHeight w:val="665"/>
        </w:trPr>
        <w:tc>
          <w:tcPr>
            <w:tcW w:w="482" w:type="dxa"/>
            <w:gridSpan w:val="2"/>
            <w:tcBorders>
              <w:top w:val="single" w:sz="4" w:space="0" w:color="000000"/>
              <w:left w:val="single" w:sz="4" w:space="0" w:color="000000"/>
              <w:bottom w:val="single" w:sz="4" w:space="0" w:color="000000"/>
              <w:right w:val="single" w:sz="4" w:space="0" w:color="000000"/>
            </w:tcBorders>
          </w:tcPr>
          <w:p w:rsidR="001B1136" w:rsidRPr="0003553E" w:rsidRDefault="001B1136" w:rsidP="00C314D3">
            <w:pPr>
              <w:pStyle w:val="TableParagraph"/>
              <w:ind w:left="2"/>
              <w:jc w:val="center"/>
              <w:rPr>
                <w:spacing w:val="-10"/>
                <w:sz w:val="24"/>
                <w:lang w:val="id-ID"/>
              </w:rPr>
            </w:pPr>
            <w:r w:rsidRPr="0003553E">
              <w:rPr>
                <w:spacing w:val="-10"/>
                <w:sz w:val="24"/>
                <w:lang w:val="id-ID"/>
              </w:rPr>
              <w:t>6</w:t>
            </w: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B1136" w:rsidRPr="0003553E" w:rsidRDefault="001B1136" w:rsidP="00C314D3">
            <w:pPr>
              <w:pStyle w:val="TableParagraph"/>
              <w:rPr>
                <w:spacing w:val="-2"/>
              </w:rPr>
            </w:pPr>
            <w:r>
              <w:rPr>
                <w:spacing w:val="-2"/>
              </w:rPr>
              <w:t xml:space="preserve"> Revisi      Proposal</w:t>
            </w:r>
          </w:p>
        </w:tc>
        <w:tc>
          <w:tcPr>
            <w:tcW w:w="223" w:type="dxa"/>
            <w:gridSpan w:val="2"/>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1B1136" w:rsidRDefault="001B1136" w:rsidP="00C314D3">
            <w:pPr>
              <w:pStyle w:val="TableParagraph"/>
            </w:pPr>
          </w:p>
        </w:tc>
        <w:tc>
          <w:tcPr>
            <w:tcW w:w="313" w:type="dxa"/>
            <w:gridSpan w:val="2"/>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rsidR="001B1136" w:rsidRDefault="001B1136" w:rsidP="00C314D3">
            <w:pPr>
              <w:pStyle w:val="TableParagraph"/>
            </w:pPr>
          </w:p>
        </w:tc>
        <w:tc>
          <w:tcPr>
            <w:tcW w:w="283" w:type="dxa"/>
            <w:shd w:val="clear" w:color="auto" w:fill="000000" w:themeFill="text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000000" w:themeFill="text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000000" w:themeFill="text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FFFFFF" w:themeFill="background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FFFFFF" w:themeFill="background1"/>
          </w:tcPr>
          <w:p w:rsidR="001B1136" w:rsidRDefault="001B1136" w:rsidP="00C314D3">
            <w:pPr>
              <w:pStyle w:val="TableParagraph"/>
            </w:pPr>
          </w:p>
        </w:tc>
      </w:tr>
      <w:tr w:rsidR="001B1136" w:rsidRPr="004B091E" w:rsidTr="004369A8">
        <w:trPr>
          <w:trHeight w:val="77"/>
        </w:trPr>
        <w:tc>
          <w:tcPr>
            <w:tcW w:w="482" w:type="dxa"/>
            <w:gridSpan w:val="2"/>
            <w:tcBorders>
              <w:top w:val="single" w:sz="4" w:space="0" w:color="000000"/>
              <w:left w:val="single" w:sz="4" w:space="0" w:color="000000"/>
              <w:bottom w:val="single" w:sz="4" w:space="0" w:color="000000"/>
              <w:right w:val="single" w:sz="4" w:space="0" w:color="000000"/>
            </w:tcBorders>
          </w:tcPr>
          <w:p w:rsidR="001B1136" w:rsidRPr="0003553E" w:rsidRDefault="001B1136" w:rsidP="00C314D3">
            <w:pPr>
              <w:pStyle w:val="TableParagraph"/>
              <w:ind w:left="2"/>
              <w:jc w:val="center"/>
              <w:rPr>
                <w:spacing w:val="-10"/>
                <w:sz w:val="24"/>
                <w:lang w:val="id-ID"/>
              </w:rPr>
            </w:pPr>
            <w:r w:rsidRPr="0003553E">
              <w:rPr>
                <w:spacing w:val="-10"/>
                <w:sz w:val="24"/>
                <w:lang w:val="id-ID"/>
              </w:rPr>
              <w:t>7</w:t>
            </w: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B1136" w:rsidRPr="004B091E" w:rsidRDefault="001B1136" w:rsidP="00C314D3">
            <w:pPr>
              <w:pStyle w:val="TableParagraph"/>
              <w:ind w:left="115"/>
              <w:rPr>
                <w:spacing w:val="-2"/>
              </w:rPr>
            </w:pPr>
            <w:r w:rsidRPr="004B091E">
              <w:rPr>
                <w:spacing w:val="-2"/>
              </w:rPr>
              <w:t>Riset</w:t>
            </w:r>
          </w:p>
        </w:tc>
        <w:tc>
          <w:tcPr>
            <w:tcW w:w="223" w:type="dxa"/>
            <w:gridSpan w:val="2"/>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1B1136" w:rsidRPr="004B091E" w:rsidRDefault="001B1136" w:rsidP="00C314D3">
            <w:pPr>
              <w:pStyle w:val="TableParagraph"/>
            </w:pPr>
          </w:p>
        </w:tc>
        <w:tc>
          <w:tcPr>
            <w:tcW w:w="313" w:type="dxa"/>
            <w:gridSpan w:val="2"/>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rsidR="001B1136" w:rsidRPr="004B091E" w:rsidRDefault="001B1136" w:rsidP="00C314D3">
            <w:pPr>
              <w:pStyle w:val="TableParagraph"/>
            </w:pPr>
          </w:p>
        </w:tc>
        <w:tc>
          <w:tcPr>
            <w:tcW w:w="283" w:type="dxa"/>
            <w:shd w:val="clear" w:color="auto" w:fill="000000" w:themeFill="text1"/>
          </w:tcPr>
          <w:p w:rsidR="001B1136" w:rsidRPr="004B091E" w:rsidRDefault="001B1136" w:rsidP="00C314D3">
            <w:pPr>
              <w:pStyle w:val="TableParagraph"/>
            </w:pPr>
          </w:p>
        </w:tc>
        <w:tc>
          <w:tcPr>
            <w:tcW w:w="284" w:type="dxa"/>
            <w:shd w:val="clear" w:color="auto" w:fill="000000" w:themeFill="text1"/>
          </w:tcPr>
          <w:p w:rsidR="001B1136" w:rsidRPr="004B091E" w:rsidRDefault="001B1136" w:rsidP="00C314D3">
            <w:pPr>
              <w:pStyle w:val="TableParagraph"/>
            </w:pPr>
          </w:p>
        </w:tc>
        <w:tc>
          <w:tcPr>
            <w:tcW w:w="283" w:type="dxa"/>
            <w:shd w:val="clear" w:color="auto" w:fill="000000" w:themeFill="text1"/>
          </w:tcPr>
          <w:p w:rsidR="001B1136" w:rsidRPr="004B091E" w:rsidRDefault="001B1136" w:rsidP="00C314D3">
            <w:pPr>
              <w:pStyle w:val="TableParagraph"/>
            </w:pPr>
          </w:p>
        </w:tc>
        <w:tc>
          <w:tcPr>
            <w:tcW w:w="284" w:type="dxa"/>
            <w:shd w:val="clear" w:color="auto" w:fill="000000" w:themeFill="text1"/>
          </w:tcPr>
          <w:p w:rsidR="001B1136" w:rsidRPr="004B091E" w:rsidRDefault="001B1136" w:rsidP="00C314D3">
            <w:pPr>
              <w:pStyle w:val="TableParagraph"/>
            </w:pPr>
          </w:p>
        </w:tc>
        <w:tc>
          <w:tcPr>
            <w:tcW w:w="283" w:type="dxa"/>
            <w:shd w:val="clear" w:color="auto" w:fill="000000" w:themeFill="text1"/>
          </w:tcPr>
          <w:p w:rsidR="001B1136" w:rsidRPr="004B091E" w:rsidRDefault="001B1136" w:rsidP="00C314D3">
            <w:pPr>
              <w:pStyle w:val="TableParagraph"/>
            </w:pPr>
          </w:p>
        </w:tc>
        <w:tc>
          <w:tcPr>
            <w:tcW w:w="284" w:type="dxa"/>
            <w:shd w:val="clear" w:color="auto" w:fill="000000" w:themeFill="text1"/>
          </w:tcPr>
          <w:p w:rsidR="001B1136" w:rsidRPr="004B091E" w:rsidRDefault="001B1136" w:rsidP="00C314D3">
            <w:pPr>
              <w:pStyle w:val="TableParagraph"/>
            </w:pPr>
          </w:p>
        </w:tc>
        <w:tc>
          <w:tcPr>
            <w:tcW w:w="283" w:type="dxa"/>
            <w:shd w:val="clear" w:color="auto" w:fill="FFFFFF" w:themeFill="background1"/>
          </w:tcPr>
          <w:p w:rsidR="001B1136" w:rsidRPr="004B091E" w:rsidRDefault="001B1136" w:rsidP="00C314D3">
            <w:pPr>
              <w:pStyle w:val="TableParagraph"/>
            </w:pPr>
          </w:p>
        </w:tc>
        <w:tc>
          <w:tcPr>
            <w:tcW w:w="284" w:type="dxa"/>
            <w:shd w:val="clear" w:color="auto" w:fill="FFFFFF" w:themeFill="background1"/>
          </w:tcPr>
          <w:p w:rsidR="001B1136" w:rsidRPr="004B091E" w:rsidRDefault="001B1136" w:rsidP="00C314D3">
            <w:pPr>
              <w:pStyle w:val="TableParagraph"/>
            </w:pPr>
          </w:p>
        </w:tc>
        <w:tc>
          <w:tcPr>
            <w:tcW w:w="283" w:type="dxa"/>
            <w:shd w:val="clear" w:color="auto" w:fill="FFFFFF" w:themeFill="background1"/>
          </w:tcPr>
          <w:p w:rsidR="001B1136" w:rsidRPr="004B091E" w:rsidRDefault="001B1136" w:rsidP="00C314D3">
            <w:pPr>
              <w:pStyle w:val="TableParagraph"/>
            </w:pPr>
          </w:p>
        </w:tc>
        <w:tc>
          <w:tcPr>
            <w:tcW w:w="284" w:type="dxa"/>
            <w:shd w:val="clear" w:color="auto" w:fill="FFFFFF" w:themeFill="background1"/>
          </w:tcPr>
          <w:p w:rsidR="001B1136" w:rsidRPr="004B091E" w:rsidRDefault="001B1136" w:rsidP="00C314D3">
            <w:pPr>
              <w:pStyle w:val="TableParagraph"/>
            </w:pPr>
          </w:p>
        </w:tc>
      </w:tr>
      <w:tr w:rsidR="001B1136" w:rsidTr="004369A8">
        <w:trPr>
          <w:trHeight w:val="77"/>
        </w:trPr>
        <w:tc>
          <w:tcPr>
            <w:tcW w:w="482" w:type="dxa"/>
            <w:gridSpan w:val="2"/>
            <w:tcBorders>
              <w:top w:val="single" w:sz="4" w:space="0" w:color="000000"/>
              <w:left w:val="single" w:sz="4" w:space="0" w:color="000000"/>
              <w:bottom w:val="single" w:sz="4" w:space="0" w:color="000000"/>
              <w:right w:val="single" w:sz="4" w:space="0" w:color="000000"/>
            </w:tcBorders>
          </w:tcPr>
          <w:p w:rsidR="001B1136" w:rsidRPr="0003553E" w:rsidRDefault="001B1136" w:rsidP="00C314D3">
            <w:pPr>
              <w:pStyle w:val="TableParagraph"/>
              <w:ind w:left="2"/>
              <w:jc w:val="center"/>
              <w:rPr>
                <w:spacing w:val="-10"/>
                <w:sz w:val="24"/>
                <w:lang w:val="id-ID"/>
              </w:rPr>
            </w:pPr>
            <w:r w:rsidRPr="0003553E">
              <w:rPr>
                <w:spacing w:val="-10"/>
                <w:sz w:val="24"/>
                <w:lang w:val="id-ID"/>
              </w:rPr>
              <w:t>8</w:t>
            </w: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B1136" w:rsidRPr="004B091E" w:rsidRDefault="001B1136" w:rsidP="00C314D3">
            <w:pPr>
              <w:pStyle w:val="TableParagraph"/>
              <w:ind w:left="115"/>
              <w:rPr>
                <w:spacing w:val="-2"/>
              </w:rPr>
            </w:pPr>
            <w:r>
              <w:rPr>
                <w:spacing w:val="-2"/>
              </w:rPr>
              <w:t>Pengolahan</w:t>
            </w:r>
          </w:p>
          <w:p w:rsidR="001B1136" w:rsidRPr="004B091E" w:rsidRDefault="001B1136" w:rsidP="00C314D3">
            <w:pPr>
              <w:pStyle w:val="TableParagraph"/>
              <w:ind w:left="115"/>
              <w:rPr>
                <w:spacing w:val="-2"/>
              </w:rPr>
            </w:pPr>
            <w:r w:rsidRPr="004B091E">
              <w:rPr>
                <w:spacing w:val="-2"/>
              </w:rPr>
              <w:t>Data</w:t>
            </w:r>
          </w:p>
        </w:tc>
        <w:tc>
          <w:tcPr>
            <w:tcW w:w="223" w:type="dxa"/>
            <w:gridSpan w:val="2"/>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1B1136" w:rsidRDefault="001B1136" w:rsidP="00C314D3">
            <w:pPr>
              <w:pStyle w:val="TableParagraph"/>
            </w:pPr>
          </w:p>
        </w:tc>
        <w:tc>
          <w:tcPr>
            <w:tcW w:w="313" w:type="dxa"/>
            <w:gridSpan w:val="2"/>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FFFFFF" w:themeFill="background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000000" w:themeFill="text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FFFFFF" w:themeFill="background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FFFFFF" w:themeFill="background1"/>
          </w:tcPr>
          <w:p w:rsidR="001B1136" w:rsidRDefault="001B1136" w:rsidP="00C314D3">
            <w:pPr>
              <w:pStyle w:val="TableParagraph"/>
            </w:pPr>
          </w:p>
        </w:tc>
      </w:tr>
      <w:tr w:rsidR="001B1136" w:rsidTr="004369A8">
        <w:trPr>
          <w:trHeight w:val="566"/>
        </w:trPr>
        <w:tc>
          <w:tcPr>
            <w:tcW w:w="482" w:type="dxa"/>
            <w:gridSpan w:val="2"/>
            <w:tcBorders>
              <w:top w:val="single" w:sz="4" w:space="0" w:color="000000"/>
              <w:left w:val="single" w:sz="4" w:space="0" w:color="000000"/>
              <w:bottom w:val="single" w:sz="4" w:space="0" w:color="000000"/>
              <w:right w:val="single" w:sz="4" w:space="0" w:color="000000"/>
            </w:tcBorders>
          </w:tcPr>
          <w:p w:rsidR="001B1136" w:rsidRPr="0003553E" w:rsidRDefault="001B1136" w:rsidP="00C314D3">
            <w:pPr>
              <w:pStyle w:val="TableParagraph"/>
              <w:ind w:left="2"/>
              <w:jc w:val="center"/>
              <w:rPr>
                <w:spacing w:val="-10"/>
                <w:sz w:val="24"/>
                <w:lang w:val="id-ID"/>
              </w:rPr>
            </w:pPr>
            <w:r w:rsidRPr="0003553E">
              <w:rPr>
                <w:spacing w:val="-10"/>
                <w:sz w:val="24"/>
                <w:lang w:val="id-ID"/>
              </w:rPr>
              <w:t>9</w:t>
            </w: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B1136" w:rsidRPr="004B091E" w:rsidRDefault="001B1136" w:rsidP="00C314D3">
            <w:pPr>
              <w:pStyle w:val="TableParagraph"/>
              <w:ind w:left="115"/>
              <w:rPr>
                <w:spacing w:val="-2"/>
              </w:rPr>
            </w:pPr>
            <w:r>
              <w:rPr>
                <w:spacing w:val="-2"/>
              </w:rPr>
              <w:t>Penyusuna</w:t>
            </w:r>
            <w:r w:rsidRPr="004B091E">
              <w:rPr>
                <w:spacing w:val="-2"/>
              </w:rPr>
              <w:t xml:space="preserve">n </w:t>
            </w:r>
            <w:r>
              <w:rPr>
                <w:spacing w:val="-2"/>
              </w:rPr>
              <w:t>Skripsi</w:t>
            </w:r>
          </w:p>
        </w:tc>
        <w:tc>
          <w:tcPr>
            <w:tcW w:w="223" w:type="dxa"/>
            <w:gridSpan w:val="2"/>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1B1136" w:rsidRDefault="001B1136" w:rsidP="00C314D3">
            <w:pPr>
              <w:pStyle w:val="TableParagraph"/>
            </w:pPr>
          </w:p>
        </w:tc>
        <w:tc>
          <w:tcPr>
            <w:tcW w:w="313" w:type="dxa"/>
            <w:gridSpan w:val="2"/>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FFFFFF" w:themeFill="background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000000" w:themeFill="text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FFFFFF" w:themeFill="background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FFFFFF" w:themeFill="background1"/>
          </w:tcPr>
          <w:p w:rsidR="001B1136" w:rsidRDefault="001B1136" w:rsidP="00C314D3">
            <w:pPr>
              <w:pStyle w:val="TableParagraph"/>
            </w:pPr>
          </w:p>
        </w:tc>
      </w:tr>
      <w:tr w:rsidR="001B1136" w:rsidTr="004369A8">
        <w:trPr>
          <w:trHeight w:val="269"/>
        </w:trPr>
        <w:tc>
          <w:tcPr>
            <w:tcW w:w="482" w:type="dxa"/>
            <w:gridSpan w:val="2"/>
            <w:tcBorders>
              <w:top w:val="single" w:sz="4" w:space="0" w:color="000000"/>
              <w:left w:val="single" w:sz="4" w:space="0" w:color="000000"/>
              <w:bottom w:val="single" w:sz="4" w:space="0" w:color="000000"/>
              <w:right w:val="single" w:sz="4" w:space="0" w:color="000000"/>
            </w:tcBorders>
          </w:tcPr>
          <w:p w:rsidR="001B1136" w:rsidRPr="0003553E" w:rsidRDefault="001B1136" w:rsidP="00C314D3">
            <w:pPr>
              <w:pStyle w:val="TableParagraph"/>
              <w:ind w:left="2"/>
              <w:jc w:val="center"/>
              <w:rPr>
                <w:spacing w:val="-10"/>
                <w:sz w:val="24"/>
                <w:lang w:val="id-ID"/>
              </w:rPr>
            </w:pPr>
            <w:r w:rsidRPr="0003553E">
              <w:rPr>
                <w:spacing w:val="-10"/>
                <w:sz w:val="24"/>
                <w:lang w:val="id-ID"/>
              </w:rPr>
              <w:t>10</w:t>
            </w: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B1136" w:rsidRPr="004B091E" w:rsidRDefault="001B1136" w:rsidP="00C314D3">
            <w:pPr>
              <w:pStyle w:val="TableParagraph"/>
              <w:ind w:left="115"/>
              <w:rPr>
                <w:spacing w:val="-2"/>
              </w:rPr>
            </w:pPr>
            <w:r>
              <w:rPr>
                <w:spacing w:val="-2"/>
              </w:rPr>
              <w:t>Bimbingan</w:t>
            </w:r>
          </w:p>
          <w:p w:rsidR="001B1136" w:rsidRPr="004B091E" w:rsidRDefault="001B1136" w:rsidP="00C314D3">
            <w:pPr>
              <w:pStyle w:val="TableParagraph"/>
              <w:ind w:left="115"/>
              <w:rPr>
                <w:spacing w:val="-2"/>
              </w:rPr>
            </w:pPr>
            <w:r>
              <w:rPr>
                <w:spacing w:val="-2"/>
              </w:rPr>
              <w:t>Skripsi</w:t>
            </w:r>
          </w:p>
        </w:tc>
        <w:tc>
          <w:tcPr>
            <w:tcW w:w="223" w:type="dxa"/>
            <w:gridSpan w:val="2"/>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1B1136" w:rsidRDefault="001B1136" w:rsidP="00C314D3">
            <w:pPr>
              <w:pStyle w:val="TableParagraph"/>
            </w:pPr>
          </w:p>
        </w:tc>
        <w:tc>
          <w:tcPr>
            <w:tcW w:w="313" w:type="dxa"/>
            <w:gridSpan w:val="2"/>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1B1136" w:rsidRDefault="001B1136" w:rsidP="00C314D3">
            <w:pPr>
              <w:pStyle w:val="TableParagraph"/>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1B1136" w:rsidRDefault="001B1136" w:rsidP="00C314D3">
            <w:pPr>
              <w:pStyle w:val="TableParagraph"/>
            </w:pPr>
          </w:p>
        </w:tc>
        <w:tc>
          <w:tcPr>
            <w:tcW w:w="283" w:type="dxa"/>
            <w:shd w:val="clear" w:color="auto" w:fill="000000" w:themeFill="text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000000" w:themeFill="text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000000" w:themeFill="text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000000" w:themeFill="text1"/>
          </w:tcPr>
          <w:p w:rsidR="001B1136" w:rsidRDefault="001B1136" w:rsidP="00C314D3">
            <w:pPr>
              <w:pStyle w:val="TableParagraph"/>
            </w:pPr>
          </w:p>
        </w:tc>
        <w:tc>
          <w:tcPr>
            <w:tcW w:w="284" w:type="dxa"/>
            <w:shd w:val="clear" w:color="auto" w:fill="000000" w:themeFill="text1"/>
          </w:tcPr>
          <w:p w:rsidR="001B1136" w:rsidRDefault="001B1136" w:rsidP="00C314D3">
            <w:pPr>
              <w:pStyle w:val="TableParagraph"/>
            </w:pPr>
          </w:p>
        </w:tc>
        <w:tc>
          <w:tcPr>
            <w:tcW w:w="283" w:type="dxa"/>
            <w:shd w:val="clear" w:color="auto" w:fill="FFFFFF" w:themeFill="background1"/>
          </w:tcPr>
          <w:p w:rsidR="001B1136" w:rsidRDefault="001B1136" w:rsidP="00C314D3">
            <w:pPr>
              <w:pStyle w:val="TableParagraph"/>
            </w:pPr>
          </w:p>
        </w:tc>
        <w:tc>
          <w:tcPr>
            <w:tcW w:w="284" w:type="dxa"/>
            <w:shd w:val="clear" w:color="auto" w:fill="FFFFFF" w:themeFill="background1"/>
          </w:tcPr>
          <w:p w:rsidR="001B1136" w:rsidRDefault="001B1136" w:rsidP="00C314D3">
            <w:pPr>
              <w:pStyle w:val="TableParagraph"/>
            </w:pPr>
          </w:p>
        </w:tc>
      </w:tr>
      <w:tr w:rsidR="001B1136" w:rsidRPr="004B091E" w:rsidTr="004369A8">
        <w:trPr>
          <w:trHeight w:val="77"/>
        </w:trPr>
        <w:tc>
          <w:tcPr>
            <w:tcW w:w="482" w:type="dxa"/>
            <w:gridSpan w:val="2"/>
            <w:tcBorders>
              <w:top w:val="single" w:sz="4" w:space="0" w:color="000000"/>
              <w:left w:val="single" w:sz="4" w:space="0" w:color="000000"/>
              <w:bottom w:val="single" w:sz="4" w:space="0" w:color="000000"/>
              <w:right w:val="single" w:sz="4" w:space="0" w:color="000000"/>
            </w:tcBorders>
          </w:tcPr>
          <w:p w:rsidR="001B1136" w:rsidRPr="0003553E" w:rsidRDefault="001B1136" w:rsidP="00C314D3">
            <w:pPr>
              <w:pStyle w:val="TableParagraph"/>
              <w:ind w:left="2"/>
              <w:jc w:val="center"/>
              <w:rPr>
                <w:spacing w:val="-10"/>
                <w:sz w:val="24"/>
                <w:lang w:val="id-ID"/>
              </w:rPr>
            </w:pPr>
            <w:r w:rsidRPr="0003553E">
              <w:rPr>
                <w:spacing w:val="-10"/>
                <w:sz w:val="24"/>
                <w:lang w:val="id-ID"/>
              </w:rPr>
              <w:t>11</w:t>
            </w: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B1136" w:rsidRPr="004B091E" w:rsidRDefault="001B1136" w:rsidP="00C314D3">
            <w:pPr>
              <w:pStyle w:val="TableParagraph"/>
              <w:ind w:left="115"/>
              <w:rPr>
                <w:spacing w:val="-2"/>
              </w:rPr>
            </w:pPr>
            <w:r>
              <w:rPr>
                <w:spacing w:val="-2"/>
              </w:rPr>
              <w:t>Sidang</w:t>
            </w:r>
          </w:p>
        </w:tc>
        <w:tc>
          <w:tcPr>
            <w:tcW w:w="223" w:type="dxa"/>
            <w:gridSpan w:val="2"/>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1B1136" w:rsidRPr="004B091E" w:rsidRDefault="001B1136" w:rsidP="00C314D3">
            <w:pPr>
              <w:pStyle w:val="TableParagraph"/>
            </w:pPr>
          </w:p>
        </w:tc>
        <w:tc>
          <w:tcPr>
            <w:tcW w:w="313" w:type="dxa"/>
            <w:gridSpan w:val="2"/>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1B1136" w:rsidRPr="004B091E" w:rsidRDefault="001B1136" w:rsidP="00C314D3">
            <w:pPr>
              <w:pStyle w:val="TableParagraph"/>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1B1136" w:rsidRPr="004B091E" w:rsidRDefault="001B1136" w:rsidP="00C314D3">
            <w:pPr>
              <w:pStyle w:val="TableParagraph"/>
            </w:pPr>
          </w:p>
        </w:tc>
        <w:tc>
          <w:tcPr>
            <w:tcW w:w="283" w:type="dxa"/>
            <w:shd w:val="clear" w:color="auto" w:fill="FFFFFF" w:themeFill="background1"/>
          </w:tcPr>
          <w:p w:rsidR="001B1136" w:rsidRPr="004B091E" w:rsidRDefault="001B1136" w:rsidP="00C314D3">
            <w:pPr>
              <w:pStyle w:val="TableParagraph"/>
            </w:pPr>
          </w:p>
        </w:tc>
        <w:tc>
          <w:tcPr>
            <w:tcW w:w="284" w:type="dxa"/>
            <w:shd w:val="clear" w:color="auto" w:fill="FFFFFF" w:themeFill="background1"/>
          </w:tcPr>
          <w:p w:rsidR="001B1136" w:rsidRPr="004B091E" w:rsidRDefault="001B1136" w:rsidP="00C314D3">
            <w:pPr>
              <w:pStyle w:val="TableParagraph"/>
            </w:pPr>
          </w:p>
        </w:tc>
        <w:tc>
          <w:tcPr>
            <w:tcW w:w="283" w:type="dxa"/>
            <w:shd w:val="clear" w:color="auto" w:fill="FFFFFF" w:themeFill="background1"/>
          </w:tcPr>
          <w:p w:rsidR="001B1136" w:rsidRPr="004B091E" w:rsidRDefault="001B1136" w:rsidP="00C314D3">
            <w:pPr>
              <w:pStyle w:val="TableParagraph"/>
            </w:pPr>
          </w:p>
        </w:tc>
        <w:tc>
          <w:tcPr>
            <w:tcW w:w="284" w:type="dxa"/>
            <w:shd w:val="clear" w:color="auto" w:fill="000000" w:themeFill="text1"/>
          </w:tcPr>
          <w:p w:rsidR="001B1136" w:rsidRPr="004B091E" w:rsidRDefault="001B1136" w:rsidP="00C314D3">
            <w:pPr>
              <w:pStyle w:val="TableParagraph"/>
            </w:pPr>
          </w:p>
        </w:tc>
        <w:tc>
          <w:tcPr>
            <w:tcW w:w="283" w:type="dxa"/>
            <w:shd w:val="clear" w:color="auto" w:fill="000000" w:themeFill="text1"/>
          </w:tcPr>
          <w:p w:rsidR="001B1136" w:rsidRPr="004B091E" w:rsidRDefault="001B1136" w:rsidP="00C314D3">
            <w:pPr>
              <w:pStyle w:val="TableParagraph"/>
            </w:pPr>
          </w:p>
        </w:tc>
        <w:tc>
          <w:tcPr>
            <w:tcW w:w="284" w:type="dxa"/>
            <w:shd w:val="clear" w:color="auto" w:fill="000000" w:themeFill="text1"/>
          </w:tcPr>
          <w:p w:rsidR="001B1136" w:rsidRPr="004B091E" w:rsidRDefault="001B1136" w:rsidP="00C314D3">
            <w:pPr>
              <w:pStyle w:val="TableParagraph"/>
            </w:pPr>
          </w:p>
        </w:tc>
        <w:tc>
          <w:tcPr>
            <w:tcW w:w="283" w:type="dxa"/>
            <w:shd w:val="clear" w:color="auto" w:fill="000000" w:themeFill="text1"/>
          </w:tcPr>
          <w:p w:rsidR="001B1136" w:rsidRPr="004B091E" w:rsidRDefault="001B1136" w:rsidP="00C314D3">
            <w:pPr>
              <w:pStyle w:val="TableParagraph"/>
            </w:pPr>
          </w:p>
        </w:tc>
        <w:tc>
          <w:tcPr>
            <w:tcW w:w="284" w:type="dxa"/>
            <w:shd w:val="clear" w:color="auto" w:fill="000000" w:themeFill="text1"/>
          </w:tcPr>
          <w:p w:rsidR="001B1136" w:rsidRPr="004B091E" w:rsidRDefault="001B1136" w:rsidP="00C314D3">
            <w:pPr>
              <w:pStyle w:val="TableParagraph"/>
            </w:pPr>
          </w:p>
        </w:tc>
        <w:tc>
          <w:tcPr>
            <w:tcW w:w="283" w:type="dxa"/>
            <w:shd w:val="clear" w:color="auto" w:fill="FFFFFF" w:themeFill="background1"/>
          </w:tcPr>
          <w:p w:rsidR="001B1136" w:rsidRPr="004B091E" w:rsidRDefault="001B1136" w:rsidP="00C314D3">
            <w:pPr>
              <w:pStyle w:val="TableParagraph"/>
            </w:pPr>
          </w:p>
        </w:tc>
        <w:tc>
          <w:tcPr>
            <w:tcW w:w="284" w:type="dxa"/>
            <w:shd w:val="clear" w:color="auto" w:fill="FFFFFF" w:themeFill="background1"/>
          </w:tcPr>
          <w:p w:rsidR="001B1136" w:rsidRPr="004B091E" w:rsidRDefault="001B1136" w:rsidP="00C314D3">
            <w:pPr>
              <w:pStyle w:val="TableParagraph"/>
            </w:pPr>
          </w:p>
        </w:tc>
      </w:tr>
    </w:tbl>
    <w:p w:rsidR="00E32935" w:rsidRPr="002C5C8E" w:rsidRDefault="00E32935" w:rsidP="002C5C8E">
      <w:pPr>
        <w:pStyle w:val="NoSpacing"/>
        <w:tabs>
          <w:tab w:val="left" w:pos="6793"/>
        </w:tabs>
        <w:ind w:firstLine="0"/>
        <w:rPr>
          <w:noProof/>
        </w:rPr>
      </w:pPr>
      <w:r w:rsidRPr="00307116">
        <w:rPr>
          <w:noProof/>
          <w:lang w:val="id-ID"/>
        </w:rPr>
        <w:t>Sumber : Tahun 2024-2025</w:t>
      </w:r>
    </w:p>
    <w:p w:rsidR="002114E9" w:rsidRPr="00307116" w:rsidRDefault="002114E9" w:rsidP="00E32935">
      <w:pPr>
        <w:pStyle w:val="NoSpacing"/>
        <w:ind w:firstLine="0"/>
        <w:rPr>
          <w:noProof/>
          <w:lang w:val="id-ID"/>
        </w:rPr>
      </w:pPr>
    </w:p>
    <w:p w:rsidR="00E32935" w:rsidRPr="00C12B28" w:rsidRDefault="00E32935" w:rsidP="00E32935">
      <w:pPr>
        <w:pStyle w:val="Heading2"/>
        <w:numPr>
          <w:ilvl w:val="0"/>
          <w:numId w:val="0"/>
        </w:numPr>
      </w:pPr>
      <w:bookmarkStart w:id="4" w:name="_Toc162604192"/>
      <w:r>
        <w:t xml:space="preserve">3.3.    </w:t>
      </w:r>
      <w:r w:rsidRPr="00B52633">
        <w:t>PopulasiDanSampe</w:t>
      </w:r>
      <w:bookmarkEnd w:id="4"/>
      <w:r>
        <w:rPr>
          <w:lang w:val="id-ID"/>
        </w:rPr>
        <w:t>l</w:t>
      </w:r>
    </w:p>
    <w:p w:rsidR="00E32935" w:rsidRDefault="00E32935" w:rsidP="00E32935">
      <w:pPr>
        <w:pStyle w:val="Heading3"/>
        <w:ind w:left="1080" w:hanging="1080"/>
      </w:pPr>
      <w:bookmarkStart w:id="5" w:name="_Toc162604193"/>
      <w:r>
        <w:t xml:space="preserve">3.3.1. </w:t>
      </w:r>
      <w:r w:rsidRPr="00B52633">
        <w:t>Populasi</w:t>
      </w:r>
      <w:bookmarkEnd w:id="5"/>
    </w:p>
    <w:p w:rsidR="004D6F07" w:rsidRPr="00986179" w:rsidRDefault="005F7A88" w:rsidP="005F7A88">
      <w:pPr>
        <w:spacing w:line="480" w:lineRule="auto"/>
        <w:jc w:val="both"/>
        <w:rPr>
          <w:rFonts w:ascii="Times New Roman" w:hAnsi="Times New Roman" w:cs="Times New Roman"/>
          <w:sz w:val="24"/>
          <w:lang w:val="en-US"/>
        </w:rPr>
      </w:pPr>
      <w:r w:rsidRPr="005F7A88">
        <w:rPr>
          <w:rFonts w:ascii="Times New Roman" w:hAnsi="Times New Roman" w:cs="Times New Roman"/>
          <w:sz w:val="24"/>
        </w:rPr>
        <w:t xml:space="preserve">Menurut Sugiyono (2021), populasi merupakan keseluruhan objek atau subjek yang memiliki karakteristik tertentu dan menjadi sasaran generalisasi penelitian. Dalam penelitian ini, populasi terdiri dari 740 orang pengguna smartphone iPhone yang berdomisili di Dusun V, Desa Patumbak </w:t>
      </w:r>
      <w:r>
        <w:rPr>
          <w:rFonts w:ascii="Times New Roman" w:hAnsi="Times New Roman" w:cs="Times New Roman"/>
          <w:sz w:val="24"/>
        </w:rPr>
        <w:t>Kampung, Kabupaten Deli Serdang</w:t>
      </w:r>
      <w:r w:rsidR="00986179" w:rsidRPr="00986179">
        <w:rPr>
          <w:rFonts w:ascii="Times New Roman" w:hAnsi="Times New Roman" w:cs="Times New Roman"/>
          <w:sz w:val="24"/>
        </w:rPr>
        <w:t>.</w:t>
      </w:r>
    </w:p>
    <w:p w:rsidR="004D409B" w:rsidRDefault="004D409B" w:rsidP="004D409B">
      <w:pPr>
        <w:pStyle w:val="NoSpacing"/>
        <w:spacing w:line="240" w:lineRule="auto"/>
        <w:ind w:left="2880" w:firstLine="0"/>
        <w:rPr>
          <w:b/>
          <w:bCs/>
        </w:rPr>
      </w:pPr>
      <w:r w:rsidRPr="004D409B">
        <w:rPr>
          <w:b/>
          <w:bCs/>
        </w:rPr>
        <w:t>Tabel 3.</w:t>
      </w:r>
      <w:r w:rsidR="0077388E">
        <w:rPr>
          <w:b/>
          <w:bCs/>
        </w:rPr>
        <w:t>2</w:t>
      </w:r>
    </w:p>
    <w:p w:rsidR="004D409B" w:rsidRPr="004D409B" w:rsidRDefault="004D409B" w:rsidP="004D409B">
      <w:pPr>
        <w:pStyle w:val="NoSpacing"/>
        <w:spacing w:line="240" w:lineRule="auto"/>
        <w:ind w:left="1440" w:firstLine="0"/>
      </w:pPr>
      <w:r>
        <w:t xml:space="preserve">      Identifikasi Responden berdasarkan usia </w:t>
      </w:r>
    </w:p>
    <w:tbl>
      <w:tblPr>
        <w:tblStyle w:val="TableGrid"/>
        <w:tblW w:w="0" w:type="auto"/>
        <w:tblLook w:val="04A0"/>
      </w:tblPr>
      <w:tblGrid>
        <w:gridCol w:w="4076"/>
        <w:gridCol w:w="4077"/>
      </w:tblGrid>
      <w:tr w:rsidR="004D409B" w:rsidTr="004D409B">
        <w:tc>
          <w:tcPr>
            <w:tcW w:w="4076" w:type="dxa"/>
          </w:tcPr>
          <w:p w:rsidR="004D409B" w:rsidRDefault="004D409B" w:rsidP="004D409B">
            <w:pPr>
              <w:pStyle w:val="NoSpacing"/>
              <w:spacing w:line="240" w:lineRule="auto"/>
              <w:ind w:firstLine="0"/>
              <w:jc w:val="center"/>
            </w:pPr>
            <w:r>
              <w:t xml:space="preserve">Berdasarkan Umur </w:t>
            </w:r>
          </w:p>
        </w:tc>
        <w:tc>
          <w:tcPr>
            <w:tcW w:w="4077" w:type="dxa"/>
          </w:tcPr>
          <w:p w:rsidR="004D409B" w:rsidRDefault="004D409B" w:rsidP="004D409B">
            <w:pPr>
              <w:pStyle w:val="NoSpacing"/>
              <w:spacing w:line="240" w:lineRule="auto"/>
              <w:ind w:firstLine="0"/>
              <w:jc w:val="center"/>
            </w:pPr>
            <w:r>
              <w:t>Jumlah</w:t>
            </w:r>
          </w:p>
        </w:tc>
      </w:tr>
      <w:tr w:rsidR="004D409B" w:rsidTr="004D409B">
        <w:tc>
          <w:tcPr>
            <w:tcW w:w="4076" w:type="dxa"/>
          </w:tcPr>
          <w:p w:rsidR="004D409B" w:rsidRDefault="004D409B" w:rsidP="004D409B">
            <w:pPr>
              <w:pStyle w:val="NoSpacing"/>
              <w:spacing w:line="240" w:lineRule="auto"/>
              <w:ind w:firstLine="0"/>
              <w:jc w:val="center"/>
            </w:pPr>
            <w:r>
              <w:t>15-</w:t>
            </w:r>
            <w:r w:rsidR="0077388E">
              <w:t>45</w:t>
            </w:r>
          </w:p>
        </w:tc>
        <w:tc>
          <w:tcPr>
            <w:tcW w:w="4077" w:type="dxa"/>
          </w:tcPr>
          <w:p w:rsidR="004D409B" w:rsidRDefault="0077388E" w:rsidP="0077388E">
            <w:pPr>
              <w:pStyle w:val="NoSpacing"/>
              <w:spacing w:line="240" w:lineRule="auto"/>
              <w:ind w:firstLine="0"/>
              <w:jc w:val="center"/>
            </w:pPr>
            <w:r>
              <w:t>740</w:t>
            </w:r>
          </w:p>
        </w:tc>
      </w:tr>
      <w:tr w:rsidR="004D409B" w:rsidTr="004D409B">
        <w:trPr>
          <w:trHeight w:val="345"/>
        </w:trPr>
        <w:tc>
          <w:tcPr>
            <w:tcW w:w="4076" w:type="dxa"/>
          </w:tcPr>
          <w:p w:rsidR="004D409B" w:rsidRDefault="004D409B" w:rsidP="004D409B">
            <w:pPr>
              <w:pStyle w:val="NoSpacing"/>
              <w:spacing w:line="240" w:lineRule="auto"/>
              <w:ind w:firstLine="0"/>
              <w:jc w:val="center"/>
            </w:pPr>
            <w:r>
              <w:t xml:space="preserve">Total </w:t>
            </w:r>
          </w:p>
        </w:tc>
        <w:tc>
          <w:tcPr>
            <w:tcW w:w="4077" w:type="dxa"/>
          </w:tcPr>
          <w:p w:rsidR="004D409B" w:rsidRDefault="0077388E" w:rsidP="0077388E">
            <w:pPr>
              <w:pStyle w:val="NoSpacing"/>
              <w:spacing w:line="240" w:lineRule="auto"/>
              <w:ind w:firstLine="0"/>
              <w:jc w:val="center"/>
            </w:pPr>
            <w:r>
              <w:t>740</w:t>
            </w:r>
          </w:p>
        </w:tc>
      </w:tr>
    </w:tbl>
    <w:p w:rsidR="004D409B" w:rsidRDefault="0077388E" w:rsidP="00E32935">
      <w:pPr>
        <w:pStyle w:val="NoSpacing"/>
        <w:ind w:firstLine="567"/>
      </w:pPr>
      <w:r>
        <w:t>Sumber: jumlah usia masyarakat desa patumbak kampung dusun V</w:t>
      </w:r>
    </w:p>
    <w:p w:rsidR="0077388E" w:rsidRPr="005866A7" w:rsidRDefault="00D81A4F" w:rsidP="00E32935">
      <w:pPr>
        <w:pStyle w:val="NoSpacing"/>
        <w:ind w:firstLine="567"/>
      </w:pPr>
      <w:r>
        <w:t>Jadi</w:t>
      </w:r>
      <w:r w:rsidR="0077388E">
        <w:t xml:space="preserve"> dari table 3.2</w:t>
      </w:r>
      <w:r>
        <w:t xml:space="preserve"> diatas,</w:t>
      </w:r>
      <w:r w:rsidR="0077388E">
        <w:t xml:space="preserve"> jumlah keseluruhan masyarakat 2.710 di desa patumbak kampung dusun V</w:t>
      </w:r>
      <w:r>
        <w:t xml:space="preserve">, </w:t>
      </w:r>
      <w:r w:rsidR="0077388E">
        <w:t xml:space="preserve">dalam penelitian ini menggunakan populasi usia masyarakat dengan usia 15-45 tahun dengan jumlah 740 masyarakat. </w:t>
      </w:r>
    </w:p>
    <w:p w:rsidR="00E32935" w:rsidRDefault="00E32935" w:rsidP="00E32935">
      <w:pPr>
        <w:pStyle w:val="Heading3"/>
        <w:tabs>
          <w:tab w:val="left" w:pos="567"/>
        </w:tabs>
        <w:ind w:left="1080" w:hanging="1080"/>
        <w:rPr>
          <w:noProof/>
          <w:lang w:val="id-ID"/>
        </w:rPr>
      </w:pPr>
      <w:bookmarkStart w:id="6" w:name="_Toc162604194"/>
      <w:r w:rsidRPr="008E133E">
        <w:rPr>
          <w:noProof/>
          <w:lang w:val="id-ID"/>
        </w:rPr>
        <w:lastRenderedPageBreak/>
        <w:t>3.3.2.  Sampel</w:t>
      </w:r>
      <w:bookmarkEnd w:id="6"/>
    </w:p>
    <w:p w:rsidR="00986179" w:rsidRPr="005F7A88" w:rsidRDefault="005F7A88" w:rsidP="005F7A88">
      <w:pPr>
        <w:spacing w:line="480" w:lineRule="auto"/>
        <w:ind w:firstLine="709"/>
        <w:rPr>
          <w:rFonts w:ascii="Times New Roman" w:hAnsi="Times New Roman" w:cs="Times New Roman"/>
          <w:sz w:val="24"/>
          <w:lang w:val="en-US"/>
        </w:rPr>
      </w:pPr>
      <w:r w:rsidRPr="005F7A88">
        <w:rPr>
          <w:rFonts w:ascii="Times New Roman" w:hAnsi="Times New Roman" w:cs="Times New Roman"/>
          <w:sz w:val="24"/>
          <w:lang w:val="en-US"/>
        </w:rPr>
        <w:t>Dalam penelitian ini, karena populasi tergolong besar, teknik pengambilan sampel dilakukan dengan menggunakan rumus Slovin untuk menentukan jumlah responden yang repres</w:t>
      </w:r>
      <w:r>
        <w:rPr>
          <w:rFonts w:ascii="Times New Roman" w:hAnsi="Times New Roman" w:cs="Times New Roman"/>
          <w:sz w:val="24"/>
          <w:lang w:val="en-US"/>
        </w:rPr>
        <w:t>entatif</w:t>
      </w:r>
      <w:r w:rsidR="00986179" w:rsidRPr="00986179">
        <w:rPr>
          <w:rFonts w:ascii="Times New Roman" w:hAnsi="Times New Roman" w:cs="Times New Roman"/>
          <w:sz w:val="24"/>
        </w:rPr>
        <w:t>. Adapun rumus Slovin yang digunakan mengacu pada pendapat Riyanto dan Hermawan (2020),</w:t>
      </w:r>
    </w:p>
    <w:p w:rsidR="00E32935" w:rsidRDefault="00E32935" w:rsidP="00E32935">
      <w:pPr>
        <w:spacing w:line="480" w:lineRule="auto"/>
        <w:ind w:firstLine="709"/>
        <w:jc w:val="center"/>
        <w:rPr>
          <w:rFonts w:ascii="Times New Roman" w:hAnsi="Times New Roman"/>
          <w:sz w:val="24"/>
          <w:szCs w:val="24"/>
        </w:rPr>
      </w:pPr>
      <m:oMathPara>
        <m:oMath>
          <m:r>
            <w:rPr>
              <w:rFonts w:ascii="Cambria Math" w:hAnsi="Cambria Math"/>
              <w:sz w:val="24"/>
              <w:szCs w:val="24"/>
            </w:rPr>
            <m:t>n</m:t>
          </m:r>
          <m:r>
            <m:rPr>
              <m:sty m:val="p"/>
            </m:rPr>
            <w:rPr>
              <w:rFonts w:ascii="Cambria Math" w:hAnsi="Cambria Math"/>
              <w:sz w:val="24"/>
              <w:szCs w:val="24"/>
            </w:rPr>
            <w:softHyphen/>
          </m:r>
          <m:r>
            <w:rPr>
              <w:rFonts w:ascii="Cambria Math" w:hAnsi="Cambria Math"/>
              <w:sz w:val="24"/>
              <w:szCs w:val="24"/>
            </w:rPr>
            <m:t>=</m:t>
          </m:r>
          <m:f>
            <m:fPr>
              <m:ctrlPr>
                <w:rPr>
                  <w:rFonts w:ascii="Cambria Math" w:hAnsi="Cambria Math"/>
                  <w:i/>
                  <w:sz w:val="24"/>
                  <w:szCs w:val="24"/>
                </w:rPr>
              </m:ctrlPr>
            </m:fPr>
            <m:num>
              <m:r>
                <w:rPr>
                  <w:rFonts w:ascii="Cambria Math" w:hAnsi="Cambria Math"/>
                  <w:szCs w:val="24"/>
                </w:rPr>
                <m:t>N</m:t>
              </m:r>
            </m:num>
            <m:den>
              <m:r>
                <w:rPr>
                  <w:rFonts w:ascii="Cambria Math" w:hAnsi="Cambria Math"/>
                  <w:szCs w:val="24"/>
                </w:rPr>
                <m:t>1+N(e)²</m:t>
              </m:r>
            </m:den>
          </m:f>
        </m:oMath>
      </m:oMathPara>
    </w:p>
    <w:p w:rsidR="00B30BAB" w:rsidRDefault="00B30BAB" w:rsidP="00E32935">
      <w:pPr>
        <w:rPr>
          <w:rFonts w:ascii="Times New Roman" w:hAnsi="Times New Roman"/>
          <w:sz w:val="24"/>
          <w:szCs w:val="24"/>
        </w:rPr>
      </w:pPr>
    </w:p>
    <w:p w:rsidR="00E32935" w:rsidRPr="00B30BAB" w:rsidRDefault="00E32935" w:rsidP="00E32935">
      <w:pPr>
        <w:rPr>
          <w:rFonts w:ascii="Times New Roman" w:hAnsi="Times New Roman"/>
          <w:sz w:val="24"/>
          <w:szCs w:val="24"/>
          <w:lang w:val="en-US"/>
        </w:rPr>
      </w:pPr>
      <w:r w:rsidRPr="00892551">
        <w:rPr>
          <w:rFonts w:ascii="Times New Roman" w:hAnsi="Times New Roman"/>
          <w:sz w:val="24"/>
          <w:szCs w:val="24"/>
        </w:rPr>
        <w:t xml:space="preserve">Dimana </w:t>
      </w:r>
      <w:r w:rsidR="00B30BAB">
        <w:rPr>
          <w:rFonts w:ascii="Times New Roman" w:hAnsi="Times New Roman"/>
          <w:sz w:val="24"/>
          <w:szCs w:val="24"/>
          <w:lang w:val="en-US"/>
        </w:rPr>
        <w:t>:</w:t>
      </w:r>
    </w:p>
    <w:p w:rsidR="002F2569" w:rsidRPr="00892551" w:rsidRDefault="002F2569" w:rsidP="002F2569">
      <w:pPr>
        <w:spacing w:line="360" w:lineRule="auto"/>
        <w:rPr>
          <w:rFonts w:ascii="Times New Roman" w:hAnsi="Times New Roman"/>
          <w:sz w:val="24"/>
          <w:szCs w:val="24"/>
        </w:rPr>
      </w:pPr>
      <w:r w:rsidRPr="00892551">
        <w:rPr>
          <w:rFonts w:ascii="Times New Roman" w:hAnsi="Times New Roman"/>
          <w:sz w:val="24"/>
          <w:szCs w:val="24"/>
        </w:rPr>
        <w:t>n</w:t>
      </w:r>
      <w:r w:rsidRPr="00892551">
        <w:rPr>
          <w:rFonts w:ascii="Times New Roman" w:hAnsi="Times New Roman"/>
          <w:sz w:val="24"/>
          <w:szCs w:val="24"/>
        </w:rPr>
        <w:tab/>
        <w:t xml:space="preserve">= Jumlah </w:t>
      </w:r>
      <w:r>
        <w:rPr>
          <w:rFonts w:ascii="Times New Roman" w:hAnsi="Times New Roman"/>
          <w:sz w:val="24"/>
          <w:szCs w:val="24"/>
        </w:rPr>
        <w:t xml:space="preserve">sampel minimal yang di perlukan </w:t>
      </w:r>
    </w:p>
    <w:p w:rsidR="002F2569" w:rsidRPr="00892551" w:rsidRDefault="002F2569" w:rsidP="002F2569">
      <w:pPr>
        <w:spacing w:line="360" w:lineRule="auto"/>
        <w:rPr>
          <w:rFonts w:ascii="Times New Roman" w:hAnsi="Times New Roman"/>
          <w:sz w:val="24"/>
          <w:szCs w:val="24"/>
        </w:rPr>
      </w:pPr>
      <w:r w:rsidRPr="00892551">
        <w:rPr>
          <w:rFonts w:ascii="Times New Roman" w:hAnsi="Times New Roman"/>
          <w:sz w:val="24"/>
          <w:szCs w:val="24"/>
        </w:rPr>
        <w:t>N</w:t>
      </w:r>
      <w:r w:rsidRPr="00892551">
        <w:rPr>
          <w:rFonts w:ascii="Times New Roman" w:hAnsi="Times New Roman"/>
          <w:sz w:val="24"/>
          <w:szCs w:val="24"/>
        </w:rPr>
        <w:tab/>
        <w:t>= Jumlah Populasi</w:t>
      </w:r>
    </w:p>
    <w:p w:rsidR="002F2569" w:rsidRDefault="002F2569" w:rsidP="002F2569">
      <w:pPr>
        <w:spacing w:line="276" w:lineRule="auto"/>
        <w:rPr>
          <w:rFonts w:ascii="Times New Roman" w:hAnsi="Times New Roman"/>
          <w:sz w:val="24"/>
          <w:szCs w:val="24"/>
          <w:shd w:val="clear" w:color="auto" w:fill="FFFFFF"/>
        </w:rPr>
      </w:pPr>
      <w:r w:rsidRPr="00892551">
        <w:rPr>
          <w:rFonts w:ascii="Times New Roman" w:hAnsi="Times New Roman"/>
          <w:sz w:val="24"/>
          <w:szCs w:val="24"/>
        </w:rPr>
        <w:t>e</w:t>
      </w:r>
      <w:r w:rsidRPr="00892551">
        <w:rPr>
          <w:rFonts w:ascii="Times New Roman" w:hAnsi="Times New Roman"/>
          <w:sz w:val="24"/>
          <w:szCs w:val="24"/>
        </w:rPr>
        <w:tab/>
        <w:t xml:space="preserve">= </w:t>
      </w:r>
      <w:r>
        <w:rPr>
          <w:rFonts w:ascii="Times New Roman" w:hAnsi="Times New Roman"/>
          <w:sz w:val="24"/>
          <w:szCs w:val="24"/>
          <w:shd w:val="clear" w:color="auto" w:fill="FFFFFF"/>
        </w:rPr>
        <w:t>Margin eror yang di toleransi</w:t>
      </w:r>
    </w:p>
    <w:p w:rsidR="002F2569" w:rsidRDefault="002F2569" w:rsidP="002F2569">
      <w:pPr>
        <w:spacing w:line="276" w:lineRule="auto"/>
        <w:ind w:left="720"/>
        <w:rPr>
          <w:rFonts w:ascii="Times New Roman" w:hAnsi="Times New Roman"/>
          <w:sz w:val="24"/>
          <w:szCs w:val="24"/>
        </w:rPr>
      </w:pPr>
      <w:r>
        <w:rPr>
          <w:rFonts w:ascii="Times New Roman" w:hAnsi="Times New Roman"/>
          <w:sz w:val="24"/>
          <w:szCs w:val="24"/>
        </w:rPr>
        <w:t xml:space="preserve">    Dengan demikian di peroleh jumlah sampel sebesar </w:t>
      </w:r>
    </w:p>
    <w:p w:rsidR="00B30BAB" w:rsidRDefault="00B30BAB" w:rsidP="002F2569">
      <w:pPr>
        <w:spacing w:line="276" w:lineRule="auto"/>
        <w:ind w:left="720"/>
        <w:rPr>
          <w:rFonts w:ascii="Times New Roman" w:hAnsi="Times New Roman"/>
          <w:sz w:val="24"/>
          <w:szCs w:val="24"/>
        </w:rPr>
      </w:pPr>
    </w:p>
    <w:p w:rsidR="002F2569" w:rsidRDefault="002F2569" w:rsidP="00317484">
      <w:pPr>
        <w:spacing w:line="480" w:lineRule="auto"/>
        <w:rPr>
          <w:rFonts w:ascii="Times New Roman" w:hAnsi="Times New Roman"/>
          <w:sz w:val="24"/>
          <w:szCs w:val="24"/>
        </w:rPr>
      </w:pPr>
      <w:r>
        <w:rPr>
          <w:rFonts w:ascii="Times New Roman" w:hAnsi="Times New Roman"/>
          <w:sz w:val="24"/>
          <w:szCs w:val="24"/>
        </w:rPr>
        <w:t xml:space="preserve">n = </w:t>
      </w:r>
      <w:r>
        <w:rPr>
          <w:rFonts w:ascii="Times New Roman" w:hAnsi="Times New Roman"/>
          <w:sz w:val="24"/>
          <w:szCs w:val="24"/>
          <w:lang w:val="en-US"/>
        </w:rPr>
        <w:t>740</w:t>
      </w:r>
      <w:r>
        <w:rPr>
          <w:rFonts w:ascii="Times New Roman" w:hAnsi="Times New Roman"/>
          <w:sz w:val="24"/>
          <w:szCs w:val="24"/>
        </w:rPr>
        <w:t xml:space="preserve"> / 1+(</w:t>
      </w:r>
      <w:r>
        <w:rPr>
          <w:rFonts w:ascii="Times New Roman" w:hAnsi="Times New Roman"/>
          <w:sz w:val="24"/>
          <w:szCs w:val="24"/>
          <w:lang w:val="en-US"/>
        </w:rPr>
        <w:t>740</w:t>
      </w:r>
      <w:r>
        <w:rPr>
          <w:rFonts w:ascii="Times New Roman" w:hAnsi="Times New Roman"/>
          <w:sz w:val="24"/>
          <w:szCs w:val="24"/>
        </w:rPr>
        <w:t xml:space="preserve"> x 10%</w:t>
      </w:r>
      <w:r>
        <w:rPr>
          <w:rFonts w:ascii="Times New Roman" w:hAnsi="Times New Roman"/>
          <w:sz w:val="24"/>
          <w:szCs w:val="24"/>
          <w:vertAlign w:val="superscript"/>
        </w:rPr>
        <w:t>2</w:t>
      </w:r>
      <w:r>
        <w:rPr>
          <w:rFonts w:ascii="Times New Roman" w:hAnsi="Times New Roman"/>
          <w:sz w:val="24"/>
          <w:szCs w:val="24"/>
        </w:rPr>
        <w:t>)</w:t>
      </w:r>
    </w:p>
    <w:p w:rsidR="002F2569" w:rsidRDefault="002F2569" w:rsidP="00317484">
      <w:pPr>
        <w:spacing w:line="480" w:lineRule="auto"/>
        <w:rPr>
          <w:rFonts w:ascii="Times New Roman" w:hAnsi="Times New Roman"/>
          <w:sz w:val="24"/>
          <w:szCs w:val="24"/>
        </w:rPr>
      </w:pPr>
      <w:r>
        <w:rPr>
          <w:rFonts w:ascii="Times New Roman" w:hAnsi="Times New Roman"/>
          <w:sz w:val="24"/>
          <w:szCs w:val="24"/>
        </w:rPr>
        <w:t xml:space="preserve">n = </w:t>
      </w:r>
      <w:r>
        <w:rPr>
          <w:rFonts w:ascii="Times New Roman" w:hAnsi="Times New Roman"/>
          <w:sz w:val="24"/>
          <w:szCs w:val="24"/>
          <w:lang w:val="en-US"/>
        </w:rPr>
        <w:t>740</w:t>
      </w:r>
      <w:r>
        <w:rPr>
          <w:rFonts w:ascii="Times New Roman" w:hAnsi="Times New Roman"/>
          <w:sz w:val="24"/>
          <w:szCs w:val="24"/>
        </w:rPr>
        <w:t xml:space="preserve"> / 1 + ( </w:t>
      </w:r>
      <w:r>
        <w:rPr>
          <w:rFonts w:ascii="Times New Roman" w:hAnsi="Times New Roman"/>
          <w:sz w:val="24"/>
          <w:szCs w:val="24"/>
          <w:lang w:val="en-US"/>
        </w:rPr>
        <w:t>740</w:t>
      </w:r>
      <w:r>
        <w:rPr>
          <w:rFonts w:ascii="Times New Roman" w:hAnsi="Times New Roman"/>
          <w:sz w:val="24"/>
          <w:szCs w:val="24"/>
        </w:rPr>
        <w:t xml:space="preserve"> x 0,01)</w:t>
      </w:r>
    </w:p>
    <w:p w:rsidR="002F2569" w:rsidRDefault="002F2569" w:rsidP="00317484">
      <w:pPr>
        <w:spacing w:line="480" w:lineRule="auto"/>
        <w:rPr>
          <w:rFonts w:ascii="Times New Roman" w:hAnsi="Times New Roman"/>
          <w:sz w:val="24"/>
          <w:szCs w:val="24"/>
        </w:rPr>
      </w:pPr>
      <w:r>
        <w:rPr>
          <w:rFonts w:ascii="Times New Roman" w:hAnsi="Times New Roman"/>
          <w:sz w:val="24"/>
          <w:szCs w:val="24"/>
        </w:rPr>
        <w:t xml:space="preserve">n = </w:t>
      </w:r>
      <w:r>
        <w:rPr>
          <w:rFonts w:ascii="Times New Roman" w:hAnsi="Times New Roman"/>
          <w:sz w:val="24"/>
          <w:szCs w:val="24"/>
          <w:lang w:val="en-US"/>
        </w:rPr>
        <w:t>740</w:t>
      </w:r>
      <w:r>
        <w:rPr>
          <w:rFonts w:ascii="Times New Roman" w:hAnsi="Times New Roman"/>
          <w:sz w:val="24"/>
          <w:szCs w:val="24"/>
        </w:rPr>
        <w:t xml:space="preserve"> /  1 + (</w:t>
      </w:r>
      <w:r>
        <w:rPr>
          <w:rFonts w:ascii="Times New Roman" w:hAnsi="Times New Roman"/>
          <w:sz w:val="24"/>
          <w:szCs w:val="24"/>
          <w:lang w:val="en-US"/>
        </w:rPr>
        <w:t>7,4</w:t>
      </w:r>
      <w:r>
        <w:rPr>
          <w:rFonts w:ascii="Times New Roman" w:hAnsi="Times New Roman"/>
          <w:sz w:val="24"/>
          <w:szCs w:val="24"/>
        </w:rPr>
        <w:t>)</w:t>
      </w:r>
    </w:p>
    <w:p w:rsidR="00B30BAB" w:rsidRDefault="002F2569" w:rsidP="00317484">
      <w:pPr>
        <w:spacing w:line="480" w:lineRule="auto"/>
        <w:rPr>
          <w:rFonts w:ascii="Times New Roman" w:hAnsi="Times New Roman"/>
          <w:sz w:val="24"/>
          <w:szCs w:val="24"/>
          <w:lang w:val="en-US"/>
        </w:rPr>
      </w:pPr>
      <w:r>
        <w:rPr>
          <w:rFonts w:ascii="Times New Roman" w:hAnsi="Times New Roman"/>
          <w:sz w:val="24"/>
          <w:szCs w:val="24"/>
        </w:rPr>
        <w:t xml:space="preserve">n = </w:t>
      </w:r>
      <w:r>
        <w:rPr>
          <w:rFonts w:ascii="Times New Roman" w:hAnsi="Times New Roman"/>
          <w:sz w:val="24"/>
          <w:szCs w:val="24"/>
          <w:lang w:val="en-US"/>
        </w:rPr>
        <w:t>740</w:t>
      </w:r>
      <w:r>
        <w:rPr>
          <w:rFonts w:ascii="Times New Roman" w:hAnsi="Times New Roman"/>
          <w:sz w:val="24"/>
          <w:szCs w:val="24"/>
        </w:rPr>
        <w:t xml:space="preserve"> / </w:t>
      </w:r>
      <w:r>
        <w:rPr>
          <w:rFonts w:ascii="Times New Roman" w:hAnsi="Times New Roman"/>
          <w:sz w:val="24"/>
          <w:szCs w:val="24"/>
          <w:lang w:val="en-US"/>
        </w:rPr>
        <w:t>8,4</w:t>
      </w:r>
    </w:p>
    <w:p w:rsidR="00B30BAB" w:rsidRPr="002F2569" w:rsidRDefault="00B30BAB" w:rsidP="00317484">
      <w:pPr>
        <w:spacing w:line="480" w:lineRule="auto"/>
        <w:rPr>
          <w:rFonts w:ascii="Times New Roman" w:hAnsi="Times New Roman"/>
          <w:sz w:val="24"/>
          <w:szCs w:val="24"/>
          <w:lang w:val="en-US"/>
        </w:rPr>
      </w:pPr>
      <w:r>
        <w:rPr>
          <w:rFonts w:ascii="Times New Roman" w:hAnsi="Times New Roman"/>
          <w:sz w:val="24"/>
          <w:szCs w:val="24"/>
        </w:rPr>
        <w:t xml:space="preserve">n = </w:t>
      </w:r>
      <w:r>
        <w:rPr>
          <w:rFonts w:ascii="Times New Roman" w:hAnsi="Times New Roman"/>
          <w:sz w:val="24"/>
          <w:szCs w:val="24"/>
          <w:lang w:val="en-US"/>
        </w:rPr>
        <w:t>88</w:t>
      </w:r>
    </w:p>
    <w:p w:rsidR="002F2569" w:rsidRPr="002F2569" w:rsidRDefault="002F2569" w:rsidP="002F2569">
      <w:pPr>
        <w:spacing w:line="276" w:lineRule="auto"/>
        <w:rPr>
          <w:rFonts w:ascii="Times New Roman" w:hAnsi="Times New Roman"/>
          <w:sz w:val="24"/>
          <w:szCs w:val="24"/>
          <w:lang w:val="en-US"/>
        </w:rPr>
      </w:pPr>
    </w:p>
    <w:p w:rsidR="00E32935" w:rsidRDefault="005F7A88" w:rsidP="005F7A88">
      <w:pPr>
        <w:spacing w:line="480" w:lineRule="auto"/>
        <w:ind w:firstLine="709"/>
        <w:jc w:val="both"/>
        <w:rPr>
          <w:rFonts w:ascii="Times New Roman" w:hAnsi="Times New Roman"/>
          <w:sz w:val="24"/>
          <w:szCs w:val="24"/>
          <w:lang w:val="en-US"/>
        </w:rPr>
      </w:pPr>
      <w:r>
        <w:rPr>
          <w:rFonts w:ascii="Times New Roman" w:hAnsi="Times New Roman"/>
          <w:sz w:val="24"/>
          <w:szCs w:val="24"/>
          <w:lang w:val="en-US"/>
        </w:rPr>
        <w:t>J</w:t>
      </w:r>
      <w:r w:rsidR="00A10577">
        <w:rPr>
          <w:rFonts w:ascii="Times New Roman" w:hAnsi="Times New Roman"/>
          <w:sz w:val="24"/>
          <w:szCs w:val="24"/>
        </w:rPr>
        <w:t>umlah</w:t>
      </w:r>
      <w:r w:rsidR="00E32935">
        <w:rPr>
          <w:rFonts w:ascii="Times New Roman" w:hAnsi="Times New Roman"/>
          <w:sz w:val="24"/>
          <w:szCs w:val="24"/>
        </w:rPr>
        <w:t xml:space="preserve"> responden</w:t>
      </w:r>
      <w:r w:rsidR="00A10577">
        <w:rPr>
          <w:rFonts w:ascii="Times New Roman" w:hAnsi="Times New Roman"/>
          <w:sz w:val="24"/>
          <w:szCs w:val="24"/>
          <w:lang w:val="en-US"/>
        </w:rPr>
        <w:t xml:space="preserve"> sampel</w:t>
      </w:r>
      <w:r w:rsidR="00E32935">
        <w:rPr>
          <w:rFonts w:ascii="Times New Roman" w:hAnsi="Times New Roman"/>
          <w:sz w:val="24"/>
          <w:szCs w:val="24"/>
        </w:rPr>
        <w:t xml:space="preserve"> dalam penelitian ini adal</w:t>
      </w:r>
      <w:r w:rsidR="00A10577">
        <w:rPr>
          <w:rFonts w:ascii="Times New Roman" w:hAnsi="Times New Roman"/>
          <w:sz w:val="24"/>
          <w:szCs w:val="24"/>
        </w:rPr>
        <w:t xml:space="preserve">ah masyarakat </w:t>
      </w:r>
      <w:r w:rsidR="00A10577" w:rsidRPr="00A10577">
        <w:rPr>
          <w:rFonts w:ascii="Times New Roman" w:hAnsi="Times New Roman"/>
          <w:sz w:val="24"/>
          <w:szCs w:val="24"/>
        </w:rPr>
        <w:t xml:space="preserve">Desa </w:t>
      </w:r>
      <w:r w:rsidR="00A10577">
        <w:rPr>
          <w:rFonts w:ascii="Times New Roman" w:hAnsi="Times New Roman"/>
          <w:sz w:val="24"/>
          <w:szCs w:val="24"/>
        </w:rPr>
        <w:t>Patumbak Kampung  Deli Serdang</w:t>
      </w:r>
      <w:r w:rsidR="00A10577">
        <w:rPr>
          <w:rFonts w:ascii="Times New Roman" w:hAnsi="Times New Roman"/>
          <w:sz w:val="24"/>
          <w:szCs w:val="24"/>
          <w:lang w:val="en-US"/>
        </w:rPr>
        <w:t xml:space="preserve"> sekitar </w:t>
      </w:r>
      <w:r w:rsidR="002F2569">
        <w:rPr>
          <w:rFonts w:ascii="Times New Roman" w:hAnsi="Times New Roman"/>
          <w:sz w:val="24"/>
          <w:szCs w:val="24"/>
          <w:lang w:val="en-US"/>
        </w:rPr>
        <w:t>88</w:t>
      </w:r>
      <w:r w:rsidR="00A10577">
        <w:rPr>
          <w:rFonts w:ascii="Times New Roman" w:hAnsi="Times New Roman"/>
          <w:sz w:val="24"/>
          <w:szCs w:val="24"/>
          <w:lang w:val="en-US"/>
        </w:rPr>
        <w:t xml:space="preserve"> responden masyarakat.</w:t>
      </w:r>
    </w:p>
    <w:p w:rsidR="0002690E" w:rsidRPr="00A10577" w:rsidRDefault="005F7A88" w:rsidP="005F7A88">
      <w:pPr>
        <w:spacing w:line="480" w:lineRule="auto"/>
        <w:ind w:firstLine="709"/>
        <w:jc w:val="both"/>
        <w:rPr>
          <w:rFonts w:ascii="Times New Roman" w:hAnsi="Times New Roman"/>
          <w:sz w:val="24"/>
          <w:szCs w:val="24"/>
          <w:lang w:val="en-US"/>
        </w:rPr>
      </w:pPr>
      <w:r w:rsidRPr="005F7A88">
        <w:rPr>
          <w:rFonts w:ascii="Times New Roman" w:hAnsi="Times New Roman"/>
          <w:sz w:val="24"/>
          <w:szCs w:val="24"/>
          <w:lang w:val="en-US"/>
        </w:rPr>
        <w:lastRenderedPageBreak/>
        <w:t>Penelitian ini menggunakan metode non-probability sampling dengan pendekatan purposive sampling. Menurut Sugiyono (2021), teknik ini melibatkan pemilihan sampel secara selektif berdasarkan kriteria tertentu yang ditentukan oleh peneliti. Dalam hal ini, sampel terdiri dari individu yang berdomisili di Desa Patumbak Kampung, memiliki smartphone iPhone, dan pernah melakukan p</w:t>
      </w:r>
      <w:r>
        <w:rPr>
          <w:rFonts w:ascii="Times New Roman" w:hAnsi="Times New Roman"/>
          <w:sz w:val="24"/>
          <w:szCs w:val="24"/>
          <w:lang w:val="en-US"/>
        </w:rPr>
        <w:t>embelian iPhone</w:t>
      </w:r>
      <w:r w:rsidR="00B77300" w:rsidRPr="00B77300">
        <w:rPr>
          <w:rFonts w:ascii="Times New Roman" w:hAnsi="Times New Roman"/>
          <w:sz w:val="24"/>
          <w:szCs w:val="24"/>
          <w:lang w:val="en-US"/>
        </w:rPr>
        <w:t>.</w:t>
      </w:r>
    </w:p>
    <w:p w:rsidR="00E32935" w:rsidRPr="007A6653" w:rsidRDefault="00E32935" w:rsidP="00B27D39">
      <w:pPr>
        <w:pStyle w:val="Heading2"/>
        <w:numPr>
          <w:ilvl w:val="0"/>
          <w:numId w:val="0"/>
        </w:numPr>
      </w:pPr>
      <w:bookmarkStart w:id="7" w:name="_Toc162604195"/>
      <w:r>
        <w:t xml:space="preserve">3.4.    </w:t>
      </w:r>
      <w:r w:rsidRPr="007A6653">
        <w:t>OperasionalVariabel</w:t>
      </w:r>
      <w:bookmarkEnd w:id="7"/>
    </w:p>
    <w:p w:rsidR="00E32935" w:rsidRPr="005F7A88" w:rsidRDefault="005F7A88" w:rsidP="005F7A88">
      <w:pPr>
        <w:pStyle w:val="NoSpacing"/>
      </w:pPr>
      <w:r w:rsidRPr="005F7A88">
        <w:t>Operasional variabel merupakan elemen penelitian yang dijadikan fokus utama, baik dalam bentuk konsep abstrak maupun hal yang dapat diukur secara nyata, yang dijabarkan ke dalam indikator-indikator agar d</w:t>
      </w:r>
      <w:r>
        <w:t>apat diteliti secara sistematis</w:t>
      </w:r>
      <w:r w:rsidR="00986179" w:rsidRPr="00986179">
        <w:rPr>
          <w:lang w:val="en-ID"/>
        </w:rPr>
        <w:t>, di mana nilai-nilainya dapat mengalami perubahan. Menurut Sugiyono (2021), operasional variabel merupakan atribut, karakteristik, atau nilai dari seseorang, objek, atau aktivitas yang memiliki variasi tertentu, yang ditentukan oleh peneliti untuk dianalisis dan dijadikan</w:t>
      </w:r>
      <w:r w:rsidR="00986179">
        <w:rPr>
          <w:lang w:val="en-ID"/>
        </w:rPr>
        <w:t xml:space="preserve"> dasar dalam menarik kesimpulan</w:t>
      </w:r>
      <w:r w:rsidR="00E32935">
        <w:t>.</w:t>
      </w:r>
    </w:p>
    <w:p w:rsidR="00B77300" w:rsidRDefault="005F7A88" w:rsidP="005F7A88">
      <w:pPr>
        <w:pStyle w:val="NoSpacing"/>
        <w:rPr>
          <w:lang w:val="id-ID"/>
        </w:rPr>
      </w:pPr>
      <w:r w:rsidRPr="005F7A88">
        <w:t>Berdasarkan definisi operasional yang telah dijelaskan, peneliti menyusun mekanisme analisis variabel yang disajikan dalam tabel beriku</w:t>
      </w:r>
      <w:r>
        <w:t>t</w:t>
      </w:r>
      <w:r w:rsidR="00A10577">
        <w:t>.</w:t>
      </w:r>
      <w:bookmarkStart w:id="8" w:name="_Toc162222389"/>
    </w:p>
    <w:p w:rsidR="00317484" w:rsidRDefault="00317484" w:rsidP="005F7A88">
      <w:pPr>
        <w:pStyle w:val="NoSpacing"/>
        <w:rPr>
          <w:lang w:val="id-ID"/>
        </w:rPr>
      </w:pPr>
    </w:p>
    <w:p w:rsidR="00317484" w:rsidRDefault="00317484" w:rsidP="005F7A88">
      <w:pPr>
        <w:pStyle w:val="NoSpacing"/>
        <w:rPr>
          <w:lang w:val="id-ID"/>
        </w:rPr>
      </w:pPr>
    </w:p>
    <w:p w:rsidR="00317484" w:rsidRDefault="00317484" w:rsidP="005F7A88">
      <w:pPr>
        <w:pStyle w:val="NoSpacing"/>
        <w:rPr>
          <w:lang w:val="id-ID"/>
        </w:rPr>
      </w:pPr>
    </w:p>
    <w:p w:rsidR="00317484" w:rsidRDefault="00317484" w:rsidP="005F7A88">
      <w:pPr>
        <w:pStyle w:val="NoSpacing"/>
        <w:rPr>
          <w:lang w:val="id-ID"/>
        </w:rPr>
      </w:pPr>
    </w:p>
    <w:p w:rsidR="00317484" w:rsidRDefault="00317484" w:rsidP="005F7A88">
      <w:pPr>
        <w:pStyle w:val="NoSpacing"/>
        <w:rPr>
          <w:lang w:val="id-ID"/>
        </w:rPr>
      </w:pPr>
    </w:p>
    <w:p w:rsidR="00317484" w:rsidRPr="00317484" w:rsidRDefault="00317484" w:rsidP="005F7A88">
      <w:pPr>
        <w:pStyle w:val="NoSpacing"/>
        <w:rPr>
          <w:lang w:val="id-ID"/>
        </w:rPr>
      </w:pPr>
    </w:p>
    <w:p w:rsidR="00E32935" w:rsidRDefault="00E32935" w:rsidP="00E32935">
      <w:pPr>
        <w:pStyle w:val="Caption"/>
        <w:rPr>
          <w:b w:val="0"/>
          <w:bCs/>
          <w:szCs w:val="24"/>
        </w:rPr>
      </w:pPr>
      <w:r>
        <w:lastRenderedPageBreak/>
        <w:t>Tabel 3.</w:t>
      </w:r>
      <w:r w:rsidR="00724D21">
        <w:t>3</w:t>
      </w:r>
      <w:r>
        <w:br/>
      </w:r>
      <w:r w:rsidRPr="00721BA6">
        <w:t>IndikatorPenelitian</w:t>
      </w:r>
      <w:bookmarkEnd w:id="8"/>
    </w:p>
    <w:tbl>
      <w:tblPr>
        <w:tblStyle w:val="TableGrid"/>
        <w:tblW w:w="8095" w:type="dxa"/>
        <w:tblLayout w:type="fixed"/>
        <w:tblLook w:val="04A0"/>
      </w:tblPr>
      <w:tblGrid>
        <w:gridCol w:w="2335"/>
        <w:gridCol w:w="2520"/>
        <w:gridCol w:w="2340"/>
        <w:gridCol w:w="900"/>
      </w:tblGrid>
      <w:tr w:rsidR="00E32935" w:rsidTr="00671978">
        <w:tc>
          <w:tcPr>
            <w:tcW w:w="2335" w:type="dxa"/>
          </w:tcPr>
          <w:p w:rsidR="00E32935" w:rsidRPr="007C0ADA" w:rsidRDefault="00E32935" w:rsidP="00671978">
            <w:pPr>
              <w:pStyle w:val="ListParagraph"/>
              <w:spacing w:line="276" w:lineRule="auto"/>
              <w:ind w:left="0"/>
              <w:jc w:val="center"/>
              <w:rPr>
                <w:rFonts w:ascii="Times New Roman" w:hAnsi="Times New Roman"/>
                <w:b/>
                <w:sz w:val="24"/>
                <w:szCs w:val="24"/>
              </w:rPr>
            </w:pPr>
            <w:r w:rsidRPr="007C0ADA">
              <w:rPr>
                <w:rFonts w:ascii="Times New Roman" w:hAnsi="Times New Roman"/>
                <w:b/>
                <w:sz w:val="24"/>
                <w:szCs w:val="24"/>
              </w:rPr>
              <w:t>Variabel</w:t>
            </w:r>
          </w:p>
        </w:tc>
        <w:tc>
          <w:tcPr>
            <w:tcW w:w="2520" w:type="dxa"/>
          </w:tcPr>
          <w:p w:rsidR="00E32935" w:rsidRPr="007C0ADA" w:rsidRDefault="00E32935" w:rsidP="00671978">
            <w:pPr>
              <w:pStyle w:val="ListParagraph"/>
              <w:spacing w:line="276" w:lineRule="auto"/>
              <w:ind w:left="0"/>
              <w:jc w:val="center"/>
              <w:rPr>
                <w:rFonts w:ascii="Times New Roman" w:hAnsi="Times New Roman"/>
                <w:b/>
                <w:sz w:val="24"/>
                <w:szCs w:val="24"/>
              </w:rPr>
            </w:pPr>
            <w:r w:rsidRPr="007C0ADA">
              <w:rPr>
                <w:rFonts w:ascii="Times New Roman" w:hAnsi="Times New Roman"/>
                <w:b/>
                <w:sz w:val="24"/>
                <w:szCs w:val="24"/>
              </w:rPr>
              <w:t>DefinisiVariabel</w:t>
            </w:r>
          </w:p>
        </w:tc>
        <w:tc>
          <w:tcPr>
            <w:tcW w:w="2340" w:type="dxa"/>
          </w:tcPr>
          <w:p w:rsidR="00E32935" w:rsidRPr="007C0ADA" w:rsidRDefault="00E32935" w:rsidP="00671978">
            <w:pPr>
              <w:pStyle w:val="ListParagraph"/>
              <w:spacing w:line="276" w:lineRule="auto"/>
              <w:ind w:left="0"/>
              <w:jc w:val="center"/>
              <w:rPr>
                <w:rFonts w:ascii="Times New Roman" w:hAnsi="Times New Roman"/>
                <w:b/>
                <w:sz w:val="24"/>
                <w:szCs w:val="24"/>
              </w:rPr>
            </w:pPr>
            <w:r w:rsidRPr="007C0ADA">
              <w:rPr>
                <w:rFonts w:ascii="Times New Roman" w:hAnsi="Times New Roman"/>
                <w:b/>
                <w:sz w:val="24"/>
                <w:szCs w:val="24"/>
              </w:rPr>
              <w:t>Indikator</w:t>
            </w:r>
          </w:p>
        </w:tc>
        <w:tc>
          <w:tcPr>
            <w:tcW w:w="900" w:type="dxa"/>
          </w:tcPr>
          <w:p w:rsidR="00E32935" w:rsidRPr="007C0ADA" w:rsidRDefault="00E32935" w:rsidP="00671978">
            <w:pPr>
              <w:pStyle w:val="ListParagraph"/>
              <w:spacing w:line="276" w:lineRule="auto"/>
              <w:ind w:left="0"/>
              <w:jc w:val="center"/>
              <w:rPr>
                <w:rFonts w:ascii="Times New Roman" w:hAnsi="Times New Roman"/>
                <w:b/>
                <w:sz w:val="24"/>
                <w:szCs w:val="24"/>
              </w:rPr>
            </w:pPr>
            <w:r w:rsidRPr="007C0ADA">
              <w:rPr>
                <w:rFonts w:ascii="Times New Roman" w:hAnsi="Times New Roman"/>
                <w:b/>
                <w:sz w:val="24"/>
                <w:szCs w:val="24"/>
              </w:rPr>
              <w:t>Skala</w:t>
            </w:r>
          </w:p>
        </w:tc>
      </w:tr>
      <w:tr w:rsidR="00E32935" w:rsidTr="00671978">
        <w:trPr>
          <w:trHeight w:val="5093"/>
        </w:trPr>
        <w:tc>
          <w:tcPr>
            <w:tcW w:w="2335" w:type="dxa"/>
          </w:tcPr>
          <w:p w:rsidR="00E32935" w:rsidRPr="00640130" w:rsidRDefault="004029FC" w:rsidP="00671978">
            <w:pPr>
              <w:pStyle w:val="ListParagraph"/>
              <w:spacing w:line="276" w:lineRule="auto"/>
              <w:ind w:left="0"/>
              <w:jc w:val="both"/>
              <w:rPr>
                <w:rFonts w:ascii="Times New Roman" w:hAnsi="Times New Roman"/>
                <w:bCs/>
                <w:sz w:val="24"/>
                <w:szCs w:val="24"/>
              </w:rPr>
            </w:pPr>
            <w:r w:rsidRPr="00640130">
              <w:rPr>
                <w:rFonts w:ascii="Times New Roman" w:hAnsi="Times New Roman"/>
                <w:bCs/>
                <w:sz w:val="24"/>
                <w:szCs w:val="24"/>
              </w:rPr>
              <w:t>Citra Merek</w:t>
            </w:r>
            <w:r w:rsidR="00E32935" w:rsidRPr="00640130">
              <w:rPr>
                <w:rFonts w:ascii="Times New Roman" w:hAnsi="Times New Roman"/>
                <w:bCs/>
                <w:color w:val="000000"/>
                <w:sz w:val="24"/>
                <w:szCs w:val="24"/>
              </w:rPr>
              <w:t>(X</w:t>
            </w:r>
            <w:r w:rsidR="00640130">
              <w:rPr>
                <w:rFonts w:ascii="Times New Roman" w:hAnsi="Times New Roman"/>
                <w:bCs/>
                <w:color w:val="000000"/>
                <w:sz w:val="24"/>
                <w:szCs w:val="24"/>
              </w:rPr>
              <w:t>1</w:t>
            </w:r>
            <w:r w:rsidR="00E32935" w:rsidRPr="00640130">
              <w:rPr>
                <w:rFonts w:ascii="Times New Roman" w:hAnsi="Times New Roman"/>
                <w:bCs/>
                <w:color w:val="000000"/>
                <w:sz w:val="24"/>
                <w:szCs w:val="24"/>
              </w:rPr>
              <w:t>)</w:t>
            </w:r>
          </w:p>
        </w:tc>
        <w:tc>
          <w:tcPr>
            <w:tcW w:w="2520" w:type="dxa"/>
          </w:tcPr>
          <w:p w:rsidR="00E32935" w:rsidRPr="000337D2" w:rsidRDefault="005F7A88" w:rsidP="004029FC">
            <w:pPr>
              <w:pStyle w:val="ListParagraph"/>
              <w:spacing w:line="276" w:lineRule="auto"/>
              <w:ind w:left="0"/>
              <w:rPr>
                <w:rFonts w:ascii="Times New Roman" w:hAnsi="Times New Roman"/>
                <w:noProof/>
                <w:sz w:val="24"/>
                <w:szCs w:val="24"/>
                <w:lang w:val="id-ID"/>
              </w:rPr>
            </w:pPr>
            <w:r w:rsidRPr="005F7A88">
              <w:rPr>
                <w:rFonts w:ascii="Times New Roman" w:hAnsi="Times New Roman"/>
                <w:noProof/>
                <w:sz w:val="24"/>
                <w:szCs w:val="24"/>
                <w:lang w:val="id-ID"/>
              </w:rPr>
              <w:t>Citra merek adalah persepsi konsumen terhadap suatu merek yang terbentuk dari berbagai asosiasi dalam pikiran mereka, dan akan muncul saat merek tersebut diingat berdasarkan peng</w:t>
            </w:r>
            <w:r>
              <w:rPr>
                <w:rFonts w:ascii="Times New Roman" w:hAnsi="Times New Roman"/>
                <w:noProof/>
                <w:sz w:val="24"/>
                <w:szCs w:val="24"/>
                <w:lang w:val="id-ID"/>
              </w:rPr>
              <w:t>alaman dan penilaian sebelumnya</w:t>
            </w:r>
            <w:r w:rsidR="00E32935" w:rsidRPr="000337D2">
              <w:rPr>
                <w:rFonts w:ascii="Times New Roman" w:hAnsi="Times New Roman"/>
                <w:noProof/>
                <w:sz w:val="24"/>
                <w:szCs w:val="24"/>
                <w:lang w:val="id-ID"/>
              </w:rPr>
              <w:t xml:space="preserve">.  </w:t>
            </w:r>
          </w:p>
          <w:p w:rsidR="00E32935" w:rsidRPr="000337D2" w:rsidRDefault="00E32935" w:rsidP="00671978">
            <w:pPr>
              <w:pStyle w:val="ListParagraph"/>
              <w:spacing w:line="276" w:lineRule="auto"/>
              <w:ind w:left="0"/>
              <w:jc w:val="both"/>
              <w:rPr>
                <w:rFonts w:ascii="Times New Roman" w:hAnsi="Times New Roman"/>
                <w:noProof/>
                <w:sz w:val="24"/>
                <w:szCs w:val="24"/>
                <w:lang w:val="id-ID"/>
              </w:rPr>
            </w:pPr>
          </w:p>
          <w:p w:rsidR="00E32935" w:rsidRPr="004029FC" w:rsidRDefault="004029FC" w:rsidP="004029FC">
            <w:pPr>
              <w:pStyle w:val="ListParagraph"/>
              <w:spacing w:line="276" w:lineRule="auto"/>
              <w:ind w:left="0"/>
              <w:jc w:val="center"/>
              <w:rPr>
                <w:rFonts w:ascii="Times New Roman" w:hAnsi="Times New Roman"/>
              </w:rPr>
            </w:pPr>
            <w:r w:rsidRPr="004029FC">
              <w:rPr>
                <w:rFonts w:ascii="Times New Roman" w:hAnsi="Times New Roman"/>
                <w:noProof/>
                <w:lang w:val="id-ID"/>
              </w:rPr>
              <w:t>Kotler dan Keller (2019:249)</w:t>
            </w:r>
          </w:p>
          <w:p w:rsidR="00E32935" w:rsidRDefault="00E32935" w:rsidP="00671978">
            <w:pPr>
              <w:pStyle w:val="ListParagraph"/>
              <w:spacing w:line="276" w:lineRule="auto"/>
              <w:ind w:left="0"/>
              <w:jc w:val="both"/>
              <w:rPr>
                <w:rFonts w:ascii="Times New Roman" w:hAnsi="Times New Roman"/>
                <w:sz w:val="24"/>
                <w:szCs w:val="24"/>
              </w:rPr>
            </w:pPr>
          </w:p>
          <w:p w:rsidR="00E32935" w:rsidRPr="006E0D56" w:rsidRDefault="00E32935" w:rsidP="00671978">
            <w:pPr>
              <w:pStyle w:val="ListParagraph"/>
              <w:spacing w:line="276" w:lineRule="auto"/>
              <w:ind w:left="0"/>
              <w:jc w:val="both"/>
              <w:rPr>
                <w:rFonts w:ascii="Times New Roman" w:hAnsi="Times New Roman"/>
                <w:sz w:val="24"/>
                <w:szCs w:val="24"/>
              </w:rPr>
            </w:pPr>
          </w:p>
        </w:tc>
        <w:tc>
          <w:tcPr>
            <w:tcW w:w="2340" w:type="dxa"/>
          </w:tcPr>
          <w:p w:rsidR="00E32935" w:rsidRPr="00D46BD3" w:rsidRDefault="004029FC" w:rsidP="00F050EB">
            <w:pPr>
              <w:pStyle w:val="ListParagraph"/>
              <w:numPr>
                <w:ilvl w:val="0"/>
                <w:numId w:val="13"/>
              </w:numPr>
              <w:spacing w:line="276" w:lineRule="auto"/>
              <w:jc w:val="both"/>
              <w:rPr>
                <w:rFonts w:ascii="Times New Roman" w:hAnsi="Times New Roman"/>
                <w:i/>
                <w:sz w:val="24"/>
                <w:szCs w:val="24"/>
              </w:rPr>
            </w:pPr>
            <w:r>
              <w:rPr>
                <w:rFonts w:ascii="Times New Roman" w:hAnsi="Times New Roman"/>
                <w:sz w:val="24"/>
                <w:szCs w:val="24"/>
              </w:rPr>
              <w:t>Pengenalan</w:t>
            </w:r>
          </w:p>
          <w:p w:rsidR="00E32935" w:rsidRPr="00D46BD3" w:rsidRDefault="004029FC" w:rsidP="00F050EB">
            <w:pPr>
              <w:pStyle w:val="ListParagraph"/>
              <w:numPr>
                <w:ilvl w:val="0"/>
                <w:numId w:val="13"/>
              </w:numPr>
              <w:spacing w:line="276" w:lineRule="auto"/>
              <w:jc w:val="both"/>
              <w:rPr>
                <w:rFonts w:ascii="Times New Roman" w:hAnsi="Times New Roman"/>
                <w:i/>
                <w:sz w:val="24"/>
                <w:szCs w:val="24"/>
              </w:rPr>
            </w:pPr>
            <w:r>
              <w:rPr>
                <w:rFonts w:ascii="Times New Roman" w:hAnsi="Times New Roman"/>
                <w:sz w:val="24"/>
                <w:szCs w:val="24"/>
              </w:rPr>
              <w:t>Reputasi</w:t>
            </w:r>
          </w:p>
          <w:p w:rsidR="00E32935" w:rsidRPr="00D46BD3" w:rsidRDefault="004029FC" w:rsidP="00F050EB">
            <w:pPr>
              <w:pStyle w:val="ListParagraph"/>
              <w:numPr>
                <w:ilvl w:val="0"/>
                <w:numId w:val="13"/>
              </w:numPr>
              <w:spacing w:line="276" w:lineRule="auto"/>
              <w:jc w:val="both"/>
              <w:rPr>
                <w:rFonts w:ascii="Times New Roman" w:hAnsi="Times New Roman"/>
                <w:i/>
                <w:sz w:val="24"/>
                <w:szCs w:val="24"/>
              </w:rPr>
            </w:pPr>
            <w:r>
              <w:rPr>
                <w:rFonts w:ascii="Times New Roman" w:hAnsi="Times New Roman"/>
                <w:sz w:val="24"/>
                <w:szCs w:val="24"/>
              </w:rPr>
              <w:t>Daya Tarik</w:t>
            </w:r>
          </w:p>
          <w:p w:rsidR="00E32935" w:rsidRPr="004029FC" w:rsidRDefault="004029FC" w:rsidP="00F050EB">
            <w:pPr>
              <w:pStyle w:val="ListParagraph"/>
              <w:numPr>
                <w:ilvl w:val="0"/>
                <w:numId w:val="13"/>
              </w:numPr>
              <w:spacing w:line="276" w:lineRule="auto"/>
              <w:jc w:val="both"/>
              <w:rPr>
                <w:rFonts w:ascii="Times New Roman" w:hAnsi="Times New Roman"/>
                <w:sz w:val="24"/>
                <w:szCs w:val="24"/>
              </w:rPr>
            </w:pPr>
            <w:r>
              <w:rPr>
                <w:rFonts w:ascii="Times New Roman" w:hAnsi="Times New Roman"/>
                <w:sz w:val="24"/>
                <w:szCs w:val="24"/>
              </w:rPr>
              <w:t>Kesetiaan</w:t>
            </w:r>
          </w:p>
          <w:p w:rsidR="00E32935" w:rsidRPr="00FB759C" w:rsidRDefault="00E32935" w:rsidP="00FB759C">
            <w:pPr>
              <w:spacing w:line="276" w:lineRule="auto"/>
              <w:jc w:val="both"/>
              <w:rPr>
                <w:rFonts w:ascii="Times New Roman" w:hAnsi="Times New Roman"/>
                <w:i/>
                <w:sz w:val="24"/>
                <w:szCs w:val="24"/>
              </w:rPr>
            </w:pPr>
          </w:p>
          <w:p w:rsidR="00FB759C" w:rsidRDefault="004029FC" w:rsidP="00FB759C">
            <w:pPr>
              <w:spacing w:line="276" w:lineRule="auto"/>
              <w:jc w:val="center"/>
              <w:rPr>
                <w:rFonts w:ascii="Times New Roman" w:hAnsi="Times New Roman"/>
                <w:sz w:val="24"/>
                <w:szCs w:val="24"/>
              </w:rPr>
            </w:pPr>
            <w:r w:rsidRPr="00890E62">
              <w:rPr>
                <w:rFonts w:ascii="Times New Roman" w:hAnsi="Times New Roman"/>
                <w:sz w:val="24"/>
                <w:szCs w:val="24"/>
              </w:rPr>
              <w:t xml:space="preserve">Indrasari </w:t>
            </w:r>
          </w:p>
          <w:p w:rsidR="00E32935" w:rsidRPr="00D46BD3" w:rsidRDefault="004029FC" w:rsidP="00FB759C">
            <w:pPr>
              <w:spacing w:line="276" w:lineRule="auto"/>
              <w:jc w:val="center"/>
              <w:rPr>
                <w:rFonts w:ascii="Times New Roman" w:hAnsi="Times New Roman"/>
                <w:sz w:val="24"/>
                <w:szCs w:val="24"/>
              </w:rPr>
            </w:pPr>
            <w:r w:rsidRPr="00890E62">
              <w:rPr>
                <w:rFonts w:ascii="Times New Roman" w:hAnsi="Times New Roman"/>
                <w:sz w:val="24"/>
                <w:szCs w:val="24"/>
              </w:rPr>
              <w:t>(2019:99)</w:t>
            </w:r>
          </w:p>
        </w:tc>
        <w:tc>
          <w:tcPr>
            <w:tcW w:w="900" w:type="dxa"/>
          </w:tcPr>
          <w:p w:rsidR="00E32935" w:rsidRDefault="00E32935" w:rsidP="00671978">
            <w:pPr>
              <w:pStyle w:val="ListParagraph"/>
              <w:spacing w:line="276" w:lineRule="auto"/>
              <w:ind w:left="0"/>
              <w:jc w:val="center"/>
              <w:rPr>
                <w:rFonts w:ascii="Times New Roman" w:hAnsi="Times New Roman"/>
                <w:sz w:val="24"/>
                <w:szCs w:val="24"/>
              </w:rPr>
            </w:pPr>
            <w:r>
              <w:rPr>
                <w:rFonts w:ascii="Times New Roman" w:hAnsi="Times New Roman"/>
                <w:sz w:val="24"/>
                <w:szCs w:val="24"/>
              </w:rPr>
              <w:t>Likert</w:t>
            </w:r>
          </w:p>
        </w:tc>
      </w:tr>
      <w:tr w:rsidR="00E32935" w:rsidTr="00671978">
        <w:tc>
          <w:tcPr>
            <w:tcW w:w="2335" w:type="dxa"/>
          </w:tcPr>
          <w:p w:rsidR="00E32935" w:rsidRPr="00640130" w:rsidRDefault="004029FC" w:rsidP="00671978">
            <w:pPr>
              <w:pStyle w:val="ListParagraph"/>
              <w:spacing w:line="276" w:lineRule="auto"/>
              <w:ind w:left="0"/>
              <w:jc w:val="both"/>
              <w:rPr>
                <w:rFonts w:ascii="Times New Roman" w:hAnsi="Times New Roman"/>
                <w:bCs/>
                <w:sz w:val="24"/>
                <w:szCs w:val="24"/>
              </w:rPr>
            </w:pPr>
            <w:r w:rsidRPr="00640130">
              <w:rPr>
                <w:rFonts w:ascii="Times New Roman" w:hAnsi="Times New Roman"/>
                <w:bCs/>
                <w:sz w:val="24"/>
                <w:szCs w:val="24"/>
              </w:rPr>
              <w:t>Inovasi Produk</w:t>
            </w:r>
            <w:r w:rsidR="00E32935" w:rsidRPr="00640130">
              <w:rPr>
                <w:rFonts w:ascii="Times New Roman" w:hAnsi="Times New Roman"/>
                <w:bCs/>
                <w:color w:val="000000"/>
                <w:sz w:val="24"/>
                <w:szCs w:val="24"/>
              </w:rPr>
              <w:t>(X</w:t>
            </w:r>
            <w:r w:rsidR="00640130">
              <w:rPr>
                <w:rFonts w:ascii="Times New Roman" w:hAnsi="Times New Roman"/>
                <w:bCs/>
                <w:color w:val="000000"/>
                <w:sz w:val="24"/>
                <w:szCs w:val="24"/>
              </w:rPr>
              <w:t>2</w:t>
            </w:r>
            <w:r w:rsidR="00E32935" w:rsidRPr="00640130">
              <w:rPr>
                <w:rFonts w:ascii="Times New Roman" w:hAnsi="Times New Roman"/>
                <w:bCs/>
                <w:color w:val="000000"/>
                <w:sz w:val="24"/>
                <w:szCs w:val="24"/>
              </w:rPr>
              <w:t>)</w:t>
            </w:r>
          </w:p>
        </w:tc>
        <w:tc>
          <w:tcPr>
            <w:tcW w:w="2520" w:type="dxa"/>
          </w:tcPr>
          <w:p w:rsidR="000E636D" w:rsidRDefault="00986179" w:rsidP="000E636D">
            <w:pPr>
              <w:pStyle w:val="ListParagraph"/>
              <w:spacing w:line="276" w:lineRule="auto"/>
              <w:ind w:left="0"/>
              <w:rPr>
                <w:rFonts w:ascii="Times New Roman" w:hAnsi="Times New Roman"/>
                <w:color w:val="000000"/>
                <w:kern w:val="0"/>
                <w:sz w:val="24"/>
                <w:szCs w:val="24"/>
              </w:rPr>
            </w:pPr>
            <w:r w:rsidRPr="00986179">
              <w:rPr>
                <w:rFonts w:ascii="Times New Roman" w:hAnsi="Times New Roman"/>
                <w:color w:val="000000"/>
                <w:kern w:val="0"/>
                <w:sz w:val="24"/>
                <w:szCs w:val="24"/>
                <w:lang w:val="id-ID"/>
              </w:rPr>
              <w:t xml:space="preserve">Inovasi merupakan tahap awal dalam memasarkan hasil penemuan dengan menciptakan dan menawarkan produk, layanan, atau proses </w:t>
            </w:r>
            <w:r>
              <w:rPr>
                <w:rFonts w:ascii="Times New Roman" w:hAnsi="Times New Roman"/>
                <w:color w:val="000000"/>
                <w:kern w:val="0"/>
                <w:sz w:val="24"/>
                <w:szCs w:val="24"/>
                <w:lang w:val="id-ID"/>
              </w:rPr>
              <w:t>baru kepada konsumen</w:t>
            </w:r>
            <w:r>
              <w:rPr>
                <w:rFonts w:ascii="Times New Roman" w:hAnsi="Times New Roman"/>
                <w:color w:val="000000"/>
                <w:kern w:val="0"/>
                <w:sz w:val="24"/>
                <w:szCs w:val="24"/>
              </w:rPr>
              <w:t>.</w:t>
            </w:r>
          </w:p>
          <w:p w:rsidR="00FB759C" w:rsidRDefault="00FB759C" w:rsidP="000E636D">
            <w:pPr>
              <w:pStyle w:val="ListParagraph"/>
              <w:spacing w:line="276" w:lineRule="auto"/>
              <w:ind w:left="0"/>
              <w:rPr>
                <w:rFonts w:ascii="Times New Roman" w:hAnsi="Times New Roman"/>
                <w:color w:val="000000"/>
                <w:kern w:val="0"/>
                <w:sz w:val="24"/>
                <w:szCs w:val="24"/>
              </w:rPr>
            </w:pPr>
          </w:p>
          <w:p w:rsidR="00E32935" w:rsidRPr="005C63CF" w:rsidRDefault="006D4B46" w:rsidP="006D4B46">
            <w:pPr>
              <w:pStyle w:val="ListParagraph"/>
              <w:spacing w:line="276" w:lineRule="auto"/>
              <w:ind w:left="0"/>
              <w:jc w:val="center"/>
              <w:rPr>
                <w:rFonts w:ascii="Times New Roman" w:hAnsi="Times New Roman"/>
                <w:color w:val="000000"/>
                <w:kern w:val="0"/>
                <w:sz w:val="24"/>
                <w:szCs w:val="24"/>
              </w:rPr>
            </w:pPr>
            <w:r w:rsidRPr="00E609A0">
              <w:rPr>
                <w:rFonts w:ascii="Times New Roman" w:hAnsi="Times New Roman"/>
                <w:sz w:val="24"/>
                <w:szCs w:val="24"/>
              </w:rPr>
              <w:t xml:space="preserve">Sutarno Putra, </w:t>
            </w:r>
            <w:r>
              <w:rPr>
                <w:rFonts w:ascii="Times New Roman" w:hAnsi="Times New Roman"/>
                <w:sz w:val="24"/>
                <w:szCs w:val="24"/>
              </w:rPr>
              <w:t>(</w:t>
            </w:r>
            <w:r w:rsidRPr="00E609A0">
              <w:rPr>
                <w:rFonts w:ascii="Times New Roman" w:hAnsi="Times New Roman"/>
                <w:sz w:val="24"/>
                <w:szCs w:val="24"/>
              </w:rPr>
              <w:t>2019:22</w:t>
            </w:r>
            <w:r>
              <w:rPr>
                <w:rFonts w:ascii="Times New Roman" w:hAnsi="Times New Roman"/>
                <w:sz w:val="24"/>
                <w:szCs w:val="24"/>
              </w:rPr>
              <w:t>)</w:t>
            </w:r>
          </w:p>
        </w:tc>
        <w:tc>
          <w:tcPr>
            <w:tcW w:w="2340" w:type="dxa"/>
          </w:tcPr>
          <w:p w:rsidR="00E32935" w:rsidRPr="00C60F1F" w:rsidRDefault="00C60F1F" w:rsidP="00F050EB">
            <w:pPr>
              <w:pStyle w:val="ListParagraph"/>
              <w:numPr>
                <w:ilvl w:val="0"/>
                <w:numId w:val="14"/>
              </w:numPr>
              <w:spacing w:line="276" w:lineRule="auto"/>
              <w:rPr>
                <w:rFonts w:ascii="Times New Roman" w:hAnsi="Times New Roman"/>
                <w:sz w:val="24"/>
                <w:szCs w:val="24"/>
              </w:rPr>
            </w:pPr>
            <w:r w:rsidRPr="00C60F1F">
              <w:rPr>
                <w:rFonts w:ascii="Times New Roman" w:hAnsi="Times New Roman"/>
                <w:sz w:val="24"/>
                <w:szCs w:val="24"/>
              </w:rPr>
              <w:t xml:space="preserve">Keunggulan Relatif </w:t>
            </w:r>
          </w:p>
          <w:p w:rsidR="00C60F1F" w:rsidRPr="00C60F1F" w:rsidRDefault="00C60F1F" w:rsidP="00F050EB">
            <w:pPr>
              <w:pStyle w:val="ListParagraph"/>
              <w:numPr>
                <w:ilvl w:val="0"/>
                <w:numId w:val="14"/>
              </w:numPr>
              <w:spacing w:line="276" w:lineRule="auto"/>
              <w:rPr>
                <w:rFonts w:ascii="Times New Roman" w:hAnsi="Times New Roman"/>
                <w:sz w:val="24"/>
                <w:szCs w:val="24"/>
              </w:rPr>
            </w:pPr>
            <w:r w:rsidRPr="00C60F1F">
              <w:rPr>
                <w:rFonts w:ascii="Times New Roman" w:hAnsi="Times New Roman"/>
                <w:sz w:val="24"/>
                <w:szCs w:val="24"/>
              </w:rPr>
              <w:t xml:space="preserve">Kesesuaian/Keserasian </w:t>
            </w:r>
          </w:p>
          <w:p w:rsidR="00C60F1F" w:rsidRPr="00C60F1F" w:rsidRDefault="00C60F1F" w:rsidP="00F050EB">
            <w:pPr>
              <w:pStyle w:val="ListParagraph"/>
              <w:numPr>
                <w:ilvl w:val="0"/>
                <w:numId w:val="14"/>
              </w:numPr>
              <w:spacing w:line="276" w:lineRule="auto"/>
              <w:rPr>
                <w:rFonts w:ascii="Times New Roman" w:hAnsi="Times New Roman"/>
                <w:sz w:val="24"/>
                <w:szCs w:val="24"/>
              </w:rPr>
            </w:pPr>
            <w:r w:rsidRPr="00C60F1F">
              <w:rPr>
                <w:rFonts w:ascii="Times New Roman" w:hAnsi="Times New Roman"/>
                <w:iCs/>
                <w:sz w:val="24"/>
                <w:szCs w:val="24"/>
              </w:rPr>
              <w:t>Kerumitan</w:t>
            </w:r>
          </w:p>
          <w:p w:rsidR="00E32935" w:rsidRPr="00C60F1F" w:rsidRDefault="00C60F1F" w:rsidP="00F050EB">
            <w:pPr>
              <w:pStyle w:val="ListParagraph"/>
              <w:numPr>
                <w:ilvl w:val="0"/>
                <w:numId w:val="14"/>
              </w:numPr>
              <w:spacing w:line="276" w:lineRule="auto"/>
              <w:rPr>
                <w:rFonts w:ascii="Times New Roman" w:hAnsi="Times New Roman"/>
                <w:sz w:val="24"/>
                <w:szCs w:val="24"/>
              </w:rPr>
            </w:pPr>
            <w:r w:rsidRPr="00C60F1F">
              <w:rPr>
                <w:rFonts w:ascii="Times New Roman" w:hAnsi="Times New Roman"/>
                <w:iCs/>
                <w:kern w:val="0"/>
                <w:sz w:val="24"/>
                <w:szCs w:val="24"/>
              </w:rPr>
              <w:t>Ketercobaan</w:t>
            </w:r>
          </w:p>
          <w:p w:rsidR="00E32935" w:rsidRDefault="00C60F1F" w:rsidP="00F050EB">
            <w:pPr>
              <w:pStyle w:val="ListParagraph"/>
              <w:numPr>
                <w:ilvl w:val="0"/>
                <w:numId w:val="14"/>
              </w:numPr>
              <w:spacing w:line="276" w:lineRule="auto"/>
              <w:rPr>
                <w:rFonts w:ascii="Times New Roman" w:hAnsi="Times New Roman"/>
                <w:sz w:val="24"/>
                <w:szCs w:val="24"/>
              </w:rPr>
            </w:pPr>
            <w:r w:rsidRPr="00C60F1F">
              <w:rPr>
                <w:rFonts w:ascii="Times New Roman" w:hAnsi="Times New Roman"/>
                <w:sz w:val="24"/>
                <w:szCs w:val="24"/>
              </w:rPr>
              <w:t>Keterlihatan</w:t>
            </w:r>
          </w:p>
          <w:p w:rsidR="00FB759C" w:rsidRPr="00A10577" w:rsidRDefault="00FB759C" w:rsidP="00FB759C">
            <w:pPr>
              <w:pStyle w:val="ListParagraph"/>
              <w:spacing w:line="276" w:lineRule="auto"/>
              <w:rPr>
                <w:rFonts w:ascii="Times New Roman" w:hAnsi="Times New Roman"/>
                <w:sz w:val="24"/>
                <w:szCs w:val="24"/>
              </w:rPr>
            </w:pPr>
          </w:p>
          <w:p w:rsidR="00E32935" w:rsidRPr="006E30DE" w:rsidRDefault="00E32935" w:rsidP="00671978">
            <w:pPr>
              <w:spacing w:line="276" w:lineRule="auto"/>
              <w:jc w:val="center"/>
              <w:rPr>
                <w:rFonts w:ascii="Times New Roman" w:hAnsi="Times New Roman"/>
                <w:sz w:val="24"/>
                <w:szCs w:val="24"/>
              </w:rPr>
            </w:pPr>
            <w:r>
              <w:rPr>
                <w:rFonts w:ascii="Times New Roman" w:hAnsi="Times New Roman"/>
                <w:sz w:val="24"/>
                <w:szCs w:val="24"/>
              </w:rPr>
              <w:t xml:space="preserve">Mbete Dan Tanamal </w:t>
            </w:r>
            <w:r>
              <w:rPr>
                <w:rFonts w:ascii="Times New Roman" w:hAnsi="Times New Roman"/>
                <w:color w:val="000000"/>
                <w:sz w:val="24"/>
                <w:szCs w:val="24"/>
              </w:rPr>
              <w:t>(2020</w:t>
            </w:r>
            <w:r w:rsidRPr="00583366">
              <w:rPr>
                <w:rFonts w:ascii="Times New Roman" w:hAnsi="Times New Roman"/>
                <w:color w:val="000000"/>
                <w:kern w:val="0"/>
                <w:sz w:val="24"/>
                <w:szCs w:val="24"/>
              </w:rPr>
              <w:t>)</w:t>
            </w:r>
          </w:p>
        </w:tc>
        <w:tc>
          <w:tcPr>
            <w:tcW w:w="900" w:type="dxa"/>
          </w:tcPr>
          <w:p w:rsidR="00E32935" w:rsidRDefault="00E32935" w:rsidP="00671978">
            <w:pPr>
              <w:pStyle w:val="ListParagraph"/>
              <w:spacing w:line="276" w:lineRule="auto"/>
              <w:ind w:left="0"/>
              <w:jc w:val="both"/>
              <w:rPr>
                <w:rFonts w:ascii="Times New Roman" w:hAnsi="Times New Roman"/>
                <w:sz w:val="24"/>
                <w:szCs w:val="24"/>
              </w:rPr>
            </w:pPr>
            <w:r>
              <w:rPr>
                <w:rFonts w:ascii="Times New Roman" w:hAnsi="Times New Roman"/>
                <w:sz w:val="24"/>
                <w:szCs w:val="24"/>
              </w:rPr>
              <w:t>Likert</w:t>
            </w:r>
          </w:p>
        </w:tc>
      </w:tr>
      <w:tr w:rsidR="00E32935" w:rsidTr="00671978">
        <w:tc>
          <w:tcPr>
            <w:tcW w:w="2335" w:type="dxa"/>
          </w:tcPr>
          <w:p w:rsidR="00E32935" w:rsidRPr="00640130" w:rsidRDefault="006D4B46" w:rsidP="00671978">
            <w:pPr>
              <w:pStyle w:val="ListParagraph"/>
              <w:spacing w:line="276" w:lineRule="auto"/>
              <w:ind w:left="0"/>
              <w:jc w:val="both"/>
              <w:rPr>
                <w:rFonts w:ascii="Times New Roman" w:hAnsi="Times New Roman"/>
                <w:bCs/>
                <w:sz w:val="24"/>
                <w:szCs w:val="24"/>
              </w:rPr>
            </w:pPr>
            <w:bookmarkStart w:id="9" w:name="_Hlk197013701"/>
            <w:r w:rsidRPr="00640130">
              <w:rPr>
                <w:rFonts w:ascii="Times New Roman" w:hAnsi="Times New Roman"/>
                <w:bCs/>
                <w:i/>
                <w:iCs/>
                <w:sz w:val="24"/>
                <w:szCs w:val="24"/>
              </w:rPr>
              <w:t>Lifestyle</w:t>
            </w:r>
            <w:bookmarkEnd w:id="9"/>
            <w:r w:rsidR="00E32935" w:rsidRPr="00640130">
              <w:rPr>
                <w:rFonts w:ascii="Times New Roman" w:hAnsi="Times New Roman"/>
                <w:bCs/>
                <w:color w:val="000000"/>
                <w:sz w:val="24"/>
                <w:szCs w:val="24"/>
              </w:rPr>
              <w:t>(X</w:t>
            </w:r>
            <w:r w:rsidR="00640130">
              <w:rPr>
                <w:rFonts w:ascii="Times New Roman" w:hAnsi="Times New Roman"/>
                <w:bCs/>
                <w:color w:val="000000"/>
                <w:sz w:val="24"/>
                <w:szCs w:val="24"/>
              </w:rPr>
              <w:t>3</w:t>
            </w:r>
            <w:r w:rsidR="00E32935" w:rsidRPr="00640130">
              <w:rPr>
                <w:rFonts w:ascii="Times New Roman" w:hAnsi="Times New Roman"/>
                <w:bCs/>
                <w:color w:val="000000"/>
                <w:sz w:val="24"/>
                <w:szCs w:val="24"/>
              </w:rPr>
              <w:t>)</w:t>
            </w:r>
          </w:p>
        </w:tc>
        <w:tc>
          <w:tcPr>
            <w:tcW w:w="2520" w:type="dxa"/>
          </w:tcPr>
          <w:p w:rsidR="00E32935" w:rsidRDefault="005F7A88" w:rsidP="00986179">
            <w:pPr>
              <w:spacing w:line="276" w:lineRule="auto"/>
              <w:rPr>
                <w:rFonts w:ascii="Times New Roman" w:hAnsi="Times New Roman"/>
                <w:sz w:val="24"/>
                <w:szCs w:val="24"/>
              </w:rPr>
            </w:pPr>
            <w:r w:rsidRPr="005F7A88">
              <w:rPr>
                <w:rFonts w:ascii="Times New Roman" w:hAnsi="Times New Roman"/>
                <w:sz w:val="24"/>
                <w:szCs w:val="24"/>
              </w:rPr>
              <w:t xml:space="preserve">Pengalaman memegang peranan penting dalam kehidupan, termasuk dalam pemasaran. Oleh karena itu, pemasar perlu menciptakan pengalaman yang sesuai dengan kebutuhan konsumen </w:t>
            </w:r>
            <w:r w:rsidRPr="005F7A88">
              <w:rPr>
                <w:rFonts w:ascii="Times New Roman" w:hAnsi="Times New Roman"/>
                <w:sz w:val="24"/>
                <w:szCs w:val="24"/>
              </w:rPr>
              <w:lastRenderedPageBreak/>
              <w:t>agar mereka merasakan kesan unik terhadap prod</w:t>
            </w:r>
            <w:r>
              <w:rPr>
                <w:rFonts w:ascii="Times New Roman" w:hAnsi="Times New Roman"/>
                <w:sz w:val="24"/>
                <w:szCs w:val="24"/>
              </w:rPr>
              <w:t>uk atau layanan yang ditawarkan</w:t>
            </w:r>
            <w:r w:rsidR="00E32935" w:rsidRPr="00E11182">
              <w:rPr>
                <w:rFonts w:ascii="Times New Roman" w:hAnsi="Times New Roman"/>
                <w:sz w:val="24"/>
                <w:szCs w:val="24"/>
              </w:rPr>
              <w:t>.</w:t>
            </w:r>
          </w:p>
          <w:p w:rsidR="00FB759C" w:rsidRDefault="00FB759C" w:rsidP="00671978">
            <w:pPr>
              <w:spacing w:line="276" w:lineRule="auto"/>
              <w:jc w:val="both"/>
              <w:rPr>
                <w:rFonts w:ascii="Times New Roman" w:hAnsi="Times New Roman"/>
                <w:sz w:val="24"/>
                <w:szCs w:val="24"/>
              </w:rPr>
            </w:pPr>
          </w:p>
          <w:p w:rsidR="00E32935" w:rsidRDefault="00E32935" w:rsidP="00671978">
            <w:pPr>
              <w:pStyle w:val="ListParagraph"/>
              <w:spacing w:line="276" w:lineRule="auto"/>
              <w:ind w:left="0"/>
              <w:jc w:val="center"/>
              <w:rPr>
                <w:rFonts w:ascii="Times New Roman" w:hAnsi="Times New Roman"/>
                <w:sz w:val="24"/>
                <w:szCs w:val="24"/>
              </w:rPr>
            </w:pPr>
            <w:r>
              <w:rPr>
                <w:rFonts w:ascii="Times New Roman" w:hAnsi="Times New Roman"/>
                <w:kern w:val="0"/>
                <w:sz w:val="24"/>
                <w:szCs w:val="24"/>
              </w:rPr>
              <w:t xml:space="preserve">Septian dan Handaruwati </w:t>
            </w:r>
            <w:r w:rsidRPr="0057419D">
              <w:rPr>
                <w:rFonts w:ascii="Times New Roman" w:hAnsi="Times New Roman"/>
                <w:color w:val="000000"/>
                <w:sz w:val="24"/>
                <w:szCs w:val="24"/>
              </w:rPr>
              <w:t>(</w:t>
            </w:r>
            <w:r w:rsidRPr="0057419D">
              <w:rPr>
                <w:rFonts w:ascii="Times New Roman" w:hAnsi="Times New Roman"/>
                <w:kern w:val="0"/>
                <w:sz w:val="24"/>
                <w:szCs w:val="24"/>
              </w:rPr>
              <w:t>202</w:t>
            </w:r>
            <w:r>
              <w:rPr>
                <w:rFonts w:ascii="Times New Roman" w:hAnsi="Times New Roman"/>
                <w:kern w:val="0"/>
                <w:sz w:val="24"/>
                <w:szCs w:val="24"/>
              </w:rPr>
              <w:t>1</w:t>
            </w:r>
            <w:r w:rsidRPr="0057419D">
              <w:rPr>
                <w:rFonts w:ascii="Times New Roman" w:hAnsi="Times New Roman"/>
                <w:color w:val="000000"/>
                <w:kern w:val="0"/>
                <w:sz w:val="24"/>
                <w:szCs w:val="24"/>
              </w:rPr>
              <w:t>)</w:t>
            </w:r>
          </w:p>
        </w:tc>
        <w:tc>
          <w:tcPr>
            <w:tcW w:w="2340" w:type="dxa"/>
          </w:tcPr>
          <w:p w:rsidR="00C60F1F" w:rsidRPr="00C60F1F" w:rsidRDefault="00C60F1F" w:rsidP="00F050EB">
            <w:pPr>
              <w:pStyle w:val="ListParagraph"/>
              <w:numPr>
                <w:ilvl w:val="0"/>
                <w:numId w:val="15"/>
              </w:numPr>
              <w:spacing w:line="276" w:lineRule="auto"/>
              <w:jc w:val="both"/>
              <w:rPr>
                <w:rFonts w:ascii="Times New Roman" w:hAnsi="Times New Roman"/>
                <w:i/>
                <w:sz w:val="24"/>
                <w:szCs w:val="24"/>
              </w:rPr>
            </w:pPr>
            <w:r w:rsidRPr="00C60F1F">
              <w:rPr>
                <w:rFonts w:ascii="Times New Roman" w:hAnsi="Times New Roman"/>
                <w:iCs/>
                <w:sz w:val="24"/>
                <w:szCs w:val="24"/>
              </w:rPr>
              <w:lastRenderedPageBreak/>
              <w:t>Manfaat Produk</w:t>
            </w:r>
          </w:p>
          <w:p w:rsidR="00C60F1F" w:rsidRPr="00C60F1F" w:rsidRDefault="00C60F1F" w:rsidP="00F050EB">
            <w:pPr>
              <w:pStyle w:val="ListParagraph"/>
              <w:numPr>
                <w:ilvl w:val="0"/>
                <w:numId w:val="15"/>
              </w:numPr>
              <w:spacing w:line="276" w:lineRule="auto"/>
              <w:jc w:val="both"/>
              <w:rPr>
                <w:rFonts w:ascii="Times New Roman" w:hAnsi="Times New Roman"/>
                <w:i/>
                <w:sz w:val="24"/>
                <w:szCs w:val="24"/>
              </w:rPr>
            </w:pPr>
            <w:r w:rsidRPr="00C60F1F">
              <w:rPr>
                <w:rFonts w:ascii="Times New Roman" w:hAnsi="Times New Roman"/>
                <w:iCs/>
                <w:sz w:val="24"/>
                <w:szCs w:val="24"/>
              </w:rPr>
              <w:t>Kesukaan Dalam Membeli</w:t>
            </w:r>
          </w:p>
          <w:p w:rsidR="006D4B46" w:rsidRPr="006D4B46" w:rsidRDefault="00C60F1F" w:rsidP="00F050EB">
            <w:pPr>
              <w:pStyle w:val="ListParagraph"/>
              <w:numPr>
                <w:ilvl w:val="0"/>
                <w:numId w:val="15"/>
              </w:numPr>
              <w:spacing w:line="276" w:lineRule="auto"/>
              <w:jc w:val="both"/>
              <w:rPr>
                <w:rFonts w:ascii="Times New Roman" w:hAnsi="Times New Roman"/>
                <w:i/>
                <w:sz w:val="24"/>
                <w:szCs w:val="24"/>
              </w:rPr>
            </w:pPr>
            <w:r w:rsidRPr="00C60F1F">
              <w:rPr>
                <w:rFonts w:ascii="Times New Roman" w:hAnsi="Times New Roman"/>
                <w:iCs/>
                <w:sz w:val="24"/>
                <w:szCs w:val="24"/>
              </w:rPr>
              <w:t>Gaya Hidup Mewah</w:t>
            </w:r>
          </w:p>
          <w:p w:rsidR="00E32935" w:rsidRPr="00FB759C" w:rsidRDefault="006D4B46" w:rsidP="00F050EB">
            <w:pPr>
              <w:pStyle w:val="ListParagraph"/>
              <w:numPr>
                <w:ilvl w:val="0"/>
                <w:numId w:val="15"/>
              </w:numPr>
              <w:spacing w:line="276" w:lineRule="auto"/>
              <w:jc w:val="both"/>
              <w:rPr>
                <w:rFonts w:ascii="Times New Roman" w:hAnsi="Times New Roman"/>
                <w:sz w:val="24"/>
                <w:szCs w:val="24"/>
              </w:rPr>
            </w:pPr>
            <w:r w:rsidRPr="006D4B46">
              <w:rPr>
                <w:rFonts w:ascii="Times New Roman" w:hAnsi="Times New Roman"/>
                <w:iCs/>
                <w:sz w:val="24"/>
                <w:szCs w:val="24"/>
              </w:rPr>
              <w:t>Hasrat Kemewahan</w:t>
            </w:r>
          </w:p>
          <w:p w:rsidR="00FB759C" w:rsidRPr="00A10577" w:rsidRDefault="00FB759C" w:rsidP="00FB759C">
            <w:pPr>
              <w:pStyle w:val="ListParagraph"/>
              <w:spacing w:line="276" w:lineRule="auto"/>
              <w:jc w:val="both"/>
              <w:rPr>
                <w:rFonts w:ascii="Times New Roman" w:hAnsi="Times New Roman"/>
                <w:sz w:val="24"/>
                <w:szCs w:val="24"/>
              </w:rPr>
            </w:pPr>
          </w:p>
          <w:p w:rsidR="00FB759C" w:rsidRDefault="00E32935" w:rsidP="00671978">
            <w:pPr>
              <w:spacing w:line="276" w:lineRule="auto"/>
              <w:jc w:val="center"/>
              <w:rPr>
                <w:rFonts w:ascii="Times New Roman" w:hAnsi="Times New Roman"/>
                <w:kern w:val="0"/>
                <w:sz w:val="24"/>
                <w:szCs w:val="24"/>
              </w:rPr>
            </w:pPr>
            <w:r>
              <w:rPr>
                <w:rFonts w:ascii="Times New Roman" w:hAnsi="Times New Roman"/>
                <w:kern w:val="0"/>
                <w:sz w:val="24"/>
                <w:szCs w:val="24"/>
              </w:rPr>
              <w:t xml:space="preserve">Schmitt.  </w:t>
            </w:r>
          </w:p>
          <w:p w:rsidR="00E32935" w:rsidRPr="003C12DC" w:rsidRDefault="00E32935" w:rsidP="00671978">
            <w:pPr>
              <w:spacing w:line="276" w:lineRule="auto"/>
              <w:jc w:val="center"/>
              <w:rPr>
                <w:rFonts w:ascii="Times New Roman" w:hAnsi="Times New Roman"/>
                <w:sz w:val="24"/>
                <w:szCs w:val="24"/>
              </w:rPr>
            </w:pPr>
            <w:r w:rsidRPr="0057419D">
              <w:rPr>
                <w:rFonts w:ascii="Times New Roman" w:hAnsi="Times New Roman"/>
                <w:color w:val="000000"/>
                <w:sz w:val="24"/>
                <w:szCs w:val="24"/>
              </w:rPr>
              <w:t>(</w:t>
            </w:r>
            <w:r>
              <w:rPr>
                <w:rFonts w:ascii="Times New Roman" w:hAnsi="Times New Roman"/>
                <w:kern w:val="0"/>
                <w:sz w:val="24"/>
                <w:szCs w:val="24"/>
              </w:rPr>
              <w:t>2021</w:t>
            </w:r>
            <w:r w:rsidRPr="0057419D">
              <w:rPr>
                <w:rFonts w:ascii="Times New Roman" w:hAnsi="Times New Roman"/>
                <w:color w:val="000000"/>
                <w:kern w:val="0"/>
                <w:sz w:val="24"/>
                <w:szCs w:val="24"/>
              </w:rPr>
              <w:t>)</w:t>
            </w:r>
          </w:p>
        </w:tc>
        <w:tc>
          <w:tcPr>
            <w:tcW w:w="900" w:type="dxa"/>
          </w:tcPr>
          <w:p w:rsidR="00E32935" w:rsidRDefault="00E32935" w:rsidP="00671978">
            <w:pPr>
              <w:pStyle w:val="ListParagraph"/>
              <w:spacing w:line="276" w:lineRule="auto"/>
              <w:ind w:left="0"/>
              <w:jc w:val="both"/>
              <w:rPr>
                <w:rFonts w:ascii="Times New Roman" w:hAnsi="Times New Roman"/>
                <w:sz w:val="24"/>
                <w:szCs w:val="24"/>
              </w:rPr>
            </w:pPr>
            <w:r>
              <w:rPr>
                <w:rFonts w:ascii="Times New Roman" w:hAnsi="Times New Roman"/>
                <w:sz w:val="24"/>
                <w:szCs w:val="24"/>
              </w:rPr>
              <w:lastRenderedPageBreak/>
              <w:t>Likert</w:t>
            </w:r>
          </w:p>
        </w:tc>
      </w:tr>
      <w:tr w:rsidR="00E32935" w:rsidTr="00671978">
        <w:tc>
          <w:tcPr>
            <w:tcW w:w="2335" w:type="dxa"/>
          </w:tcPr>
          <w:p w:rsidR="00E32935" w:rsidRPr="00640130" w:rsidRDefault="006D4B46" w:rsidP="00671978">
            <w:pPr>
              <w:pStyle w:val="ListParagraph"/>
              <w:spacing w:line="276" w:lineRule="auto"/>
              <w:ind w:left="0"/>
              <w:jc w:val="both"/>
              <w:rPr>
                <w:rFonts w:ascii="Times New Roman" w:hAnsi="Times New Roman"/>
                <w:sz w:val="24"/>
                <w:szCs w:val="24"/>
              </w:rPr>
            </w:pPr>
            <w:r w:rsidRPr="00640130">
              <w:rPr>
                <w:rFonts w:ascii="Times New Roman" w:hAnsi="Times New Roman"/>
                <w:bCs/>
                <w:sz w:val="24"/>
                <w:szCs w:val="24"/>
              </w:rPr>
              <w:lastRenderedPageBreak/>
              <w:t xml:space="preserve">Keputusan Pembelian </w:t>
            </w:r>
            <w:r w:rsidR="00E32935" w:rsidRPr="00640130">
              <w:rPr>
                <w:rFonts w:ascii="Times New Roman" w:hAnsi="Times New Roman"/>
                <w:color w:val="000000"/>
                <w:sz w:val="24"/>
                <w:szCs w:val="24"/>
              </w:rPr>
              <w:t>(Y)</w:t>
            </w:r>
          </w:p>
        </w:tc>
        <w:tc>
          <w:tcPr>
            <w:tcW w:w="2520" w:type="dxa"/>
          </w:tcPr>
          <w:p w:rsidR="00FB759C" w:rsidRDefault="005F7A88" w:rsidP="005F7A88">
            <w:pPr>
              <w:pStyle w:val="ListParagraph"/>
              <w:spacing w:line="276" w:lineRule="auto"/>
              <w:ind w:left="0"/>
              <w:rPr>
                <w:rFonts w:ascii="Times New Roman" w:hAnsi="Times New Roman"/>
                <w:sz w:val="24"/>
                <w:szCs w:val="24"/>
                <w:lang w:val="id-ID"/>
              </w:rPr>
            </w:pPr>
            <w:r w:rsidRPr="005F7A88">
              <w:rPr>
                <w:rFonts w:ascii="Times New Roman" w:hAnsi="Times New Roman"/>
                <w:sz w:val="24"/>
                <w:szCs w:val="24"/>
                <w:lang w:val="id-ID"/>
              </w:rPr>
              <w:t>Keputusan pembelian merupakan proses yang dipengaruhi oleh perilaku konsumen dalam memilih dan menentukan produk a</w:t>
            </w:r>
            <w:r>
              <w:rPr>
                <w:rFonts w:ascii="Times New Roman" w:hAnsi="Times New Roman"/>
                <w:sz w:val="24"/>
                <w:szCs w:val="24"/>
                <w:lang w:val="id-ID"/>
              </w:rPr>
              <w:t>tau jasa yang akan dibeli.</w:t>
            </w:r>
          </w:p>
          <w:p w:rsidR="005F7A88" w:rsidRDefault="005F7A88" w:rsidP="005F7A88">
            <w:pPr>
              <w:pStyle w:val="ListParagraph"/>
              <w:spacing w:line="276" w:lineRule="auto"/>
              <w:ind w:left="0"/>
              <w:rPr>
                <w:rFonts w:ascii="Times New Roman" w:hAnsi="Times New Roman"/>
                <w:sz w:val="24"/>
                <w:szCs w:val="24"/>
              </w:rPr>
            </w:pPr>
          </w:p>
          <w:p w:rsidR="00580EE2" w:rsidRDefault="00580EE2" w:rsidP="00580EE2">
            <w:pPr>
              <w:pStyle w:val="ListParagraph"/>
              <w:spacing w:line="276" w:lineRule="auto"/>
              <w:ind w:left="0"/>
              <w:jc w:val="center"/>
              <w:rPr>
                <w:rFonts w:ascii="Times New Roman" w:hAnsi="Times New Roman"/>
                <w:sz w:val="24"/>
                <w:szCs w:val="24"/>
              </w:rPr>
            </w:pPr>
            <w:r w:rsidRPr="00580EE2">
              <w:rPr>
                <w:rFonts w:ascii="Times New Roman" w:hAnsi="Times New Roman"/>
                <w:sz w:val="24"/>
                <w:szCs w:val="24"/>
              </w:rPr>
              <w:t xml:space="preserve">Bancin budiman john, </w:t>
            </w:r>
            <w:r>
              <w:rPr>
                <w:rFonts w:ascii="Times New Roman" w:hAnsi="Times New Roman"/>
                <w:sz w:val="24"/>
                <w:szCs w:val="24"/>
              </w:rPr>
              <w:t>(</w:t>
            </w:r>
            <w:r w:rsidRPr="00580EE2">
              <w:rPr>
                <w:rFonts w:ascii="Times New Roman" w:hAnsi="Times New Roman"/>
                <w:sz w:val="24"/>
                <w:szCs w:val="24"/>
              </w:rPr>
              <w:t>2021)</w:t>
            </w:r>
          </w:p>
        </w:tc>
        <w:tc>
          <w:tcPr>
            <w:tcW w:w="2340" w:type="dxa"/>
          </w:tcPr>
          <w:p w:rsidR="00E32935" w:rsidRPr="00A10577" w:rsidRDefault="00A10577" w:rsidP="00F050EB">
            <w:pPr>
              <w:pStyle w:val="ListParagraph"/>
              <w:numPr>
                <w:ilvl w:val="0"/>
                <w:numId w:val="16"/>
              </w:numPr>
              <w:spacing w:line="276" w:lineRule="auto"/>
              <w:rPr>
                <w:rFonts w:ascii="Times New Roman" w:hAnsi="Times New Roman"/>
                <w:sz w:val="24"/>
                <w:szCs w:val="24"/>
              </w:rPr>
            </w:pPr>
            <w:r>
              <w:rPr>
                <w:rFonts w:ascii="Times New Roman" w:hAnsi="Times New Roman"/>
                <w:sz w:val="24"/>
                <w:szCs w:val="24"/>
              </w:rPr>
              <w:t>Adanya Kualitas Produk</w:t>
            </w:r>
          </w:p>
          <w:p w:rsidR="00E32935" w:rsidRDefault="00A10577" w:rsidP="00F050EB">
            <w:pPr>
              <w:pStyle w:val="ListParagraph"/>
              <w:numPr>
                <w:ilvl w:val="0"/>
                <w:numId w:val="16"/>
              </w:numPr>
              <w:spacing w:line="276" w:lineRule="auto"/>
              <w:rPr>
                <w:rFonts w:ascii="Times New Roman" w:hAnsi="Times New Roman"/>
                <w:sz w:val="24"/>
                <w:szCs w:val="24"/>
              </w:rPr>
            </w:pPr>
            <w:r>
              <w:rPr>
                <w:rFonts w:ascii="Times New Roman" w:hAnsi="Times New Roman"/>
                <w:sz w:val="24"/>
                <w:szCs w:val="24"/>
              </w:rPr>
              <w:t>Terdapat Kebiasaan Membeli</w:t>
            </w:r>
          </w:p>
          <w:p w:rsidR="00E32935" w:rsidRPr="00FB759C" w:rsidRDefault="00A10577" w:rsidP="00F050EB">
            <w:pPr>
              <w:pStyle w:val="ListParagraph"/>
              <w:numPr>
                <w:ilvl w:val="0"/>
                <w:numId w:val="16"/>
              </w:numPr>
              <w:spacing w:line="276" w:lineRule="auto"/>
              <w:rPr>
                <w:rFonts w:ascii="Times New Roman" w:hAnsi="Times New Roman"/>
                <w:i/>
                <w:sz w:val="24"/>
                <w:szCs w:val="24"/>
              </w:rPr>
            </w:pPr>
            <w:r>
              <w:rPr>
                <w:rFonts w:ascii="Times New Roman" w:hAnsi="Times New Roman"/>
                <w:sz w:val="24"/>
                <w:szCs w:val="24"/>
              </w:rPr>
              <w:t>Rekomendasi dan Ulasan</w:t>
            </w:r>
          </w:p>
          <w:p w:rsidR="00FB759C" w:rsidRPr="00580EE2" w:rsidRDefault="00FB759C" w:rsidP="00FB759C">
            <w:pPr>
              <w:pStyle w:val="ListParagraph"/>
              <w:spacing w:line="276" w:lineRule="auto"/>
              <w:rPr>
                <w:rFonts w:ascii="Times New Roman" w:hAnsi="Times New Roman"/>
                <w:i/>
                <w:sz w:val="24"/>
                <w:szCs w:val="24"/>
              </w:rPr>
            </w:pPr>
          </w:p>
          <w:p w:rsidR="00711BFB" w:rsidRDefault="00580EE2" w:rsidP="00671978">
            <w:pPr>
              <w:spacing w:line="276" w:lineRule="auto"/>
              <w:jc w:val="center"/>
              <w:rPr>
                <w:rFonts w:ascii="Times New Roman" w:hAnsi="Times New Roman"/>
                <w:sz w:val="24"/>
                <w:szCs w:val="24"/>
              </w:rPr>
            </w:pPr>
            <w:r>
              <w:rPr>
                <w:rFonts w:ascii="Times New Roman" w:hAnsi="Times New Roman"/>
                <w:sz w:val="24"/>
                <w:szCs w:val="24"/>
              </w:rPr>
              <w:t xml:space="preserve">Kotler Philip </w:t>
            </w:r>
          </w:p>
          <w:p w:rsidR="00E32935" w:rsidRPr="0081264B" w:rsidRDefault="00E32935" w:rsidP="00671978">
            <w:pPr>
              <w:spacing w:line="276" w:lineRule="auto"/>
              <w:jc w:val="center"/>
              <w:rPr>
                <w:rFonts w:ascii="Times New Roman" w:hAnsi="Times New Roman"/>
                <w:sz w:val="24"/>
                <w:szCs w:val="24"/>
              </w:rPr>
            </w:pPr>
            <w:r>
              <w:rPr>
                <w:rFonts w:ascii="Times New Roman" w:hAnsi="Times New Roman"/>
                <w:color w:val="000000"/>
                <w:sz w:val="24"/>
                <w:szCs w:val="24"/>
              </w:rPr>
              <w:t>(2021</w:t>
            </w:r>
            <w:r w:rsidRPr="0081264B">
              <w:rPr>
                <w:rFonts w:ascii="Times New Roman" w:hAnsi="Times New Roman"/>
                <w:color w:val="000000"/>
                <w:sz w:val="24"/>
                <w:szCs w:val="24"/>
              </w:rPr>
              <w:t>)</w:t>
            </w:r>
          </w:p>
        </w:tc>
        <w:tc>
          <w:tcPr>
            <w:tcW w:w="900" w:type="dxa"/>
          </w:tcPr>
          <w:p w:rsidR="00E32935" w:rsidRDefault="00E32935" w:rsidP="00671978">
            <w:pPr>
              <w:pStyle w:val="ListParagraph"/>
              <w:spacing w:line="276" w:lineRule="auto"/>
              <w:ind w:left="0"/>
              <w:jc w:val="both"/>
              <w:rPr>
                <w:rFonts w:ascii="Times New Roman" w:hAnsi="Times New Roman"/>
                <w:sz w:val="24"/>
                <w:szCs w:val="24"/>
              </w:rPr>
            </w:pPr>
            <w:r>
              <w:rPr>
                <w:rFonts w:ascii="Times New Roman" w:hAnsi="Times New Roman"/>
                <w:sz w:val="24"/>
                <w:szCs w:val="24"/>
              </w:rPr>
              <w:t>Likert</w:t>
            </w:r>
          </w:p>
        </w:tc>
      </w:tr>
    </w:tbl>
    <w:p w:rsidR="00E32935" w:rsidRPr="00307116" w:rsidRDefault="00E32935" w:rsidP="00B27D39">
      <w:pPr>
        <w:pStyle w:val="Heading2"/>
        <w:numPr>
          <w:ilvl w:val="0"/>
          <w:numId w:val="0"/>
        </w:numPr>
        <w:spacing w:before="240"/>
        <w:rPr>
          <w:noProof/>
          <w:lang w:val="id-ID"/>
        </w:rPr>
      </w:pPr>
      <w:bookmarkStart w:id="10" w:name="_Toc162604196"/>
      <w:r>
        <w:rPr>
          <w:noProof/>
        </w:rPr>
        <w:t xml:space="preserve">3.5.    </w:t>
      </w:r>
      <w:r w:rsidRPr="00307116">
        <w:rPr>
          <w:noProof/>
          <w:lang w:val="id-ID"/>
        </w:rPr>
        <w:t>Instrumen  Penelitian</w:t>
      </w:r>
      <w:bookmarkEnd w:id="10"/>
    </w:p>
    <w:p w:rsidR="00E32935" w:rsidRDefault="00EC266C" w:rsidP="00EC266C">
      <w:pPr>
        <w:pStyle w:val="NoSpacing"/>
        <w:spacing w:line="360" w:lineRule="auto"/>
      </w:pPr>
      <w:r w:rsidRPr="00EC266C">
        <w:t>Penelitian ini menggunakan skala Likert dengan pemberian s</w:t>
      </w:r>
      <w:r>
        <w:t>kor pada setiap pilihan jawaban</w:t>
      </w:r>
      <w:r w:rsidR="007D1609" w:rsidRPr="007D1609">
        <w:rPr>
          <w:lang w:val="id-ID"/>
        </w:rPr>
        <w:t>. Skor tersebut dinyatakan dal</w:t>
      </w:r>
      <w:r w:rsidR="007D1609">
        <w:rPr>
          <w:lang w:val="id-ID"/>
        </w:rPr>
        <w:t>am bentuk angka sebagai berikut</w:t>
      </w:r>
      <w:r w:rsidR="00580EE2">
        <w:t>.</w:t>
      </w:r>
    </w:p>
    <w:p w:rsidR="001B1136" w:rsidRDefault="001B1136" w:rsidP="007D1609">
      <w:pPr>
        <w:pStyle w:val="NoSpacing"/>
        <w:spacing w:line="360" w:lineRule="auto"/>
        <w:ind w:firstLine="0"/>
      </w:pPr>
    </w:p>
    <w:p w:rsidR="00E32935" w:rsidRPr="00BE1563" w:rsidRDefault="00E32935" w:rsidP="00E32935">
      <w:pPr>
        <w:pStyle w:val="Caption"/>
        <w:spacing w:line="240" w:lineRule="auto"/>
        <w:rPr>
          <w:color w:val="000000"/>
          <w:szCs w:val="24"/>
        </w:rPr>
      </w:pPr>
      <w:bookmarkStart w:id="11" w:name="_Toc162222390"/>
      <w:r w:rsidRPr="00307116">
        <w:rPr>
          <w:noProof/>
          <w:lang w:val="id-ID"/>
        </w:rPr>
        <w:t>Tabel  3.</w:t>
      </w:r>
      <w:r w:rsidR="00724D21">
        <w:rPr>
          <w:noProof/>
        </w:rPr>
        <w:t>4</w:t>
      </w:r>
      <w:r>
        <w:br/>
      </w:r>
      <w:r w:rsidRPr="00FC6245">
        <w:t>InstrumenPenelitian</w:t>
      </w:r>
      <w:bookmarkEnd w:id="11"/>
    </w:p>
    <w:tbl>
      <w:tblPr>
        <w:tblStyle w:val="TableGrid"/>
        <w:tblW w:w="0" w:type="auto"/>
        <w:tblInd w:w="845" w:type="dxa"/>
        <w:tblLook w:val="04A0"/>
      </w:tblPr>
      <w:tblGrid>
        <w:gridCol w:w="3544"/>
        <w:gridCol w:w="3544"/>
      </w:tblGrid>
      <w:tr w:rsidR="00E32935" w:rsidTr="00836E3A">
        <w:tc>
          <w:tcPr>
            <w:tcW w:w="3544" w:type="dxa"/>
          </w:tcPr>
          <w:p w:rsidR="00E32935" w:rsidRPr="003F7216" w:rsidRDefault="00E32935" w:rsidP="00671978">
            <w:pPr>
              <w:pStyle w:val="ListParagraph"/>
              <w:ind w:left="0"/>
              <w:jc w:val="center"/>
              <w:rPr>
                <w:rFonts w:ascii="Times New Roman" w:hAnsi="Times New Roman"/>
                <w:b/>
                <w:color w:val="000000"/>
                <w:sz w:val="24"/>
                <w:szCs w:val="24"/>
              </w:rPr>
            </w:pPr>
            <w:r w:rsidRPr="003F7216">
              <w:rPr>
                <w:rFonts w:ascii="Times New Roman" w:hAnsi="Times New Roman"/>
                <w:b/>
                <w:color w:val="000000"/>
                <w:sz w:val="24"/>
                <w:szCs w:val="24"/>
              </w:rPr>
              <w:t>Kriteria</w:t>
            </w:r>
          </w:p>
        </w:tc>
        <w:tc>
          <w:tcPr>
            <w:tcW w:w="3544" w:type="dxa"/>
          </w:tcPr>
          <w:p w:rsidR="00E32935" w:rsidRPr="003F7216" w:rsidRDefault="00E32935" w:rsidP="00671978">
            <w:pPr>
              <w:pStyle w:val="ListParagraph"/>
              <w:ind w:left="0"/>
              <w:jc w:val="center"/>
              <w:rPr>
                <w:rFonts w:ascii="Times New Roman" w:hAnsi="Times New Roman"/>
                <w:b/>
                <w:color w:val="000000"/>
                <w:sz w:val="24"/>
                <w:szCs w:val="24"/>
              </w:rPr>
            </w:pPr>
            <w:r w:rsidRPr="003F7216">
              <w:rPr>
                <w:rFonts w:ascii="Times New Roman" w:hAnsi="Times New Roman"/>
                <w:b/>
                <w:color w:val="000000"/>
                <w:sz w:val="24"/>
                <w:szCs w:val="24"/>
              </w:rPr>
              <w:t>Skor</w:t>
            </w:r>
          </w:p>
        </w:tc>
      </w:tr>
      <w:tr w:rsidR="00E32935" w:rsidTr="00836E3A">
        <w:tc>
          <w:tcPr>
            <w:tcW w:w="3544" w:type="dxa"/>
          </w:tcPr>
          <w:p w:rsidR="00E32935" w:rsidRPr="00AC7684" w:rsidRDefault="00E32935" w:rsidP="00671978">
            <w:pPr>
              <w:pStyle w:val="ListParagraph"/>
              <w:ind w:left="0"/>
              <w:jc w:val="both"/>
              <w:rPr>
                <w:rFonts w:ascii="Times New Roman" w:hAnsi="Times New Roman"/>
                <w:color w:val="000000"/>
                <w:sz w:val="24"/>
                <w:szCs w:val="24"/>
              </w:rPr>
            </w:pPr>
            <w:r w:rsidRPr="00AC7684">
              <w:rPr>
                <w:rFonts w:ascii="Times New Roman" w:hAnsi="Times New Roman"/>
                <w:color w:val="000000"/>
                <w:sz w:val="24"/>
                <w:szCs w:val="24"/>
              </w:rPr>
              <w:t>SangatSetuju</w:t>
            </w:r>
          </w:p>
          <w:p w:rsidR="00E32935" w:rsidRPr="00AC7684" w:rsidRDefault="00E32935" w:rsidP="00671978">
            <w:pPr>
              <w:pStyle w:val="ListParagraph"/>
              <w:ind w:left="0"/>
              <w:jc w:val="both"/>
              <w:rPr>
                <w:rFonts w:ascii="Times New Roman" w:hAnsi="Times New Roman"/>
                <w:color w:val="000000"/>
                <w:sz w:val="24"/>
                <w:szCs w:val="24"/>
              </w:rPr>
            </w:pPr>
            <w:r w:rsidRPr="00AC7684">
              <w:rPr>
                <w:rFonts w:ascii="Times New Roman" w:hAnsi="Times New Roman"/>
                <w:color w:val="000000"/>
                <w:sz w:val="24"/>
                <w:szCs w:val="24"/>
              </w:rPr>
              <w:t>Setuju</w:t>
            </w:r>
          </w:p>
          <w:p w:rsidR="00E32935" w:rsidRPr="00AC7684" w:rsidRDefault="00E32935" w:rsidP="00671978">
            <w:pPr>
              <w:pStyle w:val="ListParagraph"/>
              <w:ind w:left="0"/>
              <w:jc w:val="both"/>
              <w:rPr>
                <w:rFonts w:ascii="Times New Roman" w:hAnsi="Times New Roman"/>
                <w:color w:val="000000"/>
                <w:sz w:val="24"/>
                <w:szCs w:val="24"/>
              </w:rPr>
            </w:pPr>
            <w:r>
              <w:rPr>
                <w:rFonts w:ascii="Times New Roman" w:hAnsi="Times New Roman"/>
                <w:color w:val="000000"/>
                <w:sz w:val="24"/>
                <w:szCs w:val="24"/>
              </w:rPr>
              <w:t>Netral</w:t>
            </w:r>
          </w:p>
          <w:p w:rsidR="00E32935" w:rsidRPr="00AC7684" w:rsidRDefault="00E32935" w:rsidP="00671978">
            <w:pPr>
              <w:pStyle w:val="ListParagraph"/>
              <w:ind w:left="0"/>
              <w:jc w:val="both"/>
              <w:rPr>
                <w:rFonts w:ascii="Times New Roman" w:hAnsi="Times New Roman"/>
                <w:color w:val="000000"/>
                <w:sz w:val="24"/>
                <w:szCs w:val="24"/>
              </w:rPr>
            </w:pPr>
            <w:r w:rsidRPr="00AC7684">
              <w:rPr>
                <w:rFonts w:ascii="Times New Roman" w:hAnsi="Times New Roman"/>
                <w:color w:val="000000"/>
                <w:sz w:val="24"/>
                <w:szCs w:val="24"/>
              </w:rPr>
              <w:t>TidakSetuju</w:t>
            </w:r>
          </w:p>
          <w:p w:rsidR="00E32935" w:rsidRDefault="00E32935" w:rsidP="00671978">
            <w:pPr>
              <w:pStyle w:val="ListParagraph"/>
              <w:ind w:left="0"/>
              <w:jc w:val="both"/>
              <w:rPr>
                <w:rFonts w:ascii="Times New Roman" w:hAnsi="Times New Roman"/>
                <w:color w:val="000000"/>
                <w:sz w:val="24"/>
                <w:szCs w:val="24"/>
              </w:rPr>
            </w:pPr>
            <w:r w:rsidRPr="00AC7684">
              <w:rPr>
                <w:rFonts w:ascii="Times New Roman" w:hAnsi="Times New Roman"/>
                <w:color w:val="000000"/>
                <w:sz w:val="24"/>
                <w:szCs w:val="24"/>
              </w:rPr>
              <w:t>SangatTidakSetuju</w:t>
            </w:r>
          </w:p>
        </w:tc>
        <w:tc>
          <w:tcPr>
            <w:tcW w:w="3544" w:type="dxa"/>
          </w:tcPr>
          <w:p w:rsidR="00E32935" w:rsidRDefault="00E32935" w:rsidP="00671978">
            <w:pPr>
              <w:pStyle w:val="ListParagraph"/>
              <w:ind w:left="0"/>
              <w:jc w:val="center"/>
              <w:rPr>
                <w:rFonts w:ascii="Times New Roman" w:hAnsi="Times New Roman"/>
                <w:color w:val="000000"/>
                <w:sz w:val="24"/>
                <w:szCs w:val="24"/>
              </w:rPr>
            </w:pPr>
            <w:r>
              <w:rPr>
                <w:rFonts w:ascii="Times New Roman" w:hAnsi="Times New Roman"/>
                <w:color w:val="000000"/>
                <w:sz w:val="24"/>
                <w:szCs w:val="24"/>
              </w:rPr>
              <w:t>5</w:t>
            </w:r>
          </w:p>
          <w:p w:rsidR="00E32935" w:rsidRDefault="00E32935" w:rsidP="00671978">
            <w:pPr>
              <w:pStyle w:val="ListParagraph"/>
              <w:ind w:left="0"/>
              <w:jc w:val="center"/>
              <w:rPr>
                <w:rFonts w:ascii="Times New Roman" w:hAnsi="Times New Roman"/>
                <w:color w:val="000000"/>
                <w:sz w:val="24"/>
                <w:szCs w:val="24"/>
              </w:rPr>
            </w:pPr>
            <w:r>
              <w:rPr>
                <w:rFonts w:ascii="Times New Roman" w:hAnsi="Times New Roman"/>
                <w:color w:val="000000"/>
                <w:sz w:val="24"/>
                <w:szCs w:val="24"/>
              </w:rPr>
              <w:t>4</w:t>
            </w:r>
          </w:p>
          <w:p w:rsidR="00E32935" w:rsidRDefault="00E32935" w:rsidP="00671978">
            <w:pPr>
              <w:pStyle w:val="ListParagraph"/>
              <w:ind w:left="0"/>
              <w:jc w:val="center"/>
              <w:rPr>
                <w:rFonts w:ascii="Times New Roman" w:hAnsi="Times New Roman"/>
                <w:color w:val="000000"/>
                <w:sz w:val="24"/>
                <w:szCs w:val="24"/>
              </w:rPr>
            </w:pPr>
            <w:r>
              <w:rPr>
                <w:rFonts w:ascii="Times New Roman" w:hAnsi="Times New Roman"/>
                <w:color w:val="000000"/>
                <w:sz w:val="24"/>
                <w:szCs w:val="24"/>
              </w:rPr>
              <w:t>3</w:t>
            </w:r>
          </w:p>
          <w:p w:rsidR="00E32935" w:rsidRDefault="00E32935" w:rsidP="00671978">
            <w:pPr>
              <w:pStyle w:val="ListParagraph"/>
              <w:ind w:left="0"/>
              <w:jc w:val="center"/>
              <w:rPr>
                <w:rFonts w:ascii="Times New Roman" w:hAnsi="Times New Roman"/>
                <w:color w:val="000000"/>
                <w:sz w:val="24"/>
                <w:szCs w:val="24"/>
              </w:rPr>
            </w:pPr>
            <w:r>
              <w:rPr>
                <w:rFonts w:ascii="Times New Roman" w:hAnsi="Times New Roman"/>
                <w:color w:val="000000"/>
                <w:sz w:val="24"/>
                <w:szCs w:val="24"/>
              </w:rPr>
              <w:t>2</w:t>
            </w:r>
          </w:p>
          <w:p w:rsidR="00E32935" w:rsidRDefault="00E32935" w:rsidP="00671978">
            <w:pPr>
              <w:pStyle w:val="ListParagraph"/>
              <w:ind w:left="0"/>
              <w:jc w:val="center"/>
              <w:rPr>
                <w:rFonts w:ascii="Times New Roman" w:hAnsi="Times New Roman"/>
                <w:color w:val="000000"/>
                <w:sz w:val="24"/>
                <w:szCs w:val="24"/>
              </w:rPr>
            </w:pPr>
            <w:r>
              <w:rPr>
                <w:rFonts w:ascii="Times New Roman" w:hAnsi="Times New Roman"/>
                <w:color w:val="000000"/>
                <w:sz w:val="24"/>
                <w:szCs w:val="24"/>
              </w:rPr>
              <w:t>1</w:t>
            </w:r>
          </w:p>
        </w:tc>
      </w:tr>
    </w:tbl>
    <w:p w:rsidR="00E32935" w:rsidRPr="00307116" w:rsidRDefault="00836E3A" w:rsidP="00E32935">
      <w:pPr>
        <w:pStyle w:val="ListParagraph"/>
        <w:ind w:left="0"/>
        <w:rPr>
          <w:rFonts w:ascii="Times New Roman" w:hAnsi="Times New Roman"/>
          <w:noProof/>
          <w:color w:val="000000"/>
          <w:sz w:val="24"/>
          <w:szCs w:val="24"/>
          <w:lang w:val="id-ID"/>
        </w:rPr>
      </w:pPr>
      <w:r>
        <w:rPr>
          <w:rFonts w:ascii="Times New Roman" w:hAnsi="Times New Roman"/>
          <w:color w:val="000000"/>
          <w:sz w:val="24"/>
          <w:szCs w:val="24"/>
        </w:rPr>
        <w:tab/>
      </w:r>
      <w:r w:rsidR="00E32935" w:rsidRPr="00307116">
        <w:rPr>
          <w:rFonts w:ascii="Times New Roman" w:hAnsi="Times New Roman"/>
          <w:noProof/>
          <w:color w:val="000000"/>
          <w:sz w:val="24"/>
          <w:szCs w:val="24"/>
          <w:lang w:val="id-ID"/>
        </w:rPr>
        <w:t xml:space="preserve">Sumber  </w:t>
      </w:r>
      <w:r w:rsidR="00E32935" w:rsidRPr="00307116">
        <w:rPr>
          <w:rFonts w:ascii="Times New Roman" w:hAnsi="Times New Roman"/>
          <w:noProof/>
          <w:sz w:val="24"/>
          <w:szCs w:val="24"/>
          <w:lang w:val="id-ID"/>
        </w:rPr>
        <w:t>:</w:t>
      </w:r>
      <w:r w:rsidR="00E32935" w:rsidRPr="00307116">
        <w:rPr>
          <w:rFonts w:ascii="Times New Roman" w:hAnsi="Times New Roman"/>
          <w:noProof/>
          <w:color w:val="000000"/>
          <w:sz w:val="24"/>
          <w:szCs w:val="24"/>
          <w:lang w:val="id-ID"/>
        </w:rPr>
        <w:t xml:space="preserve">  Sugiyono,  Metode  Penelitian  Bisnis  (2018)</w:t>
      </w:r>
    </w:p>
    <w:p w:rsidR="00E32935" w:rsidRPr="00307116" w:rsidRDefault="00E32935" w:rsidP="00F050EB">
      <w:pPr>
        <w:pStyle w:val="Heading2"/>
        <w:numPr>
          <w:ilvl w:val="1"/>
          <w:numId w:val="20"/>
        </w:numPr>
        <w:ind w:hanging="450"/>
        <w:rPr>
          <w:noProof/>
          <w:lang w:val="id-ID"/>
        </w:rPr>
      </w:pPr>
      <w:bookmarkStart w:id="12" w:name="_Toc162604197"/>
      <w:r w:rsidRPr="00307116">
        <w:rPr>
          <w:noProof/>
          <w:lang w:val="id-ID"/>
        </w:rPr>
        <w:t>Teknik  Pengumpulan  Data</w:t>
      </w:r>
      <w:bookmarkEnd w:id="12"/>
    </w:p>
    <w:p w:rsidR="00E32935" w:rsidRDefault="00EC266C" w:rsidP="00EC266C">
      <w:pPr>
        <w:pStyle w:val="NoSpacing"/>
      </w:pPr>
      <w:r w:rsidRPr="00EC266C">
        <w:t>Teknik pengumpulan data merupakan cara untuk memperoleh informasi y</w:t>
      </w:r>
      <w:r>
        <w:t>ang dibutuhkan dalam penelitian</w:t>
      </w:r>
      <w:r w:rsidR="007D1609" w:rsidRPr="007D1609">
        <w:rPr>
          <w:lang w:val="id-ID"/>
        </w:rPr>
        <w:t xml:space="preserve">. Dalam studi ini, data dikumpulkan melalui beberapa metode, yaitu observasi, dokumentasi, dan survei dengan menggunakan </w:t>
      </w:r>
      <w:r w:rsidR="007D1609" w:rsidRPr="007D1609">
        <w:rPr>
          <w:lang w:val="id-ID"/>
        </w:rPr>
        <w:lastRenderedPageBreak/>
        <w:t>kuesioner yang disebarkan kepada responden. Untuk memperoleh data yang relevan, peneliti m</w:t>
      </w:r>
      <w:r w:rsidR="007D1609">
        <w:rPr>
          <w:lang w:val="id-ID"/>
        </w:rPr>
        <w:t>enerapkan teknik-teknik berikut</w:t>
      </w:r>
      <w:r w:rsidR="00E32935">
        <w:t>.</w:t>
      </w:r>
    </w:p>
    <w:p w:rsidR="00E32935" w:rsidRDefault="00E32935" w:rsidP="00F050EB">
      <w:pPr>
        <w:pStyle w:val="ListParagraph"/>
        <w:numPr>
          <w:ilvl w:val="0"/>
          <w:numId w:val="11"/>
        </w:numPr>
        <w:spacing w:line="360" w:lineRule="auto"/>
        <w:ind w:left="426" w:hanging="426"/>
        <w:jc w:val="both"/>
        <w:rPr>
          <w:rFonts w:ascii="Times New Roman" w:hAnsi="Times New Roman"/>
          <w:sz w:val="24"/>
          <w:szCs w:val="24"/>
        </w:rPr>
      </w:pPr>
      <w:r>
        <w:rPr>
          <w:rFonts w:ascii="Times New Roman" w:hAnsi="Times New Roman"/>
          <w:sz w:val="24"/>
          <w:szCs w:val="24"/>
        </w:rPr>
        <w:t xml:space="preserve">Observasi  </w:t>
      </w:r>
    </w:p>
    <w:p w:rsidR="00E32935" w:rsidRPr="00E412B6" w:rsidRDefault="00EC266C" w:rsidP="00EC266C">
      <w:pPr>
        <w:pStyle w:val="NoSpacing"/>
        <w:ind w:firstLine="426"/>
      </w:pPr>
      <w:r w:rsidRPr="00EC266C">
        <w:t>Metode observasi adalah teknik pengumpulan data dengan mengamati langsung subjek atau aktivitas yang diteliti, lal</w:t>
      </w:r>
      <w:r>
        <w:t>u mencatatnya secara sistematis</w:t>
      </w:r>
      <w:r w:rsidR="00E32935" w:rsidRPr="00E412B6">
        <w:t>.</w:t>
      </w:r>
    </w:p>
    <w:p w:rsidR="00E32935" w:rsidRPr="007F7CED" w:rsidRDefault="00E32935" w:rsidP="00F050EB">
      <w:pPr>
        <w:pStyle w:val="ListParagraph"/>
        <w:numPr>
          <w:ilvl w:val="0"/>
          <w:numId w:val="11"/>
        </w:numPr>
        <w:spacing w:line="360" w:lineRule="auto"/>
        <w:ind w:left="426" w:hanging="426"/>
        <w:jc w:val="both"/>
        <w:rPr>
          <w:rFonts w:ascii="Times New Roman" w:hAnsi="Times New Roman"/>
          <w:sz w:val="24"/>
          <w:szCs w:val="24"/>
        </w:rPr>
      </w:pPr>
      <w:r w:rsidRPr="001D50FA">
        <w:rPr>
          <w:rFonts w:ascii="Times New Roman" w:hAnsi="Times New Roman"/>
          <w:sz w:val="24"/>
          <w:szCs w:val="24"/>
        </w:rPr>
        <w:t>Wawancara</w:t>
      </w:r>
      <w:r>
        <w:rPr>
          <w:rFonts w:ascii="Times New Roman" w:hAnsi="Times New Roman"/>
          <w:color w:val="000000"/>
          <w:sz w:val="24"/>
          <w:szCs w:val="24"/>
        </w:rPr>
        <w:t>(</w:t>
      </w:r>
      <w:r w:rsidRPr="007F7CED">
        <w:rPr>
          <w:rFonts w:ascii="Times New Roman" w:hAnsi="Times New Roman"/>
          <w:i/>
          <w:sz w:val="24"/>
          <w:szCs w:val="24"/>
        </w:rPr>
        <w:t>Interview</w:t>
      </w:r>
      <w:r w:rsidRPr="0064297A">
        <w:rPr>
          <w:rFonts w:ascii="Times New Roman" w:hAnsi="Times New Roman"/>
          <w:color w:val="000000"/>
          <w:sz w:val="24"/>
          <w:szCs w:val="24"/>
        </w:rPr>
        <w:t>)</w:t>
      </w:r>
    </w:p>
    <w:p w:rsidR="00E32935" w:rsidRPr="00EC266C" w:rsidRDefault="00EC266C" w:rsidP="00EC266C">
      <w:pPr>
        <w:pStyle w:val="NoSpacing"/>
        <w:ind w:firstLine="426"/>
        <w:rPr>
          <w:noProof/>
        </w:rPr>
      </w:pPr>
      <w:r w:rsidRPr="00EC266C">
        <w:rPr>
          <w:noProof/>
        </w:rPr>
        <w:t>Metode ini digunakan untuk mengumpulkan data melalui tanya jawab langsung dengan responden, menggunakan wawancara terstruktur berdasarkan kuesioner agar jawaban tetap objektif dan sesua</w:t>
      </w:r>
      <w:r>
        <w:rPr>
          <w:noProof/>
        </w:rPr>
        <w:t>i dengan variabel yang diteliti</w:t>
      </w:r>
      <w:r w:rsidR="00E32935" w:rsidRPr="006A0878">
        <w:rPr>
          <w:noProof/>
          <w:lang w:val="id-ID"/>
        </w:rPr>
        <w:t>.</w:t>
      </w:r>
    </w:p>
    <w:p w:rsidR="00E32935" w:rsidRPr="006A0878" w:rsidRDefault="00E32935" w:rsidP="00F050EB">
      <w:pPr>
        <w:pStyle w:val="ListParagraph"/>
        <w:numPr>
          <w:ilvl w:val="0"/>
          <w:numId w:val="12"/>
        </w:numPr>
        <w:spacing w:line="360" w:lineRule="auto"/>
        <w:ind w:left="426" w:hanging="426"/>
        <w:jc w:val="both"/>
        <w:rPr>
          <w:rFonts w:ascii="Times New Roman" w:hAnsi="Times New Roman"/>
          <w:noProof/>
          <w:sz w:val="24"/>
          <w:szCs w:val="24"/>
          <w:lang w:val="id-ID"/>
        </w:rPr>
      </w:pPr>
      <w:r w:rsidRPr="006A0878">
        <w:rPr>
          <w:rFonts w:ascii="Times New Roman" w:hAnsi="Times New Roman"/>
          <w:noProof/>
          <w:sz w:val="24"/>
          <w:szCs w:val="24"/>
          <w:lang w:val="id-ID"/>
        </w:rPr>
        <w:t xml:space="preserve">Angket  </w:t>
      </w:r>
      <w:r w:rsidR="001B1136">
        <w:rPr>
          <w:rFonts w:ascii="Times New Roman" w:hAnsi="Times New Roman"/>
          <w:noProof/>
          <w:color w:val="000000"/>
          <w:sz w:val="24"/>
          <w:szCs w:val="24"/>
          <w:lang w:val="id-ID"/>
        </w:rPr>
        <w:t>(Ku</w:t>
      </w:r>
      <w:r w:rsidRPr="006A0878">
        <w:rPr>
          <w:rFonts w:ascii="Times New Roman" w:hAnsi="Times New Roman"/>
          <w:noProof/>
          <w:color w:val="000000"/>
          <w:sz w:val="24"/>
          <w:szCs w:val="24"/>
          <w:lang w:val="id-ID"/>
        </w:rPr>
        <w:t>sioner)</w:t>
      </w:r>
    </w:p>
    <w:p w:rsidR="00E32935" w:rsidRPr="00EC266C" w:rsidRDefault="00EC266C" w:rsidP="00EC266C">
      <w:pPr>
        <w:pStyle w:val="NoSpacing"/>
        <w:ind w:firstLine="426"/>
        <w:rPr>
          <w:noProof/>
        </w:rPr>
      </w:pPr>
      <w:r w:rsidRPr="00EC266C">
        <w:rPr>
          <w:noProof/>
        </w:rPr>
        <w:t xml:space="preserve">Metode ini dilakukan dengan membagikan kuesioner terstruktur kepada responden. Teknik ini unggul karena memungkinkan pengukuran konsistensi </w:t>
      </w:r>
      <w:r>
        <w:rPr>
          <w:noProof/>
        </w:rPr>
        <w:t>jawaban</w:t>
      </w:r>
      <w:r w:rsidR="00E32935" w:rsidRPr="006A0878">
        <w:rPr>
          <w:noProof/>
          <w:lang w:val="id-ID"/>
        </w:rPr>
        <w:t xml:space="preserve">.  </w:t>
      </w:r>
    </w:p>
    <w:p w:rsidR="00E32935" w:rsidRPr="000F3360" w:rsidRDefault="00E32935" w:rsidP="00F050EB">
      <w:pPr>
        <w:pStyle w:val="Heading2"/>
        <w:numPr>
          <w:ilvl w:val="1"/>
          <w:numId w:val="20"/>
        </w:numPr>
        <w:ind w:hanging="450"/>
        <w:rPr>
          <w:noProof/>
          <w:lang w:val="id-ID"/>
        </w:rPr>
      </w:pPr>
      <w:bookmarkStart w:id="13" w:name="_Toc162604198"/>
      <w:r w:rsidRPr="000F3360">
        <w:rPr>
          <w:noProof/>
          <w:lang w:val="id-ID"/>
        </w:rPr>
        <w:t>Teknik  Analisis  Data</w:t>
      </w:r>
      <w:bookmarkEnd w:id="13"/>
    </w:p>
    <w:p w:rsidR="00E32935" w:rsidRPr="00EC266C" w:rsidRDefault="00EC266C" w:rsidP="00EC266C">
      <w:pPr>
        <w:pStyle w:val="NoSpacing"/>
        <w:rPr>
          <w:noProof/>
        </w:rPr>
      </w:pPr>
      <w:r w:rsidRPr="00EC266C">
        <w:rPr>
          <w:noProof/>
        </w:rPr>
        <w:t>Teknik analisis data merupakan metode untuk mengolah data menjadi informasi yang mudah dipahami dan bermanfaat dalam memecahkan masalah penelitian. Menurut Maleong (2017:280), ini adalah proses mengorganisasi dan mengelompokkan data ke dalam pola dan kategori guna menemukan tema serta merumuskan hipo</w:t>
      </w:r>
      <w:r>
        <w:rPr>
          <w:noProof/>
        </w:rPr>
        <w:t>tesis berdasarkan data yang ada</w:t>
      </w:r>
      <w:r w:rsidR="00E32935" w:rsidRPr="006A0878">
        <w:rPr>
          <w:noProof/>
          <w:color w:val="000000"/>
          <w:lang w:val="id-ID"/>
        </w:rPr>
        <w:t xml:space="preserve">.  </w:t>
      </w:r>
    </w:p>
    <w:p w:rsidR="00E32935" w:rsidRPr="00307116" w:rsidRDefault="00E32935" w:rsidP="00F050EB">
      <w:pPr>
        <w:pStyle w:val="Heading2"/>
        <w:numPr>
          <w:ilvl w:val="1"/>
          <w:numId w:val="20"/>
        </w:numPr>
        <w:ind w:hanging="450"/>
        <w:rPr>
          <w:noProof/>
          <w:lang w:val="id-ID"/>
        </w:rPr>
      </w:pPr>
      <w:bookmarkStart w:id="14" w:name="_Toc162604199"/>
      <w:r w:rsidRPr="00307116">
        <w:rPr>
          <w:noProof/>
          <w:lang w:val="id-ID"/>
        </w:rPr>
        <w:t>Uji  Validitas  Dan  Uji  Reliabilitas</w:t>
      </w:r>
      <w:bookmarkEnd w:id="14"/>
    </w:p>
    <w:p w:rsidR="00E32935" w:rsidRPr="00307116" w:rsidRDefault="00E32935" w:rsidP="00F050EB">
      <w:pPr>
        <w:pStyle w:val="Heading3"/>
        <w:numPr>
          <w:ilvl w:val="2"/>
          <w:numId w:val="20"/>
        </w:numPr>
        <w:ind w:left="720"/>
        <w:rPr>
          <w:noProof/>
          <w:lang w:val="id-ID"/>
        </w:rPr>
      </w:pPr>
      <w:bookmarkStart w:id="15" w:name="_Toc162604200"/>
      <w:r w:rsidRPr="00307116">
        <w:rPr>
          <w:noProof/>
          <w:lang w:val="id-ID"/>
        </w:rPr>
        <w:t>Uji  Validitas</w:t>
      </w:r>
      <w:bookmarkEnd w:id="15"/>
    </w:p>
    <w:p w:rsidR="00E32935" w:rsidRPr="00EC266C" w:rsidRDefault="00544BCC" w:rsidP="00EC266C">
      <w:pPr>
        <w:pStyle w:val="NoSpacing"/>
        <w:rPr>
          <w:noProof/>
          <w:lang w:val="en-ID"/>
        </w:rPr>
      </w:pPr>
      <w:r w:rsidRPr="00544BCC">
        <w:rPr>
          <w:noProof/>
        </w:rPr>
        <w:t xml:space="preserve">Uji validitas adalah metode untuk memastikan bahwa instrumen penelitian, seperti kuesioner, benar-benar mampu mengukur apa yang ingin </w:t>
      </w:r>
      <w:r w:rsidRPr="00544BCC">
        <w:rPr>
          <w:noProof/>
        </w:rPr>
        <w:lastRenderedPageBreak/>
        <w:t xml:space="preserve">diteliti. Menurut Ghozali (2018:51), instrumen dianggap valid jika item dalam kuesioner mampu mencerminkan variabel yang diukur. Tujuan uji ini adalah memastikan data yang dikumpulkan akurat, relevan, dan </w:t>
      </w:r>
      <w:r>
        <w:rPr>
          <w:noProof/>
        </w:rPr>
        <w:t>sesuai dengan tujuan penelitian</w:t>
      </w:r>
      <w:r w:rsidR="00E32935" w:rsidRPr="006A0878">
        <w:rPr>
          <w:noProof/>
          <w:color w:val="000000"/>
          <w:lang w:val="id-ID"/>
        </w:rPr>
        <w:t>.</w:t>
      </w:r>
    </w:p>
    <w:p w:rsidR="00E32935" w:rsidRPr="002D64B8" w:rsidRDefault="00EC266C" w:rsidP="00EC266C">
      <w:pPr>
        <w:pStyle w:val="NoSpacing"/>
      </w:pPr>
      <w:r w:rsidRPr="00EC266C">
        <w:t>Suatu instrumen dinyatakan valid apabila nilai koefisien korelasi Pearson Product Moment (r hitung) lebih besar dari r tabel pada tingkat signifikansi 5% (0,05). Adapun rumus yang digunakan adal</w:t>
      </w:r>
      <w:r>
        <w:t>ah rumus Pearson Product Moment</w:t>
      </w:r>
      <w:r w:rsidR="00E32935">
        <w:t>.</w:t>
      </w:r>
    </w:p>
    <w:p w:rsidR="00E32935" w:rsidRDefault="00E32935" w:rsidP="00E32935">
      <w:pPr>
        <w:pStyle w:val="ListParagraph"/>
        <w:spacing w:line="360" w:lineRule="auto"/>
        <w:ind w:left="0" w:firstLine="851"/>
        <w:jc w:val="both"/>
        <w:rPr>
          <w:rFonts w:ascii="Times New Roman" w:hAnsi="Times New Roman"/>
          <w:color w:val="000000"/>
          <w:sz w:val="24"/>
          <w:szCs w:val="24"/>
        </w:rPr>
      </w:pPr>
      <m:oMathPara>
        <m:oMath>
          <m:r>
            <w:rPr>
              <w:rFonts w:ascii="Cambria Math" w:hAnsi="Cambria Math"/>
              <w:color w:val="000000"/>
              <w:sz w:val="24"/>
              <w:szCs w:val="24"/>
            </w:rPr>
            <m:t>rxy</m:t>
          </m:r>
          <m:f>
            <m:fPr>
              <m:ctrlPr>
                <w:rPr>
                  <w:rFonts w:ascii="Cambria Math" w:hAnsi="Cambria Math"/>
                  <w:i/>
                  <w:color w:val="000000"/>
                </w:rPr>
              </m:ctrlPr>
            </m:fPr>
            <m:num>
              <m:r>
                <w:rPr>
                  <w:rFonts w:ascii="Cambria Math" w:hAnsi="Cambria Math"/>
                  <w:color w:val="000000"/>
                  <w:sz w:val="24"/>
                  <w:szCs w:val="24"/>
                </w:rPr>
                <m:t>n</m:t>
              </m:r>
              <m:r>
                <m:rPr>
                  <m:sty m:val="p"/>
                </m:rPr>
                <w:rPr>
                  <w:rFonts w:ascii="Cambria Math" w:hAnsi="Cambria Math"/>
                  <w:color w:val="000000"/>
                  <w:sz w:val="24"/>
                  <w:szCs w:val="24"/>
                </w:rPr>
                <m:t>∑</m:t>
              </m:r>
              <m:r>
                <w:rPr>
                  <w:rFonts w:ascii="Cambria Math" w:hAnsi="Cambria Math"/>
                  <w:color w:val="000000"/>
                  <w:sz w:val="24"/>
                  <w:szCs w:val="24"/>
                </w:rPr>
                <m:t>xy-</m:t>
              </m:r>
              <m:r>
                <m:rPr>
                  <m:sty m:val="p"/>
                </m:rPr>
                <w:rPr>
                  <w:rFonts w:ascii="Cambria Math" w:hAnsi="Cambria Math"/>
                  <w:color w:val="000000"/>
                  <w:sz w:val="24"/>
                  <w:szCs w:val="24"/>
                </w:rPr>
                <m:t>(∑x)(∑y)</m:t>
              </m:r>
            </m:num>
            <m:den>
              <m:rad>
                <m:radPr>
                  <m:degHide m:val="on"/>
                  <m:ctrlPr>
                    <w:rPr>
                      <w:rFonts w:ascii="Cambria Math" w:hAnsi="Cambria Math"/>
                      <w:i/>
                      <w:color w:val="000000"/>
                    </w:rPr>
                  </m:ctrlPr>
                </m:radPr>
                <m:deg/>
                <m:e>
                  <m:d>
                    <m:dPr>
                      <m:begChr m:val="{"/>
                      <m:endChr m:val="}"/>
                      <m:ctrlPr>
                        <w:rPr>
                          <w:rFonts w:ascii="Cambria Math" w:hAnsi="Cambria Math"/>
                          <w:i/>
                          <w:color w:val="000000"/>
                        </w:rPr>
                      </m:ctrlPr>
                    </m:dPr>
                    <m:e>
                      <m:r>
                        <w:rPr>
                          <w:rFonts w:ascii="Cambria Math" w:hAnsi="Cambria Math"/>
                          <w:color w:val="000000"/>
                          <w:sz w:val="24"/>
                          <w:szCs w:val="24"/>
                        </w:rPr>
                        <m:t>n</m:t>
                      </m:r>
                      <m:r>
                        <m:rPr>
                          <m:sty m:val="p"/>
                        </m:rPr>
                        <w:rPr>
                          <w:rFonts w:ascii="Cambria Math" w:hAnsi="Cambria Math"/>
                          <w:color w:val="000000"/>
                          <w:sz w:val="24"/>
                          <w:szCs w:val="24"/>
                        </w:rPr>
                        <m:t>∑x</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m:t>
                      </m:r>
                      <m:r>
                        <w:rPr>
                          <w:rFonts w:ascii="Cambria Math" w:hAnsi="Cambria Math"/>
                          <w:color w:val="000000"/>
                          <w:sz w:val="24"/>
                          <w:szCs w:val="24"/>
                        </w:rPr>
                        <m:t>∑x</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m:t>
                      </m:r>
                    </m:e>
                  </m:d>
                  <m:d>
                    <m:dPr>
                      <m:begChr m:val="{"/>
                      <m:endChr m:val="}"/>
                      <m:ctrlPr>
                        <w:rPr>
                          <w:rFonts w:ascii="Cambria Math" w:hAnsi="Cambria Math"/>
                          <w:i/>
                          <w:color w:val="000000"/>
                        </w:rPr>
                      </m:ctrlPr>
                    </m:dPr>
                    <m:e>
                      <m:r>
                        <w:rPr>
                          <w:rFonts w:ascii="Cambria Math" w:hAnsi="Cambria Math"/>
                          <w:color w:val="000000"/>
                          <w:sz w:val="24"/>
                          <w:szCs w:val="24"/>
                        </w:rPr>
                        <m:t>n</m:t>
                      </m:r>
                      <m:r>
                        <m:rPr>
                          <m:sty m:val="p"/>
                        </m:rPr>
                        <w:rPr>
                          <w:rFonts w:ascii="Cambria Math" w:hAnsi="Cambria Math"/>
                          <w:color w:val="000000"/>
                          <w:sz w:val="24"/>
                          <w:szCs w:val="24"/>
                        </w:rPr>
                        <m:t>∑y</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(∑y</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m:t>
                      </m:r>
                    </m:e>
                  </m:d>
                </m:e>
              </m:rad>
            </m:den>
          </m:f>
        </m:oMath>
      </m:oMathPara>
    </w:p>
    <w:p w:rsidR="00E32935" w:rsidRPr="00E143D2" w:rsidRDefault="00E32935" w:rsidP="00E32935">
      <w:pPr>
        <w:pStyle w:val="ListParagraph"/>
        <w:spacing w:line="480" w:lineRule="auto"/>
        <w:ind w:left="851" w:hanging="851"/>
        <w:jc w:val="both"/>
        <w:rPr>
          <w:rFonts w:ascii="Times New Roman" w:hAnsi="Times New Roman"/>
          <w:noProof/>
          <w:color w:val="000000"/>
          <w:sz w:val="24"/>
          <w:szCs w:val="24"/>
        </w:rPr>
      </w:pPr>
      <w:r w:rsidRPr="00307116">
        <w:rPr>
          <w:rFonts w:ascii="Times New Roman" w:hAnsi="Times New Roman"/>
          <w:i/>
          <w:noProof/>
          <w:color w:val="000000"/>
          <w:sz w:val="24"/>
          <w:szCs w:val="24"/>
          <w:lang w:val="id-ID"/>
        </w:rPr>
        <w:t xml:space="preserve">n  </w:t>
      </w:r>
      <w:r w:rsidRPr="00307116">
        <w:rPr>
          <w:rFonts w:ascii="Times New Roman" w:hAnsi="Times New Roman"/>
          <w:noProof/>
          <w:color w:val="000000"/>
          <w:sz w:val="24"/>
          <w:szCs w:val="24"/>
          <w:lang w:val="id-ID"/>
        </w:rPr>
        <w:t>:  Jumlah  subjek</w:t>
      </w:r>
    </w:p>
    <w:p w:rsidR="006A0878" w:rsidRDefault="006A0878" w:rsidP="006A0878">
      <w:pPr>
        <w:pStyle w:val="ListParagraph"/>
        <w:spacing w:line="480" w:lineRule="auto"/>
        <w:ind w:left="0"/>
        <w:jc w:val="both"/>
        <w:rPr>
          <w:rFonts w:ascii="Times New Roman" w:hAnsi="Times New Roman"/>
          <w:iCs/>
          <w:color w:val="000000"/>
          <w:sz w:val="24"/>
          <w:szCs w:val="24"/>
        </w:rPr>
      </w:pPr>
      <w:r w:rsidRPr="00641ABD">
        <w:rPr>
          <w:rFonts w:ascii="Times New Roman" w:hAnsi="Times New Roman"/>
          <w:iCs/>
          <w:color w:val="000000"/>
          <w:sz w:val="24"/>
          <w:szCs w:val="24"/>
        </w:rPr>
        <w:t>∑</w:t>
      </w:r>
      <w:r w:rsidRPr="00641ABD">
        <w:rPr>
          <w:rFonts w:ascii="Cambria Math" w:hAnsi="Cambria Math" w:cs="Cambria Math"/>
          <w:iCs/>
          <w:color w:val="000000"/>
          <w:sz w:val="24"/>
          <w:szCs w:val="24"/>
        </w:rPr>
        <w:t>𝑋𝑌</w:t>
      </w:r>
      <w:r>
        <w:rPr>
          <w:rFonts w:ascii="Times New Roman" w:hAnsi="Times New Roman"/>
          <w:iCs/>
          <w:color w:val="000000"/>
          <w:sz w:val="24"/>
          <w:szCs w:val="24"/>
        </w:rPr>
        <w:tab/>
      </w:r>
      <w:r w:rsidRPr="00641ABD">
        <w:rPr>
          <w:rFonts w:ascii="Times New Roman" w:hAnsi="Times New Roman"/>
          <w:iCs/>
          <w:color w:val="000000"/>
          <w:sz w:val="24"/>
          <w:szCs w:val="24"/>
        </w:rPr>
        <w:t xml:space="preserve">: Koefisien korelasi </w:t>
      </w:r>
    </w:p>
    <w:p w:rsidR="006A0878" w:rsidRDefault="006A0878" w:rsidP="006A0878">
      <w:pPr>
        <w:pStyle w:val="ListParagraph"/>
        <w:spacing w:line="480" w:lineRule="auto"/>
        <w:ind w:left="0"/>
        <w:jc w:val="both"/>
        <w:rPr>
          <w:rFonts w:ascii="Times New Roman" w:hAnsi="Times New Roman"/>
          <w:iCs/>
          <w:color w:val="000000"/>
          <w:sz w:val="24"/>
          <w:szCs w:val="24"/>
        </w:rPr>
      </w:pPr>
      <w:r w:rsidRPr="00641ABD">
        <w:rPr>
          <w:rFonts w:ascii="Times New Roman" w:hAnsi="Times New Roman"/>
          <w:iCs/>
          <w:color w:val="000000"/>
          <w:sz w:val="24"/>
          <w:szCs w:val="24"/>
        </w:rPr>
        <w:t>∑</w:t>
      </w:r>
      <w:r w:rsidRPr="00641ABD">
        <w:rPr>
          <w:rFonts w:ascii="Cambria Math" w:hAnsi="Cambria Math" w:cs="Cambria Math"/>
          <w:iCs/>
          <w:color w:val="000000"/>
          <w:sz w:val="24"/>
          <w:szCs w:val="24"/>
        </w:rPr>
        <w:t>𝑋</w:t>
      </w:r>
      <w:r>
        <w:rPr>
          <w:rFonts w:ascii="Times New Roman" w:hAnsi="Times New Roman"/>
          <w:iCs/>
          <w:color w:val="000000"/>
          <w:sz w:val="24"/>
          <w:szCs w:val="24"/>
        </w:rPr>
        <w:tab/>
      </w:r>
      <w:r w:rsidRPr="00641ABD">
        <w:rPr>
          <w:rFonts w:ascii="Times New Roman" w:hAnsi="Times New Roman"/>
          <w:iCs/>
          <w:color w:val="000000"/>
          <w:sz w:val="24"/>
          <w:szCs w:val="24"/>
        </w:rPr>
        <w:t>: Variable bebas</w:t>
      </w:r>
    </w:p>
    <w:p w:rsidR="006A0878" w:rsidRDefault="006A0878" w:rsidP="006A0878">
      <w:pPr>
        <w:pStyle w:val="ListParagraph"/>
        <w:spacing w:line="480" w:lineRule="auto"/>
        <w:ind w:left="0"/>
        <w:jc w:val="both"/>
        <w:rPr>
          <w:rFonts w:ascii="Times New Roman" w:hAnsi="Times New Roman"/>
          <w:iCs/>
          <w:color w:val="000000"/>
          <w:sz w:val="24"/>
          <w:szCs w:val="24"/>
        </w:rPr>
      </w:pPr>
      <w:r w:rsidRPr="00641ABD">
        <w:rPr>
          <w:rFonts w:ascii="Times New Roman" w:hAnsi="Times New Roman"/>
          <w:iCs/>
          <w:color w:val="000000"/>
          <w:sz w:val="24"/>
          <w:szCs w:val="24"/>
        </w:rPr>
        <w:t>∑</w:t>
      </w:r>
      <w:r w:rsidRPr="00641ABD">
        <w:rPr>
          <w:rFonts w:ascii="Cambria Math" w:hAnsi="Cambria Math" w:cs="Cambria Math"/>
          <w:iCs/>
          <w:color w:val="000000"/>
          <w:sz w:val="24"/>
          <w:szCs w:val="24"/>
        </w:rPr>
        <w:t>𝑌</w:t>
      </w:r>
      <w:r>
        <w:rPr>
          <w:rFonts w:ascii="Times New Roman" w:hAnsi="Times New Roman"/>
          <w:iCs/>
          <w:color w:val="000000"/>
          <w:sz w:val="24"/>
          <w:szCs w:val="24"/>
        </w:rPr>
        <w:tab/>
      </w:r>
      <w:r w:rsidRPr="00641ABD">
        <w:rPr>
          <w:rFonts w:ascii="Times New Roman" w:hAnsi="Times New Roman"/>
          <w:iCs/>
          <w:color w:val="000000"/>
          <w:sz w:val="24"/>
          <w:szCs w:val="24"/>
        </w:rPr>
        <w:t xml:space="preserve">: Variable terikat </w:t>
      </w:r>
    </w:p>
    <w:p w:rsidR="006A0878" w:rsidRDefault="006A0878" w:rsidP="006A0878">
      <w:pPr>
        <w:pStyle w:val="ListParagraph"/>
        <w:spacing w:line="480" w:lineRule="auto"/>
        <w:ind w:left="0" w:firstLine="720"/>
        <w:jc w:val="both"/>
        <w:rPr>
          <w:rFonts w:ascii="Times New Roman" w:hAnsi="Times New Roman"/>
          <w:iCs/>
          <w:color w:val="000000"/>
          <w:sz w:val="24"/>
          <w:szCs w:val="24"/>
        </w:rPr>
      </w:pPr>
      <w:r w:rsidRPr="00641ABD">
        <w:rPr>
          <w:rFonts w:ascii="Times New Roman" w:hAnsi="Times New Roman"/>
          <w:iCs/>
          <w:color w:val="000000"/>
          <w:sz w:val="24"/>
          <w:szCs w:val="24"/>
        </w:rPr>
        <w:t xml:space="preserve">Untuk uji validitas, korelasi bivariate pearson digunakan untuk mengevaluasi hubungan antara skor masing masing variable dengan total variable. Ada dua syarat untuk uji validitas yaitu: </w:t>
      </w:r>
    </w:p>
    <w:p w:rsidR="006A0878" w:rsidRDefault="006A0878" w:rsidP="006A0878">
      <w:pPr>
        <w:pStyle w:val="ListParagraph"/>
        <w:spacing w:line="480" w:lineRule="auto"/>
        <w:ind w:left="0" w:firstLine="142"/>
        <w:jc w:val="both"/>
        <w:rPr>
          <w:rFonts w:ascii="Times New Roman" w:hAnsi="Times New Roman"/>
          <w:iCs/>
          <w:color w:val="000000"/>
          <w:sz w:val="24"/>
          <w:szCs w:val="24"/>
        </w:rPr>
      </w:pPr>
      <w:r w:rsidRPr="00641ABD">
        <w:rPr>
          <w:rFonts w:ascii="Times New Roman" w:hAnsi="Times New Roman"/>
          <w:iCs/>
          <w:color w:val="000000"/>
          <w:sz w:val="24"/>
          <w:szCs w:val="24"/>
        </w:rPr>
        <w:t>a.</w:t>
      </w:r>
      <w:r w:rsidR="00EB414C">
        <w:rPr>
          <w:rFonts w:ascii="Times New Roman" w:hAnsi="Times New Roman"/>
          <w:iCs/>
          <w:color w:val="000000"/>
          <w:sz w:val="24"/>
          <w:szCs w:val="24"/>
        </w:rPr>
        <w:t>Apabila r hitung lebih besar</w:t>
      </w:r>
      <w:r w:rsidRPr="00641ABD">
        <w:rPr>
          <w:rFonts w:ascii="Times New Roman" w:hAnsi="Times New Roman"/>
          <w:iCs/>
          <w:color w:val="000000"/>
          <w:sz w:val="24"/>
          <w:szCs w:val="24"/>
        </w:rPr>
        <w:t xml:space="preserve"> r table, maka pertanyaan dan indikator dikatakan valid</w:t>
      </w:r>
      <w:r w:rsidR="00EB414C">
        <w:rPr>
          <w:rFonts w:ascii="Times New Roman" w:hAnsi="Times New Roman"/>
          <w:iCs/>
          <w:color w:val="000000"/>
          <w:sz w:val="24"/>
          <w:szCs w:val="24"/>
        </w:rPr>
        <w:t>.</w:t>
      </w:r>
    </w:p>
    <w:p w:rsidR="006A0878" w:rsidRDefault="006A0878" w:rsidP="006A0878">
      <w:pPr>
        <w:pStyle w:val="ListParagraph"/>
        <w:spacing w:line="480" w:lineRule="auto"/>
        <w:ind w:left="0" w:firstLine="142"/>
        <w:jc w:val="both"/>
        <w:rPr>
          <w:rFonts w:ascii="Times New Roman" w:hAnsi="Times New Roman"/>
          <w:iCs/>
          <w:color w:val="000000"/>
          <w:sz w:val="24"/>
          <w:szCs w:val="24"/>
        </w:rPr>
      </w:pPr>
      <w:r w:rsidRPr="00641ABD">
        <w:rPr>
          <w:rFonts w:ascii="Times New Roman" w:hAnsi="Times New Roman"/>
          <w:iCs/>
          <w:color w:val="000000"/>
          <w:sz w:val="24"/>
          <w:szCs w:val="24"/>
        </w:rPr>
        <w:t>b.</w:t>
      </w:r>
      <w:r w:rsidR="00EB414C">
        <w:rPr>
          <w:rFonts w:ascii="Times New Roman" w:hAnsi="Times New Roman"/>
          <w:iCs/>
          <w:color w:val="000000"/>
          <w:sz w:val="24"/>
          <w:szCs w:val="24"/>
        </w:rPr>
        <w:t>Jika r hitung lebih kecil</w:t>
      </w:r>
      <w:r w:rsidRPr="00641ABD">
        <w:rPr>
          <w:rFonts w:ascii="Times New Roman" w:hAnsi="Times New Roman"/>
          <w:iCs/>
          <w:color w:val="000000"/>
          <w:sz w:val="24"/>
          <w:szCs w:val="24"/>
        </w:rPr>
        <w:t xml:space="preserve"> r tabel, maka pertanyaan dan indikator dikatakan tidak valid. </w:t>
      </w:r>
    </w:p>
    <w:p w:rsidR="006A0878" w:rsidRPr="00EB414C" w:rsidRDefault="00EB414C" w:rsidP="00EB414C">
      <w:pPr>
        <w:pStyle w:val="ListParagraph"/>
        <w:spacing w:line="480" w:lineRule="auto"/>
        <w:ind w:left="0" w:firstLine="709"/>
        <w:jc w:val="both"/>
        <w:rPr>
          <w:rFonts w:ascii="Times New Roman" w:hAnsi="Times New Roman"/>
          <w:iCs/>
          <w:color w:val="000000"/>
          <w:sz w:val="24"/>
          <w:szCs w:val="24"/>
        </w:rPr>
      </w:pPr>
      <w:r w:rsidRPr="00EB414C">
        <w:rPr>
          <w:rFonts w:ascii="Times New Roman" w:hAnsi="Times New Roman"/>
          <w:iCs/>
          <w:color w:val="000000"/>
          <w:sz w:val="24"/>
          <w:szCs w:val="24"/>
        </w:rPr>
        <w:t xml:space="preserve">Nilai </w:t>
      </w:r>
      <w:r w:rsidRPr="00EB414C">
        <w:rPr>
          <w:rFonts w:ascii="Times New Roman" w:hAnsi="Times New Roman"/>
          <w:i/>
          <w:iCs/>
          <w:color w:val="000000"/>
          <w:sz w:val="24"/>
          <w:szCs w:val="24"/>
        </w:rPr>
        <w:t>r</w:t>
      </w:r>
      <w:r w:rsidRPr="00EB414C">
        <w:rPr>
          <w:rFonts w:ascii="Times New Roman" w:hAnsi="Times New Roman"/>
          <w:iCs/>
          <w:color w:val="000000"/>
          <w:sz w:val="24"/>
          <w:szCs w:val="24"/>
        </w:rPr>
        <w:t xml:space="preserve"> tabel ditentukan berdasarkan derajat kebe</w:t>
      </w:r>
      <w:r>
        <w:rPr>
          <w:rFonts w:ascii="Times New Roman" w:hAnsi="Times New Roman"/>
          <w:iCs/>
          <w:color w:val="000000"/>
          <w:sz w:val="24"/>
          <w:szCs w:val="24"/>
        </w:rPr>
        <w:t xml:space="preserve">basan (df), yaitu jumlah sampel </w:t>
      </w:r>
      <w:r w:rsidRPr="00EB414C">
        <w:rPr>
          <w:rFonts w:ascii="Times New Roman" w:hAnsi="Times New Roman"/>
          <w:iCs/>
          <w:color w:val="000000"/>
          <w:sz w:val="24"/>
          <w:szCs w:val="24"/>
        </w:rPr>
        <w:t xml:space="preserve">dikurangi 3. Dalam penelitian ini, df = 30 - 3 = 27. Pada tingkat signifikansi 0,05, nilai </w:t>
      </w:r>
      <w:r w:rsidRPr="00EB414C">
        <w:rPr>
          <w:rFonts w:ascii="Times New Roman" w:hAnsi="Times New Roman"/>
          <w:i/>
          <w:iCs/>
          <w:color w:val="000000"/>
          <w:sz w:val="24"/>
          <w:szCs w:val="24"/>
        </w:rPr>
        <w:t>r</w:t>
      </w:r>
      <w:r w:rsidRPr="00EB414C">
        <w:rPr>
          <w:rFonts w:ascii="Times New Roman" w:hAnsi="Times New Roman"/>
          <w:iCs/>
          <w:color w:val="000000"/>
          <w:sz w:val="24"/>
          <w:szCs w:val="24"/>
        </w:rPr>
        <w:t xml:space="preserve"> ta</w:t>
      </w:r>
      <w:r>
        <w:rPr>
          <w:rFonts w:ascii="Times New Roman" w:hAnsi="Times New Roman"/>
          <w:iCs/>
          <w:color w:val="000000"/>
          <w:sz w:val="24"/>
          <w:szCs w:val="24"/>
        </w:rPr>
        <w:t>bel yang diperoleh adalah 0,361</w:t>
      </w:r>
      <w:r w:rsidR="006A0878" w:rsidRPr="00EB414C">
        <w:rPr>
          <w:rFonts w:ascii="Times New Roman" w:hAnsi="Times New Roman"/>
          <w:iCs/>
          <w:color w:val="000000"/>
          <w:sz w:val="24"/>
          <w:szCs w:val="24"/>
        </w:rPr>
        <w:t xml:space="preserve">. </w:t>
      </w:r>
    </w:p>
    <w:p w:rsidR="006A0878" w:rsidRDefault="00EB414C" w:rsidP="006A0878">
      <w:pPr>
        <w:pStyle w:val="ListParagraph"/>
        <w:spacing w:line="480" w:lineRule="auto"/>
        <w:ind w:left="0" w:firstLine="720"/>
        <w:jc w:val="both"/>
        <w:rPr>
          <w:rFonts w:ascii="Times New Roman" w:hAnsi="Times New Roman"/>
          <w:iCs/>
          <w:color w:val="000000"/>
          <w:sz w:val="24"/>
          <w:szCs w:val="24"/>
        </w:rPr>
      </w:pPr>
      <w:r w:rsidRPr="00EB414C">
        <w:rPr>
          <w:rFonts w:ascii="Times New Roman" w:hAnsi="Times New Roman"/>
          <w:iCs/>
          <w:color w:val="000000"/>
          <w:sz w:val="24"/>
          <w:szCs w:val="24"/>
          <w:lang w:val="id-ID"/>
        </w:rPr>
        <w:lastRenderedPageBreak/>
        <w:t>Uji validitas digunakan untuk menilai apakah data yang diperoleh sesuai dan sah berdasarkan kuesioner y</w:t>
      </w:r>
      <w:r>
        <w:rPr>
          <w:rFonts w:ascii="Times New Roman" w:hAnsi="Times New Roman"/>
          <w:iCs/>
          <w:color w:val="000000"/>
          <w:sz w:val="24"/>
          <w:szCs w:val="24"/>
          <w:lang w:val="id-ID"/>
        </w:rPr>
        <w:t>ang digunakan sebagai alat ukur</w:t>
      </w:r>
      <w:r w:rsidR="007D1609" w:rsidRPr="007D1609">
        <w:rPr>
          <w:rFonts w:ascii="Times New Roman" w:hAnsi="Times New Roman"/>
          <w:iCs/>
          <w:color w:val="000000"/>
          <w:sz w:val="24"/>
          <w:szCs w:val="24"/>
          <w:lang w:val="id-ID"/>
        </w:rPr>
        <w:t xml:space="preserve">. Pada penelitian ini, pengujian validitas dan reliabilitas sampel dilakukan terhadap 30 responden yang berasal dari Desa Patumbak Kampung, Deli Serdang. Hasil uji validitas diperoleh melalui analisis menggunakan </w:t>
      </w:r>
      <w:r w:rsidR="007D1609" w:rsidRPr="007D1609">
        <w:rPr>
          <w:rFonts w:ascii="Times New Roman" w:hAnsi="Times New Roman"/>
          <w:i/>
          <w:iCs/>
          <w:color w:val="000000"/>
          <w:sz w:val="24"/>
          <w:szCs w:val="24"/>
          <w:lang w:val="id-ID"/>
        </w:rPr>
        <w:t>software</w:t>
      </w:r>
      <w:r w:rsidR="007D1609" w:rsidRPr="007D1609">
        <w:rPr>
          <w:rFonts w:ascii="Times New Roman" w:hAnsi="Times New Roman"/>
          <w:iCs/>
          <w:color w:val="000000"/>
          <w:sz w:val="24"/>
          <w:szCs w:val="24"/>
          <w:lang w:val="id-ID"/>
        </w:rPr>
        <w:t xml:space="preserve"> SPSS versi 26.0 dengan </w:t>
      </w:r>
      <w:r w:rsidRPr="007D1609">
        <w:rPr>
          <w:rFonts w:ascii="Times New Roman" w:hAnsi="Times New Roman"/>
          <w:iCs/>
          <w:color w:val="000000"/>
          <w:sz w:val="24"/>
          <w:szCs w:val="24"/>
          <w:lang w:val="id-ID"/>
        </w:rPr>
        <w:t>(</w:t>
      </w:r>
      <w:r w:rsidRPr="007D1609">
        <w:rPr>
          <w:rFonts w:ascii="Times New Roman" w:hAnsi="Times New Roman"/>
          <w:i/>
          <w:iCs/>
          <w:color w:val="000000"/>
          <w:sz w:val="24"/>
          <w:szCs w:val="24"/>
          <w:lang w:val="id-ID"/>
        </w:rPr>
        <w:t>Korelasi Product Moment</w:t>
      </w:r>
      <w:r>
        <w:rPr>
          <w:rFonts w:ascii="Times New Roman" w:hAnsi="Times New Roman"/>
          <w:iCs/>
          <w:color w:val="000000"/>
          <w:sz w:val="24"/>
          <w:szCs w:val="24"/>
          <w:lang w:val="id-ID"/>
        </w:rPr>
        <w:t>) atau</w:t>
      </w:r>
      <w:r w:rsidR="007D1609" w:rsidRPr="007D1609">
        <w:rPr>
          <w:rFonts w:ascii="Times New Roman" w:hAnsi="Times New Roman"/>
          <w:iCs/>
          <w:color w:val="000000"/>
          <w:sz w:val="24"/>
          <w:szCs w:val="24"/>
          <w:lang w:val="id-ID"/>
        </w:rPr>
        <w:t>rumus Pearson yang kemudian menghasilkan nilai korelasi yang</w:t>
      </w:r>
      <w:r w:rsidR="007D1609">
        <w:rPr>
          <w:rFonts w:ascii="Times New Roman" w:hAnsi="Times New Roman"/>
          <w:iCs/>
          <w:color w:val="000000"/>
          <w:sz w:val="24"/>
          <w:szCs w:val="24"/>
          <w:lang w:val="id-ID"/>
        </w:rPr>
        <w:t xml:space="preserve"> dijelaskan dalam tabel berikut</w:t>
      </w:r>
      <w:r w:rsidR="006A0878">
        <w:rPr>
          <w:rFonts w:ascii="Times New Roman" w:hAnsi="Times New Roman"/>
          <w:iCs/>
          <w:color w:val="000000"/>
          <w:sz w:val="24"/>
          <w:szCs w:val="24"/>
        </w:rPr>
        <w:t xml:space="preserve">. </w:t>
      </w:r>
    </w:p>
    <w:p w:rsidR="00E32935" w:rsidRPr="00724D21" w:rsidRDefault="00E32935" w:rsidP="00E32935">
      <w:pPr>
        <w:pStyle w:val="ListParagraph"/>
        <w:spacing w:line="240" w:lineRule="auto"/>
        <w:ind w:left="0"/>
        <w:jc w:val="center"/>
        <w:rPr>
          <w:rFonts w:ascii="Times New Roman" w:hAnsi="Times New Roman"/>
          <w:b/>
          <w:noProof/>
          <w:color w:val="000000"/>
          <w:sz w:val="24"/>
          <w:szCs w:val="24"/>
        </w:rPr>
      </w:pPr>
      <w:r w:rsidRPr="001842C0">
        <w:rPr>
          <w:rFonts w:ascii="Times New Roman" w:hAnsi="Times New Roman"/>
          <w:b/>
          <w:noProof/>
          <w:color w:val="000000"/>
          <w:sz w:val="24"/>
          <w:szCs w:val="24"/>
          <w:lang w:val="id-ID"/>
        </w:rPr>
        <w:t>Tabel  3.</w:t>
      </w:r>
      <w:r w:rsidR="00724D21">
        <w:rPr>
          <w:rFonts w:ascii="Times New Roman" w:hAnsi="Times New Roman"/>
          <w:b/>
          <w:noProof/>
          <w:color w:val="000000"/>
          <w:sz w:val="24"/>
          <w:szCs w:val="24"/>
        </w:rPr>
        <w:t>5</w:t>
      </w:r>
    </w:p>
    <w:p w:rsidR="00E32935" w:rsidRPr="001842C0" w:rsidRDefault="00E32935" w:rsidP="00E32935">
      <w:pPr>
        <w:pStyle w:val="ListParagraph"/>
        <w:spacing w:after="0" w:line="240" w:lineRule="auto"/>
        <w:ind w:left="0"/>
        <w:jc w:val="center"/>
        <w:rPr>
          <w:rFonts w:ascii="Times New Roman" w:hAnsi="Times New Roman"/>
          <w:b/>
          <w:noProof/>
          <w:color w:val="000000"/>
          <w:sz w:val="24"/>
          <w:szCs w:val="24"/>
          <w:lang w:val="id-ID"/>
        </w:rPr>
      </w:pPr>
      <w:r w:rsidRPr="001842C0">
        <w:rPr>
          <w:rFonts w:ascii="Times New Roman" w:hAnsi="Times New Roman"/>
          <w:b/>
          <w:noProof/>
          <w:color w:val="000000"/>
          <w:sz w:val="24"/>
          <w:szCs w:val="24"/>
          <w:lang w:val="id-ID"/>
        </w:rPr>
        <w:t>Hasil  Uji  Validitas</w:t>
      </w:r>
    </w:p>
    <w:p w:rsidR="00E32935" w:rsidRPr="001842C0" w:rsidRDefault="00580EE2" w:rsidP="00E32935">
      <w:pPr>
        <w:pStyle w:val="ListParagraph"/>
        <w:spacing w:after="0" w:line="240" w:lineRule="auto"/>
        <w:ind w:left="0" w:firstLine="142"/>
        <w:rPr>
          <w:rFonts w:ascii="Times New Roman" w:hAnsi="Times New Roman"/>
          <w:b/>
          <w:noProof/>
          <w:color w:val="000000"/>
          <w:sz w:val="24"/>
          <w:szCs w:val="24"/>
          <w:lang w:val="id-ID"/>
        </w:rPr>
      </w:pPr>
      <w:r>
        <w:rPr>
          <w:rFonts w:ascii="Times New Roman" w:hAnsi="Times New Roman"/>
          <w:b/>
          <w:noProof/>
          <w:color w:val="000000"/>
          <w:sz w:val="24"/>
          <w:szCs w:val="24"/>
        </w:rPr>
        <w:t>Citra Merek</w:t>
      </w:r>
      <w:r w:rsidR="00E32935" w:rsidRPr="001842C0">
        <w:rPr>
          <w:rFonts w:ascii="Times New Roman" w:hAnsi="Times New Roman"/>
          <w:b/>
          <w:noProof/>
          <w:sz w:val="24"/>
          <w:szCs w:val="24"/>
          <w:lang w:val="id-ID"/>
        </w:rPr>
        <w:t>(X1)</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1604"/>
        <w:gridCol w:w="3354"/>
        <w:gridCol w:w="992"/>
        <w:gridCol w:w="836"/>
        <w:gridCol w:w="865"/>
      </w:tblGrid>
      <w:tr w:rsidR="00E32935" w:rsidRPr="001A1AC7" w:rsidTr="00671978">
        <w:trPr>
          <w:trHeight w:val="615"/>
        </w:trPr>
        <w:tc>
          <w:tcPr>
            <w:tcW w:w="571" w:type="dxa"/>
            <w:shd w:val="clear" w:color="auto" w:fill="auto"/>
            <w:vAlign w:val="center"/>
            <w:hideMark/>
          </w:tcPr>
          <w:p w:rsidR="00E32935" w:rsidRPr="001A1AC7" w:rsidRDefault="00E32935" w:rsidP="00671978">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604"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354" w:type="dxa"/>
            <w:shd w:val="clear" w:color="auto" w:fill="auto"/>
            <w:vAlign w:val="center"/>
          </w:tcPr>
          <w:p w:rsidR="00E32935" w:rsidRPr="001A1AC7" w:rsidRDefault="00E32935" w:rsidP="00671978">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92" w:type="dxa"/>
            <w:shd w:val="clear" w:color="auto" w:fill="auto"/>
            <w:vAlign w:val="center"/>
            <w:hideMark/>
          </w:tcPr>
          <w:p w:rsidR="00E32935" w:rsidRPr="001A1AC7" w:rsidRDefault="00E32935" w:rsidP="00671978">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36"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65"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E32935" w:rsidRPr="009F4FBA" w:rsidTr="00580EE2">
        <w:trPr>
          <w:trHeight w:val="315"/>
        </w:trPr>
        <w:tc>
          <w:tcPr>
            <w:tcW w:w="571"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604" w:type="dxa"/>
            <w:shd w:val="clear" w:color="auto" w:fill="auto"/>
            <w:vAlign w:val="center"/>
            <w:hideMark/>
          </w:tcPr>
          <w:p w:rsidR="00E32935" w:rsidRPr="001842C0" w:rsidRDefault="00B17960" w:rsidP="00671978">
            <w:pPr>
              <w:spacing w:line="240" w:lineRule="auto"/>
              <w:jc w:val="both"/>
              <w:rPr>
                <w:rFonts w:ascii="Times New Roman" w:hAnsi="Times New Roman"/>
                <w:sz w:val="24"/>
                <w:szCs w:val="24"/>
                <w:lang w:eastAsia="en-ID"/>
              </w:rPr>
            </w:pPr>
            <w:r w:rsidRPr="001C3FC5">
              <w:rPr>
                <w:rFonts w:ascii="Times New Roman" w:hAnsi="Times New Roman"/>
                <w:b/>
                <w:bCs/>
                <w:sz w:val="24"/>
                <w:szCs w:val="24"/>
              </w:rPr>
              <w:t>Pengenalan</w:t>
            </w:r>
          </w:p>
        </w:tc>
        <w:tc>
          <w:tcPr>
            <w:tcW w:w="3354" w:type="dxa"/>
            <w:shd w:val="clear" w:color="auto" w:fill="auto"/>
            <w:vAlign w:val="center"/>
          </w:tcPr>
          <w:p w:rsidR="00E32935" w:rsidRPr="001842C0" w:rsidRDefault="00B17960" w:rsidP="00580EE2">
            <w:pPr>
              <w:spacing w:line="240" w:lineRule="auto"/>
              <w:jc w:val="both"/>
              <w:rPr>
                <w:rFonts w:ascii="Times New Roman" w:hAnsi="Times New Roman"/>
                <w:noProof/>
                <w:sz w:val="24"/>
                <w:szCs w:val="24"/>
                <w:lang w:eastAsia="en-ID"/>
              </w:rPr>
            </w:pPr>
            <w:r w:rsidRPr="006A0878">
              <w:rPr>
                <w:rFonts w:ascii="Times New Roman" w:hAnsi="Times New Roman"/>
                <w:i/>
                <w:iCs/>
                <w:sz w:val="24"/>
                <w:szCs w:val="24"/>
              </w:rPr>
              <w:t>Smartphone</w:t>
            </w:r>
            <w:r w:rsidRPr="00AB0E71">
              <w:rPr>
                <w:rFonts w:ascii="Times New Roman" w:hAnsi="Times New Roman"/>
                <w:sz w:val="24"/>
                <w:szCs w:val="24"/>
              </w:rPr>
              <w:t xml:space="preserve"> merek iphone sudah </w:t>
            </w:r>
            <w:r>
              <w:rPr>
                <w:rFonts w:ascii="Times New Roman" w:hAnsi="Times New Roman"/>
                <w:sz w:val="24"/>
                <w:szCs w:val="24"/>
              </w:rPr>
              <w:t>dikenalsejak lama</w:t>
            </w:r>
          </w:p>
        </w:tc>
        <w:tc>
          <w:tcPr>
            <w:tcW w:w="992" w:type="dxa"/>
            <w:shd w:val="clear" w:color="auto" w:fill="auto"/>
            <w:vAlign w:val="center"/>
            <w:hideMark/>
          </w:tcPr>
          <w:p w:rsidR="00E32935" w:rsidRPr="00B912EE" w:rsidRDefault="00B912EE"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640130">
              <w:rPr>
                <w:rFonts w:ascii="Times New Roman" w:hAnsi="Times New Roman"/>
                <w:sz w:val="24"/>
                <w:szCs w:val="24"/>
                <w:lang w:val="en-US" w:eastAsia="en-ID"/>
              </w:rPr>
              <w:t>8</w:t>
            </w:r>
            <w:r w:rsidR="00E96849">
              <w:rPr>
                <w:rFonts w:ascii="Times New Roman" w:hAnsi="Times New Roman"/>
                <w:sz w:val="24"/>
                <w:szCs w:val="24"/>
                <w:lang w:val="en-US" w:eastAsia="en-ID"/>
              </w:rPr>
              <w:t>30</w:t>
            </w:r>
          </w:p>
        </w:tc>
        <w:tc>
          <w:tcPr>
            <w:tcW w:w="836" w:type="dxa"/>
            <w:vMerge w:val="restart"/>
            <w:shd w:val="clear" w:color="auto" w:fill="auto"/>
            <w:vAlign w:val="center"/>
            <w:hideMark/>
          </w:tcPr>
          <w:p w:rsidR="00E32935" w:rsidRPr="00B912EE" w:rsidRDefault="00B912EE"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0,361</w:t>
            </w:r>
          </w:p>
        </w:tc>
        <w:tc>
          <w:tcPr>
            <w:tcW w:w="865" w:type="dxa"/>
            <w:shd w:val="clear" w:color="auto" w:fill="auto"/>
            <w:vAlign w:val="center"/>
            <w:hideMark/>
          </w:tcPr>
          <w:p w:rsidR="00E32935" w:rsidRPr="001A1AC7" w:rsidRDefault="00E32935" w:rsidP="00671978">
            <w:pPr>
              <w:spacing w:line="240" w:lineRule="auto"/>
              <w:rPr>
                <w:rFonts w:ascii="Times New Roman" w:hAnsi="Times New Roman"/>
                <w:sz w:val="24"/>
                <w:szCs w:val="24"/>
                <w:lang w:eastAsia="en-ID"/>
              </w:rPr>
            </w:pPr>
            <w:r>
              <w:rPr>
                <w:rFonts w:ascii="Times New Roman" w:hAnsi="Times New Roman"/>
                <w:sz w:val="24"/>
                <w:szCs w:val="24"/>
                <w:lang w:eastAsia="en-ID"/>
              </w:rPr>
              <w:t>valid</w:t>
            </w:r>
          </w:p>
        </w:tc>
      </w:tr>
      <w:tr w:rsidR="00E32935" w:rsidRPr="009F4FBA" w:rsidTr="00B912EE">
        <w:trPr>
          <w:trHeight w:val="603"/>
        </w:trPr>
        <w:tc>
          <w:tcPr>
            <w:tcW w:w="571"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604" w:type="dxa"/>
            <w:shd w:val="clear" w:color="auto" w:fill="auto"/>
            <w:vAlign w:val="center"/>
            <w:hideMark/>
          </w:tcPr>
          <w:p w:rsidR="00E32935" w:rsidRPr="001842C0" w:rsidRDefault="00B17960" w:rsidP="00B912EE">
            <w:pPr>
              <w:spacing w:line="240" w:lineRule="auto"/>
              <w:jc w:val="center"/>
              <w:rPr>
                <w:rFonts w:ascii="Times New Roman" w:hAnsi="Times New Roman"/>
                <w:sz w:val="24"/>
                <w:szCs w:val="24"/>
                <w:lang w:eastAsia="en-ID"/>
              </w:rPr>
            </w:pPr>
            <w:r w:rsidRPr="00822A4C">
              <w:rPr>
                <w:rFonts w:ascii="Times New Roman" w:hAnsi="Times New Roman"/>
                <w:b/>
                <w:bCs/>
                <w:sz w:val="24"/>
                <w:szCs w:val="24"/>
              </w:rPr>
              <w:t>Reputasi</w:t>
            </w:r>
          </w:p>
        </w:tc>
        <w:tc>
          <w:tcPr>
            <w:tcW w:w="3354" w:type="dxa"/>
            <w:shd w:val="clear" w:color="auto" w:fill="auto"/>
            <w:vAlign w:val="center"/>
          </w:tcPr>
          <w:p w:rsidR="00E32935" w:rsidRPr="001A1AC7" w:rsidRDefault="00B17960" w:rsidP="00580EE2">
            <w:pPr>
              <w:spacing w:line="240" w:lineRule="auto"/>
              <w:jc w:val="both"/>
              <w:rPr>
                <w:rFonts w:ascii="Times New Roman" w:hAnsi="Times New Roman"/>
                <w:sz w:val="24"/>
                <w:szCs w:val="24"/>
                <w:lang w:eastAsia="en-ID"/>
              </w:rPr>
            </w:pPr>
            <w:r>
              <w:rPr>
                <w:rFonts w:ascii="Times New Roman" w:hAnsi="Times New Roman"/>
                <w:sz w:val="24"/>
                <w:szCs w:val="24"/>
              </w:rPr>
              <w:t>Status</w:t>
            </w:r>
            <w:r w:rsidRPr="006A0878">
              <w:rPr>
                <w:rFonts w:ascii="Times New Roman" w:hAnsi="Times New Roman"/>
                <w:i/>
                <w:iCs/>
                <w:sz w:val="24"/>
                <w:szCs w:val="24"/>
              </w:rPr>
              <w:t>smartphone</w:t>
            </w:r>
            <w:r w:rsidRPr="00AB0E71">
              <w:rPr>
                <w:rFonts w:ascii="Times New Roman" w:hAnsi="Times New Roman"/>
                <w:sz w:val="24"/>
                <w:szCs w:val="24"/>
              </w:rPr>
              <w:t xml:space="preserve"> merek iPhone </w:t>
            </w:r>
            <w:r>
              <w:rPr>
                <w:rFonts w:ascii="Times New Roman" w:hAnsi="Times New Roman"/>
                <w:sz w:val="24"/>
                <w:szCs w:val="24"/>
              </w:rPr>
              <w:t>baik dimata</w:t>
            </w:r>
            <w:r w:rsidRPr="00AB0E71">
              <w:rPr>
                <w:rFonts w:ascii="Times New Roman" w:hAnsi="Times New Roman"/>
                <w:sz w:val="24"/>
                <w:szCs w:val="24"/>
              </w:rPr>
              <w:t xml:space="preserve"> pengguna</w:t>
            </w:r>
          </w:p>
        </w:tc>
        <w:tc>
          <w:tcPr>
            <w:tcW w:w="992" w:type="dxa"/>
            <w:shd w:val="clear" w:color="auto" w:fill="auto"/>
            <w:vAlign w:val="center"/>
            <w:hideMark/>
          </w:tcPr>
          <w:p w:rsidR="00E32935" w:rsidRPr="00640130"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0,7</w:t>
            </w:r>
            <w:r w:rsidR="00E96849">
              <w:rPr>
                <w:rFonts w:ascii="Times New Roman" w:hAnsi="Times New Roman"/>
                <w:sz w:val="24"/>
                <w:szCs w:val="24"/>
                <w:lang w:val="en-US" w:eastAsia="en-ID"/>
              </w:rPr>
              <w:t>45</w:t>
            </w:r>
          </w:p>
        </w:tc>
        <w:tc>
          <w:tcPr>
            <w:tcW w:w="836" w:type="dxa"/>
            <w:vMerge/>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E32935" w:rsidRPr="009F4FBA" w:rsidTr="00580EE2">
        <w:trPr>
          <w:trHeight w:val="360"/>
        </w:trPr>
        <w:tc>
          <w:tcPr>
            <w:tcW w:w="571"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604" w:type="dxa"/>
            <w:shd w:val="clear" w:color="auto" w:fill="auto"/>
            <w:hideMark/>
          </w:tcPr>
          <w:p w:rsidR="00E32935" w:rsidRDefault="00E32935" w:rsidP="00671978">
            <w:pPr>
              <w:spacing w:line="240" w:lineRule="auto"/>
              <w:jc w:val="both"/>
              <w:rPr>
                <w:rFonts w:ascii="Times New Roman" w:hAnsi="Times New Roman"/>
                <w:b/>
                <w:i/>
                <w:color w:val="000000"/>
                <w:kern w:val="0"/>
                <w:sz w:val="24"/>
                <w:szCs w:val="24"/>
              </w:rPr>
            </w:pPr>
          </w:p>
          <w:p w:rsidR="00E32935" w:rsidRPr="001842C0" w:rsidRDefault="00B17960" w:rsidP="00B17960">
            <w:pPr>
              <w:spacing w:line="480" w:lineRule="auto"/>
              <w:jc w:val="center"/>
              <w:rPr>
                <w:rFonts w:ascii="Times New Roman" w:hAnsi="Times New Roman"/>
                <w:sz w:val="24"/>
                <w:szCs w:val="24"/>
                <w:lang w:eastAsia="en-ID"/>
              </w:rPr>
            </w:pPr>
            <w:r w:rsidRPr="00332883">
              <w:rPr>
                <w:rFonts w:ascii="Times New Roman" w:hAnsi="Times New Roman"/>
                <w:b/>
                <w:bCs/>
                <w:sz w:val="24"/>
                <w:szCs w:val="24"/>
                <w:lang w:val="en-US"/>
              </w:rPr>
              <w:t>Daya Tarik</w:t>
            </w:r>
          </w:p>
        </w:tc>
        <w:tc>
          <w:tcPr>
            <w:tcW w:w="3354" w:type="dxa"/>
            <w:shd w:val="clear" w:color="auto" w:fill="auto"/>
            <w:vAlign w:val="center"/>
          </w:tcPr>
          <w:p w:rsidR="00E32935" w:rsidRPr="001A1AC7" w:rsidRDefault="00B17960" w:rsidP="00580EE2">
            <w:pPr>
              <w:spacing w:line="240" w:lineRule="auto"/>
              <w:jc w:val="both"/>
              <w:rPr>
                <w:rFonts w:ascii="Times New Roman" w:hAnsi="Times New Roman"/>
                <w:sz w:val="24"/>
                <w:szCs w:val="24"/>
                <w:lang w:eastAsia="en-ID"/>
              </w:rPr>
            </w:pPr>
            <w:r w:rsidRPr="006A0878">
              <w:rPr>
                <w:rFonts w:ascii="Times New Roman" w:hAnsi="Times New Roman"/>
                <w:i/>
                <w:iCs/>
                <w:sz w:val="24"/>
                <w:szCs w:val="24"/>
              </w:rPr>
              <w:t>Smartphone</w:t>
            </w:r>
            <w:r w:rsidRPr="00AB0E71">
              <w:rPr>
                <w:rFonts w:ascii="Times New Roman" w:hAnsi="Times New Roman"/>
                <w:sz w:val="24"/>
                <w:szCs w:val="24"/>
              </w:rPr>
              <w:t xml:space="preserve"> iphone</w:t>
            </w:r>
            <w:r>
              <w:rPr>
                <w:rFonts w:ascii="Times New Roman" w:hAnsi="Times New Roman"/>
                <w:sz w:val="24"/>
                <w:szCs w:val="24"/>
              </w:rPr>
              <w:t xml:space="preserve"> memiliki daya tarik khusus untuk  dibeli</w:t>
            </w:r>
          </w:p>
        </w:tc>
        <w:tc>
          <w:tcPr>
            <w:tcW w:w="992" w:type="dxa"/>
            <w:shd w:val="clear" w:color="auto" w:fill="auto"/>
            <w:vAlign w:val="center"/>
            <w:hideMark/>
          </w:tcPr>
          <w:p w:rsidR="00E32935" w:rsidRPr="00640130"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E96849">
              <w:rPr>
                <w:rFonts w:ascii="Times New Roman" w:hAnsi="Times New Roman"/>
                <w:sz w:val="24"/>
                <w:szCs w:val="24"/>
                <w:lang w:val="en-US" w:eastAsia="en-ID"/>
              </w:rPr>
              <w:t>717</w:t>
            </w:r>
          </w:p>
        </w:tc>
        <w:tc>
          <w:tcPr>
            <w:tcW w:w="836" w:type="dxa"/>
            <w:vMerge/>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E32935" w:rsidRPr="009F4FBA" w:rsidTr="00B912EE">
        <w:trPr>
          <w:trHeight w:val="360"/>
        </w:trPr>
        <w:tc>
          <w:tcPr>
            <w:tcW w:w="571"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4</w:t>
            </w:r>
          </w:p>
        </w:tc>
        <w:tc>
          <w:tcPr>
            <w:tcW w:w="1604" w:type="dxa"/>
            <w:shd w:val="clear" w:color="auto" w:fill="auto"/>
            <w:vAlign w:val="center"/>
            <w:hideMark/>
          </w:tcPr>
          <w:p w:rsidR="00E32935" w:rsidRPr="001842C0" w:rsidRDefault="00B17960" w:rsidP="00B912EE">
            <w:pPr>
              <w:spacing w:before="240" w:line="480" w:lineRule="auto"/>
              <w:jc w:val="center"/>
              <w:rPr>
                <w:rFonts w:ascii="Times New Roman" w:hAnsi="Times New Roman"/>
                <w:sz w:val="24"/>
                <w:szCs w:val="24"/>
                <w:lang w:eastAsia="en-ID"/>
              </w:rPr>
            </w:pPr>
            <w:r w:rsidRPr="00A978B0">
              <w:rPr>
                <w:rFonts w:ascii="Times New Roman" w:hAnsi="Times New Roman"/>
                <w:b/>
                <w:bCs/>
                <w:sz w:val="24"/>
                <w:szCs w:val="24"/>
              </w:rPr>
              <w:t>Kesetia</w:t>
            </w:r>
            <w:r>
              <w:rPr>
                <w:rFonts w:ascii="Times New Roman" w:hAnsi="Times New Roman"/>
                <w:b/>
                <w:bCs/>
                <w:sz w:val="24"/>
                <w:szCs w:val="24"/>
              </w:rPr>
              <w:t>a</w:t>
            </w:r>
            <w:r w:rsidRPr="00A978B0">
              <w:rPr>
                <w:rFonts w:ascii="Times New Roman" w:hAnsi="Times New Roman"/>
                <w:b/>
                <w:bCs/>
                <w:sz w:val="24"/>
                <w:szCs w:val="24"/>
              </w:rPr>
              <w:t>n</w:t>
            </w:r>
          </w:p>
        </w:tc>
        <w:tc>
          <w:tcPr>
            <w:tcW w:w="3354" w:type="dxa"/>
            <w:shd w:val="clear" w:color="auto" w:fill="auto"/>
          </w:tcPr>
          <w:p w:rsidR="00E32935" w:rsidRPr="001A1AC7" w:rsidRDefault="00B17960" w:rsidP="00671978">
            <w:pPr>
              <w:spacing w:line="240" w:lineRule="auto"/>
              <w:jc w:val="both"/>
              <w:rPr>
                <w:rFonts w:ascii="Times New Roman" w:hAnsi="Times New Roman"/>
                <w:sz w:val="24"/>
                <w:szCs w:val="24"/>
                <w:lang w:eastAsia="en-ID"/>
              </w:rPr>
            </w:pPr>
            <w:r>
              <w:rPr>
                <w:rFonts w:ascii="Times New Roman" w:hAnsi="Times New Roman"/>
                <w:sz w:val="24"/>
                <w:szCs w:val="24"/>
              </w:rPr>
              <w:t>Sebagai pengguna</w:t>
            </w:r>
            <w:r w:rsidRPr="006A0878">
              <w:rPr>
                <w:rFonts w:ascii="Times New Roman" w:hAnsi="Times New Roman"/>
                <w:i/>
                <w:iCs/>
                <w:sz w:val="24"/>
                <w:szCs w:val="24"/>
              </w:rPr>
              <w:t>smartphone</w:t>
            </w:r>
            <w:r w:rsidRPr="00AB0E71">
              <w:rPr>
                <w:rFonts w:ascii="Times New Roman" w:hAnsi="Times New Roman"/>
                <w:sz w:val="24"/>
                <w:szCs w:val="24"/>
              </w:rPr>
              <w:t xml:space="preserve"> iPhone</w:t>
            </w:r>
            <w:r>
              <w:rPr>
                <w:rFonts w:ascii="Times New Roman" w:hAnsi="Times New Roman"/>
                <w:sz w:val="24"/>
                <w:szCs w:val="24"/>
              </w:rPr>
              <w:t xml:space="preserve"> rasa setia akan timbul dalam penggunaan dan pembelian ulang</w:t>
            </w:r>
          </w:p>
        </w:tc>
        <w:tc>
          <w:tcPr>
            <w:tcW w:w="992" w:type="dxa"/>
            <w:shd w:val="clear" w:color="auto" w:fill="auto"/>
            <w:vAlign w:val="center"/>
            <w:hideMark/>
          </w:tcPr>
          <w:p w:rsidR="00E32935" w:rsidRPr="00640130"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E96849">
              <w:rPr>
                <w:rFonts w:ascii="Times New Roman" w:hAnsi="Times New Roman"/>
                <w:sz w:val="24"/>
                <w:szCs w:val="24"/>
                <w:lang w:val="en-US" w:eastAsia="en-ID"/>
              </w:rPr>
              <w:t>599</w:t>
            </w:r>
          </w:p>
        </w:tc>
        <w:tc>
          <w:tcPr>
            <w:tcW w:w="836" w:type="dxa"/>
            <w:vMerge/>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E32935" w:rsidRDefault="00E32935" w:rsidP="00580EE2">
      <w:pPr>
        <w:pStyle w:val="ListParagraph"/>
        <w:spacing w:line="480" w:lineRule="auto"/>
        <w:ind w:left="0" w:firstLine="90"/>
        <w:jc w:val="both"/>
        <w:rPr>
          <w:rFonts w:ascii="Times New Roman" w:hAnsi="Times New Roman"/>
          <w:color w:val="000000"/>
          <w:sz w:val="24"/>
          <w:szCs w:val="24"/>
        </w:rPr>
      </w:pPr>
      <w:r w:rsidRPr="00580EE2">
        <w:rPr>
          <w:rFonts w:ascii="Times New Roman" w:hAnsi="Times New Roman"/>
          <w:b/>
          <w:color w:val="000000"/>
          <w:sz w:val="24"/>
          <w:szCs w:val="24"/>
        </w:rPr>
        <w:t>Sumber</w:t>
      </w:r>
      <w:r w:rsidR="00A21D49">
        <w:rPr>
          <w:rFonts w:ascii="Times New Roman" w:hAnsi="Times New Roman"/>
          <w:color w:val="000000"/>
          <w:sz w:val="24"/>
          <w:szCs w:val="24"/>
        </w:rPr>
        <w:t xml:space="preserve"> : hasil uji validitas SPSS 26</w:t>
      </w:r>
      <w:r>
        <w:rPr>
          <w:rFonts w:ascii="Times New Roman" w:hAnsi="Times New Roman"/>
          <w:color w:val="000000"/>
          <w:sz w:val="24"/>
          <w:szCs w:val="24"/>
        </w:rPr>
        <w:t>.0. 2025</w:t>
      </w:r>
    </w:p>
    <w:p w:rsidR="00E32935" w:rsidRPr="00F23FD6" w:rsidRDefault="00580EE2" w:rsidP="00E32935">
      <w:pPr>
        <w:spacing w:after="0" w:line="240" w:lineRule="auto"/>
        <w:jc w:val="both"/>
        <w:rPr>
          <w:rFonts w:ascii="Times New Roman" w:hAnsi="Times New Roman"/>
          <w:b/>
          <w:color w:val="000000"/>
          <w:sz w:val="24"/>
          <w:szCs w:val="24"/>
        </w:rPr>
      </w:pPr>
      <w:r>
        <w:rPr>
          <w:rFonts w:ascii="Times New Roman" w:hAnsi="Times New Roman"/>
          <w:b/>
          <w:sz w:val="24"/>
          <w:szCs w:val="24"/>
          <w:lang w:val="en-US"/>
        </w:rPr>
        <w:t>Inovasi Produk</w:t>
      </w:r>
      <w:r w:rsidR="00E32935" w:rsidRPr="00F23FD6">
        <w:rPr>
          <w:rFonts w:ascii="Times New Roman" w:hAnsi="Times New Roman"/>
          <w:b/>
          <w:sz w:val="24"/>
          <w:szCs w:val="24"/>
        </w:rPr>
        <w:t>(X2)</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1557"/>
        <w:gridCol w:w="3402"/>
        <w:gridCol w:w="992"/>
        <w:gridCol w:w="836"/>
        <w:gridCol w:w="865"/>
      </w:tblGrid>
      <w:tr w:rsidR="00E32935" w:rsidRPr="001A1AC7" w:rsidTr="00671978">
        <w:trPr>
          <w:trHeight w:val="615"/>
        </w:trPr>
        <w:tc>
          <w:tcPr>
            <w:tcW w:w="570" w:type="dxa"/>
            <w:shd w:val="clear" w:color="auto" w:fill="auto"/>
            <w:vAlign w:val="center"/>
            <w:hideMark/>
          </w:tcPr>
          <w:p w:rsidR="00E32935" w:rsidRPr="001A1AC7" w:rsidRDefault="00E32935" w:rsidP="00671978">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557"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402" w:type="dxa"/>
            <w:shd w:val="clear" w:color="auto" w:fill="auto"/>
            <w:vAlign w:val="center"/>
          </w:tcPr>
          <w:p w:rsidR="00E32935" w:rsidRPr="001A1AC7" w:rsidRDefault="00E32935" w:rsidP="00671978">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92"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36"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65"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640130" w:rsidRPr="009F4FBA" w:rsidTr="00580EE2">
        <w:trPr>
          <w:trHeight w:val="315"/>
        </w:trPr>
        <w:tc>
          <w:tcPr>
            <w:tcW w:w="570" w:type="dxa"/>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557" w:type="dxa"/>
            <w:shd w:val="clear" w:color="auto" w:fill="auto"/>
            <w:vAlign w:val="center"/>
            <w:hideMark/>
          </w:tcPr>
          <w:p w:rsidR="00640130" w:rsidRPr="00F23FD6" w:rsidRDefault="00640130" w:rsidP="00580EE2">
            <w:pPr>
              <w:pStyle w:val="ListParagraph"/>
              <w:spacing w:line="240" w:lineRule="auto"/>
              <w:ind w:left="0"/>
              <w:jc w:val="center"/>
              <w:rPr>
                <w:rFonts w:ascii="Times New Roman" w:hAnsi="Times New Roman"/>
                <w:b/>
                <w:bCs/>
                <w:sz w:val="24"/>
                <w:szCs w:val="24"/>
              </w:rPr>
            </w:pPr>
            <w:r w:rsidRPr="006B1B91">
              <w:rPr>
                <w:rFonts w:ascii="Times New Roman" w:hAnsi="Times New Roman"/>
                <w:b/>
                <w:bCs/>
                <w:sz w:val="24"/>
                <w:szCs w:val="24"/>
              </w:rPr>
              <w:t>Keunggulan</w:t>
            </w:r>
            <w:r>
              <w:rPr>
                <w:rFonts w:ascii="Times New Roman" w:hAnsi="Times New Roman"/>
                <w:b/>
                <w:bCs/>
                <w:sz w:val="24"/>
                <w:szCs w:val="24"/>
              </w:rPr>
              <w:t xml:space="preserve"> Relatif</w:t>
            </w:r>
          </w:p>
        </w:tc>
        <w:tc>
          <w:tcPr>
            <w:tcW w:w="3402" w:type="dxa"/>
            <w:shd w:val="clear" w:color="auto" w:fill="auto"/>
            <w:vAlign w:val="center"/>
          </w:tcPr>
          <w:p w:rsidR="00640130" w:rsidRPr="001A1AC7" w:rsidRDefault="00640130" w:rsidP="00671978">
            <w:pPr>
              <w:spacing w:line="240" w:lineRule="auto"/>
              <w:jc w:val="both"/>
              <w:rPr>
                <w:rFonts w:ascii="Times New Roman" w:hAnsi="Times New Roman"/>
                <w:sz w:val="24"/>
                <w:szCs w:val="24"/>
                <w:lang w:eastAsia="en-ID"/>
              </w:rPr>
            </w:pPr>
            <w:r w:rsidRPr="00AB0E71">
              <w:rPr>
                <w:rFonts w:ascii="Times New Roman" w:hAnsi="Times New Roman"/>
                <w:sz w:val="24"/>
                <w:szCs w:val="24"/>
              </w:rPr>
              <w:t xml:space="preserve">Fitur </w:t>
            </w:r>
            <w:r>
              <w:rPr>
                <w:rFonts w:ascii="Times New Roman" w:hAnsi="Times New Roman"/>
                <w:sz w:val="24"/>
                <w:szCs w:val="24"/>
              </w:rPr>
              <w:t xml:space="preserve">yang </w:t>
            </w:r>
            <w:r w:rsidRPr="00AB0E71">
              <w:rPr>
                <w:rFonts w:ascii="Times New Roman" w:hAnsi="Times New Roman"/>
                <w:sz w:val="24"/>
                <w:szCs w:val="24"/>
              </w:rPr>
              <w:t xml:space="preserve">diberikan </w:t>
            </w:r>
            <w:r w:rsidRPr="00037AB7">
              <w:rPr>
                <w:rFonts w:ascii="Times New Roman" w:hAnsi="Times New Roman"/>
                <w:i/>
                <w:iCs/>
                <w:sz w:val="24"/>
                <w:szCs w:val="24"/>
              </w:rPr>
              <w:t>smartphone</w:t>
            </w:r>
            <w:r w:rsidRPr="00AB0E71">
              <w:rPr>
                <w:rFonts w:ascii="Times New Roman" w:hAnsi="Times New Roman"/>
                <w:sz w:val="24"/>
                <w:szCs w:val="24"/>
              </w:rPr>
              <w:t xml:space="preserve"> iPhone </w:t>
            </w:r>
            <w:r>
              <w:rPr>
                <w:rFonts w:ascii="Times New Roman" w:hAnsi="Times New Roman"/>
                <w:sz w:val="24"/>
                <w:szCs w:val="24"/>
              </w:rPr>
              <w:t>lebih</w:t>
            </w:r>
            <w:r w:rsidRPr="00AB0E71">
              <w:rPr>
                <w:rFonts w:ascii="Times New Roman" w:hAnsi="Times New Roman"/>
                <w:sz w:val="24"/>
                <w:szCs w:val="24"/>
              </w:rPr>
              <w:t xml:space="preserve"> unggul</w:t>
            </w:r>
            <w:r>
              <w:rPr>
                <w:rFonts w:ascii="Times New Roman" w:hAnsi="Times New Roman"/>
                <w:sz w:val="24"/>
                <w:szCs w:val="24"/>
              </w:rPr>
              <w:t xml:space="preserve"> dari smartphone lain</w:t>
            </w:r>
          </w:p>
        </w:tc>
        <w:tc>
          <w:tcPr>
            <w:tcW w:w="992" w:type="dxa"/>
            <w:shd w:val="clear" w:color="auto" w:fill="auto"/>
            <w:vAlign w:val="center"/>
            <w:hideMark/>
          </w:tcPr>
          <w:p w:rsidR="00640130" w:rsidRPr="00640130"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E96849">
              <w:rPr>
                <w:rFonts w:ascii="Times New Roman" w:hAnsi="Times New Roman"/>
                <w:sz w:val="24"/>
                <w:szCs w:val="24"/>
                <w:lang w:val="en-US" w:eastAsia="en-ID"/>
              </w:rPr>
              <w:t>762</w:t>
            </w:r>
          </w:p>
        </w:tc>
        <w:tc>
          <w:tcPr>
            <w:tcW w:w="836" w:type="dxa"/>
            <w:vMerge w:val="restart"/>
            <w:shd w:val="clear" w:color="auto" w:fill="auto"/>
            <w:vAlign w:val="center"/>
            <w:hideMark/>
          </w:tcPr>
          <w:p w:rsidR="00640130" w:rsidRPr="00640130"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0,361</w:t>
            </w:r>
          </w:p>
        </w:tc>
        <w:tc>
          <w:tcPr>
            <w:tcW w:w="865" w:type="dxa"/>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640130" w:rsidRPr="009F4FBA" w:rsidTr="00580EE2">
        <w:trPr>
          <w:trHeight w:val="360"/>
        </w:trPr>
        <w:tc>
          <w:tcPr>
            <w:tcW w:w="570" w:type="dxa"/>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557" w:type="dxa"/>
            <w:shd w:val="clear" w:color="auto" w:fill="auto"/>
            <w:vAlign w:val="center"/>
            <w:hideMark/>
          </w:tcPr>
          <w:p w:rsidR="00640130" w:rsidRPr="00F23FD6" w:rsidRDefault="00640130" w:rsidP="00580EE2">
            <w:pPr>
              <w:spacing w:line="240" w:lineRule="auto"/>
              <w:jc w:val="center"/>
              <w:rPr>
                <w:rFonts w:ascii="Times New Roman" w:hAnsi="Times New Roman"/>
                <w:b/>
                <w:sz w:val="24"/>
                <w:szCs w:val="24"/>
                <w:lang w:eastAsia="en-ID"/>
              </w:rPr>
            </w:pPr>
            <w:r w:rsidRPr="006B1B91">
              <w:rPr>
                <w:rFonts w:ascii="Times New Roman" w:hAnsi="Times New Roman"/>
                <w:b/>
                <w:bCs/>
                <w:sz w:val="24"/>
                <w:szCs w:val="24"/>
              </w:rPr>
              <w:t>Kesesuaian</w:t>
            </w:r>
            <w:r>
              <w:rPr>
                <w:rFonts w:ascii="Times New Roman" w:hAnsi="Times New Roman"/>
                <w:b/>
                <w:bCs/>
                <w:sz w:val="24"/>
                <w:szCs w:val="24"/>
              </w:rPr>
              <w:t>/Keserasian</w:t>
            </w:r>
          </w:p>
        </w:tc>
        <w:tc>
          <w:tcPr>
            <w:tcW w:w="3402" w:type="dxa"/>
            <w:shd w:val="clear" w:color="auto" w:fill="auto"/>
          </w:tcPr>
          <w:p w:rsidR="00640130" w:rsidRPr="001A1AC7" w:rsidRDefault="00640130" w:rsidP="00671978">
            <w:pPr>
              <w:spacing w:line="240" w:lineRule="auto"/>
              <w:jc w:val="both"/>
              <w:rPr>
                <w:rFonts w:ascii="Times New Roman" w:hAnsi="Times New Roman"/>
                <w:sz w:val="24"/>
                <w:szCs w:val="24"/>
                <w:lang w:eastAsia="en-ID"/>
              </w:rPr>
            </w:pPr>
            <w:r>
              <w:rPr>
                <w:rFonts w:ascii="Times New Roman" w:hAnsi="Times New Roman"/>
                <w:sz w:val="24"/>
                <w:szCs w:val="24"/>
              </w:rPr>
              <w:t xml:space="preserve">Nilai yang dimiliki </w:t>
            </w:r>
            <w:r w:rsidRPr="00037AB7">
              <w:rPr>
                <w:rFonts w:ascii="Times New Roman" w:hAnsi="Times New Roman"/>
                <w:i/>
                <w:iCs/>
                <w:sz w:val="24"/>
                <w:szCs w:val="24"/>
              </w:rPr>
              <w:t>Smartphone</w:t>
            </w:r>
            <w:r w:rsidRPr="00AB0E71">
              <w:rPr>
                <w:rFonts w:ascii="Times New Roman" w:hAnsi="Times New Roman"/>
                <w:sz w:val="24"/>
                <w:szCs w:val="24"/>
              </w:rPr>
              <w:t xml:space="preserve"> iPhone </w:t>
            </w:r>
            <w:r>
              <w:rPr>
                <w:rFonts w:ascii="Times New Roman" w:hAnsi="Times New Roman"/>
                <w:sz w:val="24"/>
                <w:szCs w:val="24"/>
              </w:rPr>
              <w:t>sesuai dengan norma dan dapat diterima oleh pengguna</w:t>
            </w:r>
          </w:p>
        </w:tc>
        <w:tc>
          <w:tcPr>
            <w:tcW w:w="992" w:type="dxa"/>
            <w:shd w:val="clear" w:color="auto" w:fill="auto"/>
            <w:vAlign w:val="center"/>
            <w:hideMark/>
          </w:tcPr>
          <w:p w:rsidR="00640130" w:rsidRPr="00640130"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E96849">
              <w:rPr>
                <w:rFonts w:ascii="Times New Roman" w:hAnsi="Times New Roman"/>
                <w:sz w:val="24"/>
                <w:szCs w:val="24"/>
                <w:lang w:val="en-US" w:eastAsia="en-ID"/>
              </w:rPr>
              <w:t>823</w:t>
            </w:r>
          </w:p>
        </w:tc>
        <w:tc>
          <w:tcPr>
            <w:tcW w:w="836" w:type="dxa"/>
            <w:vMerge/>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640130" w:rsidRPr="009F4FBA" w:rsidTr="00580EE2">
        <w:trPr>
          <w:trHeight w:val="360"/>
        </w:trPr>
        <w:tc>
          <w:tcPr>
            <w:tcW w:w="570" w:type="dxa"/>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lastRenderedPageBreak/>
              <w:t>3</w:t>
            </w:r>
          </w:p>
        </w:tc>
        <w:tc>
          <w:tcPr>
            <w:tcW w:w="1557" w:type="dxa"/>
            <w:shd w:val="clear" w:color="auto" w:fill="auto"/>
            <w:vAlign w:val="center"/>
            <w:hideMark/>
          </w:tcPr>
          <w:p w:rsidR="00640130" w:rsidRPr="00F23FD6" w:rsidRDefault="00640130" w:rsidP="00580EE2">
            <w:pPr>
              <w:spacing w:line="240" w:lineRule="auto"/>
              <w:jc w:val="center"/>
              <w:rPr>
                <w:rFonts w:ascii="Times New Roman" w:hAnsi="Times New Roman"/>
                <w:b/>
                <w:sz w:val="24"/>
                <w:szCs w:val="24"/>
                <w:lang w:eastAsia="en-ID"/>
              </w:rPr>
            </w:pPr>
            <w:r w:rsidRPr="005434E8">
              <w:rPr>
                <w:rFonts w:ascii="Times New Roman" w:hAnsi="Times New Roman"/>
                <w:b/>
                <w:bCs/>
                <w:iCs/>
                <w:sz w:val="24"/>
                <w:szCs w:val="24"/>
              </w:rPr>
              <w:t>Kerumitan</w:t>
            </w:r>
          </w:p>
        </w:tc>
        <w:tc>
          <w:tcPr>
            <w:tcW w:w="3402" w:type="dxa"/>
            <w:shd w:val="clear" w:color="auto" w:fill="auto"/>
          </w:tcPr>
          <w:p w:rsidR="00640130" w:rsidRPr="001A1AC7" w:rsidRDefault="00640130" w:rsidP="00671978">
            <w:pPr>
              <w:spacing w:line="240" w:lineRule="auto"/>
              <w:jc w:val="both"/>
              <w:rPr>
                <w:rFonts w:ascii="Times New Roman" w:hAnsi="Times New Roman"/>
                <w:sz w:val="24"/>
                <w:szCs w:val="24"/>
                <w:lang w:eastAsia="en-ID"/>
              </w:rPr>
            </w:pPr>
            <w:r>
              <w:rPr>
                <w:rFonts w:ascii="Times New Roman" w:hAnsi="Times New Roman"/>
                <w:sz w:val="24"/>
                <w:szCs w:val="24"/>
              </w:rPr>
              <w:t>Ada tingkat kerumitan tertentu d</w:t>
            </w:r>
            <w:r w:rsidRPr="00AB0E71">
              <w:rPr>
                <w:rFonts w:ascii="Times New Roman" w:hAnsi="Times New Roman"/>
                <w:sz w:val="24"/>
                <w:szCs w:val="24"/>
              </w:rPr>
              <w:t xml:space="preserve">alam </w:t>
            </w:r>
            <w:r>
              <w:rPr>
                <w:rFonts w:ascii="Times New Roman" w:hAnsi="Times New Roman"/>
                <w:sz w:val="24"/>
                <w:szCs w:val="24"/>
              </w:rPr>
              <w:t xml:space="preserve">penggunaan </w:t>
            </w:r>
            <w:r w:rsidRPr="00037AB7">
              <w:rPr>
                <w:rFonts w:ascii="Times New Roman" w:hAnsi="Times New Roman"/>
                <w:i/>
                <w:iCs/>
                <w:sz w:val="24"/>
                <w:szCs w:val="24"/>
              </w:rPr>
              <w:t>smartphone</w:t>
            </w:r>
            <w:r w:rsidRPr="00AB0E71">
              <w:rPr>
                <w:rFonts w:ascii="Times New Roman" w:hAnsi="Times New Roman"/>
                <w:sz w:val="24"/>
                <w:szCs w:val="24"/>
              </w:rPr>
              <w:t xml:space="preserve"> iPhone</w:t>
            </w:r>
            <w:r>
              <w:rPr>
                <w:rFonts w:ascii="Times New Roman" w:hAnsi="Times New Roman"/>
                <w:sz w:val="24"/>
                <w:szCs w:val="24"/>
              </w:rPr>
              <w:t xml:space="preserve"> namun mudah dipahami pengguna</w:t>
            </w:r>
          </w:p>
        </w:tc>
        <w:tc>
          <w:tcPr>
            <w:tcW w:w="992" w:type="dxa"/>
            <w:shd w:val="clear" w:color="auto" w:fill="auto"/>
            <w:vAlign w:val="center"/>
            <w:hideMark/>
          </w:tcPr>
          <w:p w:rsidR="00640130" w:rsidRPr="00640130"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E96849">
              <w:rPr>
                <w:rFonts w:ascii="Times New Roman" w:hAnsi="Times New Roman"/>
                <w:sz w:val="24"/>
                <w:szCs w:val="24"/>
                <w:lang w:val="en-US" w:eastAsia="en-ID"/>
              </w:rPr>
              <w:t>838</w:t>
            </w:r>
          </w:p>
        </w:tc>
        <w:tc>
          <w:tcPr>
            <w:tcW w:w="836" w:type="dxa"/>
            <w:vMerge/>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640130" w:rsidRPr="009F4FBA" w:rsidTr="00580EE2">
        <w:trPr>
          <w:trHeight w:val="360"/>
        </w:trPr>
        <w:tc>
          <w:tcPr>
            <w:tcW w:w="570" w:type="dxa"/>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bookmarkStart w:id="16" w:name="_Hlk197013579"/>
            <w:r w:rsidRPr="001A1AC7">
              <w:rPr>
                <w:rFonts w:ascii="Times New Roman" w:hAnsi="Times New Roman"/>
                <w:sz w:val="24"/>
                <w:szCs w:val="24"/>
                <w:lang w:eastAsia="en-ID"/>
              </w:rPr>
              <w:t>4</w:t>
            </w:r>
          </w:p>
        </w:tc>
        <w:tc>
          <w:tcPr>
            <w:tcW w:w="1557" w:type="dxa"/>
            <w:shd w:val="clear" w:color="auto" w:fill="auto"/>
            <w:vAlign w:val="center"/>
            <w:hideMark/>
          </w:tcPr>
          <w:p w:rsidR="00640130" w:rsidRPr="00F23FD6" w:rsidRDefault="00640130" w:rsidP="00580EE2">
            <w:pPr>
              <w:spacing w:line="240" w:lineRule="auto"/>
              <w:jc w:val="center"/>
              <w:rPr>
                <w:rFonts w:ascii="Times New Roman" w:hAnsi="Times New Roman"/>
                <w:b/>
                <w:kern w:val="0"/>
                <w:sz w:val="24"/>
                <w:szCs w:val="24"/>
              </w:rPr>
            </w:pPr>
            <w:r w:rsidRPr="005434E8">
              <w:rPr>
                <w:rFonts w:ascii="Times New Roman" w:hAnsi="Times New Roman"/>
                <w:b/>
                <w:bCs/>
                <w:iCs/>
                <w:kern w:val="0"/>
                <w:sz w:val="24"/>
                <w:szCs w:val="24"/>
                <w:lang w:val="en-US"/>
              </w:rPr>
              <w:t>Ketercobaan</w:t>
            </w:r>
          </w:p>
        </w:tc>
        <w:tc>
          <w:tcPr>
            <w:tcW w:w="3402" w:type="dxa"/>
            <w:shd w:val="clear" w:color="auto" w:fill="auto"/>
          </w:tcPr>
          <w:p w:rsidR="00640130" w:rsidRPr="001A1AC7" w:rsidRDefault="00640130" w:rsidP="00671978">
            <w:pPr>
              <w:spacing w:line="240" w:lineRule="auto"/>
              <w:jc w:val="both"/>
              <w:rPr>
                <w:rFonts w:ascii="Times New Roman" w:hAnsi="Times New Roman"/>
                <w:sz w:val="24"/>
                <w:szCs w:val="24"/>
                <w:lang w:eastAsia="en-ID"/>
              </w:rPr>
            </w:pPr>
            <w:r>
              <w:rPr>
                <w:rFonts w:ascii="Times New Roman" w:hAnsi="Times New Roman"/>
                <w:sz w:val="24"/>
                <w:szCs w:val="24"/>
                <w:lang w:val="en-US"/>
              </w:rPr>
              <w:t>Keunggulan</w:t>
            </w:r>
            <w:r>
              <w:rPr>
                <w:rFonts w:ascii="Times New Roman" w:hAnsi="Times New Roman"/>
                <w:sz w:val="24"/>
                <w:szCs w:val="24"/>
              </w:rPr>
              <w:t xml:space="preserve">produk yang dimiliki </w:t>
            </w:r>
            <w:r w:rsidRPr="00037AB7">
              <w:rPr>
                <w:rFonts w:ascii="Times New Roman" w:hAnsi="Times New Roman"/>
                <w:i/>
                <w:iCs/>
                <w:sz w:val="24"/>
                <w:szCs w:val="24"/>
              </w:rPr>
              <w:t>smartphone</w:t>
            </w:r>
            <w:r w:rsidRPr="00AB0E71">
              <w:rPr>
                <w:rFonts w:ascii="Times New Roman" w:hAnsi="Times New Roman"/>
                <w:sz w:val="24"/>
                <w:szCs w:val="24"/>
              </w:rPr>
              <w:t xml:space="preserve"> iphone</w:t>
            </w:r>
            <w:r>
              <w:rPr>
                <w:rFonts w:ascii="Times New Roman" w:hAnsi="Times New Roman"/>
                <w:sz w:val="24"/>
                <w:szCs w:val="24"/>
              </w:rPr>
              <w:t xml:space="preserve"> mudah diadopsi oleh pengguna</w:t>
            </w:r>
          </w:p>
        </w:tc>
        <w:tc>
          <w:tcPr>
            <w:tcW w:w="992" w:type="dxa"/>
            <w:shd w:val="clear" w:color="auto" w:fill="auto"/>
            <w:vAlign w:val="center"/>
            <w:hideMark/>
          </w:tcPr>
          <w:p w:rsidR="00640130" w:rsidRPr="00640130"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E96849">
              <w:rPr>
                <w:rFonts w:ascii="Times New Roman" w:hAnsi="Times New Roman"/>
                <w:sz w:val="24"/>
                <w:szCs w:val="24"/>
                <w:lang w:val="en-US" w:eastAsia="en-ID"/>
              </w:rPr>
              <w:t>769</w:t>
            </w:r>
          </w:p>
        </w:tc>
        <w:tc>
          <w:tcPr>
            <w:tcW w:w="836" w:type="dxa"/>
            <w:vMerge/>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bookmarkEnd w:id="16"/>
      <w:tr w:rsidR="00640130" w:rsidRPr="001A1AC7" w:rsidTr="00580EE2">
        <w:trPr>
          <w:trHeight w:val="360"/>
        </w:trPr>
        <w:tc>
          <w:tcPr>
            <w:tcW w:w="570" w:type="dxa"/>
            <w:shd w:val="clear" w:color="auto" w:fill="auto"/>
            <w:vAlign w:val="center"/>
            <w:hideMark/>
          </w:tcPr>
          <w:p w:rsidR="00640130" w:rsidRPr="00A079FB"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5</w:t>
            </w:r>
          </w:p>
        </w:tc>
        <w:tc>
          <w:tcPr>
            <w:tcW w:w="1557" w:type="dxa"/>
            <w:shd w:val="clear" w:color="auto" w:fill="auto"/>
            <w:vAlign w:val="center"/>
            <w:hideMark/>
          </w:tcPr>
          <w:p w:rsidR="00640130" w:rsidRPr="00F23FD6" w:rsidRDefault="00640130" w:rsidP="00580EE2">
            <w:pPr>
              <w:spacing w:line="240" w:lineRule="auto"/>
              <w:jc w:val="center"/>
              <w:rPr>
                <w:rFonts w:ascii="Times New Roman" w:hAnsi="Times New Roman"/>
                <w:b/>
                <w:kern w:val="0"/>
                <w:sz w:val="24"/>
                <w:szCs w:val="24"/>
              </w:rPr>
            </w:pPr>
            <w:r w:rsidRPr="00853650">
              <w:rPr>
                <w:rFonts w:ascii="Times New Roman" w:hAnsi="Times New Roman"/>
                <w:b/>
                <w:bCs/>
                <w:sz w:val="24"/>
                <w:szCs w:val="24"/>
                <w:lang w:val="en-US"/>
              </w:rPr>
              <w:t>Keterlihatan</w:t>
            </w:r>
          </w:p>
        </w:tc>
        <w:tc>
          <w:tcPr>
            <w:tcW w:w="3402" w:type="dxa"/>
            <w:shd w:val="clear" w:color="auto" w:fill="auto"/>
          </w:tcPr>
          <w:p w:rsidR="00640130" w:rsidRPr="001A1AC7" w:rsidRDefault="00640130" w:rsidP="00671978">
            <w:pPr>
              <w:spacing w:line="240" w:lineRule="auto"/>
              <w:jc w:val="both"/>
              <w:rPr>
                <w:rFonts w:ascii="Times New Roman" w:hAnsi="Times New Roman"/>
                <w:sz w:val="24"/>
                <w:szCs w:val="24"/>
                <w:lang w:eastAsia="en-ID"/>
              </w:rPr>
            </w:pPr>
            <w:r>
              <w:rPr>
                <w:rFonts w:ascii="Times New Roman" w:hAnsi="Times New Roman"/>
                <w:sz w:val="24"/>
                <w:szCs w:val="24"/>
                <w:lang w:val="en-US"/>
              </w:rPr>
              <w:t xml:space="preserve">Saat </w:t>
            </w:r>
            <w:r w:rsidRPr="00AB0E71">
              <w:rPr>
                <w:rFonts w:ascii="Times New Roman" w:hAnsi="Times New Roman"/>
                <w:sz w:val="24"/>
                <w:szCs w:val="24"/>
              </w:rPr>
              <w:t xml:space="preserve">membeli </w:t>
            </w:r>
            <w:r w:rsidRPr="00037AB7">
              <w:rPr>
                <w:rFonts w:ascii="Times New Roman" w:hAnsi="Times New Roman"/>
                <w:i/>
                <w:iCs/>
                <w:sz w:val="24"/>
                <w:szCs w:val="24"/>
              </w:rPr>
              <w:t>smartphone</w:t>
            </w:r>
            <w:r w:rsidRPr="00AB0E71">
              <w:rPr>
                <w:rFonts w:ascii="Times New Roman" w:hAnsi="Times New Roman"/>
                <w:sz w:val="24"/>
                <w:szCs w:val="24"/>
              </w:rPr>
              <w:t xml:space="preserve"> iphone </w:t>
            </w:r>
            <w:r>
              <w:rPr>
                <w:rFonts w:ascii="Times New Roman" w:hAnsi="Times New Roman"/>
                <w:sz w:val="24"/>
                <w:szCs w:val="24"/>
              </w:rPr>
              <w:t>harusdilihat</w:t>
            </w:r>
            <w:r w:rsidRPr="00AB0E71">
              <w:rPr>
                <w:rFonts w:ascii="Times New Roman" w:hAnsi="Times New Roman"/>
                <w:sz w:val="24"/>
                <w:szCs w:val="24"/>
              </w:rPr>
              <w:t xml:space="preserve"> secara langsung dan </w:t>
            </w:r>
            <w:r>
              <w:rPr>
                <w:rFonts w:ascii="Times New Roman" w:hAnsi="Times New Roman"/>
                <w:sz w:val="24"/>
                <w:szCs w:val="24"/>
              </w:rPr>
              <w:t>di</w:t>
            </w:r>
            <w:r w:rsidRPr="00AB0E71">
              <w:rPr>
                <w:rFonts w:ascii="Times New Roman" w:hAnsi="Times New Roman"/>
                <w:sz w:val="24"/>
                <w:szCs w:val="24"/>
              </w:rPr>
              <w:t>amati inovasinya</w:t>
            </w:r>
          </w:p>
        </w:tc>
        <w:tc>
          <w:tcPr>
            <w:tcW w:w="992" w:type="dxa"/>
            <w:shd w:val="clear" w:color="auto" w:fill="auto"/>
            <w:vAlign w:val="center"/>
            <w:hideMark/>
          </w:tcPr>
          <w:p w:rsidR="00640130" w:rsidRPr="00640130" w:rsidRDefault="00640130" w:rsidP="00671978">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E96849">
              <w:rPr>
                <w:rFonts w:ascii="Times New Roman" w:hAnsi="Times New Roman"/>
                <w:sz w:val="24"/>
                <w:szCs w:val="24"/>
                <w:lang w:val="en-US" w:eastAsia="en-ID"/>
              </w:rPr>
              <w:t>839</w:t>
            </w:r>
          </w:p>
        </w:tc>
        <w:tc>
          <w:tcPr>
            <w:tcW w:w="836" w:type="dxa"/>
            <w:vMerge/>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640130" w:rsidRPr="001A1AC7" w:rsidRDefault="00640130"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711BFB" w:rsidRPr="00640130" w:rsidRDefault="00E32935" w:rsidP="00640130">
      <w:pPr>
        <w:pStyle w:val="ListParagraph"/>
        <w:spacing w:line="480" w:lineRule="auto"/>
        <w:ind w:left="0" w:firstLine="90"/>
        <w:jc w:val="both"/>
        <w:rPr>
          <w:rFonts w:ascii="Times New Roman" w:hAnsi="Times New Roman"/>
          <w:color w:val="000000"/>
          <w:sz w:val="24"/>
          <w:szCs w:val="24"/>
        </w:rPr>
      </w:pPr>
      <w:r w:rsidRPr="00580EE2">
        <w:rPr>
          <w:rFonts w:ascii="Times New Roman" w:hAnsi="Times New Roman"/>
          <w:b/>
          <w:color w:val="000000"/>
          <w:sz w:val="24"/>
          <w:szCs w:val="24"/>
        </w:rPr>
        <w:t>Sumber</w:t>
      </w:r>
      <w:r w:rsidR="00A21D49">
        <w:rPr>
          <w:rFonts w:ascii="Times New Roman" w:hAnsi="Times New Roman"/>
          <w:color w:val="000000"/>
          <w:sz w:val="24"/>
          <w:szCs w:val="24"/>
        </w:rPr>
        <w:t xml:space="preserve"> : hasil uji validitas SPSS 26</w:t>
      </w:r>
      <w:r>
        <w:rPr>
          <w:rFonts w:ascii="Times New Roman" w:hAnsi="Times New Roman"/>
          <w:color w:val="000000"/>
          <w:sz w:val="24"/>
          <w:szCs w:val="24"/>
        </w:rPr>
        <w:t>.0. 2025</w:t>
      </w:r>
    </w:p>
    <w:p w:rsidR="00E32935" w:rsidRPr="00414F78" w:rsidRDefault="00A079FB" w:rsidP="00E32935">
      <w:pPr>
        <w:pStyle w:val="ListParagraph"/>
        <w:spacing w:after="0" w:line="240" w:lineRule="auto"/>
        <w:ind w:left="0" w:firstLine="142"/>
        <w:jc w:val="both"/>
        <w:rPr>
          <w:rFonts w:ascii="Times New Roman" w:hAnsi="Times New Roman"/>
          <w:b/>
          <w:sz w:val="24"/>
          <w:szCs w:val="24"/>
        </w:rPr>
      </w:pPr>
      <w:r w:rsidRPr="00BA0406">
        <w:rPr>
          <w:rFonts w:ascii="Times New Roman" w:hAnsi="Times New Roman"/>
          <w:b/>
          <w:bCs/>
          <w:i/>
          <w:iCs/>
          <w:sz w:val="24"/>
          <w:szCs w:val="24"/>
        </w:rPr>
        <w:t>Lifestyle</w:t>
      </w:r>
      <w:r w:rsidR="00E32935">
        <w:rPr>
          <w:rFonts w:ascii="Times New Roman" w:hAnsi="Times New Roman"/>
          <w:b/>
          <w:sz w:val="24"/>
          <w:szCs w:val="24"/>
        </w:rPr>
        <w:t>(X</w:t>
      </w:r>
      <w:r w:rsidR="00E32935" w:rsidRPr="00414F78">
        <w:rPr>
          <w:rFonts w:ascii="Times New Roman" w:hAnsi="Times New Roman"/>
          <w:b/>
          <w:sz w:val="24"/>
          <w:szCs w:val="24"/>
        </w:rPr>
        <w:t>3)</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560"/>
        <w:gridCol w:w="3402"/>
        <w:gridCol w:w="992"/>
        <w:gridCol w:w="850"/>
        <w:gridCol w:w="851"/>
      </w:tblGrid>
      <w:tr w:rsidR="00E32935" w:rsidRPr="001A1AC7" w:rsidTr="00671978">
        <w:trPr>
          <w:trHeight w:val="545"/>
        </w:trPr>
        <w:tc>
          <w:tcPr>
            <w:tcW w:w="567" w:type="dxa"/>
            <w:shd w:val="clear" w:color="auto" w:fill="auto"/>
            <w:vAlign w:val="center"/>
            <w:hideMark/>
          </w:tcPr>
          <w:p w:rsidR="00E32935" w:rsidRPr="001A1AC7" w:rsidRDefault="00E32935" w:rsidP="00671978">
            <w:pPr>
              <w:spacing w:after="0" w:line="240" w:lineRule="auto"/>
              <w:jc w:val="center"/>
              <w:rPr>
                <w:rFonts w:ascii="Times New Roman" w:hAnsi="Times New Roman"/>
                <w:b/>
                <w:bCs/>
                <w:sz w:val="24"/>
                <w:szCs w:val="24"/>
                <w:lang w:eastAsia="en-ID"/>
              </w:rPr>
            </w:pPr>
            <w:r>
              <w:rPr>
                <w:rFonts w:ascii="Times New Roman" w:hAnsi="Times New Roman"/>
                <w:b/>
                <w:bCs/>
                <w:sz w:val="24"/>
                <w:szCs w:val="24"/>
                <w:lang w:eastAsia="en-ID"/>
              </w:rPr>
              <w:t>No</w:t>
            </w:r>
          </w:p>
        </w:tc>
        <w:tc>
          <w:tcPr>
            <w:tcW w:w="1560"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402" w:type="dxa"/>
            <w:shd w:val="clear" w:color="auto" w:fill="auto"/>
            <w:vAlign w:val="center"/>
          </w:tcPr>
          <w:p w:rsidR="00E32935" w:rsidRPr="001A1AC7" w:rsidRDefault="00E32935" w:rsidP="00671978">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92"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50"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51"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E32935" w:rsidRPr="009F4FBA" w:rsidTr="00640130">
        <w:trPr>
          <w:trHeight w:val="315"/>
        </w:trPr>
        <w:tc>
          <w:tcPr>
            <w:tcW w:w="567"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560" w:type="dxa"/>
            <w:shd w:val="clear" w:color="auto" w:fill="auto"/>
            <w:vAlign w:val="center"/>
            <w:hideMark/>
          </w:tcPr>
          <w:p w:rsidR="00E32935" w:rsidRPr="00F16FAE" w:rsidRDefault="000719A3" w:rsidP="00671978">
            <w:pPr>
              <w:spacing w:line="240" w:lineRule="auto"/>
              <w:jc w:val="both"/>
              <w:rPr>
                <w:rFonts w:ascii="Times New Roman" w:hAnsi="Times New Roman"/>
                <w:b/>
                <w:sz w:val="24"/>
                <w:szCs w:val="24"/>
                <w:lang w:eastAsia="en-ID"/>
              </w:rPr>
            </w:pPr>
            <w:r w:rsidRPr="00BA0406">
              <w:rPr>
                <w:rFonts w:ascii="Times New Roman" w:hAnsi="Times New Roman"/>
                <w:b/>
                <w:bCs/>
                <w:iCs/>
                <w:sz w:val="24"/>
                <w:szCs w:val="24"/>
              </w:rPr>
              <w:t>Manfaat Produk</w:t>
            </w:r>
          </w:p>
        </w:tc>
        <w:tc>
          <w:tcPr>
            <w:tcW w:w="3402" w:type="dxa"/>
            <w:shd w:val="clear" w:color="auto" w:fill="auto"/>
            <w:vAlign w:val="center"/>
          </w:tcPr>
          <w:p w:rsidR="00E32935" w:rsidRPr="00164533" w:rsidRDefault="000719A3" w:rsidP="00580EE2">
            <w:pPr>
              <w:pStyle w:val="ListParagraph"/>
              <w:spacing w:line="240" w:lineRule="auto"/>
              <w:ind w:left="0"/>
              <w:rPr>
                <w:rFonts w:ascii="Times New Roman" w:hAnsi="Times New Roman"/>
                <w:bCs/>
                <w:sz w:val="24"/>
                <w:szCs w:val="24"/>
              </w:rPr>
            </w:pPr>
            <w:r w:rsidRPr="000719A3">
              <w:rPr>
                <w:rFonts w:ascii="Times New Roman" w:hAnsi="Times New Roman"/>
                <w:bCs/>
                <w:sz w:val="24"/>
                <w:szCs w:val="24"/>
              </w:rPr>
              <w:t xml:space="preserve">Saya merasa memiliki </w:t>
            </w:r>
            <w:r w:rsidRPr="00037AB7">
              <w:rPr>
                <w:rFonts w:ascii="Times New Roman" w:hAnsi="Times New Roman"/>
                <w:bCs/>
                <w:i/>
                <w:iCs/>
                <w:sz w:val="24"/>
                <w:szCs w:val="24"/>
              </w:rPr>
              <w:t>smartphone</w:t>
            </w:r>
            <w:r w:rsidRPr="000719A3">
              <w:rPr>
                <w:rFonts w:ascii="Times New Roman" w:hAnsi="Times New Roman"/>
                <w:bCs/>
                <w:sz w:val="24"/>
                <w:szCs w:val="24"/>
              </w:rPr>
              <w:t xml:space="preserve"> iphone memberikan manfaat yang baik bagi kehidupan sehari hari</w:t>
            </w:r>
          </w:p>
        </w:tc>
        <w:tc>
          <w:tcPr>
            <w:tcW w:w="992" w:type="dxa"/>
            <w:shd w:val="clear" w:color="auto" w:fill="auto"/>
            <w:vAlign w:val="center"/>
            <w:hideMark/>
          </w:tcPr>
          <w:p w:rsidR="00E32935" w:rsidRPr="00640130" w:rsidRDefault="00640130" w:rsidP="00640130">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BB65B7">
              <w:rPr>
                <w:rFonts w:ascii="Times New Roman" w:hAnsi="Times New Roman"/>
                <w:sz w:val="24"/>
                <w:szCs w:val="24"/>
                <w:lang w:val="en-US" w:eastAsia="en-ID"/>
              </w:rPr>
              <w:t>875</w:t>
            </w:r>
          </w:p>
        </w:tc>
        <w:tc>
          <w:tcPr>
            <w:tcW w:w="850" w:type="dxa"/>
            <w:vMerge w:val="restart"/>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0.361</w:t>
            </w:r>
          </w:p>
        </w:tc>
        <w:tc>
          <w:tcPr>
            <w:tcW w:w="851" w:type="dxa"/>
            <w:shd w:val="clear" w:color="auto" w:fill="auto"/>
            <w:vAlign w:val="center"/>
            <w:hideMark/>
          </w:tcPr>
          <w:p w:rsidR="00E32935" w:rsidRPr="001A1AC7" w:rsidRDefault="00E32935" w:rsidP="00671978">
            <w:pPr>
              <w:spacing w:line="240" w:lineRule="auto"/>
              <w:rPr>
                <w:rFonts w:ascii="Times New Roman" w:hAnsi="Times New Roman"/>
                <w:sz w:val="24"/>
                <w:szCs w:val="24"/>
                <w:lang w:eastAsia="en-ID"/>
              </w:rPr>
            </w:pPr>
            <w:r>
              <w:rPr>
                <w:rFonts w:ascii="Times New Roman" w:hAnsi="Times New Roman"/>
                <w:sz w:val="24"/>
                <w:szCs w:val="24"/>
                <w:lang w:eastAsia="en-ID"/>
              </w:rPr>
              <w:t>valid</w:t>
            </w:r>
          </w:p>
        </w:tc>
      </w:tr>
      <w:tr w:rsidR="00E32935" w:rsidRPr="009F4FBA" w:rsidTr="00640130">
        <w:trPr>
          <w:trHeight w:val="360"/>
        </w:trPr>
        <w:tc>
          <w:tcPr>
            <w:tcW w:w="567"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560" w:type="dxa"/>
            <w:shd w:val="clear" w:color="auto" w:fill="auto"/>
            <w:hideMark/>
          </w:tcPr>
          <w:p w:rsidR="00E32935" w:rsidRPr="00F16FAE" w:rsidRDefault="000719A3" w:rsidP="00671978">
            <w:pPr>
              <w:spacing w:before="240" w:line="240" w:lineRule="auto"/>
              <w:jc w:val="both"/>
              <w:rPr>
                <w:rFonts w:ascii="Times New Roman" w:hAnsi="Times New Roman"/>
                <w:b/>
                <w:sz w:val="24"/>
                <w:szCs w:val="24"/>
                <w:lang w:eastAsia="en-ID"/>
              </w:rPr>
            </w:pPr>
            <w:r w:rsidRPr="00BA0406">
              <w:rPr>
                <w:rFonts w:ascii="Times New Roman" w:hAnsi="Times New Roman"/>
                <w:b/>
                <w:bCs/>
                <w:iCs/>
                <w:sz w:val="24"/>
                <w:szCs w:val="24"/>
              </w:rPr>
              <w:t>Kesukaan Dalam Membeli</w:t>
            </w:r>
          </w:p>
        </w:tc>
        <w:tc>
          <w:tcPr>
            <w:tcW w:w="3402" w:type="dxa"/>
            <w:shd w:val="clear" w:color="auto" w:fill="auto"/>
            <w:vAlign w:val="center"/>
          </w:tcPr>
          <w:p w:rsidR="00E32935" w:rsidRPr="00140FC1" w:rsidRDefault="000719A3" w:rsidP="00580EE2">
            <w:pPr>
              <w:spacing w:line="240" w:lineRule="auto"/>
              <w:rPr>
                <w:rFonts w:ascii="Times New Roman" w:hAnsi="Times New Roman"/>
                <w:noProof/>
                <w:sz w:val="24"/>
                <w:szCs w:val="24"/>
                <w:lang w:eastAsia="en-ID"/>
              </w:rPr>
            </w:pPr>
            <w:r w:rsidRPr="000719A3">
              <w:rPr>
                <w:rFonts w:ascii="Times New Roman" w:hAnsi="Times New Roman"/>
                <w:sz w:val="24"/>
                <w:szCs w:val="24"/>
              </w:rPr>
              <w:t xml:space="preserve">Saya merasa perasaan bahagia akan timbul setelah membeli </w:t>
            </w:r>
            <w:r w:rsidRPr="00037AB7">
              <w:rPr>
                <w:rFonts w:ascii="Times New Roman" w:hAnsi="Times New Roman"/>
                <w:i/>
                <w:iCs/>
                <w:sz w:val="24"/>
                <w:szCs w:val="24"/>
              </w:rPr>
              <w:t>smartphone</w:t>
            </w:r>
            <w:r w:rsidRPr="000719A3">
              <w:rPr>
                <w:rFonts w:ascii="Times New Roman" w:hAnsi="Times New Roman"/>
                <w:sz w:val="24"/>
                <w:szCs w:val="24"/>
              </w:rPr>
              <w:t xml:space="preserve"> iphone</w:t>
            </w:r>
          </w:p>
        </w:tc>
        <w:tc>
          <w:tcPr>
            <w:tcW w:w="992" w:type="dxa"/>
            <w:shd w:val="clear" w:color="auto" w:fill="auto"/>
            <w:vAlign w:val="center"/>
            <w:hideMark/>
          </w:tcPr>
          <w:p w:rsidR="00E32935" w:rsidRPr="00640130" w:rsidRDefault="00640130" w:rsidP="00640130">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BB65B7">
              <w:rPr>
                <w:rFonts w:ascii="Times New Roman" w:hAnsi="Times New Roman"/>
                <w:sz w:val="24"/>
                <w:szCs w:val="24"/>
                <w:lang w:val="en-US" w:eastAsia="en-ID"/>
              </w:rPr>
              <w:t>910</w:t>
            </w:r>
          </w:p>
        </w:tc>
        <w:tc>
          <w:tcPr>
            <w:tcW w:w="850" w:type="dxa"/>
            <w:vMerge/>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p>
        </w:tc>
        <w:tc>
          <w:tcPr>
            <w:tcW w:w="851"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E32935" w:rsidRPr="009F4FBA" w:rsidTr="00640130">
        <w:trPr>
          <w:trHeight w:val="360"/>
        </w:trPr>
        <w:tc>
          <w:tcPr>
            <w:tcW w:w="567"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560" w:type="dxa"/>
            <w:shd w:val="clear" w:color="auto" w:fill="auto"/>
            <w:hideMark/>
          </w:tcPr>
          <w:p w:rsidR="00E32935" w:rsidRPr="00F16FAE" w:rsidRDefault="000719A3" w:rsidP="00671978">
            <w:pPr>
              <w:spacing w:line="240" w:lineRule="auto"/>
              <w:jc w:val="both"/>
              <w:rPr>
                <w:rFonts w:ascii="Times New Roman" w:hAnsi="Times New Roman"/>
                <w:b/>
                <w:sz w:val="24"/>
                <w:szCs w:val="24"/>
                <w:lang w:eastAsia="en-ID"/>
              </w:rPr>
            </w:pPr>
            <w:r w:rsidRPr="00BA0406">
              <w:rPr>
                <w:rFonts w:ascii="Times New Roman" w:hAnsi="Times New Roman"/>
                <w:b/>
                <w:bCs/>
                <w:iCs/>
                <w:sz w:val="24"/>
                <w:szCs w:val="24"/>
                <w:lang w:val="en-US"/>
              </w:rPr>
              <w:t>Gaya Hidup Mewah</w:t>
            </w:r>
          </w:p>
        </w:tc>
        <w:tc>
          <w:tcPr>
            <w:tcW w:w="3402" w:type="dxa"/>
            <w:shd w:val="clear" w:color="auto" w:fill="auto"/>
            <w:vAlign w:val="center"/>
          </w:tcPr>
          <w:p w:rsidR="00E32935" w:rsidRPr="001A1AC7" w:rsidRDefault="000719A3" w:rsidP="00580EE2">
            <w:pPr>
              <w:spacing w:line="240" w:lineRule="auto"/>
              <w:rPr>
                <w:rFonts w:ascii="Times New Roman" w:hAnsi="Times New Roman"/>
                <w:sz w:val="24"/>
                <w:szCs w:val="24"/>
                <w:lang w:eastAsia="en-ID"/>
              </w:rPr>
            </w:pPr>
            <w:r w:rsidRPr="000719A3">
              <w:rPr>
                <w:rFonts w:ascii="Times New Roman" w:hAnsi="Times New Roman"/>
                <w:sz w:val="24"/>
                <w:szCs w:val="24"/>
                <w:lang w:eastAsia="en-ID"/>
              </w:rPr>
              <w:t xml:space="preserve">Dengan Membeli </w:t>
            </w:r>
            <w:r w:rsidRPr="00037AB7">
              <w:rPr>
                <w:rFonts w:ascii="Times New Roman" w:hAnsi="Times New Roman"/>
                <w:i/>
                <w:iCs/>
                <w:sz w:val="24"/>
                <w:szCs w:val="24"/>
                <w:lang w:eastAsia="en-ID"/>
              </w:rPr>
              <w:t>smartphone</w:t>
            </w:r>
            <w:r w:rsidRPr="000719A3">
              <w:rPr>
                <w:rFonts w:ascii="Times New Roman" w:hAnsi="Times New Roman"/>
                <w:sz w:val="24"/>
                <w:szCs w:val="24"/>
                <w:lang w:eastAsia="en-ID"/>
              </w:rPr>
              <w:t xml:space="preserve"> iphone dapat meningkatkan status sosia</w:t>
            </w:r>
          </w:p>
        </w:tc>
        <w:tc>
          <w:tcPr>
            <w:tcW w:w="992" w:type="dxa"/>
            <w:shd w:val="clear" w:color="auto" w:fill="auto"/>
            <w:vAlign w:val="center"/>
            <w:hideMark/>
          </w:tcPr>
          <w:p w:rsidR="00E32935" w:rsidRPr="00640130" w:rsidRDefault="00640130" w:rsidP="00640130">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BB65B7">
              <w:rPr>
                <w:rFonts w:ascii="Times New Roman" w:hAnsi="Times New Roman"/>
                <w:sz w:val="24"/>
                <w:szCs w:val="24"/>
                <w:lang w:val="en-US" w:eastAsia="en-ID"/>
              </w:rPr>
              <w:t>912</w:t>
            </w:r>
          </w:p>
        </w:tc>
        <w:tc>
          <w:tcPr>
            <w:tcW w:w="850" w:type="dxa"/>
            <w:vMerge/>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p>
        </w:tc>
        <w:tc>
          <w:tcPr>
            <w:tcW w:w="851"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E32935" w:rsidRPr="009F4FBA" w:rsidTr="00640130">
        <w:trPr>
          <w:trHeight w:val="1382"/>
        </w:trPr>
        <w:tc>
          <w:tcPr>
            <w:tcW w:w="567"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4</w:t>
            </w:r>
          </w:p>
        </w:tc>
        <w:tc>
          <w:tcPr>
            <w:tcW w:w="1560" w:type="dxa"/>
            <w:shd w:val="clear" w:color="auto" w:fill="auto"/>
            <w:hideMark/>
          </w:tcPr>
          <w:p w:rsidR="00E32935" w:rsidRDefault="00E32935" w:rsidP="00671978">
            <w:pPr>
              <w:spacing w:line="240" w:lineRule="auto"/>
              <w:jc w:val="both"/>
              <w:rPr>
                <w:rFonts w:ascii="Times New Roman" w:hAnsi="Times New Roman"/>
                <w:b/>
                <w:i/>
                <w:kern w:val="0"/>
                <w:sz w:val="24"/>
                <w:szCs w:val="24"/>
              </w:rPr>
            </w:pPr>
          </w:p>
          <w:p w:rsidR="00E32935" w:rsidRPr="00F16FAE" w:rsidRDefault="000719A3" w:rsidP="00671978">
            <w:pPr>
              <w:spacing w:line="240" w:lineRule="auto"/>
              <w:jc w:val="both"/>
              <w:rPr>
                <w:rFonts w:ascii="Times New Roman" w:hAnsi="Times New Roman"/>
                <w:b/>
                <w:sz w:val="24"/>
                <w:szCs w:val="24"/>
                <w:lang w:eastAsia="en-ID"/>
              </w:rPr>
            </w:pPr>
            <w:r w:rsidRPr="00BA0406">
              <w:rPr>
                <w:rFonts w:ascii="Times New Roman" w:hAnsi="Times New Roman"/>
                <w:b/>
                <w:bCs/>
                <w:iCs/>
                <w:sz w:val="24"/>
                <w:szCs w:val="24"/>
              </w:rPr>
              <w:t>Hasrat Kemewahan</w:t>
            </w:r>
          </w:p>
        </w:tc>
        <w:tc>
          <w:tcPr>
            <w:tcW w:w="3402" w:type="dxa"/>
            <w:shd w:val="clear" w:color="auto" w:fill="auto"/>
            <w:vAlign w:val="center"/>
          </w:tcPr>
          <w:p w:rsidR="00E32935" w:rsidRPr="00CB7E32" w:rsidRDefault="000719A3" w:rsidP="00580EE2">
            <w:pPr>
              <w:spacing w:line="240" w:lineRule="auto"/>
              <w:rPr>
                <w:rFonts w:ascii="Times New Roman" w:hAnsi="Times New Roman"/>
                <w:bCs/>
                <w:sz w:val="24"/>
                <w:szCs w:val="24"/>
              </w:rPr>
            </w:pPr>
            <w:r w:rsidRPr="000719A3">
              <w:rPr>
                <w:rFonts w:ascii="Times New Roman" w:hAnsi="Times New Roman"/>
                <w:bCs/>
                <w:sz w:val="24"/>
                <w:szCs w:val="24"/>
              </w:rPr>
              <w:t xml:space="preserve">Dengan Memiliki </w:t>
            </w:r>
            <w:r w:rsidRPr="00037AB7">
              <w:rPr>
                <w:rFonts w:ascii="Times New Roman" w:hAnsi="Times New Roman"/>
                <w:bCs/>
                <w:i/>
                <w:iCs/>
                <w:sz w:val="24"/>
                <w:szCs w:val="24"/>
              </w:rPr>
              <w:t>smartphone</w:t>
            </w:r>
            <w:r w:rsidRPr="000719A3">
              <w:rPr>
                <w:rFonts w:ascii="Times New Roman" w:hAnsi="Times New Roman"/>
                <w:bCs/>
                <w:sz w:val="24"/>
                <w:szCs w:val="24"/>
              </w:rPr>
              <w:t xml:space="preserve"> iphone membuat saya lebih pede untuk bersosialisasi</w:t>
            </w:r>
          </w:p>
        </w:tc>
        <w:tc>
          <w:tcPr>
            <w:tcW w:w="992" w:type="dxa"/>
            <w:shd w:val="clear" w:color="auto" w:fill="auto"/>
            <w:vAlign w:val="center"/>
            <w:hideMark/>
          </w:tcPr>
          <w:p w:rsidR="00E32935" w:rsidRPr="00640130" w:rsidRDefault="00640130" w:rsidP="00640130">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BB65B7">
              <w:rPr>
                <w:rFonts w:ascii="Times New Roman" w:hAnsi="Times New Roman"/>
                <w:sz w:val="24"/>
                <w:szCs w:val="24"/>
                <w:lang w:val="en-US" w:eastAsia="en-ID"/>
              </w:rPr>
              <w:t>824</w:t>
            </w:r>
          </w:p>
        </w:tc>
        <w:tc>
          <w:tcPr>
            <w:tcW w:w="850" w:type="dxa"/>
            <w:vMerge/>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p>
        </w:tc>
        <w:tc>
          <w:tcPr>
            <w:tcW w:w="851"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E32935" w:rsidRDefault="00E32935" w:rsidP="00E32935">
      <w:pPr>
        <w:pStyle w:val="ListParagraph"/>
        <w:spacing w:line="480" w:lineRule="auto"/>
        <w:ind w:left="0"/>
        <w:jc w:val="both"/>
        <w:rPr>
          <w:rFonts w:ascii="Times New Roman" w:hAnsi="Times New Roman"/>
          <w:color w:val="000000"/>
          <w:sz w:val="24"/>
          <w:szCs w:val="24"/>
        </w:rPr>
      </w:pPr>
      <w:r>
        <w:rPr>
          <w:rFonts w:ascii="Times New Roman" w:hAnsi="Times New Roman"/>
          <w:color w:val="000000"/>
          <w:sz w:val="24"/>
          <w:szCs w:val="24"/>
        </w:rPr>
        <w:t>Sumb</w:t>
      </w:r>
      <w:r w:rsidR="00A21D49">
        <w:rPr>
          <w:rFonts w:ascii="Times New Roman" w:hAnsi="Times New Roman"/>
          <w:color w:val="000000"/>
          <w:sz w:val="24"/>
          <w:szCs w:val="24"/>
        </w:rPr>
        <w:t>er : hasil uji validitas SPSS 26</w:t>
      </w:r>
      <w:r>
        <w:rPr>
          <w:rFonts w:ascii="Times New Roman" w:hAnsi="Times New Roman"/>
          <w:color w:val="000000"/>
          <w:sz w:val="24"/>
          <w:szCs w:val="24"/>
        </w:rPr>
        <w:t>.0. 2025</w:t>
      </w:r>
    </w:p>
    <w:p w:rsidR="00E32935" w:rsidRPr="00414F78" w:rsidRDefault="00580EE2" w:rsidP="00E32935">
      <w:pPr>
        <w:pStyle w:val="ListParagraph"/>
        <w:spacing w:after="0" w:line="276" w:lineRule="auto"/>
        <w:ind w:left="0" w:firstLine="142"/>
        <w:jc w:val="both"/>
        <w:rPr>
          <w:rFonts w:ascii="Times New Roman" w:hAnsi="Times New Roman"/>
          <w:b/>
          <w:color w:val="000000"/>
          <w:sz w:val="24"/>
          <w:szCs w:val="24"/>
        </w:rPr>
      </w:pPr>
      <w:r>
        <w:rPr>
          <w:rFonts w:ascii="Times New Roman" w:hAnsi="Times New Roman"/>
          <w:b/>
          <w:sz w:val="24"/>
          <w:szCs w:val="24"/>
        </w:rPr>
        <w:t>Keputusan Pembelian</w:t>
      </w:r>
      <w:r w:rsidR="00E32935" w:rsidRPr="00414F78">
        <w:rPr>
          <w:rFonts w:ascii="Times New Roman" w:hAnsi="Times New Roman"/>
          <w:b/>
          <w:sz w:val="24"/>
          <w:szCs w:val="24"/>
        </w:rPr>
        <w:t>(Y)</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843"/>
        <w:gridCol w:w="3174"/>
        <w:gridCol w:w="966"/>
        <w:gridCol w:w="825"/>
        <w:gridCol w:w="844"/>
      </w:tblGrid>
      <w:tr w:rsidR="00E32935" w:rsidRPr="001A1AC7" w:rsidTr="000719A3">
        <w:trPr>
          <w:trHeight w:val="615"/>
        </w:trPr>
        <w:tc>
          <w:tcPr>
            <w:tcW w:w="570" w:type="dxa"/>
            <w:shd w:val="clear" w:color="auto" w:fill="auto"/>
            <w:vAlign w:val="center"/>
            <w:hideMark/>
          </w:tcPr>
          <w:p w:rsidR="00E32935" w:rsidRPr="001A1AC7" w:rsidRDefault="00E32935" w:rsidP="00671978">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843"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174" w:type="dxa"/>
            <w:shd w:val="clear" w:color="auto" w:fill="auto"/>
            <w:vAlign w:val="center"/>
          </w:tcPr>
          <w:p w:rsidR="00E32935" w:rsidRPr="001A1AC7" w:rsidRDefault="00E32935" w:rsidP="00671978">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66"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25"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44" w:type="dxa"/>
            <w:shd w:val="clear" w:color="auto" w:fill="auto"/>
            <w:vAlign w:val="center"/>
            <w:hideMark/>
          </w:tcPr>
          <w:p w:rsidR="00E32935" w:rsidRPr="001A1AC7" w:rsidRDefault="00E32935" w:rsidP="00671978">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E32935" w:rsidRPr="009F4FBA" w:rsidTr="00640130">
        <w:trPr>
          <w:trHeight w:val="1313"/>
        </w:trPr>
        <w:tc>
          <w:tcPr>
            <w:tcW w:w="570"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843" w:type="dxa"/>
            <w:shd w:val="clear" w:color="auto" w:fill="auto"/>
            <w:vAlign w:val="center"/>
            <w:hideMark/>
          </w:tcPr>
          <w:p w:rsidR="00E32935" w:rsidRPr="001A1AC7" w:rsidRDefault="000719A3" w:rsidP="00640130">
            <w:pPr>
              <w:spacing w:line="240" w:lineRule="auto"/>
              <w:jc w:val="center"/>
              <w:rPr>
                <w:rFonts w:ascii="Times New Roman" w:hAnsi="Times New Roman"/>
                <w:sz w:val="24"/>
                <w:szCs w:val="24"/>
                <w:lang w:eastAsia="en-ID"/>
              </w:rPr>
            </w:pPr>
            <w:r w:rsidRPr="00333E0C">
              <w:rPr>
                <w:rFonts w:ascii="Times New Roman" w:hAnsi="Times New Roman"/>
                <w:b/>
                <w:bCs/>
                <w:iCs/>
                <w:sz w:val="24"/>
                <w:szCs w:val="24"/>
              </w:rPr>
              <w:t>Kualitas Poduk</w:t>
            </w:r>
          </w:p>
        </w:tc>
        <w:tc>
          <w:tcPr>
            <w:tcW w:w="3174" w:type="dxa"/>
            <w:shd w:val="clear" w:color="auto" w:fill="auto"/>
            <w:vAlign w:val="center"/>
          </w:tcPr>
          <w:p w:rsidR="00E32935" w:rsidRPr="001A1AC7" w:rsidRDefault="00640130" w:rsidP="00640130">
            <w:pPr>
              <w:spacing w:line="240" w:lineRule="auto"/>
              <w:rPr>
                <w:rFonts w:ascii="Times New Roman" w:hAnsi="Times New Roman"/>
                <w:sz w:val="24"/>
                <w:szCs w:val="24"/>
                <w:lang w:eastAsia="en-ID"/>
              </w:rPr>
            </w:pPr>
            <w:r>
              <w:rPr>
                <w:rFonts w:ascii="Times New Roman" w:hAnsi="Times New Roman"/>
                <w:iCs/>
                <w:kern w:val="0"/>
                <w:sz w:val="24"/>
                <w:szCs w:val="24"/>
                <w:lang w:val="en-US"/>
              </w:rPr>
              <w:t>K</w:t>
            </w:r>
            <w:r w:rsidR="000719A3" w:rsidRPr="00AB0E71">
              <w:rPr>
                <w:rFonts w:ascii="Times New Roman" w:hAnsi="Times New Roman"/>
                <w:iCs/>
                <w:kern w:val="0"/>
                <w:sz w:val="24"/>
                <w:szCs w:val="24"/>
              </w:rPr>
              <w:t xml:space="preserve">ualitas </w:t>
            </w:r>
            <w:r w:rsidR="000719A3">
              <w:rPr>
                <w:rFonts w:ascii="Times New Roman" w:hAnsi="Times New Roman"/>
                <w:iCs/>
                <w:kern w:val="0"/>
                <w:sz w:val="24"/>
                <w:szCs w:val="24"/>
              </w:rPr>
              <w:t xml:space="preserve">produk </w:t>
            </w:r>
            <w:r w:rsidR="000719A3" w:rsidRPr="00037AB7">
              <w:rPr>
                <w:rFonts w:ascii="Times New Roman" w:hAnsi="Times New Roman"/>
                <w:i/>
                <w:kern w:val="0"/>
                <w:sz w:val="24"/>
                <w:szCs w:val="24"/>
              </w:rPr>
              <w:t>smartphone</w:t>
            </w:r>
            <w:r w:rsidR="000719A3" w:rsidRPr="00AB0E71">
              <w:rPr>
                <w:rFonts w:ascii="Times New Roman" w:hAnsi="Times New Roman"/>
                <w:iCs/>
                <w:kern w:val="0"/>
                <w:sz w:val="24"/>
                <w:szCs w:val="24"/>
              </w:rPr>
              <w:t xml:space="preserve"> iPhone</w:t>
            </w:r>
            <w:r w:rsidR="000719A3">
              <w:rPr>
                <w:rFonts w:ascii="Times New Roman" w:hAnsi="Times New Roman"/>
                <w:iCs/>
                <w:kern w:val="0"/>
                <w:sz w:val="24"/>
                <w:szCs w:val="24"/>
              </w:rPr>
              <w:t xml:space="preserve"> sesuai dengan kebutuhan pengguna</w:t>
            </w:r>
          </w:p>
        </w:tc>
        <w:tc>
          <w:tcPr>
            <w:tcW w:w="966" w:type="dxa"/>
            <w:shd w:val="clear" w:color="auto" w:fill="auto"/>
            <w:vAlign w:val="center"/>
          </w:tcPr>
          <w:p w:rsidR="00E32935" w:rsidRPr="00640130" w:rsidRDefault="00640130" w:rsidP="00640130">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BB65B7">
              <w:rPr>
                <w:rFonts w:ascii="Times New Roman" w:hAnsi="Times New Roman"/>
                <w:sz w:val="24"/>
                <w:szCs w:val="24"/>
                <w:lang w:val="en-US" w:eastAsia="en-ID"/>
              </w:rPr>
              <w:t>792</w:t>
            </w:r>
          </w:p>
        </w:tc>
        <w:tc>
          <w:tcPr>
            <w:tcW w:w="825" w:type="dxa"/>
            <w:vMerge w:val="restart"/>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0.361</w:t>
            </w:r>
          </w:p>
        </w:tc>
        <w:tc>
          <w:tcPr>
            <w:tcW w:w="844"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E32935" w:rsidRPr="009F4FBA" w:rsidTr="00640130">
        <w:trPr>
          <w:trHeight w:val="360"/>
        </w:trPr>
        <w:tc>
          <w:tcPr>
            <w:tcW w:w="570" w:type="dxa"/>
            <w:shd w:val="clear" w:color="auto" w:fill="auto"/>
            <w:vAlign w:val="center"/>
            <w:hideMark/>
          </w:tcPr>
          <w:p w:rsidR="000719A3" w:rsidRDefault="000719A3" w:rsidP="00671978">
            <w:pPr>
              <w:spacing w:line="240" w:lineRule="auto"/>
              <w:jc w:val="center"/>
              <w:rPr>
                <w:rFonts w:ascii="Times New Roman" w:hAnsi="Times New Roman"/>
                <w:sz w:val="24"/>
                <w:szCs w:val="24"/>
                <w:lang w:eastAsia="en-ID"/>
              </w:rPr>
            </w:pPr>
          </w:p>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lastRenderedPageBreak/>
              <w:t>2</w:t>
            </w:r>
          </w:p>
        </w:tc>
        <w:tc>
          <w:tcPr>
            <w:tcW w:w="1843" w:type="dxa"/>
            <w:shd w:val="clear" w:color="auto" w:fill="auto"/>
            <w:vAlign w:val="center"/>
            <w:hideMark/>
          </w:tcPr>
          <w:p w:rsidR="00E32935" w:rsidRPr="00F16FAE" w:rsidRDefault="000719A3" w:rsidP="00640130">
            <w:pPr>
              <w:jc w:val="center"/>
              <w:rPr>
                <w:rFonts w:ascii="Times New Roman" w:hAnsi="Times New Roman"/>
                <w:sz w:val="24"/>
                <w:szCs w:val="24"/>
                <w:lang w:eastAsia="en-ID"/>
              </w:rPr>
            </w:pPr>
            <w:r w:rsidRPr="00333E0C">
              <w:rPr>
                <w:rFonts w:ascii="Times New Roman" w:hAnsi="Times New Roman"/>
                <w:b/>
                <w:bCs/>
                <w:iCs/>
                <w:sz w:val="24"/>
                <w:szCs w:val="24"/>
              </w:rPr>
              <w:lastRenderedPageBreak/>
              <w:t xml:space="preserve">Kebiasaan </w:t>
            </w:r>
            <w:r w:rsidRPr="00333E0C">
              <w:rPr>
                <w:rFonts w:ascii="Times New Roman" w:hAnsi="Times New Roman"/>
                <w:b/>
                <w:bCs/>
                <w:iCs/>
                <w:sz w:val="24"/>
                <w:szCs w:val="24"/>
              </w:rPr>
              <w:lastRenderedPageBreak/>
              <w:t>Membeli</w:t>
            </w:r>
          </w:p>
        </w:tc>
        <w:tc>
          <w:tcPr>
            <w:tcW w:w="3174" w:type="dxa"/>
            <w:shd w:val="clear" w:color="auto" w:fill="auto"/>
            <w:vAlign w:val="center"/>
          </w:tcPr>
          <w:p w:rsidR="00E32935" w:rsidRPr="00140FC1" w:rsidRDefault="000719A3" w:rsidP="00640130">
            <w:pPr>
              <w:spacing w:line="240" w:lineRule="auto"/>
              <w:rPr>
                <w:rFonts w:ascii="Times New Roman" w:hAnsi="Times New Roman"/>
                <w:noProof/>
                <w:sz w:val="24"/>
                <w:szCs w:val="24"/>
                <w:lang w:eastAsia="en-ID"/>
              </w:rPr>
            </w:pPr>
            <w:r>
              <w:rPr>
                <w:rFonts w:ascii="Times New Roman" w:hAnsi="Times New Roman"/>
                <w:sz w:val="24"/>
                <w:szCs w:val="24"/>
              </w:rPr>
              <w:lastRenderedPageBreak/>
              <w:t xml:space="preserve">Informasi </w:t>
            </w:r>
            <w:r>
              <w:rPr>
                <w:rFonts w:ascii="Times New Roman" w:hAnsi="Times New Roman"/>
                <w:sz w:val="24"/>
                <w:szCs w:val="24"/>
              </w:rPr>
              <w:lastRenderedPageBreak/>
              <w:t>terbaru</w:t>
            </w:r>
            <w:r w:rsidRPr="00037AB7">
              <w:rPr>
                <w:rFonts w:ascii="Times New Roman" w:hAnsi="Times New Roman"/>
                <w:i/>
                <w:iCs/>
                <w:sz w:val="24"/>
                <w:szCs w:val="24"/>
              </w:rPr>
              <w:t>smar</w:t>
            </w:r>
            <w:r w:rsidRPr="00037AB7">
              <w:rPr>
                <w:rFonts w:ascii="Times New Roman" w:hAnsi="Times New Roman"/>
                <w:i/>
                <w:iCs/>
                <w:sz w:val="24"/>
                <w:szCs w:val="24"/>
                <w:lang w:val="en-US"/>
              </w:rPr>
              <w:t>t</w:t>
            </w:r>
            <w:r w:rsidRPr="00037AB7">
              <w:rPr>
                <w:rFonts w:ascii="Times New Roman" w:hAnsi="Times New Roman"/>
                <w:i/>
                <w:iCs/>
                <w:sz w:val="24"/>
                <w:szCs w:val="24"/>
              </w:rPr>
              <w:t>phone</w:t>
            </w:r>
            <w:r w:rsidRPr="00AB0E71">
              <w:rPr>
                <w:rFonts w:ascii="Times New Roman" w:hAnsi="Times New Roman"/>
                <w:sz w:val="24"/>
                <w:szCs w:val="24"/>
              </w:rPr>
              <w:t xml:space="preserve">iPhone </w:t>
            </w:r>
            <w:r>
              <w:rPr>
                <w:rFonts w:ascii="Times New Roman" w:hAnsi="Times New Roman"/>
                <w:sz w:val="24"/>
                <w:szCs w:val="24"/>
              </w:rPr>
              <w:t>selalu ditawarkan oleh penjual</w:t>
            </w:r>
          </w:p>
        </w:tc>
        <w:tc>
          <w:tcPr>
            <w:tcW w:w="966" w:type="dxa"/>
            <w:shd w:val="clear" w:color="auto" w:fill="auto"/>
            <w:vAlign w:val="center"/>
          </w:tcPr>
          <w:p w:rsidR="00E32935" w:rsidRPr="00640130" w:rsidRDefault="00640130" w:rsidP="00640130">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lastRenderedPageBreak/>
              <w:t>0,</w:t>
            </w:r>
            <w:r w:rsidR="00BB65B7">
              <w:rPr>
                <w:rFonts w:ascii="Times New Roman" w:hAnsi="Times New Roman"/>
                <w:sz w:val="24"/>
                <w:szCs w:val="24"/>
                <w:lang w:val="en-US" w:eastAsia="en-ID"/>
              </w:rPr>
              <w:t>885</w:t>
            </w:r>
          </w:p>
        </w:tc>
        <w:tc>
          <w:tcPr>
            <w:tcW w:w="825" w:type="dxa"/>
            <w:vMerge/>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p>
        </w:tc>
        <w:tc>
          <w:tcPr>
            <w:tcW w:w="844"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E32935" w:rsidRPr="009F4FBA" w:rsidTr="00640130">
        <w:trPr>
          <w:trHeight w:val="1457"/>
        </w:trPr>
        <w:tc>
          <w:tcPr>
            <w:tcW w:w="570"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lastRenderedPageBreak/>
              <w:t>3</w:t>
            </w:r>
          </w:p>
        </w:tc>
        <w:tc>
          <w:tcPr>
            <w:tcW w:w="1843" w:type="dxa"/>
            <w:shd w:val="clear" w:color="auto" w:fill="auto"/>
            <w:vAlign w:val="center"/>
            <w:hideMark/>
          </w:tcPr>
          <w:p w:rsidR="00E32935" w:rsidRPr="001A1AC7" w:rsidRDefault="000719A3" w:rsidP="00640130">
            <w:pPr>
              <w:spacing w:before="240" w:line="240" w:lineRule="auto"/>
              <w:jc w:val="center"/>
              <w:rPr>
                <w:rFonts w:ascii="Times New Roman" w:hAnsi="Times New Roman"/>
                <w:sz w:val="24"/>
                <w:szCs w:val="24"/>
                <w:lang w:eastAsia="en-ID"/>
              </w:rPr>
            </w:pPr>
            <w:r w:rsidRPr="00333E0C">
              <w:rPr>
                <w:rFonts w:ascii="Times New Roman" w:hAnsi="Times New Roman"/>
                <w:b/>
                <w:bCs/>
                <w:iCs/>
                <w:sz w:val="24"/>
                <w:szCs w:val="24"/>
              </w:rPr>
              <w:t>Ulasandan Rekomendasi</w:t>
            </w:r>
          </w:p>
        </w:tc>
        <w:tc>
          <w:tcPr>
            <w:tcW w:w="3174" w:type="dxa"/>
            <w:shd w:val="clear" w:color="auto" w:fill="auto"/>
            <w:vAlign w:val="center"/>
          </w:tcPr>
          <w:p w:rsidR="00E32935" w:rsidRPr="00140FC1" w:rsidRDefault="000719A3" w:rsidP="00640130">
            <w:pPr>
              <w:spacing w:line="240" w:lineRule="auto"/>
              <w:rPr>
                <w:rFonts w:ascii="Times New Roman" w:hAnsi="Times New Roman"/>
                <w:noProof/>
                <w:sz w:val="24"/>
                <w:szCs w:val="24"/>
                <w:lang w:eastAsia="en-ID"/>
              </w:rPr>
            </w:pPr>
            <w:r w:rsidRPr="00AB0E71">
              <w:rPr>
                <w:rFonts w:ascii="Times New Roman" w:hAnsi="Times New Roman"/>
                <w:sz w:val="24"/>
                <w:szCs w:val="24"/>
              </w:rPr>
              <w:t xml:space="preserve">Ulasan dan rekomendasi pengguna iPhone menjadi alasan membeli </w:t>
            </w:r>
            <w:r w:rsidRPr="00037AB7">
              <w:rPr>
                <w:rFonts w:ascii="Times New Roman" w:hAnsi="Times New Roman"/>
                <w:i/>
                <w:iCs/>
                <w:sz w:val="24"/>
                <w:szCs w:val="24"/>
              </w:rPr>
              <w:t>Smartphone</w:t>
            </w:r>
            <w:r w:rsidRPr="00AB0E71">
              <w:rPr>
                <w:rFonts w:ascii="Times New Roman" w:hAnsi="Times New Roman"/>
                <w:sz w:val="24"/>
                <w:szCs w:val="24"/>
              </w:rPr>
              <w:t xml:space="preserve"> iPhone</w:t>
            </w:r>
          </w:p>
        </w:tc>
        <w:tc>
          <w:tcPr>
            <w:tcW w:w="966" w:type="dxa"/>
            <w:shd w:val="clear" w:color="auto" w:fill="auto"/>
            <w:vAlign w:val="center"/>
          </w:tcPr>
          <w:p w:rsidR="00E32935" w:rsidRPr="00640130" w:rsidRDefault="00640130" w:rsidP="00640130">
            <w:pPr>
              <w:spacing w:line="240" w:lineRule="auto"/>
              <w:jc w:val="center"/>
              <w:rPr>
                <w:rFonts w:ascii="Times New Roman" w:hAnsi="Times New Roman"/>
                <w:sz w:val="24"/>
                <w:szCs w:val="24"/>
                <w:lang w:val="en-US" w:eastAsia="en-ID"/>
              </w:rPr>
            </w:pPr>
            <w:r>
              <w:rPr>
                <w:rFonts w:ascii="Times New Roman" w:hAnsi="Times New Roman"/>
                <w:sz w:val="24"/>
                <w:szCs w:val="24"/>
                <w:lang w:val="en-US" w:eastAsia="en-ID"/>
              </w:rPr>
              <w:t>0,</w:t>
            </w:r>
            <w:r w:rsidR="00BB65B7">
              <w:rPr>
                <w:rFonts w:ascii="Times New Roman" w:hAnsi="Times New Roman"/>
                <w:sz w:val="24"/>
                <w:szCs w:val="24"/>
                <w:lang w:val="en-US" w:eastAsia="en-ID"/>
              </w:rPr>
              <w:t>756</w:t>
            </w:r>
          </w:p>
        </w:tc>
        <w:tc>
          <w:tcPr>
            <w:tcW w:w="825" w:type="dxa"/>
            <w:vMerge/>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p>
        </w:tc>
        <w:tc>
          <w:tcPr>
            <w:tcW w:w="844" w:type="dxa"/>
            <w:shd w:val="clear" w:color="auto" w:fill="auto"/>
            <w:vAlign w:val="center"/>
            <w:hideMark/>
          </w:tcPr>
          <w:p w:rsidR="00E32935" w:rsidRPr="001A1AC7" w:rsidRDefault="00E32935" w:rsidP="00671978">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E32935" w:rsidRPr="00EB414C" w:rsidRDefault="00E32935" w:rsidP="00E32935">
      <w:pPr>
        <w:pStyle w:val="ListParagraph"/>
        <w:spacing w:line="480" w:lineRule="auto"/>
        <w:ind w:left="0"/>
        <w:jc w:val="both"/>
        <w:rPr>
          <w:rFonts w:ascii="Times New Roman" w:hAnsi="Times New Roman"/>
          <w:noProof/>
          <w:color w:val="000000"/>
          <w:sz w:val="24"/>
          <w:szCs w:val="24"/>
        </w:rPr>
      </w:pPr>
      <w:r w:rsidRPr="00037AB7">
        <w:rPr>
          <w:rFonts w:ascii="Times New Roman" w:hAnsi="Times New Roman"/>
          <w:noProof/>
          <w:color w:val="000000"/>
          <w:sz w:val="24"/>
          <w:szCs w:val="24"/>
          <w:lang w:val="id-ID"/>
        </w:rPr>
        <w:t>Sumb</w:t>
      </w:r>
      <w:r w:rsidR="00EB414C">
        <w:rPr>
          <w:rFonts w:ascii="Times New Roman" w:hAnsi="Times New Roman"/>
          <w:noProof/>
          <w:color w:val="000000"/>
          <w:sz w:val="24"/>
          <w:szCs w:val="24"/>
          <w:lang w:val="id-ID"/>
        </w:rPr>
        <w:t xml:space="preserve">er : hasil uji validitas </w:t>
      </w:r>
      <w:r w:rsidR="00EB414C">
        <w:rPr>
          <w:rFonts w:ascii="Times New Roman" w:hAnsi="Times New Roman"/>
          <w:noProof/>
          <w:color w:val="000000"/>
          <w:sz w:val="24"/>
          <w:szCs w:val="24"/>
        </w:rPr>
        <w:t>SPSS 26.0.2025</w:t>
      </w:r>
    </w:p>
    <w:p w:rsidR="00E32935" w:rsidRPr="00037AB7" w:rsidRDefault="00EB414C" w:rsidP="00E32935">
      <w:pPr>
        <w:pStyle w:val="ListParagraph"/>
        <w:spacing w:line="480" w:lineRule="auto"/>
        <w:ind w:left="0" w:firstLine="709"/>
        <w:jc w:val="both"/>
        <w:rPr>
          <w:rFonts w:ascii="Times New Roman" w:hAnsi="Times New Roman"/>
          <w:noProof/>
          <w:color w:val="000000"/>
          <w:sz w:val="24"/>
          <w:szCs w:val="24"/>
          <w:lang w:val="id-ID"/>
        </w:rPr>
      </w:pPr>
      <w:r>
        <w:rPr>
          <w:rFonts w:ascii="Times New Roman" w:hAnsi="Times New Roman"/>
          <w:noProof/>
          <w:color w:val="000000"/>
          <w:sz w:val="24"/>
          <w:szCs w:val="24"/>
        </w:rPr>
        <w:t>Berikut t</w:t>
      </w:r>
      <w:r w:rsidR="00E32935" w:rsidRPr="00037AB7">
        <w:rPr>
          <w:rFonts w:ascii="Times New Roman" w:hAnsi="Times New Roman"/>
          <w:noProof/>
          <w:color w:val="000000"/>
          <w:sz w:val="24"/>
          <w:szCs w:val="24"/>
          <w:lang w:val="id-ID"/>
        </w:rPr>
        <w:t>abel  diatas,  dapat  dikatakan  bahwa</w:t>
      </w:r>
      <w:r>
        <w:rPr>
          <w:rFonts w:ascii="Times New Roman" w:hAnsi="Times New Roman"/>
          <w:noProof/>
          <w:color w:val="000000"/>
          <w:sz w:val="24"/>
          <w:szCs w:val="24"/>
        </w:rPr>
        <w:t>sannya</w:t>
      </w:r>
      <w:r w:rsidR="00E32935" w:rsidRPr="00037AB7">
        <w:rPr>
          <w:rFonts w:ascii="Times New Roman" w:hAnsi="Times New Roman"/>
          <w:noProof/>
          <w:color w:val="000000"/>
          <w:sz w:val="24"/>
          <w:szCs w:val="24"/>
          <w:lang w:val="id-ID"/>
        </w:rPr>
        <w:t xml:space="preserve">  semua  pertanyaan  terhadap  bagian  variabel  menghasilkan  hasil  yang  valid.  Dengan  dapat  dibuktikan  oleh  nilai  r  hitung  &gt;  r  tabel.  </w:t>
      </w:r>
    </w:p>
    <w:p w:rsidR="00E32935" w:rsidRPr="00037AB7" w:rsidRDefault="00E32935" w:rsidP="00F050EB">
      <w:pPr>
        <w:pStyle w:val="Heading3"/>
        <w:numPr>
          <w:ilvl w:val="2"/>
          <w:numId w:val="20"/>
        </w:numPr>
        <w:ind w:left="567" w:hanging="567"/>
        <w:rPr>
          <w:noProof/>
          <w:lang w:val="id-ID"/>
        </w:rPr>
      </w:pPr>
      <w:bookmarkStart w:id="17" w:name="_Toc162604201"/>
      <w:r w:rsidRPr="00037AB7">
        <w:rPr>
          <w:noProof/>
          <w:lang w:val="id-ID"/>
        </w:rPr>
        <w:t xml:space="preserve">  Uji  Reliabilitas</w:t>
      </w:r>
      <w:bookmarkEnd w:id="17"/>
    </w:p>
    <w:p w:rsidR="00640C3E" w:rsidRPr="005904BA" w:rsidRDefault="005904BA" w:rsidP="005904BA">
      <w:pPr>
        <w:pStyle w:val="NoSpacing"/>
        <w:rPr>
          <w:noProof/>
        </w:rPr>
      </w:pPr>
      <w:r w:rsidRPr="005904BA">
        <w:rPr>
          <w:noProof/>
        </w:rPr>
        <w:t>Uji reliabilitas bertujuan untuk menilai sejauh mana alat ukur dapat dipercaya dan menghasilkan data yang konsist</w:t>
      </w:r>
      <w:r>
        <w:rPr>
          <w:noProof/>
        </w:rPr>
        <w:t>en jika digunakan berulang kali</w:t>
      </w:r>
      <w:r w:rsidR="00640C3E" w:rsidRPr="00640C3E">
        <w:rPr>
          <w:noProof/>
          <w:lang w:val="en-ID"/>
        </w:rPr>
        <w:t xml:space="preserve">. </w:t>
      </w:r>
      <w:r w:rsidRPr="005904BA">
        <w:rPr>
          <w:noProof/>
        </w:rPr>
        <w:t>Menurut Ghozali (2018:45), reliabilitas adalah ukuran konsistensi kuesioner sebagai indikator suatu variabel. Kuesioner dinilai reliabel jika menghasilkan jawaban yang stabil dari responden seiring waktu. Setelah uji validitas, uji reliabilitas dilakukan untuk memastikan alat ukur dapat memberikan hasil yang konsisten. Analisis reliabilitas menggunakan koefisien Cronbach’s Alpha, yang mengukur korelasi antar item dalam skala. Suatu indikator dianggap reliabel ji</w:t>
      </w:r>
      <w:r>
        <w:rPr>
          <w:noProof/>
        </w:rPr>
        <w:t xml:space="preserve">ka nilai Cronbach’s Alpha &gt; 0,6 </w:t>
      </w:r>
      <w:r w:rsidR="00640C3E" w:rsidRPr="00640C3E">
        <w:rPr>
          <w:noProof/>
          <w:lang w:val="en-ID"/>
        </w:rPr>
        <w:t>:</w:t>
      </w:r>
    </w:p>
    <w:p w:rsidR="00E32935" w:rsidRPr="00037AB7" w:rsidRDefault="00E32935" w:rsidP="00E32935">
      <w:pPr>
        <w:pStyle w:val="NoSpacing"/>
        <w:rPr>
          <w:noProof/>
          <w:lang w:val="id-ID"/>
        </w:rPr>
      </w:pPr>
    </w:p>
    <w:p w:rsidR="00E32935" w:rsidRPr="00AF2FE3" w:rsidRDefault="00E32935" w:rsidP="00E32935">
      <w:pPr>
        <w:pStyle w:val="ListParagraph"/>
        <w:spacing w:line="360" w:lineRule="auto"/>
        <w:ind w:left="0" w:firstLine="851"/>
        <w:jc w:val="center"/>
        <w:rPr>
          <w:rFonts w:ascii="Times New Roman" w:hAnsi="Times New Roman"/>
          <w:color w:val="000000"/>
          <w:sz w:val="28"/>
          <w:szCs w:val="28"/>
        </w:rPr>
      </w:pPr>
      <w:r w:rsidRPr="00AF2FE3">
        <w:rPr>
          <w:rFonts w:ascii="Times New Roman" w:eastAsiaTheme="minorEastAsia" w:hAnsi="Times New Roman"/>
          <w:color w:val="000000"/>
          <w:sz w:val="28"/>
          <w:szCs w:val="28"/>
        </w:rPr>
        <w:t>r</w:t>
      </w:r>
      <w:r w:rsidRPr="00AF2FE3">
        <w:rPr>
          <w:rFonts w:ascii="Times New Roman" w:eastAsiaTheme="minorEastAsia" w:hAnsi="Times New Roman"/>
          <w:color w:val="000000"/>
          <w:sz w:val="28"/>
          <w:szCs w:val="28"/>
          <w:vertAlign w:val="subscript"/>
        </w:rPr>
        <w:t>22</w:t>
      </w:r>
      <m:oMath>
        <m:r>
          <w:rPr>
            <w:rFonts w:ascii="Cambria Math" w:hAnsi="Cambria Math"/>
            <w:color w:val="000000"/>
            <w:sz w:val="28"/>
            <w:szCs w:val="28"/>
          </w:rPr>
          <m:t>=</m:t>
        </m:r>
        <m:d>
          <m:dPr>
            <m:begChr m:val="["/>
            <m:endChr m:val="]"/>
            <m:ctrlPr>
              <w:rPr>
                <w:rFonts w:ascii="Cambria Math" w:hAnsi="Cambria Math"/>
                <w:i/>
                <w:color w:val="000000"/>
                <w:sz w:val="28"/>
              </w:rPr>
            </m:ctrlPr>
          </m:dPr>
          <m:e>
            <m:f>
              <m:fPr>
                <m:ctrlPr>
                  <w:rPr>
                    <w:rFonts w:ascii="Cambria Math" w:hAnsi="Cambria Math"/>
                    <w:i/>
                    <w:color w:val="000000"/>
                    <w:sz w:val="28"/>
                  </w:rPr>
                </m:ctrlPr>
              </m:fPr>
              <m:num>
                <m:r>
                  <w:rPr>
                    <w:rFonts w:ascii="Cambria Math" w:hAnsi="Cambria Math"/>
                    <w:color w:val="000000"/>
                    <w:sz w:val="28"/>
                    <w:szCs w:val="28"/>
                  </w:rPr>
                  <m:t>k</m:t>
                </m:r>
              </m:num>
              <m:den>
                <m:r>
                  <w:rPr>
                    <w:rFonts w:ascii="Cambria Math" w:hAnsi="Cambria Math"/>
                    <w:color w:val="000000"/>
                    <w:sz w:val="28"/>
                    <w:szCs w:val="28"/>
                  </w:rPr>
                  <m:t>k-1</m:t>
                </m:r>
              </m:den>
            </m:f>
          </m:e>
        </m:d>
        <m:d>
          <m:dPr>
            <m:begChr m:val="["/>
            <m:endChr m:val="]"/>
            <m:ctrlPr>
              <w:rPr>
                <w:rFonts w:ascii="Cambria Math" w:hAnsi="Cambria Math"/>
                <w:i/>
                <w:color w:val="000000"/>
                <w:sz w:val="28"/>
              </w:rPr>
            </m:ctrlPr>
          </m:dPr>
          <m:e>
            <m:r>
              <w:rPr>
                <w:rFonts w:ascii="Cambria Math" w:hAnsi="Cambria Math"/>
                <w:color w:val="000000"/>
                <w:sz w:val="28"/>
                <w:szCs w:val="28"/>
              </w:rPr>
              <m:t>1-</m:t>
            </m:r>
            <m:f>
              <m:fPr>
                <m:ctrlPr>
                  <w:rPr>
                    <w:rFonts w:ascii="Cambria Math" w:hAnsi="Cambria Math"/>
                    <w:i/>
                    <w:color w:val="000000"/>
                    <w:sz w:val="28"/>
                  </w:rPr>
                </m:ctrlPr>
              </m:fPr>
              <m:num>
                <m:r>
                  <w:rPr>
                    <w:rFonts w:ascii="Cambria Math" w:hAnsi="Cambria Math"/>
                    <w:color w:val="000000"/>
                    <w:sz w:val="28"/>
                    <w:szCs w:val="28"/>
                  </w:rPr>
                  <m:t>∑S</m:t>
                </m:r>
                <m:f>
                  <m:fPr>
                    <m:type m:val="noBar"/>
                    <m:ctrlPr>
                      <w:rPr>
                        <w:rFonts w:ascii="Cambria Math" w:hAnsi="Cambria Math"/>
                        <w:i/>
                        <w:color w:val="000000"/>
                        <w:sz w:val="28"/>
                      </w:rPr>
                    </m:ctrlPr>
                  </m:fPr>
                  <m:num>
                    <m:r>
                      <w:rPr>
                        <w:rFonts w:ascii="Cambria Math" w:hAnsi="Cambria Math"/>
                        <w:color w:val="000000"/>
                        <w:sz w:val="28"/>
                        <w:szCs w:val="28"/>
                      </w:rPr>
                      <m:t>2</m:t>
                    </m:r>
                  </m:num>
                  <m:den>
                    <m:r>
                      <w:rPr>
                        <w:rFonts w:ascii="Cambria Math" w:hAnsi="Cambria Math"/>
                        <w:color w:val="000000"/>
                        <w:sz w:val="28"/>
                        <w:szCs w:val="28"/>
                      </w:rPr>
                      <m:t>i</m:t>
                    </m:r>
                  </m:den>
                </m:f>
              </m:num>
              <m:den>
                <m:sSubSup>
                  <m:sSubSupPr>
                    <m:ctrlPr>
                      <w:rPr>
                        <w:rFonts w:ascii="Cambria Math" w:hAnsi="Cambria Math"/>
                        <w:i/>
                        <w:color w:val="000000"/>
                        <w:sz w:val="28"/>
                      </w:rPr>
                    </m:ctrlPr>
                  </m:sSubSupPr>
                  <m:e>
                    <m:r>
                      <w:rPr>
                        <w:rFonts w:ascii="Cambria Math" w:hAnsi="Cambria Math"/>
                        <w:color w:val="000000"/>
                        <w:sz w:val="28"/>
                        <w:szCs w:val="28"/>
                      </w:rPr>
                      <m:t>∑S</m:t>
                    </m:r>
                  </m:e>
                  <m:sub>
                    <m:r>
                      <w:rPr>
                        <w:rFonts w:ascii="Cambria Math" w:hAnsi="Cambria Math"/>
                        <w:color w:val="000000"/>
                        <w:sz w:val="28"/>
                        <w:szCs w:val="28"/>
                      </w:rPr>
                      <m:t>t</m:t>
                    </m:r>
                  </m:sub>
                  <m:sup>
                    <m:r>
                      <w:rPr>
                        <w:rFonts w:ascii="Cambria Math" w:hAnsi="Cambria Math"/>
                        <w:color w:val="000000"/>
                        <w:sz w:val="28"/>
                        <w:szCs w:val="28"/>
                      </w:rPr>
                      <m:t>2</m:t>
                    </m:r>
                  </m:sup>
                </m:sSubSup>
              </m:den>
            </m:f>
          </m:e>
        </m:d>
      </m:oMath>
    </w:p>
    <w:p w:rsidR="00E32935" w:rsidRDefault="00E32935" w:rsidP="00E32935">
      <w:pPr>
        <w:pStyle w:val="ListParagraph"/>
        <w:spacing w:line="360" w:lineRule="auto"/>
        <w:ind w:left="0"/>
        <w:jc w:val="both"/>
        <w:rPr>
          <w:rFonts w:ascii="Times New Roman" w:hAnsi="Times New Roman"/>
          <w:color w:val="000000"/>
          <w:sz w:val="24"/>
          <w:szCs w:val="24"/>
        </w:rPr>
      </w:pPr>
      <w:r>
        <w:rPr>
          <w:rFonts w:ascii="Times New Roman" w:hAnsi="Times New Roman"/>
          <w:color w:val="000000"/>
          <w:sz w:val="24"/>
          <w:szCs w:val="24"/>
        </w:rPr>
        <w:t>Dimana</w:t>
      </w:r>
    </w:p>
    <w:p w:rsidR="00E32935" w:rsidRPr="00307116" w:rsidRDefault="00E32935" w:rsidP="00E32935">
      <w:pPr>
        <w:pStyle w:val="ListParagraph"/>
        <w:spacing w:line="480" w:lineRule="auto"/>
        <w:ind w:left="0"/>
        <w:jc w:val="both"/>
        <w:rPr>
          <w:rFonts w:ascii="Times New Roman" w:hAnsi="Times New Roman"/>
          <w:noProof/>
          <w:color w:val="000000"/>
          <w:sz w:val="24"/>
          <w:szCs w:val="24"/>
          <w:lang w:val="id-ID"/>
        </w:rPr>
      </w:pPr>
      <w:r w:rsidRPr="00307116">
        <w:rPr>
          <w:rFonts w:ascii="Times New Roman" w:hAnsi="Times New Roman"/>
          <w:noProof/>
          <w:color w:val="000000"/>
          <w:sz w:val="24"/>
          <w:szCs w:val="24"/>
          <w:lang w:val="id-ID"/>
        </w:rPr>
        <w:t>r  :  Koefisien  rebilitas  instrument</w:t>
      </w:r>
    </w:p>
    <w:p w:rsidR="00E32935" w:rsidRPr="00307116" w:rsidRDefault="00E32935" w:rsidP="00E32935">
      <w:pPr>
        <w:pStyle w:val="ListParagraph"/>
        <w:spacing w:line="480" w:lineRule="auto"/>
        <w:ind w:left="0"/>
        <w:jc w:val="both"/>
        <w:rPr>
          <w:rFonts w:ascii="Times New Roman" w:hAnsi="Times New Roman"/>
          <w:noProof/>
          <w:color w:val="000000"/>
          <w:sz w:val="24"/>
          <w:szCs w:val="24"/>
          <w:lang w:val="id-ID"/>
        </w:rPr>
      </w:pPr>
      <w:r w:rsidRPr="00307116">
        <w:rPr>
          <w:rFonts w:ascii="Times New Roman" w:hAnsi="Times New Roman"/>
          <w:noProof/>
          <w:color w:val="000000"/>
          <w:sz w:val="24"/>
          <w:szCs w:val="24"/>
          <w:lang w:val="id-ID"/>
        </w:rPr>
        <w:t>k  :  Jumlah  butir  pertanyaan</w:t>
      </w:r>
    </w:p>
    <w:p w:rsidR="00E32935" w:rsidRPr="00307116" w:rsidRDefault="00E32935" w:rsidP="00E32935">
      <w:pPr>
        <w:pStyle w:val="ListParagraph"/>
        <w:spacing w:line="480" w:lineRule="auto"/>
        <w:ind w:left="0"/>
        <w:jc w:val="both"/>
        <w:rPr>
          <w:rFonts w:ascii="Times New Roman" w:hAnsi="Times New Roman"/>
          <w:noProof/>
          <w:color w:val="000000"/>
          <w:sz w:val="24"/>
          <w:szCs w:val="24"/>
          <w:lang w:val="id-ID"/>
        </w:rPr>
      </w:pPr>
      <m:oMath>
        <m:r>
          <w:rPr>
            <w:rFonts w:ascii="Cambria Math" w:hAnsi="Cambria Math"/>
            <w:noProof/>
            <w:color w:val="000000"/>
            <w:sz w:val="24"/>
            <w:szCs w:val="24"/>
            <w:lang w:val="id-ID"/>
          </w:rPr>
          <w:lastRenderedPageBreak/>
          <m:t>∑S</m:t>
        </m:r>
        <m:f>
          <m:fPr>
            <m:type m:val="noBar"/>
            <m:ctrlPr>
              <w:rPr>
                <w:rFonts w:ascii="Cambria Math" w:hAnsi="Cambria Math"/>
                <w:i/>
                <w:noProof/>
                <w:color w:val="000000"/>
                <w:lang w:val="id-ID"/>
              </w:rPr>
            </m:ctrlPr>
          </m:fPr>
          <m:num>
            <m:r>
              <w:rPr>
                <w:rFonts w:ascii="Cambria Math" w:hAnsi="Cambria Math"/>
                <w:noProof/>
                <w:color w:val="000000"/>
                <w:sz w:val="24"/>
                <w:szCs w:val="24"/>
                <w:lang w:val="id-ID"/>
              </w:rPr>
              <m:t>2</m:t>
            </m:r>
          </m:num>
          <m:den>
            <m:r>
              <w:rPr>
                <w:rFonts w:ascii="Cambria Math" w:hAnsi="Cambria Math"/>
                <w:noProof/>
                <w:color w:val="000000"/>
                <w:sz w:val="24"/>
                <w:szCs w:val="24"/>
                <w:lang w:val="id-ID"/>
              </w:rPr>
              <m:t>i</m:t>
            </m:r>
          </m:den>
        </m:f>
      </m:oMath>
      <w:r w:rsidRPr="00307116">
        <w:rPr>
          <w:rFonts w:ascii="Times New Roman" w:hAnsi="Times New Roman"/>
          <w:noProof/>
          <w:color w:val="000000"/>
          <w:sz w:val="24"/>
          <w:szCs w:val="24"/>
          <w:lang w:val="id-ID"/>
        </w:rPr>
        <w:t xml:space="preserve">:  Jumlah  variabel  butir  </w:t>
      </w:r>
    </w:p>
    <w:p w:rsidR="00037AB7" w:rsidRDefault="00C26096" w:rsidP="00E32935">
      <w:pPr>
        <w:pStyle w:val="ListParagraph"/>
        <w:spacing w:line="480" w:lineRule="auto"/>
        <w:ind w:left="0"/>
        <w:jc w:val="both"/>
        <w:rPr>
          <w:rFonts w:ascii="Times New Roman" w:hAnsi="Times New Roman"/>
          <w:noProof/>
          <w:color w:val="000000"/>
          <w:sz w:val="24"/>
          <w:szCs w:val="24"/>
          <w:lang w:val="id-ID"/>
        </w:rPr>
      </w:pPr>
      <m:oMath>
        <m:sSubSup>
          <m:sSubSupPr>
            <m:ctrlPr>
              <w:rPr>
                <w:rFonts w:ascii="Cambria Math" w:hAnsi="Cambria Math"/>
                <w:i/>
                <w:color w:val="000000"/>
              </w:rPr>
            </m:ctrlPr>
          </m:sSubSupPr>
          <m:e>
            <m:r>
              <w:rPr>
                <w:rFonts w:ascii="Cambria Math" w:hAnsi="Cambria Math"/>
                <w:color w:val="000000"/>
                <w:sz w:val="24"/>
                <w:szCs w:val="24"/>
              </w:rPr>
              <m:t>∑S</m:t>
            </m:r>
          </m:e>
          <m:sub>
            <m:r>
              <w:rPr>
                <w:rFonts w:ascii="Cambria Math" w:hAnsi="Cambria Math"/>
                <w:color w:val="000000"/>
                <w:sz w:val="24"/>
                <w:szCs w:val="24"/>
              </w:rPr>
              <m:t>t</m:t>
            </m:r>
          </m:sub>
          <m:sup>
            <m:r>
              <w:rPr>
                <w:rFonts w:ascii="Cambria Math" w:hAnsi="Cambria Math"/>
                <w:color w:val="000000"/>
                <w:sz w:val="24"/>
                <w:szCs w:val="24"/>
              </w:rPr>
              <m:t>2</m:t>
            </m:r>
          </m:sup>
        </m:sSubSup>
      </m:oMath>
      <w:r w:rsidR="00E32935">
        <w:rPr>
          <w:rFonts w:ascii="Times New Roman" w:hAnsi="Times New Roman"/>
          <w:color w:val="000000"/>
          <w:sz w:val="24"/>
          <w:szCs w:val="24"/>
        </w:rPr>
        <w:t xml:space="preserve">:  </w:t>
      </w:r>
      <w:r w:rsidR="00E32935">
        <w:rPr>
          <w:rFonts w:ascii="Times New Roman" w:hAnsi="Times New Roman"/>
          <w:noProof/>
          <w:color w:val="000000"/>
          <w:sz w:val="24"/>
          <w:szCs w:val="24"/>
          <w:lang w:val="id-ID"/>
        </w:rPr>
        <w:t>Jumlah  variabel  total</w:t>
      </w:r>
    </w:p>
    <w:p w:rsidR="00037AB7" w:rsidRPr="00307116" w:rsidRDefault="00037AB7" w:rsidP="00E32935">
      <w:pPr>
        <w:pStyle w:val="ListParagraph"/>
        <w:spacing w:line="480" w:lineRule="auto"/>
        <w:ind w:left="0"/>
        <w:jc w:val="both"/>
        <w:rPr>
          <w:rFonts w:ascii="Times New Roman" w:hAnsi="Times New Roman"/>
          <w:noProof/>
          <w:color w:val="000000"/>
          <w:sz w:val="24"/>
          <w:szCs w:val="24"/>
          <w:lang w:val="id-ID"/>
        </w:rPr>
      </w:pPr>
    </w:p>
    <w:p w:rsidR="00E32935" w:rsidRPr="00724D21" w:rsidRDefault="00E32935" w:rsidP="00E32935">
      <w:pPr>
        <w:pStyle w:val="ListParagraph"/>
        <w:spacing w:line="240" w:lineRule="auto"/>
        <w:ind w:left="0"/>
        <w:jc w:val="center"/>
        <w:rPr>
          <w:rFonts w:ascii="Times New Roman" w:hAnsi="Times New Roman"/>
          <w:b/>
          <w:noProof/>
          <w:color w:val="000000"/>
          <w:sz w:val="24"/>
          <w:szCs w:val="24"/>
        </w:rPr>
      </w:pPr>
      <w:r w:rsidRPr="00307116">
        <w:rPr>
          <w:rFonts w:ascii="Times New Roman" w:hAnsi="Times New Roman"/>
          <w:b/>
          <w:noProof/>
          <w:color w:val="000000"/>
          <w:sz w:val="24"/>
          <w:szCs w:val="24"/>
          <w:lang w:val="id-ID"/>
        </w:rPr>
        <w:t>Tabel  3.</w:t>
      </w:r>
      <w:r w:rsidR="00724D21">
        <w:rPr>
          <w:rFonts w:ascii="Times New Roman" w:hAnsi="Times New Roman"/>
          <w:b/>
          <w:noProof/>
          <w:color w:val="000000"/>
          <w:sz w:val="24"/>
          <w:szCs w:val="24"/>
        </w:rPr>
        <w:t>6</w:t>
      </w:r>
    </w:p>
    <w:p w:rsidR="00E32935" w:rsidRPr="00037AB7" w:rsidRDefault="00E81932" w:rsidP="00E32935">
      <w:pPr>
        <w:pStyle w:val="ListParagraph"/>
        <w:spacing w:line="240" w:lineRule="auto"/>
        <w:ind w:left="0"/>
        <w:jc w:val="center"/>
        <w:rPr>
          <w:rFonts w:ascii="Times New Roman" w:hAnsi="Times New Roman"/>
          <w:b/>
          <w:noProof/>
          <w:color w:val="000000"/>
          <w:sz w:val="24"/>
          <w:szCs w:val="24"/>
          <w:lang w:val="id-ID"/>
        </w:rPr>
      </w:pPr>
      <w:r>
        <w:rPr>
          <w:rFonts w:ascii="Times New Roman" w:hAnsi="Times New Roman"/>
          <w:b/>
          <w:noProof/>
          <w:color w:val="000000"/>
          <w:sz w:val="24"/>
          <w:szCs w:val="24"/>
          <w:lang w:val="id-ID"/>
        </w:rPr>
        <w:t>Uji  Re</w:t>
      </w:r>
      <w:r w:rsidR="00E32935" w:rsidRPr="00037AB7">
        <w:rPr>
          <w:rFonts w:ascii="Times New Roman" w:hAnsi="Times New Roman"/>
          <w:b/>
          <w:noProof/>
          <w:color w:val="000000"/>
          <w:sz w:val="24"/>
          <w:szCs w:val="24"/>
          <w:lang w:val="id-ID"/>
        </w:rPr>
        <w:t>liabilitas</w:t>
      </w:r>
    </w:p>
    <w:tbl>
      <w:tblPr>
        <w:tblStyle w:val="TableGrid"/>
        <w:tblW w:w="0" w:type="auto"/>
        <w:jc w:val="center"/>
        <w:tblLook w:val="04A0"/>
      </w:tblPr>
      <w:tblGrid>
        <w:gridCol w:w="579"/>
        <w:gridCol w:w="1915"/>
        <w:gridCol w:w="1542"/>
        <w:gridCol w:w="1146"/>
        <w:gridCol w:w="1265"/>
        <w:gridCol w:w="1480"/>
      </w:tblGrid>
      <w:tr w:rsidR="00E32935" w:rsidRPr="00037AB7" w:rsidTr="00F313DF">
        <w:trPr>
          <w:jc w:val="center"/>
        </w:trPr>
        <w:tc>
          <w:tcPr>
            <w:tcW w:w="579" w:type="dxa"/>
            <w:vAlign w:val="center"/>
          </w:tcPr>
          <w:p w:rsidR="00E32935" w:rsidRPr="00037AB7" w:rsidRDefault="00E32935" w:rsidP="00671978">
            <w:pPr>
              <w:jc w:val="center"/>
              <w:rPr>
                <w:rFonts w:ascii="Times New Roman" w:hAnsi="Times New Roman"/>
                <w:b/>
                <w:bCs/>
                <w:noProof/>
                <w:sz w:val="24"/>
                <w:szCs w:val="24"/>
                <w:lang w:val="id-ID"/>
              </w:rPr>
            </w:pPr>
            <w:r w:rsidRPr="00037AB7">
              <w:rPr>
                <w:rFonts w:ascii="Times New Roman" w:hAnsi="Times New Roman"/>
                <w:b/>
                <w:bCs/>
                <w:noProof/>
                <w:sz w:val="24"/>
                <w:szCs w:val="24"/>
                <w:lang w:val="id-ID"/>
              </w:rPr>
              <w:t>No</w:t>
            </w:r>
          </w:p>
        </w:tc>
        <w:tc>
          <w:tcPr>
            <w:tcW w:w="1915" w:type="dxa"/>
            <w:vAlign w:val="center"/>
          </w:tcPr>
          <w:p w:rsidR="00E32935" w:rsidRPr="00037AB7" w:rsidRDefault="00E32935" w:rsidP="00671978">
            <w:pPr>
              <w:jc w:val="center"/>
              <w:rPr>
                <w:rFonts w:ascii="Times New Roman" w:hAnsi="Times New Roman"/>
                <w:b/>
                <w:bCs/>
                <w:noProof/>
                <w:sz w:val="24"/>
                <w:szCs w:val="24"/>
                <w:lang w:val="id-ID"/>
              </w:rPr>
            </w:pPr>
            <w:r w:rsidRPr="00037AB7">
              <w:rPr>
                <w:rFonts w:ascii="Times New Roman" w:hAnsi="Times New Roman"/>
                <w:b/>
                <w:bCs/>
                <w:noProof/>
                <w:sz w:val="24"/>
                <w:szCs w:val="24"/>
                <w:lang w:val="id-ID"/>
              </w:rPr>
              <w:t>Variabel</w:t>
            </w:r>
          </w:p>
        </w:tc>
        <w:tc>
          <w:tcPr>
            <w:tcW w:w="1542" w:type="dxa"/>
            <w:vAlign w:val="center"/>
          </w:tcPr>
          <w:p w:rsidR="00E32935" w:rsidRPr="00037AB7" w:rsidRDefault="00E32935" w:rsidP="00671978">
            <w:pPr>
              <w:jc w:val="center"/>
              <w:rPr>
                <w:rFonts w:ascii="Times New Roman" w:hAnsi="Times New Roman"/>
                <w:b/>
                <w:bCs/>
                <w:noProof/>
                <w:sz w:val="24"/>
                <w:szCs w:val="24"/>
                <w:lang w:val="id-ID"/>
              </w:rPr>
            </w:pPr>
            <w:r w:rsidRPr="00037AB7">
              <w:rPr>
                <w:rFonts w:ascii="Times New Roman" w:hAnsi="Times New Roman"/>
                <w:b/>
                <w:bCs/>
                <w:noProof/>
                <w:sz w:val="24"/>
                <w:szCs w:val="24"/>
                <w:lang w:val="id-ID"/>
              </w:rPr>
              <w:t>Cronbach’s  Alpha</w:t>
            </w:r>
          </w:p>
        </w:tc>
        <w:tc>
          <w:tcPr>
            <w:tcW w:w="1146" w:type="dxa"/>
          </w:tcPr>
          <w:p w:rsidR="00E32935" w:rsidRPr="00037AB7" w:rsidRDefault="00E32935" w:rsidP="00671978">
            <w:pPr>
              <w:jc w:val="center"/>
              <w:rPr>
                <w:rFonts w:ascii="Times New Roman" w:hAnsi="Times New Roman"/>
                <w:b/>
                <w:bCs/>
                <w:noProof/>
                <w:sz w:val="24"/>
                <w:szCs w:val="24"/>
                <w:lang w:val="id-ID"/>
              </w:rPr>
            </w:pPr>
            <w:r w:rsidRPr="00037AB7">
              <w:rPr>
                <w:rFonts w:ascii="Times New Roman" w:hAnsi="Times New Roman"/>
                <w:b/>
                <w:bCs/>
                <w:noProof/>
                <w:sz w:val="24"/>
                <w:szCs w:val="24"/>
                <w:lang w:val="id-ID"/>
              </w:rPr>
              <w:t>Nilai  Kritis</w:t>
            </w:r>
          </w:p>
        </w:tc>
        <w:tc>
          <w:tcPr>
            <w:tcW w:w="1265" w:type="dxa"/>
            <w:vAlign w:val="center"/>
          </w:tcPr>
          <w:p w:rsidR="00E32935" w:rsidRPr="00037AB7" w:rsidRDefault="00E32935" w:rsidP="00671978">
            <w:pPr>
              <w:jc w:val="center"/>
              <w:rPr>
                <w:rFonts w:ascii="Times New Roman" w:hAnsi="Times New Roman"/>
                <w:b/>
                <w:bCs/>
                <w:noProof/>
                <w:sz w:val="24"/>
                <w:szCs w:val="24"/>
                <w:lang w:val="id-ID"/>
              </w:rPr>
            </w:pPr>
            <w:r w:rsidRPr="00037AB7">
              <w:rPr>
                <w:rFonts w:ascii="Times New Roman" w:hAnsi="Times New Roman"/>
                <w:b/>
                <w:bCs/>
                <w:noProof/>
                <w:sz w:val="24"/>
                <w:szCs w:val="24"/>
                <w:lang w:val="id-ID"/>
              </w:rPr>
              <w:t>N  of  Item</w:t>
            </w:r>
          </w:p>
        </w:tc>
        <w:tc>
          <w:tcPr>
            <w:tcW w:w="1480" w:type="dxa"/>
            <w:vAlign w:val="center"/>
          </w:tcPr>
          <w:p w:rsidR="00E32935" w:rsidRPr="00037AB7" w:rsidRDefault="00E32935" w:rsidP="00671978">
            <w:pPr>
              <w:jc w:val="center"/>
              <w:rPr>
                <w:rFonts w:ascii="Times New Roman" w:hAnsi="Times New Roman"/>
                <w:b/>
                <w:bCs/>
                <w:noProof/>
                <w:sz w:val="24"/>
                <w:szCs w:val="24"/>
                <w:lang w:val="id-ID"/>
              </w:rPr>
            </w:pPr>
            <w:r w:rsidRPr="00037AB7">
              <w:rPr>
                <w:rFonts w:ascii="Times New Roman" w:hAnsi="Times New Roman"/>
                <w:b/>
                <w:bCs/>
                <w:noProof/>
                <w:sz w:val="24"/>
                <w:szCs w:val="24"/>
                <w:lang w:val="id-ID"/>
              </w:rPr>
              <w:t>Reabilitas</w:t>
            </w:r>
          </w:p>
        </w:tc>
      </w:tr>
      <w:tr w:rsidR="003A61E1" w:rsidRPr="00037AB7" w:rsidTr="005579CC">
        <w:trPr>
          <w:jc w:val="center"/>
        </w:trPr>
        <w:tc>
          <w:tcPr>
            <w:tcW w:w="579" w:type="dxa"/>
            <w:vAlign w:val="center"/>
          </w:tcPr>
          <w:p w:rsidR="003A61E1" w:rsidRPr="00037AB7" w:rsidRDefault="003A61E1" w:rsidP="00671978">
            <w:pPr>
              <w:jc w:val="center"/>
              <w:rPr>
                <w:rFonts w:ascii="Times New Roman" w:hAnsi="Times New Roman"/>
                <w:noProof/>
                <w:sz w:val="24"/>
                <w:szCs w:val="24"/>
                <w:lang w:val="id-ID"/>
              </w:rPr>
            </w:pPr>
            <w:r w:rsidRPr="00037AB7">
              <w:rPr>
                <w:rFonts w:ascii="Times New Roman" w:hAnsi="Times New Roman"/>
                <w:noProof/>
                <w:sz w:val="24"/>
                <w:szCs w:val="24"/>
                <w:lang w:val="id-ID"/>
              </w:rPr>
              <w:t>1</w:t>
            </w:r>
          </w:p>
        </w:tc>
        <w:tc>
          <w:tcPr>
            <w:tcW w:w="1915" w:type="dxa"/>
            <w:vAlign w:val="center"/>
          </w:tcPr>
          <w:p w:rsidR="00580EE2" w:rsidRPr="00037AB7" w:rsidRDefault="00580EE2" w:rsidP="00671978">
            <w:pPr>
              <w:rPr>
                <w:rFonts w:ascii="Times New Roman" w:hAnsi="Times New Roman"/>
                <w:noProof/>
                <w:sz w:val="24"/>
                <w:szCs w:val="24"/>
                <w:lang w:val="id-ID"/>
              </w:rPr>
            </w:pPr>
            <w:r w:rsidRPr="00037AB7">
              <w:rPr>
                <w:rFonts w:ascii="Times New Roman" w:hAnsi="Times New Roman"/>
                <w:noProof/>
                <w:sz w:val="24"/>
                <w:szCs w:val="24"/>
                <w:lang w:val="id-ID"/>
              </w:rPr>
              <w:t>Citra Merek (X1)</w:t>
            </w:r>
          </w:p>
        </w:tc>
        <w:tc>
          <w:tcPr>
            <w:tcW w:w="1542" w:type="dxa"/>
            <w:vAlign w:val="center"/>
          </w:tcPr>
          <w:p w:rsidR="003A61E1" w:rsidRPr="00037AB7" w:rsidRDefault="00640130"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0,8</w:t>
            </w:r>
            <w:r w:rsidR="00E96849" w:rsidRPr="00037AB7">
              <w:rPr>
                <w:rFonts w:ascii="Times New Roman" w:hAnsi="Times New Roman"/>
                <w:noProof/>
                <w:sz w:val="24"/>
                <w:szCs w:val="24"/>
                <w:lang w:val="id-ID"/>
              </w:rPr>
              <w:t>67</w:t>
            </w:r>
          </w:p>
        </w:tc>
        <w:tc>
          <w:tcPr>
            <w:tcW w:w="1146" w:type="dxa"/>
            <w:vAlign w:val="center"/>
          </w:tcPr>
          <w:p w:rsidR="003A61E1" w:rsidRPr="00037AB7" w:rsidRDefault="003A61E1"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0.6</w:t>
            </w:r>
          </w:p>
        </w:tc>
        <w:tc>
          <w:tcPr>
            <w:tcW w:w="1265" w:type="dxa"/>
            <w:vAlign w:val="center"/>
          </w:tcPr>
          <w:p w:rsidR="003A61E1" w:rsidRPr="00037AB7" w:rsidRDefault="00640130"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4</w:t>
            </w:r>
          </w:p>
        </w:tc>
        <w:tc>
          <w:tcPr>
            <w:tcW w:w="1480" w:type="dxa"/>
            <w:vAlign w:val="center"/>
          </w:tcPr>
          <w:p w:rsidR="003A61E1" w:rsidRPr="00037AB7" w:rsidRDefault="003A61E1"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Reliabel</w:t>
            </w:r>
          </w:p>
        </w:tc>
      </w:tr>
      <w:tr w:rsidR="003A61E1" w:rsidRPr="00037AB7" w:rsidTr="005579CC">
        <w:trPr>
          <w:jc w:val="center"/>
        </w:trPr>
        <w:tc>
          <w:tcPr>
            <w:tcW w:w="579" w:type="dxa"/>
          </w:tcPr>
          <w:p w:rsidR="003A61E1" w:rsidRPr="00037AB7" w:rsidRDefault="003A61E1" w:rsidP="00671978">
            <w:pPr>
              <w:jc w:val="center"/>
              <w:rPr>
                <w:rFonts w:ascii="Times New Roman" w:hAnsi="Times New Roman"/>
                <w:noProof/>
                <w:sz w:val="24"/>
                <w:szCs w:val="24"/>
                <w:lang w:val="id-ID"/>
              </w:rPr>
            </w:pPr>
            <w:r w:rsidRPr="00037AB7">
              <w:rPr>
                <w:rFonts w:ascii="Times New Roman" w:hAnsi="Times New Roman"/>
                <w:noProof/>
                <w:sz w:val="24"/>
                <w:szCs w:val="24"/>
                <w:lang w:val="id-ID"/>
              </w:rPr>
              <w:t>2</w:t>
            </w:r>
          </w:p>
        </w:tc>
        <w:tc>
          <w:tcPr>
            <w:tcW w:w="1915" w:type="dxa"/>
          </w:tcPr>
          <w:p w:rsidR="003A61E1" w:rsidRPr="00037AB7" w:rsidRDefault="00580EE2" w:rsidP="00671978">
            <w:pPr>
              <w:rPr>
                <w:rFonts w:ascii="Times New Roman" w:hAnsi="Times New Roman"/>
                <w:noProof/>
                <w:sz w:val="24"/>
                <w:szCs w:val="24"/>
                <w:lang w:val="id-ID"/>
              </w:rPr>
            </w:pPr>
            <w:r w:rsidRPr="00037AB7">
              <w:rPr>
                <w:rFonts w:ascii="Times New Roman" w:hAnsi="Times New Roman"/>
                <w:noProof/>
                <w:sz w:val="24"/>
                <w:szCs w:val="24"/>
                <w:lang w:val="id-ID"/>
              </w:rPr>
              <w:t>Inovasi Produk (X2)</w:t>
            </w:r>
          </w:p>
        </w:tc>
        <w:tc>
          <w:tcPr>
            <w:tcW w:w="1542" w:type="dxa"/>
            <w:vAlign w:val="center"/>
          </w:tcPr>
          <w:p w:rsidR="003A61E1" w:rsidRPr="00037AB7" w:rsidRDefault="00640130"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0,</w:t>
            </w:r>
            <w:r w:rsidR="00E96849" w:rsidRPr="00037AB7">
              <w:rPr>
                <w:rFonts w:ascii="Times New Roman" w:hAnsi="Times New Roman"/>
                <w:noProof/>
                <w:sz w:val="24"/>
                <w:szCs w:val="24"/>
                <w:lang w:val="id-ID"/>
              </w:rPr>
              <w:t>925</w:t>
            </w:r>
          </w:p>
        </w:tc>
        <w:tc>
          <w:tcPr>
            <w:tcW w:w="1146" w:type="dxa"/>
            <w:vAlign w:val="center"/>
          </w:tcPr>
          <w:p w:rsidR="003A61E1" w:rsidRPr="00037AB7" w:rsidRDefault="003A61E1"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0.6</w:t>
            </w:r>
          </w:p>
        </w:tc>
        <w:tc>
          <w:tcPr>
            <w:tcW w:w="1265" w:type="dxa"/>
            <w:vAlign w:val="center"/>
          </w:tcPr>
          <w:p w:rsidR="003A61E1" w:rsidRPr="00037AB7" w:rsidRDefault="00640130"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5</w:t>
            </w:r>
          </w:p>
        </w:tc>
        <w:tc>
          <w:tcPr>
            <w:tcW w:w="1480" w:type="dxa"/>
            <w:vAlign w:val="center"/>
          </w:tcPr>
          <w:p w:rsidR="003A61E1" w:rsidRPr="00037AB7" w:rsidRDefault="003A61E1"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Reliabel</w:t>
            </w:r>
          </w:p>
        </w:tc>
      </w:tr>
      <w:tr w:rsidR="003A61E1" w:rsidRPr="00037AB7" w:rsidTr="005579CC">
        <w:trPr>
          <w:jc w:val="center"/>
        </w:trPr>
        <w:tc>
          <w:tcPr>
            <w:tcW w:w="579" w:type="dxa"/>
          </w:tcPr>
          <w:p w:rsidR="003A61E1" w:rsidRPr="00037AB7" w:rsidRDefault="003A61E1" w:rsidP="00671978">
            <w:pPr>
              <w:jc w:val="center"/>
              <w:rPr>
                <w:rFonts w:ascii="Times New Roman" w:hAnsi="Times New Roman"/>
                <w:noProof/>
                <w:sz w:val="24"/>
                <w:szCs w:val="24"/>
                <w:lang w:val="id-ID"/>
              </w:rPr>
            </w:pPr>
            <w:r w:rsidRPr="00037AB7">
              <w:rPr>
                <w:rFonts w:ascii="Times New Roman" w:hAnsi="Times New Roman"/>
                <w:noProof/>
                <w:sz w:val="24"/>
                <w:szCs w:val="24"/>
                <w:lang w:val="id-ID"/>
              </w:rPr>
              <w:t>3</w:t>
            </w:r>
          </w:p>
        </w:tc>
        <w:tc>
          <w:tcPr>
            <w:tcW w:w="1915" w:type="dxa"/>
          </w:tcPr>
          <w:p w:rsidR="003A61E1" w:rsidRPr="00037AB7" w:rsidRDefault="00580EE2" w:rsidP="00671978">
            <w:pPr>
              <w:rPr>
                <w:rFonts w:ascii="Times New Roman" w:hAnsi="Times New Roman"/>
                <w:noProof/>
                <w:sz w:val="24"/>
                <w:szCs w:val="24"/>
                <w:lang w:val="id-ID"/>
              </w:rPr>
            </w:pPr>
            <w:r w:rsidRPr="00037AB7">
              <w:rPr>
                <w:rFonts w:ascii="Times New Roman" w:hAnsi="Times New Roman"/>
                <w:i/>
                <w:noProof/>
                <w:sz w:val="24"/>
                <w:szCs w:val="24"/>
                <w:lang w:val="id-ID"/>
              </w:rPr>
              <w:t>Lifestly</w:t>
            </w:r>
            <w:r w:rsidRPr="00037AB7">
              <w:rPr>
                <w:rFonts w:ascii="Times New Roman" w:hAnsi="Times New Roman"/>
                <w:noProof/>
                <w:sz w:val="24"/>
                <w:szCs w:val="24"/>
                <w:lang w:val="id-ID"/>
              </w:rPr>
              <w:t xml:space="preserve"> (X3)</w:t>
            </w:r>
          </w:p>
        </w:tc>
        <w:tc>
          <w:tcPr>
            <w:tcW w:w="1542" w:type="dxa"/>
            <w:vAlign w:val="center"/>
          </w:tcPr>
          <w:p w:rsidR="003A61E1" w:rsidRPr="00037AB7" w:rsidRDefault="00640130"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0,</w:t>
            </w:r>
            <w:r w:rsidR="00BB65B7" w:rsidRPr="00037AB7">
              <w:rPr>
                <w:rFonts w:ascii="Times New Roman" w:hAnsi="Times New Roman"/>
                <w:noProof/>
                <w:sz w:val="24"/>
                <w:szCs w:val="24"/>
                <w:lang w:val="id-ID"/>
              </w:rPr>
              <w:t>950</w:t>
            </w:r>
          </w:p>
        </w:tc>
        <w:tc>
          <w:tcPr>
            <w:tcW w:w="1146" w:type="dxa"/>
            <w:vAlign w:val="center"/>
          </w:tcPr>
          <w:p w:rsidR="003A61E1" w:rsidRPr="00037AB7" w:rsidRDefault="003A61E1"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0.6</w:t>
            </w:r>
          </w:p>
        </w:tc>
        <w:tc>
          <w:tcPr>
            <w:tcW w:w="1265" w:type="dxa"/>
            <w:vAlign w:val="center"/>
          </w:tcPr>
          <w:p w:rsidR="003A61E1" w:rsidRPr="00037AB7" w:rsidRDefault="00640130"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4</w:t>
            </w:r>
          </w:p>
        </w:tc>
        <w:tc>
          <w:tcPr>
            <w:tcW w:w="1480" w:type="dxa"/>
            <w:vAlign w:val="center"/>
          </w:tcPr>
          <w:p w:rsidR="003A61E1" w:rsidRPr="00037AB7" w:rsidRDefault="003A61E1"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Reliabel</w:t>
            </w:r>
          </w:p>
        </w:tc>
      </w:tr>
      <w:tr w:rsidR="003A61E1" w:rsidRPr="00037AB7" w:rsidTr="005579CC">
        <w:trPr>
          <w:jc w:val="center"/>
        </w:trPr>
        <w:tc>
          <w:tcPr>
            <w:tcW w:w="579" w:type="dxa"/>
          </w:tcPr>
          <w:p w:rsidR="003A61E1" w:rsidRPr="00037AB7" w:rsidRDefault="003A61E1" w:rsidP="00671978">
            <w:pPr>
              <w:jc w:val="center"/>
              <w:rPr>
                <w:rFonts w:ascii="Times New Roman" w:hAnsi="Times New Roman"/>
                <w:noProof/>
                <w:sz w:val="24"/>
                <w:szCs w:val="24"/>
                <w:lang w:val="id-ID"/>
              </w:rPr>
            </w:pPr>
            <w:r w:rsidRPr="00037AB7">
              <w:rPr>
                <w:rFonts w:ascii="Times New Roman" w:hAnsi="Times New Roman"/>
                <w:noProof/>
                <w:sz w:val="24"/>
                <w:szCs w:val="24"/>
                <w:lang w:val="id-ID"/>
              </w:rPr>
              <w:t>4</w:t>
            </w:r>
          </w:p>
        </w:tc>
        <w:tc>
          <w:tcPr>
            <w:tcW w:w="1915" w:type="dxa"/>
          </w:tcPr>
          <w:p w:rsidR="003A61E1" w:rsidRPr="00037AB7" w:rsidRDefault="00580EE2" w:rsidP="00671978">
            <w:pPr>
              <w:rPr>
                <w:rFonts w:ascii="Times New Roman" w:hAnsi="Times New Roman"/>
                <w:noProof/>
                <w:sz w:val="24"/>
                <w:szCs w:val="24"/>
                <w:lang w:val="id-ID"/>
              </w:rPr>
            </w:pPr>
            <w:r w:rsidRPr="00037AB7">
              <w:rPr>
                <w:rFonts w:ascii="Times New Roman" w:hAnsi="Times New Roman"/>
                <w:noProof/>
                <w:sz w:val="24"/>
                <w:szCs w:val="24"/>
                <w:lang w:val="id-ID"/>
              </w:rPr>
              <w:t>Keputusan Pembelian (Y)</w:t>
            </w:r>
          </w:p>
        </w:tc>
        <w:tc>
          <w:tcPr>
            <w:tcW w:w="1542" w:type="dxa"/>
            <w:vAlign w:val="center"/>
          </w:tcPr>
          <w:p w:rsidR="003A61E1" w:rsidRPr="00037AB7" w:rsidRDefault="00640130"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0,</w:t>
            </w:r>
            <w:r w:rsidR="00BB65B7" w:rsidRPr="00037AB7">
              <w:rPr>
                <w:rFonts w:ascii="Times New Roman" w:hAnsi="Times New Roman"/>
                <w:noProof/>
                <w:sz w:val="24"/>
                <w:szCs w:val="24"/>
                <w:lang w:val="id-ID"/>
              </w:rPr>
              <w:t>903</w:t>
            </w:r>
          </w:p>
        </w:tc>
        <w:tc>
          <w:tcPr>
            <w:tcW w:w="1146" w:type="dxa"/>
            <w:vAlign w:val="center"/>
          </w:tcPr>
          <w:p w:rsidR="003A61E1" w:rsidRPr="00037AB7" w:rsidRDefault="003A61E1"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0.6</w:t>
            </w:r>
          </w:p>
        </w:tc>
        <w:tc>
          <w:tcPr>
            <w:tcW w:w="1265" w:type="dxa"/>
            <w:vAlign w:val="center"/>
          </w:tcPr>
          <w:p w:rsidR="003A61E1" w:rsidRPr="00037AB7" w:rsidRDefault="00640130"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3</w:t>
            </w:r>
          </w:p>
        </w:tc>
        <w:tc>
          <w:tcPr>
            <w:tcW w:w="1480" w:type="dxa"/>
            <w:vAlign w:val="center"/>
          </w:tcPr>
          <w:p w:rsidR="003A61E1" w:rsidRPr="00037AB7" w:rsidRDefault="003A61E1" w:rsidP="005579CC">
            <w:pPr>
              <w:jc w:val="center"/>
              <w:rPr>
                <w:rFonts w:ascii="Times New Roman" w:hAnsi="Times New Roman"/>
                <w:noProof/>
                <w:sz w:val="24"/>
                <w:szCs w:val="24"/>
                <w:lang w:val="id-ID"/>
              </w:rPr>
            </w:pPr>
            <w:r w:rsidRPr="00037AB7">
              <w:rPr>
                <w:rFonts w:ascii="Times New Roman" w:hAnsi="Times New Roman"/>
                <w:noProof/>
                <w:sz w:val="24"/>
                <w:szCs w:val="24"/>
                <w:lang w:val="id-ID"/>
              </w:rPr>
              <w:t>Reliabel</w:t>
            </w:r>
          </w:p>
        </w:tc>
      </w:tr>
    </w:tbl>
    <w:p w:rsidR="00E32935" w:rsidRPr="00037AB7" w:rsidRDefault="00E32935" w:rsidP="00E32935">
      <w:pPr>
        <w:pStyle w:val="ListParagraph"/>
        <w:spacing w:line="480" w:lineRule="auto"/>
        <w:ind w:left="0"/>
        <w:jc w:val="both"/>
        <w:rPr>
          <w:rFonts w:ascii="Times New Roman" w:hAnsi="Times New Roman"/>
          <w:noProof/>
          <w:color w:val="000000"/>
          <w:sz w:val="24"/>
          <w:szCs w:val="24"/>
          <w:lang w:val="id-ID"/>
        </w:rPr>
      </w:pPr>
      <w:r w:rsidRPr="00037AB7">
        <w:rPr>
          <w:rFonts w:ascii="Times New Roman" w:hAnsi="Times New Roman"/>
          <w:b/>
          <w:noProof/>
          <w:color w:val="000000"/>
          <w:sz w:val="24"/>
          <w:szCs w:val="24"/>
          <w:lang w:val="id-ID"/>
        </w:rPr>
        <w:t xml:space="preserve">Sumber </w:t>
      </w:r>
      <w:r w:rsidR="00A21D49">
        <w:rPr>
          <w:rFonts w:ascii="Times New Roman" w:hAnsi="Times New Roman"/>
          <w:noProof/>
          <w:color w:val="000000"/>
          <w:sz w:val="24"/>
          <w:szCs w:val="24"/>
          <w:lang w:val="id-ID"/>
        </w:rPr>
        <w:t>: hasil uji realibilitas SPSS 26</w:t>
      </w:r>
      <w:r w:rsidRPr="00037AB7">
        <w:rPr>
          <w:rFonts w:ascii="Times New Roman" w:hAnsi="Times New Roman"/>
          <w:noProof/>
          <w:color w:val="000000"/>
          <w:sz w:val="24"/>
          <w:szCs w:val="24"/>
          <w:lang w:val="id-ID"/>
        </w:rPr>
        <w:t>.0. 2025</w:t>
      </w:r>
    </w:p>
    <w:p w:rsidR="00E32935" w:rsidRPr="00037AB7" w:rsidRDefault="00E32935" w:rsidP="00E32935">
      <w:pPr>
        <w:pStyle w:val="ListParagraph"/>
        <w:spacing w:line="480" w:lineRule="auto"/>
        <w:ind w:left="0" w:firstLine="709"/>
        <w:jc w:val="both"/>
        <w:rPr>
          <w:rFonts w:ascii="Times New Roman" w:hAnsi="Times New Roman"/>
          <w:noProof/>
          <w:color w:val="000000"/>
          <w:sz w:val="24"/>
          <w:szCs w:val="24"/>
          <w:lang w:val="id-ID"/>
        </w:rPr>
      </w:pPr>
      <w:r w:rsidRPr="00037AB7">
        <w:rPr>
          <w:rFonts w:ascii="Times New Roman" w:hAnsi="Times New Roman"/>
          <w:noProof/>
          <w:color w:val="000000"/>
          <w:sz w:val="24"/>
          <w:szCs w:val="24"/>
          <w:lang w:val="id-ID"/>
        </w:rPr>
        <w:t xml:space="preserve">Dari  tabel  3.5  di  atas  dinyatakan  bahwa  seluruh  pertanyaan  pada  setiap  variabel  penelitian  menyatakan  hasil  yang  reliabel.  Seluruh  nilai  </w:t>
      </w:r>
      <w:r w:rsidRPr="00037AB7">
        <w:rPr>
          <w:rFonts w:ascii="Times New Roman" w:hAnsi="Times New Roman"/>
          <w:i/>
          <w:noProof/>
          <w:color w:val="000000"/>
          <w:sz w:val="24"/>
          <w:szCs w:val="24"/>
          <w:lang w:val="id-ID"/>
        </w:rPr>
        <w:t xml:space="preserve">cronbach  s  alpha  </w:t>
      </w:r>
      <w:r w:rsidRPr="00037AB7">
        <w:rPr>
          <w:rFonts w:ascii="Times New Roman" w:hAnsi="Times New Roman"/>
          <w:noProof/>
          <w:color w:val="000000"/>
          <w:sz w:val="24"/>
          <w:szCs w:val="24"/>
          <w:lang w:val="id-ID"/>
        </w:rPr>
        <w:t>(</w:t>
      </w:r>
      <w:r w:rsidRPr="00037AB7">
        <w:rPr>
          <w:rFonts w:ascii="Times New Roman" w:hAnsi="Times New Roman"/>
          <w:i/>
          <w:noProof/>
          <w:color w:val="000000"/>
          <w:sz w:val="24"/>
          <w:szCs w:val="24"/>
          <w:lang w:val="id-ID"/>
        </w:rPr>
        <w:t>a</w:t>
      </w:r>
      <w:r w:rsidRPr="00037AB7">
        <w:rPr>
          <w:rFonts w:ascii="Times New Roman" w:hAnsi="Times New Roman"/>
          <w:noProof/>
          <w:color w:val="000000"/>
          <w:sz w:val="24"/>
          <w:szCs w:val="24"/>
          <w:lang w:val="id-ID"/>
        </w:rPr>
        <w:t>)  &gt;</w:t>
      </w:r>
      <w:r w:rsidR="00D932B9" w:rsidRPr="00D932B9">
        <w:rPr>
          <w:rFonts w:ascii="Times New Roman" w:hAnsi="Times New Roman"/>
          <w:noProof/>
          <w:color w:val="000000"/>
          <w:sz w:val="24"/>
          <w:szCs w:val="24"/>
          <w:lang w:val="id-ID"/>
        </w:rPr>
        <w:t>Dengan demikian, seluruh item yang digunakan dinyatakan layak dan dapat dijadikan seb</w:t>
      </w:r>
      <w:r w:rsidR="00D932B9">
        <w:rPr>
          <w:rFonts w:ascii="Times New Roman" w:hAnsi="Times New Roman"/>
          <w:noProof/>
          <w:color w:val="000000"/>
          <w:sz w:val="24"/>
          <w:szCs w:val="24"/>
          <w:lang w:val="id-ID"/>
        </w:rPr>
        <w:t>agai instrumen dalam penelitian</w:t>
      </w:r>
      <w:r w:rsidRPr="00037AB7">
        <w:rPr>
          <w:rFonts w:ascii="Times New Roman" w:hAnsi="Times New Roman"/>
          <w:noProof/>
          <w:color w:val="000000"/>
          <w:sz w:val="24"/>
          <w:szCs w:val="24"/>
          <w:lang w:val="id-ID"/>
        </w:rPr>
        <w:t xml:space="preserve">.  </w:t>
      </w:r>
    </w:p>
    <w:p w:rsidR="00E32935" w:rsidRPr="00037AB7" w:rsidRDefault="00E32935" w:rsidP="00E32935">
      <w:pPr>
        <w:pStyle w:val="Heading2"/>
        <w:numPr>
          <w:ilvl w:val="0"/>
          <w:numId w:val="0"/>
        </w:numPr>
        <w:rPr>
          <w:noProof/>
          <w:sz w:val="16"/>
          <w:lang w:val="id-ID"/>
        </w:rPr>
      </w:pPr>
      <w:bookmarkStart w:id="18" w:name="_Toc162604202"/>
      <w:r w:rsidRPr="00037AB7">
        <w:rPr>
          <w:noProof/>
          <w:lang w:val="id-ID"/>
        </w:rPr>
        <w:t>3.9.         Uji  Asumsi  Klasik</w:t>
      </w:r>
      <w:bookmarkEnd w:id="18"/>
    </w:p>
    <w:p w:rsidR="00E32935" w:rsidRPr="00037AB7" w:rsidRDefault="00E32935" w:rsidP="00F050EB">
      <w:pPr>
        <w:pStyle w:val="Heading3"/>
        <w:numPr>
          <w:ilvl w:val="2"/>
          <w:numId w:val="21"/>
        </w:numPr>
        <w:ind w:left="851" w:hanging="851"/>
        <w:rPr>
          <w:noProof/>
          <w:lang w:val="id-ID"/>
        </w:rPr>
      </w:pPr>
      <w:bookmarkStart w:id="19" w:name="_Toc162604203"/>
      <w:r w:rsidRPr="00037AB7">
        <w:rPr>
          <w:noProof/>
          <w:lang w:val="id-ID"/>
        </w:rPr>
        <w:t>Uji  Normalitas</w:t>
      </w:r>
      <w:bookmarkEnd w:id="19"/>
    </w:p>
    <w:p w:rsidR="00E32935" w:rsidRPr="00D932B9" w:rsidRDefault="00D932B9" w:rsidP="00D932B9">
      <w:pPr>
        <w:pStyle w:val="NoSpacing"/>
        <w:rPr>
          <w:noProof/>
          <w:lang w:val="en-ID"/>
        </w:rPr>
      </w:pPr>
      <w:r w:rsidRPr="00D932B9">
        <w:rPr>
          <w:noProof/>
        </w:rPr>
        <w:t xml:space="preserve">Uji normalitas bertujuan untuk memastikan bahwa data dalam penelitian, baik variabel bebas maupun terikat, berasal dari populasi yang berdistribusi </w:t>
      </w:r>
      <w:r>
        <w:rPr>
          <w:noProof/>
        </w:rPr>
        <w:t>normal</w:t>
      </w:r>
      <w:r w:rsidR="00021EA8" w:rsidRPr="00021EA8">
        <w:rPr>
          <w:noProof/>
          <w:lang w:val="id-ID"/>
        </w:rPr>
        <w:t xml:space="preserve">. Pengujian normalitas dapat dilakukan menggunakan uji </w:t>
      </w:r>
      <w:r w:rsidR="00021EA8" w:rsidRPr="00EB39E6">
        <w:rPr>
          <w:i/>
          <w:noProof/>
          <w:lang w:val="id-ID"/>
        </w:rPr>
        <w:t xml:space="preserve">Kolmogorov-Smirnov </w:t>
      </w:r>
      <w:r w:rsidR="00021EA8" w:rsidRPr="00EB39E6">
        <w:rPr>
          <w:noProof/>
          <w:lang w:val="id-ID"/>
        </w:rPr>
        <w:t>dan</w:t>
      </w:r>
      <w:r w:rsidR="00021EA8" w:rsidRPr="00EB39E6">
        <w:rPr>
          <w:i/>
          <w:noProof/>
          <w:lang w:val="id-ID"/>
        </w:rPr>
        <w:t xml:space="preserve"> grafik PP plot standardized residual</w:t>
      </w:r>
      <w:r w:rsidR="00021EA8" w:rsidRPr="00021EA8">
        <w:rPr>
          <w:noProof/>
          <w:lang w:val="id-ID"/>
        </w:rPr>
        <w:t xml:space="preserve">. </w:t>
      </w:r>
      <w:r w:rsidRPr="00D932B9">
        <w:rPr>
          <w:noProof/>
          <w:lang w:val="en-ID"/>
        </w:rPr>
        <w:t>Data dianggap berdistribusi normal jika nilai signifikansi pada uji Kolmogorov-Smirnov lebih dari 0,05 dan titik-titik pada P-</w:t>
      </w:r>
      <w:r>
        <w:rPr>
          <w:noProof/>
          <w:lang w:val="en-ID"/>
        </w:rPr>
        <w:t>P plot mendekati garis diagonal</w:t>
      </w:r>
      <w:r w:rsidR="00021EA8" w:rsidRPr="00021EA8">
        <w:rPr>
          <w:noProof/>
          <w:lang w:val="id-ID"/>
        </w:rPr>
        <w:t>.</w:t>
      </w:r>
    </w:p>
    <w:p w:rsidR="00E32935" w:rsidRPr="00037AB7" w:rsidRDefault="00E32935" w:rsidP="00F050EB">
      <w:pPr>
        <w:pStyle w:val="Heading3"/>
        <w:numPr>
          <w:ilvl w:val="2"/>
          <w:numId w:val="21"/>
        </w:numPr>
        <w:ind w:left="567" w:hanging="578"/>
        <w:rPr>
          <w:noProof/>
          <w:lang w:val="id-ID"/>
        </w:rPr>
      </w:pPr>
      <w:bookmarkStart w:id="20" w:name="_Toc162604204"/>
      <w:r w:rsidRPr="00037AB7">
        <w:rPr>
          <w:noProof/>
          <w:lang w:val="id-ID"/>
        </w:rPr>
        <w:lastRenderedPageBreak/>
        <w:t xml:space="preserve">  Uji  Heteroskedastisitas</w:t>
      </w:r>
      <w:bookmarkEnd w:id="20"/>
    </w:p>
    <w:p w:rsidR="00E32935" w:rsidRPr="00D932B9" w:rsidRDefault="00D932B9" w:rsidP="00D932B9">
      <w:pPr>
        <w:pStyle w:val="NoSpacing"/>
        <w:rPr>
          <w:noProof/>
        </w:rPr>
      </w:pPr>
      <w:r w:rsidRPr="00D932B9">
        <w:rPr>
          <w:noProof/>
        </w:rPr>
        <w:t>Uji heteroskedastisitas bertujuan untuk mengetahui apakah terdapat perbedaan varians residual antar pengamatan dalam model regresi, yang dapat memeng</w:t>
      </w:r>
      <w:r>
        <w:rPr>
          <w:noProof/>
        </w:rPr>
        <w:t>aruhi keakuratan hasil analisis</w:t>
      </w:r>
      <w:r w:rsidR="00EB39E6" w:rsidRPr="00EB39E6">
        <w:rPr>
          <w:noProof/>
          <w:lang w:val="id-ID"/>
        </w:rPr>
        <w:t>. Pengujian heteroskedastisitas biasanya dilakukan dengan menggunakan scatterplot, yaitu dengan memplot nilai prediksi variabel (ZPRED) terhadap residual yang sudah distandarisasi (SRESID). Jika pada grafik scatterplot tersebut tidak ditemukan pola tertentu yang sist</w:t>
      </w:r>
      <w:r>
        <w:rPr>
          <w:noProof/>
          <w:lang w:val="id-ID"/>
        </w:rPr>
        <w:t>ematis antara ZPRED dan SRESID.</w:t>
      </w:r>
    </w:p>
    <w:p w:rsidR="00E32935" w:rsidRPr="00037AB7" w:rsidRDefault="00E32935" w:rsidP="00F050EB">
      <w:pPr>
        <w:pStyle w:val="Heading3"/>
        <w:numPr>
          <w:ilvl w:val="2"/>
          <w:numId w:val="21"/>
        </w:numPr>
        <w:ind w:left="567" w:hanging="578"/>
        <w:rPr>
          <w:noProof/>
          <w:lang w:val="id-ID"/>
        </w:rPr>
      </w:pPr>
      <w:bookmarkStart w:id="21" w:name="_Toc162604205"/>
      <w:r w:rsidRPr="00037AB7">
        <w:rPr>
          <w:noProof/>
          <w:lang w:val="id-ID"/>
        </w:rPr>
        <w:t xml:space="preserve">   Uji  Multikolinearitas</w:t>
      </w:r>
      <w:bookmarkEnd w:id="21"/>
    </w:p>
    <w:p w:rsidR="00E32935" w:rsidRPr="00D932B9" w:rsidRDefault="00D932B9" w:rsidP="00D932B9">
      <w:pPr>
        <w:pStyle w:val="NoSpacing"/>
      </w:pPr>
      <w:r w:rsidRPr="00D932B9">
        <w:t>Uji multikolinearitas bertujuan mengevaluasi apakah model regresi telah sesuai, dengan memeriksa adanya korelasi antar variabel bebas. Jika korelasi terlalu kuat, dapat menimbulkan multikolinearitas yang mengganggu akurasi estimas</w:t>
      </w:r>
      <w:r>
        <w:t>i dan proses analisis statistik</w:t>
      </w:r>
      <w:r w:rsidR="00EB39E6">
        <w:t>.</w:t>
      </w:r>
    </w:p>
    <w:p w:rsidR="00E32935" w:rsidRPr="00D932B9" w:rsidRDefault="00EB39E6" w:rsidP="00D932B9">
      <w:pPr>
        <w:pStyle w:val="NoSpacing"/>
        <w:rPr>
          <w:noProof/>
        </w:rPr>
      </w:pPr>
      <w:r w:rsidRPr="00EB39E6">
        <w:rPr>
          <w:noProof/>
          <w:color w:val="000000"/>
          <w:lang w:val="en-ID"/>
        </w:rPr>
        <w:t>Uji multikolinearitas dilakukan untuk mengetahui apakah terdapat hubungan yang sangat kuat atau sempurna antar variabel-variabel independen dalam suatu model.</w:t>
      </w:r>
      <w:r w:rsidRPr="00EB39E6">
        <w:rPr>
          <w:noProof/>
          <w:lang w:val="en-ID"/>
        </w:rPr>
        <w:t xml:space="preserve">Jika dalam pengujian ditemukan bahwa variabel-variabel independen saling terikat atau mengalami multikolinearitas, maka pengujian tidak bisa dilanjutkan ke tahap berikutnya. </w:t>
      </w:r>
      <w:r w:rsidR="00D932B9" w:rsidRPr="00D932B9">
        <w:rPr>
          <w:noProof/>
        </w:rPr>
        <w:t xml:space="preserve">Kondisi ini muncul karena koefisien regresi tidak dapat dihitung secara akurat, sehingga standar error menjadi sangat </w:t>
      </w:r>
      <w:r w:rsidR="00D932B9">
        <w:rPr>
          <w:noProof/>
        </w:rPr>
        <w:t>besar atau bahkan tidak terukur</w:t>
      </w:r>
      <w:r w:rsidR="00E32935" w:rsidRPr="00037AB7">
        <w:rPr>
          <w:noProof/>
          <w:lang w:val="id-ID"/>
        </w:rPr>
        <w:t>.</w:t>
      </w:r>
    </w:p>
    <w:p w:rsidR="00E32935" w:rsidRPr="00B63A7C" w:rsidRDefault="00E32935" w:rsidP="00F050EB">
      <w:pPr>
        <w:pStyle w:val="Heading2"/>
        <w:numPr>
          <w:ilvl w:val="1"/>
          <w:numId w:val="21"/>
        </w:numPr>
        <w:ind w:left="567" w:hanging="567"/>
        <w:rPr>
          <w:noProof/>
          <w:lang w:val="id-ID"/>
        </w:rPr>
      </w:pPr>
      <w:bookmarkStart w:id="22" w:name="_Toc162604206"/>
      <w:r w:rsidRPr="00B63A7C">
        <w:rPr>
          <w:noProof/>
          <w:lang w:val="id-ID"/>
        </w:rPr>
        <w:t>Analisis  Regresi  Berganda</w:t>
      </w:r>
      <w:bookmarkEnd w:id="22"/>
    </w:p>
    <w:p w:rsidR="00E32935" w:rsidRPr="00D932B9" w:rsidRDefault="003F4B63" w:rsidP="00D932B9">
      <w:pPr>
        <w:pStyle w:val="NoSpacing"/>
        <w:rPr>
          <w:noProof/>
        </w:rPr>
      </w:pPr>
      <w:r w:rsidRPr="003F4B63">
        <w:rPr>
          <w:noProof/>
        </w:rPr>
        <w:t xml:space="preserve">Analisis regresi berganda berfungsi untuk mengevaluasi kekuatan serta arah hubungan antara dua atau lebih variabel, khususnya antara variabel bebas </w:t>
      </w:r>
      <w:r w:rsidRPr="003F4B63">
        <w:rPr>
          <w:noProof/>
        </w:rPr>
        <w:lastRenderedPageBreak/>
        <w:t>(independen) dan variabel terikat (dependen). Dalam konteks penelitian ini, pendekatan regresi linear berganda dimanfaatkan untuk menguji seberapa besar pengaruh dari citra merek, inovasi produk, dan gaya hidup terhadap keputusan pembelian smartphone iPhone di Desa Patumbak Kampung. Proses analisis ini dilakukan dengan menggunakan rumus regresi linear berganda sebagaimana dikemukakan oleh Sugiyono (2021), yang memungkinkan peneliti melihat kontribusi masing-masing variabel bebas terhadap variabel terikat</w:t>
      </w:r>
      <w:r>
        <w:rPr>
          <w:noProof/>
        </w:rPr>
        <w:t xml:space="preserve"> secara simultan maupun parsial</w:t>
      </w:r>
      <w:r w:rsidR="008B554A" w:rsidRPr="008B554A">
        <w:rPr>
          <w:noProof/>
          <w:lang w:val="en-ID"/>
        </w:rPr>
        <w:t>.</w:t>
      </w:r>
    </w:p>
    <w:p w:rsidR="00E32935" w:rsidRPr="00D932B9" w:rsidRDefault="00E32935" w:rsidP="00580EE2">
      <w:pPr>
        <w:pStyle w:val="ListParagraph"/>
        <w:spacing w:line="360" w:lineRule="auto"/>
        <w:ind w:left="0" w:firstLine="993"/>
        <w:jc w:val="center"/>
        <w:rPr>
          <w:rFonts w:ascii="Times New Roman" w:eastAsiaTheme="minorEastAsia" w:hAnsi="Times New Roman"/>
          <w:b/>
          <w:noProof/>
          <w:color w:val="000000"/>
          <w:sz w:val="24"/>
          <w:szCs w:val="32"/>
        </w:rPr>
      </w:pPr>
      <w:r w:rsidRPr="00D932B9">
        <w:rPr>
          <w:rFonts w:ascii="Times New Roman" w:hAnsi="Times New Roman"/>
          <w:b/>
          <w:noProof/>
          <w:color w:val="000000"/>
          <w:sz w:val="24"/>
          <w:szCs w:val="32"/>
          <w:lang w:val="id-ID"/>
        </w:rPr>
        <w:t>Y</w:t>
      </w:r>
      <w:r w:rsidRPr="00D932B9">
        <w:rPr>
          <w:rFonts w:ascii="Times New Roman" w:hAnsi="Times New Roman"/>
          <w:b/>
          <w:noProof/>
          <w:color w:val="000000"/>
          <w:sz w:val="24"/>
          <w:szCs w:val="32"/>
          <w:vertAlign w:val="superscript"/>
          <w:lang w:val="id-ID"/>
        </w:rPr>
        <w:softHyphen/>
      </w:r>
      <w:r w:rsidRPr="00D932B9">
        <w:rPr>
          <w:rFonts w:ascii="Times New Roman" w:hAnsi="Times New Roman"/>
          <w:b/>
          <w:noProof/>
          <w:color w:val="000000"/>
          <w:sz w:val="24"/>
          <w:szCs w:val="32"/>
          <w:vertAlign w:val="superscript"/>
          <w:lang w:val="id-ID"/>
        </w:rPr>
        <w:softHyphen/>
      </w:r>
      <w:r w:rsidRPr="00D932B9">
        <w:rPr>
          <w:rFonts w:ascii="Times New Roman" w:hAnsi="Times New Roman"/>
          <w:b/>
          <w:noProof/>
          <w:color w:val="000000"/>
          <w:sz w:val="24"/>
          <w:szCs w:val="32"/>
          <w:vertAlign w:val="superscript"/>
          <w:lang w:val="id-ID"/>
        </w:rPr>
        <w:softHyphen/>
      </w:r>
      <w:r w:rsidRPr="00D932B9">
        <w:rPr>
          <w:rFonts w:ascii="Times New Roman" w:hAnsi="Times New Roman"/>
          <w:b/>
          <w:noProof/>
          <w:color w:val="000000"/>
          <w:sz w:val="24"/>
          <w:szCs w:val="32"/>
          <w:vertAlign w:val="superscript"/>
          <w:lang w:val="id-ID"/>
        </w:rPr>
        <w:softHyphen/>
      </w:r>
      <m:oMath>
        <m:r>
          <m:rPr>
            <m:sty m:val="bi"/>
          </m:rPr>
          <w:rPr>
            <w:rFonts w:ascii="Cambria Math" w:hAnsi="Cambria Math"/>
            <w:noProof/>
            <w:color w:val="000000"/>
            <w:sz w:val="24"/>
            <w:szCs w:val="32"/>
            <w:vertAlign w:val="superscript"/>
            <w:lang w:val="id-ID"/>
          </w:rPr>
          <m:t>=</m:t>
        </m:r>
        <m:r>
          <m:rPr>
            <m:sty m:val="b"/>
          </m:rPr>
          <w:rPr>
            <w:rFonts w:ascii="Cambria Math" w:hAnsi="Cambria Math"/>
            <w:noProof/>
            <w:color w:val="000000"/>
            <w:sz w:val="24"/>
            <w:szCs w:val="32"/>
            <w:vertAlign w:val="superscript"/>
            <w:lang w:val="id-ID"/>
          </w:rPr>
          <m:t>a+b</m:t>
        </m:r>
      </m:oMath>
      <w:r w:rsidRPr="00D932B9">
        <w:rPr>
          <w:rFonts w:ascii="Times New Roman" w:hAnsi="Times New Roman"/>
          <w:b/>
          <w:bCs/>
          <w:noProof/>
          <w:sz w:val="24"/>
          <w:szCs w:val="32"/>
          <w:vertAlign w:val="subscript"/>
          <w:lang w:val="id-ID"/>
        </w:rPr>
        <w:t>1</w:t>
      </w:r>
      <w:r w:rsidRPr="00D932B9">
        <w:rPr>
          <w:rFonts w:ascii="Times New Roman" w:hAnsi="Times New Roman"/>
          <w:b/>
          <w:bCs/>
          <w:noProof/>
          <w:sz w:val="24"/>
          <w:szCs w:val="32"/>
          <w:lang w:val="id-ID"/>
        </w:rPr>
        <w:t>X</w:t>
      </w:r>
      <w:r w:rsidRPr="00D932B9">
        <w:rPr>
          <w:rFonts w:ascii="Times New Roman" w:hAnsi="Times New Roman"/>
          <w:b/>
          <w:bCs/>
          <w:noProof/>
          <w:sz w:val="24"/>
          <w:szCs w:val="32"/>
          <w:vertAlign w:val="subscript"/>
          <w:lang w:val="id-ID"/>
        </w:rPr>
        <w:t>1</w:t>
      </w:r>
      <m:oMath>
        <m:r>
          <m:rPr>
            <m:sty m:val="b"/>
          </m:rPr>
          <w:rPr>
            <w:rFonts w:ascii="Cambria Math" w:hAnsi="Cambria Math"/>
            <w:noProof/>
            <w:color w:val="000000"/>
            <w:sz w:val="24"/>
            <w:szCs w:val="32"/>
            <w:vertAlign w:val="superscript"/>
            <w:lang w:val="id-ID"/>
          </w:rPr>
          <m:t>+b</m:t>
        </m:r>
      </m:oMath>
      <w:r w:rsidRPr="00D932B9">
        <w:rPr>
          <w:rFonts w:ascii="Times New Roman" w:eastAsiaTheme="minorEastAsia" w:hAnsi="Times New Roman"/>
          <w:b/>
          <w:noProof/>
          <w:color w:val="000000"/>
          <w:sz w:val="24"/>
          <w:szCs w:val="32"/>
          <w:vertAlign w:val="subscript"/>
          <w:lang w:val="id-ID"/>
        </w:rPr>
        <w:t>2</w:t>
      </w:r>
      <w:r w:rsidRPr="00D932B9">
        <w:rPr>
          <w:rFonts w:ascii="Times New Roman" w:eastAsiaTheme="minorEastAsia" w:hAnsi="Times New Roman"/>
          <w:b/>
          <w:noProof/>
          <w:color w:val="000000"/>
          <w:sz w:val="24"/>
          <w:szCs w:val="32"/>
          <w:lang w:val="id-ID"/>
        </w:rPr>
        <w:t>X</w:t>
      </w:r>
      <w:r w:rsidRPr="00D932B9">
        <w:rPr>
          <w:rFonts w:ascii="Times New Roman" w:eastAsiaTheme="minorEastAsia" w:hAnsi="Times New Roman"/>
          <w:b/>
          <w:noProof/>
          <w:color w:val="000000"/>
          <w:sz w:val="24"/>
          <w:szCs w:val="32"/>
          <w:vertAlign w:val="subscript"/>
          <w:lang w:val="id-ID"/>
        </w:rPr>
        <w:t>2</w:t>
      </w:r>
      <m:oMath>
        <m:r>
          <m:rPr>
            <m:sty m:val="b"/>
          </m:rPr>
          <w:rPr>
            <w:rFonts w:ascii="Cambria Math" w:hAnsi="Cambria Math"/>
            <w:noProof/>
            <w:color w:val="000000"/>
            <w:sz w:val="24"/>
            <w:szCs w:val="32"/>
            <w:vertAlign w:val="superscript"/>
            <w:lang w:val="id-ID"/>
          </w:rPr>
          <m:t>+</m:t>
        </m:r>
      </m:oMath>
      <w:r w:rsidRPr="00D932B9">
        <w:rPr>
          <w:rFonts w:ascii="Times New Roman" w:eastAsiaTheme="minorEastAsia" w:hAnsi="Times New Roman"/>
          <w:b/>
          <w:noProof/>
          <w:color w:val="000000"/>
          <w:sz w:val="24"/>
          <w:szCs w:val="32"/>
          <w:lang w:val="id-ID"/>
        </w:rPr>
        <w:t>b</w:t>
      </w:r>
      <w:r w:rsidRPr="00D932B9">
        <w:rPr>
          <w:rFonts w:ascii="Times New Roman" w:eastAsiaTheme="minorEastAsia" w:hAnsi="Times New Roman"/>
          <w:b/>
          <w:noProof/>
          <w:color w:val="000000"/>
          <w:sz w:val="24"/>
          <w:szCs w:val="32"/>
          <w:vertAlign w:val="subscript"/>
          <w:lang w:val="id-ID"/>
        </w:rPr>
        <w:t>3</w:t>
      </w:r>
      <w:r w:rsidRPr="00D932B9">
        <w:rPr>
          <w:rFonts w:ascii="Times New Roman" w:eastAsiaTheme="minorEastAsia" w:hAnsi="Times New Roman"/>
          <w:b/>
          <w:noProof/>
          <w:color w:val="000000"/>
          <w:sz w:val="24"/>
          <w:szCs w:val="32"/>
          <w:lang w:val="id-ID"/>
        </w:rPr>
        <w:t>X</w:t>
      </w:r>
      <w:r w:rsidRPr="00D932B9">
        <w:rPr>
          <w:rFonts w:ascii="Times New Roman" w:eastAsiaTheme="minorEastAsia" w:hAnsi="Times New Roman"/>
          <w:b/>
          <w:noProof/>
          <w:color w:val="000000"/>
          <w:sz w:val="24"/>
          <w:szCs w:val="32"/>
          <w:vertAlign w:val="subscript"/>
          <w:lang w:val="id-ID"/>
        </w:rPr>
        <w:t>3</w:t>
      </w:r>
      <w:r w:rsidR="00037AB7" w:rsidRPr="00D932B9">
        <w:rPr>
          <w:rFonts w:ascii="Times New Roman" w:eastAsiaTheme="minorEastAsia" w:hAnsi="Times New Roman"/>
          <w:b/>
          <w:noProof/>
          <w:color w:val="000000"/>
          <w:sz w:val="24"/>
          <w:szCs w:val="32"/>
        </w:rPr>
        <w:t xml:space="preserve"> + e</w:t>
      </w:r>
    </w:p>
    <w:p w:rsidR="00E32935" w:rsidRPr="00B63A7C" w:rsidRDefault="00E32935" w:rsidP="00E32935">
      <w:pPr>
        <w:pStyle w:val="ListParagraph"/>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Keterangan</w:t>
      </w:r>
    </w:p>
    <w:p w:rsidR="00E32935" w:rsidRPr="00B63A7C" w:rsidRDefault="00E32935" w:rsidP="00E32935">
      <w:pPr>
        <w:pStyle w:val="ListParagraph"/>
        <w:tabs>
          <w:tab w:val="left" w:pos="567"/>
        </w:tabs>
        <w:spacing w:line="480" w:lineRule="auto"/>
        <w:ind w:left="0"/>
        <w:jc w:val="both"/>
        <w:rPr>
          <w:rFonts w:ascii="Times New Roman"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Y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 xml:space="preserve">Variabel  dependen  </w:t>
      </w:r>
      <w:r w:rsidRPr="00B63A7C">
        <w:rPr>
          <w:rFonts w:ascii="Times New Roman" w:hAnsi="Times New Roman"/>
          <w:noProof/>
          <w:color w:val="000000"/>
          <w:sz w:val="24"/>
          <w:szCs w:val="24"/>
          <w:lang w:val="id-ID"/>
        </w:rPr>
        <w:t>(</w:t>
      </w:r>
      <w:r w:rsidR="00601080" w:rsidRPr="00601080">
        <w:rPr>
          <w:rFonts w:ascii="Times New Roman" w:hAnsi="Times New Roman"/>
          <w:noProof/>
          <w:sz w:val="24"/>
          <w:szCs w:val="24"/>
        </w:rPr>
        <w:t>Keputusan Pembelian</w:t>
      </w:r>
      <w:r w:rsidRPr="00B63A7C">
        <w:rPr>
          <w:rFonts w:ascii="Times New Roman" w:hAnsi="Times New Roman"/>
          <w:noProof/>
          <w:color w:val="000000"/>
          <w:sz w:val="24"/>
          <w:szCs w:val="24"/>
          <w:lang w:val="id-ID"/>
        </w:rPr>
        <w:t>)</w:t>
      </w:r>
    </w:p>
    <w:p w:rsidR="00E32935" w:rsidRPr="00B63A7C" w:rsidRDefault="00E32935" w:rsidP="00E32935">
      <w:pPr>
        <w:pStyle w:val="ListParagraph"/>
        <w:spacing w:line="480" w:lineRule="auto"/>
        <w:ind w:left="567" w:hanging="567"/>
        <w:jc w:val="both"/>
        <w:rPr>
          <w:rFonts w:ascii="Times New Roman" w:eastAsiaTheme="minorEastAsia" w:hAnsi="Times New Roman"/>
          <w:noProof/>
          <w:color w:val="000000"/>
          <w:sz w:val="24"/>
          <w:szCs w:val="24"/>
          <w:lang w:val="id-ID"/>
        </w:rPr>
      </w:pPr>
      <w:r w:rsidRPr="00B63A7C">
        <w:rPr>
          <w:rFonts w:ascii="Times New Roman" w:hAnsi="Times New Roman"/>
          <w:noProof/>
          <w:color w:val="000000"/>
          <w:sz w:val="24"/>
          <w:szCs w:val="24"/>
          <w:lang w:val="id-ID"/>
        </w:rPr>
        <w:t xml:space="preserve">X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Variabel  independen</w:t>
      </w:r>
    </w:p>
    <w:p w:rsidR="00E32935" w:rsidRPr="00601080" w:rsidRDefault="00E32935" w:rsidP="00E32935">
      <w:pPr>
        <w:pStyle w:val="ListParagraph"/>
        <w:spacing w:line="480" w:lineRule="auto"/>
        <w:ind w:left="0"/>
        <w:jc w:val="both"/>
        <w:rPr>
          <w:rFonts w:ascii="Times New Roman" w:eastAsiaTheme="minorEastAsia" w:hAnsi="Times New Roman"/>
          <w:noProof/>
          <w:color w:val="000000"/>
          <w:sz w:val="24"/>
          <w:szCs w:val="24"/>
        </w:rPr>
      </w:pPr>
      <w:r w:rsidRPr="00B63A7C">
        <w:rPr>
          <w:rFonts w:ascii="Times New Roman" w:eastAsiaTheme="minorEastAsia" w:hAnsi="Times New Roman"/>
          <w:noProof/>
          <w:color w:val="000000"/>
          <w:sz w:val="24"/>
          <w:szCs w:val="24"/>
          <w:lang w:val="id-ID"/>
        </w:rPr>
        <w:t>X</w:t>
      </w:r>
      <w:r w:rsidRPr="00B63A7C">
        <w:rPr>
          <w:rFonts w:ascii="Times New Roman" w:eastAsiaTheme="minorEastAsia" w:hAnsi="Times New Roman"/>
          <w:noProof/>
          <w:color w:val="000000"/>
          <w:sz w:val="24"/>
          <w:szCs w:val="24"/>
          <w:vertAlign w:val="superscript"/>
          <w:lang w:val="id-ID"/>
        </w:rPr>
        <w:t xml:space="preserve">1  </w:t>
      </w:r>
      <m:oMath>
        <m:r>
          <w:rPr>
            <w:rFonts w:ascii="Cambria Math" w:hAnsi="Times New Roman"/>
            <w:noProof/>
            <w:color w:val="000000"/>
            <w:sz w:val="24"/>
            <w:szCs w:val="24"/>
            <w:vertAlign w:val="superscript"/>
            <w:lang w:val="id-ID"/>
          </w:rPr>
          <m:t>=</m:t>
        </m:r>
      </m:oMath>
      <w:r w:rsidR="00601080">
        <w:rPr>
          <w:rFonts w:ascii="Times New Roman" w:eastAsiaTheme="minorEastAsia" w:hAnsi="Times New Roman"/>
          <w:noProof/>
          <w:sz w:val="24"/>
          <w:szCs w:val="24"/>
        </w:rPr>
        <w:t>Citra Merek</w:t>
      </w:r>
    </w:p>
    <w:p w:rsidR="00E32935" w:rsidRPr="00601080" w:rsidRDefault="00E32935" w:rsidP="00E32935">
      <w:pPr>
        <w:pStyle w:val="ListParagraph"/>
        <w:spacing w:line="480" w:lineRule="auto"/>
        <w:ind w:left="0"/>
        <w:jc w:val="both"/>
        <w:rPr>
          <w:rFonts w:ascii="Times New Roman" w:eastAsiaTheme="minorEastAsia" w:hAnsi="Times New Roman"/>
          <w:noProof/>
          <w:sz w:val="24"/>
          <w:szCs w:val="24"/>
        </w:rPr>
      </w:pPr>
      <w:r w:rsidRPr="00B63A7C">
        <w:rPr>
          <w:rFonts w:ascii="Times New Roman" w:eastAsiaTheme="minorEastAsia" w:hAnsi="Times New Roman"/>
          <w:noProof/>
          <w:color w:val="000000"/>
          <w:sz w:val="24"/>
          <w:szCs w:val="24"/>
          <w:lang w:val="id-ID"/>
        </w:rPr>
        <w:t>X</w:t>
      </w:r>
      <w:r w:rsidRPr="00B63A7C">
        <w:rPr>
          <w:rFonts w:ascii="Times New Roman" w:eastAsiaTheme="minorEastAsia" w:hAnsi="Times New Roman"/>
          <w:noProof/>
          <w:color w:val="000000"/>
          <w:sz w:val="24"/>
          <w:szCs w:val="24"/>
          <w:vertAlign w:val="superscript"/>
          <w:lang w:val="id-ID"/>
        </w:rPr>
        <w:t xml:space="preserve">2  </w:t>
      </w:r>
      <m:oMath>
        <m:r>
          <w:rPr>
            <w:rFonts w:ascii="Cambria Math" w:hAnsi="Times New Roman"/>
            <w:noProof/>
            <w:color w:val="000000"/>
            <w:sz w:val="24"/>
            <w:szCs w:val="24"/>
            <w:vertAlign w:val="superscript"/>
            <w:lang w:val="id-ID"/>
          </w:rPr>
          <m:t>=</m:t>
        </m:r>
      </m:oMath>
      <w:r w:rsidR="00601080">
        <w:rPr>
          <w:rFonts w:ascii="Times New Roman" w:eastAsiaTheme="minorEastAsia" w:hAnsi="Times New Roman"/>
          <w:noProof/>
          <w:sz w:val="24"/>
          <w:szCs w:val="24"/>
        </w:rPr>
        <w:t xml:space="preserve">Inovasi Produk </w:t>
      </w:r>
    </w:p>
    <w:p w:rsidR="00E32935" w:rsidRPr="007C294F" w:rsidRDefault="00E32935" w:rsidP="00E32935">
      <w:pPr>
        <w:pStyle w:val="ListParagraph"/>
        <w:spacing w:line="480" w:lineRule="auto"/>
        <w:ind w:left="0"/>
        <w:jc w:val="both"/>
        <w:rPr>
          <w:rFonts w:ascii="Times New Roman" w:eastAsiaTheme="minorEastAsia" w:hAnsi="Times New Roman"/>
          <w:i/>
          <w:noProof/>
          <w:color w:val="000000"/>
          <w:sz w:val="24"/>
          <w:szCs w:val="24"/>
        </w:rPr>
      </w:pPr>
      <w:r w:rsidRPr="00B63A7C">
        <w:rPr>
          <w:rFonts w:ascii="Times New Roman" w:eastAsiaTheme="minorEastAsia" w:hAnsi="Times New Roman"/>
          <w:noProof/>
          <w:color w:val="000000"/>
          <w:sz w:val="24"/>
          <w:szCs w:val="24"/>
          <w:lang w:val="id-ID"/>
        </w:rPr>
        <w:t>X</w:t>
      </w:r>
      <w:r w:rsidRPr="00B63A7C">
        <w:rPr>
          <w:rFonts w:ascii="Times New Roman" w:eastAsiaTheme="minorEastAsia" w:hAnsi="Times New Roman"/>
          <w:noProof/>
          <w:color w:val="000000"/>
          <w:sz w:val="24"/>
          <w:szCs w:val="24"/>
          <w:vertAlign w:val="superscript"/>
          <w:lang w:val="id-ID"/>
        </w:rPr>
        <w:t>3</w:t>
      </w:r>
      <m:oMath>
        <m:r>
          <w:rPr>
            <w:rFonts w:ascii="Cambria Math" w:hAnsi="Times New Roman"/>
            <w:noProof/>
            <w:color w:val="000000"/>
            <w:sz w:val="24"/>
            <w:szCs w:val="24"/>
            <w:vertAlign w:val="superscript"/>
            <w:lang w:val="id-ID"/>
          </w:rPr>
          <m:t>=</m:t>
        </m:r>
      </m:oMath>
      <w:r w:rsidR="00601080" w:rsidRPr="007C294F">
        <w:rPr>
          <w:rFonts w:ascii="Times New Roman" w:eastAsiaTheme="minorEastAsia" w:hAnsi="Times New Roman"/>
          <w:i/>
          <w:noProof/>
          <w:sz w:val="24"/>
          <w:szCs w:val="24"/>
        </w:rPr>
        <w:t>Lifestyle</w:t>
      </w:r>
    </w:p>
    <w:p w:rsidR="00E32935" w:rsidRPr="00B63A7C" w:rsidRDefault="00E32935" w:rsidP="00E32935">
      <w:pPr>
        <w:pStyle w:val="ListParagraph"/>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a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 xml:space="preserve">Konstanta  </w:t>
      </w:r>
    </w:p>
    <w:p w:rsidR="00E32935" w:rsidRDefault="00E32935" w:rsidP="00E32935">
      <w:pPr>
        <w:pStyle w:val="ListParagraph"/>
        <w:tabs>
          <w:tab w:val="left" w:pos="567"/>
        </w:tabs>
        <w:spacing w:line="480" w:lineRule="auto"/>
        <w:ind w:left="0"/>
        <w:jc w:val="both"/>
        <w:rPr>
          <w:rFonts w:ascii="Times New Roman"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b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 xml:space="preserve">Koefisien  Regresi  </w:t>
      </w:r>
      <w:r w:rsidRPr="00B63A7C">
        <w:rPr>
          <w:rFonts w:ascii="Times New Roman" w:hAnsi="Times New Roman"/>
          <w:noProof/>
          <w:color w:val="000000"/>
          <w:sz w:val="24"/>
          <w:szCs w:val="24"/>
          <w:lang w:val="id-ID"/>
        </w:rPr>
        <w:t>(nilai  peningkatan  ataupun  penurunan)</w:t>
      </w:r>
    </w:p>
    <w:p w:rsidR="00037AB7" w:rsidRPr="00037AB7" w:rsidRDefault="00037AB7" w:rsidP="00E32935">
      <w:pPr>
        <w:pStyle w:val="ListParagraph"/>
        <w:tabs>
          <w:tab w:val="left" w:pos="567"/>
        </w:tabs>
        <w:spacing w:line="480" w:lineRule="auto"/>
        <w:ind w:left="0"/>
        <w:jc w:val="both"/>
        <w:rPr>
          <w:rFonts w:ascii="Times New Roman" w:hAnsi="Times New Roman"/>
          <w:noProof/>
          <w:color w:val="000000"/>
          <w:sz w:val="24"/>
          <w:szCs w:val="24"/>
        </w:rPr>
      </w:pPr>
      <w:r>
        <w:rPr>
          <w:rFonts w:ascii="Times New Roman" w:hAnsi="Times New Roman"/>
          <w:noProof/>
          <w:color w:val="000000"/>
          <w:sz w:val="24"/>
          <w:szCs w:val="24"/>
        </w:rPr>
        <w:t>e = Margin Error</w:t>
      </w:r>
    </w:p>
    <w:p w:rsidR="00E32935" w:rsidRPr="00B63A7C" w:rsidRDefault="00E32935" w:rsidP="00F050EB">
      <w:pPr>
        <w:pStyle w:val="Heading2"/>
        <w:numPr>
          <w:ilvl w:val="1"/>
          <w:numId w:val="21"/>
        </w:numPr>
        <w:tabs>
          <w:tab w:val="left" w:pos="709"/>
        </w:tabs>
        <w:ind w:left="1800" w:hanging="1800"/>
        <w:rPr>
          <w:noProof/>
          <w:lang w:val="id-ID"/>
        </w:rPr>
      </w:pPr>
      <w:bookmarkStart w:id="23" w:name="_Toc162604207"/>
      <w:r w:rsidRPr="00B63A7C">
        <w:rPr>
          <w:noProof/>
          <w:lang w:val="id-ID"/>
        </w:rPr>
        <w:t>Uji  Parsial  (</w:t>
      </w:r>
      <w:r w:rsidRPr="00B63A7C">
        <w:rPr>
          <w:bCs/>
          <w:noProof/>
          <w:lang w:val="id-ID"/>
        </w:rPr>
        <w:t>T</w:t>
      </w:r>
      <w:r w:rsidRPr="00B63A7C">
        <w:rPr>
          <w:noProof/>
          <w:kern w:val="0"/>
          <w:lang w:val="id-ID"/>
        </w:rPr>
        <w:t>)</w:t>
      </w:r>
      <w:bookmarkEnd w:id="23"/>
    </w:p>
    <w:p w:rsidR="00E32935" w:rsidRPr="008B554A" w:rsidRDefault="00D932B9" w:rsidP="00D932B9">
      <w:pPr>
        <w:pStyle w:val="NoSpacing"/>
      </w:pPr>
      <w:r w:rsidRPr="00D932B9">
        <w:t xml:space="preserve">Pengujian signifikansi koefisien korelasi bertujuan untuk menilai apakah hubungan antara variabel bebas dan terikat memiliki makna secara statistik. Menurut Sugiyono (2021), hal ini dilakukan dengan membandingkan nilai </w:t>
      </w:r>
      <w:r w:rsidRPr="00D932B9">
        <w:lastRenderedPageBreak/>
        <w:t>korelasi terhadap nilai kritis pada tingkat signifikansi tertentu untuk menentukan signi</w:t>
      </w:r>
      <w:r>
        <w:t>fikansi hubungan antar variabel</w:t>
      </w:r>
      <w:r w:rsidR="008B554A">
        <w:t>.</w:t>
      </w:r>
    </w:p>
    <w:p w:rsidR="00E32935" w:rsidRPr="00D932B9" w:rsidRDefault="00E32935" w:rsidP="00E32935">
      <w:pPr>
        <w:pStyle w:val="ListParagraph"/>
        <w:tabs>
          <w:tab w:val="left" w:pos="567"/>
        </w:tabs>
        <w:spacing w:line="360" w:lineRule="auto"/>
        <w:ind w:left="0"/>
        <w:jc w:val="center"/>
        <w:rPr>
          <w:rFonts w:ascii="Times New Roman" w:hAnsi="Times New Roman"/>
          <w:b/>
          <w:noProof/>
          <w:color w:val="000000"/>
          <w:spacing w:val="10"/>
          <w:sz w:val="24"/>
          <w:szCs w:val="32"/>
          <w:vertAlign w:val="superscript"/>
          <w:lang w:val="id-ID"/>
        </w:rPr>
      </w:pPr>
      <w:r w:rsidRPr="00D932B9">
        <w:rPr>
          <w:rFonts w:ascii="Times New Roman" w:eastAsiaTheme="minorEastAsia" w:hAnsi="Times New Roman"/>
          <w:b/>
          <w:noProof/>
          <w:color w:val="000000"/>
          <w:spacing w:val="10"/>
          <w:sz w:val="24"/>
          <w:szCs w:val="32"/>
          <w:lang w:val="id-ID"/>
        </w:rPr>
        <w:t>t</w:t>
      </w:r>
      <m:oMath>
        <m:r>
          <m:rPr>
            <m:sty m:val="bi"/>
          </m:rPr>
          <w:rPr>
            <w:rFonts w:ascii="Cambria Math" w:eastAsiaTheme="minorEastAsia" w:hAnsi="Cambria Math"/>
            <w:noProof/>
            <w:color w:val="000000"/>
            <w:spacing w:val="10"/>
            <w:sz w:val="24"/>
            <w:szCs w:val="32"/>
            <w:lang w:val="id-ID"/>
          </w:rPr>
          <m:t xml:space="preserve">  =</m:t>
        </m:r>
        <m:f>
          <m:fPr>
            <m:ctrlPr>
              <w:rPr>
                <w:rFonts w:ascii="Cambria Math" w:hAnsi="Cambria Math"/>
                <w:b/>
                <w:i/>
                <w:noProof/>
                <w:color w:val="000000"/>
                <w:spacing w:val="10"/>
                <w:sz w:val="24"/>
                <w:lang w:val="id-ID"/>
              </w:rPr>
            </m:ctrlPr>
          </m:fPr>
          <m:num>
            <m:r>
              <m:rPr>
                <m:sty m:val="bi"/>
              </m:rPr>
              <w:rPr>
                <w:rFonts w:ascii="Cambria Math" w:hAnsi="Cambria Math"/>
                <w:noProof/>
                <w:color w:val="000000"/>
                <w:spacing w:val="10"/>
                <w:sz w:val="24"/>
                <w:szCs w:val="32"/>
                <w:lang w:val="id-ID"/>
              </w:rPr>
              <m:t>r√</m:t>
            </m:r>
            <m:r>
              <m:rPr>
                <m:sty m:val="b"/>
              </m:rPr>
              <w:rPr>
                <w:rFonts w:ascii="Cambria Math" w:hAnsi="Cambria Math"/>
                <w:noProof/>
                <w:color w:val="000000"/>
                <w:spacing w:val="10"/>
                <w:sz w:val="24"/>
                <w:szCs w:val="32"/>
                <w:lang w:val="id-ID"/>
              </w:rPr>
              <m:t>(n-2)</m:t>
            </m:r>
          </m:num>
          <m:den>
            <m:r>
              <m:rPr>
                <m:sty m:val="bi"/>
              </m:rPr>
              <w:rPr>
                <w:rFonts w:ascii="Cambria Math" w:hAnsi="Cambria Math"/>
                <w:noProof/>
                <w:color w:val="000000"/>
                <w:spacing w:val="10"/>
                <w:sz w:val="24"/>
                <w:szCs w:val="32"/>
                <w:lang w:val="id-ID"/>
              </w:rPr>
              <m:t>√</m:t>
            </m:r>
            <m:r>
              <m:rPr>
                <m:sty m:val="b"/>
              </m:rPr>
              <w:rPr>
                <w:rFonts w:ascii="Cambria Math" w:hAnsi="Cambria Math"/>
                <w:noProof/>
                <w:color w:val="000000"/>
                <w:spacing w:val="10"/>
                <w:sz w:val="24"/>
                <w:szCs w:val="32"/>
                <w:lang w:val="id-ID"/>
              </w:rPr>
              <m:t>(1-r</m:t>
            </m:r>
            <m:r>
              <m:rPr>
                <m:sty m:val="b"/>
              </m:rPr>
              <w:rPr>
                <w:rFonts w:ascii="Cambria Math" w:hAnsi="Cambria Math"/>
                <w:noProof/>
                <w:color w:val="000000"/>
                <w:spacing w:val="10"/>
                <w:sz w:val="24"/>
                <w:szCs w:val="32"/>
                <w:vertAlign w:val="superscript"/>
                <w:lang w:val="id-ID"/>
              </w:rPr>
              <m:t>2</m:t>
            </m:r>
            <m:r>
              <m:rPr>
                <m:sty m:val="b"/>
              </m:rPr>
              <w:rPr>
                <w:rFonts w:ascii="Cambria Math" w:hAnsi="Cambria Math"/>
                <w:noProof/>
                <w:color w:val="000000"/>
                <w:spacing w:val="10"/>
                <w:sz w:val="24"/>
                <w:szCs w:val="32"/>
                <w:lang w:val="id-ID"/>
              </w:rPr>
              <m:t>)</m:t>
            </m:r>
          </m:den>
        </m:f>
      </m:oMath>
    </w:p>
    <w:p w:rsidR="00E32935" w:rsidRPr="00B63A7C" w:rsidRDefault="00E32935" w:rsidP="00E32935">
      <w:pPr>
        <w:pStyle w:val="ListParagraph"/>
        <w:tabs>
          <w:tab w:val="left" w:pos="567"/>
        </w:tabs>
        <w:spacing w:line="480" w:lineRule="auto"/>
        <w:ind w:left="0"/>
        <w:jc w:val="both"/>
        <w:rPr>
          <w:rFonts w:ascii="Times New Roman" w:hAnsi="Times New Roman"/>
          <w:noProof/>
          <w:color w:val="000000"/>
          <w:sz w:val="24"/>
          <w:szCs w:val="24"/>
          <w:lang w:val="id-ID"/>
        </w:rPr>
      </w:pPr>
      <w:r w:rsidRPr="00B63A7C">
        <w:rPr>
          <w:rFonts w:ascii="Times New Roman" w:hAnsi="Times New Roman"/>
          <w:noProof/>
          <w:color w:val="000000"/>
          <w:sz w:val="24"/>
          <w:szCs w:val="24"/>
          <w:lang w:val="id-ID"/>
        </w:rPr>
        <w:t>Keterangan  :</w:t>
      </w:r>
    </w:p>
    <w:p w:rsidR="00E32935" w:rsidRPr="00B63A7C" w:rsidRDefault="00E32935" w:rsidP="00E32935">
      <w:pPr>
        <w:pStyle w:val="ListParagraph"/>
        <w:tabs>
          <w:tab w:val="left" w:pos="567"/>
        </w:tabs>
        <w:spacing w:line="480" w:lineRule="auto"/>
        <w:ind w:left="0"/>
        <w:jc w:val="both"/>
        <w:rPr>
          <w:rFonts w:ascii="Times New Roman" w:eastAsiaTheme="minorEastAsia" w:hAnsi="Times New Roman"/>
          <w:noProof/>
          <w:color w:val="000000"/>
          <w:sz w:val="24"/>
          <w:szCs w:val="24"/>
          <w:lang w:val="id-ID"/>
        </w:rPr>
      </w:pPr>
      <w:r w:rsidRPr="00B63A7C">
        <w:rPr>
          <w:rFonts w:ascii="Times New Roman" w:hAnsi="Times New Roman"/>
          <w:noProof/>
          <w:color w:val="000000"/>
          <w:sz w:val="24"/>
          <w:szCs w:val="24"/>
          <w:lang w:val="id-ID"/>
        </w:rPr>
        <w:t xml:space="preserve">t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Uji  pengaruh  parsial</w:t>
      </w:r>
    </w:p>
    <w:p w:rsidR="00E32935" w:rsidRPr="00B63A7C" w:rsidRDefault="00E32935" w:rsidP="00E32935">
      <w:pPr>
        <w:pStyle w:val="ListParagraph"/>
        <w:tabs>
          <w:tab w:val="left" w:pos="567"/>
        </w:tabs>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r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Koefisien  korelasi</w:t>
      </w:r>
    </w:p>
    <w:p w:rsidR="00E32935" w:rsidRPr="00B63A7C" w:rsidRDefault="00E32935" w:rsidP="00E32935">
      <w:pPr>
        <w:pStyle w:val="ListParagraph"/>
        <w:tabs>
          <w:tab w:val="left" w:pos="567"/>
        </w:tabs>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n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Banyaknya  data</w:t>
      </w:r>
    </w:p>
    <w:p w:rsidR="00E32935" w:rsidRPr="00B63A7C" w:rsidRDefault="00E32935" w:rsidP="00E32935">
      <w:pPr>
        <w:pStyle w:val="ListParagraph"/>
        <w:tabs>
          <w:tab w:val="left" w:pos="567"/>
        </w:tabs>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Dengan  kriteria  uji</w:t>
      </w:r>
    </w:p>
    <w:p w:rsidR="00E32935" w:rsidRPr="00B63A7C" w:rsidRDefault="00E32935" w:rsidP="00F050EB">
      <w:pPr>
        <w:pStyle w:val="ListParagraph"/>
        <w:numPr>
          <w:ilvl w:val="0"/>
          <w:numId w:val="17"/>
        </w:numPr>
        <w:tabs>
          <w:tab w:val="left" w:pos="567"/>
        </w:tabs>
        <w:spacing w:line="480" w:lineRule="auto"/>
        <w:ind w:left="426" w:hanging="426"/>
        <w:jc w:val="both"/>
        <w:rPr>
          <w:rFonts w:ascii="Times New Roman"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Penentuan  hipotesis  </w:t>
      </w:r>
    </w:p>
    <w:p w:rsidR="00A26DA8" w:rsidRPr="00A26DA8" w:rsidRDefault="00A26DA8" w:rsidP="00A26DA8">
      <w:pPr>
        <w:spacing w:before="100" w:beforeAutospacing="1" w:after="100" w:afterAutospacing="1" w:line="480" w:lineRule="auto"/>
        <w:rPr>
          <w:rFonts w:ascii="Times New Roman" w:eastAsia="Times New Roman" w:hAnsi="Times New Roman" w:cs="Times New Roman"/>
          <w:kern w:val="0"/>
          <w:sz w:val="24"/>
          <w:szCs w:val="24"/>
          <w:lang w:val="en-US"/>
        </w:rPr>
      </w:pPr>
      <w:r w:rsidRPr="00A26DA8">
        <w:rPr>
          <w:rFonts w:ascii="Times New Roman" w:eastAsia="Times New Roman" w:hAnsi="Times New Roman" w:cs="Times New Roman"/>
          <w:kern w:val="0"/>
          <w:sz w:val="24"/>
          <w:szCs w:val="24"/>
          <w:lang w:val="en-US"/>
        </w:rPr>
        <w:t>Berikut adalah ketentuan pengambilan keputusan dalam uji statistik:</w:t>
      </w:r>
    </w:p>
    <w:p w:rsidR="00A26DA8" w:rsidRPr="00A26DA8" w:rsidRDefault="00A26DA8" w:rsidP="00F050EB">
      <w:pPr>
        <w:numPr>
          <w:ilvl w:val="0"/>
          <w:numId w:val="36"/>
        </w:numPr>
        <w:spacing w:before="100" w:beforeAutospacing="1" w:after="100" w:afterAutospacing="1" w:line="480" w:lineRule="auto"/>
        <w:rPr>
          <w:rFonts w:ascii="Times New Roman" w:eastAsia="Times New Roman" w:hAnsi="Times New Roman" w:cs="Times New Roman"/>
          <w:kern w:val="0"/>
          <w:sz w:val="24"/>
          <w:szCs w:val="24"/>
          <w:lang w:val="en-US"/>
        </w:rPr>
      </w:pPr>
      <w:r w:rsidRPr="00A26DA8">
        <w:rPr>
          <w:rFonts w:ascii="Times New Roman" w:eastAsia="Times New Roman" w:hAnsi="Times New Roman" w:cs="Times New Roman"/>
          <w:bCs/>
          <w:kern w:val="0"/>
          <w:sz w:val="24"/>
          <w:szCs w:val="24"/>
          <w:lang w:val="en-US"/>
        </w:rPr>
        <w:t>H₀ ditolak</w:t>
      </w:r>
      <w:r w:rsidRPr="00A26DA8">
        <w:rPr>
          <w:rFonts w:ascii="Times New Roman" w:eastAsia="Times New Roman" w:hAnsi="Times New Roman" w:cs="Times New Roman"/>
          <w:kern w:val="0"/>
          <w:sz w:val="24"/>
          <w:szCs w:val="24"/>
          <w:lang w:val="en-US"/>
        </w:rPr>
        <w:t xml:space="preserve"> jika nilai </w:t>
      </w:r>
      <w:r w:rsidRPr="00A26DA8">
        <w:rPr>
          <w:rFonts w:ascii="Times New Roman" w:eastAsia="Times New Roman" w:hAnsi="Times New Roman" w:cs="Times New Roman"/>
          <w:i/>
          <w:iCs/>
          <w:kern w:val="0"/>
          <w:sz w:val="24"/>
          <w:szCs w:val="24"/>
          <w:lang w:val="en-US"/>
        </w:rPr>
        <w:t>t</w:t>
      </w:r>
      <w:r w:rsidRPr="00A26DA8">
        <w:rPr>
          <w:rFonts w:ascii="Times New Roman" w:eastAsia="Times New Roman" w:hAnsi="Times New Roman" w:cs="Times New Roman"/>
          <w:kern w:val="0"/>
          <w:sz w:val="24"/>
          <w:szCs w:val="24"/>
          <w:lang w:val="en-US"/>
        </w:rPr>
        <w:t xml:space="preserve"> hitung &gt;</w:t>
      </w:r>
      <w:r w:rsidRPr="00A26DA8">
        <w:rPr>
          <w:rFonts w:ascii="Times New Roman" w:eastAsia="Times New Roman" w:hAnsi="Times New Roman" w:cs="Times New Roman"/>
          <w:i/>
          <w:iCs/>
          <w:kern w:val="0"/>
          <w:sz w:val="24"/>
          <w:szCs w:val="24"/>
          <w:lang w:val="en-US"/>
        </w:rPr>
        <w:t>t</w:t>
      </w:r>
      <w:r w:rsidRPr="00A26DA8">
        <w:rPr>
          <w:rFonts w:ascii="Times New Roman" w:eastAsia="Times New Roman" w:hAnsi="Times New Roman" w:cs="Times New Roman"/>
          <w:kern w:val="0"/>
          <w:sz w:val="24"/>
          <w:szCs w:val="24"/>
          <w:lang w:val="en-US"/>
        </w:rPr>
        <w:t xml:space="preserve"> tabel pada α = 0,05</w:t>
      </w:r>
    </w:p>
    <w:p w:rsidR="00A26DA8" w:rsidRPr="00A26DA8" w:rsidRDefault="00A26DA8" w:rsidP="00F050EB">
      <w:pPr>
        <w:numPr>
          <w:ilvl w:val="0"/>
          <w:numId w:val="36"/>
        </w:numPr>
        <w:spacing w:before="100" w:beforeAutospacing="1" w:after="100" w:afterAutospacing="1" w:line="480" w:lineRule="auto"/>
        <w:rPr>
          <w:rFonts w:ascii="Times New Roman" w:eastAsia="Times New Roman" w:hAnsi="Times New Roman" w:cs="Times New Roman"/>
          <w:kern w:val="0"/>
          <w:sz w:val="24"/>
          <w:szCs w:val="24"/>
          <w:lang w:val="en-US"/>
        </w:rPr>
      </w:pPr>
      <w:r w:rsidRPr="00A26DA8">
        <w:rPr>
          <w:rFonts w:ascii="Times New Roman" w:eastAsia="Times New Roman" w:hAnsi="Times New Roman" w:cs="Times New Roman"/>
          <w:bCs/>
          <w:kern w:val="0"/>
          <w:sz w:val="24"/>
          <w:szCs w:val="24"/>
          <w:lang w:val="en-US"/>
        </w:rPr>
        <w:t>H₀ diterima</w:t>
      </w:r>
      <w:r w:rsidRPr="00A26DA8">
        <w:rPr>
          <w:rFonts w:ascii="Times New Roman" w:eastAsia="Times New Roman" w:hAnsi="Times New Roman" w:cs="Times New Roman"/>
          <w:kern w:val="0"/>
          <w:sz w:val="24"/>
          <w:szCs w:val="24"/>
          <w:lang w:val="en-US"/>
        </w:rPr>
        <w:t xml:space="preserve"> jika nilai </w:t>
      </w:r>
      <w:r w:rsidRPr="00A26DA8">
        <w:rPr>
          <w:rFonts w:ascii="Times New Roman" w:eastAsia="Times New Roman" w:hAnsi="Times New Roman" w:cs="Times New Roman"/>
          <w:i/>
          <w:iCs/>
          <w:kern w:val="0"/>
          <w:sz w:val="24"/>
          <w:szCs w:val="24"/>
          <w:lang w:val="en-US"/>
        </w:rPr>
        <w:t>t</w:t>
      </w:r>
      <w:r w:rsidRPr="00A26DA8">
        <w:rPr>
          <w:rFonts w:ascii="Times New Roman" w:eastAsia="Times New Roman" w:hAnsi="Times New Roman" w:cs="Times New Roman"/>
          <w:kern w:val="0"/>
          <w:sz w:val="24"/>
          <w:szCs w:val="24"/>
          <w:lang w:val="en-US"/>
        </w:rPr>
        <w:t xml:space="preserve"> hitung &lt;</w:t>
      </w:r>
      <w:r w:rsidRPr="00A26DA8">
        <w:rPr>
          <w:rFonts w:ascii="Times New Roman" w:eastAsia="Times New Roman" w:hAnsi="Times New Roman" w:cs="Times New Roman"/>
          <w:i/>
          <w:iCs/>
          <w:kern w:val="0"/>
          <w:sz w:val="24"/>
          <w:szCs w:val="24"/>
          <w:lang w:val="en-US"/>
        </w:rPr>
        <w:t>t</w:t>
      </w:r>
      <w:r w:rsidRPr="00A26DA8">
        <w:rPr>
          <w:rFonts w:ascii="Times New Roman" w:eastAsia="Times New Roman" w:hAnsi="Times New Roman" w:cs="Times New Roman"/>
          <w:kern w:val="0"/>
          <w:sz w:val="24"/>
          <w:szCs w:val="24"/>
          <w:lang w:val="en-US"/>
        </w:rPr>
        <w:t xml:space="preserve"> tabel pada α = 0,05</w:t>
      </w:r>
    </w:p>
    <w:p w:rsidR="00A26DA8" w:rsidRPr="00A26DA8" w:rsidRDefault="00A26DA8" w:rsidP="00A26DA8">
      <w:pPr>
        <w:spacing w:before="100" w:beforeAutospacing="1" w:after="100" w:afterAutospacing="1" w:line="480" w:lineRule="auto"/>
        <w:rPr>
          <w:rFonts w:ascii="Times New Roman" w:eastAsia="Times New Roman" w:hAnsi="Times New Roman" w:cs="Times New Roman"/>
          <w:kern w:val="0"/>
          <w:sz w:val="24"/>
          <w:szCs w:val="24"/>
          <w:lang w:val="en-US"/>
        </w:rPr>
      </w:pPr>
      <w:r w:rsidRPr="00A26DA8">
        <w:rPr>
          <w:rFonts w:ascii="Times New Roman" w:eastAsia="Times New Roman" w:hAnsi="Times New Roman" w:cs="Times New Roman"/>
          <w:kern w:val="0"/>
          <w:sz w:val="24"/>
          <w:szCs w:val="24"/>
          <w:lang w:val="en-US"/>
        </w:rPr>
        <w:t>Sebaliknya:</w:t>
      </w:r>
    </w:p>
    <w:p w:rsidR="00A26DA8" w:rsidRPr="00A26DA8" w:rsidRDefault="00A26DA8" w:rsidP="00F050EB">
      <w:pPr>
        <w:numPr>
          <w:ilvl w:val="0"/>
          <w:numId w:val="37"/>
        </w:numPr>
        <w:spacing w:before="100" w:beforeAutospacing="1" w:after="100" w:afterAutospacing="1" w:line="480" w:lineRule="auto"/>
        <w:rPr>
          <w:rFonts w:ascii="Times New Roman" w:eastAsia="Times New Roman" w:hAnsi="Times New Roman" w:cs="Times New Roman"/>
          <w:kern w:val="0"/>
          <w:sz w:val="24"/>
          <w:szCs w:val="24"/>
          <w:lang w:val="en-US"/>
        </w:rPr>
      </w:pPr>
      <w:r w:rsidRPr="00A26DA8">
        <w:rPr>
          <w:rFonts w:ascii="Times New Roman" w:eastAsia="Times New Roman" w:hAnsi="Times New Roman" w:cs="Times New Roman"/>
          <w:bCs/>
          <w:kern w:val="0"/>
          <w:sz w:val="24"/>
          <w:szCs w:val="24"/>
          <w:lang w:val="en-US"/>
        </w:rPr>
        <w:t>H₁ diterima</w:t>
      </w:r>
      <w:r w:rsidRPr="00A26DA8">
        <w:rPr>
          <w:rFonts w:ascii="Times New Roman" w:eastAsia="Times New Roman" w:hAnsi="Times New Roman" w:cs="Times New Roman"/>
          <w:kern w:val="0"/>
          <w:sz w:val="24"/>
          <w:szCs w:val="24"/>
          <w:lang w:val="en-US"/>
        </w:rPr>
        <w:t xml:space="preserve"> jika nilai signifikansi &lt; α = 0,05</w:t>
      </w:r>
    </w:p>
    <w:p w:rsidR="00A26DA8" w:rsidRPr="00A26DA8" w:rsidRDefault="00A26DA8" w:rsidP="00F050EB">
      <w:pPr>
        <w:numPr>
          <w:ilvl w:val="0"/>
          <w:numId w:val="37"/>
        </w:numPr>
        <w:spacing w:before="100" w:beforeAutospacing="1" w:after="100" w:afterAutospacing="1" w:line="480" w:lineRule="auto"/>
        <w:rPr>
          <w:rFonts w:ascii="Times New Roman" w:eastAsia="Times New Roman" w:hAnsi="Times New Roman" w:cs="Times New Roman"/>
          <w:kern w:val="0"/>
          <w:sz w:val="24"/>
          <w:szCs w:val="24"/>
          <w:lang w:val="en-US"/>
        </w:rPr>
      </w:pPr>
      <w:r w:rsidRPr="00A26DA8">
        <w:rPr>
          <w:rFonts w:ascii="Times New Roman" w:eastAsia="Times New Roman" w:hAnsi="Times New Roman" w:cs="Times New Roman"/>
          <w:bCs/>
          <w:kern w:val="0"/>
          <w:sz w:val="24"/>
          <w:szCs w:val="24"/>
          <w:lang w:val="en-US"/>
        </w:rPr>
        <w:t>H₁ ditolak</w:t>
      </w:r>
      <w:r w:rsidRPr="00A26DA8">
        <w:rPr>
          <w:rFonts w:ascii="Times New Roman" w:eastAsia="Times New Roman" w:hAnsi="Times New Roman" w:cs="Times New Roman"/>
          <w:kern w:val="0"/>
          <w:sz w:val="24"/>
          <w:szCs w:val="24"/>
          <w:lang w:val="en-US"/>
        </w:rPr>
        <w:t xml:space="preserve"> jika nilai signifikansi &gt; α = 0,05</w:t>
      </w:r>
    </w:p>
    <w:p w:rsidR="00E32935" w:rsidRPr="00347B9D" w:rsidRDefault="00E32935" w:rsidP="00F050EB">
      <w:pPr>
        <w:pStyle w:val="ListParagraph"/>
        <w:numPr>
          <w:ilvl w:val="0"/>
          <w:numId w:val="17"/>
        </w:numPr>
        <w:tabs>
          <w:tab w:val="left" w:pos="567"/>
        </w:tabs>
        <w:spacing w:line="480" w:lineRule="auto"/>
        <w:ind w:left="426" w:hanging="426"/>
        <w:jc w:val="both"/>
        <w:rPr>
          <w:rFonts w:ascii="Times New Roman" w:eastAsiaTheme="minorEastAsia" w:hAnsi="Times New Roman"/>
          <w:color w:val="000000"/>
          <w:sz w:val="24"/>
          <w:szCs w:val="24"/>
        </w:rPr>
      </w:pPr>
      <w:r>
        <w:rPr>
          <w:rFonts w:ascii="Times New Roman" w:hAnsi="Times New Roman"/>
          <w:color w:val="000000"/>
          <w:sz w:val="24"/>
          <w:szCs w:val="24"/>
        </w:rPr>
        <w:t>Penentuan  tingkat  signifikan</w:t>
      </w:r>
    </w:p>
    <w:p w:rsidR="00A26DA8" w:rsidRDefault="00A26DA8" w:rsidP="00A26DA8">
      <w:pPr>
        <w:pStyle w:val="ListParagraph"/>
        <w:tabs>
          <w:tab w:val="left" w:pos="567"/>
        </w:tabs>
        <w:spacing w:line="480" w:lineRule="auto"/>
        <w:ind w:left="426"/>
        <w:jc w:val="both"/>
        <w:rPr>
          <w:rFonts w:ascii="Times New Roman" w:hAnsi="Times New Roman"/>
          <w:color w:val="000000"/>
          <w:sz w:val="24"/>
          <w:szCs w:val="24"/>
          <w:lang w:val="id-ID"/>
        </w:rPr>
      </w:pPr>
      <w:r w:rsidRPr="00A26DA8">
        <w:rPr>
          <w:rFonts w:ascii="Times New Roman" w:hAnsi="Times New Roman"/>
          <w:color w:val="000000"/>
          <w:sz w:val="24"/>
          <w:szCs w:val="24"/>
        </w:rPr>
        <w:t>Penelitian ini menggunakan tingkat kepercayaan sebesar 95%, yang menunjukkan bahwa tingkat signifikansi (α) yang digunakan adalah 5% atau 0,05.</w:t>
      </w:r>
    </w:p>
    <w:p w:rsidR="003D130A" w:rsidRDefault="003D130A" w:rsidP="00A26DA8">
      <w:pPr>
        <w:pStyle w:val="ListParagraph"/>
        <w:tabs>
          <w:tab w:val="left" w:pos="567"/>
        </w:tabs>
        <w:spacing w:line="480" w:lineRule="auto"/>
        <w:ind w:left="426"/>
        <w:jc w:val="both"/>
        <w:rPr>
          <w:rFonts w:ascii="Times New Roman" w:hAnsi="Times New Roman"/>
          <w:color w:val="000000"/>
          <w:sz w:val="24"/>
          <w:szCs w:val="24"/>
          <w:lang w:val="id-ID"/>
        </w:rPr>
      </w:pPr>
    </w:p>
    <w:p w:rsidR="003D130A" w:rsidRPr="003D130A" w:rsidRDefault="003D130A" w:rsidP="00A26DA8">
      <w:pPr>
        <w:pStyle w:val="ListParagraph"/>
        <w:tabs>
          <w:tab w:val="left" w:pos="567"/>
        </w:tabs>
        <w:spacing w:line="480" w:lineRule="auto"/>
        <w:ind w:left="426"/>
        <w:jc w:val="both"/>
        <w:rPr>
          <w:rFonts w:ascii="Times New Roman" w:hAnsi="Times New Roman"/>
          <w:color w:val="000000"/>
          <w:sz w:val="24"/>
          <w:szCs w:val="24"/>
          <w:lang w:val="id-ID"/>
        </w:rPr>
      </w:pPr>
    </w:p>
    <w:p w:rsidR="00E32935" w:rsidRDefault="00E32935" w:rsidP="00F050EB">
      <w:pPr>
        <w:pStyle w:val="ListParagraph"/>
        <w:numPr>
          <w:ilvl w:val="0"/>
          <w:numId w:val="17"/>
        </w:numPr>
        <w:tabs>
          <w:tab w:val="left" w:pos="567"/>
        </w:tabs>
        <w:spacing w:line="480" w:lineRule="auto"/>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 xml:space="preserve">Penentuan  kriteria  uji  </w:t>
      </w:r>
    </w:p>
    <w:p w:rsidR="00E32935" w:rsidRPr="00A26DA8" w:rsidRDefault="00A26DA8" w:rsidP="00A26DA8">
      <w:pPr>
        <w:pStyle w:val="ListParagraph"/>
        <w:tabs>
          <w:tab w:val="left" w:pos="567"/>
        </w:tabs>
        <w:spacing w:line="480" w:lineRule="auto"/>
        <w:ind w:left="426"/>
        <w:jc w:val="both"/>
        <w:rPr>
          <w:rFonts w:ascii="Times New Roman" w:hAnsi="Times New Roman"/>
          <w:color w:val="000000"/>
          <w:sz w:val="24"/>
          <w:szCs w:val="24"/>
        </w:rPr>
      </w:pPr>
      <w:r w:rsidRPr="00A26DA8">
        <w:rPr>
          <w:rFonts w:ascii="Times New Roman" w:hAnsi="Times New Roman"/>
          <w:color w:val="000000"/>
          <w:sz w:val="24"/>
          <w:szCs w:val="24"/>
        </w:rPr>
        <w:t xml:space="preserve">Kriteria pengujian ditentukan dengan membandingkan nilai </w:t>
      </w:r>
      <w:r w:rsidRPr="00A26DA8">
        <w:rPr>
          <w:rFonts w:ascii="Times New Roman" w:hAnsi="Times New Roman"/>
          <w:i/>
          <w:iCs/>
          <w:color w:val="000000"/>
          <w:sz w:val="24"/>
          <w:szCs w:val="24"/>
        </w:rPr>
        <w:t>t</w:t>
      </w:r>
      <w:r w:rsidRPr="00A26DA8">
        <w:rPr>
          <w:rFonts w:ascii="Times New Roman" w:hAnsi="Times New Roman"/>
          <w:color w:val="000000"/>
          <w:sz w:val="24"/>
          <w:szCs w:val="24"/>
        </w:rPr>
        <w:t xml:space="preserve"> hitung dengan </w:t>
      </w:r>
      <w:r w:rsidRPr="00A26DA8">
        <w:rPr>
          <w:rFonts w:ascii="Times New Roman" w:hAnsi="Times New Roman"/>
          <w:i/>
          <w:iCs/>
          <w:color w:val="000000"/>
          <w:sz w:val="24"/>
          <w:szCs w:val="24"/>
        </w:rPr>
        <w:t>t</w:t>
      </w:r>
      <w:r w:rsidRPr="00A26DA8">
        <w:rPr>
          <w:rFonts w:ascii="Times New Roman" w:hAnsi="Times New Roman"/>
          <w:color w:val="000000"/>
          <w:sz w:val="24"/>
          <w:szCs w:val="24"/>
        </w:rPr>
        <w:t xml:space="preserve"> tabel. Jika </w:t>
      </w:r>
      <w:r w:rsidRPr="00A26DA8">
        <w:rPr>
          <w:rFonts w:ascii="Times New Roman" w:hAnsi="Times New Roman"/>
          <w:i/>
          <w:iCs/>
          <w:color w:val="000000"/>
          <w:sz w:val="24"/>
          <w:szCs w:val="24"/>
        </w:rPr>
        <w:t>t</w:t>
      </w:r>
      <w:r w:rsidRPr="00A26DA8">
        <w:rPr>
          <w:rFonts w:ascii="Times New Roman" w:hAnsi="Times New Roman"/>
          <w:color w:val="000000"/>
          <w:sz w:val="24"/>
          <w:szCs w:val="24"/>
        </w:rPr>
        <w:t xml:space="preserve"> hitung lebih besar dari </w:t>
      </w:r>
      <w:r w:rsidRPr="00A26DA8">
        <w:rPr>
          <w:rFonts w:ascii="Times New Roman" w:hAnsi="Times New Roman"/>
          <w:i/>
          <w:iCs/>
          <w:color w:val="000000"/>
          <w:sz w:val="24"/>
          <w:szCs w:val="24"/>
        </w:rPr>
        <w:t>t</w:t>
      </w:r>
      <w:r w:rsidRPr="00A26DA8">
        <w:rPr>
          <w:rFonts w:ascii="Times New Roman" w:hAnsi="Times New Roman"/>
          <w:color w:val="000000"/>
          <w:sz w:val="24"/>
          <w:szCs w:val="24"/>
        </w:rPr>
        <w:t xml:space="preserve"> tabel, maka </w:t>
      </w:r>
      <w:r w:rsidRPr="00A26DA8">
        <w:rPr>
          <w:rFonts w:ascii="Times New Roman" w:hAnsi="Times New Roman"/>
          <w:bCs/>
          <w:color w:val="000000"/>
          <w:sz w:val="24"/>
          <w:szCs w:val="24"/>
        </w:rPr>
        <w:t>H₀ ditolak</w:t>
      </w:r>
      <w:r w:rsidRPr="00A26DA8">
        <w:rPr>
          <w:rFonts w:ascii="Times New Roman" w:hAnsi="Times New Roman"/>
          <w:color w:val="000000"/>
          <w:sz w:val="24"/>
          <w:szCs w:val="24"/>
        </w:rPr>
        <w:t xml:space="preserve"> dan </w:t>
      </w:r>
      <w:r w:rsidRPr="00A26DA8">
        <w:rPr>
          <w:rFonts w:ascii="Times New Roman" w:hAnsi="Times New Roman"/>
          <w:bCs/>
          <w:color w:val="000000"/>
          <w:sz w:val="24"/>
          <w:szCs w:val="24"/>
        </w:rPr>
        <w:t>H₁ diterima</w:t>
      </w:r>
      <w:r w:rsidRPr="00A26DA8">
        <w:rPr>
          <w:rFonts w:ascii="Times New Roman" w:hAnsi="Times New Roman"/>
          <w:color w:val="000000"/>
          <w:sz w:val="24"/>
          <w:szCs w:val="24"/>
        </w:rPr>
        <w:t>, yang berarti terdapat pengaruh atau perbedaan y</w:t>
      </w:r>
      <w:r>
        <w:rPr>
          <w:rFonts w:ascii="Times New Roman" w:hAnsi="Times New Roman"/>
          <w:color w:val="000000"/>
          <w:sz w:val="24"/>
          <w:szCs w:val="24"/>
        </w:rPr>
        <w:t>ang signifikan secara statistik</w:t>
      </w:r>
      <w:r w:rsidR="00E32935" w:rsidRPr="00A26DA8">
        <w:rPr>
          <w:rFonts w:ascii="Times New Roman" w:hAnsi="Times New Roman"/>
          <w:color w:val="000000"/>
          <w:sz w:val="24"/>
          <w:szCs w:val="24"/>
        </w:rPr>
        <w:t>.</w:t>
      </w:r>
    </w:p>
    <w:p w:rsidR="00E32935" w:rsidRPr="00F964C2" w:rsidRDefault="00E32935" w:rsidP="00F050EB">
      <w:pPr>
        <w:pStyle w:val="ListParagraph"/>
        <w:numPr>
          <w:ilvl w:val="1"/>
          <w:numId w:val="21"/>
        </w:numPr>
        <w:tabs>
          <w:tab w:val="left" w:pos="567"/>
        </w:tabs>
        <w:spacing w:line="480" w:lineRule="auto"/>
        <w:ind w:hanging="630"/>
        <w:jc w:val="both"/>
        <w:rPr>
          <w:rFonts w:ascii="Times New Roman" w:hAnsi="Times New Roman"/>
          <w:b/>
          <w:color w:val="000000"/>
          <w:sz w:val="24"/>
          <w:szCs w:val="24"/>
        </w:rPr>
      </w:pPr>
      <w:r w:rsidRPr="00F964C2">
        <w:rPr>
          <w:rFonts w:ascii="Times New Roman" w:hAnsi="Times New Roman"/>
          <w:b/>
          <w:color w:val="000000"/>
          <w:sz w:val="24"/>
          <w:szCs w:val="24"/>
        </w:rPr>
        <w:t>Uji  Simultan  (F)</w:t>
      </w:r>
    </w:p>
    <w:p w:rsidR="00B809AD" w:rsidRPr="00A0585C" w:rsidRDefault="00B809AD" w:rsidP="00B809AD">
      <w:pPr>
        <w:spacing w:after="4" w:line="488" w:lineRule="auto"/>
        <w:ind w:right="1"/>
        <w:jc w:val="both"/>
        <w:rPr>
          <w:noProof/>
          <w:lang w:val="en-ID"/>
        </w:rPr>
      </w:pPr>
      <w:r>
        <w:rPr>
          <w:rFonts w:ascii="Times New Roman" w:hAnsi="Times New Roman"/>
          <w:noProof/>
          <w:sz w:val="24"/>
          <w:szCs w:val="24"/>
        </w:rPr>
        <w:tab/>
      </w:r>
      <w:r w:rsidR="00A26DA8" w:rsidRPr="00A26DA8">
        <w:rPr>
          <w:rFonts w:ascii="Times New Roman" w:hAnsi="Times New Roman" w:cs="Times New Roman"/>
          <w:noProof/>
          <w:sz w:val="24"/>
          <w:lang w:val="en-ID"/>
        </w:rPr>
        <w:t>Berdasarkan pendapat Sugiyono (2018), uji F bertujuan untuk menguji apakah semua variabel independen secara bersama-sama berpengaruh signifikan terhadap variabel dependen. Pengujian ini digunakan untuk menilai sejauh mana keseluruhan model regresi dap</w:t>
      </w:r>
      <w:r w:rsidR="00A26DA8">
        <w:rPr>
          <w:rFonts w:ascii="Times New Roman" w:hAnsi="Times New Roman" w:cs="Times New Roman"/>
          <w:noProof/>
          <w:sz w:val="24"/>
          <w:lang w:val="en-ID"/>
        </w:rPr>
        <w:t>at menjelaskan variabel terikat</w:t>
      </w:r>
      <w:r w:rsidR="00A0585C" w:rsidRPr="00A0585C">
        <w:rPr>
          <w:noProof/>
          <w:lang w:val="en-ID"/>
        </w:rPr>
        <w:t>:</w:t>
      </w:r>
    </w:p>
    <w:p w:rsidR="00B809AD" w:rsidRPr="00B809AD" w:rsidRDefault="00B809AD" w:rsidP="00B809AD">
      <w:pPr>
        <w:spacing w:after="4" w:line="488" w:lineRule="auto"/>
        <w:ind w:right="1"/>
        <w:jc w:val="both"/>
        <w:rPr>
          <w:rFonts w:ascii="Times New Roman" w:eastAsia="Times New Roman" w:hAnsi="Times New Roman" w:cs="Times New Roman"/>
          <w:color w:val="000000"/>
          <w:kern w:val="0"/>
          <w:sz w:val="24"/>
          <w:lang w:eastAsia="id-ID" w:bidi="en-US"/>
        </w:rPr>
      </w:pPr>
      <w:r w:rsidRPr="00B809AD">
        <w:rPr>
          <w:rFonts w:ascii="Times New Roman" w:eastAsia="Times New Roman" w:hAnsi="Times New Roman" w:cs="Times New Roman"/>
          <w:color w:val="000000"/>
          <w:kern w:val="0"/>
          <w:sz w:val="24"/>
          <w:lang w:eastAsia="id-ID" w:bidi="en-US"/>
        </w:rPr>
        <w:t>F</w:t>
      </w:r>
      <w:r w:rsidRPr="00B809AD">
        <w:rPr>
          <w:rFonts w:ascii="Times New Roman" w:eastAsia="Times New Roman" w:hAnsi="Times New Roman" w:cs="Times New Roman"/>
          <w:color w:val="000000"/>
          <w:kern w:val="0"/>
          <w:sz w:val="24"/>
          <w:vertAlign w:val="subscript"/>
          <w:lang w:eastAsia="id-ID" w:bidi="en-US"/>
        </w:rPr>
        <w:t>h</w:t>
      </w:r>
      <w:r w:rsidRPr="00B809AD">
        <w:rPr>
          <w:rFonts w:ascii="Times New Roman" w:eastAsia="Times New Roman" w:hAnsi="Times New Roman" w:cs="Times New Roman"/>
          <w:color w:val="000000"/>
          <w:kern w:val="0"/>
          <w:sz w:val="24"/>
          <w:lang w:eastAsia="id-ID" w:bidi="en-US"/>
        </w:rPr>
        <w:tab/>
        <w:t xml:space="preserve">= F hitung yang akan dibandingkan dengan  </w:t>
      </w:r>
    </w:p>
    <w:p w:rsidR="00B809AD" w:rsidRPr="00B809AD" w:rsidRDefault="00B809AD" w:rsidP="00B809AD">
      <w:pPr>
        <w:spacing w:after="4" w:line="488" w:lineRule="auto"/>
        <w:ind w:right="1"/>
        <w:jc w:val="both"/>
        <w:rPr>
          <w:rFonts w:ascii="Times New Roman" w:eastAsia="Times New Roman" w:hAnsi="Times New Roman" w:cs="Times New Roman"/>
          <w:color w:val="000000"/>
          <w:kern w:val="0"/>
          <w:sz w:val="24"/>
          <w:lang w:eastAsia="id-ID" w:bidi="en-US"/>
        </w:rPr>
      </w:pPr>
      <w:r w:rsidRPr="00B809AD">
        <w:rPr>
          <w:rFonts w:ascii="Times New Roman" w:eastAsia="Times New Roman" w:hAnsi="Times New Roman" w:cs="Times New Roman"/>
          <w:color w:val="000000"/>
          <w:kern w:val="0"/>
          <w:sz w:val="24"/>
          <w:lang w:eastAsia="id-ID" w:bidi="en-US"/>
        </w:rPr>
        <w:t xml:space="preserve">F tabel = Variabel Pengganggu </w:t>
      </w:r>
    </w:p>
    <w:p w:rsidR="00B809AD" w:rsidRPr="00B809AD" w:rsidRDefault="00B809AD" w:rsidP="00B809AD">
      <w:pPr>
        <w:spacing w:after="4" w:line="488" w:lineRule="auto"/>
        <w:ind w:right="1"/>
        <w:jc w:val="both"/>
        <w:rPr>
          <w:rFonts w:ascii="Times New Roman" w:eastAsia="Times New Roman" w:hAnsi="Times New Roman" w:cs="Times New Roman"/>
          <w:color w:val="000000"/>
          <w:kern w:val="0"/>
          <w:sz w:val="24"/>
          <w:lang w:eastAsia="id-ID" w:bidi="en-US"/>
        </w:rPr>
      </w:pPr>
      <w:r w:rsidRPr="00B809AD">
        <w:rPr>
          <w:rFonts w:ascii="Times New Roman" w:eastAsia="Times New Roman" w:hAnsi="Times New Roman" w:cs="Times New Roman"/>
          <w:color w:val="000000"/>
          <w:kern w:val="0"/>
          <w:sz w:val="24"/>
          <w:lang w:eastAsia="id-ID" w:bidi="en-US"/>
        </w:rPr>
        <w:t>R</w:t>
      </w:r>
      <w:r w:rsidRPr="00B809AD">
        <w:rPr>
          <w:rFonts w:ascii="Times New Roman" w:eastAsia="Times New Roman" w:hAnsi="Times New Roman" w:cs="Times New Roman"/>
          <w:color w:val="000000"/>
          <w:kern w:val="0"/>
          <w:sz w:val="24"/>
          <w:vertAlign w:val="superscript"/>
          <w:lang w:eastAsia="id-ID" w:bidi="en-US"/>
        </w:rPr>
        <w:t>2</w:t>
      </w:r>
      <w:r w:rsidRPr="00B809AD">
        <w:rPr>
          <w:rFonts w:ascii="Times New Roman" w:eastAsia="Times New Roman" w:hAnsi="Times New Roman" w:cs="Times New Roman"/>
          <w:color w:val="000000"/>
          <w:kern w:val="0"/>
          <w:sz w:val="24"/>
          <w:lang w:eastAsia="id-ID" w:bidi="en-US"/>
        </w:rPr>
        <w:tab/>
        <w:t xml:space="preserve">= koefisien korelasi ganda </w:t>
      </w:r>
    </w:p>
    <w:p w:rsidR="00B809AD" w:rsidRPr="00B809AD" w:rsidRDefault="00B809AD" w:rsidP="00B809AD">
      <w:pPr>
        <w:spacing w:after="4" w:line="488" w:lineRule="auto"/>
        <w:ind w:right="1"/>
        <w:jc w:val="both"/>
        <w:rPr>
          <w:rFonts w:ascii="Times New Roman" w:eastAsia="Times New Roman" w:hAnsi="Times New Roman" w:cs="Times New Roman"/>
          <w:color w:val="000000"/>
          <w:kern w:val="0"/>
          <w:sz w:val="24"/>
          <w:lang w:eastAsia="id-ID" w:bidi="en-US"/>
        </w:rPr>
      </w:pPr>
      <w:r w:rsidRPr="00B809AD">
        <w:rPr>
          <w:rFonts w:ascii="Times New Roman" w:eastAsia="Times New Roman" w:hAnsi="Times New Roman" w:cs="Times New Roman"/>
          <w:color w:val="000000"/>
          <w:kern w:val="0"/>
          <w:sz w:val="24"/>
          <w:lang w:eastAsia="id-ID" w:bidi="en-US"/>
        </w:rPr>
        <w:t xml:space="preserve">K </w:t>
      </w:r>
      <w:r w:rsidRPr="00B809AD">
        <w:rPr>
          <w:rFonts w:ascii="Times New Roman" w:eastAsia="Times New Roman" w:hAnsi="Times New Roman" w:cs="Times New Roman"/>
          <w:color w:val="000000"/>
          <w:kern w:val="0"/>
          <w:sz w:val="24"/>
          <w:lang w:eastAsia="id-ID" w:bidi="en-US"/>
        </w:rPr>
        <w:tab/>
        <w:t xml:space="preserve">= Jumlah variabel independen </w:t>
      </w:r>
    </w:p>
    <w:p w:rsidR="00B809AD" w:rsidRPr="00B809AD" w:rsidRDefault="00B809AD" w:rsidP="00B809AD">
      <w:pPr>
        <w:spacing w:after="4" w:line="488" w:lineRule="auto"/>
        <w:ind w:right="1"/>
        <w:jc w:val="both"/>
        <w:rPr>
          <w:rFonts w:ascii="Times New Roman" w:eastAsia="Times New Roman" w:hAnsi="Times New Roman" w:cs="Times New Roman"/>
          <w:color w:val="000000"/>
          <w:kern w:val="0"/>
          <w:sz w:val="24"/>
          <w:lang w:eastAsia="id-ID" w:bidi="en-US"/>
        </w:rPr>
      </w:pPr>
      <w:r w:rsidRPr="00B809AD">
        <w:rPr>
          <w:rFonts w:ascii="Times New Roman" w:eastAsia="Times New Roman" w:hAnsi="Times New Roman" w:cs="Times New Roman"/>
          <w:color w:val="000000"/>
          <w:kern w:val="0"/>
          <w:sz w:val="24"/>
          <w:lang w:eastAsia="id-ID" w:bidi="en-US"/>
        </w:rPr>
        <w:t xml:space="preserve">N </w:t>
      </w:r>
      <w:r w:rsidRPr="00B809AD">
        <w:rPr>
          <w:rFonts w:ascii="Times New Roman" w:eastAsia="Times New Roman" w:hAnsi="Times New Roman" w:cs="Times New Roman"/>
          <w:color w:val="000000"/>
          <w:kern w:val="0"/>
          <w:sz w:val="24"/>
          <w:lang w:eastAsia="id-ID" w:bidi="en-US"/>
        </w:rPr>
        <w:tab/>
        <w:t xml:space="preserve">= Jumlah anggota sampel </w:t>
      </w:r>
    </w:p>
    <w:p w:rsidR="00A26DA8" w:rsidRPr="00A26DA8" w:rsidRDefault="00A26DA8" w:rsidP="00A26DA8">
      <w:pPr>
        <w:spacing w:before="100" w:beforeAutospacing="1" w:after="100" w:afterAutospacing="1" w:line="480" w:lineRule="auto"/>
        <w:rPr>
          <w:rFonts w:ascii="Times New Roman" w:eastAsia="Times New Roman" w:hAnsi="Times New Roman" w:cs="Times New Roman"/>
          <w:kern w:val="0"/>
          <w:sz w:val="24"/>
          <w:szCs w:val="24"/>
          <w:lang w:val="en-US"/>
        </w:rPr>
      </w:pPr>
      <w:bookmarkStart w:id="24" w:name="_Toc162604208"/>
      <w:r w:rsidRPr="00A26DA8">
        <w:rPr>
          <w:rFonts w:ascii="Times New Roman" w:eastAsia="Times New Roman" w:hAnsi="Times New Roman" w:cs="Times New Roman"/>
          <w:bCs/>
          <w:kern w:val="0"/>
          <w:sz w:val="24"/>
          <w:szCs w:val="24"/>
          <w:lang w:val="en-US"/>
        </w:rPr>
        <w:t>a.</w:t>
      </w:r>
      <w:r w:rsidRPr="00A26DA8">
        <w:rPr>
          <w:rFonts w:ascii="Times New Roman" w:eastAsia="Times New Roman" w:hAnsi="Times New Roman" w:cs="Times New Roman"/>
          <w:kern w:val="0"/>
          <w:sz w:val="24"/>
          <w:szCs w:val="24"/>
          <w:lang w:val="en-US"/>
        </w:rPr>
        <w:t xml:space="preserve"> H₀ ditolak apabila nilai Fhitung &lt; Ftabel pada tingkat signifikansi α = 5%, yang berarti </w:t>
      </w:r>
      <w:r w:rsidRPr="00A26DA8">
        <w:rPr>
          <w:rFonts w:ascii="Times New Roman" w:eastAsia="Times New Roman" w:hAnsi="Times New Roman" w:cs="Times New Roman"/>
          <w:bCs/>
          <w:kern w:val="0"/>
          <w:sz w:val="24"/>
          <w:szCs w:val="24"/>
          <w:lang w:val="en-US"/>
        </w:rPr>
        <w:t>tidak terdapat pengaruh signifikan</w:t>
      </w:r>
      <w:r w:rsidRPr="00A26DA8">
        <w:rPr>
          <w:rFonts w:ascii="Times New Roman" w:eastAsia="Times New Roman" w:hAnsi="Times New Roman" w:cs="Times New Roman"/>
          <w:kern w:val="0"/>
          <w:sz w:val="24"/>
          <w:szCs w:val="24"/>
          <w:lang w:val="en-US"/>
        </w:rPr>
        <w:t xml:space="preserve"> antara Citra Merek, Inovasi Produk, dan Gaya Hidup terhadap Keputusan Pembelian Smartphone iPhone di Desa Patumbak Kampung, Deli Serdang.</w:t>
      </w:r>
    </w:p>
    <w:p w:rsidR="00A26DA8" w:rsidRPr="00A26DA8" w:rsidRDefault="00A26DA8" w:rsidP="00A26DA8">
      <w:pPr>
        <w:spacing w:before="100" w:beforeAutospacing="1" w:after="100" w:afterAutospacing="1" w:line="480" w:lineRule="auto"/>
        <w:rPr>
          <w:rFonts w:ascii="Times New Roman" w:eastAsia="Times New Roman" w:hAnsi="Times New Roman" w:cs="Times New Roman"/>
          <w:kern w:val="0"/>
          <w:sz w:val="24"/>
          <w:szCs w:val="24"/>
          <w:lang w:val="en-US"/>
        </w:rPr>
      </w:pPr>
      <w:r w:rsidRPr="00A26DA8">
        <w:rPr>
          <w:rFonts w:ascii="Times New Roman" w:eastAsia="Times New Roman" w:hAnsi="Times New Roman" w:cs="Times New Roman"/>
          <w:bCs/>
          <w:kern w:val="0"/>
          <w:sz w:val="24"/>
          <w:szCs w:val="24"/>
          <w:lang w:val="en-US"/>
        </w:rPr>
        <w:t>b.</w:t>
      </w:r>
      <w:r w:rsidRPr="00A26DA8">
        <w:rPr>
          <w:rFonts w:ascii="Times New Roman" w:eastAsia="Times New Roman" w:hAnsi="Times New Roman" w:cs="Times New Roman"/>
          <w:kern w:val="0"/>
          <w:sz w:val="24"/>
          <w:szCs w:val="24"/>
          <w:lang w:val="en-US"/>
        </w:rPr>
        <w:t xml:space="preserve"> Hₐ ditolak apabila nilai Fhitung &gt; Ftabel pada tingkat signifikansi α = 5%, yang menunjukkan bahwa </w:t>
      </w:r>
      <w:r w:rsidRPr="00A26DA8">
        <w:rPr>
          <w:rFonts w:ascii="Times New Roman" w:eastAsia="Times New Roman" w:hAnsi="Times New Roman" w:cs="Times New Roman"/>
          <w:bCs/>
          <w:kern w:val="0"/>
          <w:sz w:val="24"/>
          <w:szCs w:val="24"/>
          <w:lang w:val="en-US"/>
        </w:rPr>
        <w:t>terdapat pengaruh yang signifikan</w:t>
      </w:r>
      <w:r w:rsidRPr="00A26DA8">
        <w:rPr>
          <w:rFonts w:ascii="Times New Roman" w:eastAsia="Times New Roman" w:hAnsi="Times New Roman" w:cs="Times New Roman"/>
          <w:kern w:val="0"/>
          <w:sz w:val="24"/>
          <w:szCs w:val="24"/>
          <w:lang w:val="en-US"/>
        </w:rPr>
        <w:t xml:space="preserve"> antara Citra Merek, </w:t>
      </w:r>
      <w:r w:rsidRPr="00A26DA8">
        <w:rPr>
          <w:rFonts w:ascii="Times New Roman" w:eastAsia="Times New Roman" w:hAnsi="Times New Roman" w:cs="Times New Roman"/>
          <w:kern w:val="0"/>
          <w:sz w:val="24"/>
          <w:szCs w:val="24"/>
          <w:lang w:val="en-US"/>
        </w:rPr>
        <w:lastRenderedPageBreak/>
        <w:t>Inovasi Produk, dan Gaya Hidup terhadap Keputusan Pembelian Smartphone iPhone di Desa Patumbak Kampung, Deli Serdang.</w:t>
      </w:r>
    </w:p>
    <w:p w:rsidR="00E32935" w:rsidRPr="00B63A7C" w:rsidRDefault="00E32935" w:rsidP="00F050EB">
      <w:pPr>
        <w:pStyle w:val="Heading2"/>
        <w:numPr>
          <w:ilvl w:val="1"/>
          <w:numId w:val="21"/>
        </w:numPr>
        <w:ind w:hanging="630"/>
        <w:rPr>
          <w:noProof/>
          <w:lang w:val="id-ID"/>
        </w:rPr>
      </w:pPr>
      <w:r w:rsidRPr="00B63A7C">
        <w:rPr>
          <w:noProof/>
          <w:lang w:val="id-ID"/>
        </w:rPr>
        <w:t>Analisis  Determinasi  (R</w:t>
      </w:r>
      <w:r w:rsidRPr="00B63A7C">
        <w:rPr>
          <w:noProof/>
          <w:vertAlign w:val="superscript"/>
          <w:lang w:val="id-ID"/>
        </w:rPr>
        <w:t>2</w:t>
      </w:r>
      <w:r w:rsidRPr="00B63A7C">
        <w:rPr>
          <w:noProof/>
          <w:lang w:val="id-ID"/>
        </w:rPr>
        <w:t>)</w:t>
      </w:r>
      <w:bookmarkEnd w:id="24"/>
    </w:p>
    <w:p w:rsidR="00E32935" w:rsidRPr="00A26DA8" w:rsidRDefault="00A26DA8" w:rsidP="00A26DA8">
      <w:pPr>
        <w:pStyle w:val="NoSpacing"/>
        <w:tabs>
          <w:tab w:val="left" w:pos="567"/>
        </w:tabs>
        <w:ind w:firstLine="567"/>
        <w:rPr>
          <w:noProof/>
        </w:rPr>
      </w:pPr>
      <w:r w:rsidRPr="00A26DA8">
        <w:rPr>
          <w:noProof/>
        </w:rPr>
        <w:t>Analisis determinasi digunakan untuk mengetahui sejauh mana variabel independen mampu menjelaskan variasi yang terjadi pada variabel dependen. Tujuannya adalah untuk mengukur proporsi pengaruh variabel bebas terhadap variabel terikat. Menurut Sugiyono (2018:201), perhitungan analisis ini menggunakan rumus khusus untuk menentuk</w:t>
      </w:r>
      <w:r>
        <w:rPr>
          <w:noProof/>
        </w:rPr>
        <w:t>an besarnya kontribusi tersebut</w:t>
      </w:r>
      <w:r w:rsidR="00A0585C" w:rsidRPr="00A0585C">
        <w:rPr>
          <w:noProof/>
          <w:lang w:val="id-ID"/>
        </w:rPr>
        <w:t>.</w:t>
      </w:r>
    </w:p>
    <w:p w:rsidR="00E32935" w:rsidRPr="004D17CA" w:rsidRDefault="00E32935" w:rsidP="004D17CA">
      <w:pPr>
        <w:tabs>
          <w:tab w:val="left" w:pos="567"/>
        </w:tabs>
        <w:spacing w:line="360" w:lineRule="auto"/>
        <w:ind w:firstLine="709"/>
        <w:jc w:val="center"/>
        <w:rPr>
          <w:rFonts w:ascii="Times New Roman" w:eastAsiaTheme="minorEastAsia" w:hAnsi="Times New Roman"/>
          <w:b/>
          <w:color w:val="000000"/>
          <w:sz w:val="24"/>
          <w:szCs w:val="24"/>
        </w:rPr>
      </w:pPr>
      <w:r w:rsidRPr="004D17CA">
        <w:rPr>
          <w:rFonts w:ascii="Times New Roman" w:hAnsi="Times New Roman"/>
          <w:b/>
          <w:color w:val="000000"/>
          <w:sz w:val="24"/>
          <w:szCs w:val="24"/>
        </w:rPr>
        <w:t xml:space="preserve">D  </w:t>
      </w:r>
      <m:oMath>
        <m:r>
          <m:rPr>
            <m:sty m:val="b"/>
          </m:rPr>
          <w:rPr>
            <w:rFonts w:ascii="Cambria Math" w:hAnsi="Cambria Math"/>
            <w:color w:val="000000"/>
            <w:sz w:val="24"/>
            <w:szCs w:val="24"/>
          </w:rPr>
          <m:t>=</m:t>
        </m:r>
      </m:oMath>
      <w:r w:rsidR="00037AB7">
        <w:rPr>
          <w:rFonts w:ascii="Times New Roman" w:eastAsiaTheme="minorEastAsia" w:hAnsi="Times New Roman"/>
          <w:b/>
          <w:color w:val="000000"/>
          <w:sz w:val="24"/>
          <w:szCs w:val="24"/>
          <w:lang w:val="en-US"/>
        </w:rPr>
        <w:t>R</w:t>
      </w:r>
      <w:r w:rsidRPr="004D17CA">
        <w:rPr>
          <w:rFonts w:ascii="Times New Roman" w:eastAsiaTheme="minorEastAsia" w:hAnsi="Times New Roman"/>
          <w:b/>
          <w:color w:val="000000"/>
          <w:sz w:val="24"/>
          <w:szCs w:val="24"/>
          <w:vertAlign w:val="superscript"/>
        </w:rPr>
        <w:t xml:space="preserve">2  </w:t>
      </w:r>
      <w:r w:rsidRPr="004D17CA">
        <w:rPr>
          <w:rFonts w:ascii="Times New Roman" w:eastAsiaTheme="minorEastAsia" w:hAnsi="Times New Roman"/>
          <w:b/>
          <w:color w:val="000000"/>
          <w:sz w:val="24"/>
          <w:szCs w:val="24"/>
        </w:rPr>
        <w:t>x  100</w:t>
      </w:r>
      <m:oMath>
        <m:r>
          <m:rPr>
            <m:sty m:val="bi"/>
          </m:rPr>
          <w:rPr>
            <w:rFonts w:ascii="Cambria Math" w:eastAsiaTheme="minorEastAsia" w:hAnsi="Cambria Math"/>
            <w:color w:val="000000"/>
            <w:sz w:val="24"/>
            <w:szCs w:val="24"/>
          </w:rPr>
          <m:t>%</m:t>
        </m:r>
      </m:oMath>
    </w:p>
    <w:p w:rsidR="00E32935" w:rsidRPr="00B63A7C" w:rsidRDefault="00E32935" w:rsidP="00E32935">
      <w:pPr>
        <w:tabs>
          <w:tab w:val="left" w:pos="567"/>
        </w:tabs>
        <w:spacing w:line="276" w:lineRule="auto"/>
        <w:jc w:val="both"/>
        <w:rPr>
          <w:rFonts w:ascii="Times New Roman" w:eastAsiaTheme="minorEastAsia" w:hAnsi="Times New Roman"/>
          <w:noProof/>
          <w:color w:val="000000"/>
          <w:sz w:val="24"/>
          <w:szCs w:val="24"/>
        </w:rPr>
      </w:pPr>
      <w:r w:rsidRPr="00B63A7C">
        <w:rPr>
          <w:rFonts w:ascii="Times New Roman" w:eastAsiaTheme="minorEastAsia" w:hAnsi="Times New Roman"/>
          <w:noProof/>
          <w:color w:val="000000"/>
          <w:sz w:val="24"/>
          <w:szCs w:val="24"/>
        </w:rPr>
        <w:t xml:space="preserve">Dimana  </w:t>
      </w:r>
    </w:p>
    <w:p w:rsidR="00E32935" w:rsidRPr="00B63A7C" w:rsidRDefault="00E32935" w:rsidP="00E32935">
      <w:pPr>
        <w:tabs>
          <w:tab w:val="left" w:pos="567"/>
        </w:tabs>
        <w:spacing w:line="360" w:lineRule="auto"/>
        <w:jc w:val="both"/>
        <w:rPr>
          <w:rFonts w:ascii="Times New Roman" w:eastAsiaTheme="minorEastAsia" w:hAnsi="Times New Roman"/>
          <w:noProof/>
          <w:color w:val="000000"/>
          <w:sz w:val="24"/>
          <w:szCs w:val="24"/>
        </w:rPr>
      </w:pPr>
      <w:r w:rsidRPr="00B63A7C">
        <w:rPr>
          <w:rFonts w:ascii="Times New Roman" w:eastAsiaTheme="minorEastAsia" w:hAnsi="Times New Roman"/>
          <w:noProof/>
          <w:color w:val="000000"/>
          <w:sz w:val="24"/>
          <w:szCs w:val="24"/>
        </w:rPr>
        <w:t xml:space="preserve">D  </w:t>
      </w:r>
      <m:oMath>
        <m:r>
          <m:rPr>
            <m:sty m:val="p"/>
          </m:rPr>
          <w:rPr>
            <w:rFonts w:ascii="Cambria Math" w:hAnsi="Cambria Math"/>
            <w:noProof/>
            <w:color w:val="000000"/>
            <w:sz w:val="24"/>
            <w:szCs w:val="24"/>
          </w:rPr>
          <m:t>=</m:t>
        </m:r>
      </m:oMath>
      <w:r w:rsidRPr="00B63A7C">
        <w:rPr>
          <w:rFonts w:ascii="Times New Roman" w:eastAsiaTheme="minorEastAsia" w:hAnsi="Times New Roman"/>
          <w:noProof/>
          <w:color w:val="000000"/>
          <w:sz w:val="24"/>
          <w:szCs w:val="24"/>
        </w:rPr>
        <w:t xml:space="preserve">  Determinasi</w:t>
      </w:r>
    </w:p>
    <w:p w:rsidR="00EA2939" w:rsidRDefault="00E32935" w:rsidP="00EA2939">
      <w:pPr>
        <w:tabs>
          <w:tab w:val="left" w:pos="567"/>
        </w:tabs>
        <w:spacing w:line="360" w:lineRule="auto"/>
        <w:jc w:val="both"/>
        <w:rPr>
          <w:rFonts w:ascii="Times New Roman" w:hAnsi="Times New Roman"/>
          <w:sz w:val="24"/>
          <w:szCs w:val="24"/>
        </w:rPr>
      </w:pPr>
      <w:r w:rsidRPr="00B63A7C">
        <w:rPr>
          <w:rFonts w:ascii="Times New Roman" w:eastAsiaTheme="minorEastAsia" w:hAnsi="Times New Roman"/>
          <w:noProof/>
          <w:color w:val="000000"/>
          <w:sz w:val="24"/>
          <w:szCs w:val="24"/>
        </w:rPr>
        <w:t>R</w:t>
      </w:r>
      <w:r w:rsidR="00F251AC">
        <w:rPr>
          <w:rFonts w:ascii="Times New Roman" w:eastAsiaTheme="minorEastAsia" w:hAnsi="Times New Roman"/>
          <w:noProof/>
          <w:color w:val="000000"/>
          <w:sz w:val="24"/>
          <w:szCs w:val="24"/>
          <w:vertAlign w:val="superscript"/>
          <w:lang w:val="en-US"/>
        </w:rPr>
        <w:t>2</w:t>
      </w:r>
      <m:oMath>
        <m:r>
          <m:rPr>
            <m:sty m:val="p"/>
          </m:rPr>
          <w:rPr>
            <w:rFonts w:ascii="Cambria Math" w:hAnsi="Cambria Math"/>
            <w:noProof/>
            <w:color w:val="000000"/>
            <w:sz w:val="24"/>
            <w:szCs w:val="24"/>
          </w:rPr>
          <m:t>=</m:t>
        </m:r>
      </m:oMath>
      <w:r>
        <w:rPr>
          <w:rFonts w:ascii="Times New Roman" w:eastAsiaTheme="minorEastAsia" w:hAnsi="Times New Roman"/>
          <w:noProof/>
          <w:color w:val="000000"/>
          <w:sz w:val="24"/>
          <w:szCs w:val="24"/>
        </w:rPr>
        <w:t xml:space="preserve">  Nilai  koefisien  </w:t>
      </w:r>
      <w:r w:rsidR="00037AB7" w:rsidRPr="00876113">
        <w:rPr>
          <w:rFonts w:ascii="Times New Roman" w:hAnsi="Times New Roman"/>
          <w:sz w:val="24"/>
          <w:szCs w:val="24"/>
        </w:rPr>
        <w:t>determinasi</w:t>
      </w:r>
    </w:p>
    <w:p w:rsidR="00A2625F" w:rsidRDefault="00A2625F" w:rsidP="00EA2939">
      <w:pPr>
        <w:tabs>
          <w:tab w:val="left" w:pos="567"/>
        </w:tabs>
        <w:spacing w:line="360" w:lineRule="auto"/>
        <w:jc w:val="both"/>
        <w:rPr>
          <w:rFonts w:ascii="Times New Roman" w:hAnsi="Times New Roman"/>
          <w:sz w:val="24"/>
          <w:szCs w:val="24"/>
        </w:rPr>
      </w:pPr>
      <w:bookmarkStart w:id="25" w:name="_GoBack"/>
      <w:bookmarkEnd w:id="25"/>
    </w:p>
    <w:sectPr w:rsidR="00A2625F" w:rsidSect="00DF3D9C">
      <w:headerReference w:type="even" r:id="rId12"/>
      <w:headerReference w:type="default" r:id="rId13"/>
      <w:footerReference w:type="default" r:id="rId14"/>
      <w:headerReference w:type="first" r:id="rId15"/>
      <w:pgSz w:w="11906" w:h="16838"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6A7" w:rsidRDefault="008836A7" w:rsidP="009E3484">
      <w:pPr>
        <w:spacing w:after="0" w:line="240" w:lineRule="auto"/>
      </w:pPr>
      <w:r>
        <w:separator/>
      </w:r>
    </w:p>
  </w:endnote>
  <w:endnote w:type="continuationSeparator" w:id="1">
    <w:p w:rsidR="008836A7" w:rsidRDefault="008836A7" w:rsidP="009E3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019223468"/>
      <w:docPartObj>
        <w:docPartGallery w:val="Page Numbers (Bottom of Page)"/>
        <w:docPartUnique/>
      </w:docPartObj>
    </w:sdtPr>
    <w:sdtEndPr>
      <w:rPr>
        <w:noProof/>
      </w:rPr>
    </w:sdtEndPr>
    <w:sdtContent>
      <w:p w:rsidR="002E5E70" w:rsidRPr="006102DC" w:rsidRDefault="00C26096">
        <w:pPr>
          <w:pStyle w:val="Footer"/>
          <w:jc w:val="center"/>
          <w:rPr>
            <w:rFonts w:ascii="Times New Roman" w:hAnsi="Times New Roman" w:cs="Times New Roman"/>
            <w:sz w:val="24"/>
          </w:rPr>
        </w:pPr>
        <w:r w:rsidRPr="006102DC">
          <w:rPr>
            <w:rFonts w:ascii="Times New Roman" w:hAnsi="Times New Roman" w:cs="Times New Roman"/>
            <w:sz w:val="24"/>
          </w:rPr>
          <w:fldChar w:fldCharType="begin"/>
        </w:r>
        <w:r w:rsidR="002E5E70" w:rsidRPr="006102DC">
          <w:rPr>
            <w:rFonts w:ascii="Times New Roman" w:hAnsi="Times New Roman" w:cs="Times New Roman"/>
            <w:sz w:val="24"/>
          </w:rPr>
          <w:instrText xml:space="preserve"> PAGE   \* MERGEFORMAT </w:instrText>
        </w:r>
        <w:r w:rsidRPr="006102DC">
          <w:rPr>
            <w:rFonts w:ascii="Times New Roman" w:hAnsi="Times New Roman" w:cs="Times New Roman"/>
            <w:sz w:val="24"/>
          </w:rPr>
          <w:fldChar w:fldCharType="separate"/>
        </w:r>
        <w:r w:rsidR="008E3503">
          <w:rPr>
            <w:rFonts w:ascii="Times New Roman" w:hAnsi="Times New Roman" w:cs="Times New Roman"/>
            <w:noProof/>
            <w:sz w:val="24"/>
          </w:rPr>
          <w:t>1</w:t>
        </w:r>
        <w:r w:rsidRPr="006102DC">
          <w:rPr>
            <w:rFonts w:ascii="Times New Roman" w:hAnsi="Times New Roman" w:cs="Times New Roman"/>
            <w:noProof/>
            <w:sz w:val="24"/>
          </w:rPr>
          <w:fldChar w:fldCharType="end"/>
        </w:r>
      </w:p>
    </w:sdtContent>
  </w:sdt>
  <w:p w:rsidR="002E5E70" w:rsidRDefault="002E5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2E5E70">
    <w:pPr>
      <w:pStyle w:val="Footer"/>
      <w:jc w:val="center"/>
      <w:rPr>
        <w:rFonts w:ascii="Times New Roman" w:hAnsi="Times New Roman" w:cs="Times New Roman"/>
        <w:sz w:val="24"/>
      </w:rPr>
    </w:pPr>
  </w:p>
  <w:p w:rsidR="002E5E70" w:rsidRDefault="002E5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6A7" w:rsidRDefault="008836A7" w:rsidP="009E3484">
      <w:pPr>
        <w:spacing w:after="0" w:line="240" w:lineRule="auto"/>
      </w:pPr>
      <w:r>
        <w:separator/>
      </w:r>
    </w:p>
  </w:footnote>
  <w:footnote w:type="continuationSeparator" w:id="1">
    <w:p w:rsidR="008836A7" w:rsidRDefault="008836A7" w:rsidP="009E3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C260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696" o:spid="_x0000_s2074" type="#_x0000_t75" style="position:absolute;margin-left:0;margin-top:0;width:245.5pt;height:241.9pt;z-index:-25163264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E0231C" w:rsidRDefault="00C26096">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697" o:spid="_x0000_s2075" type="#_x0000_t75" style="position:absolute;left:0;text-align:left;margin-left:0;margin-top:0;width:245.5pt;height:241.9pt;z-index:-251631616;mso-position-horizontal:center;mso-position-horizontal-relative:margin;mso-position-vertical:center;mso-position-vertical-relative:margin" o:allowincell="f">
          <v:imagedata r:id="rId1" o:title="LOGO-UMN-1 (1)" gain="19661f" blacklevel="22938f"/>
          <w10:wrap anchorx="margin" anchory="margin"/>
        </v:shape>
      </w:pict>
    </w:r>
  </w:p>
  <w:p w:rsidR="002E5E70" w:rsidRDefault="002E5E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C260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695" o:spid="_x0000_s2073" type="#_x0000_t75" style="position:absolute;margin-left:0;margin-top:0;width:245.5pt;height:241.9pt;z-index:-25163366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C260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3" o:spid="_x0000_s2101" type="#_x0000_t75" style="position:absolute;margin-left:0;margin-top:0;width:245.5pt;height:241.9pt;z-index:-2516049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C26096">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4" o:spid="_x0000_s2102" type="#_x0000_t75" style="position:absolute;left:0;text-align:left;margin-left:0;margin-top:0;width:245.5pt;height:241.9pt;z-index:-251603968;mso-position-horizontal:center;mso-position-horizontal-relative:margin;mso-position-vertical:center;mso-position-vertical-relative:margin" o:allowincell="f">
          <v:imagedata r:id="rId1" o:title="LOGO-UMN-1 (1)" gain="19661f" blacklevel="22938f"/>
          <w10:wrap anchorx="margin" anchory="margin"/>
        </v:shape>
      </w:pict>
    </w:r>
  </w:p>
  <w:p w:rsidR="002E5E70" w:rsidRDefault="002E5E7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C260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2" o:spid="_x0000_s2100" type="#_x0000_t75" style="position:absolute;margin-left:0;margin-top:0;width:245.5pt;height:241.9pt;z-index:-25160601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5A5"/>
    <w:multiLevelType w:val="multilevel"/>
    <w:tmpl w:val="89EA3C0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
    <w:nsid w:val="030A55D6"/>
    <w:multiLevelType w:val="hybridMultilevel"/>
    <w:tmpl w:val="78A606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312107"/>
    <w:multiLevelType w:val="multilevel"/>
    <w:tmpl w:val="6990105A"/>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07BD1A5A"/>
    <w:multiLevelType w:val="multilevel"/>
    <w:tmpl w:val="2CD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337BA"/>
    <w:multiLevelType w:val="multilevel"/>
    <w:tmpl w:val="3790E48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226D03"/>
    <w:multiLevelType w:val="multilevel"/>
    <w:tmpl w:val="98F209AA"/>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nsid w:val="0E8E107C"/>
    <w:multiLevelType w:val="hybridMultilevel"/>
    <w:tmpl w:val="5592485C"/>
    <w:lvl w:ilvl="0" w:tplc="279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C70B59"/>
    <w:multiLevelType w:val="multilevel"/>
    <w:tmpl w:val="7A0A76BA"/>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15533F"/>
    <w:multiLevelType w:val="hybridMultilevel"/>
    <w:tmpl w:val="EE68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36890"/>
    <w:multiLevelType w:val="hybridMultilevel"/>
    <w:tmpl w:val="E2580950"/>
    <w:lvl w:ilvl="0" w:tplc="70B696D2">
      <w:start w:val="1"/>
      <w:numFmt w:val="decimal"/>
      <w:lvlText w:val="%1."/>
      <w:lvlJc w:val="left"/>
      <w:pPr>
        <w:ind w:left="927" w:hanging="360"/>
      </w:pPr>
      <w:rPr>
        <w:rFonts w:hint="default"/>
      </w:rPr>
    </w:lvl>
    <w:lvl w:ilvl="1" w:tplc="A0A2E174">
      <w:start w:val="1"/>
      <w:numFmt w:val="lowerLetter"/>
      <w:lvlText w:val="%2."/>
      <w:lvlJc w:val="left"/>
      <w:pPr>
        <w:ind w:left="1647" w:hanging="36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nsid w:val="13FB429F"/>
    <w:multiLevelType w:val="hybridMultilevel"/>
    <w:tmpl w:val="FF2E4A10"/>
    <w:lvl w:ilvl="0" w:tplc="B2EEF252">
      <w:start w:val="1"/>
      <w:numFmt w:val="decimal"/>
      <w:lvlText w:val="%1."/>
      <w:lvlJc w:val="left"/>
      <w:pPr>
        <w:ind w:left="720" w:hanging="360"/>
      </w:pPr>
      <w:rPr>
        <w:rFonts w:asciiTheme="minorHAnsi" w:eastAsia="Times New Roman" w:hAnsiTheme="minorHAnsi"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8F230D5"/>
    <w:multiLevelType w:val="hybridMultilevel"/>
    <w:tmpl w:val="EA22C5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4">
    <w:nsid w:val="1F953C96"/>
    <w:multiLevelType w:val="hybridMultilevel"/>
    <w:tmpl w:val="1C6CC53E"/>
    <w:lvl w:ilvl="0" w:tplc="E5906C94">
      <w:start w:val="5"/>
      <w:numFmt w:val="decimal"/>
      <w:lvlText w:val="2.4.%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C42EDB"/>
    <w:multiLevelType w:val="hybridMultilevel"/>
    <w:tmpl w:val="3DE6ED56"/>
    <w:lvl w:ilvl="0" w:tplc="09F44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51A0021"/>
    <w:multiLevelType w:val="multilevel"/>
    <w:tmpl w:val="302A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48600A"/>
    <w:multiLevelType w:val="multilevel"/>
    <w:tmpl w:val="6BC0182E"/>
    <w:lvl w:ilvl="0">
      <w:start w:val="1"/>
      <w:numFmt w:val="decimal"/>
      <w:lvlText w:val="%1."/>
      <w:lvlJc w:val="left"/>
      <w:pPr>
        <w:ind w:left="720" w:hanging="360"/>
      </w:pPr>
      <w:rPr>
        <w:rFonts w:cs="Times New Roman" w:hint="default"/>
        <w:i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770CA0"/>
    <w:multiLevelType w:val="multilevel"/>
    <w:tmpl w:val="00B6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58199F"/>
    <w:multiLevelType w:val="hybridMultilevel"/>
    <w:tmpl w:val="4998DA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2E727C6F"/>
    <w:multiLevelType w:val="multilevel"/>
    <w:tmpl w:val="275A09B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1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08810DB"/>
    <w:multiLevelType w:val="multilevel"/>
    <w:tmpl w:val="ED8EE974"/>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62F78D8"/>
    <w:multiLevelType w:val="hybridMultilevel"/>
    <w:tmpl w:val="937C65F8"/>
    <w:lvl w:ilvl="0" w:tplc="0409000F">
      <w:start w:val="1"/>
      <w:numFmt w:val="decimal"/>
      <w:lvlText w:val="%1."/>
      <w:lvlJc w:val="left"/>
      <w:pPr>
        <w:ind w:left="28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6C029F6"/>
    <w:multiLevelType w:val="multilevel"/>
    <w:tmpl w:val="0498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B04D4F"/>
    <w:multiLevelType w:val="multilevel"/>
    <w:tmpl w:val="176CEDC2"/>
    <w:lvl w:ilvl="0">
      <w:start w:val="1"/>
      <w:numFmt w:val="decimal"/>
      <w:lvlText w:val="%1."/>
      <w:lvlJc w:val="left"/>
      <w:pPr>
        <w:ind w:left="720" w:hanging="360"/>
      </w:pPr>
      <w:rPr>
        <w:rFonts w:hint="default"/>
      </w:rPr>
    </w:lvl>
    <w:lvl w:ilvl="1">
      <w:start w:val="1"/>
      <w:numFmt w:val="decimal"/>
      <w:isLgl/>
      <w:lvlText w:val="%1.%2."/>
      <w:lvlJc w:val="left"/>
      <w:pPr>
        <w:ind w:left="1221" w:hanging="540"/>
      </w:pPr>
      <w:rPr>
        <w:rFonts w:hint="default"/>
      </w:rPr>
    </w:lvl>
    <w:lvl w:ilvl="2">
      <w:start w:val="4"/>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6">
    <w:nsid w:val="3BA1461E"/>
    <w:multiLevelType w:val="multilevel"/>
    <w:tmpl w:val="7C90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025B45"/>
    <w:multiLevelType w:val="multilevel"/>
    <w:tmpl w:val="DC6009C4"/>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lvlText w:val="2.4.%3"/>
      <w:lvlJc w:val="left"/>
      <w:pPr>
        <w:ind w:left="360" w:hanging="36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15811A2"/>
    <w:multiLevelType w:val="multilevel"/>
    <w:tmpl w:val="C5747DF2"/>
    <w:lvl w:ilvl="0">
      <w:start w:val="1"/>
      <w:numFmt w:val="decimal"/>
      <w:pStyle w:val="TOCHeading"/>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9">
    <w:nsid w:val="42C65F95"/>
    <w:multiLevelType w:val="hybridMultilevel"/>
    <w:tmpl w:val="8CD6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0C6BF3"/>
    <w:multiLevelType w:val="hybridMultilevel"/>
    <w:tmpl w:val="3CAA915E"/>
    <w:lvl w:ilvl="0" w:tplc="33768C2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6596F6E"/>
    <w:multiLevelType w:val="hybridMultilevel"/>
    <w:tmpl w:val="2CFE85A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AFB401C0">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3">
    <w:nsid w:val="57C4411D"/>
    <w:multiLevelType w:val="hybridMultilevel"/>
    <w:tmpl w:val="E5688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93352E8"/>
    <w:multiLevelType w:val="hybridMultilevel"/>
    <w:tmpl w:val="7C9A82E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724CAC"/>
    <w:multiLevelType w:val="hybridMultilevel"/>
    <w:tmpl w:val="1E643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D281D"/>
    <w:multiLevelType w:val="hybridMultilevel"/>
    <w:tmpl w:val="316C5EF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8">
    <w:nsid w:val="6C5377BD"/>
    <w:multiLevelType w:val="hybridMultilevel"/>
    <w:tmpl w:val="2C2E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9F5442"/>
    <w:multiLevelType w:val="hybridMultilevel"/>
    <w:tmpl w:val="124426A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nsid w:val="786B739F"/>
    <w:multiLevelType w:val="multilevel"/>
    <w:tmpl w:val="E028FF2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9120ABA"/>
    <w:multiLevelType w:val="multilevel"/>
    <w:tmpl w:val="7CB2463C"/>
    <w:lvl w:ilvl="0">
      <w:start w:val="3"/>
      <w:numFmt w:val="decimal"/>
      <w:lvlText w:val="%1."/>
      <w:lvlJc w:val="left"/>
      <w:pPr>
        <w:ind w:left="540" w:hanging="540"/>
      </w:pPr>
      <w:rPr>
        <w:rFonts w:hint="default"/>
      </w:rPr>
    </w:lvl>
    <w:lvl w:ilvl="1">
      <w:start w:val="9"/>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3">
    <w:nsid w:val="7F8863B1"/>
    <w:multiLevelType w:val="hybridMultilevel"/>
    <w:tmpl w:val="B16E589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0"/>
  </w:num>
  <w:num w:numId="5">
    <w:abstractNumId w:val="32"/>
  </w:num>
  <w:num w:numId="6">
    <w:abstractNumId w:val="14"/>
  </w:num>
  <w:num w:numId="7">
    <w:abstractNumId w:val="11"/>
  </w:num>
  <w:num w:numId="8">
    <w:abstractNumId w:val="30"/>
  </w:num>
  <w:num w:numId="9">
    <w:abstractNumId w:val="10"/>
  </w:num>
  <w:num w:numId="10">
    <w:abstractNumId w:val="8"/>
  </w:num>
  <w:num w:numId="11">
    <w:abstractNumId w:val="34"/>
  </w:num>
  <w:num w:numId="12">
    <w:abstractNumId w:val="42"/>
  </w:num>
  <w:num w:numId="13">
    <w:abstractNumId w:val="17"/>
  </w:num>
  <w:num w:numId="14">
    <w:abstractNumId w:val="1"/>
  </w:num>
  <w:num w:numId="15">
    <w:abstractNumId w:val="22"/>
  </w:num>
  <w:num w:numId="16">
    <w:abstractNumId w:val="13"/>
  </w:num>
  <w:num w:numId="17">
    <w:abstractNumId w:val="28"/>
  </w:num>
  <w:num w:numId="18">
    <w:abstractNumId w:val="35"/>
  </w:num>
  <w:num w:numId="19">
    <w:abstractNumId w:val="2"/>
  </w:num>
  <w:num w:numId="20">
    <w:abstractNumId w:val="5"/>
  </w:num>
  <w:num w:numId="21">
    <w:abstractNumId w:val="41"/>
  </w:num>
  <w:num w:numId="22">
    <w:abstractNumId w:val="6"/>
  </w:num>
  <w:num w:numId="23">
    <w:abstractNumId w:val="29"/>
  </w:num>
  <w:num w:numId="24">
    <w:abstractNumId w:val="36"/>
  </w:num>
  <w:num w:numId="25">
    <w:abstractNumId w:val="38"/>
  </w:num>
  <w:num w:numId="26">
    <w:abstractNumId w:val="9"/>
  </w:num>
  <w:num w:numId="27">
    <w:abstractNumId w:val="15"/>
  </w:num>
  <w:num w:numId="28">
    <w:abstractNumId w:val="12"/>
  </w:num>
  <w:num w:numId="29">
    <w:abstractNumId w:val="4"/>
  </w:num>
  <w:num w:numId="30">
    <w:abstractNumId w:val="21"/>
  </w:num>
  <w:num w:numId="31">
    <w:abstractNumId w:val="43"/>
  </w:num>
  <w:num w:numId="32">
    <w:abstractNumId w:val="18"/>
  </w:num>
  <w:num w:numId="33">
    <w:abstractNumId w:val="24"/>
  </w:num>
  <w:num w:numId="34">
    <w:abstractNumId w:val="16"/>
  </w:num>
  <w:num w:numId="35">
    <w:abstractNumId w:val="26"/>
  </w:num>
  <w:num w:numId="36">
    <w:abstractNumId w:val="3"/>
  </w:num>
  <w:num w:numId="37">
    <w:abstractNumId w:val="19"/>
  </w:num>
  <w:num w:numId="38">
    <w:abstractNumId w:val="33"/>
  </w:num>
  <w:num w:numId="39">
    <w:abstractNumId w:val="23"/>
  </w:num>
  <w:num w:numId="40">
    <w:abstractNumId w:val="37"/>
  </w:num>
  <w:num w:numId="41">
    <w:abstractNumId w:val="39"/>
  </w:num>
  <w:num w:numId="42">
    <w:abstractNumId w:val="25"/>
  </w:num>
  <w:num w:numId="43">
    <w:abstractNumId w:val="0"/>
  </w:num>
  <w:num w:numId="44">
    <w:abstractNumId w:val="2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ocumentProtection w:edit="forms" w:enforcement="1" w:cryptProviderType="rsaFull" w:cryptAlgorithmClass="hash" w:cryptAlgorithmType="typeAny" w:cryptAlgorithmSid="4" w:cryptSpinCount="50000" w:hash="iulD/ILQpCsL6KrhcJxbnua1mTw=" w:salt="Nh/hyw6N2g8MUEIH8vD1C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67B8D"/>
    <w:rsid w:val="00021EA8"/>
    <w:rsid w:val="0002548F"/>
    <w:rsid w:val="0002690E"/>
    <w:rsid w:val="000274C9"/>
    <w:rsid w:val="000309E9"/>
    <w:rsid w:val="00037AB7"/>
    <w:rsid w:val="0004158B"/>
    <w:rsid w:val="00044C74"/>
    <w:rsid w:val="000457AE"/>
    <w:rsid w:val="000469CB"/>
    <w:rsid w:val="00063951"/>
    <w:rsid w:val="00064114"/>
    <w:rsid w:val="00065C87"/>
    <w:rsid w:val="0006688E"/>
    <w:rsid w:val="000719A3"/>
    <w:rsid w:val="00080540"/>
    <w:rsid w:val="000833F2"/>
    <w:rsid w:val="00084DC3"/>
    <w:rsid w:val="000B6AEA"/>
    <w:rsid w:val="000D27EB"/>
    <w:rsid w:val="000D34F1"/>
    <w:rsid w:val="000D57B1"/>
    <w:rsid w:val="000E636D"/>
    <w:rsid w:val="000F7F0F"/>
    <w:rsid w:val="00101ADF"/>
    <w:rsid w:val="00101E45"/>
    <w:rsid w:val="0010740D"/>
    <w:rsid w:val="00107433"/>
    <w:rsid w:val="00113000"/>
    <w:rsid w:val="00117DB7"/>
    <w:rsid w:val="00121E60"/>
    <w:rsid w:val="0012302F"/>
    <w:rsid w:val="001321BD"/>
    <w:rsid w:val="001325BB"/>
    <w:rsid w:val="00142166"/>
    <w:rsid w:val="00142BBD"/>
    <w:rsid w:val="0017167F"/>
    <w:rsid w:val="00181D83"/>
    <w:rsid w:val="001932A7"/>
    <w:rsid w:val="0019345D"/>
    <w:rsid w:val="00193521"/>
    <w:rsid w:val="00195EE1"/>
    <w:rsid w:val="00196A8B"/>
    <w:rsid w:val="001A487B"/>
    <w:rsid w:val="001B097A"/>
    <w:rsid w:val="001B1136"/>
    <w:rsid w:val="001B235A"/>
    <w:rsid w:val="001B3C78"/>
    <w:rsid w:val="001B64D9"/>
    <w:rsid w:val="001C1FD9"/>
    <w:rsid w:val="001D0D44"/>
    <w:rsid w:val="001D16FB"/>
    <w:rsid w:val="001E29A3"/>
    <w:rsid w:val="001E3AE0"/>
    <w:rsid w:val="001F34C1"/>
    <w:rsid w:val="001F5A27"/>
    <w:rsid w:val="002114E9"/>
    <w:rsid w:val="002132DB"/>
    <w:rsid w:val="00220896"/>
    <w:rsid w:val="0022166D"/>
    <w:rsid w:val="002230F7"/>
    <w:rsid w:val="00232478"/>
    <w:rsid w:val="0023590B"/>
    <w:rsid w:val="00244017"/>
    <w:rsid w:val="002450B1"/>
    <w:rsid w:val="00252E7A"/>
    <w:rsid w:val="002573F6"/>
    <w:rsid w:val="00276134"/>
    <w:rsid w:val="002850D5"/>
    <w:rsid w:val="00285A75"/>
    <w:rsid w:val="00287283"/>
    <w:rsid w:val="00287F87"/>
    <w:rsid w:val="002942FB"/>
    <w:rsid w:val="002A03D1"/>
    <w:rsid w:val="002B08F9"/>
    <w:rsid w:val="002C0867"/>
    <w:rsid w:val="002C480F"/>
    <w:rsid w:val="002C5C8E"/>
    <w:rsid w:val="002D0446"/>
    <w:rsid w:val="002D4D95"/>
    <w:rsid w:val="002D74E5"/>
    <w:rsid w:val="002E2A69"/>
    <w:rsid w:val="002E5E70"/>
    <w:rsid w:val="002F2569"/>
    <w:rsid w:val="002F5357"/>
    <w:rsid w:val="0030138D"/>
    <w:rsid w:val="00315B15"/>
    <w:rsid w:val="00317484"/>
    <w:rsid w:val="00334968"/>
    <w:rsid w:val="003357C2"/>
    <w:rsid w:val="003474EE"/>
    <w:rsid w:val="003514E8"/>
    <w:rsid w:val="00361237"/>
    <w:rsid w:val="00362AB5"/>
    <w:rsid w:val="00372604"/>
    <w:rsid w:val="00373B3C"/>
    <w:rsid w:val="00377BA4"/>
    <w:rsid w:val="00382264"/>
    <w:rsid w:val="00391AA6"/>
    <w:rsid w:val="003A3A18"/>
    <w:rsid w:val="003A61E1"/>
    <w:rsid w:val="003B0916"/>
    <w:rsid w:val="003B2F32"/>
    <w:rsid w:val="003C1DF7"/>
    <w:rsid w:val="003D130A"/>
    <w:rsid w:val="003D63F5"/>
    <w:rsid w:val="003E0D64"/>
    <w:rsid w:val="003E63BD"/>
    <w:rsid w:val="003F0415"/>
    <w:rsid w:val="003F1C67"/>
    <w:rsid w:val="003F3738"/>
    <w:rsid w:val="003F46B9"/>
    <w:rsid w:val="003F4B63"/>
    <w:rsid w:val="003F7DD3"/>
    <w:rsid w:val="004015DF"/>
    <w:rsid w:val="004029FC"/>
    <w:rsid w:val="004147B7"/>
    <w:rsid w:val="0041565E"/>
    <w:rsid w:val="00425F45"/>
    <w:rsid w:val="004344C4"/>
    <w:rsid w:val="004369A8"/>
    <w:rsid w:val="00436FC7"/>
    <w:rsid w:val="00440692"/>
    <w:rsid w:val="00442269"/>
    <w:rsid w:val="00443994"/>
    <w:rsid w:val="004514A3"/>
    <w:rsid w:val="00456345"/>
    <w:rsid w:val="004605E7"/>
    <w:rsid w:val="00460EC4"/>
    <w:rsid w:val="0046472C"/>
    <w:rsid w:val="004718E1"/>
    <w:rsid w:val="0049039E"/>
    <w:rsid w:val="00497909"/>
    <w:rsid w:val="004A28EE"/>
    <w:rsid w:val="004A792F"/>
    <w:rsid w:val="004B0280"/>
    <w:rsid w:val="004B7415"/>
    <w:rsid w:val="004C2A88"/>
    <w:rsid w:val="004C3A12"/>
    <w:rsid w:val="004C5D67"/>
    <w:rsid w:val="004D129C"/>
    <w:rsid w:val="004D17CA"/>
    <w:rsid w:val="004D409B"/>
    <w:rsid w:val="004D4298"/>
    <w:rsid w:val="004D6F07"/>
    <w:rsid w:val="004D774F"/>
    <w:rsid w:val="004E0D40"/>
    <w:rsid w:val="004E1EFE"/>
    <w:rsid w:val="004F0A3E"/>
    <w:rsid w:val="004F0F2B"/>
    <w:rsid w:val="00502A06"/>
    <w:rsid w:val="00503827"/>
    <w:rsid w:val="00506E5E"/>
    <w:rsid w:val="00511230"/>
    <w:rsid w:val="00511782"/>
    <w:rsid w:val="00515B79"/>
    <w:rsid w:val="005223C6"/>
    <w:rsid w:val="00523C32"/>
    <w:rsid w:val="00527B58"/>
    <w:rsid w:val="005402FE"/>
    <w:rsid w:val="00541F3C"/>
    <w:rsid w:val="00544BCC"/>
    <w:rsid w:val="00544C04"/>
    <w:rsid w:val="00547C19"/>
    <w:rsid w:val="00553516"/>
    <w:rsid w:val="005579CC"/>
    <w:rsid w:val="0056273B"/>
    <w:rsid w:val="00580EE2"/>
    <w:rsid w:val="005866A7"/>
    <w:rsid w:val="00586CFA"/>
    <w:rsid w:val="005904BA"/>
    <w:rsid w:val="0059110C"/>
    <w:rsid w:val="005921A1"/>
    <w:rsid w:val="0059791C"/>
    <w:rsid w:val="005A1075"/>
    <w:rsid w:val="005B19AE"/>
    <w:rsid w:val="005E0A8C"/>
    <w:rsid w:val="005E2BF7"/>
    <w:rsid w:val="005E6A98"/>
    <w:rsid w:val="005F061C"/>
    <w:rsid w:val="005F061F"/>
    <w:rsid w:val="005F25FB"/>
    <w:rsid w:val="005F6567"/>
    <w:rsid w:val="005F7A88"/>
    <w:rsid w:val="00601080"/>
    <w:rsid w:val="00603183"/>
    <w:rsid w:val="006060DA"/>
    <w:rsid w:val="006102DC"/>
    <w:rsid w:val="0061197C"/>
    <w:rsid w:val="00611F87"/>
    <w:rsid w:val="0061379F"/>
    <w:rsid w:val="00613811"/>
    <w:rsid w:val="00615968"/>
    <w:rsid w:val="00633D26"/>
    <w:rsid w:val="00640130"/>
    <w:rsid w:val="00640406"/>
    <w:rsid w:val="00640C3E"/>
    <w:rsid w:val="00646180"/>
    <w:rsid w:val="0065135D"/>
    <w:rsid w:val="00654A4A"/>
    <w:rsid w:val="00667B8D"/>
    <w:rsid w:val="00671978"/>
    <w:rsid w:val="00673052"/>
    <w:rsid w:val="006730D2"/>
    <w:rsid w:val="00677927"/>
    <w:rsid w:val="00692901"/>
    <w:rsid w:val="0069432A"/>
    <w:rsid w:val="006943EB"/>
    <w:rsid w:val="006A0878"/>
    <w:rsid w:val="006A54F2"/>
    <w:rsid w:val="006A63CB"/>
    <w:rsid w:val="006A7699"/>
    <w:rsid w:val="006B2EFE"/>
    <w:rsid w:val="006B57D0"/>
    <w:rsid w:val="006C362A"/>
    <w:rsid w:val="006D1DD0"/>
    <w:rsid w:val="006D4B46"/>
    <w:rsid w:val="006D6A01"/>
    <w:rsid w:val="006E0371"/>
    <w:rsid w:val="006E08F3"/>
    <w:rsid w:val="006E1778"/>
    <w:rsid w:val="006E18C8"/>
    <w:rsid w:val="006E2432"/>
    <w:rsid w:val="006E42C0"/>
    <w:rsid w:val="006E6017"/>
    <w:rsid w:val="006F6F3F"/>
    <w:rsid w:val="006F7726"/>
    <w:rsid w:val="0070061C"/>
    <w:rsid w:val="00704A25"/>
    <w:rsid w:val="00711B5D"/>
    <w:rsid w:val="00711BFB"/>
    <w:rsid w:val="0071633B"/>
    <w:rsid w:val="007163A1"/>
    <w:rsid w:val="007173C1"/>
    <w:rsid w:val="00723CF8"/>
    <w:rsid w:val="00724D21"/>
    <w:rsid w:val="00726376"/>
    <w:rsid w:val="00730389"/>
    <w:rsid w:val="00733716"/>
    <w:rsid w:val="00747EC8"/>
    <w:rsid w:val="007531B2"/>
    <w:rsid w:val="007601AE"/>
    <w:rsid w:val="00763617"/>
    <w:rsid w:val="0077196E"/>
    <w:rsid w:val="00773027"/>
    <w:rsid w:val="00773877"/>
    <w:rsid w:val="0077388E"/>
    <w:rsid w:val="0077720E"/>
    <w:rsid w:val="00782D04"/>
    <w:rsid w:val="00783A00"/>
    <w:rsid w:val="00786EE3"/>
    <w:rsid w:val="007933CB"/>
    <w:rsid w:val="00796152"/>
    <w:rsid w:val="007A4696"/>
    <w:rsid w:val="007A4E90"/>
    <w:rsid w:val="007B08D1"/>
    <w:rsid w:val="007B13A7"/>
    <w:rsid w:val="007B6EE8"/>
    <w:rsid w:val="007C294F"/>
    <w:rsid w:val="007C4169"/>
    <w:rsid w:val="007D1609"/>
    <w:rsid w:val="007D7096"/>
    <w:rsid w:val="007F5285"/>
    <w:rsid w:val="00804251"/>
    <w:rsid w:val="00804C0C"/>
    <w:rsid w:val="00815C5D"/>
    <w:rsid w:val="00816023"/>
    <w:rsid w:val="0081775B"/>
    <w:rsid w:val="00820124"/>
    <w:rsid w:val="00826FA4"/>
    <w:rsid w:val="008314C6"/>
    <w:rsid w:val="00831D1D"/>
    <w:rsid w:val="0083259B"/>
    <w:rsid w:val="00836E3A"/>
    <w:rsid w:val="0083701F"/>
    <w:rsid w:val="008372E5"/>
    <w:rsid w:val="00842412"/>
    <w:rsid w:val="00842AA1"/>
    <w:rsid w:val="00847D17"/>
    <w:rsid w:val="00851968"/>
    <w:rsid w:val="008650F1"/>
    <w:rsid w:val="008654CD"/>
    <w:rsid w:val="00865629"/>
    <w:rsid w:val="00866D4A"/>
    <w:rsid w:val="00877083"/>
    <w:rsid w:val="008836A7"/>
    <w:rsid w:val="00887934"/>
    <w:rsid w:val="00890E62"/>
    <w:rsid w:val="008935CE"/>
    <w:rsid w:val="008A05F6"/>
    <w:rsid w:val="008A5536"/>
    <w:rsid w:val="008A666D"/>
    <w:rsid w:val="008A7EBE"/>
    <w:rsid w:val="008B554A"/>
    <w:rsid w:val="008B62CA"/>
    <w:rsid w:val="008C22D3"/>
    <w:rsid w:val="008C347E"/>
    <w:rsid w:val="008E3503"/>
    <w:rsid w:val="008F3CD4"/>
    <w:rsid w:val="009035F2"/>
    <w:rsid w:val="0090362D"/>
    <w:rsid w:val="00904587"/>
    <w:rsid w:val="00907333"/>
    <w:rsid w:val="00907CF8"/>
    <w:rsid w:val="00914B68"/>
    <w:rsid w:val="009272F6"/>
    <w:rsid w:val="0093336B"/>
    <w:rsid w:val="00943456"/>
    <w:rsid w:val="0094492D"/>
    <w:rsid w:val="00946622"/>
    <w:rsid w:val="00950EFA"/>
    <w:rsid w:val="00961960"/>
    <w:rsid w:val="009622E5"/>
    <w:rsid w:val="00963C8D"/>
    <w:rsid w:val="0097545C"/>
    <w:rsid w:val="0098247E"/>
    <w:rsid w:val="009837EA"/>
    <w:rsid w:val="00983DF4"/>
    <w:rsid w:val="0098419F"/>
    <w:rsid w:val="00986179"/>
    <w:rsid w:val="00990C75"/>
    <w:rsid w:val="009913D6"/>
    <w:rsid w:val="00991DF6"/>
    <w:rsid w:val="009923DC"/>
    <w:rsid w:val="009A11D4"/>
    <w:rsid w:val="009A6D82"/>
    <w:rsid w:val="009B3101"/>
    <w:rsid w:val="009C1C78"/>
    <w:rsid w:val="009C3FB2"/>
    <w:rsid w:val="009D3559"/>
    <w:rsid w:val="009D3CFC"/>
    <w:rsid w:val="009D6024"/>
    <w:rsid w:val="009E3484"/>
    <w:rsid w:val="009E5076"/>
    <w:rsid w:val="00A00299"/>
    <w:rsid w:val="00A014E0"/>
    <w:rsid w:val="00A0585C"/>
    <w:rsid w:val="00A079FB"/>
    <w:rsid w:val="00A10577"/>
    <w:rsid w:val="00A10C68"/>
    <w:rsid w:val="00A21D49"/>
    <w:rsid w:val="00A24BB6"/>
    <w:rsid w:val="00A2625F"/>
    <w:rsid w:val="00A26DA8"/>
    <w:rsid w:val="00A30E6C"/>
    <w:rsid w:val="00A31488"/>
    <w:rsid w:val="00A33683"/>
    <w:rsid w:val="00A370F3"/>
    <w:rsid w:val="00A451DE"/>
    <w:rsid w:val="00A5520A"/>
    <w:rsid w:val="00A60AB4"/>
    <w:rsid w:val="00A617C4"/>
    <w:rsid w:val="00A63059"/>
    <w:rsid w:val="00A716A6"/>
    <w:rsid w:val="00A716E4"/>
    <w:rsid w:val="00A7608F"/>
    <w:rsid w:val="00A7613C"/>
    <w:rsid w:val="00A77470"/>
    <w:rsid w:val="00A842D3"/>
    <w:rsid w:val="00A92E44"/>
    <w:rsid w:val="00A93D5D"/>
    <w:rsid w:val="00AA4039"/>
    <w:rsid w:val="00AB35C8"/>
    <w:rsid w:val="00AC4E2A"/>
    <w:rsid w:val="00AE3E43"/>
    <w:rsid w:val="00AE5C1B"/>
    <w:rsid w:val="00AE70F0"/>
    <w:rsid w:val="00AF122B"/>
    <w:rsid w:val="00AF48AA"/>
    <w:rsid w:val="00AF517A"/>
    <w:rsid w:val="00B00FFA"/>
    <w:rsid w:val="00B028E8"/>
    <w:rsid w:val="00B15408"/>
    <w:rsid w:val="00B17960"/>
    <w:rsid w:val="00B22493"/>
    <w:rsid w:val="00B23834"/>
    <w:rsid w:val="00B27D39"/>
    <w:rsid w:val="00B307D7"/>
    <w:rsid w:val="00B30BAB"/>
    <w:rsid w:val="00B31E98"/>
    <w:rsid w:val="00B45A02"/>
    <w:rsid w:val="00B475CC"/>
    <w:rsid w:val="00B56728"/>
    <w:rsid w:val="00B668A5"/>
    <w:rsid w:val="00B7318C"/>
    <w:rsid w:val="00B77300"/>
    <w:rsid w:val="00B809AD"/>
    <w:rsid w:val="00B83664"/>
    <w:rsid w:val="00B85B64"/>
    <w:rsid w:val="00B912EE"/>
    <w:rsid w:val="00B91C31"/>
    <w:rsid w:val="00B92ABC"/>
    <w:rsid w:val="00B935CB"/>
    <w:rsid w:val="00B96BE1"/>
    <w:rsid w:val="00BA2BB0"/>
    <w:rsid w:val="00BA709F"/>
    <w:rsid w:val="00BB158A"/>
    <w:rsid w:val="00BB65B7"/>
    <w:rsid w:val="00BC5E90"/>
    <w:rsid w:val="00BC7836"/>
    <w:rsid w:val="00BD27C1"/>
    <w:rsid w:val="00BD4304"/>
    <w:rsid w:val="00BD4880"/>
    <w:rsid w:val="00BF27CE"/>
    <w:rsid w:val="00C000D8"/>
    <w:rsid w:val="00C125F7"/>
    <w:rsid w:val="00C2220C"/>
    <w:rsid w:val="00C26096"/>
    <w:rsid w:val="00C260A2"/>
    <w:rsid w:val="00C26854"/>
    <w:rsid w:val="00C26D37"/>
    <w:rsid w:val="00C314D3"/>
    <w:rsid w:val="00C34A7D"/>
    <w:rsid w:val="00C35619"/>
    <w:rsid w:val="00C50DE5"/>
    <w:rsid w:val="00C60F1F"/>
    <w:rsid w:val="00C633F7"/>
    <w:rsid w:val="00C647A4"/>
    <w:rsid w:val="00C828CE"/>
    <w:rsid w:val="00C95BFC"/>
    <w:rsid w:val="00CA3491"/>
    <w:rsid w:val="00CB4659"/>
    <w:rsid w:val="00CB5017"/>
    <w:rsid w:val="00CB66C0"/>
    <w:rsid w:val="00CC40CB"/>
    <w:rsid w:val="00CD09BD"/>
    <w:rsid w:val="00CD0B0D"/>
    <w:rsid w:val="00CD49C8"/>
    <w:rsid w:val="00CE2F37"/>
    <w:rsid w:val="00CE602B"/>
    <w:rsid w:val="00D04264"/>
    <w:rsid w:val="00D04832"/>
    <w:rsid w:val="00D05A54"/>
    <w:rsid w:val="00D264B4"/>
    <w:rsid w:val="00D2777E"/>
    <w:rsid w:val="00D324EF"/>
    <w:rsid w:val="00D327A3"/>
    <w:rsid w:val="00D3457A"/>
    <w:rsid w:val="00D34A13"/>
    <w:rsid w:val="00D35554"/>
    <w:rsid w:val="00D366AE"/>
    <w:rsid w:val="00D36735"/>
    <w:rsid w:val="00D37E29"/>
    <w:rsid w:val="00D44D2E"/>
    <w:rsid w:val="00D51CAB"/>
    <w:rsid w:val="00D5773D"/>
    <w:rsid w:val="00D67D0C"/>
    <w:rsid w:val="00D67EEC"/>
    <w:rsid w:val="00D717FA"/>
    <w:rsid w:val="00D73769"/>
    <w:rsid w:val="00D81A4F"/>
    <w:rsid w:val="00D841A9"/>
    <w:rsid w:val="00D86117"/>
    <w:rsid w:val="00D87DCD"/>
    <w:rsid w:val="00D909BB"/>
    <w:rsid w:val="00D91051"/>
    <w:rsid w:val="00D932B9"/>
    <w:rsid w:val="00DA0B0B"/>
    <w:rsid w:val="00DA1FE7"/>
    <w:rsid w:val="00DA4DFC"/>
    <w:rsid w:val="00DB0B17"/>
    <w:rsid w:val="00DB1A96"/>
    <w:rsid w:val="00DC27BC"/>
    <w:rsid w:val="00DC3467"/>
    <w:rsid w:val="00DE31DE"/>
    <w:rsid w:val="00DE5B1E"/>
    <w:rsid w:val="00DF3D9C"/>
    <w:rsid w:val="00E0107B"/>
    <w:rsid w:val="00E0231C"/>
    <w:rsid w:val="00E034E6"/>
    <w:rsid w:val="00E078A2"/>
    <w:rsid w:val="00E12945"/>
    <w:rsid w:val="00E1382B"/>
    <w:rsid w:val="00E143D2"/>
    <w:rsid w:val="00E25F52"/>
    <w:rsid w:val="00E30DCE"/>
    <w:rsid w:val="00E32935"/>
    <w:rsid w:val="00E336E8"/>
    <w:rsid w:val="00E35C9C"/>
    <w:rsid w:val="00E425BD"/>
    <w:rsid w:val="00E44D2D"/>
    <w:rsid w:val="00E609A0"/>
    <w:rsid w:val="00E62187"/>
    <w:rsid w:val="00E6231A"/>
    <w:rsid w:val="00E648E1"/>
    <w:rsid w:val="00E65A1A"/>
    <w:rsid w:val="00E717AC"/>
    <w:rsid w:val="00E76E98"/>
    <w:rsid w:val="00E77884"/>
    <w:rsid w:val="00E81932"/>
    <w:rsid w:val="00E842CD"/>
    <w:rsid w:val="00E9526B"/>
    <w:rsid w:val="00E96849"/>
    <w:rsid w:val="00EA0B05"/>
    <w:rsid w:val="00EA2939"/>
    <w:rsid w:val="00EB1226"/>
    <w:rsid w:val="00EB39E6"/>
    <w:rsid w:val="00EB414C"/>
    <w:rsid w:val="00EB615B"/>
    <w:rsid w:val="00EB7555"/>
    <w:rsid w:val="00EB7EDC"/>
    <w:rsid w:val="00EC14FE"/>
    <w:rsid w:val="00EC1B1D"/>
    <w:rsid w:val="00EC266C"/>
    <w:rsid w:val="00EC3A81"/>
    <w:rsid w:val="00EF098E"/>
    <w:rsid w:val="00EF209E"/>
    <w:rsid w:val="00EF3D1E"/>
    <w:rsid w:val="00EF5316"/>
    <w:rsid w:val="00F02089"/>
    <w:rsid w:val="00F02213"/>
    <w:rsid w:val="00F050EB"/>
    <w:rsid w:val="00F0683F"/>
    <w:rsid w:val="00F1277B"/>
    <w:rsid w:val="00F13810"/>
    <w:rsid w:val="00F15D68"/>
    <w:rsid w:val="00F20207"/>
    <w:rsid w:val="00F251AC"/>
    <w:rsid w:val="00F27390"/>
    <w:rsid w:val="00F30B64"/>
    <w:rsid w:val="00F313DF"/>
    <w:rsid w:val="00F31A11"/>
    <w:rsid w:val="00F3741A"/>
    <w:rsid w:val="00F43438"/>
    <w:rsid w:val="00F50A2A"/>
    <w:rsid w:val="00F552CC"/>
    <w:rsid w:val="00F6181B"/>
    <w:rsid w:val="00F64F6D"/>
    <w:rsid w:val="00F66666"/>
    <w:rsid w:val="00F84EAE"/>
    <w:rsid w:val="00FA052D"/>
    <w:rsid w:val="00FA0FD5"/>
    <w:rsid w:val="00FA4953"/>
    <w:rsid w:val="00FA734B"/>
    <w:rsid w:val="00FB23AC"/>
    <w:rsid w:val="00FB49C6"/>
    <w:rsid w:val="00FB759C"/>
    <w:rsid w:val="00FB7C3A"/>
    <w:rsid w:val="00FC1018"/>
    <w:rsid w:val="00FC3319"/>
    <w:rsid w:val="00FC4E0A"/>
    <w:rsid w:val="00FC56D5"/>
    <w:rsid w:val="00FD6186"/>
    <w:rsid w:val="00FD6D68"/>
    <w:rsid w:val="00FD6EFF"/>
    <w:rsid w:val="00FE4CE8"/>
    <w:rsid w:val="00FF16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rPr>
  </w:style>
  <w:style w:type="character" w:customStyle="1" w:styleId="ListParagraphChar">
    <w:name w:val="List Paragraph Char"/>
    <w:aliases w:val="PARAGRAPH Char"/>
    <w:link w:val="ListParagraph"/>
    <w:uiPriority w:val="34"/>
    <w:locked/>
    <w:rsid w:val="003F1C67"/>
    <w:rPr>
      <w:rFonts w:eastAsia="Times New Roman" w:cs="Times New Roman"/>
      <w:lang w:val="en-US"/>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rPr>
  </w:style>
  <w:style w:type="paragraph" w:styleId="TableofFigures">
    <w:name w:val="table of figures"/>
    <w:basedOn w:val="Normal"/>
    <w:next w:val="Normal"/>
    <w:uiPriority w:val="99"/>
    <w:rsid w:val="00BA709F"/>
    <w:pPr>
      <w:spacing w:after="0"/>
    </w:pPr>
    <w:rPr>
      <w:rFonts w:eastAsia="Times New Roman" w:cs="Times New Roman"/>
      <w:lang w:val="en-US"/>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rPr>
  </w:style>
  <w:style w:type="table" w:customStyle="1" w:styleId="TableGrid0">
    <w:name w:val="TableGrid"/>
    <w:rsid w:val="003B0916"/>
    <w:pPr>
      <w:spacing w:after="0" w:line="240" w:lineRule="auto"/>
    </w:pPr>
    <w:rPr>
      <w:rFonts w:eastAsiaTheme="minorEastAsia"/>
      <w:kern w:val="0"/>
      <w:lang w:val="en-ID"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rPr>
  </w:style>
  <w:style w:type="paragraph" w:styleId="Date">
    <w:name w:val="Date"/>
    <w:basedOn w:val="Normal"/>
    <w:next w:val="Normal"/>
    <w:link w:val="DateChar"/>
    <w:uiPriority w:val="99"/>
    <w:semiHidden/>
    <w:unhideWhenUsed/>
    <w:rsid w:val="00E32935"/>
    <w:rPr>
      <w:rFonts w:eastAsia="Times New Roman" w:cs="Times New Roman"/>
      <w:lang w:val="en-US"/>
    </w:rPr>
  </w:style>
  <w:style w:type="character" w:customStyle="1" w:styleId="DateChar">
    <w:name w:val="Date Char"/>
    <w:basedOn w:val="DefaultParagraphFont"/>
    <w:link w:val="Date"/>
    <w:uiPriority w:val="99"/>
    <w:semiHidden/>
    <w:rsid w:val="00E32935"/>
    <w:rPr>
      <w:rFonts w:eastAsia="Times New Roman" w:cs="Times New Roman"/>
      <w:lang w:val="en-US"/>
    </w:rPr>
  </w:style>
  <w:style w:type="paragraph" w:styleId="Bibliography">
    <w:name w:val="Bibliography"/>
    <w:basedOn w:val="Normal"/>
    <w:next w:val="Normal"/>
    <w:uiPriority w:val="37"/>
    <w:unhideWhenUsed/>
    <w:rsid w:val="00E32935"/>
    <w:rPr>
      <w:rFonts w:eastAsia="Times New Roman" w:cs="Times New Roman"/>
      <w:lang w:val="en-US"/>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14:ligatures w14:val="none"/>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14:ligatures w14:val="none"/>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14:ligatures w14:val="none"/>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14:ligatures w14:val="none"/>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14:ligatures w14:val="none"/>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14:ligatures w14:val="none"/>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14:ligatures w14:val="none"/>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PARAGRAPH Char"/>
    <w:link w:val="ListParagraph"/>
    <w:uiPriority w:val="34"/>
    <w:locked/>
    <w:rsid w:val="003F1C67"/>
    <w:rPr>
      <w:rFonts w:eastAsia="Times New Roman" w:cs="Times New Roman"/>
      <w:lang w:val="en-US"/>
      <w14:ligatures w14:val="none"/>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14:ligatures w14:val="none"/>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14:ligatures w14:val="none"/>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14:ligatures w14:val="none"/>
    </w:rPr>
  </w:style>
  <w:style w:type="paragraph" w:styleId="TableofFigures">
    <w:name w:val="table of figures"/>
    <w:basedOn w:val="Normal"/>
    <w:next w:val="Normal"/>
    <w:uiPriority w:val="99"/>
    <w:rsid w:val="00BA709F"/>
    <w:pPr>
      <w:spacing w:after="0"/>
    </w:pPr>
    <w:rPr>
      <w:rFonts w:eastAsia="Times New Roman" w:cs="Times New Roman"/>
      <w:lang w:val="en-US"/>
      <w14:ligatures w14:val="none"/>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14:ligatures w14:val="none"/>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14:ligatures w14:val="none"/>
    </w:rPr>
  </w:style>
  <w:style w:type="table" w:customStyle="1" w:styleId="TableGrid0">
    <w:name w:val="TableGrid"/>
    <w:rsid w:val="003B0916"/>
    <w:pPr>
      <w:spacing w:after="0" w:line="240" w:lineRule="auto"/>
    </w:pPr>
    <w:rPr>
      <w:rFonts w:eastAsiaTheme="minorEastAsia"/>
      <w:kern w:val="0"/>
      <w:lang w:val="en-ID"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14:ligatures w14:val="none"/>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14:ligatures w14:val="none"/>
    </w:rPr>
  </w:style>
  <w:style w:type="paragraph" w:styleId="Date">
    <w:name w:val="Date"/>
    <w:basedOn w:val="Normal"/>
    <w:next w:val="Normal"/>
    <w:link w:val="DateChar"/>
    <w:uiPriority w:val="99"/>
    <w:semiHidden/>
    <w:unhideWhenUsed/>
    <w:rsid w:val="00E32935"/>
    <w:rPr>
      <w:rFonts w:eastAsia="Times New Roman" w:cs="Times New Roman"/>
      <w:lang w:val="en-US"/>
      <w14:ligatures w14:val="none"/>
    </w:rPr>
  </w:style>
  <w:style w:type="character" w:customStyle="1" w:styleId="DateChar">
    <w:name w:val="Date Char"/>
    <w:basedOn w:val="DefaultParagraphFont"/>
    <w:link w:val="Date"/>
    <w:uiPriority w:val="99"/>
    <w:semiHidden/>
    <w:rsid w:val="00E32935"/>
    <w:rPr>
      <w:rFonts w:eastAsia="Times New Roman" w:cs="Times New Roman"/>
      <w:lang w:val="en-US"/>
      <w14:ligatures w14:val="none"/>
    </w:rPr>
  </w:style>
  <w:style w:type="paragraph" w:styleId="Bibliography">
    <w:name w:val="Bibliography"/>
    <w:basedOn w:val="Normal"/>
    <w:next w:val="Normal"/>
    <w:uiPriority w:val="37"/>
    <w:unhideWhenUsed/>
    <w:rsid w:val="00E32935"/>
    <w:rPr>
      <w:rFonts w:eastAsia="Times New Roman" w:cs="Times New Roman"/>
      <w:lang w:val="en-US"/>
      <w14:ligatures w14:val="none"/>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webSettings.xml><?xml version="1.0" encoding="utf-8"?>
<w:webSettings xmlns:r="http://schemas.openxmlformats.org/officeDocument/2006/relationships" xmlns:w="http://schemas.openxmlformats.org/wordprocessingml/2006/main">
  <w:divs>
    <w:div w:id="8920857">
      <w:bodyDiv w:val="1"/>
      <w:marLeft w:val="0"/>
      <w:marRight w:val="0"/>
      <w:marTop w:val="0"/>
      <w:marBottom w:val="0"/>
      <w:divBdr>
        <w:top w:val="none" w:sz="0" w:space="0" w:color="auto"/>
        <w:left w:val="none" w:sz="0" w:space="0" w:color="auto"/>
        <w:bottom w:val="none" w:sz="0" w:space="0" w:color="auto"/>
        <w:right w:val="none" w:sz="0" w:space="0" w:color="auto"/>
      </w:divBdr>
    </w:div>
    <w:div w:id="17240126">
      <w:bodyDiv w:val="1"/>
      <w:marLeft w:val="0"/>
      <w:marRight w:val="0"/>
      <w:marTop w:val="0"/>
      <w:marBottom w:val="0"/>
      <w:divBdr>
        <w:top w:val="none" w:sz="0" w:space="0" w:color="auto"/>
        <w:left w:val="none" w:sz="0" w:space="0" w:color="auto"/>
        <w:bottom w:val="none" w:sz="0" w:space="0" w:color="auto"/>
        <w:right w:val="none" w:sz="0" w:space="0" w:color="auto"/>
      </w:divBdr>
    </w:div>
    <w:div w:id="30232444">
      <w:bodyDiv w:val="1"/>
      <w:marLeft w:val="0"/>
      <w:marRight w:val="0"/>
      <w:marTop w:val="0"/>
      <w:marBottom w:val="0"/>
      <w:divBdr>
        <w:top w:val="none" w:sz="0" w:space="0" w:color="auto"/>
        <w:left w:val="none" w:sz="0" w:space="0" w:color="auto"/>
        <w:bottom w:val="none" w:sz="0" w:space="0" w:color="auto"/>
        <w:right w:val="none" w:sz="0" w:space="0" w:color="auto"/>
      </w:divBdr>
    </w:div>
    <w:div w:id="31423690">
      <w:bodyDiv w:val="1"/>
      <w:marLeft w:val="0"/>
      <w:marRight w:val="0"/>
      <w:marTop w:val="0"/>
      <w:marBottom w:val="0"/>
      <w:divBdr>
        <w:top w:val="none" w:sz="0" w:space="0" w:color="auto"/>
        <w:left w:val="none" w:sz="0" w:space="0" w:color="auto"/>
        <w:bottom w:val="none" w:sz="0" w:space="0" w:color="auto"/>
        <w:right w:val="none" w:sz="0" w:space="0" w:color="auto"/>
      </w:divBdr>
    </w:div>
    <w:div w:id="48699709">
      <w:bodyDiv w:val="1"/>
      <w:marLeft w:val="0"/>
      <w:marRight w:val="0"/>
      <w:marTop w:val="0"/>
      <w:marBottom w:val="0"/>
      <w:divBdr>
        <w:top w:val="none" w:sz="0" w:space="0" w:color="auto"/>
        <w:left w:val="none" w:sz="0" w:space="0" w:color="auto"/>
        <w:bottom w:val="none" w:sz="0" w:space="0" w:color="auto"/>
        <w:right w:val="none" w:sz="0" w:space="0" w:color="auto"/>
      </w:divBdr>
      <w:divsChild>
        <w:div w:id="469596772">
          <w:marLeft w:val="0"/>
          <w:marRight w:val="0"/>
          <w:marTop w:val="0"/>
          <w:marBottom w:val="0"/>
          <w:divBdr>
            <w:top w:val="none" w:sz="0" w:space="0" w:color="auto"/>
            <w:left w:val="none" w:sz="0" w:space="0" w:color="auto"/>
            <w:bottom w:val="none" w:sz="0" w:space="0" w:color="auto"/>
            <w:right w:val="none" w:sz="0" w:space="0" w:color="auto"/>
          </w:divBdr>
          <w:divsChild>
            <w:div w:id="48303616">
              <w:marLeft w:val="0"/>
              <w:marRight w:val="0"/>
              <w:marTop w:val="0"/>
              <w:marBottom w:val="0"/>
              <w:divBdr>
                <w:top w:val="none" w:sz="0" w:space="0" w:color="auto"/>
                <w:left w:val="none" w:sz="0" w:space="0" w:color="auto"/>
                <w:bottom w:val="none" w:sz="0" w:space="0" w:color="auto"/>
                <w:right w:val="none" w:sz="0" w:space="0" w:color="auto"/>
              </w:divBdr>
              <w:divsChild>
                <w:div w:id="1852865678">
                  <w:marLeft w:val="0"/>
                  <w:marRight w:val="0"/>
                  <w:marTop w:val="0"/>
                  <w:marBottom w:val="0"/>
                  <w:divBdr>
                    <w:top w:val="none" w:sz="0" w:space="0" w:color="auto"/>
                    <w:left w:val="none" w:sz="0" w:space="0" w:color="auto"/>
                    <w:bottom w:val="none" w:sz="0" w:space="0" w:color="auto"/>
                    <w:right w:val="none" w:sz="0" w:space="0" w:color="auto"/>
                  </w:divBdr>
                  <w:divsChild>
                    <w:div w:id="1496146944">
                      <w:marLeft w:val="0"/>
                      <w:marRight w:val="0"/>
                      <w:marTop w:val="0"/>
                      <w:marBottom w:val="0"/>
                      <w:divBdr>
                        <w:top w:val="none" w:sz="0" w:space="0" w:color="auto"/>
                        <w:left w:val="none" w:sz="0" w:space="0" w:color="auto"/>
                        <w:bottom w:val="none" w:sz="0" w:space="0" w:color="auto"/>
                        <w:right w:val="none" w:sz="0" w:space="0" w:color="auto"/>
                      </w:divBdr>
                      <w:divsChild>
                        <w:div w:id="868949487">
                          <w:marLeft w:val="0"/>
                          <w:marRight w:val="0"/>
                          <w:marTop w:val="0"/>
                          <w:marBottom w:val="0"/>
                          <w:divBdr>
                            <w:top w:val="none" w:sz="0" w:space="0" w:color="auto"/>
                            <w:left w:val="none" w:sz="0" w:space="0" w:color="auto"/>
                            <w:bottom w:val="none" w:sz="0" w:space="0" w:color="auto"/>
                            <w:right w:val="none" w:sz="0" w:space="0" w:color="auto"/>
                          </w:divBdr>
                          <w:divsChild>
                            <w:div w:id="2040661154">
                              <w:marLeft w:val="0"/>
                              <w:marRight w:val="0"/>
                              <w:marTop w:val="0"/>
                              <w:marBottom w:val="0"/>
                              <w:divBdr>
                                <w:top w:val="none" w:sz="0" w:space="0" w:color="auto"/>
                                <w:left w:val="none" w:sz="0" w:space="0" w:color="auto"/>
                                <w:bottom w:val="none" w:sz="0" w:space="0" w:color="auto"/>
                                <w:right w:val="none" w:sz="0" w:space="0" w:color="auto"/>
                              </w:divBdr>
                              <w:divsChild>
                                <w:div w:id="819343827">
                                  <w:marLeft w:val="0"/>
                                  <w:marRight w:val="0"/>
                                  <w:marTop w:val="0"/>
                                  <w:marBottom w:val="0"/>
                                  <w:divBdr>
                                    <w:top w:val="none" w:sz="0" w:space="0" w:color="auto"/>
                                    <w:left w:val="none" w:sz="0" w:space="0" w:color="auto"/>
                                    <w:bottom w:val="none" w:sz="0" w:space="0" w:color="auto"/>
                                    <w:right w:val="none" w:sz="0" w:space="0" w:color="auto"/>
                                  </w:divBdr>
                                  <w:divsChild>
                                    <w:div w:id="129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4721">
      <w:bodyDiv w:val="1"/>
      <w:marLeft w:val="0"/>
      <w:marRight w:val="0"/>
      <w:marTop w:val="0"/>
      <w:marBottom w:val="0"/>
      <w:divBdr>
        <w:top w:val="none" w:sz="0" w:space="0" w:color="auto"/>
        <w:left w:val="none" w:sz="0" w:space="0" w:color="auto"/>
        <w:bottom w:val="none" w:sz="0" w:space="0" w:color="auto"/>
        <w:right w:val="none" w:sz="0" w:space="0" w:color="auto"/>
      </w:divBdr>
    </w:div>
    <w:div w:id="57214683">
      <w:bodyDiv w:val="1"/>
      <w:marLeft w:val="0"/>
      <w:marRight w:val="0"/>
      <w:marTop w:val="0"/>
      <w:marBottom w:val="0"/>
      <w:divBdr>
        <w:top w:val="none" w:sz="0" w:space="0" w:color="auto"/>
        <w:left w:val="none" w:sz="0" w:space="0" w:color="auto"/>
        <w:bottom w:val="none" w:sz="0" w:space="0" w:color="auto"/>
        <w:right w:val="none" w:sz="0" w:space="0" w:color="auto"/>
      </w:divBdr>
    </w:div>
    <w:div w:id="66004286">
      <w:bodyDiv w:val="1"/>
      <w:marLeft w:val="0"/>
      <w:marRight w:val="0"/>
      <w:marTop w:val="0"/>
      <w:marBottom w:val="0"/>
      <w:divBdr>
        <w:top w:val="none" w:sz="0" w:space="0" w:color="auto"/>
        <w:left w:val="none" w:sz="0" w:space="0" w:color="auto"/>
        <w:bottom w:val="none" w:sz="0" w:space="0" w:color="auto"/>
        <w:right w:val="none" w:sz="0" w:space="0" w:color="auto"/>
      </w:divBdr>
    </w:div>
    <w:div w:id="68844994">
      <w:bodyDiv w:val="1"/>
      <w:marLeft w:val="0"/>
      <w:marRight w:val="0"/>
      <w:marTop w:val="0"/>
      <w:marBottom w:val="0"/>
      <w:divBdr>
        <w:top w:val="none" w:sz="0" w:space="0" w:color="auto"/>
        <w:left w:val="none" w:sz="0" w:space="0" w:color="auto"/>
        <w:bottom w:val="none" w:sz="0" w:space="0" w:color="auto"/>
        <w:right w:val="none" w:sz="0" w:space="0" w:color="auto"/>
      </w:divBdr>
    </w:div>
    <w:div w:id="85344052">
      <w:bodyDiv w:val="1"/>
      <w:marLeft w:val="0"/>
      <w:marRight w:val="0"/>
      <w:marTop w:val="0"/>
      <w:marBottom w:val="0"/>
      <w:divBdr>
        <w:top w:val="none" w:sz="0" w:space="0" w:color="auto"/>
        <w:left w:val="none" w:sz="0" w:space="0" w:color="auto"/>
        <w:bottom w:val="none" w:sz="0" w:space="0" w:color="auto"/>
        <w:right w:val="none" w:sz="0" w:space="0" w:color="auto"/>
      </w:divBdr>
    </w:div>
    <w:div w:id="95249766">
      <w:bodyDiv w:val="1"/>
      <w:marLeft w:val="0"/>
      <w:marRight w:val="0"/>
      <w:marTop w:val="0"/>
      <w:marBottom w:val="0"/>
      <w:divBdr>
        <w:top w:val="none" w:sz="0" w:space="0" w:color="auto"/>
        <w:left w:val="none" w:sz="0" w:space="0" w:color="auto"/>
        <w:bottom w:val="none" w:sz="0" w:space="0" w:color="auto"/>
        <w:right w:val="none" w:sz="0" w:space="0" w:color="auto"/>
      </w:divBdr>
    </w:div>
    <w:div w:id="103691188">
      <w:bodyDiv w:val="1"/>
      <w:marLeft w:val="0"/>
      <w:marRight w:val="0"/>
      <w:marTop w:val="0"/>
      <w:marBottom w:val="0"/>
      <w:divBdr>
        <w:top w:val="none" w:sz="0" w:space="0" w:color="auto"/>
        <w:left w:val="none" w:sz="0" w:space="0" w:color="auto"/>
        <w:bottom w:val="none" w:sz="0" w:space="0" w:color="auto"/>
        <w:right w:val="none" w:sz="0" w:space="0" w:color="auto"/>
      </w:divBdr>
    </w:div>
    <w:div w:id="112747603">
      <w:bodyDiv w:val="1"/>
      <w:marLeft w:val="0"/>
      <w:marRight w:val="0"/>
      <w:marTop w:val="0"/>
      <w:marBottom w:val="0"/>
      <w:divBdr>
        <w:top w:val="none" w:sz="0" w:space="0" w:color="auto"/>
        <w:left w:val="none" w:sz="0" w:space="0" w:color="auto"/>
        <w:bottom w:val="none" w:sz="0" w:space="0" w:color="auto"/>
        <w:right w:val="none" w:sz="0" w:space="0" w:color="auto"/>
      </w:divBdr>
    </w:div>
    <w:div w:id="113251928">
      <w:bodyDiv w:val="1"/>
      <w:marLeft w:val="0"/>
      <w:marRight w:val="0"/>
      <w:marTop w:val="0"/>
      <w:marBottom w:val="0"/>
      <w:divBdr>
        <w:top w:val="none" w:sz="0" w:space="0" w:color="auto"/>
        <w:left w:val="none" w:sz="0" w:space="0" w:color="auto"/>
        <w:bottom w:val="none" w:sz="0" w:space="0" w:color="auto"/>
        <w:right w:val="none" w:sz="0" w:space="0" w:color="auto"/>
      </w:divBdr>
    </w:div>
    <w:div w:id="117798687">
      <w:bodyDiv w:val="1"/>
      <w:marLeft w:val="0"/>
      <w:marRight w:val="0"/>
      <w:marTop w:val="0"/>
      <w:marBottom w:val="0"/>
      <w:divBdr>
        <w:top w:val="none" w:sz="0" w:space="0" w:color="auto"/>
        <w:left w:val="none" w:sz="0" w:space="0" w:color="auto"/>
        <w:bottom w:val="none" w:sz="0" w:space="0" w:color="auto"/>
        <w:right w:val="none" w:sz="0" w:space="0" w:color="auto"/>
      </w:divBdr>
    </w:div>
    <w:div w:id="132723906">
      <w:bodyDiv w:val="1"/>
      <w:marLeft w:val="0"/>
      <w:marRight w:val="0"/>
      <w:marTop w:val="0"/>
      <w:marBottom w:val="0"/>
      <w:divBdr>
        <w:top w:val="none" w:sz="0" w:space="0" w:color="auto"/>
        <w:left w:val="none" w:sz="0" w:space="0" w:color="auto"/>
        <w:bottom w:val="none" w:sz="0" w:space="0" w:color="auto"/>
        <w:right w:val="none" w:sz="0" w:space="0" w:color="auto"/>
      </w:divBdr>
    </w:div>
    <w:div w:id="140537894">
      <w:bodyDiv w:val="1"/>
      <w:marLeft w:val="0"/>
      <w:marRight w:val="0"/>
      <w:marTop w:val="0"/>
      <w:marBottom w:val="0"/>
      <w:divBdr>
        <w:top w:val="none" w:sz="0" w:space="0" w:color="auto"/>
        <w:left w:val="none" w:sz="0" w:space="0" w:color="auto"/>
        <w:bottom w:val="none" w:sz="0" w:space="0" w:color="auto"/>
        <w:right w:val="none" w:sz="0" w:space="0" w:color="auto"/>
      </w:divBdr>
    </w:div>
    <w:div w:id="147748459">
      <w:bodyDiv w:val="1"/>
      <w:marLeft w:val="0"/>
      <w:marRight w:val="0"/>
      <w:marTop w:val="0"/>
      <w:marBottom w:val="0"/>
      <w:divBdr>
        <w:top w:val="none" w:sz="0" w:space="0" w:color="auto"/>
        <w:left w:val="none" w:sz="0" w:space="0" w:color="auto"/>
        <w:bottom w:val="none" w:sz="0" w:space="0" w:color="auto"/>
        <w:right w:val="none" w:sz="0" w:space="0" w:color="auto"/>
      </w:divBdr>
    </w:div>
    <w:div w:id="155347137">
      <w:bodyDiv w:val="1"/>
      <w:marLeft w:val="0"/>
      <w:marRight w:val="0"/>
      <w:marTop w:val="0"/>
      <w:marBottom w:val="0"/>
      <w:divBdr>
        <w:top w:val="none" w:sz="0" w:space="0" w:color="auto"/>
        <w:left w:val="none" w:sz="0" w:space="0" w:color="auto"/>
        <w:bottom w:val="none" w:sz="0" w:space="0" w:color="auto"/>
        <w:right w:val="none" w:sz="0" w:space="0" w:color="auto"/>
      </w:divBdr>
    </w:div>
    <w:div w:id="184291909">
      <w:bodyDiv w:val="1"/>
      <w:marLeft w:val="0"/>
      <w:marRight w:val="0"/>
      <w:marTop w:val="0"/>
      <w:marBottom w:val="0"/>
      <w:divBdr>
        <w:top w:val="none" w:sz="0" w:space="0" w:color="auto"/>
        <w:left w:val="none" w:sz="0" w:space="0" w:color="auto"/>
        <w:bottom w:val="none" w:sz="0" w:space="0" w:color="auto"/>
        <w:right w:val="none" w:sz="0" w:space="0" w:color="auto"/>
      </w:divBdr>
    </w:div>
    <w:div w:id="191067598">
      <w:bodyDiv w:val="1"/>
      <w:marLeft w:val="0"/>
      <w:marRight w:val="0"/>
      <w:marTop w:val="0"/>
      <w:marBottom w:val="0"/>
      <w:divBdr>
        <w:top w:val="none" w:sz="0" w:space="0" w:color="auto"/>
        <w:left w:val="none" w:sz="0" w:space="0" w:color="auto"/>
        <w:bottom w:val="none" w:sz="0" w:space="0" w:color="auto"/>
        <w:right w:val="none" w:sz="0" w:space="0" w:color="auto"/>
      </w:divBdr>
    </w:div>
    <w:div w:id="208955107">
      <w:bodyDiv w:val="1"/>
      <w:marLeft w:val="0"/>
      <w:marRight w:val="0"/>
      <w:marTop w:val="0"/>
      <w:marBottom w:val="0"/>
      <w:divBdr>
        <w:top w:val="none" w:sz="0" w:space="0" w:color="auto"/>
        <w:left w:val="none" w:sz="0" w:space="0" w:color="auto"/>
        <w:bottom w:val="none" w:sz="0" w:space="0" w:color="auto"/>
        <w:right w:val="none" w:sz="0" w:space="0" w:color="auto"/>
      </w:divBdr>
    </w:div>
    <w:div w:id="209273265">
      <w:bodyDiv w:val="1"/>
      <w:marLeft w:val="0"/>
      <w:marRight w:val="0"/>
      <w:marTop w:val="0"/>
      <w:marBottom w:val="0"/>
      <w:divBdr>
        <w:top w:val="none" w:sz="0" w:space="0" w:color="auto"/>
        <w:left w:val="none" w:sz="0" w:space="0" w:color="auto"/>
        <w:bottom w:val="none" w:sz="0" w:space="0" w:color="auto"/>
        <w:right w:val="none" w:sz="0" w:space="0" w:color="auto"/>
      </w:divBdr>
    </w:div>
    <w:div w:id="210310859">
      <w:bodyDiv w:val="1"/>
      <w:marLeft w:val="0"/>
      <w:marRight w:val="0"/>
      <w:marTop w:val="0"/>
      <w:marBottom w:val="0"/>
      <w:divBdr>
        <w:top w:val="none" w:sz="0" w:space="0" w:color="auto"/>
        <w:left w:val="none" w:sz="0" w:space="0" w:color="auto"/>
        <w:bottom w:val="none" w:sz="0" w:space="0" w:color="auto"/>
        <w:right w:val="none" w:sz="0" w:space="0" w:color="auto"/>
      </w:divBdr>
    </w:div>
    <w:div w:id="243956936">
      <w:bodyDiv w:val="1"/>
      <w:marLeft w:val="0"/>
      <w:marRight w:val="0"/>
      <w:marTop w:val="0"/>
      <w:marBottom w:val="0"/>
      <w:divBdr>
        <w:top w:val="none" w:sz="0" w:space="0" w:color="auto"/>
        <w:left w:val="none" w:sz="0" w:space="0" w:color="auto"/>
        <w:bottom w:val="none" w:sz="0" w:space="0" w:color="auto"/>
        <w:right w:val="none" w:sz="0" w:space="0" w:color="auto"/>
      </w:divBdr>
    </w:div>
    <w:div w:id="245455119">
      <w:bodyDiv w:val="1"/>
      <w:marLeft w:val="0"/>
      <w:marRight w:val="0"/>
      <w:marTop w:val="0"/>
      <w:marBottom w:val="0"/>
      <w:divBdr>
        <w:top w:val="none" w:sz="0" w:space="0" w:color="auto"/>
        <w:left w:val="none" w:sz="0" w:space="0" w:color="auto"/>
        <w:bottom w:val="none" w:sz="0" w:space="0" w:color="auto"/>
        <w:right w:val="none" w:sz="0" w:space="0" w:color="auto"/>
      </w:divBdr>
    </w:div>
    <w:div w:id="248655762">
      <w:bodyDiv w:val="1"/>
      <w:marLeft w:val="0"/>
      <w:marRight w:val="0"/>
      <w:marTop w:val="0"/>
      <w:marBottom w:val="0"/>
      <w:divBdr>
        <w:top w:val="none" w:sz="0" w:space="0" w:color="auto"/>
        <w:left w:val="none" w:sz="0" w:space="0" w:color="auto"/>
        <w:bottom w:val="none" w:sz="0" w:space="0" w:color="auto"/>
        <w:right w:val="none" w:sz="0" w:space="0" w:color="auto"/>
      </w:divBdr>
    </w:div>
    <w:div w:id="251746812">
      <w:bodyDiv w:val="1"/>
      <w:marLeft w:val="0"/>
      <w:marRight w:val="0"/>
      <w:marTop w:val="0"/>
      <w:marBottom w:val="0"/>
      <w:divBdr>
        <w:top w:val="none" w:sz="0" w:space="0" w:color="auto"/>
        <w:left w:val="none" w:sz="0" w:space="0" w:color="auto"/>
        <w:bottom w:val="none" w:sz="0" w:space="0" w:color="auto"/>
        <w:right w:val="none" w:sz="0" w:space="0" w:color="auto"/>
      </w:divBdr>
    </w:div>
    <w:div w:id="262691133">
      <w:bodyDiv w:val="1"/>
      <w:marLeft w:val="0"/>
      <w:marRight w:val="0"/>
      <w:marTop w:val="0"/>
      <w:marBottom w:val="0"/>
      <w:divBdr>
        <w:top w:val="none" w:sz="0" w:space="0" w:color="auto"/>
        <w:left w:val="none" w:sz="0" w:space="0" w:color="auto"/>
        <w:bottom w:val="none" w:sz="0" w:space="0" w:color="auto"/>
        <w:right w:val="none" w:sz="0" w:space="0" w:color="auto"/>
      </w:divBdr>
      <w:divsChild>
        <w:div w:id="41909948">
          <w:marLeft w:val="0"/>
          <w:marRight w:val="0"/>
          <w:marTop w:val="0"/>
          <w:marBottom w:val="0"/>
          <w:divBdr>
            <w:top w:val="none" w:sz="0" w:space="0" w:color="auto"/>
            <w:left w:val="none" w:sz="0" w:space="0" w:color="auto"/>
            <w:bottom w:val="none" w:sz="0" w:space="0" w:color="auto"/>
            <w:right w:val="none" w:sz="0" w:space="0" w:color="auto"/>
          </w:divBdr>
          <w:divsChild>
            <w:div w:id="1003896016">
              <w:marLeft w:val="0"/>
              <w:marRight w:val="0"/>
              <w:marTop w:val="0"/>
              <w:marBottom w:val="0"/>
              <w:divBdr>
                <w:top w:val="none" w:sz="0" w:space="0" w:color="auto"/>
                <w:left w:val="none" w:sz="0" w:space="0" w:color="auto"/>
                <w:bottom w:val="none" w:sz="0" w:space="0" w:color="auto"/>
                <w:right w:val="none" w:sz="0" w:space="0" w:color="auto"/>
              </w:divBdr>
              <w:divsChild>
                <w:div w:id="900290281">
                  <w:marLeft w:val="0"/>
                  <w:marRight w:val="0"/>
                  <w:marTop w:val="0"/>
                  <w:marBottom w:val="0"/>
                  <w:divBdr>
                    <w:top w:val="none" w:sz="0" w:space="0" w:color="auto"/>
                    <w:left w:val="none" w:sz="0" w:space="0" w:color="auto"/>
                    <w:bottom w:val="none" w:sz="0" w:space="0" w:color="auto"/>
                    <w:right w:val="none" w:sz="0" w:space="0" w:color="auto"/>
                  </w:divBdr>
                  <w:divsChild>
                    <w:div w:id="1932811188">
                      <w:marLeft w:val="0"/>
                      <w:marRight w:val="0"/>
                      <w:marTop w:val="0"/>
                      <w:marBottom w:val="0"/>
                      <w:divBdr>
                        <w:top w:val="none" w:sz="0" w:space="0" w:color="auto"/>
                        <w:left w:val="none" w:sz="0" w:space="0" w:color="auto"/>
                        <w:bottom w:val="none" w:sz="0" w:space="0" w:color="auto"/>
                        <w:right w:val="none" w:sz="0" w:space="0" w:color="auto"/>
                      </w:divBdr>
                      <w:divsChild>
                        <w:div w:id="1136027451">
                          <w:marLeft w:val="0"/>
                          <w:marRight w:val="0"/>
                          <w:marTop w:val="0"/>
                          <w:marBottom w:val="0"/>
                          <w:divBdr>
                            <w:top w:val="none" w:sz="0" w:space="0" w:color="auto"/>
                            <w:left w:val="none" w:sz="0" w:space="0" w:color="auto"/>
                            <w:bottom w:val="none" w:sz="0" w:space="0" w:color="auto"/>
                            <w:right w:val="none" w:sz="0" w:space="0" w:color="auto"/>
                          </w:divBdr>
                          <w:divsChild>
                            <w:div w:id="327948164">
                              <w:marLeft w:val="0"/>
                              <w:marRight w:val="0"/>
                              <w:marTop w:val="0"/>
                              <w:marBottom w:val="0"/>
                              <w:divBdr>
                                <w:top w:val="none" w:sz="0" w:space="0" w:color="auto"/>
                                <w:left w:val="none" w:sz="0" w:space="0" w:color="auto"/>
                                <w:bottom w:val="none" w:sz="0" w:space="0" w:color="auto"/>
                                <w:right w:val="none" w:sz="0" w:space="0" w:color="auto"/>
                              </w:divBdr>
                              <w:divsChild>
                                <w:div w:id="1049036844">
                                  <w:marLeft w:val="0"/>
                                  <w:marRight w:val="0"/>
                                  <w:marTop w:val="0"/>
                                  <w:marBottom w:val="0"/>
                                  <w:divBdr>
                                    <w:top w:val="none" w:sz="0" w:space="0" w:color="auto"/>
                                    <w:left w:val="none" w:sz="0" w:space="0" w:color="auto"/>
                                    <w:bottom w:val="none" w:sz="0" w:space="0" w:color="auto"/>
                                    <w:right w:val="none" w:sz="0" w:space="0" w:color="auto"/>
                                  </w:divBdr>
                                  <w:divsChild>
                                    <w:div w:id="12922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742784">
      <w:bodyDiv w:val="1"/>
      <w:marLeft w:val="0"/>
      <w:marRight w:val="0"/>
      <w:marTop w:val="0"/>
      <w:marBottom w:val="0"/>
      <w:divBdr>
        <w:top w:val="none" w:sz="0" w:space="0" w:color="auto"/>
        <w:left w:val="none" w:sz="0" w:space="0" w:color="auto"/>
        <w:bottom w:val="none" w:sz="0" w:space="0" w:color="auto"/>
        <w:right w:val="none" w:sz="0" w:space="0" w:color="auto"/>
      </w:divBdr>
    </w:div>
    <w:div w:id="273055572">
      <w:bodyDiv w:val="1"/>
      <w:marLeft w:val="0"/>
      <w:marRight w:val="0"/>
      <w:marTop w:val="0"/>
      <w:marBottom w:val="0"/>
      <w:divBdr>
        <w:top w:val="none" w:sz="0" w:space="0" w:color="auto"/>
        <w:left w:val="none" w:sz="0" w:space="0" w:color="auto"/>
        <w:bottom w:val="none" w:sz="0" w:space="0" w:color="auto"/>
        <w:right w:val="none" w:sz="0" w:space="0" w:color="auto"/>
      </w:divBdr>
    </w:div>
    <w:div w:id="273097926">
      <w:bodyDiv w:val="1"/>
      <w:marLeft w:val="0"/>
      <w:marRight w:val="0"/>
      <w:marTop w:val="0"/>
      <w:marBottom w:val="0"/>
      <w:divBdr>
        <w:top w:val="none" w:sz="0" w:space="0" w:color="auto"/>
        <w:left w:val="none" w:sz="0" w:space="0" w:color="auto"/>
        <w:bottom w:val="none" w:sz="0" w:space="0" w:color="auto"/>
        <w:right w:val="none" w:sz="0" w:space="0" w:color="auto"/>
      </w:divBdr>
    </w:div>
    <w:div w:id="286086922">
      <w:bodyDiv w:val="1"/>
      <w:marLeft w:val="0"/>
      <w:marRight w:val="0"/>
      <w:marTop w:val="0"/>
      <w:marBottom w:val="0"/>
      <w:divBdr>
        <w:top w:val="none" w:sz="0" w:space="0" w:color="auto"/>
        <w:left w:val="none" w:sz="0" w:space="0" w:color="auto"/>
        <w:bottom w:val="none" w:sz="0" w:space="0" w:color="auto"/>
        <w:right w:val="none" w:sz="0" w:space="0" w:color="auto"/>
      </w:divBdr>
    </w:div>
    <w:div w:id="317727611">
      <w:bodyDiv w:val="1"/>
      <w:marLeft w:val="0"/>
      <w:marRight w:val="0"/>
      <w:marTop w:val="0"/>
      <w:marBottom w:val="0"/>
      <w:divBdr>
        <w:top w:val="none" w:sz="0" w:space="0" w:color="auto"/>
        <w:left w:val="none" w:sz="0" w:space="0" w:color="auto"/>
        <w:bottom w:val="none" w:sz="0" w:space="0" w:color="auto"/>
        <w:right w:val="none" w:sz="0" w:space="0" w:color="auto"/>
      </w:divBdr>
    </w:div>
    <w:div w:id="350649374">
      <w:bodyDiv w:val="1"/>
      <w:marLeft w:val="0"/>
      <w:marRight w:val="0"/>
      <w:marTop w:val="0"/>
      <w:marBottom w:val="0"/>
      <w:divBdr>
        <w:top w:val="none" w:sz="0" w:space="0" w:color="auto"/>
        <w:left w:val="none" w:sz="0" w:space="0" w:color="auto"/>
        <w:bottom w:val="none" w:sz="0" w:space="0" w:color="auto"/>
        <w:right w:val="none" w:sz="0" w:space="0" w:color="auto"/>
      </w:divBdr>
    </w:div>
    <w:div w:id="358622611">
      <w:bodyDiv w:val="1"/>
      <w:marLeft w:val="0"/>
      <w:marRight w:val="0"/>
      <w:marTop w:val="0"/>
      <w:marBottom w:val="0"/>
      <w:divBdr>
        <w:top w:val="none" w:sz="0" w:space="0" w:color="auto"/>
        <w:left w:val="none" w:sz="0" w:space="0" w:color="auto"/>
        <w:bottom w:val="none" w:sz="0" w:space="0" w:color="auto"/>
        <w:right w:val="none" w:sz="0" w:space="0" w:color="auto"/>
      </w:divBdr>
    </w:div>
    <w:div w:id="363360896">
      <w:bodyDiv w:val="1"/>
      <w:marLeft w:val="0"/>
      <w:marRight w:val="0"/>
      <w:marTop w:val="0"/>
      <w:marBottom w:val="0"/>
      <w:divBdr>
        <w:top w:val="none" w:sz="0" w:space="0" w:color="auto"/>
        <w:left w:val="none" w:sz="0" w:space="0" w:color="auto"/>
        <w:bottom w:val="none" w:sz="0" w:space="0" w:color="auto"/>
        <w:right w:val="none" w:sz="0" w:space="0" w:color="auto"/>
      </w:divBdr>
    </w:div>
    <w:div w:id="371267959">
      <w:bodyDiv w:val="1"/>
      <w:marLeft w:val="0"/>
      <w:marRight w:val="0"/>
      <w:marTop w:val="0"/>
      <w:marBottom w:val="0"/>
      <w:divBdr>
        <w:top w:val="none" w:sz="0" w:space="0" w:color="auto"/>
        <w:left w:val="none" w:sz="0" w:space="0" w:color="auto"/>
        <w:bottom w:val="none" w:sz="0" w:space="0" w:color="auto"/>
        <w:right w:val="none" w:sz="0" w:space="0" w:color="auto"/>
      </w:divBdr>
    </w:div>
    <w:div w:id="374546999">
      <w:bodyDiv w:val="1"/>
      <w:marLeft w:val="0"/>
      <w:marRight w:val="0"/>
      <w:marTop w:val="0"/>
      <w:marBottom w:val="0"/>
      <w:divBdr>
        <w:top w:val="none" w:sz="0" w:space="0" w:color="auto"/>
        <w:left w:val="none" w:sz="0" w:space="0" w:color="auto"/>
        <w:bottom w:val="none" w:sz="0" w:space="0" w:color="auto"/>
        <w:right w:val="none" w:sz="0" w:space="0" w:color="auto"/>
      </w:divBdr>
    </w:div>
    <w:div w:id="390156183">
      <w:bodyDiv w:val="1"/>
      <w:marLeft w:val="0"/>
      <w:marRight w:val="0"/>
      <w:marTop w:val="0"/>
      <w:marBottom w:val="0"/>
      <w:divBdr>
        <w:top w:val="none" w:sz="0" w:space="0" w:color="auto"/>
        <w:left w:val="none" w:sz="0" w:space="0" w:color="auto"/>
        <w:bottom w:val="none" w:sz="0" w:space="0" w:color="auto"/>
        <w:right w:val="none" w:sz="0" w:space="0" w:color="auto"/>
      </w:divBdr>
    </w:div>
    <w:div w:id="437604019">
      <w:bodyDiv w:val="1"/>
      <w:marLeft w:val="0"/>
      <w:marRight w:val="0"/>
      <w:marTop w:val="0"/>
      <w:marBottom w:val="0"/>
      <w:divBdr>
        <w:top w:val="none" w:sz="0" w:space="0" w:color="auto"/>
        <w:left w:val="none" w:sz="0" w:space="0" w:color="auto"/>
        <w:bottom w:val="none" w:sz="0" w:space="0" w:color="auto"/>
        <w:right w:val="none" w:sz="0" w:space="0" w:color="auto"/>
      </w:divBdr>
    </w:div>
    <w:div w:id="451245340">
      <w:bodyDiv w:val="1"/>
      <w:marLeft w:val="0"/>
      <w:marRight w:val="0"/>
      <w:marTop w:val="0"/>
      <w:marBottom w:val="0"/>
      <w:divBdr>
        <w:top w:val="none" w:sz="0" w:space="0" w:color="auto"/>
        <w:left w:val="none" w:sz="0" w:space="0" w:color="auto"/>
        <w:bottom w:val="none" w:sz="0" w:space="0" w:color="auto"/>
        <w:right w:val="none" w:sz="0" w:space="0" w:color="auto"/>
      </w:divBdr>
    </w:div>
    <w:div w:id="461071492">
      <w:bodyDiv w:val="1"/>
      <w:marLeft w:val="0"/>
      <w:marRight w:val="0"/>
      <w:marTop w:val="0"/>
      <w:marBottom w:val="0"/>
      <w:divBdr>
        <w:top w:val="none" w:sz="0" w:space="0" w:color="auto"/>
        <w:left w:val="none" w:sz="0" w:space="0" w:color="auto"/>
        <w:bottom w:val="none" w:sz="0" w:space="0" w:color="auto"/>
        <w:right w:val="none" w:sz="0" w:space="0" w:color="auto"/>
      </w:divBdr>
    </w:div>
    <w:div w:id="467238020">
      <w:bodyDiv w:val="1"/>
      <w:marLeft w:val="0"/>
      <w:marRight w:val="0"/>
      <w:marTop w:val="0"/>
      <w:marBottom w:val="0"/>
      <w:divBdr>
        <w:top w:val="none" w:sz="0" w:space="0" w:color="auto"/>
        <w:left w:val="none" w:sz="0" w:space="0" w:color="auto"/>
        <w:bottom w:val="none" w:sz="0" w:space="0" w:color="auto"/>
        <w:right w:val="none" w:sz="0" w:space="0" w:color="auto"/>
      </w:divBdr>
    </w:div>
    <w:div w:id="467892321">
      <w:bodyDiv w:val="1"/>
      <w:marLeft w:val="0"/>
      <w:marRight w:val="0"/>
      <w:marTop w:val="0"/>
      <w:marBottom w:val="0"/>
      <w:divBdr>
        <w:top w:val="none" w:sz="0" w:space="0" w:color="auto"/>
        <w:left w:val="none" w:sz="0" w:space="0" w:color="auto"/>
        <w:bottom w:val="none" w:sz="0" w:space="0" w:color="auto"/>
        <w:right w:val="none" w:sz="0" w:space="0" w:color="auto"/>
      </w:divBdr>
    </w:div>
    <w:div w:id="473258117">
      <w:bodyDiv w:val="1"/>
      <w:marLeft w:val="0"/>
      <w:marRight w:val="0"/>
      <w:marTop w:val="0"/>
      <w:marBottom w:val="0"/>
      <w:divBdr>
        <w:top w:val="none" w:sz="0" w:space="0" w:color="auto"/>
        <w:left w:val="none" w:sz="0" w:space="0" w:color="auto"/>
        <w:bottom w:val="none" w:sz="0" w:space="0" w:color="auto"/>
        <w:right w:val="none" w:sz="0" w:space="0" w:color="auto"/>
      </w:divBdr>
    </w:div>
    <w:div w:id="483667146">
      <w:bodyDiv w:val="1"/>
      <w:marLeft w:val="0"/>
      <w:marRight w:val="0"/>
      <w:marTop w:val="0"/>
      <w:marBottom w:val="0"/>
      <w:divBdr>
        <w:top w:val="none" w:sz="0" w:space="0" w:color="auto"/>
        <w:left w:val="none" w:sz="0" w:space="0" w:color="auto"/>
        <w:bottom w:val="none" w:sz="0" w:space="0" w:color="auto"/>
        <w:right w:val="none" w:sz="0" w:space="0" w:color="auto"/>
      </w:divBdr>
    </w:div>
    <w:div w:id="492645162">
      <w:bodyDiv w:val="1"/>
      <w:marLeft w:val="0"/>
      <w:marRight w:val="0"/>
      <w:marTop w:val="0"/>
      <w:marBottom w:val="0"/>
      <w:divBdr>
        <w:top w:val="none" w:sz="0" w:space="0" w:color="auto"/>
        <w:left w:val="none" w:sz="0" w:space="0" w:color="auto"/>
        <w:bottom w:val="none" w:sz="0" w:space="0" w:color="auto"/>
        <w:right w:val="none" w:sz="0" w:space="0" w:color="auto"/>
      </w:divBdr>
    </w:div>
    <w:div w:id="552426308">
      <w:bodyDiv w:val="1"/>
      <w:marLeft w:val="0"/>
      <w:marRight w:val="0"/>
      <w:marTop w:val="0"/>
      <w:marBottom w:val="0"/>
      <w:divBdr>
        <w:top w:val="none" w:sz="0" w:space="0" w:color="auto"/>
        <w:left w:val="none" w:sz="0" w:space="0" w:color="auto"/>
        <w:bottom w:val="none" w:sz="0" w:space="0" w:color="auto"/>
        <w:right w:val="none" w:sz="0" w:space="0" w:color="auto"/>
      </w:divBdr>
    </w:div>
    <w:div w:id="573976363">
      <w:bodyDiv w:val="1"/>
      <w:marLeft w:val="0"/>
      <w:marRight w:val="0"/>
      <w:marTop w:val="0"/>
      <w:marBottom w:val="0"/>
      <w:divBdr>
        <w:top w:val="none" w:sz="0" w:space="0" w:color="auto"/>
        <w:left w:val="none" w:sz="0" w:space="0" w:color="auto"/>
        <w:bottom w:val="none" w:sz="0" w:space="0" w:color="auto"/>
        <w:right w:val="none" w:sz="0" w:space="0" w:color="auto"/>
      </w:divBdr>
    </w:div>
    <w:div w:id="592053238">
      <w:bodyDiv w:val="1"/>
      <w:marLeft w:val="0"/>
      <w:marRight w:val="0"/>
      <w:marTop w:val="0"/>
      <w:marBottom w:val="0"/>
      <w:divBdr>
        <w:top w:val="none" w:sz="0" w:space="0" w:color="auto"/>
        <w:left w:val="none" w:sz="0" w:space="0" w:color="auto"/>
        <w:bottom w:val="none" w:sz="0" w:space="0" w:color="auto"/>
        <w:right w:val="none" w:sz="0" w:space="0" w:color="auto"/>
      </w:divBdr>
    </w:div>
    <w:div w:id="617839303">
      <w:bodyDiv w:val="1"/>
      <w:marLeft w:val="0"/>
      <w:marRight w:val="0"/>
      <w:marTop w:val="0"/>
      <w:marBottom w:val="0"/>
      <w:divBdr>
        <w:top w:val="none" w:sz="0" w:space="0" w:color="auto"/>
        <w:left w:val="none" w:sz="0" w:space="0" w:color="auto"/>
        <w:bottom w:val="none" w:sz="0" w:space="0" w:color="auto"/>
        <w:right w:val="none" w:sz="0" w:space="0" w:color="auto"/>
      </w:divBdr>
    </w:div>
    <w:div w:id="618729778">
      <w:bodyDiv w:val="1"/>
      <w:marLeft w:val="0"/>
      <w:marRight w:val="0"/>
      <w:marTop w:val="0"/>
      <w:marBottom w:val="0"/>
      <w:divBdr>
        <w:top w:val="none" w:sz="0" w:space="0" w:color="auto"/>
        <w:left w:val="none" w:sz="0" w:space="0" w:color="auto"/>
        <w:bottom w:val="none" w:sz="0" w:space="0" w:color="auto"/>
        <w:right w:val="none" w:sz="0" w:space="0" w:color="auto"/>
      </w:divBdr>
    </w:div>
    <w:div w:id="632249320">
      <w:bodyDiv w:val="1"/>
      <w:marLeft w:val="0"/>
      <w:marRight w:val="0"/>
      <w:marTop w:val="0"/>
      <w:marBottom w:val="0"/>
      <w:divBdr>
        <w:top w:val="none" w:sz="0" w:space="0" w:color="auto"/>
        <w:left w:val="none" w:sz="0" w:space="0" w:color="auto"/>
        <w:bottom w:val="none" w:sz="0" w:space="0" w:color="auto"/>
        <w:right w:val="none" w:sz="0" w:space="0" w:color="auto"/>
      </w:divBdr>
    </w:div>
    <w:div w:id="639574902">
      <w:bodyDiv w:val="1"/>
      <w:marLeft w:val="0"/>
      <w:marRight w:val="0"/>
      <w:marTop w:val="0"/>
      <w:marBottom w:val="0"/>
      <w:divBdr>
        <w:top w:val="none" w:sz="0" w:space="0" w:color="auto"/>
        <w:left w:val="none" w:sz="0" w:space="0" w:color="auto"/>
        <w:bottom w:val="none" w:sz="0" w:space="0" w:color="auto"/>
        <w:right w:val="none" w:sz="0" w:space="0" w:color="auto"/>
      </w:divBdr>
    </w:div>
    <w:div w:id="661546775">
      <w:bodyDiv w:val="1"/>
      <w:marLeft w:val="0"/>
      <w:marRight w:val="0"/>
      <w:marTop w:val="0"/>
      <w:marBottom w:val="0"/>
      <w:divBdr>
        <w:top w:val="none" w:sz="0" w:space="0" w:color="auto"/>
        <w:left w:val="none" w:sz="0" w:space="0" w:color="auto"/>
        <w:bottom w:val="none" w:sz="0" w:space="0" w:color="auto"/>
        <w:right w:val="none" w:sz="0" w:space="0" w:color="auto"/>
      </w:divBdr>
    </w:div>
    <w:div w:id="684869681">
      <w:bodyDiv w:val="1"/>
      <w:marLeft w:val="0"/>
      <w:marRight w:val="0"/>
      <w:marTop w:val="0"/>
      <w:marBottom w:val="0"/>
      <w:divBdr>
        <w:top w:val="none" w:sz="0" w:space="0" w:color="auto"/>
        <w:left w:val="none" w:sz="0" w:space="0" w:color="auto"/>
        <w:bottom w:val="none" w:sz="0" w:space="0" w:color="auto"/>
        <w:right w:val="none" w:sz="0" w:space="0" w:color="auto"/>
      </w:divBdr>
    </w:div>
    <w:div w:id="699014949">
      <w:bodyDiv w:val="1"/>
      <w:marLeft w:val="0"/>
      <w:marRight w:val="0"/>
      <w:marTop w:val="0"/>
      <w:marBottom w:val="0"/>
      <w:divBdr>
        <w:top w:val="none" w:sz="0" w:space="0" w:color="auto"/>
        <w:left w:val="none" w:sz="0" w:space="0" w:color="auto"/>
        <w:bottom w:val="none" w:sz="0" w:space="0" w:color="auto"/>
        <w:right w:val="none" w:sz="0" w:space="0" w:color="auto"/>
      </w:divBdr>
    </w:div>
    <w:div w:id="703167933">
      <w:bodyDiv w:val="1"/>
      <w:marLeft w:val="0"/>
      <w:marRight w:val="0"/>
      <w:marTop w:val="0"/>
      <w:marBottom w:val="0"/>
      <w:divBdr>
        <w:top w:val="none" w:sz="0" w:space="0" w:color="auto"/>
        <w:left w:val="none" w:sz="0" w:space="0" w:color="auto"/>
        <w:bottom w:val="none" w:sz="0" w:space="0" w:color="auto"/>
        <w:right w:val="none" w:sz="0" w:space="0" w:color="auto"/>
      </w:divBdr>
    </w:div>
    <w:div w:id="721254776">
      <w:bodyDiv w:val="1"/>
      <w:marLeft w:val="0"/>
      <w:marRight w:val="0"/>
      <w:marTop w:val="0"/>
      <w:marBottom w:val="0"/>
      <w:divBdr>
        <w:top w:val="none" w:sz="0" w:space="0" w:color="auto"/>
        <w:left w:val="none" w:sz="0" w:space="0" w:color="auto"/>
        <w:bottom w:val="none" w:sz="0" w:space="0" w:color="auto"/>
        <w:right w:val="none" w:sz="0" w:space="0" w:color="auto"/>
      </w:divBdr>
    </w:div>
    <w:div w:id="766583940">
      <w:bodyDiv w:val="1"/>
      <w:marLeft w:val="0"/>
      <w:marRight w:val="0"/>
      <w:marTop w:val="0"/>
      <w:marBottom w:val="0"/>
      <w:divBdr>
        <w:top w:val="none" w:sz="0" w:space="0" w:color="auto"/>
        <w:left w:val="none" w:sz="0" w:space="0" w:color="auto"/>
        <w:bottom w:val="none" w:sz="0" w:space="0" w:color="auto"/>
        <w:right w:val="none" w:sz="0" w:space="0" w:color="auto"/>
      </w:divBdr>
    </w:div>
    <w:div w:id="776872924">
      <w:bodyDiv w:val="1"/>
      <w:marLeft w:val="0"/>
      <w:marRight w:val="0"/>
      <w:marTop w:val="0"/>
      <w:marBottom w:val="0"/>
      <w:divBdr>
        <w:top w:val="none" w:sz="0" w:space="0" w:color="auto"/>
        <w:left w:val="none" w:sz="0" w:space="0" w:color="auto"/>
        <w:bottom w:val="none" w:sz="0" w:space="0" w:color="auto"/>
        <w:right w:val="none" w:sz="0" w:space="0" w:color="auto"/>
      </w:divBdr>
    </w:div>
    <w:div w:id="776949469">
      <w:bodyDiv w:val="1"/>
      <w:marLeft w:val="0"/>
      <w:marRight w:val="0"/>
      <w:marTop w:val="0"/>
      <w:marBottom w:val="0"/>
      <w:divBdr>
        <w:top w:val="none" w:sz="0" w:space="0" w:color="auto"/>
        <w:left w:val="none" w:sz="0" w:space="0" w:color="auto"/>
        <w:bottom w:val="none" w:sz="0" w:space="0" w:color="auto"/>
        <w:right w:val="none" w:sz="0" w:space="0" w:color="auto"/>
      </w:divBdr>
    </w:div>
    <w:div w:id="781536105">
      <w:bodyDiv w:val="1"/>
      <w:marLeft w:val="0"/>
      <w:marRight w:val="0"/>
      <w:marTop w:val="0"/>
      <w:marBottom w:val="0"/>
      <w:divBdr>
        <w:top w:val="none" w:sz="0" w:space="0" w:color="auto"/>
        <w:left w:val="none" w:sz="0" w:space="0" w:color="auto"/>
        <w:bottom w:val="none" w:sz="0" w:space="0" w:color="auto"/>
        <w:right w:val="none" w:sz="0" w:space="0" w:color="auto"/>
      </w:divBdr>
    </w:div>
    <w:div w:id="814028077">
      <w:bodyDiv w:val="1"/>
      <w:marLeft w:val="0"/>
      <w:marRight w:val="0"/>
      <w:marTop w:val="0"/>
      <w:marBottom w:val="0"/>
      <w:divBdr>
        <w:top w:val="none" w:sz="0" w:space="0" w:color="auto"/>
        <w:left w:val="none" w:sz="0" w:space="0" w:color="auto"/>
        <w:bottom w:val="none" w:sz="0" w:space="0" w:color="auto"/>
        <w:right w:val="none" w:sz="0" w:space="0" w:color="auto"/>
      </w:divBdr>
    </w:div>
    <w:div w:id="855272047">
      <w:bodyDiv w:val="1"/>
      <w:marLeft w:val="0"/>
      <w:marRight w:val="0"/>
      <w:marTop w:val="0"/>
      <w:marBottom w:val="0"/>
      <w:divBdr>
        <w:top w:val="none" w:sz="0" w:space="0" w:color="auto"/>
        <w:left w:val="none" w:sz="0" w:space="0" w:color="auto"/>
        <w:bottom w:val="none" w:sz="0" w:space="0" w:color="auto"/>
        <w:right w:val="none" w:sz="0" w:space="0" w:color="auto"/>
      </w:divBdr>
    </w:div>
    <w:div w:id="869949107">
      <w:bodyDiv w:val="1"/>
      <w:marLeft w:val="0"/>
      <w:marRight w:val="0"/>
      <w:marTop w:val="0"/>
      <w:marBottom w:val="0"/>
      <w:divBdr>
        <w:top w:val="none" w:sz="0" w:space="0" w:color="auto"/>
        <w:left w:val="none" w:sz="0" w:space="0" w:color="auto"/>
        <w:bottom w:val="none" w:sz="0" w:space="0" w:color="auto"/>
        <w:right w:val="none" w:sz="0" w:space="0" w:color="auto"/>
      </w:divBdr>
    </w:div>
    <w:div w:id="873352453">
      <w:bodyDiv w:val="1"/>
      <w:marLeft w:val="0"/>
      <w:marRight w:val="0"/>
      <w:marTop w:val="0"/>
      <w:marBottom w:val="0"/>
      <w:divBdr>
        <w:top w:val="none" w:sz="0" w:space="0" w:color="auto"/>
        <w:left w:val="none" w:sz="0" w:space="0" w:color="auto"/>
        <w:bottom w:val="none" w:sz="0" w:space="0" w:color="auto"/>
        <w:right w:val="none" w:sz="0" w:space="0" w:color="auto"/>
      </w:divBdr>
    </w:div>
    <w:div w:id="873925418">
      <w:bodyDiv w:val="1"/>
      <w:marLeft w:val="0"/>
      <w:marRight w:val="0"/>
      <w:marTop w:val="0"/>
      <w:marBottom w:val="0"/>
      <w:divBdr>
        <w:top w:val="none" w:sz="0" w:space="0" w:color="auto"/>
        <w:left w:val="none" w:sz="0" w:space="0" w:color="auto"/>
        <w:bottom w:val="none" w:sz="0" w:space="0" w:color="auto"/>
        <w:right w:val="none" w:sz="0" w:space="0" w:color="auto"/>
      </w:divBdr>
    </w:div>
    <w:div w:id="884020573">
      <w:bodyDiv w:val="1"/>
      <w:marLeft w:val="0"/>
      <w:marRight w:val="0"/>
      <w:marTop w:val="0"/>
      <w:marBottom w:val="0"/>
      <w:divBdr>
        <w:top w:val="none" w:sz="0" w:space="0" w:color="auto"/>
        <w:left w:val="none" w:sz="0" w:space="0" w:color="auto"/>
        <w:bottom w:val="none" w:sz="0" w:space="0" w:color="auto"/>
        <w:right w:val="none" w:sz="0" w:space="0" w:color="auto"/>
      </w:divBdr>
    </w:div>
    <w:div w:id="888952636">
      <w:bodyDiv w:val="1"/>
      <w:marLeft w:val="0"/>
      <w:marRight w:val="0"/>
      <w:marTop w:val="0"/>
      <w:marBottom w:val="0"/>
      <w:divBdr>
        <w:top w:val="none" w:sz="0" w:space="0" w:color="auto"/>
        <w:left w:val="none" w:sz="0" w:space="0" w:color="auto"/>
        <w:bottom w:val="none" w:sz="0" w:space="0" w:color="auto"/>
        <w:right w:val="none" w:sz="0" w:space="0" w:color="auto"/>
      </w:divBdr>
    </w:div>
    <w:div w:id="896356282">
      <w:bodyDiv w:val="1"/>
      <w:marLeft w:val="0"/>
      <w:marRight w:val="0"/>
      <w:marTop w:val="0"/>
      <w:marBottom w:val="0"/>
      <w:divBdr>
        <w:top w:val="none" w:sz="0" w:space="0" w:color="auto"/>
        <w:left w:val="none" w:sz="0" w:space="0" w:color="auto"/>
        <w:bottom w:val="none" w:sz="0" w:space="0" w:color="auto"/>
        <w:right w:val="none" w:sz="0" w:space="0" w:color="auto"/>
      </w:divBdr>
    </w:div>
    <w:div w:id="915044534">
      <w:bodyDiv w:val="1"/>
      <w:marLeft w:val="0"/>
      <w:marRight w:val="0"/>
      <w:marTop w:val="0"/>
      <w:marBottom w:val="0"/>
      <w:divBdr>
        <w:top w:val="none" w:sz="0" w:space="0" w:color="auto"/>
        <w:left w:val="none" w:sz="0" w:space="0" w:color="auto"/>
        <w:bottom w:val="none" w:sz="0" w:space="0" w:color="auto"/>
        <w:right w:val="none" w:sz="0" w:space="0" w:color="auto"/>
      </w:divBdr>
    </w:div>
    <w:div w:id="930242313">
      <w:bodyDiv w:val="1"/>
      <w:marLeft w:val="0"/>
      <w:marRight w:val="0"/>
      <w:marTop w:val="0"/>
      <w:marBottom w:val="0"/>
      <w:divBdr>
        <w:top w:val="none" w:sz="0" w:space="0" w:color="auto"/>
        <w:left w:val="none" w:sz="0" w:space="0" w:color="auto"/>
        <w:bottom w:val="none" w:sz="0" w:space="0" w:color="auto"/>
        <w:right w:val="none" w:sz="0" w:space="0" w:color="auto"/>
      </w:divBdr>
    </w:div>
    <w:div w:id="930315818">
      <w:bodyDiv w:val="1"/>
      <w:marLeft w:val="0"/>
      <w:marRight w:val="0"/>
      <w:marTop w:val="0"/>
      <w:marBottom w:val="0"/>
      <w:divBdr>
        <w:top w:val="none" w:sz="0" w:space="0" w:color="auto"/>
        <w:left w:val="none" w:sz="0" w:space="0" w:color="auto"/>
        <w:bottom w:val="none" w:sz="0" w:space="0" w:color="auto"/>
        <w:right w:val="none" w:sz="0" w:space="0" w:color="auto"/>
      </w:divBdr>
    </w:div>
    <w:div w:id="944925585">
      <w:bodyDiv w:val="1"/>
      <w:marLeft w:val="0"/>
      <w:marRight w:val="0"/>
      <w:marTop w:val="0"/>
      <w:marBottom w:val="0"/>
      <w:divBdr>
        <w:top w:val="none" w:sz="0" w:space="0" w:color="auto"/>
        <w:left w:val="none" w:sz="0" w:space="0" w:color="auto"/>
        <w:bottom w:val="none" w:sz="0" w:space="0" w:color="auto"/>
        <w:right w:val="none" w:sz="0" w:space="0" w:color="auto"/>
      </w:divBdr>
    </w:div>
    <w:div w:id="949313308">
      <w:bodyDiv w:val="1"/>
      <w:marLeft w:val="0"/>
      <w:marRight w:val="0"/>
      <w:marTop w:val="0"/>
      <w:marBottom w:val="0"/>
      <w:divBdr>
        <w:top w:val="none" w:sz="0" w:space="0" w:color="auto"/>
        <w:left w:val="none" w:sz="0" w:space="0" w:color="auto"/>
        <w:bottom w:val="none" w:sz="0" w:space="0" w:color="auto"/>
        <w:right w:val="none" w:sz="0" w:space="0" w:color="auto"/>
      </w:divBdr>
    </w:div>
    <w:div w:id="961301559">
      <w:bodyDiv w:val="1"/>
      <w:marLeft w:val="0"/>
      <w:marRight w:val="0"/>
      <w:marTop w:val="0"/>
      <w:marBottom w:val="0"/>
      <w:divBdr>
        <w:top w:val="none" w:sz="0" w:space="0" w:color="auto"/>
        <w:left w:val="none" w:sz="0" w:space="0" w:color="auto"/>
        <w:bottom w:val="none" w:sz="0" w:space="0" w:color="auto"/>
        <w:right w:val="none" w:sz="0" w:space="0" w:color="auto"/>
      </w:divBdr>
    </w:div>
    <w:div w:id="968360031">
      <w:bodyDiv w:val="1"/>
      <w:marLeft w:val="0"/>
      <w:marRight w:val="0"/>
      <w:marTop w:val="0"/>
      <w:marBottom w:val="0"/>
      <w:divBdr>
        <w:top w:val="none" w:sz="0" w:space="0" w:color="auto"/>
        <w:left w:val="none" w:sz="0" w:space="0" w:color="auto"/>
        <w:bottom w:val="none" w:sz="0" w:space="0" w:color="auto"/>
        <w:right w:val="none" w:sz="0" w:space="0" w:color="auto"/>
      </w:divBdr>
      <w:divsChild>
        <w:div w:id="681005246">
          <w:marLeft w:val="0"/>
          <w:marRight w:val="0"/>
          <w:marTop w:val="0"/>
          <w:marBottom w:val="0"/>
          <w:divBdr>
            <w:top w:val="none" w:sz="0" w:space="0" w:color="auto"/>
            <w:left w:val="none" w:sz="0" w:space="0" w:color="auto"/>
            <w:bottom w:val="none" w:sz="0" w:space="0" w:color="auto"/>
            <w:right w:val="none" w:sz="0" w:space="0" w:color="auto"/>
          </w:divBdr>
          <w:divsChild>
            <w:div w:id="716709784">
              <w:marLeft w:val="0"/>
              <w:marRight w:val="0"/>
              <w:marTop w:val="0"/>
              <w:marBottom w:val="0"/>
              <w:divBdr>
                <w:top w:val="none" w:sz="0" w:space="0" w:color="auto"/>
                <w:left w:val="none" w:sz="0" w:space="0" w:color="auto"/>
                <w:bottom w:val="none" w:sz="0" w:space="0" w:color="auto"/>
                <w:right w:val="none" w:sz="0" w:space="0" w:color="auto"/>
              </w:divBdr>
              <w:divsChild>
                <w:div w:id="1580673605">
                  <w:marLeft w:val="0"/>
                  <w:marRight w:val="0"/>
                  <w:marTop w:val="0"/>
                  <w:marBottom w:val="0"/>
                  <w:divBdr>
                    <w:top w:val="none" w:sz="0" w:space="0" w:color="auto"/>
                    <w:left w:val="none" w:sz="0" w:space="0" w:color="auto"/>
                    <w:bottom w:val="none" w:sz="0" w:space="0" w:color="auto"/>
                    <w:right w:val="none" w:sz="0" w:space="0" w:color="auto"/>
                  </w:divBdr>
                  <w:divsChild>
                    <w:div w:id="670571311">
                      <w:marLeft w:val="0"/>
                      <w:marRight w:val="0"/>
                      <w:marTop w:val="0"/>
                      <w:marBottom w:val="0"/>
                      <w:divBdr>
                        <w:top w:val="none" w:sz="0" w:space="0" w:color="auto"/>
                        <w:left w:val="none" w:sz="0" w:space="0" w:color="auto"/>
                        <w:bottom w:val="none" w:sz="0" w:space="0" w:color="auto"/>
                        <w:right w:val="none" w:sz="0" w:space="0" w:color="auto"/>
                      </w:divBdr>
                      <w:divsChild>
                        <w:div w:id="1256550689">
                          <w:marLeft w:val="0"/>
                          <w:marRight w:val="0"/>
                          <w:marTop w:val="0"/>
                          <w:marBottom w:val="0"/>
                          <w:divBdr>
                            <w:top w:val="none" w:sz="0" w:space="0" w:color="auto"/>
                            <w:left w:val="none" w:sz="0" w:space="0" w:color="auto"/>
                            <w:bottom w:val="none" w:sz="0" w:space="0" w:color="auto"/>
                            <w:right w:val="none" w:sz="0" w:space="0" w:color="auto"/>
                          </w:divBdr>
                          <w:divsChild>
                            <w:div w:id="1367219057">
                              <w:marLeft w:val="0"/>
                              <w:marRight w:val="0"/>
                              <w:marTop w:val="0"/>
                              <w:marBottom w:val="0"/>
                              <w:divBdr>
                                <w:top w:val="none" w:sz="0" w:space="0" w:color="auto"/>
                                <w:left w:val="none" w:sz="0" w:space="0" w:color="auto"/>
                                <w:bottom w:val="none" w:sz="0" w:space="0" w:color="auto"/>
                                <w:right w:val="none" w:sz="0" w:space="0" w:color="auto"/>
                              </w:divBdr>
                              <w:divsChild>
                                <w:div w:id="876546961">
                                  <w:marLeft w:val="0"/>
                                  <w:marRight w:val="0"/>
                                  <w:marTop w:val="0"/>
                                  <w:marBottom w:val="0"/>
                                  <w:divBdr>
                                    <w:top w:val="none" w:sz="0" w:space="0" w:color="auto"/>
                                    <w:left w:val="none" w:sz="0" w:space="0" w:color="auto"/>
                                    <w:bottom w:val="none" w:sz="0" w:space="0" w:color="auto"/>
                                    <w:right w:val="none" w:sz="0" w:space="0" w:color="auto"/>
                                  </w:divBdr>
                                  <w:divsChild>
                                    <w:div w:id="16223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437890">
      <w:bodyDiv w:val="1"/>
      <w:marLeft w:val="0"/>
      <w:marRight w:val="0"/>
      <w:marTop w:val="0"/>
      <w:marBottom w:val="0"/>
      <w:divBdr>
        <w:top w:val="none" w:sz="0" w:space="0" w:color="auto"/>
        <w:left w:val="none" w:sz="0" w:space="0" w:color="auto"/>
        <w:bottom w:val="none" w:sz="0" w:space="0" w:color="auto"/>
        <w:right w:val="none" w:sz="0" w:space="0" w:color="auto"/>
      </w:divBdr>
    </w:div>
    <w:div w:id="971405396">
      <w:bodyDiv w:val="1"/>
      <w:marLeft w:val="0"/>
      <w:marRight w:val="0"/>
      <w:marTop w:val="0"/>
      <w:marBottom w:val="0"/>
      <w:divBdr>
        <w:top w:val="none" w:sz="0" w:space="0" w:color="auto"/>
        <w:left w:val="none" w:sz="0" w:space="0" w:color="auto"/>
        <w:bottom w:val="none" w:sz="0" w:space="0" w:color="auto"/>
        <w:right w:val="none" w:sz="0" w:space="0" w:color="auto"/>
      </w:divBdr>
    </w:div>
    <w:div w:id="995306902">
      <w:bodyDiv w:val="1"/>
      <w:marLeft w:val="0"/>
      <w:marRight w:val="0"/>
      <w:marTop w:val="0"/>
      <w:marBottom w:val="0"/>
      <w:divBdr>
        <w:top w:val="none" w:sz="0" w:space="0" w:color="auto"/>
        <w:left w:val="none" w:sz="0" w:space="0" w:color="auto"/>
        <w:bottom w:val="none" w:sz="0" w:space="0" w:color="auto"/>
        <w:right w:val="none" w:sz="0" w:space="0" w:color="auto"/>
      </w:divBdr>
    </w:div>
    <w:div w:id="1011302846">
      <w:bodyDiv w:val="1"/>
      <w:marLeft w:val="0"/>
      <w:marRight w:val="0"/>
      <w:marTop w:val="0"/>
      <w:marBottom w:val="0"/>
      <w:divBdr>
        <w:top w:val="none" w:sz="0" w:space="0" w:color="auto"/>
        <w:left w:val="none" w:sz="0" w:space="0" w:color="auto"/>
        <w:bottom w:val="none" w:sz="0" w:space="0" w:color="auto"/>
        <w:right w:val="none" w:sz="0" w:space="0" w:color="auto"/>
      </w:divBdr>
    </w:div>
    <w:div w:id="1021669122">
      <w:bodyDiv w:val="1"/>
      <w:marLeft w:val="0"/>
      <w:marRight w:val="0"/>
      <w:marTop w:val="0"/>
      <w:marBottom w:val="0"/>
      <w:divBdr>
        <w:top w:val="none" w:sz="0" w:space="0" w:color="auto"/>
        <w:left w:val="none" w:sz="0" w:space="0" w:color="auto"/>
        <w:bottom w:val="none" w:sz="0" w:space="0" w:color="auto"/>
        <w:right w:val="none" w:sz="0" w:space="0" w:color="auto"/>
      </w:divBdr>
    </w:div>
    <w:div w:id="1028720306">
      <w:bodyDiv w:val="1"/>
      <w:marLeft w:val="0"/>
      <w:marRight w:val="0"/>
      <w:marTop w:val="0"/>
      <w:marBottom w:val="0"/>
      <w:divBdr>
        <w:top w:val="none" w:sz="0" w:space="0" w:color="auto"/>
        <w:left w:val="none" w:sz="0" w:space="0" w:color="auto"/>
        <w:bottom w:val="none" w:sz="0" w:space="0" w:color="auto"/>
        <w:right w:val="none" w:sz="0" w:space="0" w:color="auto"/>
      </w:divBdr>
    </w:div>
    <w:div w:id="1038287194">
      <w:bodyDiv w:val="1"/>
      <w:marLeft w:val="0"/>
      <w:marRight w:val="0"/>
      <w:marTop w:val="0"/>
      <w:marBottom w:val="0"/>
      <w:divBdr>
        <w:top w:val="none" w:sz="0" w:space="0" w:color="auto"/>
        <w:left w:val="none" w:sz="0" w:space="0" w:color="auto"/>
        <w:bottom w:val="none" w:sz="0" w:space="0" w:color="auto"/>
        <w:right w:val="none" w:sz="0" w:space="0" w:color="auto"/>
      </w:divBdr>
    </w:div>
    <w:div w:id="1040401671">
      <w:bodyDiv w:val="1"/>
      <w:marLeft w:val="0"/>
      <w:marRight w:val="0"/>
      <w:marTop w:val="0"/>
      <w:marBottom w:val="0"/>
      <w:divBdr>
        <w:top w:val="none" w:sz="0" w:space="0" w:color="auto"/>
        <w:left w:val="none" w:sz="0" w:space="0" w:color="auto"/>
        <w:bottom w:val="none" w:sz="0" w:space="0" w:color="auto"/>
        <w:right w:val="none" w:sz="0" w:space="0" w:color="auto"/>
      </w:divBdr>
    </w:div>
    <w:div w:id="1070273268">
      <w:bodyDiv w:val="1"/>
      <w:marLeft w:val="0"/>
      <w:marRight w:val="0"/>
      <w:marTop w:val="0"/>
      <w:marBottom w:val="0"/>
      <w:divBdr>
        <w:top w:val="none" w:sz="0" w:space="0" w:color="auto"/>
        <w:left w:val="none" w:sz="0" w:space="0" w:color="auto"/>
        <w:bottom w:val="none" w:sz="0" w:space="0" w:color="auto"/>
        <w:right w:val="none" w:sz="0" w:space="0" w:color="auto"/>
      </w:divBdr>
    </w:div>
    <w:div w:id="1077823893">
      <w:bodyDiv w:val="1"/>
      <w:marLeft w:val="0"/>
      <w:marRight w:val="0"/>
      <w:marTop w:val="0"/>
      <w:marBottom w:val="0"/>
      <w:divBdr>
        <w:top w:val="none" w:sz="0" w:space="0" w:color="auto"/>
        <w:left w:val="none" w:sz="0" w:space="0" w:color="auto"/>
        <w:bottom w:val="none" w:sz="0" w:space="0" w:color="auto"/>
        <w:right w:val="none" w:sz="0" w:space="0" w:color="auto"/>
      </w:divBdr>
    </w:div>
    <w:div w:id="1085148650">
      <w:bodyDiv w:val="1"/>
      <w:marLeft w:val="0"/>
      <w:marRight w:val="0"/>
      <w:marTop w:val="0"/>
      <w:marBottom w:val="0"/>
      <w:divBdr>
        <w:top w:val="none" w:sz="0" w:space="0" w:color="auto"/>
        <w:left w:val="none" w:sz="0" w:space="0" w:color="auto"/>
        <w:bottom w:val="none" w:sz="0" w:space="0" w:color="auto"/>
        <w:right w:val="none" w:sz="0" w:space="0" w:color="auto"/>
      </w:divBdr>
    </w:div>
    <w:div w:id="1096243305">
      <w:bodyDiv w:val="1"/>
      <w:marLeft w:val="0"/>
      <w:marRight w:val="0"/>
      <w:marTop w:val="0"/>
      <w:marBottom w:val="0"/>
      <w:divBdr>
        <w:top w:val="none" w:sz="0" w:space="0" w:color="auto"/>
        <w:left w:val="none" w:sz="0" w:space="0" w:color="auto"/>
        <w:bottom w:val="none" w:sz="0" w:space="0" w:color="auto"/>
        <w:right w:val="none" w:sz="0" w:space="0" w:color="auto"/>
      </w:divBdr>
    </w:div>
    <w:div w:id="1114403386">
      <w:bodyDiv w:val="1"/>
      <w:marLeft w:val="0"/>
      <w:marRight w:val="0"/>
      <w:marTop w:val="0"/>
      <w:marBottom w:val="0"/>
      <w:divBdr>
        <w:top w:val="none" w:sz="0" w:space="0" w:color="auto"/>
        <w:left w:val="none" w:sz="0" w:space="0" w:color="auto"/>
        <w:bottom w:val="none" w:sz="0" w:space="0" w:color="auto"/>
        <w:right w:val="none" w:sz="0" w:space="0" w:color="auto"/>
      </w:divBdr>
    </w:div>
    <w:div w:id="1145706990">
      <w:bodyDiv w:val="1"/>
      <w:marLeft w:val="0"/>
      <w:marRight w:val="0"/>
      <w:marTop w:val="0"/>
      <w:marBottom w:val="0"/>
      <w:divBdr>
        <w:top w:val="none" w:sz="0" w:space="0" w:color="auto"/>
        <w:left w:val="none" w:sz="0" w:space="0" w:color="auto"/>
        <w:bottom w:val="none" w:sz="0" w:space="0" w:color="auto"/>
        <w:right w:val="none" w:sz="0" w:space="0" w:color="auto"/>
      </w:divBdr>
    </w:div>
    <w:div w:id="1159493445">
      <w:bodyDiv w:val="1"/>
      <w:marLeft w:val="0"/>
      <w:marRight w:val="0"/>
      <w:marTop w:val="0"/>
      <w:marBottom w:val="0"/>
      <w:divBdr>
        <w:top w:val="none" w:sz="0" w:space="0" w:color="auto"/>
        <w:left w:val="none" w:sz="0" w:space="0" w:color="auto"/>
        <w:bottom w:val="none" w:sz="0" w:space="0" w:color="auto"/>
        <w:right w:val="none" w:sz="0" w:space="0" w:color="auto"/>
      </w:divBdr>
      <w:divsChild>
        <w:div w:id="85077531">
          <w:marLeft w:val="0"/>
          <w:marRight w:val="0"/>
          <w:marTop w:val="0"/>
          <w:marBottom w:val="0"/>
          <w:divBdr>
            <w:top w:val="none" w:sz="0" w:space="0" w:color="auto"/>
            <w:left w:val="none" w:sz="0" w:space="0" w:color="auto"/>
            <w:bottom w:val="none" w:sz="0" w:space="0" w:color="auto"/>
            <w:right w:val="none" w:sz="0" w:space="0" w:color="auto"/>
          </w:divBdr>
          <w:divsChild>
            <w:div w:id="1801531859">
              <w:marLeft w:val="0"/>
              <w:marRight w:val="0"/>
              <w:marTop w:val="0"/>
              <w:marBottom w:val="0"/>
              <w:divBdr>
                <w:top w:val="none" w:sz="0" w:space="0" w:color="auto"/>
                <w:left w:val="none" w:sz="0" w:space="0" w:color="auto"/>
                <w:bottom w:val="none" w:sz="0" w:space="0" w:color="auto"/>
                <w:right w:val="none" w:sz="0" w:space="0" w:color="auto"/>
              </w:divBdr>
              <w:divsChild>
                <w:div w:id="1348173589">
                  <w:marLeft w:val="0"/>
                  <w:marRight w:val="0"/>
                  <w:marTop w:val="0"/>
                  <w:marBottom w:val="0"/>
                  <w:divBdr>
                    <w:top w:val="none" w:sz="0" w:space="0" w:color="auto"/>
                    <w:left w:val="none" w:sz="0" w:space="0" w:color="auto"/>
                    <w:bottom w:val="none" w:sz="0" w:space="0" w:color="auto"/>
                    <w:right w:val="none" w:sz="0" w:space="0" w:color="auto"/>
                  </w:divBdr>
                  <w:divsChild>
                    <w:div w:id="1679573729">
                      <w:marLeft w:val="0"/>
                      <w:marRight w:val="0"/>
                      <w:marTop w:val="0"/>
                      <w:marBottom w:val="0"/>
                      <w:divBdr>
                        <w:top w:val="none" w:sz="0" w:space="0" w:color="auto"/>
                        <w:left w:val="none" w:sz="0" w:space="0" w:color="auto"/>
                        <w:bottom w:val="none" w:sz="0" w:space="0" w:color="auto"/>
                        <w:right w:val="none" w:sz="0" w:space="0" w:color="auto"/>
                      </w:divBdr>
                      <w:divsChild>
                        <w:div w:id="814448501">
                          <w:marLeft w:val="0"/>
                          <w:marRight w:val="0"/>
                          <w:marTop w:val="0"/>
                          <w:marBottom w:val="0"/>
                          <w:divBdr>
                            <w:top w:val="none" w:sz="0" w:space="0" w:color="auto"/>
                            <w:left w:val="none" w:sz="0" w:space="0" w:color="auto"/>
                            <w:bottom w:val="none" w:sz="0" w:space="0" w:color="auto"/>
                            <w:right w:val="none" w:sz="0" w:space="0" w:color="auto"/>
                          </w:divBdr>
                          <w:divsChild>
                            <w:div w:id="1270043999">
                              <w:marLeft w:val="0"/>
                              <w:marRight w:val="0"/>
                              <w:marTop w:val="0"/>
                              <w:marBottom w:val="0"/>
                              <w:divBdr>
                                <w:top w:val="none" w:sz="0" w:space="0" w:color="auto"/>
                                <w:left w:val="none" w:sz="0" w:space="0" w:color="auto"/>
                                <w:bottom w:val="none" w:sz="0" w:space="0" w:color="auto"/>
                                <w:right w:val="none" w:sz="0" w:space="0" w:color="auto"/>
                              </w:divBdr>
                              <w:divsChild>
                                <w:div w:id="906375437">
                                  <w:marLeft w:val="0"/>
                                  <w:marRight w:val="0"/>
                                  <w:marTop w:val="0"/>
                                  <w:marBottom w:val="0"/>
                                  <w:divBdr>
                                    <w:top w:val="none" w:sz="0" w:space="0" w:color="auto"/>
                                    <w:left w:val="none" w:sz="0" w:space="0" w:color="auto"/>
                                    <w:bottom w:val="none" w:sz="0" w:space="0" w:color="auto"/>
                                    <w:right w:val="none" w:sz="0" w:space="0" w:color="auto"/>
                                  </w:divBdr>
                                  <w:divsChild>
                                    <w:div w:id="2512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25856">
      <w:bodyDiv w:val="1"/>
      <w:marLeft w:val="0"/>
      <w:marRight w:val="0"/>
      <w:marTop w:val="0"/>
      <w:marBottom w:val="0"/>
      <w:divBdr>
        <w:top w:val="none" w:sz="0" w:space="0" w:color="auto"/>
        <w:left w:val="none" w:sz="0" w:space="0" w:color="auto"/>
        <w:bottom w:val="none" w:sz="0" w:space="0" w:color="auto"/>
        <w:right w:val="none" w:sz="0" w:space="0" w:color="auto"/>
      </w:divBdr>
    </w:div>
    <w:div w:id="1186090027">
      <w:bodyDiv w:val="1"/>
      <w:marLeft w:val="0"/>
      <w:marRight w:val="0"/>
      <w:marTop w:val="0"/>
      <w:marBottom w:val="0"/>
      <w:divBdr>
        <w:top w:val="none" w:sz="0" w:space="0" w:color="auto"/>
        <w:left w:val="none" w:sz="0" w:space="0" w:color="auto"/>
        <w:bottom w:val="none" w:sz="0" w:space="0" w:color="auto"/>
        <w:right w:val="none" w:sz="0" w:space="0" w:color="auto"/>
      </w:divBdr>
    </w:div>
    <w:div w:id="1207452597">
      <w:bodyDiv w:val="1"/>
      <w:marLeft w:val="0"/>
      <w:marRight w:val="0"/>
      <w:marTop w:val="0"/>
      <w:marBottom w:val="0"/>
      <w:divBdr>
        <w:top w:val="none" w:sz="0" w:space="0" w:color="auto"/>
        <w:left w:val="none" w:sz="0" w:space="0" w:color="auto"/>
        <w:bottom w:val="none" w:sz="0" w:space="0" w:color="auto"/>
        <w:right w:val="none" w:sz="0" w:space="0" w:color="auto"/>
      </w:divBdr>
    </w:div>
    <w:div w:id="1209561750">
      <w:bodyDiv w:val="1"/>
      <w:marLeft w:val="0"/>
      <w:marRight w:val="0"/>
      <w:marTop w:val="0"/>
      <w:marBottom w:val="0"/>
      <w:divBdr>
        <w:top w:val="none" w:sz="0" w:space="0" w:color="auto"/>
        <w:left w:val="none" w:sz="0" w:space="0" w:color="auto"/>
        <w:bottom w:val="none" w:sz="0" w:space="0" w:color="auto"/>
        <w:right w:val="none" w:sz="0" w:space="0" w:color="auto"/>
      </w:divBdr>
    </w:div>
    <w:div w:id="1239169071">
      <w:bodyDiv w:val="1"/>
      <w:marLeft w:val="0"/>
      <w:marRight w:val="0"/>
      <w:marTop w:val="0"/>
      <w:marBottom w:val="0"/>
      <w:divBdr>
        <w:top w:val="none" w:sz="0" w:space="0" w:color="auto"/>
        <w:left w:val="none" w:sz="0" w:space="0" w:color="auto"/>
        <w:bottom w:val="none" w:sz="0" w:space="0" w:color="auto"/>
        <w:right w:val="none" w:sz="0" w:space="0" w:color="auto"/>
      </w:divBdr>
    </w:div>
    <w:div w:id="1248077620">
      <w:bodyDiv w:val="1"/>
      <w:marLeft w:val="0"/>
      <w:marRight w:val="0"/>
      <w:marTop w:val="0"/>
      <w:marBottom w:val="0"/>
      <w:divBdr>
        <w:top w:val="none" w:sz="0" w:space="0" w:color="auto"/>
        <w:left w:val="none" w:sz="0" w:space="0" w:color="auto"/>
        <w:bottom w:val="none" w:sz="0" w:space="0" w:color="auto"/>
        <w:right w:val="none" w:sz="0" w:space="0" w:color="auto"/>
      </w:divBdr>
    </w:div>
    <w:div w:id="1256593022">
      <w:bodyDiv w:val="1"/>
      <w:marLeft w:val="0"/>
      <w:marRight w:val="0"/>
      <w:marTop w:val="0"/>
      <w:marBottom w:val="0"/>
      <w:divBdr>
        <w:top w:val="none" w:sz="0" w:space="0" w:color="auto"/>
        <w:left w:val="none" w:sz="0" w:space="0" w:color="auto"/>
        <w:bottom w:val="none" w:sz="0" w:space="0" w:color="auto"/>
        <w:right w:val="none" w:sz="0" w:space="0" w:color="auto"/>
      </w:divBdr>
    </w:div>
    <w:div w:id="1257128466">
      <w:bodyDiv w:val="1"/>
      <w:marLeft w:val="0"/>
      <w:marRight w:val="0"/>
      <w:marTop w:val="0"/>
      <w:marBottom w:val="0"/>
      <w:divBdr>
        <w:top w:val="none" w:sz="0" w:space="0" w:color="auto"/>
        <w:left w:val="none" w:sz="0" w:space="0" w:color="auto"/>
        <w:bottom w:val="none" w:sz="0" w:space="0" w:color="auto"/>
        <w:right w:val="none" w:sz="0" w:space="0" w:color="auto"/>
      </w:divBdr>
    </w:div>
    <w:div w:id="1268805153">
      <w:bodyDiv w:val="1"/>
      <w:marLeft w:val="0"/>
      <w:marRight w:val="0"/>
      <w:marTop w:val="0"/>
      <w:marBottom w:val="0"/>
      <w:divBdr>
        <w:top w:val="none" w:sz="0" w:space="0" w:color="auto"/>
        <w:left w:val="none" w:sz="0" w:space="0" w:color="auto"/>
        <w:bottom w:val="none" w:sz="0" w:space="0" w:color="auto"/>
        <w:right w:val="none" w:sz="0" w:space="0" w:color="auto"/>
      </w:divBdr>
    </w:div>
    <w:div w:id="1269115595">
      <w:bodyDiv w:val="1"/>
      <w:marLeft w:val="0"/>
      <w:marRight w:val="0"/>
      <w:marTop w:val="0"/>
      <w:marBottom w:val="0"/>
      <w:divBdr>
        <w:top w:val="none" w:sz="0" w:space="0" w:color="auto"/>
        <w:left w:val="none" w:sz="0" w:space="0" w:color="auto"/>
        <w:bottom w:val="none" w:sz="0" w:space="0" w:color="auto"/>
        <w:right w:val="none" w:sz="0" w:space="0" w:color="auto"/>
      </w:divBdr>
    </w:div>
    <w:div w:id="1299147658">
      <w:bodyDiv w:val="1"/>
      <w:marLeft w:val="0"/>
      <w:marRight w:val="0"/>
      <w:marTop w:val="0"/>
      <w:marBottom w:val="0"/>
      <w:divBdr>
        <w:top w:val="none" w:sz="0" w:space="0" w:color="auto"/>
        <w:left w:val="none" w:sz="0" w:space="0" w:color="auto"/>
        <w:bottom w:val="none" w:sz="0" w:space="0" w:color="auto"/>
        <w:right w:val="none" w:sz="0" w:space="0" w:color="auto"/>
      </w:divBdr>
    </w:div>
    <w:div w:id="1310984361">
      <w:bodyDiv w:val="1"/>
      <w:marLeft w:val="0"/>
      <w:marRight w:val="0"/>
      <w:marTop w:val="0"/>
      <w:marBottom w:val="0"/>
      <w:divBdr>
        <w:top w:val="none" w:sz="0" w:space="0" w:color="auto"/>
        <w:left w:val="none" w:sz="0" w:space="0" w:color="auto"/>
        <w:bottom w:val="none" w:sz="0" w:space="0" w:color="auto"/>
        <w:right w:val="none" w:sz="0" w:space="0" w:color="auto"/>
      </w:divBdr>
    </w:div>
    <w:div w:id="1328097708">
      <w:bodyDiv w:val="1"/>
      <w:marLeft w:val="0"/>
      <w:marRight w:val="0"/>
      <w:marTop w:val="0"/>
      <w:marBottom w:val="0"/>
      <w:divBdr>
        <w:top w:val="none" w:sz="0" w:space="0" w:color="auto"/>
        <w:left w:val="none" w:sz="0" w:space="0" w:color="auto"/>
        <w:bottom w:val="none" w:sz="0" w:space="0" w:color="auto"/>
        <w:right w:val="none" w:sz="0" w:space="0" w:color="auto"/>
      </w:divBdr>
    </w:div>
    <w:div w:id="1347099890">
      <w:bodyDiv w:val="1"/>
      <w:marLeft w:val="0"/>
      <w:marRight w:val="0"/>
      <w:marTop w:val="0"/>
      <w:marBottom w:val="0"/>
      <w:divBdr>
        <w:top w:val="none" w:sz="0" w:space="0" w:color="auto"/>
        <w:left w:val="none" w:sz="0" w:space="0" w:color="auto"/>
        <w:bottom w:val="none" w:sz="0" w:space="0" w:color="auto"/>
        <w:right w:val="none" w:sz="0" w:space="0" w:color="auto"/>
      </w:divBdr>
    </w:div>
    <w:div w:id="1360741761">
      <w:bodyDiv w:val="1"/>
      <w:marLeft w:val="0"/>
      <w:marRight w:val="0"/>
      <w:marTop w:val="0"/>
      <w:marBottom w:val="0"/>
      <w:divBdr>
        <w:top w:val="none" w:sz="0" w:space="0" w:color="auto"/>
        <w:left w:val="none" w:sz="0" w:space="0" w:color="auto"/>
        <w:bottom w:val="none" w:sz="0" w:space="0" w:color="auto"/>
        <w:right w:val="none" w:sz="0" w:space="0" w:color="auto"/>
      </w:divBdr>
    </w:div>
    <w:div w:id="1362516656">
      <w:bodyDiv w:val="1"/>
      <w:marLeft w:val="0"/>
      <w:marRight w:val="0"/>
      <w:marTop w:val="0"/>
      <w:marBottom w:val="0"/>
      <w:divBdr>
        <w:top w:val="none" w:sz="0" w:space="0" w:color="auto"/>
        <w:left w:val="none" w:sz="0" w:space="0" w:color="auto"/>
        <w:bottom w:val="none" w:sz="0" w:space="0" w:color="auto"/>
        <w:right w:val="none" w:sz="0" w:space="0" w:color="auto"/>
      </w:divBdr>
    </w:div>
    <w:div w:id="1369601185">
      <w:bodyDiv w:val="1"/>
      <w:marLeft w:val="0"/>
      <w:marRight w:val="0"/>
      <w:marTop w:val="0"/>
      <w:marBottom w:val="0"/>
      <w:divBdr>
        <w:top w:val="none" w:sz="0" w:space="0" w:color="auto"/>
        <w:left w:val="none" w:sz="0" w:space="0" w:color="auto"/>
        <w:bottom w:val="none" w:sz="0" w:space="0" w:color="auto"/>
        <w:right w:val="none" w:sz="0" w:space="0" w:color="auto"/>
      </w:divBdr>
    </w:div>
    <w:div w:id="1374964338">
      <w:bodyDiv w:val="1"/>
      <w:marLeft w:val="0"/>
      <w:marRight w:val="0"/>
      <w:marTop w:val="0"/>
      <w:marBottom w:val="0"/>
      <w:divBdr>
        <w:top w:val="none" w:sz="0" w:space="0" w:color="auto"/>
        <w:left w:val="none" w:sz="0" w:space="0" w:color="auto"/>
        <w:bottom w:val="none" w:sz="0" w:space="0" w:color="auto"/>
        <w:right w:val="none" w:sz="0" w:space="0" w:color="auto"/>
      </w:divBdr>
    </w:div>
    <w:div w:id="1385712639">
      <w:bodyDiv w:val="1"/>
      <w:marLeft w:val="0"/>
      <w:marRight w:val="0"/>
      <w:marTop w:val="0"/>
      <w:marBottom w:val="0"/>
      <w:divBdr>
        <w:top w:val="none" w:sz="0" w:space="0" w:color="auto"/>
        <w:left w:val="none" w:sz="0" w:space="0" w:color="auto"/>
        <w:bottom w:val="none" w:sz="0" w:space="0" w:color="auto"/>
        <w:right w:val="none" w:sz="0" w:space="0" w:color="auto"/>
      </w:divBdr>
    </w:div>
    <w:div w:id="1389264368">
      <w:bodyDiv w:val="1"/>
      <w:marLeft w:val="0"/>
      <w:marRight w:val="0"/>
      <w:marTop w:val="0"/>
      <w:marBottom w:val="0"/>
      <w:divBdr>
        <w:top w:val="none" w:sz="0" w:space="0" w:color="auto"/>
        <w:left w:val="none" w:sz="0" w:space="0" w:color="auto"/>
        <w:bottom w:val="none" w:sz="0" w:space="0" w:color="auto"/>
        <w:right w:val="none" w:sz="0" w:space="0" w:color="auto"/>
      </w:divBdr>
    </w:div>
    <w:div w:id="1449009292">
      <w:bodyDiv w:val="1"/>
      <w:marLeft w:val="0"/>
      <w:marRight w:val="0"/>
      <w:marTop w:val="0"/>
      <w:marBottom w:val="0"/>
      <w:divBdr>
        <w:top w:val="none" w:sz="0" w:space="0" w:color="auto"/>
        <w:left w:val="none" w:sz="0" w:space="0" w:color="auto"/>
        <w:bottom w:val="none" w:sz="0" w:space="0" w:color="auto"/>
        <w:right w:val="none" w:sz="0" w:space="0" w:color="auto"/>
      </w:divBdr>
      <w:divsChild>
        <w:div w:id="573203462">
          <w:marLeft w:val="0"/>
          <w:marRight w:val="0"/>
          <w:marTop w:val="0"/>
          <w:marBottom w:val="0"/>
          <w:divBdr>
            <w:top w:val="none" w:sz="0" w:space="0" w:color="auto"/>
            <w:left w:val="none" w:sz="0" w:space="0" w:color="auto"/>
            <w:bottom w:val="none" w:sz="0" w:space="0" w:color="auto"/>
            <w:right w:val="none" w:sz="0" w:space="0" w:color="auto"/>
          </w:divBdr>
          <w:divsChild>
            <w:div w:id="681279388">
              <w:marLeft w:val="0"/>
              <w:marRight w:val="0"/>
              <w:marTop w:val="0"/>
              <w:marBottom w:val="0"/>
              <w:divBdr>
                <w:top w:val="none" w:sz="0" w:space="0" w:color="auto"/>
                <w:left w:val="none" w:sz="0" w:space="0" w:color="auto"/>
                <w:bottom w:val="none" w:sz="0" w:space="0" w:color="auto"/>
                <w:right w:val="none" w:sz="0" w:space="0" w:color="auto"/>
              </w:divBdr>
              <w:divsChild>
                <w:div w:id="1349480937">
                  <w:marLeft w:val="0"/>
                  <w:marRight w:val="0"/>
                  <w:marTop w:val="0"/>
                  <w:marBottom w:val="0"/>
                  <w:divBdr>
                    <w:top w:val="none" w:sz="0" w:space="0" w:color="auto"/>
                    <w:left w:val="none" w:sz="0" w:space="0" w:color="auto"/>
                    <w:bottom w:val="none" w:sz="0" w:space="0" w:color="auto"/>
                    <w:right w:val="none" w:sz="0" w:space="0" w:color="auto"/>
                  </w:divBdr>
                  <w:divsChild>
                    <w:div w:id="1231892906">
                      <w:marLeft w:val="0"/>
                      <w:marRight w:val="0"/>
                      <w:marTop w:val="0"/>
                      <w:marBottom w:val="0"/>
                      <w:divBdr>
                        <w:top w:val="none" w:sz="0" w:space="0" w:color="auto"/>
                        <w:left w:val="none" w:sz="0" w:space="0" w:color="auto"/>
                        <w:bottom w:val="none" w:sz="0" w:space="0" w:color="auto"/>
                        <w:right w:val="none" w:sz="0" w:space="0" w:color="auto"/>
                      </w:divBdr>
                      <w:divsChild>
                        <w:div w:id="1429305554">
                          <w:marLeft w:val="0"/>
                          <w:marRight w:val="0"/>
                          <w:marTop w:val="0"/>
                          <w:marBottom w:val="0"/>
                          <w:divBdr>
                            <w:top w:val="none" w:sz="0" w:space="0" w:color="auto"/>
                            <w:left w:val="none" w:sz="0" w:space="0" w:color="auto"/>
                            <w:bottom w:val="none" w:sz="0" w:space="0" w:color="auto"/>
                            <w:right w:val="none" w:sz="0" w:space="0" w:color="auto"/>
                          </w:divBdr>
                          <w:divsChild>
                            <w:div w:id="1530334711">
                              <w:marLeft w:val="0"/>
                              <w:marRight w:val="0"/>
                              <w:marTop w:val="0"/>
                              <w:marBottom w:val="0"/>
                              <w:divBdr>
                                <w:top w:val="none" w:sz="0" w:space="0" w:color="auto"/>
                                <w:left w:val="none" w:sz="0" w:space="0" w:color="auto"/>
                                <w:bottom w:val="none" w:sz="0" w:space="0" w:color="auto"/>
                                <w:right w:val="none" w:sz="0" w:space="0" w:color="auto"/>
                              </w:divBdr>
                              <w:divsChild>
                                <w:div w:id="1791774538">
                                  <w:marLeft w:val="0"/>
                                  <w:marRight w:val="0"/>
                                  <w:marTop w:val="0"/>
                                  <w:marBottom w:val="0"/>
                                  <w:divBdr>
                                    <w:top w:val="none" w:sz="0" w:space="0" w:color="auto"/>
                                    <w:left w:val="none" w:sz="0" w:space="0" w:color="auto"/>
                                    <w:bottom w:val="none" w:sz="0" w:space="0" w:color="auto"/>
                                    <w:right w:val="none" w:sz="0" w:space="0" w:color="auto"/>
                                  </w:divBdr>
                                  <w:divsChild>
                                    <w:div w:id="14096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11557">
      <w:bodyDiv w:val="1"/>
      <w:marLeft w:val="0"/>
      <w:marRight w:val="0"/>
      <w:marTop w:val="0"/>
      <w:marBottom w:val="0"/>
      <w:divBdr>
        <w:top w:val="none" w:sz="0" w:space="0" w:color="auto"/>
        <w:left w:val="none" w:sz="0" w:space="0" w:color="auto"/>
        <w:bottom w:val="none" w:sz="0" w:space="0" w:color="auto"/>
        <w:right w:val="none" w:sz="0" w:space="0" w:color="auto"/>
      </w:divBdr>
    </w:div>
    <w:div w:id="1482502210">
      <w:bodyDiv w:val="1"/>
      <w:marLeft w:val="0"/>
      <w:marRight w:val="0"/>
      <w:marTop w:val="0"/>
      <w:marBottom w:val="0"/>
      <w:divBdr>
        <w:top w:val="none" w:sz="0" w:space="0" w:color="auto"/>
        <w:left w:val="none" w:sz="0" w:space="0" w:color="auto"/>
        <w:bottom w:val="none" w:sz="0" w:space="0" w:color="auto"/>
        <w:right w:val="none" w:sz="0" w:space="0" w:color="auto"/>
      </w:divBdr>
    </w:div>
    <w:div w:id="1484079935">
      <w:bodyDiv w:val="1"/>
      <w:marLeft w:val="0"/>
      <w:marRight w:val="0"/>
      <w:marTop w:val="0"/>
      <w:marBottom w:val="0"/>
      <w:divBdr>
        <w:top w:val="none" w:sz="0" w:space="0" w:color="auto"/>
        <w:left w:val="none" w:sz="0" w:space="0" w:color="auto"/>
        <w:bottom w:val="none" w:sz="0" w:space="0" w:color="auto"/>
        <w:right w:val="none" w:sz="0" w:space="0" w:color="auto"/>
      </w:divBdr>
    </w:div>
    <w:div w:id="1486510808">
      <w:bodyDiv w:val="1"/>
      <w:marLeft w:val="0"/>
      <w:marRight w:val="0"/>
      <w:marTop w:val="0"/>
      <w:marBottom w:val="0"/>
      <w:divBdr>
        <w:top w:val="none" w:sz="0" w:space="0" w:color="auto"/>
        <w:left w:val="none" w:sz="0" w:space="0" w:color="auto"/>
        <w:bottom w:val="none" w:sz="0" w:space="0" w:color="auto"/>
        <w:right w:val="none" w:sz="0" w:space="0" w:color="auto"/>
      </w:divBdr>
    </w:div>
    <w:div w:id="1499153747">
      <w:bodyDiv w:val="1"/>
      <w:marLeft w:val="0"/>
      <w:marRight w:val="0"/>
      <w:marTop w:val="0"/>
      <w:marBottom w:val="0"/>
      <w:divBdr>
        <w:top w:val="none" w:sz="0" w:space="0" w:color="auto"/>
        <w:left w:val="none" w:sz="0" w:space="0" w:color="auto"/>
        <w:bottom w:val="none" w:sz="0" w:space="0" w:color="auto"/>
        <w:right w:val="none" w:sz="0" w:space="0" w:color="auto"/>
      </w:divBdr>
    </w:div>
    <w:div w:id="1514032219">
      <w:bodyDiv w:val="1"/>
      <w:marLeft w:val="0"/>
      <w:marRight w:val="0"/>
      <w:marTop w:val="0"/>
      <w:marBottom w:val="0"/>
      <w:divBdr>
        <w:top w:val="none" w:sz="0" w:space="0" w:color="auto"/>
        <w:left w:val="none" w:sz="0" w:space="0" w:color="auto"/>
        <w:bottom w:val="none" w:sz="0" w:space="0" w:color="auto"/>
        <w:right w:val="none" w:sz="0" w:space="0" w:color="auto"/>
      </w:divBdr>
    </w:div>
    <w:div w:id="1516379658">
      <w:bodyDiv w:val="1"/>
      <w:marLeft w:val="0"/>
      <w:marRight w:val="0"/>
      <w:marTop w:val="0"/>
      <w:marBottom w:val="0"/>
      <w:divBdr>
        <w:top w:val="none" w:sz="0" w:space="0" w:color="auto"/>
        <w:left w:val="none" w:sz="0" w:space="0" w:color="auto"/>
        <w:bottom w:val="none" w:sz="0" w:space="0" w:color="auto"/>
        <w:right w:val="none" w:sz="0" w:space="0" w:color="auto"/>
      </w:divBdr>
    </w:div>
    <w:div w:id="1516919092">
      <w:bodyDiv w:val="1"/>
      <w:marLeft w:val="0"/>
      <w:marRight w:val="0"/>
      <w:marTop w:val="0"/>
      <w:marBottom w:val="0"/>
      <w:divBdr>
        <w:top w:val="none" w:sz="0" w:space="0" w:color="auto"/>
        <w:left w:val="none" w:sz="0" w:space="0" w:color="auto"/>
        <w:bottom w:val="none" w:sz="0" w:space="0" w:color="auto"/>
        <w:right w:val="none" w:sz="0" w:space="0" w:color="auto"/>
      </w:divBdr>
    </w:div>
    <w:div w:id="1527283261">
      <w:bodyDiv w:val="1"/>
      <w:marLeft w:val="0"/>
      <w:marRight w:val="0"/>
      <w:marTop w:val="0"/>
      <w:marBottom w:val="0"/>
      <w:divBdr>
        <w:top w:val="none" w:sz="0" w:space="0" w:color="auto"/>
        <w:left w:val="none" w:sz="0" w:space="0" w:color="auto"/>
        <w:bottom w:val="none" w:sz="0" w:space="0" w:color="auto"/>
        <w:right w:val="none" w:sz="0" w:space="0" w:color="auto"/>
      </w:divBdr>
      <w:divsChild>
        <w:div w:id="555552111">
          <w:marLeft w:val="0"/>
          <w:marRight w:val="0"/>
          <w:marTop w:val="0"/>
          <w:marBottom w:val="0"/>
          <w:divBdr>
            <w:top w:val="none" w:sz="0" w:space="0" w:color="auto"/>
            <w:left w:val="none" w:sz="0" w:space="0" w:color="auto"/>
            <w:bottom w:val="none" w:sz="0" w:space="0" w:color="auto"/>
            <w:right w:val="none" w:sz="0" w:space="0" w:color="auto"/>
          </w:divBdr>
          <w:divsChild>
            <w:div w:id="1102871164">
              <w:marLeft w:val="0"/>
              <w:marRight w:val="0"/>
              <w:marTop w:val="0"/>
              <w:marBottom w:val="0"/>
              <w:divBdr>
                <w:top w:val="none" w:sz="0" w:space="0" w:color="auto"/>
                <w:left w:val="none" w:sz="0" w:space="0" w:color="auto"/>
                <w:bottom w:val="none" w:sz="0" w:space="0" w:color="auto"/>
                <w:right w:val="none" w:sz="0" w:space="0" w:color="auto"/>
              </w:divBdr>
              <w:divsChild>
                <w:div w:id="1299920831">
                  <w:marLeft w:val="0"/>
                  <w:marRight w:val="0"/>
                  <w:marTop w:val="0"/>
                  <w:marBottom w:val="0"/>
                  <w:divBdr>
                    <w:top w:val="none" w:sz="0" w:space="0" w:color="auto"/>
                    <w:left w:val="none" w:sz="0" w:space="0" w:color="auto"/>
                    <w:bottom w:val="none" w:sz="0" w:space="0" w:color="auto"/>
                    <w:right w:val="none" w:sz="0" w:space="0" w:color="auto"/>
                  </w:divBdr>
                  <w:divsChild>
                    <w:div w:id="727344537">
                      <w:marLeft w:val="0"/>
                      <w:marRight w:val="0"/>
                      <w:marTop w:val="0"/>
                      <w:marBottom w:val="0"/>
                      <w:divBdr>
                        <w:top w:val="none" w:sz="0" w:space="0" w:color="auto"/>
                        <w:left w:val="none" w:sz="0" w:space="0" w:color="auto"/>
                        <w:bottom w:val="none" w:sz="0" w:space="0" w:color="auto"/>
                        <w:right w:val="none" w:sz="0" w:space="0" w:color="auto"/>
                      </w:divBdr>
                      <w:divsChild>
                        <w:div w:id="22168725">
                          <w:marLeft w:val="0"/>
                          <w:marRight w:val="0"/>
                          <w:marTop w:val="0"/>
                          <w:marBottom w:val="0"/>
                          <w:divBdr>
                            <w:top w:val="none" w:sz="0" w:space="0" w:color="auto"/>
                            <w:left w:val="none" w:sz="0" w:space="0" w:color="auto"/>
                            <w:bottom w:val="none" w:sz="0" w:space="0" w:color="auto"/>
                            <w:right w:val="none" w:sz="0" w:space="0" w:color="auto"/>
                          </w:divBdr>
                          <w:divsChild>
                            <w:div w:id="1397120163">
                              <w:marLeft w:val="0"/>
                              <w:marRight w:val="0"/>
                              <w:marTop w:val="0"/>
                              <w:marBottom w:val="0"/>
                              <w:divBdr>
                                <w:top w:val="none" w:sz="0" w:space="0" w:color="auto"/>
                                <w:left w:val="none" w:sz="0" w:space="0" w:color="auto"/>
                                <w:bottom w:val="none" w:sz="0" w:space="0" w:color="auto"/>
                                <w:right w:val="none" w:sz="0" w:space="0" w:color="auto"/>
                              </w:divBdr>
                              <w:divsChild>
                                <w:div w:id="881670507">
                                  <w:marLeft w:val="0"/>
                                  <w:marRight w:val="0"/>
                                  <w:marTop w:val="0"/>
                                  <w:marBottom w:val="0"/>
                                  <w:divBdr>
                                    <w:top w:val="none" w:sz="0" w:space="0" w:color="auto"/>
                                    <w:left w:val="none" w:sz="0" w:space="0" w:color="auto"/>
                                    <w:bottom w:val="none" w:sz="0" w:space="0" w:color="auto"/>
                                    <w:right w:val="none" w:sz="0" w:space="0" w:color="auto"/>
                                  </w:divBdr>
                                  <w:divsChild>
                                    <w:div w:id="12742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002606">
      <w:bodyDiv w:val="1"/>
      <w:marLeft w:val="0"/>
      <w:marRight w:val="0"/>
      <w:marTop w:val="0"/>
      <w:marBottom w:val="0"/>
      <w:divBdr>
        <w:top w:val="none" w:sz="0" w:space="0" w:color="auto"/>
        <w:left w:val="none" w:sz="0" w:space="0" w:color="auto"/>
        <w:bottom w:val="none" w:sz="0" w:space="0" w:color="auto"/>
        <w:right w:val="none" w:sz="0" w:space="0" w:color="auto"/>
      </w:divBdr>
    </w:div>
    <w:div w:id="1549875582">
      <w:bodyDiv w:val="1"/>
      <w:marLeft w:val="0"/>
      <w:marRight w:val="0"/>
      <w:marTop w:val="0"/>
      <w:marBottom w:val="0"/>
      <w:divBdr>
        <w:top w:val="none" w:sz="0" w:space="0" w:color="auto"/>
        <w:left w:val="none" w:sz="0" w:space="0" w:color="auto"/>
        <w:bottom w:val="none" w:sz="0" w:space="0" w:color="auto"/>
        <w:right w:val="none" w:sz="0" w:space="0" w:color="auto"/>
      </w:divBdr>
    </w:div>
    <w:div w:id="1562978105">
      <w:bodyDiv w:val="1"/>
      <w:marLeft w:val="0"/>
      <w:marRight w:val="0"/>
      <w:marTop w:val="0"/>
      <w:marBottom w:val="0"/>
      <w:divBdr>
        <w:top w:val="none" w:sz="0" w:space="0" w:color="auto"/>
        <w:left w:val="none" w:sz="0" w:space="0" w:color="auto"/>
        <w:bottom w:val="none" w:sz="0" w:space="0" w:color="auto"/>
        <w:right w:val="none" w:sz="0" w:space="0" w:color="auto"/>
      </w:divBdr>
    </w:div>
    <w:div w:id="1587494740">
      <w:bodyDiv w:val="1"/>
      <w:marLeft w:val="0"/>
      <w:marRight w:val="0"/>
      <w:marTop w:val="0"/>
      <w:marBottom w:val="0"/>
      <w:divBdr>
        <w:top w:val="none" w:sz="0" w:space="0" w:color="auto"/>
        <w:left w:val="none" w:sz="0" w:space="0" w:color="auto"/>
        <w:bottom w:val="none" w:sz="0" w:space="0" w:color="auto"/>
        <w:right w:val="none" w:sz="0" w:space="0" w:color="auto"/>
      </w:divBdr>
    </w:div>
    <w:div w:id="1597254301">
      <w:bodyDiv w:val="1"/>
      <w:marLeft w:val="0"/>
      <w:marRight w:val="0"/>
      <w:marTop w:val="0"/>
      <w:marBottom w:val="0"/>
      <w:divBdr>
        <w:top w:val="none" w:sz="0" w:space="0" w:color="auto"/>
        <w:left w:val="none" w:sz="0" w:space="0" w:color="auto"/>
        <w:bottom w:val="none" w:sz="0" w:space="0" w:color="auto"/>
        <w:right w:val="none" w:sz="0" w:space="0" w:color="auto"/>
      </w:divBdr>
    </w:div>
    <w:div w:id="1607231031">
      <w:bodyDiv w:val="1"/>
      <w:marLeft w:val="0"/>
      <w:marRight w:val="0"/>
      <w:marTop w:val="0"/>
      <w:marBottom w:val="0"/>
      <w:divBdr>
        <w:top w:val="none" w:sz="0" w:space="0" w:color="auto"/>
        <w:left w:val="none" w:sz="0" w:space="0" w:color="auto"/>
        <w:bottom w:val="none" w:sz="0" w:space="0" w:color="auto"/>
        <w:right w:val="none" w:sz="0" w:space="0" w:color="auto"/>
      </w:divBdr>
    </w:div>
    <w:div w:id="1682664553">
      <w:bodyDiv w:val="1"/>
      <w:marLeft w:val="0"/>
      <w:marRight w:val="0"/>
      <w:marTop w:val="0"/>
      <w:marBottom w:val="0"/>
      <w:divBdr>
        <w:top w:val="none" w:sz="0" w:space="0" w:color="auto"/>
        <w:left w:val="none" w:sz="0" w:space="0" w:color="auto"/>
        <w:bottom w:val="none" w:sz="0" w:space="0" w:color="auto"/>
        <w:right w:val="none" w:sz="0" w:space="0" w:color="auto"/>
      </w:divBdr>
    </w:div>
    <w:div w:id="1716733386">
      <w:bodyDiv w:val="1"/>
      <w:marLeft w:val="0"/>
      <w:marRight w:val="0"/>
      <w:marTop w:val="0"/>
      <w:marBottom w:val="0"/>
      <w:divBdr>
        <w:top w:val="none" w:sz="0" w:space="0" w:color="auto"/>
        <w:left w:val="none" w:sz="0" w:space="0" w:color="auto"/>
        <w:bottom w:val="none" w:sz="0" w:space="0" w:color="auto"/>
        <w:right w:val="none" w:sz="0" w:space="0" w:color="auto"/>
      </w:divBdr>
    </w:div>
    <w:div w:id="1720090455">
      <w:bodyDiv w:val="1"/>
      <w:marLeft w:val="0"/>
      <w:marRight w:val="0"/>
      <w:marTop w:val="0"/>
      <w:marBottom w:val="0"/>
      <w:divBdr>
        <w:top w:val="none" w:sz="0" w:space="0" w:color="auto"/>
        <w:left w:val="none" w:sz="0" w:space="0" w:color="auto"/>
        <w:bottom w:val="none" w:sz="0" w:space="0" w:color="auto"/>
        <w:right w:val="none" w:sz="0" w:space="0" w:color="auto"/>
      </w:divBdr>
    </w:div>
    <w:div w:id="1728383204">
      <w:bodyDiv w:val="1"/>
      <w:marLeft w:val="0"/>
      <w:marRight w:val="0"/>
      <w:marTop w:val="0"/>
      <w:marBottom w:val="0"/>
      <w:divBdr>
        <w:top w:val="none" w:sz="0" w:space="0" w:color="auto"/>
        <w:left w:val="none" w:sz="0" w:space="0" w:color="auto"/>
        <w:bottom w:val="none" w:sz="0" w:space="0" w:color="auto"/>
        <w:right w:val="none" w:sz="0" w:space="0" w:color="auto"/>
      </w:divBdr>
    </w:div>
    <w:div w:id="1733581744">
      <w:bodyDiv w:val="1"/>
      <w:marLeft w:val="0"/>
      <w:marRight w:val="0"/>
      <w:marTop w:val="0"/>
      <w:marBottom w:val="0"/>
      <w:divBdr>
        <w:top w:val="none" w:sz="0" w:space="0" w:color="auto"/>
        <w:left w:val="none" w:sz="0" w:space="0" w:color="auto"/>
        <w:bottom w:val="none" w:sz="0" w:space="0" w:color="auto"/>
        <w:right w:val="none" w:sz="0" w:space="0" w:color="auto"/>
      </w:divBdr>
    </w:div>
    <w:div w:id="1748190935">
      <w:bodyDiv w:val="1"/>
      <w:marLeft w:val="0"/>
      <w:marRight w:val="0"/>
      <w:marTop w:val="0"/>
      <w:marBottom w:val="0"/>
      <w:divBdr>
        <w:top w:val="none" w:sz="0" w:space="0" w:color="auto"/>
        <w:left w:val="none" w:sz="0" w:space="0" w:color="auto"/>
        <w:bottom w:val="none" w:sz="0" w:space="0" w:color="auto"/>
        <w:right w:val="none" w:sz="0" w:space="0" w:color="auto"/>
      </w:divBdr>
    </w:div>
    <w:div w:id="1749115860">
      <w:bodyDiv w:val="1"/>
      <w:marLeft w:val="0"/>
      <w:marRight w:val="0"/>
      <w:marTop w:val="0"/>
      <w:marBottom w:val="0"/>
      <w:divBdr>
        <w:top w:val="none" w:sz="0" w:space="0" w:color="auto"/>
        <w:left w:val="none" w:sz="0" w:space="0" w:color="auto"/>
        <w:bottom w:val="none" w:sz="0" w:space="0" w:color="auto"/>
        <w:right w:val="none" w:sz="0" w:space="0" w:color="auto"/>
      </w:divBdr>
    </w:div>
    <w:div w:id="1749696112">
      <w:bodyDiv w:val="1"/>
      <w:marLeft w:val="0"/>
      <w:marRight w:val="0"/>
      <w:marTop w:val="0"/>
      <w:marBottom w:val="0"/>
      <w:divBdr>
        <w:top w:val="none" w:sz="0" w:space="0" w:color="auto"/>
        <w:left w:val="none" w:sz="0" w:space="0" w:color="auto"/>
        <w:bottom w:val="none" w:sz="0" w:space="0" w:color="auto"/>
        <w:right w:val="none" w:sz="0" w:space="0" w:color="auto"/>
      </w:divBdr>
    </w:div>
    <w:div w:id="1756515026">
      <w:bodyDiv w:val="1"/>
      <w:marLeft w:val="0"/>
      <w:marRight w:val="0"/>
      <w:marTop w:val="0"/>
      <w:marBottom w:val="0"/>
      <w:divBdr>
        <w:top w:val="none" w:sz="0" w:space="0" w:color="auto"/>
        <w:left w:val="none" w:sz="0" w:space="0" w:color="auto"/>
        <w:bottom w:val="none" w:sz="0" w:space="0" w:color="auto"/>
        <w:right w:val="none" w:sz="0" w:space="0" w:color="auto"/>
      </w:divBdr>
    </w:div>
    <w:div w:id="1768110260">
      <w:bodyDiv w:val="1"/>
      <w:marLeft w:val="0"/>
      <w:marRight w:val="0"/>
      <w:marTop w:val="0"/>
      <w:marBottom w:val="0"/>
      <w:divBdr>
        <w:top w:val="none" w:sz="0" w:space="0" w:color="auto"/>
        <w:left w:val="none" w:sz="0" w:space="0" w:color="auto"/>
        <w:bottom w:val="none" w:sz="0" w:space="0" w:color="auto"/>
        <w:right w:val="none" w:sz="0" w:space="0" w:color="auto"/>
      </w:divBdr>
    </w:div>
    <w:div w:id="1778527098">
      <w:bodyDiv w:val="1"/>
      <w:marLeft w:val="0"/>
      <w:marRight w:val="0"/>
      <w:marTop w:val="0"/>
      <w:marBottom w:val="0"/>
      <w:divBdr>
        <w:top w:val="none" w:sz="0" w:space="0" w:color="auto"/>
        <w:left w:val="none" w:sz="0" w:space="0" w:color="auto"/>
        <w:bottom w:val="none" w:sz="0" w:space="0" w:color="auto"/>
        <w:right w:val="none" w:sz="0" w:space="0" w:color="auto"/>
      </w:divBdr>
    </w:div>
    <w:div w:id="1787381337">
      <w:bodyDiv w:val="1"/>
      <w:marLeft w:val="0"/>
      <w:marRight w:val="0"/>
      <w:marTop w:val="0"/>
      <w:marBottom w:val="0"/>
      <w:divBdr>
        <w:top w:val="none" w:sz="0" w:space="0" w:color="auto"/>
        <w:left w:val="none" w:sz="0" w:space="0" w:color="auto"/>
        <w:bottom w:val="none" w:sz="0" w:space="0" w:color="auto"/>
        <w:right w:val="none" w:sz="0" w:space="0" w:color="auto"/>
      </w:divBdr>
    </w:div>
    <w:div w:id="1820875844">
      <w:bodyDiv w:val="1"/>
      <w:marLeft w:val="0"/>
      <w:marRight w:val="0"/>
      <w:marTop w:val="0"/>
      <w:marBottom w:val="0"/>
      <w:divBdr>
        <w:top w:val="none" w:sz="0" w:space="0" w:color="auto"/>
        <w:left w:val="none" w:sz="0" w:space="0" w:color="auto"/>
        <w:bottom w:val="none" w:sz="0" w:space="0" w:color="auto"/>
        <w:right w:val="none" w:sz="0" w:space="0" w:color="auto"/>
      </w:divBdr>
    </w:div>
    <w:div w:id="1838228286">
      <w:bodyDiv w:val="1"/>
      <w:marLeft w:val="0"/>
      <w:marRight w:val="0"/>
      <w:marTop w:val="0"/>
      <w:marBottom w:val="0"/>
      <w:divBdr>
        <w:top w:val="none" w:sz="0" w:space="0" w:color="auto"/>
        <w:left w:val="none" w:sz="0" w:space="0" w:color="auto"/>
        <w:bottom w:val="none" w:sz="0" w:space="0" w:color="auto"/>
        <w:right w:val="none" w:sz="0" w:space="0" w:color="auto"/>
      </w:divBdr>
    </w:div>
    <w:div w:id="1839540182">
      <w:bodyDiv w:val="1"/>
      <w:marLeft w:val="0"/>
      <w:marRight w:val="0"/>
      <w:marTop w:val="0"/>
      <w:marBottom w:val="0"/>
      <w:divBdr>
        <w:top w:val="none" w:sz="0" w:space="0" w:color="auto"/>
        <w:left w:val="none" w:sz="0" w:space="0" w:color="auto"/>
        <w:bottom w:val="none" w:sz="0" w:space="0" w:color="auto"/>
        <w:right w:val="none" w:sz="0" w:space="0" w:color="auto"/>
      </w:divBdr>
    </w:div>
    <w:div w:id="1852181205">
      <w:bodyDiv w:val="1"/>
      <w:marLeft w:val="0"/>
      <w:marRight w:val="0"/>
      <w:marTop w:val="0"/>
      <w:marBottom w:val="0"/>
      <w:divBdr>
        <w:top w:val="none" w:sz="0" w:space="0" w:color="auto"/>
        <w:left w:val="none" w:sz="0" w:space="0" w:color="auto"/>
        <w:bottom w:val="none" w:sz="0" w:space="0" w:color="auto"/>
        <w:right w:val="none" w:sz="0" w:space="0" w:color="auto"/>
      </w:divBdr>
    </w:div>
    <w:div w:id="1858540115">
      <w:bodyDiv w:val="1"/>
      <w:marLeft w:val="0"/>
      <w:marRight w:val="0"/>
      <w:marTop w:val="0"/>
      <w:marBottom w:val="0"/>
      <w:divBdr>
        <w:top w:val="none" w:sz="0" w:space="0" w:color="auto"/>
        <w:left w:val="none" w:sz="0" w:space="0" w:color="auto"/>
        <w:bottom w:val="none" w:sz="0" w:space="0" w:color="auto"/>
        <w:right w:val="none" w:sz="0" w:space="0" w:color="auto"/>
      </w:divBdr>
    </w:div>
    <w:div w:id="1865632472">
      <w:bodyDiv w:val="1"/>
      <w:marLeft w:val="0"/>
      <w:marRight w:val="0"/>
      <w:marTop w:val="0"/>
      <w:marBottom w:val="0"/>
      <w:divBdr>
        <w:top w:val="none" w:sz="0" w:space="0" w:color="auto"/>
        <w:left w:val="none" w:sz="0" w:space="0" w:color="auto"/>
        <w:bottom w:val="none" w:sz="0" w:space="0" w:color="auto"/>
        <w:right w:val="none" w:sz="0" w:space="0" w:color="auto"/>
      </w:divBdr>
    </w:div>
    <w:div w:id="1874071790">
      <w:bodyDiv w:val="1"/>
      <w:marLeft w:val="0"/>
      <w:marRight w:val="0"/>
      <w:marTop w:val="0"/>
      <w:marBottom w:val="0"/>
      <w:divBdr>
        <w:top w:val="none" w:sz="0" w:space="0" w:color="auto"/>
        <w:left w:val="none" w:sz="0" w:space="0" w:color="auto"/>
        <w:bottom w:val="none" w:sz="0" w:space="0" w:color="auto"/>
        <w:right w:val="none" w:sz="0" w:space="0" w:color="auto"/>
      </w:divBdr>
    </w:div>
    <w:div w:id="1892038693">
      <w:bodyDiv w:val="1"/>
      <w:marLeft w:val="0"/>
      <w:marRight w:val="0"/>
      <w:marTop w:val="0"/>
      <w:marBottom w:val="0"/>
      <w:divBdr>
        <w:top w:val="none" w:sz="0" w:space="0" w:color="auto"/>
        <w:left w:val="none" w:sz="0" w:space="0" w:color="auto"/>
        <w:bottom w:val="none" w:sz="0" w:space="0" w:color="auto"/>
        <w:right w:val="none" w:sz="0" w:space="0" w:color="auto"/>
      </w:divBdr>
    </w:div>
    <w:div w:id="1898592271">
      <w:bodyDiv w:val="1"/>
      <w:marLeft w:val="0"/>
      <w:marRight w:val="0"/>
      <w:marTop w:val="0"/>
      <w:marBottom w:val="0"/>
      <w:divBdr>
        <w:top w:val="none" w:sz="0" w:space="0" w:color="auto"/>
        <w:left w:val="none" w:sz="0" w:space="0" w:color="auto"/>
        <w:bottom w:val="none" w:sz="0" w:space="0" w:color="auto"/>
        <w:right w:val="none" w:sz="0" w:space="0" w:color="auto"/>
      </w:divBdr>
    </w:div>
    <w:div w:id="1923755868">
      <w:bodyDiv w:val="1"/>
      <w:marLeft w:val="0"/>
      <w:marRight w:val="0"/>
      <w:marTop w:val="0"/>
      <w:marBottom w:val="0"/>
      <w:divBdr>
        <w:top w:val="none" w:sz="0" w:space="0" w:color="auto"/>
        <w:left w:val="none" w:sz="0" w:space="0" w:color="auto"/>
        <w:bottom w:val="none" w:sz="0" w:space="0" w:color="auto"/>
        <w:right w:val="none" w:sz="0" w:space="0" w:color="auto"/>
      </w:divBdr>
    </w:div>
    <w:div w:id="1934165973">
      <w:bodyDiv w:val="1"/>
      <w:marLeft w:val="0"/>
      <w:marRight w:val="0"/>
      <w:marTop w:val="0"/>
      <w:marBottom w:val="0"/>
      <w:divBdr>
        <w:top w:val="none" w:sz="0" w:space="0" w:color="auto"/>
        <w:left w:val="none" w:sz="0" w:space="0" w:color="auto"/>
        <w:bottom w:val="none" w:sz="0" w:space="0" w:color="auto"/>
        <w:right w:val="none" w:sz="0" w:space="0" w:color="auto"/>
      </w:divBdr>
    </w:div>
    <w:div w:id="1937202212">
      <w:bodyDiv w:val="1"/>
      <w:marLeft w:val="0"/>
      <w:marRight w:val="0"/>
      <w:marTop w:val="0"/>
      <w:marBottom w:val="0"/>
      <w:divBdr>
        <w:top w:val="none" w:sz="0" w:space="0" w:color="auto"/>
        <w:left w:val="none" w:sz="0" w:space="0" w:color="auto"/>
        <w:bottom w:val="none" w:sz="0" w:space="0" w:color="auto"/>
        <w:right w:val="none" w:sz="0" w:space="0" w:color="auto"/>
      </w:divBdr>
    </w:div>
    <w:div w:id="1946112211">
      <w:bodyDiv w:val="1"/>
      <w:marLeft w:val="0"/>
      <w:marRight w:val="0"/>
      <w:marTop w:val="0"/>
      <w:marBottom w:val="0"/>
      <w:divBdr>
        <w:top w:val="none" w:sz="0" w:space="0" w:color="auto"/>
        <w:left w:val="none" w:sz="0" w:space="0" w:color="auto"/>
        <w:bottom w:val="none" w:sz="0" w:space="0" w:color="auto"/>
        <w:right w:val="none" w:sz="0" w:space="0" w:color="auto"/>
      </w:divBdr>
    </w:div>
    <w:div w:id="1966084927">
      <w:bodyDiv w:val="1"/>
      <w:marLeft w:val="0"/>
      <w:marRight w:val="0"/>
      <w:marTop w:val="0"/>
      <w:marBottom w:val="0"/>
      <w:divBdr>
        <w:top w:val="none" w:sz="0" w:space="0" w:color="auto"/>
        <w:left w:val="none" w:sz="0" w:space="0" w:color="auto"/>
        <w:bottom w:val="none" w:sz="0" w:space="0" w:color="auto"/>
        <w:right w:val="none" w:sz="0" w:space="0" w:color="auto"/>
      </w:divBdr>
    </w:div>
    <w:div w:id="2061126758">
      <w:bodyDiv w:val="1"/>
      <w:marLeft w:val="0"/>
      <w:marRight w:val="0"/>
      <w:marTop w:val="0"/>
      <w:marBottom w:val="0"/>
      <w:divBdr>
        <w:top w:val="none" w:sz="0" w:space="0" w:color="auto"/>
        <w:left w:val="none" w:sz="0" w:space="0" w:color="auto"/>
        <w:bottom w:val="none" w:sz="0" w:space="0" w:color="auto"/>
        <w:right w:val="none" w:sz="0" w:space="0" w:color="auto"/>
      </w:divBdr>
    </w:div>
    <w:div w:id="2062552716">
      <w:bodyDiv w:val="1"/>
      <w:marLeft w:val="0"/>
      <w:marRight w:val="0"/>
      <w:marTop w:val="0"/>
      <w:marBottom w:val="0"/>
      <w:divBdr>
        <w:top w:val="none" w:sz="0" w:space="0" w:color="auto"/>
        <w:left w:val="none" w:sz="0" w:space="0" w:color="auto"/>
        <w:bottom w:val="none" w:sz="0" w:space="0" w:color="auto"/>
        <w:right w:val="none" w:sz="0" w:space="0" w:color="auto"/>
      </w:divBdr>
    </w:div>
    <w:div w:id="2087529940">
      <w:bodyDiv w:val="1"/>
      <w:marLeft w:val="0"/>
      <w:marRight w:val="0"/>
      <w:marTop w:val="0"/>
      <w:marBottom w:val="0"/>
      <w:divBdr>
        <w:top w:val="none" w:sz="0" w:space="0" w:color="auto"/>
        <w:left w:val="none" w:sz="0" w:space="0" w:color="auto"/>
        <w:bottom w:val="none" w:sz="0" w:space="0" w:color="auto"/>
        <w:right w:val="none" w:sz="0" w:space="0" w:color="auto"/>
      </w:divBdr>
    </w:div>
    <w:div w:id="2097510661">
      <w:bodyDiv w:val="1"/>
      <w:marLeft w:val="0"/>
      <w:marRight w:val="0"/>
      <w:marTop w:val="0"/>
      <w:marBottom w:val="0"/>
      <w:divBdr>
        <w:top w:val="none" w:sz="0" w:space="0" w:color="auto"/>
        <w:left w:val="none" w:sz="0" w:space="0" w:color="auto"/>
        <w:bottom w:val="none" w:sz="0" w:space="0" w:color="auto"/>
        <w:right w:val="none" w:sz="0" w:space="0" w:color="auto"/>
      </w:divBdr>
    </w:div>
    <w:div w:id="2107194420">
      <w:bodyDiv w:val="1"/>
      <w:marLeft w:val="0"/>
      <w:marRight w:val="0"/>
      <w:marTop w:val="0"/>
      <w:marBottom w:val="0"/>
      <w:divBdr>
        <w:top w:val="none" w:sz="0" w:space="0" w:color="auto"/>
        <w:left w:val="none" w:sz="0" w:space="0" w:color="auto"/>
        <w:bottom w:val="none" w:sz="0" w:space="0" w:color="auto"/>
        <w:right w:val="none" w:sz="0" w:space="0" w:color="auto"/>
      </w:divBdr>
    </w:div>
    <w:div w:id="2116316675">
      <w:bodyDiv w:val="1"/>
      <w:marLeft w:val="0"/>
      <w:marRight w:val="0"/>
      <w:marTop w:val="0"/>
      <w:marBottom w:val="0"/>
      <w:divBdr>
        <w:top w:val="none" w:sz="0" w:space="0" w:color="auto"/>
        <w:left w:val="none" w:sz="0" w:space="0" w:color="auto"/>
        <w:bottom w:val="none" w:sz="0" w:space="0" w:color="auto"/>
        <w:right w:val="none" w:sz="0" w:space="0" w:color="auto"/>
      </w:divBdr>
    </w:div>
    <w:div w:id="2125808126">
      <w:bodyDiv w:val="1"/>
      <w:marLeft w:val="0"/>
      <w:marRight w:val="0"/>
      <w:marTop w:val="0"/>
      <w:marBottom w:val="0"/>
      <w:divBdr>
        <w:top w:val="none" w:sz="0" w:space="0" w:color="auto"/>
        <w:left w:val="none" w:sz="0" w:space="0" w:color="auto"/>
        <w:bottom w:val="none" w:sz="0" w:space="0" w:color="auto"/>
        <w:right w:val="none" w:sz="0" w:space="0" w:color="auto"/>
      </w:divBdr>
    </w:div>
    <w:div w:id="2126579662">
      <w:bodyDiv w:val="1"/>
      <w:marLeft w:val="0"/>
      <w:marRight w:val="0"/>
      <w:marTop w:val="0"/>
      <w:marBottom w:val="0"/>
      <w:divBdr>
        <w:top w:val="none" w:sz="0" w:space="0" w:color="auto"/>
        <w:left w:val="none" w:sz="0" w:space="0" w:color="auto"/>
        <w:bottom w:val="none" w:sz="0" w:space="0" w:color="auto"/>
        <w:right w:val="none" w:sz="0" w:space="0" w:color="auto"/>
      </w:divBdr>
    </w:div>
    <w:div w:id="2132091848">
      <w:bodyDiv w:val="1"/>
      <w:marLeft w:val="0"/>
      <w:marRight w:val="0"/>
      <w:marTop w:val="0"/>
      <w:marBottom w:val="0"/>
      <w:divBdr>
        <w:top w:val="none" w:sz="0" w:space="0" w:color="auto"/>
        <w:left w:val="none" w:sz="0" w:space="0" w:color="auto"/>
        <w:bottom w:val="none" w:sz="0" w:space="0" w:color="auto"/>
        <w:right w:val="none" w:sz="0" w:space="0" w:color="auto"/>
      </w:divBdr>
    </w:div>
    <w:div w:id="2135757518">
      <w:bodyDiv w:val="1"/>
      <w:marLeft w:val="0"/>
      <w:marRight w:val="0"/>
      <w:marTop w:val="0"/>
      <w:marBottom w:val="0"/>
      <w:divBdr>
        <w:top w:val="none" w:sz="0" w:space="0" w:color="auto"/>
        <w:left w:val="none" w:sz="0" w:space="0" w:color="auto"/>
        <w:bottom w:val="none" w:sz="0" w:space="0" w:color="auto"/>
        <w:right w:val="none" w:sz="0" w:space="0" w:color="auto"/>
      </w:divBdr>
    </w:div>
    <w:div w:id="2142334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4BB7B-7B0C-4C64-A4F5-1EC54DA3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2026-04-14T02:42:00Z</cp:lastPrinted>
  <dcterms:created xsi:type="dcterms:W3CDTF">2026-05-20T08:39:00Z</dcterms:created>
  <dcterms:modified xsi:type="dcterms:W3CDTF">2026-05-20T08:39:00Z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0a685f3d-5f4f-32f9-9320-64d6db9b4678</vt:lpwstr>
  </property>
</Properties>
</file>