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DB" w:rsidRDefault="007929DB" w:rsidP="007929DB">
      <w:pPr>
        <w:spacing w:line="480" w:lineRule="auto"/>
        <w:jc w:val="center"/>
        <w:rPr>
          <w:b/>
        </w:rPr>
      </w:pPr>
      <w:bookmarkStart w:id="0" w:name="_GoBack"/>
      <w:bookmarkEnd w:id="0"/>
      <w:r>
        <w:rPr>
          <w:b/>
        </w:rPr>
        <w:t>KATA PENGANTAR</w:t>
      </w:r>
    </w:p>
    <w:p w:rsidR="007929DB" w:rsidRDefault="007929DB" w:rsidP="007929DB">
      <w:pPr>
        <w:spacing w:line="480" w:lineRule="auto"/>
        <w:jc w:val="center"/>
        <w:rPr>
          <w:b/>
        </w:rPr>
      </w:pPr>
    </w:p>
    <w:p w:rsidR="007929DB" w:rsidRDefault="007929DB" w:rsidP="007929DB">
      <w:pPr>
        <w:autoSpaceDE w:val="0"/>
        <w:autoSpaceDN w:val="0"/>
        <w:adjustRightInd w:val="0"/>
        <w:rPr>
          <w:i/>
          <w:iCs/>
        </w:rPr>
      </w:pPr>
      <w:r>
        <w:rPr>
          <w:i/>
          <w:iCs/>
        </w:rPr>
        <w:t>Assalamu’alaikum Wr.Wb.</w:t>
      </w:r>
    </w:p>
    <w:p w:rsidR="007929DB" w:rsidRDefault="007929DB" w:rsidP="007929DB">
      <w:pPr>
        <w:autoSpaceDE w:val="0"/>
        <w:autoSpaceDN w:val="0"/>
        <w:adjustRightInd w:val="0"/>
        <w:rPr>
          <w:sz w:val="32"/>
          <w:szCs w:val="32"/>
        </w:rPr>
      </w:pPr>
    </w:p>
    <w:p w:rsidR="007929DB" w:rsidRDefault="007929DB" w:rsidP="007929DB">
      <w:pPr>
        <w:autoSpaceDE w:val="0"/>
        <w:autoSpaceDN w:val="0"/>
        <w:bidi/>
        <w:adjustRightInd w:val="0"/>
        <w:jc w:val="both"/>
        <w:rPr>
          <w:sz w:val="32"/>
          <w:szCs w:val="32"/>
        </w:rPr>
      </w:pPr>
      <w:r>
        <w:rPr>
          <w:rFonts w:hint="cs"/>
          <w:sz w:val="32"/>
          <w:szCs w:val="32"/>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7929DB" w:rsidRDefault="007929DB" w:rsidP="007929DB">
      <w:pPr>
        <w:autoSpaceDE w:val="0"/>
        <w:autoSpaceDN w:val="0"/>
        <w:adjustRightInd w:val="0"/>
        <w:jc w:val="both"/>
        <w:rPr>
          <w:rtl/>
        </w:rPr>
      </w:pPr>
    </w:p>
    <w:p w:rsidR="007929DB" w:rsidRDefault="007929DB" w:rsidP="007929DB">
      <w:pPr>
        <w:autoSpaceDE w:val="0"/>
        <w:autoSpaceDN w:val="0"/>
        <w:adjustRightInd w:val="0"/>
        <w:jc w:val="both"/>
      </w:pPr>
      <w:r>
        <w:t>Artinya “</w:t>
      </w:r>
      <w:r>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t>”.</w:t>
      </w:r>
    </w:p>
    <w:p w:rsidR="007929DB" w:rsidRDefault="007929DB" w:rsidP="007929DB">
      <w:pPr>
        <w:autoSpaceDE w:val="0"/>
        <w:autoSpaceDN w:val="0"/>
        <w:adjustRightInd w:val="0"/>
        <w:jc w:val="both"/>
      </w:pPr>
    </w:p>
    <w:p w:rsidR="007929DB" w:rsidRDefault="007929DB" w:rsidP="007929DB">
      <w:pPr>
        <w:autoSpaceDE w:val="0"/>
        <w:autoSpaceDN w:val="0"/>
        <w:adjustRightInd w:val="0"/>
        <w:spacing w:line="480" w:lineRule="auto"/>
        <w:ind w:firstLine="709"/>
        <w:jc w:val="both"/>
        <w:rPr>
          <w:b/>
        </w:rPr>
      </w:pPr>
      <w:r>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Pr>
          <w:b/>
          <w:bCs/>
        </w:rPr>
        <w:t>“Analisis Yuridis Penyelesaian</w:t>
      </w:r>
      <w:r>
        <w:rPr>
          <w:rStyle w:val="hgkelc"/>
          <w:b/>
          <w:color w:val="000000"/>
        </w:rPr>
        <w:t xml:space="preserve"> Tindak Pidana Penggelapan</w:t>
      </w:r>
      <w:r>
        <w:rPr>
          <w:b/>
          <w:color w:val="000000"/>
        </w:rPr>
        <w:t xml:space="preserve"> Melalui </w:t>
      </w:r>
      <w:r>
        <w:rPr>
          <w:rStyle w:val="hgkelc"/>
          <w:b/>
          <w:color w:val="000000"/>
        </w:rPr>
        <w:t>Pendekatan</w:t>
      </w:r>
      <w:r>
        <w:rPr>
          <w:rStyle w:val="hgkelc"/>
          <w:b/>
          <w:color w:val="000000"/>
          <w:lang w:val="id-ID"/>
        </w:rPr>
        <w:t xml:space="preserve"> </w:t>
      </w:r>
      <w:r>
        <w:rPr>
          <w:rStyle w:val="hgkelc"/>
          <w:b/>
          <w:color w:val="000000"/>
        </w:rPr>
        <w:t xml:space="preserve"> </w:t>
      </w:r>
      <w:r>
        <w:rPr>
          <w:rStyle w:val="hgkelc"/>
          <w:b/>
          <w:color w:val="000000"/>
          <w:lang w:val="id-ID"/>
        </w:rPr>
        <w:t xml:space="preserve">Keadilan </w:t>
      </w:r>
      <w:r>
        <w:rPr>
          <w:rStyle w:val="hgkelc"/>
          <w:b/>
          <w:i/>
          <w:color w:val="000000"/>
          <w:lang w:val="id-ID"/>
        </w:rPr>
        <w:t>Restoratif</w:t>
      </w:r>
      <w:r>
        <w:rPr>
          <w:rStyle w:val="hgkelc"/>
          <w:b/>
          <w:color w:val="000000"/>
          <w:lang w:val="id-ID"/>
        </w:rPr>
        <w:t xml:space="preserve"> </w:t>
      </w:r>
      <w:r>
        <w:rPr>
          <w:rStyle w:val="hgkelc"/>
          <w:b/>
          <w:i/>
          <w:color w:val="000000"/>
        </w:rPr>
        <w:t>(</w:t>
      </w:r>
      <w:r>
        <w:rPr>
          <w:rStyle w:val="hgkelc"/>
          <w:b/>
          <w:i/>
          <w:color w:val="000000"/>
          <w:lang w:val="id-ID"/>
        </w:rPr>
        <w:t>Restoratif</w:t>
      </w:r>
      <w:r>
        <w:rPr>
          <w:rStyle w:val="hgkelc"/>
          <w:b/>
          <w:i/>
          <w:color w:val="000000"/>
        </w:rPr>
        <w:t xml:space="preserve"> Justice)</w:t>
      </w:r>
      <w:r>
        <w:rPr>
          <w:rStyle w:val="hgkelc"/>
          <w:b/>
          <w:color w:val="000000"/>
        </w:rPr>
        <w:t xml:space="preserve"> </w:t>
      </w:r>
      <w:r>
        <w:rPr>
          <w:b/>
          <w:color w:val="000000"/>
        </w:rPr>
        <w:t>(Studi Putusan Pengadilan Negeri Tanjung Selor Nomor 39/Pid.B/2022/PN Tjs)”.</w:t>
      </w:r>
    </w:p>
    <w:p w:rsidR="007929DB" w:rsidRDefault="007929DB" w:rsidP="007929DB">
      <w:pPr>
        <w:autoSpaceDE w:val="0"/>
        <w:autoSpaceDN w:val="0"/>
        <w:adjustRightInd w:val="0"/>
        <w:spacing w:line="480" w:lineRule="auto"/>
        <w:ind w:firstLine="709"/>
        <w:jc w:val="both"/>
      </w:pPr>
      <w:r>
        <w:t xml:space="preserve">Fungsi skripsi ini adalah untuk melengkapi tugas-tugas dan untuk memenuhi persyaratan memperoleh gelar Sarjana Hukum Jurusan Hukum Program Studi Ilmu Hukum. </w:t>
      </w:r>
    </w:p>
    <w:p w:rsidR="007929DB" w:rsidRDefault="007929DB" w:rsidP="007929DB">
      <w:pPr>
        <w:autoSpaceDE w:val="0"/>
        <w:autoSpaceDN w:val="0"/>
        <w:adjustRightInd w:val="0"/>
        <w:spacing w:line="480" w:lineRule="auto"/>
        <w:ind w:firstLine="709"/>
        <w:jc w:val="both"/>
      </w:pPr>
      <w:r>
        <w:t>Dalam penyelesaian skripsi ini penulis banyak sekali mendapatkan bantuan dari berbagai pihak, baik itu dalam bentuk material maupun moril. Untuk itu penulis mengucapkan terima kasih terutama kepada :</w:t>
      </w:r>
    </w:p>
    <w:p w:rsidR="007929DB" w:rsidRDefault="007929DB" w:rsidP="00B72B72">
      <w:pPr>
        <w:pStyle w:val="ListParagraph"/>
        <w:numPr>
          <w:ilvl w:val="0"/>
          <w:numId w:val="4"/>
        </w:numPr>
        <w:suppressLineNumbers/>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Dr. H. Firmansyah, M.Si selaku Rektor Universitas Muslim Nusantara Al-Washliyah Medan.</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Bapak </w:t>
      </w:r>
      <w:r>
        <w:rPr>
          <w:rFonts w:ascii="Times New Roman" w:hAnsi="Times New Roman"/>
          <w:bCs/>
          <w:sz w:val="24"/>
          <w:szCs w:val="24"/>
        </w:rPr>
        <w:t xml:space="preserve">Dr. Anwar Sadat, S.Ag.,M.Hum </w:t>
      </w:r>
      <w:r>
        <w:rPr>
          <w:rFonts w:ascii="Times New Roman" w:hAnsi="Times New Roman"/>
          <w:sz w:val="24"/>
          <w:szCs w:val="24"/>
        </w:rPr>
        <w:t>selaku Wakil Rektor I Universitas Muslim Nusantara Al Washliyah Medan.</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Bapak </w:t>
      </w:r>
      <w:r>
        <w:rPr>
          <w:rFonts w:ascii="Times New Roman" w:hAnsi="Times New Roman"/>
          <w:bCs/>
          <w:sz w:val="24"/>
          <w:szCs w:val="24"/>
        </w:rPr>
        <w:t xml:space="preserve">Dr. Dedy Juliandry Panjaitan, M.Si </w:t>
      </w:r>
      <w:r>
        <w:rPr>
          <w:rFonts w:ascii="Times New Roman" w:hAnsi="Times New Roman"/>
          <w:sz w:val="24"/>
          <w:szCs w:val="24"/>
        </w:rPr>
        <w:t>selaku Wakil Rektor II Universitas Muslin Nusantara Al washliyah Medan.</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bCs/>
          <w:sz w:val="24"/>
          <w:szCs w:val="24"/>
        </w:rPr>
      </w:pPr>
      <w:r>
        <w:rPr>
          <w:rFonts w:ascii="Times New Roman" w:hAnsi="Times New Roman"/>
          <w:sz w:val="24"/>
          <w:szCs w:val="24"/>
        </w:rPr>
        <w:t xml:space="preserve">Bapak </w:t>
      </w:r>
      <w:r>
        <w:rPr>
          <w:rFonts w:ascii="Times New Roman" w:hAnsi="Times New Roman"/>
          <w:bCs/>
          <w:sz w:val="24"/>
          <w:szCs w:val="24"/>
        </w:rPr>
        <w:t xml:space="preserve">Dr. Samsul Bahri, M.Si </w:t>
      </w:r>
      <w:r>
        <w:rPr>
          <w:rFonts w:ascii="Times New Roman" w:hAnsi="Times New Roman"/>
          <w:sz w:val="24"/>
          <w:szCs w:val="24"/>
        </w:rPr>
        <w:t>selaku Wakil Rektor III Universitas Muslim Nusantara Al Washliyah Medan.</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bookmarkStart w:id="1" w:name="_Hlk192961740"/>
      <w:r>
        <w:rPr>
          <w:rFonts w:ascii="Times New Roman" w:hAnsi="Times New Roman"/>
          <w:sz w:val="24"/>
          <w:szCs w:val="24"/>
        </w:rPr>
        <w:t xml:space="preserve">Ibu </w:t>
      </w:r>
      <w:r>
        <w:rPr>
          <w:rFonts w:ascii="Times New Roman" w:hAnsi="Times New Roman"/>
          <w:bCs/>
          <w:sz w:val="24"/>
          <w:szCs w:val="24"/>
        </w:rPr>
        <w:t>Dr.</w:t>
      </w:r>
      <w:r>
        <w:rPr>
          <w:rFonts w:ascii="Times New Roman" w:hAnsi="Times New Roman"/>
          <w:bCs/>
          <w:sz w:val="24"/>
          <w:szCs w:val="24"/>
          <w:lang w:val="en-US"/>
        </w:rPr>
        <w:t xml:space="preserve"> </w:t>
      </w:r>
      <w:r>
        <w:rPr>
          <w:rFonts w:ascii="Times New Roman" w:hAnsi="Times New Roman"/>
          <w:bCs/>
          <w:sz w:val="24"/>
          <w:szCs w:val="24"/>
        </w:rPr>
        <w:t>Halimatul Maryani, S.H.,M.H</w:t>
      </w:r>
      <w:r>
        <w:rPr>
          <w:rFonts w:ascii="Times New Roman" w:hAnsi="Times New Roman"/>
          <w:sz w:val="24"/>
          <w:szCs w:val="24"/>
        </w:rPr>
        <w:t xml:space="preserve">  selaku Dekan Fakultas Hukum </w:t>
      </w:r>
      <w:r>
        <w:rPr>
          <w:rFonts w:ascii="Times New Roman" w:hAnsi="Times New Roman"/>
          <w:bCs/>
          <w:sz w:val="24"/>
          <w:szCs w:val="24"/>
        </w:rPr>
        <w:t>Universitas Muslim Nusantara Al-Washliyah Medan</w:t>
      </w:r>
      <w:r>
        <w:rPr>
          <w:rFonts w:ascii="Times New Roman" w:hAnsi="Times New Roman"/>
          <w:sz w:val="24"/>
          <w:szCs w:val="24"/>
        </w:rPr>
        <w:t xml:space="preserve"> </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Tri Reni Novita, S.H.,M.H</w:t>
      </w:r>
      <w:r>
        <w:rPr>
          <w:rFonts w:ascii="Times New Roman" w:hAnsi="Times New Roman"/>
          <w:sz w:val="24"/>
          <w:szCs w:val="24"/>
        </w:rPr>
        <w:t xml:space="preserve"> sebagai Wakil Dekan </w:t>
      </w:r>
      <w:r>
        <w:rPr>
          <w:rFonts w:ascii="Times New Roman" w:hAnsi="Times New Roman"/>
          <w:sz w:val="24"/>
          <w:szCs w:val="24"/>
          <w:lang w:val="en-US"/>
        </w:rPr>
        <w:t xml:space="preserve">I </w:t>
      </w:r>
      <w:r>
        <w:rPr>
          <w:rFonts w:ascii="Times New Roman" w:hAnsi="Times New Roman"/>
          <w:sz w:val="24"/>
          <w:szCs w:val="24"/>
        </w:rPr>
        <w:t>Fakultas Hukum Universitas Muslim Nusantara Al Washliyah Medan</w:t>
      </w:r>
      <w:r>
        <w:rPr>
          <w:rFonts w:ascii="Times New Roman" w:hAnsi="Times New Roman"/>
          <w:sz w:val="24"/>
          <w:szCs w:val="24"/>
          <w:lang w:val="en-US"/>
        </w:rPr>
        <w:t>.</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 xml:space="preserve">Bapak </w:t>
      </w:r>
      <w:r>
        <w:rPr>
          <w:rFonts w:ascii="Times New Roman" w:hAnsi="Times New Roman"/>
          <w:sz w:val="24"/>
          <w:szCs w:val="24"/>
        </w:rPr>
        <w:t>Dr. Muhammad Hizbullah, SH</w:t>
      </w:r>
      <w:r>
        <w:rPr>
          <w:rFonts w:ascii="Times New Roman" w:hAnsi="Times New Roman"/>
          <w:sz w:val="24"/>
          <w:szCs w:val="24"/>
          <w:lang w:val="en-US"/>
        </w:rPr>
        <w:t>.</w:t>
      </w:r>
      <w:r>
        <w:rPr>
          <w:rFonts w:ascii="Times New Roman" w:hAnsi="Times New Roman"/>
          <w:sz w:val="24"/>
          <w:szCs w:val="24"/>
        </w:rPr>
        <w:t xml:space="preserve">I., MA sebagai Wakil Dekan </w:t>
      </w:r>
      <w:r>
        <w:rPr>
          <w:rFonts w:ascii="Times New Roman" w:hAnsi="Times New Roman"/>
          <w:sz w:val="24"/>
          <w:szCs w:val="24"/>
          <w:lang w:val="en-US"/>
        </w:rPr>
        <w:t xml:space="preserve">III </w:t>
      </w:r>
      <w:r>
        <w:rPr>
          <w:rFonts w:ascii="Times New Roman" w:hAnsi="Times New Roman"/>
          <w:sz w:val="24"/>
          <w:szCs w:val="24"/>
        </w:rPr>
        <w:t>Fakultas Hukum Universitas Muslim Nusantara Al Washliyah Medan</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lang w:val="en-US"/>
        </w:rPr>
        <w:t xml:space="preserve">Bapak </w:t>
      </w:r>
      <w:r>
        <w:rPr>
          <w:rFonts w:ascii="Times New Roman" w:hAnsi="Times New Roman"/>
          <w:sz w:val="24"/>
          <w:szCs w:val="24"/>
        </w:rPr>
        <w:t>Dr. Syahrul Bakti Harahap, SH.,M.H</w:t>
      </w:r>
      <w:r>
        <w:rPr>
          <w:rFonts w:ascii="Times New Roman" w:hAnsi="Times New Roman"/>
          <w:bCs/>
          <w:sz w:val="24"/>
          <w:szCs w:val="24"/>
        </w:rPr>
        <w:t xml:space="preserve"> </w:t>
      </w:r>
      <w:r>
        <w:rPr>
          <w:rFonts w:ascii="Times New Roman" w:hAnsi="Times New Roman"/>
          <w:sz w:val="24"/>
          <w:szCs w:val="24"/>
        </w:rPr>
        <w:t>selaku Ketua Program Studi Ilmu Hukum Universitas Muslim Nusantara Al-Washliyah Medan</w:t>
      </w:r>
      <w:bookmarkEnd w:id="1"/>
      <w:r>
        <w:rPr>
          <w:rFonts w:ascii="Times New Roman" w:hAnsi="Times New Roman"/>
          <w:sz w:val="24"/>
          <w:szCs w:val="24"/>
          <w:lang w:val="en-US"/>
        </w:rPr>
        <w:t xml:space="preserve"> sekaligus </w:t>
      </w:r>
      <w:r>
        <w:rPr>
          <w:rFonts w:ascii="Times New Roman" w:hAnsi="Times New Roman"/>
          <w:bCs/>
          <w:sz w:val="24"/>
          <w:szCs w:val="24"/>
        </w:rPr>
        <w:t>selaku Dosen Pembimbing  yang telah meluangkan waktu di sela-sela kesibukan untuk memberikan bimbingan, arahan dan wejangan selama proses penulisan skripsi ini</w:t>
      </w:r>
      <w:r>
        <w:rPr>
          <w:rFonts w:ascii="Times New Roman" w:hAnsi="Times New Roman"/>
          <w:sz w:val="24"/>
          <w:szCs w:val="24"/>
        </w:rPr>
        <w:t>.</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 xml:space="preserve">Ibu </w:t>
      </w:r>
      <w:r>
        <w:rPr>
          <w:rFonts w:ascii="Times New Roman" w:hAnsi="Times New Roman"/>
          <w:bCs/>
          <w:sz w:val="24"/>
          <w:szCs w:val="24"/>
        </w:rPr>
        <w:t xml:space="preserve">Erlinawati, S.Pd Selaku </w:t>
      </w:r>
      <w:r>
        <w:rPr>
          <w:rFonts w:ascii="Times New Roman" w:hAnsi="Times New Roman"/>
          <w:sz w:val="24"/>
          <w:szCs w:val="24"/>
        </w:rPr>
        <w:t>KTU Fakultas Hukum dan Seluruh Dosen Fakultas Hukum Universitas Muslim Nusantara Al-Washliyah Medan.</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7929DB" w:rsidRDefault="007929DB" w:rsidP="00B72B72">
      <w:pPr>
        <w:pStyle w:val="ListParagraph"/>
        <w:numPr>
          <w:ilvl w:val="0"/>
          <w:numId w:val="4"/>
        </w:numPr>
        <w:suppressLineNumbers/>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Semua pihak yang telah banyak membantu penulis dalam menyelesaikan skripsi ini.</w:t>
      </w:r>
    </w:p>
    <w:p w:rsidR="007929DB" w:rsidRDefault="007929DB" w:rsidP="007929DB">
      <w:pPr>
        <w:autoSpaceDE w:val="0"/>
        <w:autoSpaceDN w:val="0"/>
        <w:adjustRightInd w:val="0"/>
        <w:spacing w:line="480" w:lineRule="auto"/>
        <w:ind w:firstLine="709"/>
        <w:jc w:val="both"/>
      </w:pPr>
      <w:r>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7929DB" w:rsidRDefault="007929DB" w:rsidP="007929DB">
      <w:pPr>
        <w:ind w:left="4320" w:hanging="351"/>
        <w:rPr>
          <w:bCs/>
        </w:rPr>
      </w:pPr>
      <w:r>
        <w:rPr>
          <w:bCs/>
        </w:rPr>
        <w:t xml:space="preserve"> Medan,      Juni 2025</w:t>
      </w:r>
    </w:p>
    <w:p w:rsidR="007929DB" w:rsidRDefault="007929DB" w:rsidP="007929DB">
      <w:pPr>
        <w:ind w:hanging="351"/>
        <w:rPr>
          <w:bCs/>
        </w:rPr>
      </w:pPr>
      <w:r>
        <w:rPr>
          <w:bCs/>
        </w:rPr>
        <w:tab/>
      </w:r>
      <w:r>
        <w:rPr>
          <w:bCs/>
        </w:rPr>
        <w:tab/>
      </w:r>
      <w:r>
        <w:rPr>
          <w:bCs/>
        </w:rPr>
        <w:tab/>
      </w:r>
      <w:r>
        <w:rPr>
          <w:bCs/>
        </w:rPr>
        <w:tab/>
      </w:r>
      <w:r>
        <w:rPr>
          <w:bCs/>
        </w:rPr>
        <w:tab/>
      </w:r>
      <w:r>
        <w:rPr>
          <w:bCs/>
        </w:rPr>
        <w:tab/>
        <w:t xml:space="preserve">       Penulis,</w:t>
      </w:r>
    </w:p>
    <w:p w:rsidR="007929DB" w:rsidRDefault="007929DB" w:rsidP="007929DB">
      <w:pPr>
        <w:spacing w:line="480" w:lineRule="auto"/>
        <w:jc w:val="center"/>
        <w:rPr>
          <w:b/>
        </w:rPr>
      </w:pPr>
    </w:p>
    <w:p w:rsidR="007929DB" w:rsidRDefault="007929DB" w:rsidP="007929DB">
      <w:pPr>
        <w:rPr>
          <w:bCs/>
        </w:rPr>
      </w:pPr>
    </w:p>
    <w:p w:rsidR="007929DB" w:rsidRDefault="007929DB" w:rsidP="007929DB">
      <w:pPr>
        <w:rPr>
          <w:b/>
          <w:u w:val="single"/>
        </w:rPr>
      </w:pPr>
      <w:r>
        <w:rPr>
          <w:b/>
        </w:rPr>
        <w:tab/>
      </w:r>
      <w:r>
        <w:rPr>
          <w:b/>
        </w:rPr>
        <w:tab/>
      </w:r>
      <w:r>
        <w:rPr>
          <w:b/>
        </w:rPr>
        <w:tab/>
      </w:r>
      <w:r>
        <w:rPr>
          <w:b/>
        </w:rPr>
        <w:tab/>
      </w:r>
      <w:r>
        <w:rPr>
          <w:b/>
        </w:rPr>
        <w:tab/>
        <w:t xml:space="preserve">       </w:t>
      </w:r>
      <w:r>
        <w:rPr>
          <w:rFonts w:ascii="Bohemian typewriter" w:hAnsi="Bohemian typewriter"/>
          <w:b/>
        </w:rPr>
        <w:t>Chairuddin Lubis</w:t>
      </w:r>
    </w:p>
    <w:p w:rsidR="007929DB" w:rsidRDefault="007929DB" w:rsidP="007929DB">
      <w:pPr>
        <w:rPr>
          <w:b/>
        </w:rPr>
      </w:pPr>
      <w:r>
        <w:rPr>
          <w:b/>
        </w:rPr>
        <w:tab/>
      </w:r>
      <w:r>
        <w:rPr>
          <w:b/>
        </w:rPr>
        <w:tab/>
      </w:r>
      <w:r>
        <w:rPr>
          <w:b/>
        </w:rPr>
        <w:tab/>
      </w:r>
      <w:r>
        <w:rPr>
          <w:b/>
        </w:rPr>
        <w:tab/>
      </w:r>
      <w:r>
        <w:rPr>
          <w:b/>
        </w:rPr>
        <w:tab/>
        <w:t xml:space="preserve">       </w:t>
      </w:r>
      <w:r>
        <w:rPr>
          <w:b/>
          <w:lang w:eastAsia="zh-CN"/>
        </w:rPr>
        <w:t xml:space="preserve">NPM : </w:t>
      </w:r>
      <w:bookmarkStart w:id="2" w:name="_Hlk192608569"/>
      <w:r>
        <w:rPr>
          <w:b/>
          <w:lang w:val="id-ID"/>
        </w:rPr>
        <w:t>235114</w:t>
      </w:r>
      <w:bookmarkEnd w:id="2"/>
      <w:r>
        <w:rPr>
          <w:b/>
        </w:rPr>
        <w:t>177</w:t>
      </w:r>
    </w:p>
    <w:p w:rsidR="007929DB" w:rsidRDefault="007929DB" w:rsidP="007929DB"/>
    <w:p w:rsidR="007929DB" w:rsidRDefault="007929DB" w:rsidP="007929DB">
      <w:pPr>
        <w:tabs>
          <w:tab w:val="left" w:pos="2700"/>
          <w:tab w:val="center" w:pos="4308"/>
        </w:tabs>
        <w:spacing w:line="360" w:lineRule="auto"/>
        <w:ind w:right="-680"/>
      </w:pPr>
    </w:p>
    <w:p w:rsidR="007929DB" w:rsidRDefault="007929DB" w:rsidP="007929DB">
      <w:pPr>
        <w:tabs>
          <w:tab w:val="left" w:pos="2700"/>
          <w:tab w:val="center" w:pos="4308"/>
        </w:tabs>
        <w:spacing w:line="360" w:lineRule="auto"/>
        <w:ind w:right="-680"/>
      </w:pPr>
    </w:p>
    <w:p w:rsidR="007929DB" w:rsidRDefault="007929DB" w:rsidP="007929DB">
      <w:pPr>
        <w:pStyle w:val="BodyText3"/>
        <w:rPr>
          <w:b/>
          <w:sz w:val="24"/>
          <w:szCs w:val="24"/>
        </w:rPr>
      </w:pPr>
    </w:p>
    <w:p w:rsidR="007929DB" w:rsidRDefault="007929DB" w:rsidP="007929DB">
      <w:pPr>
        <w:pStyle w:val="BodyText3"/>
        <w:rPr>
          <w:b/>
          <w:sz w:val="24"/>
          <w:szCs w:val="24"/>
        </w:rPr>
      </w:pPr>
    </w:p>
    <w:p w:rsidR="007929DB" w:rsidRDefault="007929DB" w:rsidP="007929DB">
      <w:pPr>
        <w:pStyle w:val="BodyText3"/>
        <w:rPr>
          <w:b/>
          <w:sz w:val="24"/>
          <w:szCs w:val="24"/>
        </w:rPr>
        <w:sectPr w:rsidR="007929DB">
          <w:pgSz w:w="11909" w:h="16834"/>
          <w:pgMar w:top="2275" w:right="1699" w:bottom="1699" w:left="2275" w:header="706" w:footer="706" w:gutter="0"/>
          <w:cols w:space="720"/>
        </w:sectPr>
      </w:pPr>
    </w:p>
    <w:p w:rsidR="007929DB" w:rsidRDefault="007929DB" w:rsidP="007929DB">
      <w:pPr>
        <w:pStyle w:val="BodyText3"/>
        <w:rPr>
          <w:b/>
          <w:sz w:val="24"/>
          <w:szCs w:val="24"/>
        </w:rPr>
      </w:pPr>
      <w:r>
        <w:rPr>
          <w:b/>
          <w:sz w:val="24"/>
          <w:szCs w:val="24"/>
        </w:rPr>
        <w:lastRenderedPageBreak/>
        <w:t>DAFTAR ISI</w:t>
      </w:r>
    </w:p>
    <w:p w:rsidR="007929DB" w:rsidRDefault="007929DB" w:rsidP="007929DB">
      <w:pPr>
        <w:pStyle w:val="BodyText3"/>
        <w:rPr>
          <w:b/>
          <w:sz w:val="24"/>
          <w:szCs w:val="24"/>
        </w:rPr>
      </w:pPr>
    </w:p>
    <w:p w:rsidR="007929DB" w:rsidRDefault="007929DB" w:rsidP="007929DB">
      <w:pPr>
        <w:pStyle w:val="BodyText3"/>
        <w:spacing w:line="480" w:lineRule="auto"/>
        <w:ind w:right="-426"/>
        <w:rPr>
          <w:b/>
          <w:sz w:val="24"/>
          <w:szCs w:val="24"/>
        </w:rPr>
      </w:pPr>
      <w:r>
        <w:rPr>
          <w:sz w:val="24"/>
          <w:szCs w:val="24"/>
        </w:rPr>
        <w:t xml:space="preserve">                                                                                                                         </w:t>
      </w:r>
      <w:r>
        <w:rPr>
          <w:b/>
          <w:sz w:val="24"/>
          <w:szCs w:val="24"/>
        </w:rPr>
        <w:t>Halaman</w:t>
      </w:r>
    </w:p>
    <w:p w:rsidR="007929DB" w:rsidRDefault="007929DB" w:rsidP="007929DB">
      <w:pPr>
        <w:pStyle w:val="BodyText"/>
        <w:tabs>
          <w:tab w:val="left" w:leader="dot" w:pos="7513"/>
          <w:tab w:val="center" w:pos="7797"/>
        </w:tabs>
        <w:ind w:right="138"/>
        <w:rPr>
          <w:rFonts w:ascii="Times New Roman" w:hAnsi="Times New Roman"/>
          <w:b/>
        </w:rPr>
      </w:pPr>
      <w:r>
        <w:rPr>
          <w:rFonts w:ascii="Times New Roman" w:hAnsi="Times New Roman"/>
          <w:b/>
        </w:rPr>
        <w:t>KATA PENGANTAR</w:t>
      </w:r>
      <w:r>
        <w:rPr>
          <w:rFonts w:ascii="Times New Roman" w:hAnsi="Times New Roman"/>
          <w:b/>
        </w:rPr>
        <w:tab/>
      </w:r>
      <w:r>
        <w:rPr>
          <w:rFonts w:ascii="Times New Roman" w:hAnsi="Times New Roman"/>
          <w:b/>
        </w:rPr>
        <w:tab/>
        <w:t>i</w:t>
      </w:r>
    </w:p>
    <w:p w:rsidR="007929DB" w:rsidRDefault="007929DB" w:rsidP="007929DB">
      <w:pPr>
        <w:pStyle w:val="BodyText"/>
        <w:tabs>
          <w:tab w:val="left" w:leader="dot" w:pos="7513"/>
          <w:tab w:val="center" w:pos="7797"/>
        </w:tabs>
        <w:ind w:right="138"/>
        <w:rPr>
          <w:rFonts w:ascii="Times New Roman" w:hAnsi="Times New Roman"/>
          <w:b/>
        </w:rPr>
      </w:pPr>
      <w:r>
        <w:rPr>
          <w:rFonts w:ascii="Times New Roman" w:hAnsi="Times New Roman"/>
          <w:b/>
        </w:rPr>
        <w:t>ABSTRAK</w:t>
      </w:r>
      <w:r>
        <w:rPr>
          <w:rFonts w:ascii="Times New Roman" w:hAnsi="Times New Roman"/>
          <w:b/>
        </w:rPr>
        <w:tab/>
      </w:r>
      <w:r>
        <w:rPr>
          <w:rFonts w:ascii="Times New Roman" w:hAnsi="Times New Roman"/>
          <w:b/>
        </w:rPr>
        <w:tab/>
        <w:t>iii</w:t>
      </w:r>
    </w:p>
    <w:p w:rsidR="007929DB" w:rsidRDefault="007929DB" w:rsidP="007929DB">
      <w:pPr>
        <w:pStyle w:val="BodyText"/>
        <w:tabs>
          <w:tab w:val="left" w:leader="dot" w:pos="7513"/>
          <w:tab w:val="center" w:pos="7797"/>
        </w:tabs>
        <w:ind w:right="138"/>
        <w:rPr>
          <w:rFonts w:ascii="Times New Roman" w:hAnsi="Times New Roman"/>
          <w:b/>
        </w:rPr>
      </w:pPr>
      <w:r>
        <w:rPr>
          <w:rFonts w:ascii="Times New Roman" w:hAnsi="Times New Roman"/>
          <w:b/>
        </w:rPr>
        <w:t>ABSTRACT</w:t>
      </w:r>
      <w:r>
        <w:rPr>
          <w:rFonts w:ascii="Times New Roman" w:hAnsi="Times New Roman"/>
          <w:b/>
        </w:rPr>
        <w:tab/>
      </w:r>
      <w:r>
        <w:rPr>
          <w:rFonts w:ascii="Times New Roman" w:hAnsi="Times New Roman"/>
          <w:b/>
        </w:rPr>
        <w:tab/>
        <w:t>iv</w:t>
      </w:r>
    </w:p>
    <w:p w:rsidR="007929DB" w:rsidRDefault="007929DB" w:rsidP="007929DB">
      <w:pPr>
        <w:pStyle w:val="BodyText"/>
        <w:tabs>
          <w:tab w:val="left" w:leader="dot" w:pos="7513"/>
          <w:tab w:val="center" w:pos="7797"/>
        </w:tabs>
        <w:ind w:right="138"/>
        <w:rPr>
          <w:rFonts w:ascii="Times New Roman" w:hAnsi="Times New Roman"/>
          <w:b/>
        </w:rPr>
      </w:pPr>
      <w:r>
        <w:rPr>
          <w:rFonts w:ascii="Times New Roman" w:hAnsi="Times New Roman"/>
          <w:b/>
        </w:rPr>
        <w:t>DAFTAR ISI.</w:t>
      </w:r>
      <w:r>
        <w:rPr>
          <w:rFonts w:ascii="Times New Roman" w:hAnsi="Times New Roman"/>
          <w:b/>
        </w:rPr>
        <w:tab/>
      </w:r>
      <w:r>
        <w:rPr>
          <w:rFonts w:ascii="Times New Roman" w:hAnsi="Times New Roman"/>
          <w:b/>
        </w:rPr>
        <w:tab/>
        <w:t>v</w:t>
      </w:r>
    </w:p>
    <w:p w:rsidR="007929DB" w:rsidRDefault="007929DB" w:rsidP="007929DB">
      <w:pPr>
        <w:pStyle w:val="BodyText"/>
        <w:tabs>
          <w:tab w:val="left" w:leader="dot" w:pos="7513"/>
          <w:tab w:val="center" w:pos="7797"/>
        </w:tabs>
        <w:ind w:right="138"/>
        <w:rPr>
          <w:rFonts w:ascii="Times New Roman" w:hAnsi="Times New Roman"/>
          <w:b/>
        </w:rPr>
      </w:pPr>
      <w:r>
        <w:rPr>
          <w:rFonts w:ascii="Times New Roman" w:hAnsi="Times New Roman"/>
          <w:b/>
        </w:rPr>
        <w:t>BAB    I     :  PENDAHULUAN</w:t>
      </w:r>
      <w:r>
        <w:rPr>
          <w:rFonts w:ascii="Times New Roman" w:hAnsi="Times New Roman"/>
          <w:b/>
        </w:rPr>
        <w:tab/>
      </w:r>
      <w:r>
        <w:rPr>
          <w:rFonts w:ascii="Times New Roman" w:hAnsi="Times New Roman"/>
          <w:b/>
        </w:rPr>
        <w:tab/>
        <w:t>1</w:t>
      </w:r>
    </w:p>
    <w:p w:rsidR="007929DB" w:rsidRDefault="007929DB" w:rsidP="00B72B72">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Latar Belakang Masalah</w:t>
      </w:r>
      <w:r>
        <w:rPr>
          <w:rFonts w:ascii="Times New Roman" w:hAnsi="Times New Roman"/>
        </w:rPr>
        <w:tab/>
      </w:r>
      <w:r>
        <w:rPr>
          <w:rFonts w:ascii="Times New Roman" w:hAnsi="Times New Roman"/>
        </w:rPr>
        <w:tab/>
        <w:t>1</w:t>
      </w:r>
    </w:p>
    <w:p w:rsidR="007929DB" w:rsidRDefault="007929DB" w:rsidP="00B72B72">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Perumusan Masalah</w:t>
      </w:r>
      <w:r>
        <w:rPr>
          <w:rFonts w:ascii="Times New Roman" w:hAnsi="Times New Roman"/>
        </w:rPr>
        <w:tab/>
      </w:r>
      <w:r>
        <w:rPr>
          <w:rFonts w:ascii="Times New Roman" w:hAnsi="Times New Roman"/>
        </w:rPr>
        <w:tab/>
        <w:t>5</w:t>
      </w:r>
    </w:p>
    <w:p w:rsidR="007929DB" w:rsidRDefault="007929DB" w:rsidP="00B72B72">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Tujuan Penelitian</w:t>
      </w:r>
      <w:r>
        <w:rPr>
          <w:rFonts w:ascii="Times New Roman" w:hAnsi="Times New Roman"/>
        </w:rPr>
        <w:tab/>
      </w:r>
      <w:r>
        <w:rPr>
          <w:rFonts w:ascii="Times New Roman" w:hAnsi="Times New Roman"/>
        </w:rPr>
        <w:tab/>
        <w:t>6</w:t>
      </w:r>
    </w:p>
    <w:p w:rsidR="007929DB" w:rsidRDefault="007929DB" w:rsidP="00B72B72">
      <w:pPr>
        <w:pStyle w:val="BodyText"/>
        <w:numPr>
          <w:ilvl w:val="0"/>
          <w:numId w:val="5"/>
        </w:numPr>
        <w:tabs>
          <w:tab w:val="clear" w:pos="1856"/>
          <w:tab w:val="left" w:pos="1701"/>
          <w:tab w:val="left" w:leader="dot" w:pos="7513"/>
          <w:tab w:val="center" w:pos="7797"/>
        </w:tabs>
        <w:spacing w:line="480" w:lineRule="auto"/>
        <w:ind w:left="1701" w:right="138"/>
        <w:rPr>
          <w:rFonts w:ascii="Times New Roman" w:hAnsi="Times New Roman"/>
        </w:rPr>
      </w:pPr>
      <w:r>
        <w:rPr>
          <w:rFonts w:ascii="Times New Roman" w:hAnsi="Times New Roman"/>
        </w:rPr>
        <w:t>Manfaat Penelitian</w:t>
      </w:r>
      <w:r>
        <w:rPr>
          <w:rFonts w:ascii="Times New Roman" w:hAnsi="Times New Roman"/>
        </w:rPr>
        <w:tab/>
      </w:r>
      <w:r>
        <w:rPr>
          <w:rFonts w:ascii="Times New Roman" w:hAnsi="Times New Roman"/>
        </w:rPr>
        <w:tab/>
        <w:t>6</w:t>
      </w:r>
    </w:p>
    <w:p w:rsidR="007929DB" w:rsidRDefault="007929DB" w:rsidP="007929DB">
      <w:pPr>
        <w:pStyle w:val="BodyText"/>
        <w:tabs>
          <w:tab w:val="left" w:pos="1683"/>
          <w:tab w:val="left" w:leader="dot" w:pos="7513"/>
          <w:tab w:val="center" w:pos="7797"/>
        </w:tabs>
        <w:ind w:right="138"/>
        <w:rPr>
          <w:rFonts w:ascii="Times New Roman" w:hAnsi="Times New Roman"/>
          <w:b/>
        </w:rPr>
      </w:pPr>
      <w:r>
        <w:rPr>
          <w:rFonts w:ascii="Times New Roman" w:hAnsi="Times New Roman"/>
          <w:b/>
        </w:rPr>
        <w:t>BAB   II     : TINJAUAN PUSTAKA</w:t>
      </w:r>
      <w:r>
        <w:rPr>
          <w:rFonts w:ascii="Times New Roman" w:hAnsi="Times New Roman"/>
          <w:b/>
        </w:rPr>
        <w:tab/>
      </w:r>
      <w:r>
        <w:rPr>
          <w:rFonts w:ascii="Times New Roman" w:hAnsi="Times New Roman"/>
          <w:b/>
        </w:rPr>
        <w:tab/>
        <w:t>7</w:t>
      </w:r>
    </w:p>
    <w:p w:rsidR="007929DB" w:rsidRDefault="007929DB" w:rsidP="00B72B72">
      <w:pPr>
        <w:pStyle w:val="BodyTextIndent"/>
        <w:numPr>
          <w:ilvl w:val="0"/>
          <w:numId w:val="6"/>
        </w:numPr>
        <w:tabs>
          <w:tab w:val="left" w:leader="dot" w:pos="7513"/>
          <w:tab w:val="center" w:pos="7797"/>
        </w:tabs>
        <w:ind w:right="138"/>
        <w:rPr>
          <w:rFonts w:ascii="Times New Roman" w:hAnsi="Times New Roman"/>
          <w:b/>
        </w:rPr>
      </w:pPr>
      <w:r>
        <w:rPr>
          <w:rFonts w:eastAsia="MS Mincho"/>
          <w:color w:val="000000"/>
          <w:kern w:val="2"/>
        </w:rPr>
        <w:t>Tinjauan Tentang Tindak Pidana Penggelapan</w:t>
      </w:r>
      <w:r>
        <w:rPr>
          <w:b/>
        </w:rPr>
        <w:tab/>
      </w:r>
      <w:r>
        <w:rPr>
          <w:b/>
        </w:rPr>
        <w:tab/>
        <w:t>7</w:t>
      </w:r>
    </w:p>
    <w:p w:rsidR="007929DB" w:rsidRDefault="007929DB" w:rsidP="00B72B72">
      <w:pPr>
        <w:pStyle w:val="BodyTextIndent"/>
        <w:numPr>
          <w:ilvl w:val="0"/>
          <w:numId w:val="10"/>
        </w:numPr>
        <w:tabs>
          <w:tab w:val="left" w:pos="2127"/>
          <w:tab w:val="left" w:leader="dot" w:pos="7513"/>
          <w:tab w:val="center" w:pos="7797"/>
        </w:tabs>
        <w:ind w:left="2127" w:right="138" w:hanging="444"/>
      </w:pPr>
      <w:r>
        <w:rPr>
          <w:bCs/>
          <w:color w:val="000000"/>
        </w:rPr>
        <w:t xml:space="preserve">Pengertian </w:t>
      </w:r>
      <w:r>
        <w:rPr>
          <w:rFonts w:eastAsia="MS Mincho"/>
          <w:bCs/>
          <w:color w:val="000000"/>
          <w:kern w:val="2"/>
        </w:rPr>
        <w:t>Tindak Pidana Penggelapan</w:t>
      </w:r>
      <w:r>
        <w:tab/>
      </w:r>
      <w:r>
        <w:tab/>
        <w:t>11</w:t>
      </w:r>
    </w:p>
    <w:p w:rsidR="007929DB" w:rsidRDefault="007929DB" w:rsidP="00B72B72">
      <w:pPr>
        <w:pStyle w:val="BodyTextIndent"/>
        <w:numPr>
          <w:ilvl w:val="0"/>
          <w:numId w:val="10"/>
        </w:numPr>
        <w:tabs>
          <w:tab w:val="left" w:pos="2127"/>
          <w:tab w:val="left" w:leader="dot" w:pos="7513"/>
          <w:tab w:val="center" w:pos="7797"/>
        </w:tabs>
        <w:ind w:left="2127" w:right="138" w:hanging="444"/>
      </w:pPr>
      <w:r>
        <w:rPr>
          <w:bCs/>
          <w:color w:val="000000"/>
        </w:rPr>
        <w:t>Unsur-Unsur Tindak Pidana Penggelapan</w:t>
      </w:r>
      <w:r>
        <w:rPr>
          <w:bCs/>
          <w:color w:val="000000"/>
        </w:rPr>
        <w:tab/>
      </w:r>
      <w:r>
        <w:rPr>
          <w:bCs/>
          <w:color w:val="000000"/>
        </w:rPr>
        <w:tab/>
        <w:t>12</w:t>
      </w:r>
    </w:p>
    <w:p w:rsidR="007929DB" w:rsidRDefault="007929DB" w:rsidP="00B72B72">
      <w:pPr>
        <w:pStyle w:val="BodyTextIndent"/>
        <w:numPr>
          <w:ilvl w:val="0"/>
          <w:numId w:val="10"/>
        </w:numPr>
        <w:tabs>
          <w:tab w:val="left" w:pos="2127"/>
          <w:tab w:val="left" w:leader="dot" w:pos="7513"/>
          <w:tab w:val="center" w:pos="7797"/>
        </w:tabs>
        <w:ind w:left="2127" w:right="138" w:hanging="444"/>
      </w:pPr>
      <w:r>
        <w:rPr>
          <w:bCs/>
          <w:color w:val="000000"/>
        </w:rPr>
        <w:t>Jenis-jenis Tindak Pidana Penggelapan</w:t>
      </w:r>
      <w:r>
        <w:rPr>
          <w:bCs/>
          <w:color w:val="000000"/>
        </w:rPr>
        <w:tab/>
      </w:r>
      <w:r>
        <w:rPr>
          <w:bCs/>
          <w:color w:val="000000"/>
        </w:rPr>
        <w:tab/>
        <w:t>15</w:t>
      </w:r>
    </w:p>
    <w:p w:rsidR="007929DB" w:rsidRDefault="007929DB" w:rsidP="00B72B72">
      <w:pPr>
        <w:pStyle w:val="BodyTextIndent"/>
        <w:numPr>
          <w:ilvl w:val="0"/>
          <w:numId w:val="6"/>
        </w:numPr>
        <w:tabs>
          <w:tab w:val="left" w:pos="2127"/>
          <w:tab w:val="left" w:leader="dot" w:pos="7513"/>
          <w:tab w:val="center" w:pos="7797"/>
        </w:tabs>
        <w:ind w:right="138"/>
        <w:rPr>
          <w:rStyle w:val="markedcontent"/>
        </w:rPr>
      </w:pPr>
      <w:r>
        <w:rPr>
          <w:rStyle w:val="markedcontent"/>
          <w:color w:val="000000"/>
        </w:rPr>
        <w:t xml:space="preserve">Tinjauan Umum Tentang Keadilan </w:t>
      </w:r>
      <w:r>
        <w:rPr>
          <w:rStyle w:val="markedcontent"/>
          <w:i/>
          <w:color w:val="000000"/>
        </w:rPr>
        <w:t>Restoratif</w:t>
      </w:r>
      <w:r>
        <w:rPr>
          <w:rStyle w:val="markedcontent"/>
          <w:color w:val="000000"/>
        </w:rPr>
        <w:tab/>
      </w:r>
      <w:r>
        <w:rPr>
          <w:rStyle w:val="markedcontent"/>
          <w:color w:val="000000"/>
        </w:rPr>
        <w:tab/>
        <w:t>17</w:t>
      </w:r>
    </w:p>
    <w:p w:rsidR="007929DB" w:rsidRDefault="007929DB" w:rsidP="00B72B72">
      <w:pPr>
        <w:pStyle w:val="BodyTextIndent"/>
        <w:numPr>
          <w:ilvl w:val="0"/>
          <w:numId w:val="11"/>
        </w:numPr>
        <w:tabs>
          <w:tab w:val="left" w:pos="2127"/>
          <w:tab w:val="left" w:leader="dot" w:pos="7513"/>
          <w:tab w:val="center" w:pos="7797"/>
        </w:tabs>
        <w:ind w:right="138"/>
        <w:rPr>
          <w:rStyle w:val="markedcontent"/>
        </w:rPr>
      </w:pPr>
      <w:r>
        <w:rPr>
          <w:rStyle w:val="markedcontent"/>
          <w:color w:val="000000"/>
        </w:rPr>
        <w:t>Pengertian</w:t>
      </w:r>
      <w:r>
        <w:rPr>
          <w:color w:val="000000"/>
        </w:rPr>
        <w:t xml:space="preserve"> </w:t>
      </w:r>
      <w:r>
        <w:rPr>
          <w:rStyle w:val="markedcontent"/>
          <w:color w:val="000000"/>
        </w:rPr>
        <w:t xml:space="preserve"> dan Dasar Hukum Keadilan </w:t>
      </w:r>
      <w:r>
        <w:rPr>
          <w:rStyle w:val="markedcontent"/>
          <w:i/>
          <w:color w:val="000000"/>
        </w:rPr>
        <w:t>Restoratif</w:t>
      </w:r>
      <w:r>
        <w:rPr>
          <w:rStyle w:val="markedcontent"/>
          <w:color w:val="000000"/>
        </w:rPr>
        <w:tab/>
      </w:r>
      <w:r>
        <w:rPr>
          <w:rStyle w:val="markedcontent"/>
          <w:color w:val="000000"/>
        </w:rPr>
        <w:tab/>
        <w:t>17</w:t>
      </w:r>
    </w:p>
    <w:p w:rsidR="007929DB" w:rsidRDefault="007929DB" w:rsidP="00B72B72">
      <w:pPr>
        <w:pStyle w:val="BodyTextIndent"/>
        <w:numPr>
          <w:ilvl w:val="0"/>
          <w:numId w:val="11"/>
        </w:numPr>
        <w:tabs>
          <w:tab w:val="left" w:pos="2127"/>
          <w:tab w:val="left" w:leader="dot" w:pos="7513"/>
          <w:tab w:val="center" w:pos="7797"/>
        </w:tabs>
        <w:ind w:right="138"/>
      </w:pPr>
      <w:r>
        <w:rPr>
          <w:color w:val="000000"/>
        </w:rPr>
        <w:t xml:space="preserve">Asas dan Prinsip </w:t>
      </w:r>
      <w:r>
        <w:rPr>
          <w:rStyle w:val="markedcontent"/>
          <w:color w:val="000000"/>
        </w:rPr>
        <w:t xml:space="preserve">Keadilan </w:t>
      </w:r>
      <w:r>
        <w:rPr>
          <w:i/>
          <w:color w:val="000000"/>
        </w:rPr>
        <w:t>Restoratif</w:t>
      </w:r>
      <w:r>
        <w:rPr>
          <w:color w:val="000000"/>
        </w:rPr>
        <w:tab/>
      </w:r>
      <w:r>
        <w:rPr>
          <w:color w:val="000000"/>
        </w:rPr>
        <w:tab/>
        <w:t>19</w:t>
      </w:r>
    </w:p>
    <w:p w:rsidR="007929DB" w:rsidRDefault="007929DB" w:rsidP="00B72B72">
      <w:pPr>
        <w:pStyle w:val="BodyTextIndent"/>
        <w:numPr>
          <w:ilvl w:val="0"/>
          <w:numId w:val="11"/>
        </w:numPr>
        <w:tabs>
          <w:tab w:val="left" w:pos="2127"/>
          <w:tab w:val="left" w:leader="dot" w:pos="7513"/>
          <w:tab w:val="center" w:pos="7797"/>
        </w:tabs>
        <w:ind w:right="138"/>
      </w:pPr>
      <w:r>
        <w:rPr>
          <w:color w:val="000000"/>
        </w:rPr>
        <w:t xml:space="preserve">Syarat dan Tujuan </w:t>
      </w:r>
      <w:r>
        <w:rPr>
          <w:i/>
          <w:color w:val="000000"/>
        </w:rPr>
        <w:t>Restoratif</w:t>
      </w:r>
      <w:r>
        <w:rPr>
          <w:color w:val="000000"/>
        </w:rPr>
        <w:t xml:space="preserve"> </w:t>
      </w:r>
      <w:r>
        <w:rPr>
          <w:i/>
          <w:color w:val="000000"/>
        </w:rPr>
        <w:t>Justice</w:t>
      </w:r>
      <w:r>
        <w:rPr>
          <w:color w:val="000000"/>
        </w:rPr>
        <w:tab/>
      </w:r>
      <w:r>
        <w:rPr>
          <w:color w:val="000000"/>
        </w:rPr>
        <w:tab/>
        <w:t>22</w:t>
      </w:r>
    </w:p>
    <w:p w:rsidR="007929DB" w:rsidRDefault="007929DB" w:rsidP="007929DB">
      <w:pPr>
        <w:pStyle w:val="BodyText"/>
        <w:tabs>
          <w:tab w:val="num" w:pos="2160"/>
          <w:tab w:val="left" w:leader="dot" w:pos="7513"/>
          <w:tab w:val="center" w:pos="7797"/>
        </w:tabs>
        <w:ind w:right="138"/>
        <w:rPr>
          <w:rFonts w:ascii="Times New Roman" w:hAnsi="Times New Roman"/>
          <w:b/>
        </w:rPr>
      </w:pPr>
      <w:r>
        <w:rPr>
          <w:rFonts w:ascii="Times New Roman" w:hAnsi="Times New Roman"/>
          <w:b/>
        </w:rPr>
        <w:t>BAB   III    :  METODE PENELITIAN</w:t>
      </w:r>
      <w:r>
        <w:rPr>
          <w:rFonts w:ascii="Times New Roman" w:hAnsi="Times New Roman"/>
          <w:b/>
        </w:rPr>
        <w:tab/>
      </w:r>
      <w:r>
        <w:rPr>
          <w:rFonts w:ascii="Times New Roman" w:hAnsi="Times New Roman"/>
          <w:b/>
        </w:rPr>
        <w:tab/>
        <w:t>26</w:t>
      </w:r>
    </w:p>
    <w:p w:rsidR="007929DB" w:rsidRDefault="007929DB" w:rsidP="00B72B72">
      <w:pPr>
        <w:pStyle w:val="BodyText"/>
        <w:numPr>
          <w:ilvl w:val="0"/>
          <w:numId w:val="7"/>
        </w:numPr>
        <w:tabs>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Sifat Penelitian</w:t>
      </w:r>
      <w:r>
        <w:rPr>
          <w:rFonts w:ascii="Times New Roman" w:hAnsi="Times New Roman"/>
        </w:rPr>
        <w:tab/>
      </w:r>
      <w:r>
        <w:rPr>
          <w:rFonts w:ascii="Times New Roman" w:hAnsi="Times New Roman"/>
        </w:rPr>
        <w:tab/>
        <w:t>26</w:t>
      </w:r>
    </w:p>
    <w:p w:rsidR="007929DB" w:rsidRDefault="007929DB" w:rsidP="00B72B72">
      <w:pPr>
        <w:pStyle w:val="BodyText"/>
        <w:numPr>
          <w:ilvl w:val="0"/>
          <w:numId w:val="7"/>
        </w:numPr>
        <w:tabs>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Jenis Penelitian</w:t>
      </w:r>
      <w:r>
        <w:rPr>
          <w:rFonts w:ascii="Times New Roman" w:hAnsi="Times New Roman"/>
        </w:rPr>
        <w:tab/>
      </w:r>
      <w:r>
        <w:rPr>
          <w:rFonts w:ascii="Times New Roman" w:hAnsi="Times New Roman"/>
        </w:rPr>
        <w:tab/>
        <w:t>26</w:t>
      </w:r>
    </w:p>
    <w:p w:rsidR="007929DB" w:rsidRDefault="007929DB" w:rsidP="00B72B72">
      <w:pPr>
        <w:pStyle w:val="BodyText"/>
        <w:numPr>
          <w:ilvl w:val="0"/>
          <w:numId w:val="7"/>
        </w:numPr>
        <w:tabs>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Sumber Data</w:t>
      </w:r>
      <w:r>
        <w:rPr>
          <w:rFonts w:ascii="Times New Roman" w:hAnsi="Times New Roman"/>
        </w:rPr>
        <w:tab/>
      </w:r>
      <w:r>
        <w:rPr>
          <w:rFonts w:ascii="Times New Roman" w:hAnsi="Times New Roman"/>
        </w:rPr>
        <w:tab/>
        <w:t>26</w:t>
      </w:r>
    </w:p>
    <w:p w:rsidR="007929DB" w:rsidRDefault="007929DB" w:rsidP="00B72B72">
      <w:pPr>
        <w:pStyle w:val="BodyText"/>
        <w:numPr>
          <w:ilvl w:val="0"/>
          <w:numId w:val="7"/>
        </w:numPr>
        <w:tabs>
          <w:tab w:val="clear" w:pos="1856"/>
          <w:tab w:val="left" w:pos="1843"/>
          <w:tab w:val="left" w:leader="dot" w:pos="7513"/>
          <w:tab w:val="center" w:pos="7797"/>
        </w:tabs>
        <w:spacing w:line="480" w:lineRule="auto"/>
        <w:ind w:left="1843" w:right="138" w:hanging="425"/>
        <w:rPr>
          <w:rFonts w:ascii="Times New Roman" w:hAnsi="Times New Roman"/>
        </w:rPr>
      </w:pPr>
      <w:r>
        <w:rPr>
          <w:rFonts w:ascii="Times New Roman" w:hAnsi="Times New Roman"/>
        </w:rPr>
        <w:t>Teknik Pengumpulan Data</w:t>
      </w:r>
      <w:r>
        <w:rPr>
          <w:rFonts w:ascii="Times New Roman" w:hAnsi="Times New Roman"/>
        </w:rPr>
        <w:tab/>
      </w:r>
      <w:r>
        <w:rPr>
          <w:rFonts w:ascii="Times New Roman" w:hAnsi="Times New Roman"/>
        </w:rPr>
        <w:tab/>
        <w:t>28</w:t>
      </w:r>
    </w:p>
    <w:p w:rsidR="007929DB" w:rsidRDefault="007929DB" w:rsidP="00B72B72">
      <w:pPr>
        <w:pStyle w:val="BodyText"/>
        <w:numPr>
          <w:ilvl w:val="0"/>
          <w:numId w:val="7"/>
        </w:numPr>
        <w:tabs>
          <w:tab w:val="clear" w:pos="1856"/>
          <w:tab w:val="left" w:pos="1843"/>
          <w:tab w:val="left" w:leader="dot" w:pos="7088"/>
          <w:tab w:val="center" w:pos="7797"/>
        </w:tabs>
        <w:spacing w:line="456" w:lineRule="auto"/>
        <w:ind w:left="1843" w:right="138" w:hanging="425"/>
        <w:rPr>
          <w:rFonts w:ascii="Times New Roman" w:hAnsi="Times New Roman"/>
          <w:bCs/>
        </w:rPr>
      </w:pPr>
      <w:r>
        <w:rPr>
          <w:rFonts w:ascii="Times New Roman" w:hAnsi="Times New Roman"/>
          <w:bCs/>
        </w:rPr>
        <w:t>Analisis Data</w:t>
      </w:r>
      <w:r>
        <w:rPr>
          <w:rFonts w:ascii="Times New Roman" w:hAnsi="Times New Roman"/>
          <w:bCs/>
        </w:rPr>
        <w:tab/>
      </w:r>
      <w:r>
        <w:rPr>
          <w:rFonts w:ascii="Times New Roman" w:hAnsi="Times New Roman"/>
          <w:bCs/>
        </w:rPr>
        <w:tab/>
        <w:t>28</w:t>
      </w:r>
    </w:p>
    <w:p w:rsidR="007929DB" w:rsidRDefault="007929DB" w:rsidP="007929DB">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lastRenderedPageBreak/>
        <w:t>BAB   IV    :  HASIL PENELITIAN DAN PEMBAHASAN</w:t>
      </w:r>
      <w:r>
        <w:rPr>
          <w:rFonts w:ascii="Times New Roman" w:hAnsi="Times New Roman"/>
          <w:b/>
        </w:rPr>
        <w:tab/>
      </w:r>
      <w:r>
        <w:rPr>
          <w:rFonts w:ascii="Times New Roman" w:hAnsi="Times New Roman"/>
          <w:b/>
        </w:rPr>
        <w:tab/>
        <w:t>29</w:t>
      </w:r>
    </w:p>
    <w:p w:rsidR="007929DB" w:rsidRDefault="007929DB" w:rsidP="00B72B72">
      <w:pPr>
        <w:pStyle w:val="BodyText"/>
        <w:numPr>
          <w:ilvl w:val="0"/>
          <w:numId w:val="8"/>
        </w:numPr>
        <w:tabs>
          <w:tab w:val="clear" w:pos="709"/>
          <w:tab w:val="clear" w:pos="1856"/>
          <w:tab w:val="left" w:pos="1843"/>
          <w:tab w:val="left" w:leader="dot" w:pos="7513"/>
          <w:tab w:val="center" w:pos="7797"/>
        </w:tabs>
        <w:spacing w:line="456" w:lineRule="auto"/>
        <w:ind w:left="1843" w:right="138" w:hanging="403"/>
        <w:rPr>
          <w:rFonts w:ascii="Times New Roman" w:hAnsi="Times New Roman"/>
          <w:bCs/>
        </w:rPr>
      </w:pPr>
      <w:r>
        <w:rPr>
          <w:rFonts w:ascii="Times New Roman" w:hAnsi="Times New Roman"/>
          <w:szCs w:val="24"/>
        </w:rPr>
        <w:t xml:space="preserve">Pengaturan Hukum Dan Mekanisme Pendekatan Keadilan </w:t>
      </w:r>
    </w:p>
    <w:p w:rsidR="007929DB" w:rsidRDefault="007929DB" w:rsidP="007929DB">
      <w:pPr>
        <w:pStyle w:val="BodyText"/>
        <w:tabs>
          <w:tab w:val="clear" w:pos="709"/>
          <w:tab w:val="left" w:pos="1843"/>
          <w:tab w:val="left" w:leader="dot" w:pos="7513"/>
          <w:tab w:val="center" w:pos="7797"/>
        </w:tabs>
        <w:spacing w:line="456" w:lineRule="auto"/>
        <w:ind w:left="1843" w:right="138"/>
        <w:rPr>
          <w:rStyle w:val="hgkelc"/>
          <w:szCs w:val="24"/>
        </w:rPr>
      </w:pPr>
      <w:r>
        <w:rPr>
          <w:rFonts w:ascii="Times New Roman" w:hAnsi="Times New Roman"/>
          <w:i/>
          <w:szCs w:val="24"/>
        </w:rPr>
        <w:t>Restoratif</w:t>
      </w:r>
      <w:r>
        <w:rPr>
          <w:rFonts w:ascii="Times New Roman" w:hAnsi="Times New Roman"/>
          <w:szCs w:val="24"/>
        </w:rPr>
        <w:t xml:space="preserve">  </w:t>
      </w:r>
      <w:r>
        <w:rPr>
          <w:rStyle w:val="hgkelc"/>
          <w:rFonts w:ascii="Times New Roman" w:hAnsi="Times New Roman"/>
          <w:i/>
          <w:szCs w:val="24"/>
        </w:rPr>
        <w:t>(</w:t>
      </w:r>
      <w:r>
        <w:rPr>
          <w:rStyle w:val="hgkelc"/>
          <w:rFonts w:ascii="Times New Roman" w:hAnsi="Times New Roman"/>
          <w:i/>
          <w:szCs w:val="24"/>
          <w:lang w:val="id-ID"/>
        </w:rPr>
        <w:t>Restoratif</w:t>
      </w:r>
      <w:r>
        <w:rPr>
          <w:rStyle w:val="hgkelc"/>
          <w:rFonts w:ascii="Times New Roman" w:hAnsi="Times New Roman"/>
          <w:i/>
          <w:szCs w:val="24"/>
        </w:rPr>
        <w:t xml:space="preserve">   Justice) </w:t>
      </w:r>
      <w:r>
        <w:rPr>
          <w:rStyle w:val="hgkelc"/>
          <w:rFonts w:ascii="Times New Roman" w:hAnsi="Times New Roman"/>
          <w:szCs w:val="24"/>
        </w:rPr>
        <w:t xml:space="preserve"> Berdasarkan  Perundang-</w:t>
      </w:r>
    </w:p>
    <w:p w:rsidR="007929DB" w:rsidRDefault="007929DB" w:rsidP="007929DB">
      <w:pPr>
        <w:pStyle w:val="BodyText"/>
        <w:tabs>
          <w:tab w:val="clear" w:pos="709"/>
          <w:tab w:val="left" w:pos="1843"/>
          <w:tab w:val="left" w:leader="dot" w:pos="7513"/>
          <w:tab w:val="center" w:pos="7797"/>
        </w:tabs>
        <w:spacing w:line="456" w:lineRule="auto"/>
        <w:ind w:left="1843" w:right="138"/>
        <w:rPr>
          <w:bCs/>
        </w:rPr>
      </w:pPr>
      <w:r>
        <w:rPr>
          <w:rStyle w:val="hgkelc"/>
          <w:rFonts w:ascii="Times New Roman" w:hAnsi="Times New Roman"/>
          <w:szCs w:val="24"/>
        </w:rPr>
        <w:t>Undangan</w:t>
      </w:r>
      <w:r>
        <w:rPr>
          <w:rStyle w:val="hgkelc"/>
          <w:rFonts w:ascii="Times New Roman" w:hAnsi="Times New Roman"/>
          <w:szCs w:val="24"/>
        </w:rPr>
        <w:tab/>
      </w:r>
      <w:r>
        <w:rPr>
          <w:rStyle w:val="hgkelc"/>
          <w:rFonts w:ascii="Times New Roman" w:hAnsi="Times New Roman"/>
          <w:szCs w:val="24"/>
        </w:rPr>
        <w:tab/>
        <w:t>29</w:t>
      </w:r>
    </w:p>
    <w:p w:rsidR="007929DB" w:rsidRDefault="007929DB" w:rsidP="00B72B72">
      <w:pPr>
        <w:pStyle w:val="BodyText"/>
        <w:numPr>
          <w:ilvl w:val="0"/>
          <w:numId w:val="8"/>
        </w:numPr>
        <w:tabs>
          <w:tab w:val="clear" w:pos="709"/>
          <w:tab w:val="clear" w:pos="1856"/>
          <w:tab w:val="left" w:pos="1843"/>
          <w:tab w:val="left" w:leader="dot" w:pos="7513"/>
          <w:tab w:val="center" w:pos="7797"/>
        </w:tabs>
        <w:spacing w:line="456" w:lineRule="auto"/>
        <w:ind w:left="1843" w:right="138" w:hanging="403"/>
        <w:rPr>
          <w:rStyle w:val="markedcontent"/>
        </w:rPr>
      </w:pPr>
      <w:r>
        <w:rPr>
          <w:rStyle w:val="markedcontent"/>
          <w:rFonts w:ascii="Times New Roman" w:hAnsi="Times New Roman"/>
          <w:szCs w:val="24"/>
        </w:rPr>
        <w:t xml:space="preserve">Penerapan </w:t>
      </w:r>
      <w:r>
        <w:rPr>
          <w:rFonts w:ascii="Times New Roman" w:hAnsi="Times New Roman"/>
        </w:rPr>
        <w:t xml:space="preserve">Keadilan </w:t>
      </w:r>
      <w:r>
        <w:rPr>
          <w:rFonts w:ascii="Times New Roman" w:hAnsi="Times New Roman"/>
          <w:i/>
        </w:rPr>
        <w:t>Restoratif</w:t>
      </w:r>
      <w:r>
        <w:rPr>
          <w:rFonts w:ascii="Times New Roman" w:hAnsi="Times New Roman"/>
        </w:rPr>
        <w:t xml:space="preserve"> </w:t>
      </w:r>
      <w:r>
        <w:rPr>
          <w:rStyle w:val="hgkelc"/>
          <w:rFonts w:ascii="Times New Roman" w:hAnsi="Times New Roman"/>
          <w:szCs w:val="24"/>
          <w:lang w:val="id-ID"/>
        </w:rPr>
        <w:t xml:space="preserve"> </w:t>
      </w:r>
      <w:r>
        <w:rPr>
          <w:rStyle w:val="hgkelc"/>
          <w:rFonts w:ascii="Times New Roman" w:hAnsi="Times New Roman"/>
          <w:i/>
          <w:szCs w:val="24"/>
        </w:rPr>
        <w:t>(</w:t>
      </w:r>
      <w:r>
        <w:rPr>
          <w:rStyle w:val="hgkelc"/>
          <w:rFonts w:ascii="Times New Roman" w:hAnsi="Times New Roman"/>
          <w:i/>
          <w:szCs w:val="24"/>
          <w:lang w:val="id-ID"/>
        </w:rPr>
        <w:t>Restoratif</w:t>
      </w:r>
      <w:r>
        <w:rPr>
          <w:rStyle w:val="hgkelc"/>
          <w:rFonts w:ascii="Times New Roman" w:hAnsi="Times New Roman"/>
          <w:i/>
          <w:szCs w:val="24"/>
        </w:rPr>
        <w:t xml:space="preserve"> Justice)</w:t>
      </w:r>
      <w:r>
        <w:rPr>
          <w:rStyle w:val="markedcontent"/>
          <w:rFonts w:ascii="Times New Roman" w:hAnsi="Times New Roman"/>
          <w:szCs w:val="24"/>
        </w:rPr>
        <w:t xml:space="preserve"> </w:t>
      </w:r>
    </w:p>
    <w:p w:rsidR="007929DB" w:rsidRDefault="007929DB" w:rsidP="007929DB">
      <w:pPr>
        <w:pStyle w:val="BodyText"/>
        <w:tabs>
          <w:tab w:val="clear" w:pos="709"/>
          <w:tab w:val="left" w:leader="dot" w:pos="7513"/>
          <w:tab w:val="center" w:pos="7797"/>
        </w:tabs>
        <w:spacing w:line="456" w:lineRule="auto"/>
        <w:ind w:left="1843" w:right="138"/>
        <w:rPr>
          <w:rStyle w:val="markedcontent"/>
          <w:rFonts w:ascii="Times New Roman" w:hAnsi="Times New Roman"/>
          <w:szCs w:val="24"/>
        </w:rPr>
      </w:pPr>
      <w:r>
        <w:rPr>
          <w:rStyle w:val="markedcontent"/>
          <w:rFonts w:ascii="Times New Roman" w:hAnsi="Times New Roman"/>
          <w:szCs w:val="24"/>
        </w:rPr>
        <w:t xml:space="preserve">Dalam   Tindak  Pidana  </w:t>
      </w:r>
      <w:r>
        <w:rPr>
          <w:rStyle w:val="hgkelc"/>
          <w:rFonts w:ascii="Times New Roman" w:hAnsi="Times New Roman"/>
          <w:szCs w:val="24"/>
        </w:rPr>
        <w:t>Penggelapan</w:t>
      </w:r>
      <w:r>
        <w:rPr>
          <w:rStyle w:val="markedcontent"/>
          <w:rFonts w:ascii="Times New Roman" w:hAnsi="Times New Roman"/>
          <w:szCs w:val="24"/>
        </w:rPr>
        <w:t xml:space="preserve"> Berdasarkan </w:t>
      </w:r>
    </w:p>
    <w:p w:rsidR="007929DB" w:rsidRDefault="007929DB" w:rsidP="007929DB">
      <w:pPr>
        <w:pStyle w:val="BodyText"/>
        <w:tabs>
          <w:tab w:val="clear" w:pos="709"/>
          <w:tab w:val="left" w:leader="dot" w:pos="7513"/>
          <w:tab w:val="center" w:pos="7797"/>
        </w:tabs>
        <w:spacing w:line="456" w:lineRule="auto"/>
        <w:ind w:left="1843" w:right="138"/>
      </w:pPr>
      <w:r>
        <w:rPr>
          <w:rFonts w:ascii="Times New Roman" w:hAnsi="Times New Roman"/>
        </w:rPr>
        <w:t xml:space="preserve">Putusan Pengadilan Negeri Tanjung  Selor  Nomor </w:t>
      </w:r>
    </w:p>
    <w:p w:rsidR="007929DB" w:rsidRDefault="007929DB" w:rsidP="007929DB">
      <w:pPr>
        <w:pStyle w:val="BodyText"/>
        <w:tabs>
          <w:tab w:val="clear" w:pos="709"/>
          <w:tab w:val="left" w:leader="dot" w:pos="7513"/>
          <w:tab w:val="center" w:pos="7797"/>
        </w:tabs>
        <w:spacing w:line="456" w:lineRule="auto"/>
        <w:ind w:left="1843" w:right="138"/>
        <w:rPr>
          <w:rFonts w:ascii="Times New Roman" w:hAnsi="Times New Roman"/>
        </w:rPr>
      </w:pPr>
      <w:r>
        <w:rPr>
          <w:rFonts w:ascii="Times New Roman" w:hAnsi="Times New Roman"/>
        </w:rPr>
        <w:t>39/Pid.B/2022/PN. Tjs</w:t>
      </w:r>
      <w:r>
        <w:rPr>
          <w:rStyle w:val="markedcontent"/>
          <w:rFonts w:ascii="Times New Roman" w:hAnsi="Times New Roman"/>
          <w:szCs w:val="24"/>
        </w:rPr>
        <w:t xml:space="preserve"> </w:t>
      </w:r>
      <w:r>
        <w:rPr>
          <w:rFonts w:ascii="Times New Roman" w:hAnsi="Times New Roman"/>
          <w:bCs/>
        </w:rPr>
        <w:tab/>
      </w:r>
      <w:r>
        <w:rPr>
          <w:rFonts w:ascii="Times New Roman" w:hAnsi="Times New Roman"/>
          <w:bCs/>
        </w:rPr>
        <w:tab/>
        <w:t>34</w:t>
      </w:r>
    </w:p>
    <w:p w:rsidR="007929DB" w:rsidRDefault="007929DB" w:rsidP="00B72B72">
      <w:pPr>
        <w:pStyle w:val="BodyText"/>
        <w:numPr>
          <w:ilvl w:val="0"/>
          <w:numId w:val="8"/>
        </w:numPr>
        <w:tabs>
          <w:tab w:val="clear" w:pos="709"/>
          <w:tab w:val="clear" w:pos="1856"/>
          <w:tab w:val="left" w:pos="1843"/>
          <w:tab w:val="left" w:leader="dot" w:pos="7513"/>
          <w:tab w:val="center" w:pos="7797"/>
        </w:tabs>
        <w:spacing w:line="456" w:lineRule="auto"/>
        <w:ind w:left="1843" w:right="138" w:hanging="403"/>
        <w:rPr>
          <w:rStyle w:val="markedcontent"/>
        </w:rPr>
      </w:pPr>
      <w:r>
        <w:rPr>
          <w:rStyle w:val="markedcontent"/>
          <w:rFonts w:ascii="Times New Roman" w:hAnsi="Times New Roman"/>
          <w:szCs w:val="24"/>
        </w:rPr>
        <w:t xml:space="preserve">Pertimbangan Hukum Hakim   Dalam  Tindak   Pidana </w:t>
      </w:r>
    </w:p>
    <w:p w:rsidR="007929DB" w:rsidRDefault="007929DB" w:rsidP="007929DB">
      <w:pPr>
        <w:pStyle w:val="BodyText"/>
        <w:tabs>
          <w:tab w:val="clear" w:pos="709"/>
          <w:tab w:val="left" w:pos="1843"/>
          <w:tab w:val="left" w:leader="dot" w:pos="7513"/>
          <w:tab w:val="center" w:pos="7797"/>
        </w:tabs>
        <w:spacing w:line="456" w:lineRule="auto"/>
        <w:ind w:left="1843" w:right="138"/>
        <w:rPr>
          <w:rStyle w:val="hgkelc"/>
          <w:szCs w:val="24"/>
          <w:lang w:val="id-ID"/>
        </w:rPr>
      </w:pPr>
      <w:r>
        <w:rPr>
          <w:rStyle w:val="hgkelc"/>
          <w:rFonts w:ascii="Times New Roman" w:hAnsi="Times New Roman"/>
          <w:szCs w:val="24"/>
        </w:rPr>
        <w:t xml:space="preserve">Penggelapan Melalui </w:t>
      </w:r>
      <w:r>
        <w:rPr>
          <w:rFonts w:ascii="Times New Roman" w:hAnsi="Times New Roman"/>
          <w:szCs w:val="24"/>
        </w:rPr>
        <w:t xml:space="preserve">Pendekatan  Keadilan  </w:t>
      </w:r>
      <w:r>
        <w:rPr>
          <w:rFonts w:ascii="Times New Roman" w:hAnsi="Times New Roman"/>
          <w:i/>
          <w:szCs w:val="24"/>
        </w:rPr>
        <w:t>Restoratif</w:t>
      </w:r>
      <w:r>
        <w:rPr>
          <w:rFonts w:ascii="Times New Roman" w:hAnsi="Times New Roman"/>
          <w:szCs w:val="24"/>
        </w:rPr>
        <w:t xml:space="preserve"> </w:t>
      </w:r>
      <w:r>
        <w:rPr>
          <w:rStyle w:val="hgkelc"/>
          <w:rFonts w:ascii="Times New Roman" w:hAnsi="Times New Roman"/>
          <w:szCs w:val="24"/>
          <w:lang w:val="id-ID"/>
        </w:rPr>
        <w:t xml:space="preserve"> </w:t>
      </w:r>
    </w:p>
    <w:p w:rsidR="007929DB" w:rsidRDefault="007929DB" w:rsidP="007929DB">
      <w:pPr>
        <w:pStyle w:val="BodyText"/>
        <w:tabs>
          <w:tab w:val="clear" w:pos="709"/>
          <w:tab w:val="left" w:pos="1843"/>
          <w:tab w:val="left" w:leader="dot" w:pos="7513"/>
          <w:tab w:val="center" w:pos="7797"/>
        </w:tabs>
        <w:spacing w:line="456" w:lineRule="auto"/>
        <w:ind w:left="1843" w:right="138"/>
      </w:pPr>
      <w:r>
        <w:rPr>
          <w:rStyle w:val="markedcontent"/>
          <w:rFonts w:ascii="Times New Roman" w:hAnsi="Times New Roman"/>
          <w:szCs w:val="24"/>
        </w:rPr>
        <w:t xml:space="preserve">Berdasarkan </w:t>
      </w:r>
      <w:r>
        <w:rPr>
          <w:rFonts w:ascii="Times New Roman" w:hAnsi="Times New Roman"/>
          <w:szCs w:val="24"/>
        </w:rPr>
        <w:t xml:space="preserve">Putusan Pengadilan Negeri Tanjung Selor </w:t>
      </w:r>
    </w:p>
    <w:p w:rsidR="007929DB" w:rsidRDefault="007929DB" w:rsidP="007929DB">
      <w:pPr>
        <w:pStyle w:val="BodyText"/>
        <w:tabs>
          <w:tab w:val="clear" w:pos="709"/>
          <w:tab w:val="left" w:pos="1843"/>
          <w:tab w:val="left" w:leader="dot" w:pos="7513"/>
          <w:tab w:val="center" w:pos="7797"/>
        </w:tabs>
        <w:spacing w:line="456" w:lineRule="auto"/>
        <w:ind w:left="1843" w:right="138"/>
        <w:rPr>
          <w:rFonts w:ascii="Times New Roman" w:hAnsi="Times New Roman"/>
        </w:rPr>
      </w:pPr>
      <w:r>
        <w:rPr>
          <w:rFonts w:ascii="Times New Roman" w:hAnsi="Times New Roman"/>
          <w:szCs w:val="24"/>
        </w:rPr>
        <w:t>Nomor 39/Pid.B/2022/PN. Tjs</w:t>
      </w:r>
      <w:r>
        <w:rPr>
          <w:rFonts w:ascii="Times New Roman" w:hAnsi="Times New Roman"/>
          <w:bCs/>
        </w:rPr>
        <w:tab/>
      </w:r>
      <w:r>
        <w:rPr>
          <w:rFonts w:ascii="Times New Roman" w:hAnsi="Times New Roman"/>
          <w:bCs/>
        </w:rPr>
        <w:tab/>
        <w:t>48</w:t>
      </w:r>
    </w:p>
    <w:p w:rsidR="007929DB" w:rsidRDefault="007929DB" w:rsidP="007929DB">
      <w:pPr>
        <w:pStyle w:val="BodyText"/>
        <w:tabs>
          <w:tab w:val="num" w:pos="2160"/>
          <w:tab w:val="left" w:leader="dot" w:pos="7513"/>
          <w:tab w:val="center" w:pos="7797"/>
        </w:tabs>
        <w:spacing w:line="456" w:lineRule="auto"/>
        <w:ind w:right="138"/>
        <w:rPr>
          <w:rFonts w:ascii="Times New Roman" w:hAnsi="Times New Roman"/>
          <w:b/>
        </w:rPr>
      </w:pPr>
      <w:r>
        <w:rPr>
          <w:rFonts w:ascii="Times New Roman" w:hAnsi="Times New Roman"/>
          <w:b/>
        </w:rPr>
        <w:t>BAB   V     :  KESIMPULAN DAN SARAN</w:t>
      </w:r>
      <w:r>
        <w:rPr>
          <w:rFonts w:ascii="Times New Roman" w:hAnsi="Times New Roman"/>
          <w:b/>
        </w:rPr>
        <w:tab/>
      </w:r>
      <w:r>
        <w:rPr>
          <w:rFonts w:ascii="Times New Roman" w:hAnsi="Times New Roman"/>
          <w:b/>
        </w:rPr>
        <w:tab/>
        <w:t>64</w:t>
      </w:r>
    </w:p>
    <w:p w:rsidR="007929DB" w:rsidRDefault="007929DB" w:rsidP="00B72B72">
      <w:pPr>
        <w:pStyle w:val="BodyText"/>
        <w:numPr>
          <w:ilvl w:val="0"/>
          <w:numId w:val="9"/>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 xml:space="preserve">Kesimpulan  </w:t>
      </w:r>
      <w:r>
        <w:rPr>
          <w:rFonts w:ascii="Times New Roman" w:hAnsi="Times New Roman"/>
        </w:rPr>
        <w:tab/>
      </w:r>
      <w:r>
        <w:rPr>
          <w:rFonts w:ascii="Times New Roman" w:hAnsi="Times New Roman"/>
        </w:rPr>
        <w:tab/>
        <w:t>64</w:t>
      </w:r>
    </w:p>
    <w:p w:rsidR="007929DB" w:rsidRDefault="007929DB" w:rsidP="00B72B72">
      <w:pPr>
        <w:pStyle w:val="BodyText"/>
        <w:numPr>
          <w:ilvl w:val="0"/>
          <w:numId w:val="9"/>
        </w:numPr>
        <w:tabs>
          <w:tab w:val="clear" w:pos="709"/>
          <w:tab w:val="clear" w:pos="1856"/>
          <w:tab w:val="num" w:pos="1800"/>
          <w:tab w:val="left" w:pos="1843"/>
          <w:tab w:val="left" w:leader="dot" w:pos="7513"/>
          <w:tab w:val="center" w:pos="7797"/>
        </w:tabs>
        <w:spacing w:line="456" w:lineRule="auto"/>
        <w:ind w:left="1843" w:right="138" w:hanging="403"/>
        <w:rPr>
          <w:rFonts w:ascii="Times New Roman" w:hAnsi="Times New Roman"/>
        </w:rPr>
      </w:pPr>
      <w:r>
        <w:rPr>
          <w:rFonts w:ascii="Times New Roman" w:hAnsi="Times New Roman"/>
        </w:rPr>
        <w:t>Saran</w:t>
      </w:r>
      <w:r>
        <w:rPr>
          <w:rFonts w:ascii="Times New Roman" w:hAnsi="Times New Roman"/>
        </w:rPr>
        <w:tab/>
      </w:r>
      <w:r>
        <w:rPr>
          <w:rFonts w:ascii="Times New Roman" w:hAnsi="Times New Roman"/>
        </w:rPr>
        <w:tab/>
        <w:t>65</w:t>
      </w:r>
    </w:p>
    <w:p w:rsidR="007929DB" w:rsidRDefault="007929DB" w:rsidP="007929DB">
      <w:pPr>
        <w:pStyle w:val="BodyText"/>
        <w:tabs>
          <w:tab w:val="left" w:leader="dot" w:pos="7513"/>
          <w:tab w:val="center" w:pos="7797"/>
        </w:tabs>
        <w:rPr>
          <w:rFonts w:ascii="Times New Roman" w:hAnsi="Times New Roman"/>
        </w:rPr>
      </w:pPr>
      <w:r>
        <w:rPr>
          <w:rFonts w:ascii="Times New Roman" w:hAnsi="Times New Roman"/>
          <w:b/>
        </w:rPr>
        <w:t>DAFTAR PUSTAKA.</w:t>
      </w:r>
    </w:p>
    <w:p w:rsidR="007929DB" w:rsidRDefault="007929DB" w:rsidP="007929DB">
      <w:pPr>
        <w:rPr>
          <w:b/>
        </w:rPr>
        <w:sectPr w:rsidR="007929DB">
          <w:pgSz w:w="11909" w:h="16834"/>
          <w:pgMar w:top="2275" w:right="1699" w:bottom="1699" w:left="2275" w:header="706" w:footer="706" w:gutter="0"/>
          <w:cols w:space="720"/>
        </w:sectPr>
      </w:pPr>
    </w:p>
    <w:p w:rsidR="00CE7FEB" w:rsidRPr="007929DB" w:rsidRDefault="00CE7FEB" w:rsidP="007929DB"/>
    <w:sectPr w:rsidR="00CE7FEB" w:rsidRPr="007929DB"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1C" w:rsidRDefault="0068481C" w:rsidP="002D79FF">
      <w:r>
        <w:separator/>
      </w:r>
    </w:p>
  </w:endnote>
  <w:endnote w:type="continuationSeparator" w:id="0">
    <w:p w:rsidR="0068481C" w:rsidRDefault="0068481C"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8481C">
    <w:pPr>
      <w:pStyle w:val="Footer"/>
      <w:jc w:val="center"/>
    </w:pPr>
  </w:p>
  <w:p w:rsidR="00630637" w:rsidRDefault="00684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1C" w:rsidRDefault="0068481C" w:rsidP="002D79FF">
      <w:r>
        <w:separator/>
      </w:r>
    </w:p>
  </w:footnote>
  <w:footnote w:type="continuationSeparator" w:id="0">
    <w:p w:rsidR="0068481C" w:rsidRDefault="0068481C"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8481C">
    <w:pPr>
      <w:pStyle w:val="Header"/>
      <w:jc w:val="right"/>
    </w:pPr>
  </w:p>
  <w:p w:rsidR="00630637" w:rsidRPr="007E1322" w:rsidRDefault="00B72B72"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84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6D34263"/>
    <w:multiLevelType w:val="hybridMultilevel"/>
    <w:tmpl w:val="FC4455A0"/>
    <w:lvl w:ilvl="0" w:tplc="5080BD7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2">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A0D85"/>
    <w:multiLevelType w:val="hybridMultilevel"/>
    <w:tmpl w:val="67824AF8"/>
    <w:lvl w:ilvl="0" w:tplc="69E031DE">
      <w:start w:val="1"/>
      <w:numFmt w:val="decimal"/>
      <w:lvlText w:val="%1."/>
      <w:lvlJc w:val="left"/>
      <w:pPr>
        <w:ind w:left="2043" w:hanging="360"/>
      </w:pPr>
      <w:rPr>
        <w:color w:val="000000"/>
      </w:r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4">
    <w:nsid w:val="2FB3269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34417106"/>
    <w:multiLevelType w:val="hybridMultilevel"/>
    <w:tmpl w:val="E59ACD2E"/>
    <w:lvl w:ilvl="0" w:tplc="2E1C489C">
      <w:start w:val="1"/>
      <w:numFmt w:val="decimal"/>
      <w:lvlText w:val="%1."/>
      <w:lvlJc w:val="left"/>
      <w:pPr>
        <w:ind w:left="2043" w:hanging="360"/>
      </w:pPr>
      <w:rPr>
        <w:color w:val="000000"/>
      </w:rPr>
    </w:lvl>
    <w:lvl w:ilvl="1" w:tplc="38090019">
      <w:start w:val="1"/>
      <w:numFmt w:val="lowerLetter"/>
      <w:lvlText w:val="%2."/>
      <w:lvlJc w:val="left"/>
      <w:pPr>
        <w:ind w:left="2763" w:hanging="360"/>
      </w:pPr>
    </w:lvl>
    <w:lvl w:ilvl="2" w:tplc="3809001B">
      <w:start w:val="1"/>
      <w:numFmt w:val="lowerRoman"/>
      <w:lvlText w:val="%3."/>
      <w:lvlJc w:val="right"/>
      <w:pPr>
        <w:ind w:left="3483" w:hanging="180"/>
      </w:pPr>
    </w:lvl>
    <w:lvl w:ilvl="3" w:tplc="3809000F">
      <w:start w:val="1"/>
      <w:numFmt w:val="decimal"/>
      <w:lvlText w:val="%4."/>
      <w:lvlJc w:val="left"/>
      <w:pPr>
        <w:ind w:left="4203" w:hanging="360"/>
      </w:pPr>
    </w:lvl>
    <w:lvl w:ilvl="4" w:tplc="38090019">
      <w:start w:val="1"/>
      <w:numFmt w:val="lowerLetter"/>
      <w:lvlText w:val="%5."/>
      <w:lvlJc w:val="left"/>
      <w:pPr>
        <w:ind w:left="4923" w:hanging="360"/>
      </w:pPr>
    </w:lvl>
    <w:lvl w:ilvl="5" w:tplc="3809001B">
      <w:start w:val="1"/>
      <w:numFmt w:val="lowerRoman"/>
      <w:lvlText w:val="%6."/>
      <w:lvlJc w:val="right"/>
      <w:pPr>
        <w:ind w:left="5643" w:hanging="180"/>
      </w:pPr>
    </w:lvl>
    <w:lvl w:ilvl="6" w:tplc="3809000F">
      <w:start w:val="1"/>
      <w:numFmt w:val="decimal"/>
      <w:lvlText w:val="%7."/>
      <w:lvlJc w:val="left"/>
      <w:pPr>
        <w:ind w:left="6363" w:hanging="360"/>
      </w:pPr>
    </w:lvl>
    <w:lvl w:ilvl="7" w:tplc="38090019">
      <w:start w:val="1"/>
      <w:numFmt w:val="lowerLetter"/>
      <w:lvlText w:val="%8."/>
      <w:lvlJc w:val="left"/>
      <w:pPr>
        <w:ind w:left="7083" w:hanging="360"/>
      </w:pPr>
    </w:lvl>
    <w:lvl w:ilvl="8" w:tplc="3809001B">
      <w:start w:val="1"/>
      <w:numFmt w:val="lowerRoman"/>
      <w:lvlText w:val="%9."/>
      <w:lvlJc w:val="right"/>
      <w:pPr>
        <w:ind w:left="7803" w:hanging="180"/>
      </w:pPr>
    </w:lvl>
  </w:abstractNum>
  <w:abstractNum w:abstractNumId="6">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4B107715"/>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6"/>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nTspguaoJrNhjjHusb1o+Q5ADdSrU4eSdr1u8csHwFfOZ1UCgqZuN2rA7hkeqTNvS8EHjd5tD+qchSiW+4IBdA==" w:salt="xwfjkv3aInYdM4wFJ5qu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D08BE"/>
    <w:rsid w:val="002B61E2"/>
    <w:rsid w:val="002D79FF"/>
    <w:rsid w:val="00390270"/>
    <w:rsid w:val="00490063"/>
    <w:rsid w:val="00497A5F"/>
    <w:rsid w:val="0068481C"/>
    <w:rsid w:val="007929DB"/>
    <w:rsid w:val="008374CB"/>
    <w:rsid w:val="008538D8"/>
    <w:rsid w:val="00B72B72"/>
    <w:rsid w:val="00C52FF9"/>
    <w:rsid w:val="00C72C38"/>
    <w:rsid w:val="00C81419"/>
    <w:rsid w:val="00CB0398"/>
    <w:rsid w:val="00CE7FEB"/>
    <w:rsid w:val="00D175B9"/>
    <w:rsid w:val="00E816BA"/>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8BE53-FD18-4DF3-ABE7-100A8AD4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2026-06-22T09:10:00Z</dcterms:created>
  <dcterms:modified xsi:type="dcterms:W3CDTF">2026-06-22T09:10:00Z</dcterms:modified>
</cp:coreProperties>
</file>