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8F" w:rsidRDefault="0080758F" w:rsidP="0080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:rsidR="0080758F" w:rsidRPr="00A84DED" w:rsidRDefault="0080758F" w:rsidP="0080758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DED">
        <w:rPr>
          <w:rFonts w:ascii="Times New Roman" w:hAnsi="Times New Roman" w:cs="Times New Roman"/>
          <w:b/>
          <w:sz w:val="24"/>
          <w:szCs w:val="24"/>
        </w:rPr>
        <w:t>TES</w:t>
      </w:r>
    </w:p>
    <w:p w:rsidR="0080758F" w:rsidRPr="00A84DED" w:rsidRDefault="00D4352B" w:rsidP="001466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pt;margin-top:21.9pt;width:424.5pt;height:0;z-index:251658240" o:connectortype="straight"/>
        </w:pict>
      </w:r>
      <w:r w:rsidR="0080758F" w:rsidRPr="00A84DED">
        <w:rPr>
          <w:rFonts w:ascii="Times New Roman" w:hAnsi="Times New Roman" w:cs="Times New Roman"/>
          <w:b/>
          <w:sz w:val="24"/>
          <w:szCs w:val="24"/>
        </w:rPr>
        <w:t>VARIABEL X</w:t>
      </w:r>
    </w:p>
    <w:p w:rsidR="0080758F" w:rsidRPr="00A84DED" w:rsidRDefault="0080758F" w:rsidP="0080758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DED"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80758F" w:rsidRDefault="009116A0" w:rsidP="0080758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dimaksud per</w:t>
      </w:r>
      <w:r w:rsidR="0080758F">
        <w:rPr>
          <w:rFonts w:ascii="Times New Roman" w:hAnsi="Times New Roman" w:cs="Times New Roman"/>
          <w:sz w:val="24"/>
          <w:szCs w:val="24"/>
        </w:rPr>
        <w:t>usahaan jasa adalah…..</w:t>
      </w:r>
    </w:p>
    <w:p w:rsidR="0080758F" w:rsidRDefault="0080758F" w:rsidP="0080758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yang kegiatan pokok usahanya menerima barang kemudian menjualnya</w:t>
      </w:r>
    </w:p>
    <w:p w:rsidR="0080758F" w:rsidRDefault="0080758F" w:rsidP="0080758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yang kegiatan pokok usahanya membeli bahan baku, kemudian mengolah bahan </w:t>
      </w:r>
      <w:r w:rsidR="009116A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aku menjadi barang setengah jadi atau barang jadi lalu menjualnya</w:t>
      </w:r>
    </w:p>
    <w:p w:rsidR="0080758F" w:rsidRDefault="0080758F" w:rsidP="0080758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yang kegiatan pokok usahanya mem</w:t>
      </w:r>
      <w:r w:rsidR="00E503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 w:rsidR="00E503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arang</w:t>
      </w:r>
      <w:r w:rsidR="00E5032C">
        <w:rPr>
          <w:rFonts w:ascii="Times New Roman" w:hAnsi="Times New Roman" w:cs="Times New Roman"/>
          <w:sz w:val="24"/>
          <w:szCs w:val="24"/>
        </w:rPr>
        <w:t xml:space="preserve"> lalu menyimpannya sementara kemudian menjual barang tersebut tanpa melakukan perubahan atas sifat atau keadaan barang tersebut</w:t>
      </w:r>
    </w:p>
    <w:p w:rsidR="00E5032C" w:rsidRDefault="00E5032C" w:rsidP="0080758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jasa merupakan perusahaan yang dalam pengoperasiannya menghasilkan produk yang tidak memiliki wujud atau jasa yang bertujuan untuk mendapat keuntungan atau laba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2C" w:rsidRDefault="00E5032C" w:rsidP="0080758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yang kegiatan pokok usahanya membeli barang kemudian menjualnya kembali dengan merubah </w:t>
      </w:r>
      <w:r w:rsidR="006A038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entuk barang tersebut</w:t>
      </w:r>
    </w:p>
    <w:p w:rsidR="006A0382" w:rsidRDefault="006A0382" w:rsidP="006A038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yang bergerak di bidang jasa, kecuali….</w:t>
      </w:r>
    </w:p>
    <w:p w:rsidR="006A0382" w:rsidRDefault="00F5224D" w:rsidP="006A038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Bengkel</w:t>
      </w:r>
    </w:p>
    <w:p w:rsidR="00F5224D" w:rsidRDefault="00F5224D" w:rsidP="00F5224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Salon</w:t>
      </w:r>
    </w:p>
    <w:p w:rsidR="00F5224D" w:rsidRDefault="00F5224D" w:rsidP="00F5224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Notaris</w:t>
      </w:r>
    </w:p>
    <w:p w:rsidR="00F5224D" w:rsidRDefault="00F5224D" w:rsidP="00F5224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Rental Mobil</w:t>
      </w:r>
    </w:p>
    <w:p w:rsidR="00F5224D" w:rsidRDefault="00F5224D" w:rsidP="00F5224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Toko buku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B5" w:rsidRDefault="00624CB5" w:rsidP="00624C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tidak termasuk karakteristik perusahaan jasa adalah….</w:t>
      </w:r>
    </w:p>
    <w:p w:rsidR="00624CB5" w:rsidRDefault="00624CB5" w:rsidP="00624CB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berwujud</w:t>
      </w:r>
    </w:p>
    <w:p w:rsidR="00624CB5" w:rsidRDefault="00624CB5" w:rsidP="00624CB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tahan lama</w:t>
      </w:r>
    </w:p>
    <w:p w:rsidR="00624CB5" w:rsidRDefault="00624CB5" w:rsidP="00624CB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Memperhitungkan harga pokok penjualan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B5" w:rsidRDefault="00624CB5" w:rsidP="00624CB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Keberagaman</w:t>
      </w:r>
    </w:p>
    <w:p w:rsidR="00624CB5" w:rsidRPr="00624CB5" w:rsidRDefault="00624CB5" w:rsidP="00624CB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dapat dipisahkan</w:t>
      </w:r>
    </w:p>
    <w:p w:rsidR="006C7DDB" w:rsidRDefault="006C7DDB" w:rsidP="006C7DD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Transaksi perusahaan adalah….</w:t>
      </w:r>
    </w:p>
    <w:p w:rsidR="006C7DDB" w:rsidRDefault="006C7DDB" w:rsidP="006C7DD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kejadian dengan pihak ketiga</w:t>
      </w:r>
    </w:p>
    <w:p w:rsidR="006C7DDB" w:rsidRDefault="006C7DDB" w:rsidP="006C7DD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kejadian yang berpengaruh pada pendapatan</w:t>
      </w:r>
    </w:p>
    <w:p w:rsidR="006C7DDB" w:rsidRDefault="006C7DDB" w:rsidP="006C7DD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kejadian di perusahaan yang melibatkan banyak orang</w:t>
      </w:r>
    </w:p>
    <w:p w:rsidR="006C7DDB" w:rsidRDefault="006C7DDB" w:rsidP="006C7DD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kegiatan yang berpangaruh pada harta perusahaan</w:t>
      </w:r>
    </w:p>
    <w:p w:rsidR="006C7DDB" w:rsidRDefault="006C7DDB" w:rsidP="006C7DD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kegiatan yang dapat mengakibatkan perubahan harta, utang dan modal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4D" w:rsidRDefault="00F5224D" w:rsidP="00F522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Transaksi keuangan yang biasanya terjadi dalam perusahaan </w:t>
      </w:r>
      <w:r w:rsidR="00844BD4">
        <w:rPr>
          <w:rFonts w:ascii="Times New Roman" w:hAnsi="Times New Roman" w:cs="Times New Roman"/>
          <w:sz w:val="24"/>
          <w:szCs w:val="24"/>
        </w:rPr>
        <w:t>jasa kecuali….</w:t>
      </w:r>
    </w:p>
    <w:p w:rsidR="00F5224D" w:rsidRDefault="00F5224D" w:rsidP="00F5224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Penjualan barang dagangan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4D" w:rsidRDefault="006C7DDB" w:rsidP="00F5224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Menerima pelunasan piutang</w:t>
      </w:r>
    </w:p>
    <w:p w:rsidR="00F5224D" w:rsidRDefault="006C7DDB" w:rsidP="00F5224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Membeli aktiva tetap</w:t>
      </w:r>
    </w:p>
    <w:p w:rsidR="00F5224D" w:rsidRDefault="006C7DDB" w:rsidP="00F5224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Membayar utang</w:t>
      </w:r>
    </w:p>
    <w:p w:rsidR="00844BD4" w:rsidRDefault="006C7DDB" w:rsidP="00F5224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Investasi pemilik sebagai modal awal</w:t>
      </w:r>
    </w:p>
    <w:p w:rsidR="001466CF" w:rsidRDefault="001466CF" w:rsidP="00146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Menjual barang dagangan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Membeli bahan baku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Menerima pinjaman dan membayar utang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Membeli aktiva tetap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Investasi pemilik sebagai modal awal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bukan merupakan transaksi perusahaan jasa adalah…</w:t>
      </w:r>
    </w:p>
    <w:p w:rsidR="001466CF" w:rsidRDefault="004161D2" w:rsidP="001466CF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dan 2 </w:t>
      </w:r>
    </w:p>
    <w:p w:rsidR="001466CF" w:rsidRDefault="001466CF" w:rsidP="001466CF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dan 5</w:t>
      </w:r>
    </w:p>
    <w:p w:rsidR="001466CF" w:rsidRDefault="001466CF" w:rsidP="001466CF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dan 5</w:t>
      </w:r>
    </w:p>
    <w:p w:rsidR="001466CF" w:rsidRDefault="001466CF" w:rsidP="001466CF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dan 4</w:t>
      </w:r>
    </w:p>
    <w:p w:rsidR="001466CF" w:rsidRPr="001466CF" w:rsidRDefault="001466CF" w:rsidP="001466CF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dan 6</w:t>
      </w:r>
    </w:p>
    <w:p w:rsidR="00844BD4" w:rsidRDefault="006C7DDB" w:rsidP="00844BD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Pembelian barang secara tunai yang dibuat oleh penjual adalah…</w:t>
      </w:r>
    </w:p>
    <w:p w:rsidR="00844BD4" w:rsidRDefault="006C7DDB" w:rsidP="00844BD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Kwitansi</w:t>
      </w:r>
      <w:r w:rsidR="0014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DB" w:rsidRDefault="006C7DDB" w:rsidP="00844BD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kontan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DB" w:rsidRDefault="006C7DDB" w:rsidP="00844BD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</w:p>
    <w:p w:rsidR="006C7DDB" w:rsidRDefault="006C7DDB" w:rsidP="00844BD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</w:t>
      </w:r>
    </w:p>
    <w:p w:rsidR="006C7DDB" w:rsidRDefault="006C7DDB" w:rsidP="00844BD4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Bilyet giro</w:t>
      </w:r>
    </w:p>
    <w:p w:rsidR="006C7DDB" w:rsidRDefault="00624CB5" w:rsidP="006C7DD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transaksi intern berupa memo dari pejabat tertentu kepada bagian akuntansi untuk melakukan pencatatan dise</w:t>
      </w:r>
      <w:r w:rsidR="00E737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ut…</w:t>
      </w:r>
    </w:p>
    <w:p w:rsidR="00624CB5" w:rsidRDefault="00624CB5" w:rsidP="00624C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memo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B5" w:rsidRDefault="00624CB5" w:rsidP="00624C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kredit</w:t>
      </w:r>
    </w:p>
    <w:p w:rsidR="00624CB5" w:rsidRDefault="00624CB5" w:rsidP="00624C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kontan</w:t>
      </w:r>
    </w:p>
    <w:p w:rsidR="00624CB5" w:rsidRDefault="00624CB5" w:rsidP="00624C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Bilyet giro</w:t>
      </w:r>
    </w:p>
    <w:p w:rsidR="00624CB5" w:rsidRDefault="00624CB5" w:rsidP="00624C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debet</w:t>
      </w:r>
    </w:p>
    <w:p w:rsidR="00624CB5" w:rsidRDefault="00624CB5" w:rsidP="00624C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transaksi yang berasal dari pihak luar perusahaan dise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ut…</w:t>
      </w:r>
    </w:p>
    <w:p w:rsidR="00624CB5" w:rsidRDefault="00624CB5" w:rsidP="00624CB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</w:p>
    <w:p w:rsidR="00624CB5" w:rsidRDefault="00624CB5" w:rsidP="00624CB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Bukti penerimaan kas</w:t>
      </w:r>
    </w:p>
    <w:p w:rsidR="00624CB5" w:rsidRDefault="00624CB5" w:rsidP="00624CB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pengeluaran kas</w:t>
      </w:r>
    </w:p>
    <w:p w:rsidR="00624CB5" w:rsidRDefault="00624CB5" w:rsidP="00624CB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</w:t>
      </w:r>
      <w:r w:rsidR="00E73781">
        <w:rPr>
          <w:rFonts w:ascii="Times New Roman" w:hAnsi="Times New Roman" w:cs="Times New Roman"/>
          <w:sz w:val="24"/>
          <w:szCs w:val="24"/>
        </w:rPr>
        <w:t xml:space="preserve">transaksi </w:t>
      </w:r>
      <w:r>
        <w:rPr>
          <w:rFonts w:ascii="Times New Roman" w:hAnsi="Times New Roman" w:cs="Times New Roman"/>
          <w:sz w:val="24"/>
          <w:szCs w:val="24"/>
        </w:rPr>
        <w:t>intern</w:t>
      </w:r>
    </w:p>
    <w:p w:rsidR="00624CB5" w:rsidRDefault="00624CB5" w:rsidP="00624CB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</w:t>
      </w:r>
      <w:r w:rsidR="00E73781">
        <w:rPr>
          <w:rFonts w:ascii="Times New Roman" w:hAnsi="Times New Roman" w:cs="Times New Roman"/>
          <w:sz w:val="24"/>
          <w:szCs w:val="24"/>
        </w:rPr>
        <w:t xml:space="preserve">transaksi </w:t>
      </w:r>
      <w:r>
        <w:rPr>
          <w:rFonts w:ascii="Times New Roman" w:hAnsi="Times New Roman" w:cs="Times New Roman"/>
          <w:sz w:val="24"/>
          <w:szCs w:val="24"/>
        </w:rPr>
        <w:t>ekstern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B5" w:rsidRDefault="00624CB5" w:rsidP="00624CB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</w:t>
      </w:r>
      <w:r w:rsidR="00947115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mempunyai kewajiban membuat kwitansi adalah…</w:t>
      </w:r>
    </w:p>
    <w:p w:rsidR="00624CB5" w:rsidRDefault="00624CB5" w:rsidP="00624CB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penjual</w:t>
      </w:r>
    </w:p>
    <w:p w:rsidR="00624CB5" w:rsidRDefault="00624CB5" w:rsidP="00624CB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pembeli</w:t>
      </w:r>
    </w:p>
    <w:p w:rsidR="00624CB5" w:rsidRDefault="00624CB5" w:rsidP="00624CB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ketiga</w:t>
      </w:r>
    </w:p>
    <w:p w:rsidR="00624CB5" w:rsidRDefault="00624CB5" w:rsidP="00624CB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yang menerima uang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B5" w:rsidRDefault="00624CB5" w:rsidP="00624CB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yang menyerahkan uang</w:t>
      </w:r>
    </w:p>
    <w:p w:rsidR="0075513E" w:rsidRDefault="0075513E" w:rsidP="0075513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Dibawah ini yang termasuk ke dalam bukti transaksi intern adalah…</w:t>
      </w:r>
    </w:p>
    <w:p w:rsidR="0075513E" w:rsidRDefault="0075513E" w:rsidP="007551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</w:p>
    <w:p w:rsidR="0075513E" w:rsidRDefault="0075513E" w:rsidP="007551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</w:t>
      </w:r>
    </w:p>
    <w:p w:rsidR="0075513E" w:rsidRDefault="0075513E" w:rsidP="007551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3E" w:rsidRDefault="0075513E" w:rsidP="007551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debet</w:t>
      </w:r>
    </w:p>
    <w:p w:rsidR="001466CF" w:rsidRPr="001466CF" w:rsidRDefault="0075513E" w:rsidP="001466C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kredit</w:t>
      </w:r>
    </w:p>
    <w:p w:rsidR="001466CF" w:rsidRDefault="001466CF" w:rsidP="00146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perintah pemindahbukuan dari nasabah suatu bank kepada bank yang bersangkutan untuk memindahkan sejumlah uang dari rekeningnya ke rekening penerima, disebut…</w:t>
      </w:r>
    </w:p>
    <w:p w:rsidR="001466CF" w:rsidRDefault="004161D2" w:rsidP="001466CF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Bilyet giro</w:t>
      </w:r>
    </w:p>
    <w:p w:rsidR="001466CF" w:rsidRDefault="001466CF" w:rsidP="001466CF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Cek</w:t>
      </w:r>
    </w:p>
    <w:p w:rsidR="001466CF" w:rsidRDefault="001466CF" w:rsidP="001466CF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</w:p>
    <w:p w:rsidR="001466CF" w:rsidRDefault="001466CF" w:rsidP="001466CF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debet</w:t>
      </w:r>
    </w:p>
    <w:p w:rsidR="001466CF" w:rsidRDefault="001466CF" w:rsidP="001466CF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Nota kredit</w:t>
      </w:r>
    </w:p>
    <w:p w:rsidR="001466CF" w:rsidRDefault="001466CF" w:rsidP="00146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Menentukan perkiraan apa saja yang dipengaruhi oleh transaksi tersebut</w:t>
      </w:r>
    </w:p>
    <w:p w:rsidR="001466CF" w:rsidRDefault="001466CF" w:rsidP="00947115">
      <w:pPr>
        <w:pStyle w:val="ListParagraph"/>
        <w:spacing w:line="48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Menentukan pengaruh penambahan dan pengurangan terhadap harta, utang, modal, pendapatan dan beban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Menentukan pengaruhnya terhadap perusahaan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Menentukan jumlah yang harus di debet atau di kredit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menentukan debet atau kredit dari akun yang bersangkutan</w:t>
      </w:r>
    </w:p>
    <w:p w:rsidR="001466CF" w:rsidRDefault="001466CF" w:rsidP="001466CF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bukan merupakan cara menganalisis transaksi untuk pencatatan ke dalam jurnal umum adalah…</w:t>
      </w:r>
    </w:p>
    <w:p w:rsidR="001466CF" w:rsidRDefault="001466CF" w:rsidP="001466CF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1466CF" w:rsidRDefault="001466CF" w:rsidP="001466CF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466CF" w:rsidRDefault="004161D2" w:rsidP="001466CF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1466CF" w:rsidRDefault="001466CF" w:rsidP="001466CF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466CF" w:rsidRPr="00484B44" w:rsidRDefault="001466CF" w:rsidP="00484B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73781" w:rsidRDefault="00E73781" w:rsidP="0075513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Harta bertambah di catat di debet, berkurang di catat di kredit</w:t>
      </w:r>
    </w:p>
    <w:p w:rsidR="00314F5B" w:rsidRDefault="00E73781" w:rsidP="00E73781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Utang</w:t>
      </w:r>
      <w:r w:rsidR="00314F5B">
        <w:rPr>
          <w:rFonts w:ascii="Times New Roman" w:hAnsi="Times New Roman" w:cs="Times New Roman"/>
          <w:sz w:val="24"/>
          <w:szCs w:val="24"/>
        </w:rPr>
        <w:t xml:space="preserve"> bertambah di catat di debet, berkurang di catat di kredit</w:t>
      </w:r>
    </w:p>
    <w:p w:rsidR="00314F5B" w:rsidRDefault="00314F5B" w:rsidP="00E73781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Modal bertambah di catat di kredit, berkurang di catat di debet</w:t>
      </w:r>
    </w:p>
    <w:p w:rsidR="0075513E" w:rsidRDefault="00314F5B" w:rsidP="00E73781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Pendapatan bertambah</w:t>
      </w:r>
      <w:r w:rsidR="00E73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catat di kredit, berkurang di catat di debet</w:t>
      </w:r>
    </w:p>
    <w:p w:rsidR="00314F5B" w:rsidRDefault="00314F5B" w:rsidP="00E73781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Beban bertambah di catat di kredit, berkurang di catat di debet</w:t>
      </w:r>
    </w:p>
    <w:p w:rsidR="00314F5B" w:rsidRDefault="00314F5B" w:rsidP="00E73781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yang benar adalah….</w:t>
      </w:r>
    </w:p>
    <w:p w:rsidR="00314F5B" w:rsidRDefault="00314F5B" w:rsidP="00314F5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 dan 3</w:t>
      </w:r>
    </w:p>
    <w:p w:rsidR="00314F5B" w:rsidRDefault="00314F5B" w:rsidP="00314F5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 dan 4</w:t>
      </w:r>
    </w:p>
    <w:p w:rsidR="00314F5B" w:rsidRDefault="00314F5B" w:rsidP="00314F5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4 dan 5</w:t>
      </w:r>
    </w:p>
    <w:p w:rsidR="00314F5B" w:rsidRDefault="00314F5B" w:rsidP="00314F5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1,3 dan 5</w:t>
      </w:r>
    </w:p>
    <w:p w:rsidR="00314F5B" w:rsidRDefault="00314F5B" w:rsidP="00314F5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 dan 4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B" w:rsidRDefault="00314F5B" w:rsidP="00314F5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 Wahyudi menyetor uang se</w:t>
      </w:r>
      <w:r w:rsidR="005C0B1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esar Rp 25.000.000,00 sebagai modal untuk mendirikan perusahaan. Transaksi ini mengakibatkan perubahan….</w:t>
      </w:r>
    </w:p>
    <w:p w:rsidR="00314F5B" w:rsidRDefault="00314F5B" w:rsidP="00314F5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Harta berkurang dan utang bertambah</w:t>
      </w:r>
    </w:p>
    <w:p w:rsidR="00314F5B" w:rsidRDefault="00314F5B" w:rsidP="00314F5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Harta bertambah dan modal berkurang</w:t>
      </w:r>
    </w:p>
    <w:p w:rsidR="00314F5B" w:rsidRDefault="00314F5B" w:rsidP="00314F5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Harta bertambah dan modal bertambah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1A" w:rsidRDefault="005C0B1A" w:rsidP="00314F5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Utang berkurang dan modal bertambah</w:t>
      </w:r>
    </w:p>
    <w:p w:rsidR="00314F5B" w:rsidRDefault="00314F5B" w:rsidP="00314F5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B1A">
        <w:rPr>
          <w:rFonts w:ascii="Times New Roman" w:hAnsi="Times New Roman" w:cs="Times New Roman"/>
          <w:sz w:val="24"/>
          <w:szCs w:val="24"/>
        </w:rPr>
        <w:t xml:space="preserve">Harta 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 w:rsidR="005C0B1A">
        <w:rPr>
          <w:rFonts w:ascii="Times New Roman" w:hAnsi="Times New Roman" w:cs="Times New Roman"/>
          <w:sz w:val="24"/>
          <w:szCs w:val="24"/>
        </w:rPr>
        <w:t>ertambah dan utang bertambah</w:t>
      </w:r>
    </w:p>
    <w:p w:rsidR="008425B6" w:rsidRDefault="008425B6" w:rsidP="005C0B1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Diterima secara tunai untuk jasa perbaikan sebuah sepeda motor Rp 800.000,00. Transaksi ini mengakibatkan perubahan….</w:t>
      </w:r>
    </w:p>
    <w:p w:rsidR="005C0B1A" w:rsidRDefault="008425B6" w:rsidP="008425B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berkurang dan modal bertambah </w:t>
      </w:r>
    </w:p>
    <w:p w:rsidR="008425B6" w:rsidRDefault="008425B6" w:rsidP="008425B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utang berkurang</w:t>
      </w:r>
    </w:p>
    <w:p w:rsidR="008425B6" w:rsidRDefault="008425B6" w:rsidP="008425B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 bertambah dan utang berkurang</w:t>
      </w:r>
    </w:p>
    <w:p w:rsidR="008425B6" w:rsidRDefault="008425B6" w:rsidP="008425B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pendapatan bertambah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5B6" w:rsidRDefault="008425B6" w:rsidP="008425B6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modal bertambah</w:t>
      </w:r>
    </w:p>
    <w:p w:rsidR="008425B6" w:rsidRDefault="008425B6" w:rsidP="008425B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Dibeli peralatan Rp 7.000.000,00 secara kredit. Transaksi ini mengakibatkan peru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ahan…</w:t>
      </w:r>
    </w:p>
    <w:p w:rsidR="008425B6" w:rsidRDefault="008425B6" w:rsidP="008425B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peralatan bertambah</w:t>
      </w:r>
    </w:p>
    <w:p w:rsidR="008425B6" w:rsidRDefault="008425B6" w:rsidP="008425B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bertambah dan peralatan </w:t>
      </w:r>
      <w:r w:rsidR="004161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ertambah</w:t>
      </w:r>
    </w:p>
    <w:p w:rsidR="008425B6" w:rsidRDefault="008425B6" w:rsidP="008425B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utang berkurang</w:t>
      </w:r>
    </w:p>
    <w:p w:rsidR="008425B6" w:rsidRDefault="008425B6" w:rsidP="008425B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Perlatan bertambah dan utang berkurang</w:t>
      </w:r>
    </w:p>
    <w:p w:rsidR="008425B6" w:rsidRDefault="008425B6" w:rsidP="008425B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Peralatan bertambah dan utang bertambah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5B6" w:rsidRDefault="00BD0CDF" w:rsidP="00BD0CD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Dibayar sebagian utang atas pembelian peralatan sebesar Rp 2.500.000,00. Transaksi ini mengakibatkan</w:t>
      </w:r>
      <w:r w:rsidR="00947115">
        <w:rPr>
          <w:rFonts w:ascii="Times New Roman" w:hAnsi="Times New Roman" w:cs="Times New Roman"/>
          <w:sz w:val="24"/>
          <w:szCs w:val="24"/>
        </w:rPr>
        <w:t xml:space="preserve"> perubahan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D0CDF" w:rsidRDefault="005B08E4" w:rsidP="00BD0CDF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utang berkurang</w:t>
      </w:r>
    </w:p>
    <w:p w:rsidR="005B08E4" w:rsidRDefault="005B08E4" w:rsidP="00BD0CDF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utang berkurang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E4" w:rsidRDefault="005B08E4" w:rsidP="00BD0CDF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peralatan bertambah</w:t>
      </w:r>
    </w:p>
    <w:p w:rsidR="005B08E4" w:rsidRDefault="005B08E4" w:rsidP="00BD0CDF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Peralatan berkurang dan utang berkurang</w:t>
      </w:r>
    </w:p>
    <w:p w:rsidR="005B08E4" w:rsidRDefault="005B08E4" w:rsidP="00BD0CDF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peralatan bertambah</w:t>
      </w:r>
    </w:p>
    <w:p w:rsidR="009B4D4D" w:rsidRDefault="00C644A2" w:rsidP="009B4D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Dibayar gaji karyawan Rp 500.000,00. Transaksi ini mengakibatkan perubahan…</w:t>
      </w:r>
    </w:p>
    <w:p w:rsidR="00C644A2" w:rsidRDefault="00C644A2" w:rsidP="00C644A2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bertambah dan utang berkurang</w:t>
      </w:r>
    </w:p>
    <w:p w:rsidR="00C644A2" w:rsidRDefault="00C644A2" w:rsidP="00C644A2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beban bertambah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A2" w:rsidRDefault="00C644A2" w:rsidP="00C644A2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 berkurang dan beban bertambah</w:t>
      </w:r>
    </w:p>
    <w:p w:rsidR="00C644A2" w:rsidRDefault="00C644A2" w:rsidP="00C644A2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Utang bertambah dan beban berkurang</w:t>
      </w:r>
    </w:p>
    <w:p w:rsidR="00C644A2" w:rsidRDefault="00C644A2" w:rsidP="00C644A2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utang berkurang</w:t>
      </w:r>
    </w:p>
    <w:p w:rsidR="00C644A2" w:rsidRDefault="00C644A2" w:rsidP="00C644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Penyusutan peralatan untuk bulan ini Rp 100.000,00. Transaksi ini mengakibatkan perubahan…</w:t>
      </w:r>
    </w:p>
    <w:p w:rsidR="00C644A2" w:rsidRDefault="00C644A2" w:rsidP="00C644A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beban bertambah</w:t>
      </w:r>
    </w:p>
    <w:p w:rsidR="00C644A2" w:rsidRDefault="00C644A2" w:rsidP="00C644A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Beban bertambah dan utang berkurang</w:t>
      </w:r>
    </w:p>
    <w:p w:rsidR="00C644A2" w:rsidRDefault="00C644A2" w:rsidP="00C644A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Beban bertambah dan akumulasi penyusutan bertambah</w:t>
      </w:r>
      <w:r w:rsidR="0041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A2" w:rsidRDefault="00C644A2" w:rsidP="00C644A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Beban berkurang dan akumulasi penyusutan berkurang</w:t>
      </w:r>
    </w:p>
    <w:p w:rsidR="00C644A2" w:rsidRDefault="00C644A2" w:rsidP="00C644A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berkurang dan akumulasi penyusutan bertambah</w:t>
      </w:r>
    </w:p>
    <w:p w:rsidR="00A84DED" w:rsidRDefault="00A84DED" w:rsidP="00F578A8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84B44" w:rsidRDefault="00484B44" w:rsidP="00F578A8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84DED" w:rsidRDefault="00A84DED" w:rsidP="00F578A8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</w:t>
      </w:r>
    </w:p>
    <w:p w:rsidR="00A84DED" w:rsidRPr="00A84DED" w:rsidRDefault="00A84DED" w:rsidP="00A84DED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DED">
        <w:rPr>
          <w:rFonts w:ascii="Times New Roman" w:hAnsi="Times New Roman" w:cs="Times New Roman"/>
          <w:b/>
          <w:sz w:val="24"/>
          <w:szCs w:val="24"/>
        </w:rPr>
        <w:t>KUNCI JAWABAN</w:t>
      </w:r>
    </w:p>
    <w:p w:rsidR="00A84DED" w:rsidRPr="00A84DED" w:rsidRDefault="00D4352B" w:rsidP="00A84DED">
      <w:pPr>
        <w:pStyle w:val="ListParagraph"/>
        <w:spacing w:line="48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2B">
        <w:rPr>
          <w:b/>
          <w:noProof/>
        </w:rPr>
        <w:pict>
          <v:shape id="_x0000_s1028" type="#_x0000_t32" style="position:absolute;left:0;text-align:left;margin-left:11.85pt;margin-top:19.65pt;width:414pt;height:0;z-index:251660288" o:connectortype="straight"/>
        </w:pict>
      </w:r>
      <w:r w:rsidR="00A84DED" w:rsidRPr="00A84DED">
        <w:rPr>
          <w:rFonts w:ascii="Times New Roman" w:hAnsi="Times New Roman" w:cs="Times New Roman"/>
          <w:b/>
          <w:sz w:val="24"/>
          <w:szCs w:val="24"/>
        </w:rPr>
        <w:t>TES VARIABEL X</w:t>
      </w:r>
    </w:p>
    <w:p w:rsidR="001466CF" w:rsidRDefault="00A84DED" w:rsidP="001466C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A84DED" w:rsidRDefault="00A84DED" w:rsidP="001466C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A84DED" w:rsidRDefault="00A84DED" w:rsidP="001466C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84DED" w:rsidRDefault="00A84DED" w:rsidP="001466C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A84DED" w:rsidRDefault="00A84DED" w:rsidP="001466CF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578A8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A84DED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578A8" w:rsidRDefault="00A84DED" w:rsidP="00A84DED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A84DED" w:rsidRDefault="00A84DED" w:rsidP="00A84DED">
      <w:pPr>
        <w:pStyle w:val="ListParagraph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3</w:t>
      </w:r>
    </w:p>
    <w:p w:rsidR="00A84DED" w:rsidRPr="00A84DED" w:rsidRDefault="00A84DED" w:rsidP="00A84DED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DED">
        <w:rPr>
          <w:rFonts w:ascii="Times New Roman" w:hAnsi="Times New Roman" w:cs="Times New Roman"/>
          <w:b/>
          <w:sz w:val="24"/>
          <w:szCs w:val="24"/>
        </w:rPr>
        <w:t>TES</w:t>
      </w:r>
    </w:p>
    <w:p w:rsidR="00A84DED" w:rsidRPr="00A84DED" w:rsidRDefault="00D4352B" w:rsidP="00A84DED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8.35pt;margin-top:17.4pt;width:379.5pt;height:1.5pt;flip:y;z-index:251661312" o:connectortype="straight"/>
        </w:pict>
      </w:r>
      <w:r w:rsidR="00A84DED" w:rsidRPr="00A84DED">
        <w:rPr>
          <w:rFonts w:ascii="Times New Roman" w:hAnsi="Times New Roman" w:cs="Times New Roman"/>
          <w:b/>
          <w:sz w:val="24"/>
          <w:szCs w:val="24"/>
        </w:rPr>
        <w:t>VARIABEL Y</w:t>
      </w:r>
    </w:p>
    <w:p w:rsidR="00F578A8" w:rsidRDefault="00F578A8" w:rsidP="00F578A8">
      <w:pPr>
        <w:pStyle w:val="ListParagraph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tanggal 1 Mei 2018 Tuan Budi mendirikan biro jasa mengetik/rental dengan nama Mitra Budi Utama.  Tuan Budi belum terdaftar sebagai Wajib Pajak dan Pengusaha Kena Pajak. Transaksi selama bulan mei 2018 adalah sebagai berikut:</w:t>
      </w:r>
    </w:p>
    <w:p w:rsidR="006D3024" w:rsidRDefault="006D3024" w:rsidP="006D3024">
      <w:pPr>
        <w:pStyle w:val="ListParagraph"/>
        <w:spacing w:line="480" w:lineRule="auto"/>
        <w:ind w:left="1701" w:hanging="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   1 Tuan Budi menginvestasikan uang tunai Rp 20.000.000,00 dan  peralatan Rp 15.000.000,00 se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agai modal awalnya</w:t>
      </w:r>
    </w:p>
    <w:p w:rsidR="006D3024" w:rsidRPr="006D3024" w:rsidRDefault="006D3024" w:rsidP="00A74778">
      <w:pPr>
        <w:pStyle w:val="ListParagraph"/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6D3024">
        <w:rPr>
          <w:rFonts w:ascii="Times New Roman" w:hAnsi="Times New Roman" w:cs="Times New Roman"/>
          <w:sz w:val="24"/>
          <w:szCs w:val="24"/>
        </w:rPr>
        <w:t>Dibayar uang sewa gedung untuk 2 tahun Rp 6.000.000,00</w:t>
      </w:r>
    </w:p>
    <w:p w:rsidR="006D3024" w:rsidRDefault="006D3024" w:rsidP="006D3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 Dibeli perlengkapan Rp 750.000,00 tunai</w:t>
      </w:r>
    </w:p>
    <w:p w:rsidR="006D3024" w:rsidRDefault="006D3024" w:rsidP="006D30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 Dibeli peralatan Rp 2.500.000,00 secara kredit</w:t>
      </w:r>
    </w:p>
    <w:p w:rsidR="006D3024" w:rsidRDefault="006D3024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Diselesaikan pekerjaan Rp 750.000,00 diterima tunai dan sisanya Rp 1.250.000,00 telah difakturkan untuk ditagih dan di bukukan sebagai pendapatan</w:t>
      </w:r>
    </w:p>
    <w:p w:rsidR="006D3024" w:rsidRDefault="006D3024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Dibeli tambahan perlengkapan Rp 750.000,00 tunai</w:t>
      </w:r>
    </w:p>
    <w:p w:rsidR="006D3024" w:rsidRDefault="006D3024" w:rsidP="00947115">
      <w:pPr>
        <w:spacing w:line="48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Diterima tunai jasa pengetikan Rp 750.000,00 dan sewa komputer Rp 750.000,00</w:t>
      </w:r>
    </w:p>
    <w:p w:rsidR="006D3024" w:rsidRDefault="006D3024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Telah diselesaikan pekerjaan se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esar Rp 800.000,00 telah dikirim kepada pemesan dan pembayaran dilakukan </w:t>
      </w:r>
      <w:r w:rsidR="00A74778">
        <w:rPr>
          <w:rFonts w:ascii="Times New Roman" w:hAnsi="Times New Roman" w:cs="Times New Roman"/>
          <w:sz w:val="24"/>
          <w:szCs w:val="24"/>
        </w:rPr>
        <w:t>seminggu setelah pengiriman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Dibayar utang atas pembelian peralatan Rp 500.000,00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Tuan Budi mengambil Rp 400.000,00 untuk keperluan pribadi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 Diterima pembayaran sebagian dari deitur Rp 500.000,00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Diterima tagihan dari pelanggan atas pekerjaan yang telah dikirim seminggu yang lalu se</w:t>
      </w:r>
      <w:r w:rsidR="0094711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esar Rp 800.000,00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Dilakukan pembayaran utang Rp 1.000.000,00 atas pembelian peralatan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Diterima pembayaran piutang dari debitur Rp 750.000,00</w:t>
      </w:r>
    </w:p>
    <w:p w:rsidR="00A74778" w:rsidRDefault="00A74778" w:rsidP="00947115">
      <w:pPr>
        <w:spacing w:line="48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Diterima tunai jasa pengetikan Rp 850.00,00 dan sewa komputer Rp 500.000,00</w:t>
      </w:r>
    </w:p>
    <w:p w:rsidR="00A74778" w:rsidRDefault="00A74778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Dilakukan pelunasan atas pembelian peralatan Rp 1.000.000,00</w:t>
      </w: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Diselesaikan pekerjaan Rp 1.500.000,00, telah diterima tunai  Rp 500.00,00 dan sisanya difakturkan untuk di tagih.</w:t>
      </w: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Dibayar gaji karyawan Rp 750.000,00</w:t>
      </w: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Penyusutan peralatan untuk bulan ini Rp 100.000,00</w:t>
      </w: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Beban sewa kantor Rp 250.000,00 dan pemakaian perlengkapan Rp 200.000,00</w:t>
      </w:r>
    </w:p>
    <w:p w:rsidR="00B15BB6" w:rsidRDefault="00C644A2" w:rsidP="00C644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Diminta : Buatlah jurnal umum</w:t>
      </w: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B15BB6" w:rsidRDefault="00B15BB6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1466CF" w:rsidRDefault="001466CF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1466CF" w:rsidRDefault="001466CF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490F5A" w:rsidRDefault="00490F5A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A84DED" w:rsidRDefault="00A84DED" w:rsidP="00A84D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4</w:t>
      </w:r>
    </w:p>
    <w:p w:rsidR="00A84DED" w:rsidRPr="00591652" w:rsidRDefault="00A84DED" w:rsidP="00A84D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52">
        <w:rPr>
          <w:rFonts w:ascii="Times New Roman" w:hAnsi="Times New Roman" w:cs="Times New Roman"/>
          <w:b/>
          <w:sz w:val="24"/>
          <w:szCs w:val="24"/>
        </w:rPr>
        <w:t>KUNCI JAWABAN</w:t>
      </w:r>
    </w:p>
    <w:p w:rsidR="00A84DED" w:rsidRPr="00591652" w:rsidRDefault="00D4352B" w:rsidP="00A84D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3.6pt;margin-top:20.55pt;width:424.5pt;height:0;z-index:251659264" o:connectortype="straight"/>
        </w:pict>
      </w:r>
      <w:r w:rsidR="00A84DED" w:rsidRPr="00591652">
        <w:rPr>
          <w:rFonts w:ascii="Times New Roman" w:hAnsi="Times New Roman" w:cs="Times New Roman"/>
          <w:b/>
          <w:sz w:val="24"/>
          <w:szCs w:val="24"/>
        </w:rPr>
        <w:t>TES VARIABEL Y</w:t>
      </w:r>
    </w:p>
    <w:p w:rsidR="00490F5A" w:rsidRDefault="00490F5A" w:rsidP="00A84D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Mitra Budi Utama</w:t>
      </w:r>
    </w:p>
    <w:p w:rsidR="00490F5A" w:rsidRDefault="00490F5A" w:rsidP="00A84D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Jurnal Umum</w:t>
      </w:r>
    </w:p>
    <w:p w:rsidR="00B15BB6" w:rsidRDefault="00490F5A" w:rsidP="00A84D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 w:rsidR="00A84DED">
        <w:rPr>
          <w:rFonts w:ascii="Times New Roman" w:hAnsi="Times New Roman" w:cs="Times New Roman"/>
          <w:sz w:val="24"/>
          <w:szCs w:val="24"/>
        </w:rPr>
        <w:t>iode</w:t>
      </w:r>
      <w:r>
        <w:rPr>
          <w:rFonts w:ascii="Times New Roman" w:hAnsi="Times New Roman" w:cs="Times New Roman"/>
          <w:sz w:val="24"/>
          <w:szCs w:val="24"/>
        </w:rPr>
        <w:t xml:space="preserve">  Mei 2018 </w:t>
      </w:r>
    </w:p>
    <w:tbl>
      <w:tblPr>
        <w:tblStyle w:val="TableGrid"/>
        <w:tblW w:w="8363" w:type="dxa"/>
        <w:tblInd w:w="534" w:type="dxa"/>
        <w:tblLayout w:type="fixed"/>
        <w:tblLook w:val="04A0"/>
      </w:tblPr>
      <w:tblGrid>
        <w:gridCol w:w="708"/>
        <w:gridCol w:w="567"/>
        <w:gridCol w:w="2977"/>
        <w:gridCol w:w="567"/>
        <w:gridCol w:w="1843"/>
        <w:gridCol w:w="1701"/>
      </w:tblGrid>
      <w:tr w:rsidR="00A81A08" w:rsidTr="00490F5A">
        <w:trPr>
          <w:trHeight w:val="983"/>
        </w:trPr>
        <w:tc>
          <w:tcPr>
            <w:tcW w:w="1275" w:type="dxa"/>
            <w:gridSpan w:val="2"/>
            <w:vAlign w:val="center"/>
          </w:tcPr>
          <w:p w:rsidR="00A81A08" w:rsidRDefault="00A81A08" w:rsidP="00A81A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977" w:type="dxa"/>
            <w:vAlign w:val="center"/>
          </w:tcPr>
          <w:p w:rsidR="00A81A08" w:rsidRDefault="00A81A08" w:rsidP="00A81A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567" w:type="dxa"/>
            <w:vAlign w:val="center"/>
          </w:tcPr>
          <w:p w:rsidR="00A81A08" w:rsidRDefault="00A81A08" w:rsidP="00A81A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843" w:type="dxa"/>
            <w:vAlign w:val="center"/>
          </w:tcPr>
          <w:p w:rsidR="00A81A08" w:rsidRDefault="00A81A08" w:rsidP="00A81A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Debet</w:t>
            </w:r>
          </w:p>
        </w:tc>
        <w:tc>
          <w:tcPr>
            <w:tcW w:w="1701" w:type="dxa"/>
            <w:vAlign w:val="center"/>
          </w:tcPr>
          <w:p w:rsidR="00A81A08" w:rsidRDefault="00A81A08" w:rsidP="00A81A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</w:p>
        </w:tc>
      </w:tr>
      <w:tr w:rsidR="00490F5A" w:rsidTr="00490F5A">
        <w:tc>
          <w:tcPr>
            <w:tcW w:w="708" w:type="dxa"/>
            <w:vMerge w:val="restart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 2018</w:t>
            </w:r>
          </w:p>
          <w:p w:rsidR="00A81A08" w:rsidRDefault="00A81A08" w:rsidP="00A81A08">
            <w:pPr>
              <w:spacing w:line="480" w:lineRule="auto"/>
              <w:ind w:lef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Modal Tuan Budi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(Setoran modal awal)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20.000.000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15.000.000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35.000.000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Sewa dibayar dimuka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(Sewa gedung 2 tahun)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6.000.000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6.000.000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81A08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</w:p>
          <w:p w:rsidR="009A1163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9A1163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</w:t>
            </w:r>
            <w:r w:rsidR="00490F5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 perlengkapan tunai)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9A1163" w:rsidP="00490F5A">
            <w:pPr>
              <w:tabs>
                <w:tab w:val="left" w:pos="74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   </w:t>
            </w:r>
            <w:r w:rsidR="0049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63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   </w:t>
            </w:r>
            <w:r w:rsidR="0049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1A08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</w:p>
          <w:p w:rsidR="009A1163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Utang usaha</w:t>
            </w:r>
          </w:p>
          <w:p w:rsidR="009A1163" w:rsidRDefault="009A1163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94711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ieli peralatan kredit)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9A1163" w:rsidP="00490F5A">
            <w:pPr>
              <w:tabs>
                <w:tab w:val="left" w:pos="74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490F5A">
              <w:rPr>
                <w:rFonts w:ascii="Times New Roman" w:hAnsi="Times New Roman" w:cs="Times New Roman"/>
                <w:sz w:val="24"/>
                <w:szCs w:val="24"/>
              </w:rPr>
              <w:t xml:space="preserve"> 2.500.000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2.500.000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Piutang usaha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Pendapatan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pendapatan)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1.250.000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Rp  2.000.000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(Dibeli perlengkapan tunai)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Pendapatan</w:t>
            </w:r>
          </w:p>
          <w:p w:rsidR="00490F5A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pendapatan)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490F5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DA1C78">
              <w:rPr>
                <w:rFonts w:ascii="Times New Roman" w:hAnsi="Times New Roman" w:cs="Times New Roman"/>
                <w:sz w:val="24"/>
                <w:szCs w:val="24"/>
              </w:rPr>
              <w:t xml:space="preserve">  1.500.000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1.500.000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Pendapatan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(Diselesaikan pekerjaan)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800.000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800.000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(Dibayar utang)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500.000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500.000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Prive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(Pengambilan untuk pribadi)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400.000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400.000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Piutang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tagihan)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 500.000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500.000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Piutang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tagihan)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800.000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800.000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(Dibayar utang)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1.000.000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1.000.000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Piutang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tagihan)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Pendapatan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(Diterima Pendapatan)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1.350.000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1.350.000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(Dibayar utang)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1.000.000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1.000.000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Piutang usaha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Pendapatan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Diterima pendapatan)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500.000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1.000.000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8" w:rsidRDefault="001B4AAB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1.5</w:t>
            </w:r>
            <w:r w:rsidR="00DA1C78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81A0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gaji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Kas</w:t>
            </w:r>
          </w:p>
          <w:p w:rsidR="00DA1C78" w:rsidRDefault="00DA1C7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(Dibayar gaji</w:t>
            </w:r>
            <w:r w:rsidR="00157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750.000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576EA" w:rsidRDefault="001576EA" w:rsidP="001576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penyusutan peralatan</w:t>
            </w:r>
          </w:p>
          <w:p w:rsidR="001576EA" w:rsidRDefault="001576EA" w:rsidP="001576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Akm. Peny. Peralatan</w:t>
            </w:r>
          </w:p>
          <w:p w:rsidR="001576EA" w:rsidRDefault="001576EA" w:rsidP="001576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(Penyusutan peralatan)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100.000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100.000</w:t>
            </w:r>
          </w:p>
        </w:tc>
      </w:tr>
      <w:tr w:rsidR="00490F5A" w:rsidTr="00490F5A">
        <w:tc>
          <w:tcPr>
            <w:tcW w:w="708" w:type="dxa"/>
            <w:vMerge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sewa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Sewa dibayar dimuka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Beban perlengkapan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Perlengkapan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(Beban untuk bulan mei)</w:t>
            </w:r>
          </w:p>
        </w:tc>
        <w:tc>
          <w:tcPr>
            <w:tcW w:w="567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A08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250.000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200.000</w:t>
            </w:r>
          </w:p>
        </w:tc>
        <w:tc>
          <w:tcPr>
            <w:tcW w:w="1701" w:type="dxa"/>
          </w:tcPr>
          <w:p w:rsidR="00A81A08" w:rsidRDefault="00A81A08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Rp     250.000</w:t>
            </w:r>
          </w:p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A" w:rsidRDefault="001B4AAB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 20</w:t>
            </w:r>
            <w:r w:rsidR="001576E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576EA" w:rsidTr="001576EA">
        <w:tc>
          <w:tcPr>
            <w:tcW w:w="4819" w:type="dxa"/>
            <w:gridSpan w:val="4"/>
            <w:vAlign w:val="center"/>
          </w:tcPr>
          <w:p w:rsidR="001576EA" w:rsidRDefault="001576EA" w:rsidP="001576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843" w:type="dxa"/>
          </w:tcPr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58.400.000</w:t>
            </w:r>
          </w:p>
        </w:tc>
        <w:tc>
          <w:tcPr>
            <w:tcW w:w="1701" w:type="dxa"/>
          </w:tcPr>
          <w:p w:rsidR="001576EA" w:rsidRDefault="001576EA" w:rsidP="006D302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58.400.000</w:t>
            </w:r>
          </w:p>
        </w:tc>
      </w:tr>
    </w:tbl>
    <w:p w:rsidR="00B55455" w:rsidRDefault="00B55455" w:rsidP="006D3024">
      <w:pPr>
        <w:spacing w:line="480" w:lineRule="auto"/>
        <w:ind w:left="1701" w:hanging="261"/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P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B55455" w:rsidRDefault="00B55455" w:rsidP="00B55455">
      <w:pPr>
        <w:rPr>
          <w:rFonts w:ascii="Times New Roman" w:hAnsi="Times New Roman" w:cs="Times New Roman"/>
          <w:sz w:val="24"/>
          <w:szCs w:val="24"/>
        </w:rPr>
      </w:pPr>
    </w:p>
    <w:p w:rsidR="001B609F" w:rsidRPr="001B609F" w:rsidRDefault="001B609F" w:rsidP="001B609F">
      <w:pPr>
        <w:spacing w:line="240" w:lineRule="auto"/>
        <w:rPr>
          <w:rFonts w:ascii="Times New Roman" w:hAnsi="Times New Roman"/>
          <w:sz w:val="24"/>
          <w:szCs w:val="24"/>
        </w:rPr>
      </w:pPr>
      <w:r w:rsidRPr="001B609F">
        <w:rPr>
          <w:rFonts w:ascii="Times New Roman" w:hAnsi="Times New Roman"/>
          <w:sz w:val="24"/>
          <w:szCs w:val="24"/>
        </w:rPr>
        <w:lastRenderedPageBreak/>
        <w:t>Lam</w:t>
      </w:r>
      <w:r>
        <w:rPr>
          <w:rFonts w:ascii="Times New Roman" w:hAnsi="Times New Roman"/>
          <w:sz w:val="24"/>
          <w:szCs w:val="24"/>
        </w:rPr>
        <w:t>p</w:t>
      </w:r>
      <w:r w:rsidRPr="001B609F">
        <w:rPr>
          <w:rFonts w:ascii="Times New Roman" w:hAnsi="Times New Roman"/>
          <w:sz w:val="24"/>
          <w:szCs w:val="24"/>
        </w:rPr>
        <w:t>iran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1B609F" w:rsidRDefault="001B609F" w:rsidP="001B60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5455" w:rsidRDefault="00B55455" w:rsidP="001B6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CD4">
        <w:rPr>
          <w:rFonts w:ascii="Times New Roman" w:hAnsi="Times New Roman"/>
          <w:b/>
          <w:sz w:val="24"/>
          <w:szCs w:val="24"/>
        </w:rPr>
        <w:t xml:space="preserve">Tabulasi </w:t>
      </w:r>
      <w:r>
        <w:rPr>
          <w:rFonts w:ascii="Times New Roman" w:hAnsi="Times New Roman"/>
          <w:b/>
          <w:sz w:val="24"/>
          <w:szCs w:val="24"/>
        </w:rPr>
        <w:t>Data Skor Tes Pemahaman Transaksi Perusahaan Jasa</w:t>
      </w:r>
    </w:p>
    <w:p w:rsidR="00B55455" w:rsidRDefault="00B55455" w:rsidP="00B554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15" w:type="dxa"/>
        <w:tblInd w:w="-176" w:type="dxa"/>
        <w:tblLook w:val="04A0"/>
      </w:tblPr>
      <w:tblGrid>
        <w:gridCol w:w="609"/>
        <w:gridCol w:w="60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780"/>
      </w:tblGrid>
      <w:tr w:rsidR="00B55455" w:rsidRPr="00CA417D" w:rsidTr="00C13018">
        <w:trPr>
          <w:trHeight w:val="397"/>
          <w:tblHeader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 Urut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No. Resp</w:t>
            </w:r>
          </w:p>
        </w:tc>
        <w:tc>
          <w:tcPr>
            <w:tcW w:w="63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Nomor Soal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Jumlah</w:t>
            </w:r>
          </w:p>
        </w:tc>
      </w:tr>
      <w:tr w:rsidR="00B55455" w:rsidRPr="00CA417D" w:rsidTr="00C13018">
        <w:trPr>
          <w:trHeight w:val="397"/>
          <w:tblHeader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26689D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55455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55455" w:rsidRPr="00CA417D" w:rsidTr="00C13018">
        <w:trPr>
          <w:trHeight w:val="39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455" w:rsidRPr="00CA417D" w:rsidRDefault="00B55455" w:rsidP="00B55455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B55455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455" w:rsidRPr="00CA417D" w:rsidRDefault="00C13018" w:rsidP="00B55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</w:tbl>
    <w:p w:rsidR="00C13018" w:rsidRDefault="00C13018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C13018" w:rsidRDefault="001B609F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6</w:t>
      </w:r>
    </w:p>
    <w:p w:rsidR="00C13018" w:rsidRDefault="00C13018" w:rsidP="00C130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CD4">
        <w:rPr>
          <w:rFonts w:ascii="Times New Roman" w:hAnsi="Times New Roman"/>
          <w:b/>
          <w:sz w:val="24"/>
          <w:szCs w:val="24"/>
        </w:rPr>
        <w:t xml:space="preserve">Tabulasi </w:t>
      </w:r>
      <w:r>
        <w:rPr>
          <w:rFonts w:ascii="Times New Roman" w:hAnsi="Times New Roman"/>
          <w:b/>
          <w:sz w:val="24"/>
          <w:szCs w:val="24"/>
        </w:rPr>
        <w:t>Data Skor Tes Menyusun Jurnal Umum</w:t>
      </w:r>
    </w:p>
    <w:p w:rsidR="00C13018" w:rsidRDefault="00C13018" w:rsidP="00C130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79" w:type="dxa"/>
        <w:tblInd w:w="93" w:type="dxa"/>
        <w:tblLook w:val="04A0"/>
      </w:tblPr>
      <w:tblGrid>
        <w:gridCol w:w="544"/>
        <w:gridCol w:w="54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30"/>
        <w:gridCol w:w="316"/>
        <w:gridCol w:w="316"/>
        <w:gridCol w:w="316"/>
        <w:gridCol w:w="316"/>
        <w:gridCol w:w="345"/>
        <w:gridCol w:w="316"/>
        <w:gridCol w:w="316"/>
        <w:gridCol w:w="316"/>
        <w:gridCol w:w="392"/>
        <w:gridCol w:w="851"/>
      </w:tblGrid>
      <w:tr w:rsidR="00C13018" w:rsidRPr="00DA3DD0" w:rsidTr="00C13018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RANGE!A1:W33"/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 Urut</w:t>
            </w:r>
            <w:bookmarkEnd w:id="0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No. Resp</w:t>
            </w:r>
          </w:p>
        </w:tc>
        <w:tc>
          <w:tcPr>
            <w:tcW w:w="64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Nomor Soal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Jumlah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524D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524D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524D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524D2E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13018"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13018" w:rsidRPr="00DA3DD0" w:rsidTr="00C13018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018" w:rsidRPr="00CA417D" w:rsidRDefault="00C13018" w:rsidP="00C1301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C13018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1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018" w:rsidRPr="00CA417D" w:rsidRDefault="002D78BD" w:rsidP="00C130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</w:tbl>
    <w:p w:rsidR="00C13018" w:rsidRDefault="00C13018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C13018" w:rsidRDefault="00C13018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C13018" w:rsidRDefault="00C13018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C13018" w:rsidRDefault="00C13018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B609F" w:rsidRDefault="001B609F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1B609F" w:rsidRDefault="001B609F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7</w:t>
      </w:r>
    </w:p>
    <w:tbl>
      <w:tblPr>
        <w:tblW w:w="7681" w:type="dxa"/>
        <w:tblInd w:w="93" w:type="dxa"/>
        <w:tblLook w:val="04A0"/>
      </w:tblPr>
      <w:tblGrid>
        <w:gridCol w:w="718"/>
        <w:gridCol w:w="1050"/>
        <w:gridCol w:w="1050"/>
        <w:gridCol w:w="1050"/>
        <w:gridCol w:w="1271"/>
        <w:gridCol w:w="1271"/>
        <w:gridCol w:w="1271"/>
      </w:tblGrid>
      <w:tr w:rsidR="00B55455" w:rsidRPr="00600DDA" w:rsidTr="00B55455">
        <w:trPr>
          <w:trHeight w:val="315"/>
        </w:trPr>
        <w:tc>
          <w:tcPr>
            <w:tcW w:w="76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4787B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TA</w:t>
            </w:r>
            <w:r w:rsidRPr="0024787B">
              <w:rPr>
                <w:rFonts w:ascii="Times New Roman" w:hAnsi="Times New Roman"/>
                <w:b/>
                <w:vertAlign w:val="subscript"/>
              </w:rPr>
              <w:t>BEL</w:t>
            </w:r>
            <w:r>
              <w:rPr>
                <w:rFonts w:ascii="Times New Roman" w:hAnsi="Times New Roman"/>
                <w:b/>
                <w:vertAlign w:val="subscript"/>
              </w:rPr>
              <w:t xml:space="preserve">                                                                   </w:t>
            </w:r>
            <w:r w:rsidRPr="00600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NILAI-NILAI UJI T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B55455" w:rsidRPr="00600DDA" w:rsidTr="00B55455">
        <w:trPr>
          <w:trHeight w:val="315"/>
        </w:trPr>
        <w:tc>
          <w:tcPr>
            <w:tcW w:w="7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α untuk uji fihak (two tail test)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0,01</w:t>
            </w:r>
          </w:p>
        </w:tc>
      </w:tr>
      <w:tr w:rsidR="00B55455" w:rsidRPr="00600DDA" w:rsidTr="00B55455">
        <w:trPr>
          <w:trHeight w:val="315"/>
        </w:trPr>
        <w:tc>
          <w:tcPr>
            <w:tcW w:w="7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α untuk uji fihak (two tail test)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0,005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3,078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6,314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12,706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31,821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63,657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0,816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1,886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2,920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4,303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6,965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9,925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2,353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3,182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4,541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5,841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1,533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2,132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2,776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3,747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4,604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1,476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2,571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3,365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4,032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1,440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1,943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2,447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3,143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3,707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1,895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2,365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2,998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3,499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1,860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2,306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2,896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3,355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1,833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2,262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3,250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0,700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1,812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2,228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3,169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1,796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2,201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3,106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1,782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2,179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2,681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3,055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1,771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3,012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1,761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2,977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2,947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2,921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1,740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2,110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2,898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1,734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2,101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2,552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2,878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2,093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2,861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1,725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2,086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2,845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2,080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2,831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1,717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2,074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2,819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1,714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2,069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2,500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2,807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B55455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B554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B55455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B55455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1,711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2,492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2,797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2,787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2,056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2,479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2,779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2,052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2,473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2,771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B55455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B5545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1,701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B55455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B5545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2,048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2,467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2,763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1,699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2,756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1,697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2,457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2,750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1,303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1,684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2,423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2,704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0,679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1,296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1,671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2,000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2,390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2,660</w:t>
            </w:r>
          </w:p>
        </w:tc>
      </w:tr>
      <w:tr w:rsidR="00B55455" w:rsidRPr="00600DDA" w:rsidTr="00B55455">
        <w:trPr>
          <w:trHeight w:val="31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0,677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1,289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1,658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1,980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2,358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455" w:rsidRPr="00600DDA" w:rsidRDefault="00B55455" w:rsidP="00B554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00DD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2,617</w:t>
            </w:r>
          </w:p>
        </w:tc>
      </w:tr>
    </w:tbl>
    <w:p w:rsidR="00B55455" w:rsidRPr="00B55455" w:rsidRDefault="00B55455" w:rsidP="00B55455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sectPr w:rsidR="00B55455" w:rsidRPr="00B55455" w:rsidSect="00B524B4">
      <w:footerReference w:type="default" r:id="rId7"/>
      <w:pgSz w:w="11907" w:h="16839" w:code="9"/>
      <w:pgMar w:top="2268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CD" w:rsidRDefault="00D87ECD" w:rsidP="00530976">
      <w:pPr>
        <w:spacing w:line="240" w:lineRule="auto"/>
      </w:pPr>
      <w:r>
        <w:separator/>
      </w:r>
    </w:p>
  </w:endnote>
  <w:endnote w:type="continuationSeparator" w:id="1">
    <w:p w:rsidR="00D87ECD" w:rsidRDefault="00D87ECD" w:rsidP="0053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9184"/>
      <w:docPartObj>
        <w:docPartGallery w:val="Page Numbers (Bottom of Page)"/>
        <w:docPartUnique/>
      </w:docPartObj>
    </w:sdtPr>
    <w:sdtContent>
      <w:p w:rsidR="00C13018" w:rsidRDefault="00D4352B">
        <w:pPr>
          <w:pStyle w:val="Footer"/>
          <w:jc w:val="center"/>
        </w:pPr>
        <w:fldSimple w:instr=" PAGE   \* MERGEFORMAT ">
          <w:r w:rsidR="00B524B4">
            <w:rPr>
              <w:noProof/>
            </w:rPr>
            <w:t>77</w:t>
          </w:r>
        </w:fldSimple>
      </w:p>
    </w:sdtContent>
  </w:sdt>
  <w:p w:rsidR="00C13018" w:rsidRDefault="00C13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CD" w:rsidRDefault="00D87ECD" w:rsidP="00530976">
      <w:pPr>
        <w:spacing w:line="240" w:lineRule="auto"/>
      </w:pPr>
      <w:r>
        <w:separator/>
      </w:r>
    </w:p>
  </w:footnote>
  <w:footnote w:type="continuationSeparator" w:id="1">
    <w:p w:rsidR="00D87ECD" w:rsidRDefault="00D87ECD" w:rsidP="005309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ED"/>
    <w:multiLevelType w:val="hybridMultilevel"/>
    <w:tmpl w:val="8E9A44D2"/>
    <w:lvl w:ilvl="0" w:tplc="FD7C15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23007"/>
    <w:multiLevelType w:val="hybridMultilevel"/>
    <w:tmpl w:val="8B84D2B6"/>
    <w:lvl w:ilvl="0" w:tplc="48020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010EE"/>
    <w:multiLevelType w:val="hybridMultilevel"/>
    <w:tmpl w:val="15E65D16"/>
    <w:lvl w:ilvl="0" w:tplc="372E3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632DE"/>
    <w:multiLevelType w:val="hybridMultilevel"/>
    <w:tmpl w:val="37C4CB3A"/>
    <w:lvl w:ilvl="0" w:tplc="4B16D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42C58"/>
    <w:multiLevelType w:val="hybridMultilevel"/>
    <w:tmpl w:val="00BA4708"/>
    <w:lvl w:ilvl="0" w:tplc="0186D5D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854672"/>
    <w:multiLevelType w:val="hybridMultilevel"/>
    <w:tmpl w:val="CB3690B8"/>
    <w:lvl w:ilvl="0" w:tplc="5F9EC51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CC75F6"/>
    <w:multiLevelType w:val="hybridMultilevel"/>
    <w:tmpl w:val="097E8A68"/>
    <w:lvl w:ilvl="0" w:tplc="5C8865E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474AE7"/>
    <w:multiLevelType w:val="hybridMultilevel"/>
    <w:tmpl w:val="CEFAE65A"/>
    <w:lvl w:ilvl="0" w:tplc="79E00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E52E0"/>
    <w:multiLevelType w:val="hybridMultilevel"/>
    <w:tmpl w:val="E6DC450E"/>
    <w:lvl w:ilvl="0" w:tplc="911202A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0B43FF"/>
    <w:multiLevelType w:val="hybridMultilevel"/>
    <w:tmpl w:val="B21EAD82"/>
    <w:lvl w:ilvl="0" w:tplc="74D819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B2292C"/>
    <w:multiLevelType w:val="hybridMultilevel"/>
    <w:tmpl w:val="D774F530"/>
    <w:lvl w:ilvl="0" w:tplc="FA5AE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A001F"/>
    <w:multiLevelType w:val="hybridMultilevel"/>
    <w:tmpl w:val="7A6043D2"/>
    <w:lvl w:ilvl="0" w:tplc="95B485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99262C"/>
    <w:multiLevelType w:val="hybridMultilevel"/>
    <w:tmpl w:val="6BBA508E"/>
    <w:lvl w:ilvl="0" w:tplc="0A3AC1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DA5629"/>
    <w:multiLevelType w:val="hybridMultilevel"/>
    <w:tmpl w:val="64A8F8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35813"/>
    <w:multiLevelType w:val="hybridMultilevel"/>
    <w:tmpl w:val="6CC42538"/>
    <w:lvl w:ilvl="0" w:tplc="5EE4AE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EE6923"/>
    <w:multiLevelType w:val="hybridMultilevel"/>
    <w:tmpl w:val="1CE4C73A"/>
    <w:lvl w:ilvl="0" w:tplc="F0CC8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676A5"/>
    <w:multiLevelType w:val="hybridMultilevel"/>
    <w:tmpl w:val="D39ED6C4"/>
    <w:lvl w:ilvl="0" w:tplc="AB94EF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FC6518"/>
    <w:multiLevelType w:val="hybridMultilevel"/>
    <w:tmpl w:val="B73644B8"/>
    <w:lvl w:ilvl="0" w:tplc="F594B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73EE3"/>
    <w:multiLevelType w:val="hybridMultilevel"/>
    <w:tmpl w:val="45FAE832"/>
    <w:lvl w:ilvl="0" w:tplc="9AF4F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B47426D"/>
    <w:multiLevelType w:val="hybridMultilevel"/>
    <w:tmpl w:val="18224302"/>
    <w:lvl w:ilvl="0" w:tplc="0D8AD7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C6069E6"/>
    <w:multiLevelType w:val="hybridMultilevel"/>
    <w:tmpl w:val="FA5AD202"/>
    <w:lvl w:ilvl="0" w:tplc="C42C55C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BE5F14"/>
    <w:multiLevelType w:val="hybridMultilevel"/>
    <w:tmpl w:val="727ED9B0"/>
    <w:lvl w:ilvl="0" w:tplc="8258F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20"/>
  </w:num>
  <w:num w:numId="15">
    <w:abstractNumId w:val="5"/>
  </w:num>
  <w:num w:numId="16">
    <w:abstractNumId w:val="19"/>
  </w:num>
  <w:num w:numId="17">
    <w:abstractNumId w:val="16"/>
  </w:num>
  <w:num w:numId="18">
    <w:abstractNumId w:val="6"/>
  </w:num>
  <w:num w:numId="19">
    <w:abstractNumId w:val="18"/>
  </w:num>
  <w:num w:numId="20">
    <w:abstractNumId w:val="11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58F"/>
    <w:rsid w:val="001466CF"/>
    <w:rsid w:val="00155172"/>
    <w:rsid w:val="001576EA"/>
    <w:rsid w:val="001B4AAB"/>
    <w:rsid w:val="001B609F"/>
    <w:rsid w:val="0026689D"/>
    <w:rsid w:val="002D78BD"/>
    <w:rsid w:val="00314F5B"/>
    <w:rsid w:val="003B0A06"/>
    <w:rsid w:val="004161D2"/>
    <w:rsid w:val="00451B43"/>
    <w:rsid w:val="00484B44"/>
    <w:rsid w:val="00490F5A"/>
    <w:rsid w:val="00524D2E"/>
    <w:rsid w:val="00530976"/>
    <w:rsid w:val="00591652"/>
    <w:rsid w:val="005B08E4"/>
    <w:rsid w:val="005C0B1A"/>
    <w:rsid w:val="00624CB5"/>
    <w:rsid w:val="006379A1"/>
    <w:rsid w:val="006A0382"/>
    <w:rsid w:val="006C7DDB"/>
    <w:rsid w:val="006D3024"/>
    <w:rsid w:val="00720CE2"/>
    <w:rsid w:val="00732A26"/>
    <w:rsid w:val="0075513E"/>
    <w:rsid w:val="0080758F"/>
    <w:rsid w:val="008425B6"/>
    <w:rsid w:val="00844BD4"/>
    <w:rsid w:val="008D209B"/>
    <w:rsid w:val="009116A0"/>
    <w:rsid w:val="00947115"/>
    <w:rsid w:val="009A1163"/>
    <w:rsid w:val="009B4D4D"/>
    <w:rsid w:val="009B50AA"/>
    <w:rsid w:val="009C269C"/>
    <w:rsid w:val="00A61B3E"/>
    <w:rsid w:val="00A74778"/>
    <w:rsid w:val="00A81A08"/>
    <w:rsid w:val="00A84DED"/>
    <w:rsid w:val="00B15BB6"/>
    <w:rsid w:val="00B524B4"/>
    <w:rsid w:val="00B55455"/>
    <w:rsid w:val="00B607B6"/>
    <w:rsid w:val="00BD0CDF"/>
    <w:rsid w:val="00C13018"/>
    <w:rsid w:val="00C644A2"/>
    <w:rsid w:val="00D4352B"/>
    <w:rsid w:val="00D87ECD"/>
    <w:rsid w:val="00D9477A"/>
    <w:rsid w:val="00DA1C78"/>
    <w:rsid w:val="00E27981"/>
    <w:rsid w:val="00E5032C"/>
    <w:rsid w:val="00E73781"/>
    <w:rsid w:val="00F5224D"/>
    <w:rsid w:val="00F5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58F"/>
    <w:pPr>
      <w:ind w:left="720"/>
      <w:contextualSpacing/>
    </w:pPr>
  </w:style>
  <w:style w:type="table" w:styleId="TableGrid">
    <w:name w:val="Table Grid"/>
    <w:basedOn w:val="TableNormal"/>
    <w:uiPriority w:val="59"/>
    <w:rsid w:val="00B15B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09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976"/>
  </w:style>
  <w:style w:type="paragraph" w:styleId="Footer">
    <w:name w:val="footer"/>
    <w:basedOn w:val="Normal"/>
    <w:link w:val="FooterChar"/>
    <w:uiPriority w:val="99"/>
    <w:unhideWhenUsed/>
    <w:rsid w:val="005309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Nurjannah</dc:creator>
  <cp:lastModifiedBy>Eka Nurjannah</cp:lastModifiedBy>
  <cp:revision>7</cp:revision>
  <dcterms:created xsi:type="dcterms:W3CDTF">2019-04-11T05:05:00Z</dcterms:created>
  <dcterms:modified xsi:type="dcterms:W3CDTF">2019-05-06T23:43:00Z</dcterms:modified>
</cp:coreProperties>
</file>